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E73F4B" w14:textId="77777777" w:rsidR="005E5193" w:rsidRDefault="00F36FBE">
      <w:pPr>
        <w:pStyle w:val="ListParagraph"/>
        <w:numPr>
          <w:ilvl w:val="0"/>
          <w:numId w:val="29"/>
        </w:numPr>
        <w:spacing w:line="216" w:lineRule="auto"/>
        <w:ind w:left="567" w:hanging="567"/>
        <w:contextualSpacing w:val="0"/>
        <w:rPr>
          <w:sz w:val="30"/>
          <w:szCs w:val="30"/>
          <w:cs/>
        </w:rPr>
      </w:pPr>
      <w:r>
        <w:rPr>
          <w:b/>
          <w:bCs/>
          <w:sz w:val="30"/>
          <w:szCs w:val="30"/>
          <w:cs/>
        </w:rPr>
        <w:t>ข้อมูลทั่วไป</w:t>
      </w:r>
    </w:p>
    <w:p w14:paraId="72741F3F" w14:textId="77777777" w:rsidR="005E5193" w:rsidRDefault="00F36FBE">
      <w:pPr>
        <w:pStyle w:val="ListParagraph"/>
        <w:numPr>
          <w:ilvl w:val="1"/>
          <w:numId w:val="30"/>
        </w:numPr>
        <w:tabs>
          <w:tab w:val="left" w:pos="567"/>
        </w:tabs>
        <w:spacing w:before="120" w:line="216" w:lineRule="auto"/>
        <w:ind w:left="2552" w:hanging="2552"/>
        <w:contextualSpacing w:val="0"/>
        <w:jc w:val="thaiDistribute"/>
        <w:rPr>
          <w:sz w:val="30"/>
          <w:szCs w:val="30"/>
          <w:lang w:eastAsia="zh-CN"/>
        </w:rPr>
      </w:pPr>
      <w:r>
        <w:rPr>
          <w:sz w:val="30"/>
          <w:szCs w:val="30"/>
          <w:cs/>
        </w:rPr>
        <w:t>การจดทะเบียน</w:t>
      </w:r>
      <w:r>
        <w:rPr>
          <w:sz w:val="30"/>
          <w:szCs w:val="30"/>
          <w:cs/>
        </w:rPr>
        <w:tab/>
        <w:t xml:space="preserve">บริษัท </w:t>
      </w:r>
      <w:r>
        <w:rPr>
          <w:rFonts w:hint="cs"/>
          <w:sz w:val="30"/>
          <w:szCs w:val="30"/>
          <w:cs/>
        </w:rPr>
        <w:t>ทีพีซีเอส</w:t>
      </w:r>
      <w:r>
        <w:rPr>
          <w:sz w:val="30"/>
          <w:szCs w:val="30"/>
          <w:cs/>
        </w:rPr>
        <w:t xml:space="preserve"> จำกัด</w:t>
      </w:r>
      <w:r>
        <w:rPr>
          <w:rFonts w:hint="cs"/>
          <w:sz w:val="30"/>
          <w:szCs w:val="30"/>
          <w:cs/>
        </w:rPr>
        <w:t xml:space="preserve"> </w:t>
      </w:r>
      <w:r>
        <w:rPr>
          <w:sz w:val="30"/>
          <w:szCs w:val="30"/>
          <w:cs/>
        </w:rPr>
        <w:t>(มหาชน) (“บริษัทฯ”) เป็นนิติบุคคลที่จัดตั้งขึ้นในประเทศไทย บริษัทฯ จดทะเบียนกับตลาดหลักทรัพย์แห่งประเทศไทยเมื่อวันที่</w:t>
      </w:r>
      <w:r>
        <w:rPr>
          <w:sz w:val="30"/>
          <w:szCs w:val="30"/>
          <w:cs/>
          <w:lang w:eastAsia="zh-CN"/>
        </w:rPr>
        <w:t xml:space="preserve">                            </w:t>
      </w:r>
      <w:r>
        <w:rPr>
          <w:sz w:val="30"/>
          <w:szCs w:val="30"/>
          <w:lang w:eastAsia="zh-CN"/>
        </w:rPr>
        <w:t>22</w:t>
      </w:r>
      <w:r>
        <w:rPr>
          <w:sz w:val="30"/>
          <w:szCs w:val="30"/>
          <w:cs/>
          <w:lang w:eastAsia="zh-CN"/>
        </w:rPr>
        <w:t xml:space="preserve"> กรกฎาคม </w:t>
      </w:r>
      <w:r>
        <w:rPr>
          <w:sz w:val="30"/>
          <w:szCs w:val="30"/>
          <w:lang w:eastAsia="zh-CN"/>
        </w:rPr>
        <w:t>2530</w:t>
      </w:r>
      <w:r>
        <w:rPr>
          <w:rFonts w:hint="cs"/>
          <w:sz w:val="30"/>
          <w:szCs w:val="30"/>
          <w:cs/>
          <w:lang w:eastAsia="zh-CN"/>
        </w:rPr>
        <w:t xml:space="preserve"> </w:t>
      </w:r>
      <w:r>
        <w:rPr>
          <w:sz w:val="30"/>
          <w:szCs w:val="30"/>
          <w:cs/>
        </w:rPr>
        <w:t>เดิมชื่อ บริษัท เท็กซ์ไทล์เพรสทีจ จำกัด (มหาชน)</w:t>
      </w:r>
      <w:r>
        <w:rPr>
          <w:rFonts w:hint="cs"/>
          <w:sz w:val="30"/>
          <w:szCs w:val="30"/>
          <w:cs/>
        </w:rPr>
        <w:t xml:space="preserve"> </w:t>
      </w:r>
      <w:r>
        <w:rPr>
          <w:sz w:val="30"/>
          <w:szCs w:val="30"/>
          <w:cs/>
        </w:rPr>
        <w:t xml:space="preserve">ต่อมาเปลี่ยนชื่อเป็น บริษัท </w:t>
      </w:r>
      <w:r>
        <w:rPr>
          <w:rFonts w:hint="cs"/>
          <w:sz w:val="30"/>
          <w:szCs w:val="30"/>
          <w:cs/>
        </w:rPr>
        <w:t>ทีพีซีเอส</w:t>
      </w:r>
      <w:r>
        <w:rPr>
          <w:sz w:val="30"/>
          <w:szCs w:val="30"/>
          <w:cs/>
        </w:rPr>
        <w:t xml:space="preserve"> จำกัด</w:t>
      </w:r>
      <w:r>
        <w:rPr>
          <w:rFonts w:hint="cs"/>
          <w:sz w:val="30"/>
          <w:szCs w:val="30"/>
          <w:cs/>
        </w:rPr>
        <w:t xml:space="preserve"> </w:t>
      </w:r>
      <w:r>
        <w:rPr>
          <w:sz w:val="30"/>
          <w:szCs w:val="30"/>
          <w:cs/>
        </w:rPr>
        <w:t xml:space="preserve">(มหาชน) เมื่อวันที่ </w:t>
      </w:r>
      <w:r>
        <w:rPr>
          <w:rFonts w:hint="cs"/>
          <w:sz w:val="30"/>
          <w:szCs w:val="30"/>
        </w:rPr>
        <w:t>28</w:t>
      </w:r>
      <w:r>
        <w:rPr>
          <w:rFonts w:hint="cs"/>
          <w:sz w:val="30"/>
          <w:szCs w:val="30"/>
          <w:cs/>
        </w:rPr>
        <w:t xml:space="preserve"> เมษายน </w:t>
      </w:r>
      <w:r>
        <w:rPr>
          <w:rFonts w:hint="cs"/>
          <w:sz w:val="30"/>
          <w:szCs w:val="30"/>
        </w:rPr>
        <w:t>2564</w:t>
      </w:r>
    </w:p>
    <w:p w14:paraId="6BDFAF97" w14:textId="77777777" w:rsidR="005E5193" w:rsidRDefault="00F36FBE">
      <w:pPr>
        <w:pStyle w:val="ListParagraph"/>
        <w:numPr>
          <w:ilvl w:val="1"/>
          <w:numId w:val="30"/>
        </w:numPr>
        <w:tabs>
          <w:tab w:val="left" w:pos="567"/>
        </w:tabs>
        <w:spacing w:before="120" w:line="216" w:lineRule="auto"/>
        <w:ind w:left="2552" w:hanging="2552"/>
        <w:contextualSpacing w:val="0"/>
        <w:jc w:val="thaiDistribute"/>
        <w:rPr>
          <w:spacing w:val="2"/>
          <w:sz w:val="30"/>
          <w:szCs w:val="30"/>
        </w:rPr>
      </w:pPr>
      <w:r>
        <w:rPr>
          <w:sz w:val="30"/>
          <w:szCs w:val="30"/>
          <w:cs/>
        </w:rPr>
        <w:t>สถานประกอบการ</w:t>
      </w:r>
      <w:r>
        <w:rPr>
          <w:sz w:val="30"/>
          <w:szCs w:val="30"/>
          <w:cs/>
        </w:rPr>
        <w:tab/>
        <w:t xml:space="preserve">สำนักงานใหญ่และโรงงานตั้งอยู่เลขที่ </w:t>
      </w:r>
      <w:r>
        <w:rPr>
          <w:sz w:val="30"/>
          <w:szCs w:val="30"/>
        </w:rPr>
        <w:t>489</w:t>
      </w:r>
      <w:r>
        <w:rPr>
          <w:sz w:val="30"/>
          <w:szCs w:val="30"/>
          <w:cs/>
        </w:rPr>
        <w:t xml:space="preserve"> ถนนพระราม </w:t>
      </w:r>
      <w:r>
        <w:rPr>
          <w:sz w:val="30"/>
          <w:szCs w:val="30"/>
        </w:rPr>
        <w:t>3</w:t>
      </w:r>
      <w:r>
        <w:rPr>
          <w:sz w:val="30"/>
          <w:szCs w:val="30"/>
          <w:cs/>
        </w:rPr>
        <w:t xml:space="preserve"> แขวงบางโคล่ เขตบางคอแหลม กรุงเทพมหานคร และมีสำนักงานสาขา </w:t>
      </w:r>
      <w:r>
        <w:rPr>
          <w:sz w:val="30"/>
          <w:szCs w:val="30"/>
        </w:rPr>
        <w:t>4</w:t>
      </w:r>
      <w:r>
        <w:rPr>
          <w:sz w:val="30"/>
          <w:szCs w:val="30"/>
          <w:cs/>
        </w:rPr>
        <w:t xml:space="preserve"> แห่ง ดังนี้ :-</w:t>
      </w:r>
    </w:p>
    <w:p w14:paraId="7F602FDC" w14:textId="77777777" w:rsidR="005E5193" w:rsidRDefault="00F36FBE">
      <w:pPr>
        <w:pStyle w:val="BodyText"/>
        <w:numPr>
          <w:ilvl w:val="0"/>
          <w:numId w:val="2"/>
        </w:numPr>
        <w:tabs>
          <w:tab w:val="clear" w:pos="709"/>
          <w:tab w:val="left" w:pos="2835"/>
        </w:tabs>
        <w:spacing w:before="60" w:line="216" w:lineRule="auto"/>
        <w:ind w:left="2836" w:right="28" w:hanging="284"/>
        <w:jc w:val="thaiDistribute"/>
        <w:rPr>
          <w:rFonts w:ascii="Cordia New" w:hAnsi="Cordia New" w:cs="Cordia New"/>
          <w:sz w:val="30"/>
          <w:szCs w:val="30"/>
          <w:cs/>
        </w:rPr>
      </w:pPr>
      <w:r>
        <w:rPr>
          <w:rFonts w:ascii="Cordia New" w:hAnsi="Cordia New" w:cs="Cordia New"/>
          <w:sz w:val="30"/>
          <w:szCs w:val="30"/>
          <w:cs/>
        </w:rPr>
        <w:t xml:space="preserve">เลขที่ </w:t>
      </w:r>
      <w:r>
        <w:rPr>
          <w:rFonts w:ascii="Cordia New" w:hAnsi="Cordia New" w:cs="Cordia New"/>
          <w:sz w:val="30"/>
          <w:szCs w:val="30"/>
        </w:rPr>
        <w:t>600</w:t>
      </w:r>
      <w:r>
        <w:rPr>
          <w:rFonts w:ascii="Cordia New" w:hAnsi="Cordia New" w:cs="Cordia New"/>
          <w:sz w:val="30"/>
          <w:szCs w:val="30"/>
          <w:cs/>
        </w:rPr>
        <w:t xml:space="preserve"> หมู่ </w:t>
      </w:r>
      <w:r>
        <w:rPr>
          <w:rFonts w:ascii="Cordia New" w:hAnsi="Cordia New" w:cs="Cordia New"/>
          <w:sz w:val="30"/>
          <w:szCs w:val="30"/>
        </w:rPr>
        <w:t>11</w:t>
      </w:r>
      <w:r>
        <w:rPr>
          <w:rFonts w:ascii="Cordia New" w:hAnsi="Cordia New" w:cs="Cordia New"/>
          <w:sz w:val="30"/>
          <w:szCs w:val="30"/>
          <w:cs/>
        </w:rPr>
        <w:t xml:space="preserve"> ถนนสุขาภิบาล </w:t>
      </w:r>
      <w:r>
        <w:rPr>
          <w:rFonts w:ascii="Cordia New" w:hAnsi="Cordia New" w:cs="Cordia New"/>
          <w:sz w:val="30"/>
          <w:szCs w:val="30"/>
        </w:rPr>
        <w:t>8</w:t>
      </w:r>
      <w:r>
        <w:rPr>
          <w:rFonts w:ascii="Cordia New" w:hAnsi="Cordia New" w:cs="Cordia New"/>
          <w:sz w:val="30"/>
          <w:szCs w:val="30"/>
          <w:cs/>
        </w:rPr>
        <w:t xml:space="preserve"> ตำบลหนองขาม อำเภอศรีราชา          จังหวัดชลบุรี</w:t>
      </w:r>
    </w:p>
    <w:p w14:paraId="2818FC71" w14:textId="77777777" w:rsidR="005E5193" w:rsidRDefault="00F36FBE">
      <w:pPr>
        <w:pStyle w:val="BodyText"/>
        <w:numPr>
          <w:ilvl w:val="0"/>
          <w:numId w:val="2"/>
        </w:numPr>
        <w:tabs>
          <w:tab w:val="clear" w:pos="709"/>
          <w:tab w:val="left" w:pos="2835"/>
        </w:tabs>
        <w:spacing w:before="60" w:line="216" w:lineRule="auto"/>
        <w:ind w:left="2836" w:right="28" w:hanging="284"/>
        <w:jc w:val="thaiDistribute"/>
        <w:rPr>
          <w:rFonts w:ascii="Cordia New" w:hAnsi="Cordia New" w:cs="Cordia New"/>
          <w:sz w:val="30"/>
          <w:szCs w:val="30"/>
        </w:rPr>
      </w:pPr>
      <w:r>
        <w:rPr>
          <w:rFonts w:ascii="Cordia New" w:hAnsi="Cordia New" w:cs="Cordia New"/>
          <w:sz w:val="30"/>
          <w:szCs w:val="30"/>
          <w:cs/>
        </w:rPr>
        <w:t xml:space="preserve">เลขที่ </w:t>
      </w:r>
      <w:r>
        <w:rPr>
          <w:rFonts w:ascii="Cordia New" w:hAnsi="Cordia New" w:cs="Cordia New"/>
          <w:sz w:val="30"/>
          <w:szCs w:val="30"/>
        </w:rPr>
        <w:t>624</w:t>
      </w:r>
      <w:r>
        <w:rPr>
          <w:rFonts w:ascii="Cordia New" w:hAnsi="Cordia New" w:cs="Cordia New"/>
          <w:sz w:val="30"/>
          <w:szCs w:val="30"/>
          <w:cs/>
        </w:rPr>
        <w:t>/</w:t>
      </w:r>
      <w:r>
        <w:rPr>
          <w:rFonts w:ascii="Cordia New" w:hAnsi="Cordia New" w:cs="Cordia New"/>
          <w:sz w:val="30"/>
          <w:szCs w:val="30"/>
        </w:rPr>
        <w:t>5</w:t>
      </w:r>
      <w:r>
        <w:rPr>
          <w:rFonts w:ascii="Cordia New" w:hAnsi="Cordia New" w:cs="Cordia New"/>
          <w:sz w:val="30"/>
          <w:szCs w:val="30"/>
          <w:cs/>
        </w:rPr>
        <w:t>-</w:t>
      </w:r>
      <w:r>
        <w:rPr>
          <w:rFonts w:ascii="Cordia New" w:hAnsi="Cordia New" w:cs="Cordia New"/>
          <w:sz w:val="30"/>
          <w:szCs w:val="30"/>
        </w:rPr>
        <w:t>8</w:t>
      </w:r>
      <w:r>
        <w:rPr>
          <w:rFonts w:ascii="Cordia New" w:hAnsi="Cordia New" w:cs="Cordia New"/>
          <w:sz w:val="30"/>
          <w:szCs w:val="30"/>
          <w:cs/>
        </w:rPr>
        <w:t xml:space="preserve"> หมู่ </w:t>
      </w:r>
      <w:r>
        <w:rPr>
          <w:rFonts w:ascii="Cordia New" w:hAnsi="Cordia New" w:cs="Cordia New"/>
          <w:sz w:val="30"/>
          <w:szCs w:val="30"/>
        </w:rPr>
        <w:t>11</w:t>
      </w:r>
      <w:r>
        <w:rPr>
          <w:rFonts w:ascii="Cordia New" w:hAnsi="Cordia New" w:cs="Cordia New"/>
          <w:sz w:val="30"/>
          <w:szCs w:val="30"/>
          <w:cs/>
        </w:rPr>
        <w:t xml:space="preserve"> ถนนสุขาภิบาล </w:t>
      </w:r>
      <w:r>
        <w:rPr>
          <w:rFonts w:ascii="Cordia New" w:hAnsi="Cordia New" w:cs="Cordia New"/>
          <w:sz w:val="30"/>
          <w:szCs w:val="30"/>
        </w:rPr>
        <w:t>8</w:t>
      </w:r>
      <w:r>
        <w:rPr>
          <w:rFonts w:ascii="Cordia New" w:hAnsi="Cordia New" w:cs="Cordia New"/>
          <w:sz w:val="30"/>
          <w:szCs w:val="30"/>
          <w:cs/>
        </w:rPr>
        <w:t xml:space="preserve"> ตำบลหนองขาม อำเภอศรีราชา จังหวัดชลบุรี</w:t>
      </w:r>
    </w:p>
    <w:p w14:paraId="619935B8" w14:textId="77777777" w:rsidR="005E5193" w:rsidRDefault="00F36FBE">
      <w:pPr>
        <w:pStyle w:val="BodyText"/>
        <w:numPr>
          <w:ilvl w:val="0"/>
          <w:numId w:val="2"/>
        </w:numPr>
        <w:tabs>
          <w:tab w:val="clear" w:pos="709"/>
          <w:tab w:val="left" w:pos="2835"/>
        </w:tabs>
        <w:spacing w:before="60" w:line="216" w:lineRule="auto"/>
        <w:ind w:left="2836" w:right="28" w:hanging="284"/>
        <w:jc w:val="thaiDistribute"/>
        <w:rPr>
          <w:rFonts w:ascii="Cordia New" w:hAnsi="Cordia New" w:cs="Cordia New"/>
          <w:sz w:val="30"/>
          <w:szCs w:val="30"/>
        </w:rPr>
      </w:pPr>
      <w:r>
        <w:rPr>
          <w:rFonts w:ascii="Cordia New" w:hAnsi="Cordia New" w:cs="Cordia New"/>
          <w:sz w:val="30"/>
          <w:szCs w:val="30"/>
          <w:cs/>
        </w:rPr>
        <w:t xml:space="preserve">เลขที่ </w:t>
      </w:r>
      <w:r>
        <w:rPr>
          <w:rFonts w:ascii="Cordia New" w:hAnsi="Cordia New" w:cs="Cordia New"/>
          <w:sz w:val="30"/>
          <w:szCs w:val="30"/>
        </w:rPr>
        <w:t>600</w:t>
      </w:r>
      <w:r>
        <w:rPr>
          <w:rFonts w:ascii="Cordia New" w:hAnsi="Cordia New" w:cs="Cordia New"/>
          <w:sz w:val="30"/>
          <w:szCs w:val="30"/>
          <w:cs/>
        </w:rPr>
        <w:t>/</w:t>
      </w:r>
      <w:r>
        <w:rPr>
          <w:rFonts w:ascii="Cordia New" w:hAnsi="Cordia New" w:cs="Cordia New"/>
          <w:sz w:val="30"/>
          <w:szCs w:val="30"/>
        </w:rPr>
        <w:t>3</w:t>
      </w:r>
      <w:r>
        <w:rPr>
          <w:rFonts w:ascii="Cordia New" w:hAnsi="Cordia New" w:cs="Cordia New"/>
          <w:sz w:val="30"/>
          <w:szCs w:val="30"/>
          <w:cs/>
        </w:rPr>
        <w:t xml:space="preserve"> หมู่ </w:t>
      </w:r>
      <w:r>
        <w:rPr>
          <w:rFonts w:ascii="Cordia New" w:hAnsi="Cordia New" w:cs="Cordia New"/>
          <w:sz w:val="30"/>
          <w:szCs w:val="30"/>
        </w:rPr>
        <w:t>11</w:t>
      </w:r>
      <w:r>
        <w:rPr>
          <w:rFonts w:ascii="Cordia New" w:hAnsi="Cordia New" w:cs="Cordia New"/>
          <w:sz w:val="30"/>
          <w:szCs w:val="30"/>
          <w:cs/>
        </w:rPr>
        <w:t xml:space="preserve"> ถนนสุขาภิบาล </w:t>
      </w:r>
      <w:r>
        <w:rPr>
          <w:rFonts w:ascii="Cordia New" w:hAnsi="Cordia New" w:cs="Cordia New"/>
          <w:sz w:val="30"/>
          <w:szCs w:val="30"/>
        </w:rPr>
        <w:t>8</w:t>
      </w:r>
      <w:r>
        <w:rPr>
          <w:rFonts w:ascii="Cordia New" w:hAnsi="Cordia New" w:cs="Cordia New"/>
          <w:sz w:val="30"/>
          <w:szCs w:val="30"/>
          <w:cs/>
        </w:rPr>
        <w:t xml:space="preserve"> ตำบลหนองขาม อำเภอศรีราชา  จังหวัดชลบุรี</w:t>
      </w:r>
    </w:p>
    <w:p w14:paraId="4DAEB64D" w14:textId="77777777" w:rsidR="005E5193" w:rsidRDefault="00F36FBE">
      <w:pPr>
        <w:pStyle w:val="BodyText"/>
        <w:numPr>
          <w:ilvl w:val="0"/>
          <w:numId w:val="2"/>
        </w:numPr>
        <w:tabs>
          <w:tab w:val="clear" w:pos="709"/>
          <w:tab w:val="left" w:pos="2835"/>
        </w:tabs>
        <w:spacing w:before="60" w:line="216" w:lineRule="auto"/>
        <w:ind w:left="2836" w:right="28" w:hanging="284"/>
        <w:jc w:val="thaiDistribute"/>
        <w:rPr>
          <w:rFonts w:ascii="Cordia New" w:hAnsi="Cordia New" w:cs="Cordia New"/>
          <w:sz w:val="30"/>
          <w:szCs w:val="30"/>
        </w:rPr>
      </w:pPr>
      <w:r>
        <w:rPr>
          <w:rFonts w:ascii="Cordia New" w:hAnsi="Cordia New" w:cs="Cordia New"/>
          <w:sz w:val="30"/>
          <w:szCs w:val="30"/>
          <w:cs/>
        </w:rPr>
        <w:t xml:space="preserve">เลขที่ </w:t>
      </w:r>
      <w:r>
        <w:rPr>
          <w:rFonts w:ascii="Cordia New" w:hAnsi="Cordia New" w:cs="Cordia New"/>
          <w:sz w:val="30"/>
          <w:szCs w:val="30"/>
        </w:rPr>
        <w:t>600</w:t>
      </w:r>
      <w:r>
        <w:rPr>
          <w:rFonts w:ascii="Cordia New" w:hAnsi="Cordia New" w:cs="Cordia New"/>
          <w:sz w:val="30"/>
          <w:szCs w:val="30"/>
          <w:cs/>
        </w:rPr>
        <w:t>/</w:t>
      </w:r>
      <w:r>
        <w:rPr>
          <w:rFonts w:ascii="Cordia New" w:hAnsi="Cordia New" w:cs="Cordia New"/>
          <w:sz w:val="30"/>
          <w:szCs w:val="30"/>
        </w:rPr>
        <w:t>49</w:t>
      </w:r>
      <w:r>
        <w:rPr>
          <w:rFonts w:ascii="Cordia New" w:hAnsi="Cordia New" w:cs="Cordia New"/>
          <w:sz w:val="30"/>
          <w:szCs w:val="30"/>
          <w:cs/>
        </w:rPr>
        <w:t xml:space="preserve"> หมู่ </w:t>
      </w:r>
      <w:r>
        <w:rPr>
          <w:rFonts w:ascii="Cordia New" w:hAnsi="Cordia New" w:cs="Cordia New"/>
          <w:sz w:val="30"/>
          <w:szCs w:val="30"/>
        </w:rPr>
        <w:t>11</w:t>
      </w:r>
      <w:r>
        <w:rPr>
          <w:rFonts w:ascii="Cordia New" w:hAnsi="Cordia New" w:cs="Cordia New"/>
          <w:sz w:val="30"/>
          <w:szCs w:val="30"/>
          <w:cs/>
        </w:rPr>
        <w:t xml:space="preserve"> ถนนสุขาภิบาล </w:t>
      </w:r>
      <w:r>
        <w:rPr>
          <w:rFonts w:ascii="Cordia New" w:hAnsi="Cordia New" w:cs="Cordia New"/>
          <w:sz w:val="30"/>
          <w:szCs w:val="30"/>
        </w:rPr>
        <w:t>8</w:t>
      </w:r>
      <w:r>
        <w:rPr>
          <w:rFonts w:ascii="Cordia New" w:hAnsi="Cordia New" w:cs="Cordia New"/>
          <w:sz w:val="30"/>
          <w:szCs w:val="30"/>
          <w:cs/>
        </w:rPr>
        <w:t xml:space="preserve"> ตำบลหนองขาม อำเภอศรีราชา จังหวัดชลบุรี</w:t>
      </w:r>
    </w:p>
    <w:p w14:paraId="42947560" w14:textId="77777777" w:rsidR="005E5193" w:rsidRDefault="00F36FBE">
      <w:pPr>
        <w:pStyle w:val="ListParagraph"/>
        <w:numPr>
          <w:ilvl w:val="1"/>
          <w:numId w:val="30"/>
        </w:numPr>
        <w:tabs>
          <w:tab w:val="left" w:pos="567"/>
          <w:tab w:val="left" w:pos="2835"/>
        </w:tabs>
        <w:spacing w:before="120" w:line="216" w:lineRule="auto"/>
        <w:ind w:left="2552" w:hanging="2552"/>
        <w:contextualSpacing w:val="0"/>
        <w:jc w:val="thaiDistribute"/>
        <w:rPr>
          <w:spacing w:val="2"/>
          <w:sz w:val="30"/>
          <w:szCs w:val="30"/>
        </w:rPr>
      </w:pPr>
      <w:r>
        <w:rPr>
          <w:sz w:val="30"/>
          <w:szCs w:val="30"/>
          <w:cs/>
        </w:rPr>
        <w:t>ธุรกิจหลัก</w:t>
      </w:r>
      <w:r>
        <w:rPr>
          <w:sz w:val="30"/>
          <w:szCs w:val="30"/>
          <w:cs/>
        </w:rPr>
        <w:tab/>
      </w:r>
      <w:r>
        <w:rPr>
          <w:spacing w:val="2"/>
          <w:sz w:val="30"/>
          <w:szCs w:val="30"/>
          <w:cs/>
        </w:rPr>
        <w:t>-</w:t>
      </w:r>
      <w:r>
        <w:rPr>
          <w:spacing w:val="2"/>
          <w:sz w:val="30"/>
          <w:szCs w:val="30"/>
        </w:rPr>
        <w:tab/>
      </w:r>
      <w:r>
        <w:rPr>
          <w:sz w:val="30"/>
          <w:szCs w:val="30"/>
          <w:cs/>
        </w:rPr>
        <w:t>ประกอบอุตสาหกรรมผลิต</w:t>
      </w:r>
      <w:r>
        <w:rPr>
          <w:rFonts w:hint="cs"/>
          <w:sz w:val="30"/>
          <w:szCs w:val="30"/>
          <w:cs/>
        </w:rPr>
        <w:t>ผ้าไม่ทอและผลิตสินค้าสุขอนามัยและสินค้าของใช้</w:t>
      </w:r>
      <w:r>
        <w:rPr>
          <w:sz w:val="30"/>
          <w:szCs w:val="30"/>
          <w:cs/>
        </w:rPr>
        <w:tab/>
      </w:r>
      <w:r>
        <w:rPr>
          <w:rFonts w:hint="cs"/>
          <w:sz w:val="30"/>
          <w:szCs w:val="30"/>
          <w:cs/>
        </w:rPr>
        <w:t>ในครัวเรือน</w:t>
      </w:r>
    </w:p>
    <w:p w14:paraId="5467AFB4" w14:textId="77777777" w:rsidR="005E5193" w:rsidRDefault="00F36FBE">
      <w:pPr>
        <w:pStyle w:val="BodyText"/>
        <w:tabs>
          <w:tab w:val="clear" w:pos="709"/>
          <w:tab w:val="left" w:pos="567"/>
          <w:tab w:val="left" w:pos="2835"/>
        </w:tabs>
        <w:spacing w:before="60" w:line="216" w:lineRule="auto"/>
        <w:ind w:left="2552" w:right="28" w:hanging="2552"/>
        <w:jc w:val="thaiDistribute"/>
        <w:rPr>
          <w:rFonts w:ascii="Cordia New" w:eastAsia="SimSun" w:hAnsi="Cordia New" w:cs="Cordia New"/>
          <w:sz w:val="30"/>
          <w:szCs w:val="30"/>
          <w:cs/>
          <w:lang w:eastAsia="zh-CN"/>
        </w:rPr>
      </w:pPr>
      <w:r>
        <w:rPr>
          <w:rFonts w:ascii="Cordia New" w:hAnsi="Cordia New" w:cs="Cordia New"/>
          <w:sz w:val="30"/>
          <w:szCs w:val="30"/>
        </w:rPr>
        <w:tab/>
      </w:r>
      <w:r>
        <w:rPr>
          <w:rFonts w:ascii="Cordia New" w:hAnsi="Cordia New" w:cs="Cordia New"/>
          <w:sz w:val="30"/>
          <w:szCs w:val="30"/>
        </w:rPr>
        <w:tab/>
      </w:r>
      <w:r>
        <w:rPr>
          <w:rFonts w:ascii="Cordia New" w:hAnsi="Cordia New" w:cs="Cordia New"/>
          <w:sz w:val="30"/>
          <w:szCs w:val="30"/>
          <w:cs/>
        </w:rPr>
        <w:t>-</w:t>
      </w:r>
      <w:r>
        <w:rPr>
          <w:rFonts w:ascii="Cordia New" w:hAnsi="Cordia New" w:cs="Cordia New"/>
          <w:sz w:val="30"/>
          <w:szCs w:val="30"/>
        </w:rPr>
        <w:tab/>
      </w:r>
      <w:r>
        <w:rPr>
          <w:rFonts w:ascii="Cordia New" w:hAnsi="Cordia New" w:cs="Cordia New"/>
          <w:sz w:val="30"/>
          <w:szCs w:val="30"/>
          <w:cs/>
        </w:rPr>
        <w:t>ซื้อมาขายไปสินค้าทุกชนิด และรับจ้า</w:t>
      </w:r>
      <w:r>
        <w:rPr>
          <w:rFonts w:ascii="Cordia New" w:eastAsia="SimSun" w:hAnsi="Cordia New" w:cs="Cordia New"/>
          <w:sz w:val="30"/>
          <w:szCs w:val="30"/>
          <w:cs/>
          <w:lang w:eastAsia="zh-CN"/>
        </w:rPr>
        <w:t>งทำของ</w:t>
      </w:r>
    </w:p>
    <w:p w14:paraId="28CC5F57" w14:textId="77777777" w:rsidR="005E5193" w:rsidRDefault="00F36FBE">
      <w:pPr>
        <w:pStyle w:val="BodyText"/>
        <w:tabs>
          <w:tab w:val="clear" w:pos="709"/>
          <w:tab w:val="left" w:pos="567"/>
          <w:tab w:val="left" w:pos="2835"/>
        </w:tabs>
        <w:spacing w:before="60" w:line="216" w:lineRule="auto"/>
        <w:ind w:left="2552" w:right="28" w:hanging="2552"/>
        <w:jc w:val="thaiDistribute"/>
        <w:rPr>
          <w:rFonts w:ascii="Cordia New" w:hAnsi="Cordia New" w:cs="Cordia New"/>
          <w:sz w:val="30"/>
          <w:szCs w:val="30"/>
        </w:rPr>
      </w:pPr>
      <w:r>
        <w:rPr>
          <w:rFonts w:ascii="Cordia New" w:hAnsi="Cordia New" w:cs="Cordia New"/>
          <w:sz w:val="30"/>
          <w:szCs w:val="30"/>
        </w:rPr>
        <w:tab/>
      </w:r>
      <w:r>
        <w:rPr>
          <w:rFonts w:ascii="Cordia New" w:hAnsi="Cordia New" w:cs="Cordia New"/>
          <w:sz w:val="30"/>
          <w:szCs w:val="30"/>
        </w:rPr>
        <w:tab/>
      </w:r>
      <w:r>
        <w:rPr>
          <w:rFonts w:ascii="Cordia New" w:hAnsi="Cordia New" w:cs="Cordia New"/>
          <w:sz w:val="30"/>
          <w:szCs w:val="30"/>
          <w:cs/>
        </w:rPr>
        <w:t>-</w:t>
      </w:r>
      <w:r>
        <w:rPr>
          <w:rFonts w:ascii="Cordia New" w:hAnsi="Cordia New" w:cs="Cordia New"/>
          <w:sz w:val="30"/>
          <w:szCs w:val="30"/>
        </w:rPr>
        <w:tab/>
      </w:r>
      <w:r>
        <w:rPr>
          <w:rFonts w:ascii="Cordia New" w:hAnsi="Cordia New" w:cs="Cordia New"/>
          <w:sz w:val="30"/>
          <w:szCs w:val="30"/>
          <w:cs/>
        </w:rPr>
        <w:t>ลงทุนในบริษัทร่วม และบริษัทย่อย</w:t>
      </w:r>
    </w:p>
    <w:p w14:paraId="43724301" w14:textId="633DD99D" w:rsidR="005E5193" w:rsidRDefault="00F36FBE">
      <w:pPr>
        <w:pStyle w:val="ListParagraph"/>
        <w:numPr>
          <w:ilvl w:val="1"/>
          <w:numId w:val="30"/>
        </w:numPr>
        <w:spacing w:before="120" w:line="216" w:lineRule="auto"/>
        <w:ind w:left="567" w:hanging="567"/>
        <w:contextualSpacing w:val="0"/>
        <w:jc w:val="thaiDistribute"/>
        <w:rPr>
          <w:sz w:val="30"/>
          <w:szCs w:val="30"/>
          <w:cs/>
        </w:rPr>
      </w:pPr>
      <w:r>
        <w:rPr>
          <w:rFonts w:hint="cs"/>
          <w:sz w:val="30"/>
          <w:szCs w:val="30"/>
          <w:cs/>
        </w:rPr>
        <w:t>ผู้</w:t>
      </w:r>
      <w:r>
        <w:rPr>
          <w:sz w:val="30"/>
          <w:szCs w:val="30"/>
          <w:cs/>
        </w:rPr>
        <w:t xml:space="preserve">ถือหุ้นรายใหญ่ของบริษัทฯ </w:t>
      </w:r>
      <w:r>
        <w:rPr>
          <w:rFonts w:hint="cs"/>
          <w:sz w:val="30"/>
          <w:szCs w:val="30"/>
          <w:cs/>
        </w:rPr>
        <w:t>สอง</w:t>
      </w:r>
      <w:r>
        <w:rPr>
          <w:sz w:val="30"/>
          <w:szCs w:val="30"/>
          <w:cs/>
        </w:rPr>
        <w:t xml:space="preserve">ลำดับแรก ณ วันที่ </w:t>
      </w:r>
      <w:r>
        <w:rPr>
          <w:rFonts w:hint="cs"/>
          <w:sz w:val="30"/>
          <w:szCs w:val="30"/>
        </w:rPr>
        <w:t>3</w:t>
      </w:r>
      <w:r>
        <w:rPr>
          <w:sz w:val="30"/>
          <w:szCs w:val="30"/>
        </w:rPr>
        <w:t>0</w:t>
      </w:r>
      <w:r>
        <w:rPr>
          <w:rFonts w:hint="cs"/>
          <w:sz w:val="30"/>
          <w:szCs w:val="30"/>
          <w:cs/>
        </w:rPr>
        <w:t xml:space="preserve"> มิถุนายน </w:t>
      </w:r>
      <w:r>
        <w:rPr>
          <w:rFonts w:hint="cs"/>
          <w:sz w:val="30"/>
          <w:szCs w:val="30"/>
        </w:rPr>
        <w:t>256</w:t>
      </w:r>
      <w:r>
        <w:rPr>
          <w:sz w:val="30"/>
          <w:szCs w:val="30"/>
        </w:rPr>
        <w:t>5</w:t>
      </w:r>
      <w:r>
        <w:rPr>
          <w:rFonts w:hint="cs"/>
          <w:sz w:val="30"/>
          <w:szCs w:val="30"/>
          <w:cs/>
        </w:rPr>
        <w:t xml:space="preserve"> และ </w:t>
      </w:r>
      <w:r w:rsidR="00131E99">
        <w:rPr>
          <w:rFonts w:hint="cs"/>
          <w:sz w:val="30"/>
          <w:szCs w:val="30"/>
          <w:cs/>
        </w:rPr>
        <w:t xml:space="preserve">วันที่ </w:t>
      </w:r>
      <w:r>
        <w:rPr>
          <w:sz w:val="30"/>
          <w:szCs w:val="30"/>
        </w:rPr>
        <w:t>31</w:t>
      </w:r>
      <w:r>
        <w:rPr>
          <w:sz w:val="30"/>
          <w:szCs w:val="30"/>
          <w:cs/>
        </w:rPr>
        <w:t xml:space="preserve"> ธันวาคม </w:t>
      </w:r>
      <w:r>
        <w:rPr>
          <w:sz w:val="30"/>
          <w:szCs w:val="30"/>
        </w:rPr>
        <w:t>2564</w:t>
      </w:r>
      <w:r>
        <w:rPr>
          <w:sz w:val="30"/>
          <w:szCs w:val="30"/>
          <w:cs/>
        </w:rPr>
        <w:t xml:space="preserve"> ได้แก่</w:t>
      </w:r>
    </w:p>
    <w:tbl>
      <w:tblPr>
        <w:tblW w:w="8783" w:type="dxa"/>
        <w:tblInd w:w="540" w:type="dxa"/>
        <w:tblLook w:val="04A0" w:firstRow="1" w:lastRow="0" w:firstColumn="1" w:lastColumn="0" w:noHBand="0" w:noVBand="1"/>
      </w:tblPr>
      <w:tblGrid>
        <w:gridCol w:w="5097"/>
        <w:gridCol w:w="1843"/>
        <w:gridCol w:w="1843"/>
      </w:tblGrid>
      <w:tr w:rsidR="005E5193" w14:paraId="37681BEB" w14:textId="77777777">
        <w:trPr>
          <w:trHeight w:val="20"/>
        </w:trPr>
        <w:tc>
          <w:tcPr>
            <w:tcW w:w="5097" w:type="dxa"/>
          </w:tcPr>
          <w:p w14:paraId="11815243" w14:textId="77777777" w:rsidR="005E5193" w:rsidRDefault="005E5193">
            <w:pPr>
              <w:spacing w:before="40" w:after="20" w:line="216" w:lineRule="auto"/>
              <w:ind w:right="-108"/>
              <w:jc w:val="thaiDistribute"/>
              <w:rPr>
                <w:sz w:val="30"/>
                <w:szCs w:val="30"/>
              </w:rPr>
            </w:pPr>
          </w:p>
        </w:tc>
        <w:tc>
          <w:tcPr>
            <w:tcW w:w="3686" w:type="dxa"/>
            <w:gridSpan w:val="2"/>
          </w:tcPr>
          <w:p w14:paraId="293D801A" w14:textId="77777777" w:rsidR="005E5193" w:rsidRDefault="00F36FBE">
            <w:pPr>
              <w:pBdr>
                <w:bottom w:val="single" w:sz="4" w:space="1" w:color="auto"/>
              </w:pBdr>
              <w:spacing w:before="40" w:after="20" w:line="216" w:lineRule="auto"/>
              <w:ind w:left="34"/>
              <w:jc w:val="center"/>
              <w:rPr>
                <w:sz w:val="30"/>
                <w:szCs w:val="30"/>
              </w:rPr>
            </w:pPr>
            <w:r>
              <w:rPr>
                <w:sz w:val="30"/>
                <w:szCs w:val="30"/>
                <w:cs/>
              </w:rPr>
              <w:t>ร้อยละของทุนที่ออกและชำระแล้ว</w:t>
            </w:r>
          </w:p>
        </w:tc>
      </w:tr>
      <w:tr w:rsidR="005E5193" w14:paraId="7AF94220" w14:textId="77777777">
        <w:trPr>
          <w:trHeight w:val="20"/>
        </w:trPr>
        <w:tc>
          <w:tcPr>
            <w:tcW w:w="5097" w:type="dxa"/>
          </w:tcPr>
          <w:p w14:paraId="3003E23C" w14:textId="77777777" w:rsidR="005E5193" w:rsidRDefault="005E5193">
            <w:pPr>
              <w:spacing w:before="40" w:after="20" w:line="216" w:lineRule="auto"/>
              <w:ind w:right="-108"/>
              <w:jc w:val="thaiDistribute"/>
              <w:rPr>
                <w:sz w:val="30"/>
                <w:szCs w:val="30"/>
              </w:rPr>
            </w:pPr>
          </w:p>
        </w:tc>
        <w:tc>
          <w:tcPr>
            <w:tcW w:w="1843" w:type="dxa"/>
          </w:tcPr>
          <w:p w14:paraId="200AE5CD" w14:textId="77777777" w:rsidR="005E5193" w:rsidRDefault="00F36FBE">
            <w:pPr>
              <w:pBdr>
                <w:bottom w:val="single" w:sz="4" w:space="1" w:color="auto"/>
              </w:pBdr>
              <w:spacing w:before="40" w:after="20" w:line="216" w:lineRule="auto"/>
              <w:ind w:left="34"/>
              <w:jc w:val="center"/>
              <w:rPr>
                <w:sz w:val="30"/>
                <w:szCs w:val="30"/>
              </w:rPr>
            </w:pPr>
            <w:r>
              <w:rPr>
                <w:rFonts w:hint="cs"/>
                <w:sz w:val="30"/>
                <w:szCs w:val="30"/>
              </w:rPr>
              <w:t>3</w:t>
            </w:r>
            <w:r>
              <w:rPr>
                <w:sz w:val="30"/>
                <w:szCs w:val="30"/>
              </w:rPr>
              <w:t>0</w:t>
            </w:r>
            <w:r>
              <w:rPr>
                <w:rFonts w:hint="cs"/>
                <w:sz w:val="30"/>
                <w:szCs w:val="30"/>
                <w:cs/>
              </w:rPr>
              <w:t xml:space="preserve"> มิถุนายน </w:t>
            </w:r>
            <w:r>
              <w:rPr>
                <w:rFonts w:hint="cs"/>
                <w:sz w:val="30"/>
                <w:szCs w:val="30"/>
              </w:rPr>
              <w:t>256</w:t>
            </w:r>
            <w:r>
              <w:rPr>
                <w:sz w:val="30"/>
                <w:szCs w:val="30"/>
              </w:rPr>
              <w:t>5</w:t>
            </w:r>
          </w:p>
        </w:tc>
        <w:tc>
          <w:tcPr>
            <w:tcW w:w="1843" w:type="dxa"/>
          </w:tcPr>
          <w:p w14:paraId="5D1EA052" w14:textId="77777777" w:rsidR="005E5193" w:rsidRDefault="00F36FBE">
            <w:pPr>
              <w:pBdr>
                <w:bottom w:val="single" w:sz="4" w:space="1" w:color="auto"/>
              </w:pBdr>
              <w:spacing w:before="40" w:after="20" w:line="216" w:lineRule="auto"/>
              <w:ind w:left="34"/>
              <w:jc w:val="center"/>
              <w:rPr>
                <w:sz w:val="30"/>
                <w:szCs w:val="30"/>
              </w:rPr>
            </w:pPr>
            <w:r>
              <w:rPr>
                <w:rFonts w:hint="cs"/>
                <w:sz w:val="30"/>
                <w:szCs w:val="30"/>
              </w:rPr>
              <w:t>31</w:t>
            </w:r>
            <w:r>
              <w:rPr>
                <w:rFonts w:hint="cs"/>
                <w:sz w:val="30"/>
                <w:szCs w:val="30"/>
                <w:cs/>
              </w:rPr>
              <w:t xml:space="preserve"> ธันวาคม </w:t>
            </w:r>
            <w:r>
              <w:rPr>
                <w:rFonts w:hint="cs"/>
                <w:sz w:val="30"/>
                <w:szCs w:val="30"/>
              </w:rPr>
              <w:t>256</w:t>
            </w:r>
            <w:r>
              <w:rPr>
                <w:sz w:val="30"/>
                <w:szCs w:val="30"/>
              </w:rPr>
              <w:t>4</w:t>
            </w:r>
          </w:p>
        </w:tc>
      </w:tr>
      <w:tr w:rsidR="005E5193" w14:paraId="04A64C8B" w14:textId="77777777">
        <w:trPr>
          <w:trHeight w:val="20"/>
        </w:trPr>
        <w:tc>
          <w:tcPr>
            <w:tcW w:w="5097" w:type="dxa"/>
            <w:shd w:val="clear" w:color="auto" w:fill="auto"/>
          </w:tcPr>
          <w:p w14:paraId="476ACBBF" w14:textId="77777777" w:rsidR="005E5193" w:rsidRDefault="00F36FBE">
            <w:pPr>
              <w:spacing w:before="40" w:after="20" w:line="216" w:lineRule="auto"/>
              <w:ind w:left="27"/>
              <w:jc w:val="thaiDistribute"/>
              <w:rPr>
                <w:sz w:val="30"/>
                <w:szCs w:val="30"/>
              </w:rPr>
            </w:pPr>
            <w:r>
              <w:rPr>
                <w:sz w:val="30"/>
                <w:szCs w:val="30"/>
                <w:cs/>
              </w:rPr>
              <w:t>บริษัท สหพัฒนาอินเตอร์โฮ</w:t>
            </w:r>
            <w:r>
              <w:rPr>
                <w:rFonts w:hint="cs"/>
                <w:sz w:val="30"/>
                <w:szCs w:val="30"/>
                <w:cs/>
              </w:rPr>
              <w:t>ล</w:t>
            </w:r>
            <w:r>
              <w:rPr>
                <w:sz w:val="30"/>
                <w:szCs w:val="30"/>
                <w:cs/>
              </w:rPr>
              <w:t>ดิ้ง จำกัด (มหาชน)</w:t>
            </w:r>
          </w:p>
        </w:tc>
        <w:tc>
          <w:tcPr>
            <w:tcW w:w="1843" w:type="dxa"/>
          </w:tcPr>
          <w:p w14:paraId="67173D9E" w14:textId="77777777" w:rsidR="005E5193" w:rsidRPr="00664121" w:rsidRDefault="00F36FBE">
            <w:pPr>
              <w:spacing w:before="40" w:after="20" w:line="216" w:lineRule="auto"/>
              <w:ind w:left="-18"/>
              <w:jc w:val="center"/>
              <w:rPr>
                <w:sz w:val="30"/>
                <w:szCs w:val="30"/>
              </w:rPr>
            </w:pPr>
            <w:r w:rsidRPr="00664121">
              <w:rPr>
                <w:sz w:val="30"/>
                <w:szCs w:val="30"/>
              </w:rPr>
              <w:t>20</w:t>
            </w:r>
            <w:r w:rsidRPr="00664121">
              <w:rPr>
                <w:sz w:val="30"/>
                <w:szCs w:val="30"/>
                <w:cs/>
              </w:rPr>
              <w:t>.</w:t>
            </w:r>
            <w:r w:rsidRPr="00664121">
              <w:rPr>
                <w:sz w:val="30"/>
                <w:szCs w:val="30"/>
              </w:rPr>
              <w:t>03</w:t>
            </w:r>
          </w:p>
        </w:tc>
        <w:tc>
          <w:tcPr>
            <w:tcW w:w="1843" w:type="dxa"/>
            <w:shd w:val="clear" w:color="auto" w:fill="auto"/>
          </w:tcPr>
          <w:p w14:paraId="01A3D16F" w14:textId="77777777" w:rsidR="005E5193" w:rsidRDefault="00F36FBE">
            <w:pPr>
              <w:spacing w:before="40" w:after="20" w:line="216" w:lineRule="auto"/>
              <w:ind w:left="-18"/>
              <w:jc w:val="center"/>
              <w:rPr>
                <w:sz w:val="30"/>
                <w:szCs w:val="30"/>
              </w:rPr>
            </w:pPr>
            <w:r>
              <w:rPr>
                <w:sz w:val="30"/>
                <w:szCs w:val="30"/>
              </w:rPr>
              <w:t>20</w:t>
            </w:r>
            <w:r>
              <w:rPr>
                <w:sz w:val="30"/>
                <w:szCs w:val="30"/>
                <w:cs/>
              </w:rPr>
              <w:t>.</w:t>
            </w:r>
            <w:r>
              <w:rPr>
                <w:sz w:val="30"/>
                <w:szCs w:val="30"/>
              </w:rPr>
              <w:t>03</w:t>
            </w:r>
          </w:p>
        </w:tc>
      </w:tr>
      <w:tr w:rsidR="005E5193" w14:paraId="3F168E76" w14:textId="77777777">
        <w:trPr>
          <w:trHeight w:val="20"/>
        </w:trPr>
        <w:tc>
          <w:tcPr>
            <w:tcW w:w="5097" w:type="dxa"/>
            <w:shd w:val="clear" w:color="auto" w:fill="auto"/>
          </w:tcPr>
          <w:p w14:paraId="7AD33354" w14:textId="77777777" w:rsidR="005E5193" w:rsidRDefault="00F36FBE">
            <w:pPr>
              <w:spacing w:before="40" w:after="20" w:line="216" w:lineRule="auto"/>
              <w:ind w:left="27"/>
              <w:jc w:val="thaiDistribute"/>
              <w:rPr>
                <w:sz w:val="30"/>
                <w:szCs w:val="30"/>
                <w:cs/>
              </w:rPr>
            </w:pPr>
            <w:r>
              <w:rPr>
                <w:sz w:val="30"/>
                <w:szCs w:val="30"/>
                <w:cs/>
              </w:rPr>
              <w:t xml:space="preserve">บริษัท </w:t>
            </w:r>
            <w:r>
              <w:rPr>
                <w:rFonts w:hint="cs"/>
                <w:sz w:val="30"/>
                <w:szCs w:val="30"/>
                <w:cs/>
              </w:rPr>
              <w:t>ไทยวาโก้</w:t>
            </w:r>
            <w:r>
              <w:rPr>
                <w:sz w:val="30"/>
                <w:szCs w:val="30"/>
                <w:cs/>
              </w:rPr>
              <w:t xml:space="preserve"> จำกัด (มหาชน)</w:t>
            </w:r>
          </w:p>
        </w:tc>
        <w:tc>
          <w:tcPr>
            <w:tcW w:w="1843" w:type="dxa"/>
          </w:tcPr>
          <w:p w14:paraId="13652A1E" w14:textId="77777777" w:rsidR="005E5193" w:rsidRPr="00664121" w:rsidRDefault="00F36FBE">
            <w:pPr>
              <w:spacing w:before="40" w:after="20" w:line="216" w:lineRule="auto"/>
              <w:ind w:left="-18"/>
              <w:jc w:val="center"/>
              <w:rPr>
                <w:sz w:val="30"/>
                <w:szCs w:val="30"/>
              </w:rPr>
            </w:pPr>
            <w:r w:rsidRPr="00664121">
              <w:rPr>
                <w:rFonts w:hint="cs"/>
                <w:sz w:val="30"/>
                <w:szCs w:val="30"/>
              </w:rPr>
              <w:t>17</w:t>
            </w:r>
            <w:r w:rsidRPr="00664121">
              <w:rPr>
                <w:rFonts w:hint="cs"/>
                <w:sz w:val="30"/>
                <w:szCs w:val="30"/>
                <w:cs/>
              </w:rPr>
              <w:t>.</w:t>
            </w:r>
            <w:r w:rsidRPr="00664121">
              <w:rPr>
                <w:rFonts w:hint="cs"/>
                <w:sz w:val="30"/>
                <w:szCs w:val="30"/>
              </w:rPr>
              <w:t>04</w:t>
            </w:r>
          </w:p>
        </w:tc>
        <w:tc>
          <w:tcPr>
            <w:tcW w:w="1843" w:type="dxa"/>
            <w:shd w:val="clear" w:color="auto" w:fill="auto"/>
          </w:tcPr>
          <w:p w14:paraId="2B0D7A38" w14:textId="77777777" w:rsidR="005E5193" w:rsidRDefault="00F36FBE">
            <w:pPr>
              <w:spacing w:before="40" w:after="20" w:line="216" w:lineRule="auto"/>
              <w:ind w:left="-18"/>
              <w:jc w:val="center"/>
              <w:rPr>
                <w:sz w:val="30"/>
                <w:szCs w:val="30"/>
              </w:rPr>
            </w:pPr>
            <w:r>
              <w:rPr>
                <w:rFonts w:hint="cs"/>
                <w:sz w:val="30"/>
                <w:szCs w:val="30"/>
              </w:rPr>
              <w:t>1</w:t>
            </w:r>
            <w:r>
              <w:rPr>
                <w:sz w:val="30"/>
                <w:szCs w:val="30"/>
              </w:rPr>
              <w:t>7</w:t>
            </w:r>
            <w:r>
              <w:rPr>
                <w:rFonts w:hint="cs"/>
                <w:sz w:val="30"/>
                <w:szCs w:val="30"/>
                <w:cs/>
              </w:rPr>
              <w:t>.</w:t>
            </w:r>
            <w:r>
              <w:rPr>
                <w:sz w:val="30"/>
                <w:szCs w:val="30"/>
              </w:rPr>
              <w:t>04</w:t>
            </w:r>
          </w:p>
        </w:tc>
      </w:tr>
    </w:tbl>
    <w:p w14:paraId="5F640FB8" w14:textId="77777777" w:rsidR="005E5193" w:rsidRDefault="005E5193">
      <w:pPr>
        <w:pStyle w:val="ListParagraph"/>
        <w:spacing w:before="120" w:line="216" w:lineRule="auto"/>
        <w:ind w:left="567"/>
        <w:contextualSpacing w:val="0"/>
        <w:jc w:val="thaiDistribute"/>
        <w:rPr>
          <w:sz w:val="30"/>
          <w:szCs w:val="30"/>
          <w:cs/>
        </w:rPr>
      </w:pPr>
    </w:p>
    <w:p w14:paraId="1CBBF14B" w14:textId="77777777" w:rsidR="005E5193" w:rsidRDefault="00F36FBE">
      <w:pPr>
        <w:pStyle w:val="ListParagraph"/>
        <w:spacing w:line="48" w:lineRule="auto"/>
        <w:ind w:left="567"/>
        <w:contextualSpacing w:val="0"/>
        <w:jc w:val="thaiDistribute"/>
        <w:rPr>
          <w:sz w:val="30"/>
          <w:szCs w:val="30"/>
        </w:rPr>
      </w:pPr>
      <w:r>
        <w:rPr>
          <w:sz w:val="30"/>
          <w:szCs w:val="30"/>
          <w:cs/>
        </w:rPr>
        <w:br w:type="page"/>
      </w:r>
    </w:p>
    <w:p w14:paraId="71248FDA" w14:textId="77777777" w:rsidR="005E5193" w:rsidRDefault="00F36FBE">
      <w:pPr>
        <w:pStyle w:val="ListParagraph"/>
        <w:numPr>
          <w:ilvl w:val="1"/>
          <w:numId w:val="30"/>
        </w:numPr>
        <w:spacing w:before="120" w:line="216" w:lineRule="auto"/>
        <w:ind w:left="567" w:hanging="567"/>
        <w:contextualSpacing w:val="0"/>
        <w:jc w:val="thaiDistribute"/>
        <w:rPr>
          <w:b/>
          <w:bCs/>
          <w:sz w:val="30"/>
          <w:szCs w:val="30"/>
          <w:lang w:val="en-AU"/>
        </w:rPr>
      </w:pPr>
      <w:r>
        <w:rPr>
          <w:b/>
          <w:bCs/>
          <w:sz w:val="30"/>
          <w:szCs w:val="30"/>
          <w:cs/>
        </w:rPr>
        <w:lastRenderedPageBreak/>
        <w:t xml:space="preserve">การแพร่ระบาดของโรคติดเชื้อไวรัสโคโรนา </w:t>
      </w:r>
      <w:r>
        <w:rPr>
          <w:b/>
          <w:bCs/>
          <w:sz w:val="30"/>
          <w:szCs w:val="30"/>
        </w:rPr>
        <w:t>2019</w:t>
      </w:r>
    </w:p>
    <w:p w14:paraId="22AF9496" w14:textId="77777777" w:rsidR="005E5193" w:rsidRDefault="00F36FBE">
      <w:pPr>
        <w:spacing w:before="120" w:after="120" w:line="216" w:lineRule="auto"/>
        <w:ind w:left="567"/>
        <w:jc w:val="thaiDistribute"/>
        <w:rPr>
          <w:rFonts w:eastAsia="Cordia New"/>
          <w:spacing w:val="-4"/>
          <w:sz w:val="30"/>
          <w:szCs w:val="30"/>
        </w:rPr>
      </w:pPr>
      <w:r>
        <w:rPr>
          <w:rFonts w:eastAsia="Cordia New"/>
          <w:spacing w:val="-4"/>
          <w:sz w:val="30"/>
          <w:szCs w:val="30"/>
          <w:cs/>
        </w:rPr>
        <w:t xml:space="preserve">สถานการณ์การแพร่ระบาดของโรคติดเชื้อไวรัสโคโรนา </w:t>
      </w:r>
      <w:r>
        <w:rPr>
          <w:rFonts w:eastAsia="Cordia New"/>
          <w:spacing w:val="-4"/>
          <w:sz w:val="30"/>
          <w:szCs w:val="30"/>
        </w:rPr>
        <w:t xml:space="preserve">2019 </w:t>
      </w:r>
      <w:r>
        <w:rPr>
          <w:rFonts w:eastAsia="Cordia New"/>
          <w:spacing w:val="-4"/>
          <w:sz w:val="30"/>
          <w:szCs w:val="30"/>
          <w:cs/>
        </w:rPr>
        <w:t>(</w:t>
      </w:r>
      <w:r>
        <w:rPr>
          <w:rFonts w:eastAsia="Cordia New"/>
          <w:spacing w:val="-4"/>
          <w:sz w:val="30"/>
          <w:szCs w:val="30"/>
        </w:rPr>
        <w:t>COVID</w:t>
      </w:r>
      <w:r>
        <w:rPr>
          <w:rFonts w:eastAsia="Cordia New"/>
          <w:spacing w:val="-4"/>
          <w:sz w:val="30"/>
          <w:szCs w:val="30"/>
          <w:cs/>
        </w:rPr>
        <w:t xml:space="preserve">- </w:t>
      </w:r>
      <w:r>
        <w:rPr>
          <w:rFonts w:eastAsia="Cordia New"/>
          <w:spacing w:val="-4"/>
          <w:sz w:val="30"/>
          <w:szCs w:val="30"/>
        </w:rPr>
        <w:t>19</w:t>
      </w:r>
      <w:r>
        <w:rPr>
          <w:rFonts w:eastAsia="Cordia New"/>
          <w:spacing w:val="-4"/>
          <w:sz w:val="30"/>
          <w:szCs w:val="30"/>
          <w:cs/>
        </w:rPr>
        <w:t>)</w:t>
      </w:r>
      <w:r>
        <w:rPr>
          <w:rFonts w:eastAsia="Cordia New" w:hint="cs"/>
          <w:spacing w:val="-4"/>
          <w:sz w:val="30"/>
          <w:szCs w:val="30"/>
          <w:cs/>
        </w:rPr>
        <w:t xml:space="preserve"> </w:t>
      </w:r>
      <w:r>
        <w:rPr>
          <w:rFonts w:eastAsia="Cordia New"/>
          <w:spacing w:val="-4"/>
          <w:sz w:val="30"/>
          <w:szCs w:val="30"/>
          <w:cs/>
        </w:rPr>
        <w:t>ที่ปัจจุบันได้ขยายวงกว้างขึ้น</w:t>
      </w:r>
      <w:r>
        <w:rPr>
          <w:rFonts w:eastAsia="Cordia New" w:hint="cs"/>
          <w:spacing w:val="-4"/>
          <w:sz w:val="30"/>
          <w:szCs w:val="30"/>
          <w:cs/>
        </w:rPr>
        <w:t xml:space="preserve">  </w:t>
      </w:r>
      <w:r>
        <w:rPr>
          <w:rFonts w:eastAsia="Cordia New"/>
          <w:spacing w:val="-4"/>
          <w:sz w:val="30"/>
          <w:szCs w:val="30"/>
          <w:cs/>
        </w:rPr>
        <w:t xml:space="preserve">อย่างต่อเนื่อง ทำให้เกิดการชะลอตัวของเศรษฐกิจ และมีผลกระทบต่อธุรกิจและอุตสาหกรรมส่วนใหญ่ สถานการณ์ดังกล่าวอาจนำมาซึ่งความไม่แน่นอนและผลกระทบต่อสภาพแวดล้อมของการดำเนินธุรกิจ </w:t>
      </w:r>
      <w:r>
        <w:rPr>
          <w:rFonts w:eastAsia="Cordia New" w:hint="cs"/>
          <w:spacing w:val="-4"/>
          <w:sz w:val="30"/>
          <w:szCs w:val="30"/>
          <w:cs/>
        </w:rPr>
        <w:t xml:space="preserve">     </w:t>
      </w:r>
      <w:r>
        <w:rPr>
          <w:rFonts w:eastAsia="Cordia New"/>
          <w:spacing w:val="-4"/>
          <w:sz w:val="30"/>
          <w:szCs w:val="30"/>
          <w:cs/>
        </w:rPr>
        <w:t>ฝ่ายบริหารของกลุ่มบริษัทติดตามความคืบหน้าของสถานการณ์ดังกล่าวและประเมินผลกระทบทางการเงินเกี่ยวกับมูลค่าของสินทรัพย์ ประมาณการหนี้สินและหนี้สินที่อาจเกิดขึ้นอย่างต่อเนื่อง ทั้งนี้ฝ่ายบริหารได้ใช้ประมาณการและดุลยพินิจในประเด็นต่าง ๆ เมื่อสถานการณ์มีการเปลี่ยนแปลง</w:t>
      </w:r>
    </w:p>
    <w:p w14:paraId="44E3F1AB" w14:textId="77777777" w:rsidR="005E5193" w:rsidRDefault="00F36FBE">
      <w:pPr>
        <w:pStyle w:val="ListParagraph"/>
        <w:numPr>
          <w:ilvl w:val="0"/>
          <w:numId w:val="29"/>
        </w:numPr>
        <w:spacing w:before="240" w:line="216" w:lineRule="auto"/>
        <w:ind w:left="567" w:hanging="567"/>
        <w:contextualSpacing w:val="0"/>
        <w:rPr>
          <w:b/>
          <w:bCs/>
          <w:sz w:val="30"/>
          <w:szCs w:val="30"/>
          <w:cs/>
        </w:rPr>
      </w:pPr>
      <w:r>
        <w:rPr>
          <w:b/>
          <w:bCs/>
          <w:sz w:val="30"/>
          <w:szCs w:val="30"/>
          <w:cs/>
        </w:rPr>
        <w:t>เกณฑ์การ</w:t>
      </w:r>
      <w:r>
        <w:rPr>
          <w:rFonts w:hint="cs"/>
          <w:b/>
          <w:bCs/>
          <w:sz w:val="30"/>
          <w:szCs w:val="30"/>
          <w:cs/>
        </w:rPr>
        <w:t>จัดทำ</w:t>
      </w:r>
      <w:r>
        <w:rPr>
          <w:b/>
          <w:bCs/>
          <w:sz w:val="30"/>
          <w:szCs w:val="30"/>
          <w:cs/>
        </w:rPr>
        <w:t>งบการเงินระหว่างกาล</w:t>
      </w:r>
    </w:p>
    <w:p w14:paraId="77BB0948" w14:textId="77777777" w:rsidR="005E5193" w:rsidRDefault="00F36FBE">
      <w:pPr>
        <w:pStyle w:val="ListParagraph"/>
        <w:spacing w:before="120" w:line="216" w:lineRule="auto"/>
        <w:ind w:left="567" w:hanging="567"/>
        <w:contextualSpacing w:val="0"/>
        <w:jc w:val="thaiDistribute"/>
        <w:rPr>
          <w:rFonts w:eastAsia="Times New Roman"/>
          <w:sz w:val="30"/>
          <w:szCs w:val="30"/>
        </w:rPr>
      </w:pPr>
      <w:r>
        <w:rPr>
          <w:rFonts w:eastAsia="Times New Roman" w:hint="cs"/>
          <w:b/>
          <w:bCs/>
          <w:sz w:val="30"/>
          <w:szCs w:val="30"/>
        </w:rPr>
        <w:t>2</w:t>
      </w:r>
      <w:r>
        <w:rPr>
          <w:rFonts w:eastAsia="Times New Roman" w:hint="cs"/>
          <w:b/>
          <w:bCs/>
          <w:sz w:val="30"/>
          <w:szCs w:val="30"/>
          <w:cs/>
        </w:rPr>
        <w:t>.</w:t>
      </w:r>
      <w:r>
        <w:rPr>
          <w:rFonts w:eastAsia="Times New Roman" w:hint="cs"/>
          <w:b/>
          <w:bCs/>
          <w:sz w:val="30"/>
          <w:szCs w:val="30"/>
        </w:rPr>
        <w:t>1</w:t>
      </w:r>
      <w:r>
        <w:rPr>
          <w:rFonts w:eastAsia="Times New Roman" w:hint="cs"/>
          <w:sz w:val="30"/>
          <w:szCs w:val="30"/>
        </w:rPr>
        <w:tab/>
      </w:r>
      <w:r>
        <w:rPr>
          <w:rFonts w:eastAsia="Times New Roman"/>
          <w:sz w:val="30"/>
          <w:szCs w:val="30"/>
          <w:cs/>
        </w:rPr>
        <w:t xml:space="preserve">งบการเงินระหว่างกาลนี้จัดทำขึ้นตามมาตรฐานการบัญชีฉบับที่ </w:t>
      </w:r>
      <w:r>
        <w:rPr>
          <w:rFonts w:eastAsia="Times New Roman"/>
          <w:sz w:val="30"/>
          <w:szCs w:val="30"/>
        </w:rPr>
        <w:t>34</w:t>
      </w:r>
      <w:r>
        <w:rPr>
          <w:rFonts w:eastAsia="Times New Roman" w:hint="cs"/>
          <w:sz w:val="30"/>
          <w:szCs w:val="30"/>
          <w:cs/>
        </w:rPr>
        <w:t xml:space="preserve"> </w:t>
      </w:r>
      <w:r>
        <w:rPr>
          <w:rFonts w:eastAsia="Times New Roman"/>
          <w:sz w:val="30"/>
          <w:szCs w:val="30"/>
          <w:cs/>
        </w:rPr>
        <w:t xml:space="preserve">เรื่อง </w:t>
      </w:r>
      <w:r>
        <w:rPr>
          <w:rFonts w:eastAsia="Times New Roman" w:hint="cs"/>
          <w:sz w:val="30"/>
          <w:szCs w:val="30"/>
          <w:cs/>
        </w:rPr>
        <w:t>การรายงานทาง</w:t>
      </w:r>
      <w:r>
        <w:rPr>
          <w:rFonts w:eastAsia="Times New Roman"/>
          <w:sz w:val="30"/>
          <w:szCs w:val="30"/>
          <w:cs/>
        </w:rPr>
        <w:t>การเงินระหว่างกาลโดย</w:t>
      </w:r>
      <w:r>
        <w:rPr>
          <w:rFonts w:eastAsia="Times New Roman" w:hint="cs"/>
          <w:sz w:val="30"/>
          <w:szCs w:val="30"/>
          <w:cs/>
        </w:rPr>
        <w:t>บริษัทฯ เลือก</w:t>
      </w:r>
      <w:r>
        <w:rPr>
          <w:rFonts w:eastAsia="Times New Roman"/>
          <w:sz w:val="30"/>
          <w:szCs w:val="30"/>
          <w:cs/>
        </w:rPr>
        <w:t>นำเสนองบการเงินระหว่างกาลแบบย่อ อย่างไรก็</w:t>
      </w:r>
      <w:r>
        <w:rPr>
          <w:rFonts w:eastAsia="Times New Roman" w:hint="cs"/>
          <w:sz w:val="30"/>
          <w:szCs w:val="30"/>
          <w:cs/>
        </w:rPr>
        <w:t xml:space="preserve">ตาม บริษัทฯ </w:t>
      </w:r>
      <w:r>
        <w:rPr>
          <w:rFonts w:eastAsia="Times New Roman"/>
          <w:sz w:val="30"/>
          <w:szCs w:val="30"/>
          <w:cs/>
        </w:rPr>
        <w:t>ได้แสดงรายการในงบ</w:t>
      </w:r>
      <w:r>
        <w:rPr>
          <w:rFonts w:eastAsia="Times New Roman" w:hint="cs"/>
          <w:sz w:val="30"/>
          <w:szCs w:val="30"/>
          <w:cs/>
        </w:rPr>
        <w:t xml:space="preserve">แสดงฐานะการเงิน งบกำไรขาดทุนเบ็ดเสร็จ </w:t>
      </w:r>
      <w:r>
        <w:rPr>
          <w:rFonts w:eastAsia="Times New Roman"/>
          <w:sz w:val="30"/>
          <w:szCs w:val="30"/>
          <w:cs/>
        </w:rPr>
        <w:t xml:space="preserve">งบแสดงการเปลี่ยนแปลงส่วนของผู้ถือหุ้น และงบกระแสเงินสดในรูปแบบเช่นเดียวกับงบการเงินประจำปี </w:t>
      </w:r>
    </w:p>
    <w:p w14:paraId="5D5FF907" w14:textId="77777777" w:rsidR="005E5193" w:rsidRDefault="00F36FBE">
      <w:pPr>
        <w:pStyle w:val="ListParagraph"/>
        <w:spacing w:before="120" w:line="216" w:lineRule="auto"/>
        <w:ind w:left="567" w:hanging="567"/>
        <w:contextualSpacing w:val="0"/>
        <w:jc w:val="thaiDistribute"/>
        <w:rPr>
          <w:rFonts w:eastAsia="Times New Roman"/>
          <w:sz w:val="30"/>
          <w:szCs w:val="30"/>
        </w:rPr>
      </w:pPr>
      <w:r>
        <w:rPr>
          <w:rFonts w:eastAsia="Times New Roman" w:hint="cs"/>
          <w:b/>
          <w:bCs/>
          <w:sz w:val="30"/>
          <w:szCs w:val="30"/>
        </w:rPr>
        <w:t>2</w:t>
      </w:r>
      <w:r>
        <w:rPr>
          <w:rFonts w:eastAsia="Times New Roman" w:hint="cs"/>
          <w:b/>
          <w:bCs/>
          <w:sz w:val="30"/>
          <w:szCs w:val="30"/>
          <w:cs/>
        </w:rPr>
        <w:t>.</w:t>
      </w:r>
      <w:r>
        <w:rPr>
          <w:rFonts w:eastAsia="Times New Roman" w:hint="cs"/>
          <w:b/>
          <w:bCs/>
          <w:sz w:val="30"/>
          <w:szCs w:val="30"/>
        </w:rPr>
        <w:t>2</w:t>
      </w:r>
      <w:r>
        <w:rPr>
          <w:rFonts w:eastAsia="Times New Roman" w:hint="cs"/>
          <w:sz w:val="30"/>
          <w:szCs w:val="30"/>
        </w:rPr>
        <w:tab/>
      </w:r>
      <w:r>
        <w:rPr>
          <w:rFonts w:eastAsia="Times New Roman"/>
          <w:sz w:val="30"/>
          <w:szCs w:val="30"/>
          <w:cs/>
        </w:rPr>
        <w:t xml:space="preserve">งบการเงินระหว่างกาลนี้จัดทำขึ้นเพื่อให้ข้อมูลเพิ่มเติมจากงบการเงินสำหรับปีสิ้นสุดวันที่ </w:t>
      </w:r>
      <w:r>
        <w:rPr>
          <w:rFonts w:eastAsia="Times New Roman"/>
          <w:sz w:val="30"/>
          <w:szCs w:val="30"/>
        </w:rPr>
        <w:t>31</w:t>
      </w:r>
      <w:r>
        <w:rPr>
          <w:rFonts w:eastAsia="Times New Roman"/>
          <w:sz w:val="30"/>
          <w:szCs w:val="30"/>
          <w:cs/>
        </w:rPr>
        <w:t xml:space="preserve"> ธันวาคม </w:t>
      </w:r>
      <w:r>
        <w:rPr>
          <w:rFonts w:eastAsia="Times New Roman"/>
          <w:sz w:val="30"/>
          <w:szCs w:val="30"/>
        </w:rPr>
        <w:t>2564</w:t>
      </w:r>
      <w:r>
        <w:rPr>
          <w:rFonts w:eastAsia="Times New Roman" w:hint="cs"/>
          <w:sz w:val="30"/>
          <w:szCs w:val="30"/>
          <w:cs/>
        </w:rPr>
        <w:t xml:space="preserve"> </w:t>
      </w:r>
      <w:r>
        <w:rPr>
          <w:rFonts w:eastAsia="Times New Roman"/>
          <w:sz w:val="30"/>
          <w:szCs w:val="30"/>
          <w:cs/>
        </w:rPr>
        <w:t xml:space="preserve">โดยเน้นการให้ข้อมูลที่เป็นกิจกรรม เหตุการณ์และสถานการณ์ใหม่ๆ เพื่อไม่ให้ซ้ำซ้อนกับข้อมูลที่ได้เคยนำเสนอรายงานไปแล้ว ดังนั้นการอ่านงบการเงินระหว่างกาลนี้จึงควรอ่านควบคู่กับงบการเงินสำหรับปีสิ้นสุดวันที่ </w:t>
      </w:r>
      <w:r>
        <w:rPr>
          <w:rFonts w:eastAsia="Times New Roman"/>
          <w:sz w:val="30"/>
          <w:szCs w:val="30"/>
        </w:rPr>
        <w:t>31</w:t>
      </w:r>
      <w:r>
        <w:rPr>
          <w:rFonts w:eastAsia="Times New Roman"/>
          <w:sz w:val="30"/>
          <w:szCs w:val="30"/>
          <w:cs/>
        </w:rPr>
        <w:t xml:space="preserve"> ธันวาคม </w:t>
      </w:r>
      <w:r>
        <w:rPr>
          <w:rFonts w:eastAsia="Times New Roman"/>
          <w:sz w:val="30"/>
          <w:szCs w:val="30"/>
        </w:rPr>
        <w:t>256</w:t>
      </w:r>
      <w:r>
        <w:rPr>
          <w:rFonts w:eastAsia="Times New Roman" w:hint="cs"/>
          <w:sz w:val="30"/>
          <w:szCs w:val="30"/>
        </w:rPr>
        <w:t>4</w:t>
      </w:r>
    </w:p>
    <w:p w14:paraId="45E174B5" w14:textId="77777777" w:rsidR="005E5193" w:rsidRDefault="00F36FBE">
      <w:pPr>
        <w:pStyle w:val="ListParagraph"/>
        <w:spacing w:before="120" w:line="216" w:lineRule="auto"/>
        <w:ind w:left="567" w:hanging="567"/>
        <w:contextualSpacing w:val="0"/>
        <w:jc w:val="thaiDistribute"/>
        <w:rPr>
          <w:rFonts w:eastAsia="Times New Roman"/>
          <w:sz w:val="30"/>
          <w:szCs w:val="30"/>
        </w:rPr>
      </w:pPr>
      <w:r>
        <w:rPr>
          <w:rFonts w:eastAsia="Times New Roman" w:hint="cs"/>
          <w:b/>
          <w:bCs/>
          <w:sz w:val="30"/>
          <w:szCs w:val="30"/>
        </w:rPr>
        <w:t>2</w:t>
      </w:r>
      <w:r>
        <w:rPr>
          <w:rFonts w:eastAsia="Times New Roman" w:hint="cs"/>
          <w:b/>
          <w:bCs/>
          <w:sz w:val="30"/>
          <w:szCs w:val="30"/>
          <w:cs/>
        </w:rPr>
        <w:t>.</w:t>
      </w:r>
      <w:r>
        <w:rPr>
          <w:rFonts w:eastAsia="Times New Roman" w:hint="cs"/>
          <w:b/>
          <w:bCs/>
          <w:sz w:val="30"/>
          <w:szCs w:val="30"/>
        </w:rPr>
        <w:t>3</w:t>
      </w:r>
      <w:r>
        <w:rPr>
          <w:rFonts w:eastAsia="Times New Roman" w:hint="cs"/>
          <w:sz w:val="30"/>
          <w:szCs w:val="30"/>
        </w:rPr>
        <w:tab/>
      </w:r>
      <w:r>
        <w:rPr>
          <w:rFonts w:eastAsia="Times New Roman"/>
          <w:sz w:val="30"/>
          <w:szCs w:val="30"/>
          <w:cs/>
        </w:rPr>
        <w:t>ผลการดำเนินงานสำหรับงวดสามเดือน</w:t>
      </w:r>
      <w:r>
        <w:rPr>
          <w:rFonts w:eastAsia="Times New Roman" w:hint="cs"/>
          <w:sz w:val="30"/>
          <w:szCs w:val="30"/>
          <w:cs/>
        </w:rPr>
        <w:t>และหกเดือน</w:t>
      </w:r>
      <w:r>
        <w:rPr>
          <w:rFonts w:eastAsia="Times New Roman"/>
          <w:sz w:val="30"/>
          <w:szCs w:val="30"/>
          <w:cs/>
        </w:rPr>
        <w:t xml:space="preserve">สิ้นสุดวันที่ </w:t>
      </w:r>
      <w:r>
        <w:rPr>
          <w:rFonts w:eastAsia="Times New Roman"/>
          <w:sz w:val="30"/>
          <w:szCs w:val="30"/>
        </w:rPr>
        <w:t>30</w:t>
      </w:r>
      <w:r>
        <w:rPr>
          <w:rFonts w:eastAsia="Times New Roman"/>
          <w:sz w:val="30"/>
          <w:szCs w:val="30"/>
          <w:cs/>
        </w:rPr>
        <w:t xml:space="preserve"> ม</w:t>
      </w:r>
      <w:r>
        <w:rPr>
          <w:rFonts w:eastAsia="Times New Roman" w:hint="cs"/>
          <w:sz w:val="30"/>
          <w:szCs w:val="30"/>
          <w:cs/>
        </w:rPr>
        <w:t>ิถุนายน</w:t>
      </w:r>
      <w:r>
        <w:rPr>
          <w:rFonts w:eastAsia="Times New Roman"/>
          <w:sz w:val="30"/>
          <w:szCs w:val="30"/>
          <w:cs/>
        </w:rPr>
        <w:t xml:space="preserve"> </w:t>
      </w:r>
      <w:r>
        <w:rPr>
          <w:rFonts w:eastAsia="Times New Roman"/>
          <w:sz w:val="30"/>
          <w:szCs w:val="30"/>
        </w:rPr>
        <w:t>2565</w:t>
      </w:r>
      <w:r>
        <w:rPr>
          <w:rFonts w:eastAsia="Times New Roman"/>
          <w:sz w:val="30"/>
          <w:szCs w:val="30"/>
          <w:cs/>
        </w:rPr>
        <w:t xml:space="preserve"> ไม่เป็นข้อบ่งชี้ให้เห็นการคาดการณ์ผลการดำเนินงานเต็มปี</w:t>
      </w:r>
    </w:p>
    <w:p w14:paraId="7547248F" w14:textId="77777777" w:rsidR="005E5193" w:rsidRDefault="00F36FBE">
      <w:pPr>
        <w:pStyle w:val="ListParagraph"/>
        <w:spacing w:before="120" w:line="216" w:lineRule="auto"/>
        <w:ind w:left="567" w:hanging="567"/>
        <w:contextualSpacing w:val="0"/>
        <w:jc w:val="thaiDistribute"/>
        <w:rPr>
          <w:rFonts w:eastAsia="Times New Roman"/>
          <w:sz w:val="30"/>
          <w:szCs w:val="30"/>
        </w:rPr>
      </w:pPr>
      <w:r>
        <w:rPr>
          <w:rFonts w:eastAsia="Times New Roman" w:hint="cs"/>
          <w:b/>
          <w:bCs/>
          <w:spacing w:val="10"/>
          <w:sz w:val="30"/>
          <w:szCs w:val="30"/>
        </w:rPr>
        <w:t>2</w:t>
      </w:r>
      <w:r>
        <w:rPr>
          <w:rFonts w:eastAsia="Times New Roman" w:hint="cs"/>
          <w:b/>
          <w:bCs/>
          <w:spacing w:val="10"/>
          <w:sz w:val="30"/>
          <w:szCs w:val="30"/>
          <w:cs/>
        </w:rPr>
        <w:t>.</w:t>
      </w:r>
      <w:r>
        <w:rPr>
          <w:rFonts w:eastAsia="Times New Roman" w:hint="cs"/>
          <w:b/>
          <w:bCs/>
          <w:spacing w:val="10"/>
          <w:sz w:val="30"/>
          <w:szCs w:val="30"/>
        </w:rPr>
        <w:t>4</w:t>
      </w:r>
      <w:r>
        <w:rPr>
          <w:rFonts w:eastAsia="Times New Roman" w:hint="cs"/>
          <w:spacing w:val="10"/>
          <w:sz w:val="30"/>
          <w:szCs w:val="30"/>
        </w:rPr>
        <w:tab/>
      </w:r>
      <w:r>
        <w:rPr>
          <w:rFonts w:eastAsia="Times New Roman"/>
          <w:spacing w:val="10"/>
          <w:sz w:val="30"/>
          <w:szCs w:val="30"/>
          <w:cs/>
        </w:rPr>
        <w:t>งบการเงิน</w:t>
      </w:r>
      <w:r>
        <w:rPr>
          <w:rFonts w:eastAsia="Times New Roman"/>
          <w:sz w:val="30"/>
          <w:szCs w:val="30"/>
          <w:cs/>
        </w:rPr>
        <w:t>ระหว่าง</w:t>
      </w:r>
      <w:r>
        <w:rPr>
          <w:rFonts w:eastAsia="Times New Roman"/>
          <w:spacing w:val="10"/>
          <w:sz w:val="30"/>
          <w:szCs w:val="30"/>
          <w:cs/>
        </w:rPr>
        <w:t>กาลฉบับภาษาไทยเป็นงบการเงินฉบับที่บริษัทฯ ใช้เป็นทางการตามกฎหมาย</w:t>
      </w:r>
      <w:r>
        <w:rPr>
          <w:rFonts w:eastAsia="Times New Roman" w:hint="cs"/>
          <w:sz w:val="30"/>
          <w:szCs w:val="30"/>
          <w:cs/>
        </w:rPr>
        <w:t xml:space="preserve">     </w:t>
      </w:r>
      <w:r>
        <w:rPr>
          <w:rFonts w:eastAsia="Times New Roman"/>
          <w:sz w:val="30"/>
          <w:szCs w:val="30"/>
          <w:cs/>
        </w:rPr>
        <w:t>งบการเงินระหว่างกาลฉบับภาษาอังกฤษแปลจากงบการเงินฉบับภาษาไทยนี้</w:t>
      </w:r>
    </w:p>
    <w:p w14:paraId="455275DD" w14:textId="77777777" w:rsidR="005E5193" w:rsidRDefault="00F36FBE">
      <w:pPr>
        <w:pStyle w:val="ListParagraph"/>
        <w:spacing w:before="120" w:line="216" w:lineRule="auto"/>
        <w:ind w:left="567" w:hanging="567"/>
        <w:contextualSpacing w:val="0"/>
        <w:jc w:val="thaiDistribute"/>
        <w:rPr>
          <w:b/>
          <w:bCs/>
          <w:sz w:val="30"/>
          <w:szCs w:val="30"/>
        </w:rPr>
      </w:pPr>
      <w:r>
        <w:rPr>
          <w:rFonts w:eastAsia="Times New Roman"/>
          <w:b/>
          <w:bCs/>
          <w:spacing w:val="10"/>
          <w:sz w:val="30"/>
          <w:szCs w:val="30"/>
        </w:rPr>
        <w:t>2</w:t>
      </w:r>
      <w:r>
        <w:rPr>
          <w:rFonts w:eastAsia="Times New Roman"/>
          <w:b/>
          <w:bCs/>
          <w:spacing w:val="10"/>
          <w:sz w:val="30"/>
          <w:szCs w:val="30"/>
          <w:cs/>
        </w:rPr>
        <w:t>.</w:t>
      </w:r>
      <w:r>
        <w:rPr>
          <w:rFonts w:eastAsia="Times New Roman"/>
          <w:b/>
          <w:bCs/>
          <w:spacing w:val="10"/>
          <w:sz w:val="30"/>
          <w:szCs w:val="30"/>
        </w:rPr>
        <w:t>5</w:t>
      </w:r>
      <w:r>
        <w:rPr>
          <w:rFonts w:eastAsia="Times New Roman"/>
          <w:b/>
          <w:bCs/>
          <w:spacing w:val="10"/>
          <w:sz w:val="30"/>
          <w:szCs w:val="30"/>
        </w:rPr>
        <w:tab/>
      </w:r>
      <w:r>
        <w:rPr>
          <w:rFonts w:hint="cs"/>
          <w:sz w:val="30"/>
          <w:szCs w:val="30"/>
          <w:cs/>
        </w:rPr>
        <w:t>เ</w:t>
      </w:r>
      <w:r>
        <w:rPr>
          <w:sz w:val="30"/>
          <w:szCs w:val="30"/>
          <w:cs/>
        </w:rPr>
        <w:t>กณฑ์การ</w:t>
      </w:r>
      <w:r>
        <w:rPr>
          <w:rFonts w:hint="cs"/>
          <w:sz w:val="30"/>
          <w:szCs w:val="30"/>
          <w:cs/>
        </w:rPr>
        <w:t>จัดทำ</w:t>
      </w:r>
      <w:r>
        <w:rPr>
          <w:sz w:val="30"/>
          <w:szCs w:val="30"/>
          <w:cs/>
        </w:rPr>
        <w:t>งบการเงินรวมระหว่างกาล</w:t>
      </w:r>
    </w:p>
    <w:p w14:paraId="07807921" w14:textId="77777777" w:rsidR="005E5193" w:rsidRDefault="00F36FBE">
      <w:pPr>
        <w:pStyle w:val="ListParagraph"/>
        <w:spacing w:before="120" w:line="216" w:lineRule="auto"/>
        <w:ind w:left="567"/>
        <w:contextualSpacing w:val="0"/>
        <w:jc w:val="thaiDistribute"/>
        <w:rPr>
          <w:spacing w:val="-4"/>
          <w:sz w:val="30"/>
          <w:szCs w:val="30"/>
        </w:rPr>
      </w:pPr>
      <w:r>
        <w:rPr>
          <w:sz w:val="30"/>
          <w:szCs w:val="30"/>
          <w:cs/>
        </w:rPr>
        <w:t xml:space="preserve">งบการเงินรวมระหว่างกาลนี้จัดทำขึ้นโดยรวมงบการเงินของบริษัท </w:t>
      </w:r>
      <w:r>
        <w:rPr>
          <w:rFonts w:hint="cs"/>
          <w:sz w:val="30"/>
          <w:szCs w:val="30"/>
          <w:cs/>
        </w:rPr>
        <w:t xml:space="preserve">ทีพีซีเอส </w:t>
      </w:r>
      <w:r>
        <w:rPr>
          <w:sz w:val="30"/>
          <w:szCs w:val="30"/>
          <w:cs/>
        </w:rPr>
        <w:t xml:space="preserve">จำกัด (มหาชน) และบริษัทย่อย </w:t>
      </w:r>
      <w:r>
        <w:rPr>
          <w:rFonts w:hint="cs"/>
          <w:sz w:val="30"/>
          <w:szCs w:val="30"/>
          <w:cs/>
        </w:rPr>
        <w:t>(กลุ่มบริษัท)</w:t>
      </w:r>
      <w:r>
        <w:rPr>
          <w:sz w:val="30"/>
          <w:szCs w:val="30"/>
          <w:cs/>
        </w:rPr>
        <w:t xml:space="preserve"> ซึ่งจัดทำขึ้นโดยใช้หลักเกณฑ์เดียวกับงบการเงินรวมสำหรับปีสิ้นสุดวันท</w:t>
      </w:r>
      <w:r>
        <w:rPr>
          <w:rFonts w:hint="cs"/>
          <w:sz w:val="30"/>
          <w:szCs w:val="30"/>
          <w:cs/>
        </w:rPr>
        <w:t xml:space="preserve">ี่ </w:t>
      </w:r>
      <w:r>
        <w:rPr>
          <w:sz w:val="30"/>
          <w:szCs w:val="30"/>
        </w:rPr>
        <w:t>31</w:t>
      </w:r>
      <w:r>
        <w:rPr>
          <w:sz w:val="30"/>
          <w:szCs w:val="30"/>
          <w:cs/>
        </w:rPr>
        <w:t xml:space="preserve"> ธันวาคม </w:t>
      </w:r>
      <w:r>
        <w:rPr>
          <w:sz w:val="30"/>
          <w:szCs w:val="30"/>
        </w:rPr>
        <w:t>2564</w:t>
      </w:r>
      <w:r>
        <w:rPr>
          <w:rFonts w:hint="cs"/>
          <w:sz w:val="30"/>
          <w:szCs w:val="30"/>
          <w:cs/>
        </w:rPr>
        <w:t xml:space="preserve"> </w:t>
      </w:r>
      <w:r>
        <w:rPr>
          <w:rFonts w:hint="cs"/>
          <w:spacing w:val="-4"/>
          <w:sz w:val="30"/>
          <w:szCs w:val="30"/>
          <w:cs/>
        </w:rPr>
        <w:t>โดยไม่มีการเปลี่ยนแปลงโครงสร้างการถือหุ้นบริษัทย่อยในระหว่างงวด</w:t>
      </w:r>
    </w:p>
    <w:p w14:paraId="66B3924B" w14:textId="77777777" w:rsidR="005E5193" w:rsidRDefault="005E5193">
      <w:pPr>
        <w:pStyle w:val="ListParagraph"/>
        <w:spacing w:before="120" w:line="216" w:lineRule="auto"/>
        <w:ind w:left="567"/>
        <w:contextualSpacing w:val="0"/>
        <w:jc w:val="thaiDistribute"/>
        <w:rPr>
          <w:spacing w:val="-4"/>
          <w:sz w:val="30"/>
          <w:szCs w:val="30"/>
        </w:rPr>
      </w:pPr>
    </w:p>
    <w:p w14:paraId="12004701" w14:textId="77777777" w:rsidR="005E5193" w:rsidRDefault="005E5193">
      <w:pPr>
        <w:pStyle w:val="ListParagraph"/>
        <w:spacing w:before="120" w:line="216" w:lineRule="auto"/>
        <w:ind w:left="567"/>
        <w:contextualSpacing w:val="0"/>
        <w:jc w:val="thaiDistribute"/>
        <w:rPr>
          <w:spacing w:val="-4"/>
          <w:sz w:val="30"/>
          <w:szCs w:val="30"/>
        </w:rPr>
      </w:pPr>
    </w:p>
    <w:p w14:paraId="2FB0993A" w14:textId="77777777" w:rsidR="005E5193" w:rsidRDefault="005E5193">
      <w:pPr>
        <w:pStyle w:val="ListParagraph"/>
        <w:spacing w:before="120" w:line="216" w:lineRule="auto"/>
        <w:ind w:left="567"/>
        <w:contextualSpacing w:val="0"/>
        <w:jc w:val="thaiDistribute"/>
        <w:rPr>
          <w:spacing w:val="-4"/>
          <w:sz w:val="30"/>
          <w:szCs w:val="30"/>
        </w:rPr>
      </w:pPr>
    </w:p>
    <w:p w14:paraId="24F311D3" w14:textId="77777777" w:rsidR="005E5193" w:rsidRDefault="005E5193">
      <w:pPr>
        <w:pStyle w:val="ListParagraph"/>
        <w:spacing w:before="120" w:line="216" w:lineRule="auto"/>
        <w:ind w:left="567"/>
        <w:contextualSpacing w:val="0"/>
        <w:jc w:val="thaiDistribute"/>
        <w:rPr>
          <w:spacing w:val="-4"/>
          <w:sz w:val="30"/>
          <w:szCs w:val="30"/>
        </w:rPr>
      </w:pPr>
    </w:p>
    <w:p w14:paraId="1BFF97A2" w14:textId="77777777" w:rsidR="005E5193" w:rsidRDefault="005E5193">
      <w:pPr>
        <w:pStyle w:val="ListParagraph"/>
        <w:spacing w:before="120" w:line="216" w:lineRule="auto"/>
        <w:ind w:left="567"/>
        <w:contextualSpacing w:val="0"/>
        <w:jc w:val="thaiDistribute"/>
        <w:rPr>
          <w:spacing w:val="-4"/>
          <w:sz w:val="30"/>
          <w:szCs w:val="30"/>
        </w:rPr>
      </w:pPr>
    </w:p>
    <w:p w14:paraId="3768DC5F" w14:textId="77777777" w:rsidR="005E5193" w:rsidRDefault="005E5193">
      <w:pPr>
        <w:pStyle w:val="ListParagraph"/>
        <w:spacing w:before="120" w:line="216" w:lineRule="auto"/>
        <w:ind w:left="567"/>
        <w:contextualSpacing w:val="0"/>
        <w:jc w:val="thaiDistribute"/>
        <w:rPr>
          <w:spacing w:val="-4"/>
          <w:sz w:val="30"/>
          <w:szCs w:val="30"/>
        </w:rPr>
      </w:pPr>
    </w:p>
    <w:p w14:paraId="4CDAFD08" w14:textId="77777777" w:rsidR="005E5193" w:rsidRDefault="005E5193">
      <w:pPr>
        <w:pStyle w:val="ListParagraph"/>
        <w:spacing w:before="120" w:line="216" w:lineRule="auto"/>
        <w:ind w:left="567"/>
        <w:contextualSpacing w:val="0"/>
        <w:jc w:val="thaiDistribute"/>
        <w:rPr>
          <w:spacing w:val="-4"/>
          <w:sz w:val="30"/>
          <w:szCs w:val="30"/>
        </w:rPr>
      </w:pPr>
    </w:p>
    <w:p w14:paraId="0829F18E" w14:textId="77777777" w:rsidR="005E5193" w:rsidRDefault="005E5193">
      <w:pPr>
        <w:pStyle w:val="ListParagraph"/>
        <w:spacing w:before="120" w:line="216" w:lineRule="auto"/>
        <w:ind w:left="567"/>
        <w:contextualSpacing w:val="0"/>
        <w:jc w:val="thaiDistribute"/>
        <w:rPr>
          <w:spacing w:val="-4"/>
          <w:sz w:val="30"/>
          <w:szCs w:val="30"/>
        </w:rPr>
      </w:pPr>
    </w:p>
    <w:p w14:paraId="4C24794D" w14:textId="7BDF4FC3" w:rsidR="005E5193" w:rsidRDefault="00F36FBE">
      <w:pPr>
        <w:pStyle w:val="ListParagraph"/>
        <w:spacing w:before="120" w:line="216" w:lineRule="auto"/>
        <w:ind w:left="567"/>
        <w:contextualSpacing w:val="0"/>
        <w:jc w:val="thaiDistribute"/>
        <w:rPr>
          <w:spacing w:val="-4"/>
          <w:sz w:val="30"/>
          <w:szCs w:val="30"/>
        </w:rPr>
      </w:pPr>
      <w:r>
        <w:rPr>
          <w:rFonts w:hint="cs"/>
          <w:spacing w:val="-4"/>
          <w:sz w:val="30"/>
          <w:szCs w:val="30"/>
          <w:cs/>
        </w:rPr>
        <w:lastRenderedPageBreak/>
        <w:t xml:space="preserve">ณ </w:t>
      </w:r>
      <w:r>
        <w:rPr>
          <w:sz w:val="30"/>
          <w:szCs w:val="30"/>
          <w:cs/>
        </w:rPr>
        <w:t xml:space="preserve">วันที่ </w:t>
      </w:r>
      <w:r>
        <w:rPr>
          <w:sz w:val="30"/>
          <w:szCs w:val="30"/>
        </w:rPr>
        <w:t>30</w:t>
      </w:r>
      <w:r>
        <w:rPr>
          <w:sz w:val="30"/>
          <w:szCs w:val="30"/>
          <w:cs/>
        </w:rPr>
        <w:t xml:space="preserve"> ม</w:t>
      </w:r>
      <w:r>
        <w:rPr>
          <w:rFonts w:hint="cs"/>
          <w:sz w:val="30"/>
          <w:szCs w:val="30"/>
          <w:cs/>
        </w:rPr>
        <w:t>ิถุนายน</w:t>
      </w:r>
      <w:r>
        <w:rPr>
          <w:sz w:val="30"/>
          <w:szCs w:val="30"/>
          <w:cs/>
        </w:rPr>
        <w:t xml:space="preserve"> </w:t>
      </w:r>
      <w:r>
        <w:rPr>
          <w:sz w:val="30"/>
          <w:szCs w:val="30"/>
        </w:rPr>
        <w:t>2565</w:t>
      </w:r>
      <w:r>
        <w:rPr>
          <w:rFonts w:hint="cs"/>
          <w:sz w:val="30"/>
          <w:szCs w:val="30"/>
          <w:cs/>
        </w:rPr>
        <w:t xml:space="preserve"> แล</w:t>
      </w:r>
      <w:r w:rsidR="00A9390A">
        <w:rPr>
          <w:rFonts w:hint="cs"/>
          <w:sz w:val="30"/>
          <w:szCs w:val="30"/>
          <w:cs/>
        </w:rPr>
        <w:t>ะ</w:t>
      </w:r>
      <w:r>
        <w:rPr>
          <w:rFonts w:hint="cs"/>
          <w:sz w:val="30"/>
          <w:szCs w:val="30"/>
          <w:cs/>
        </w:rPr>
        <w:t xml:space="preserve">วันที่ </w:t>
      </w:r>
      <w:r>
        <w:rPr>
          <w:sz w:val="30"/>
          <w:szCs w:val="30"/>
        </w:rPr>
        <w:t>31</w:t>
      </w:r>
      <w:r>
        <w:rPr>
          <w:rFonts w:hint="cs"/>
          <w:sz w:val="30"/>
          <w:szCs w:val="30"/>
          <w:cs/>
        </w:rPr>
        <w:t xml:space="preserve"> ธันวาคม </w:t>
      </w:r>
      <w:r>
        <w:rPr>
          <w:sz w:val="30"/>
          <w:szCs w:val="30"/>
        </w:rPr>
        <w:t>2564</w:t>
      </w:r>
      <w:r>
        <w:rPr>
          <w:rFonts w:hint="cs"/>
          <w:sz w:val="30"/>
          <w:szCs w:val="30"/>
          <w:cs/>
        </w:rPr>
        <w:t xml:space="preserve"> </w:t>
      </w:r>
      <w:r>
        <w:rPr>
          <w:rFonts w:hint="cs"/>
          <w:spacing w:val="-4"/>
          <w:sz w:val="30"/>
          <w:szCs w:val="30"/>
          <w:cs/>
        </w:rPr>
        <w:t>โครงสร้างการถือหุ้นบริษัทย่อยประกอบด้วย</w:t>
      </w:r>
    </w:p>
    <w:tbl>
      <w:tblPr>
        <w:tblW w:w="8592" w:type="dxa"/>
        <w:tblInd w:w="392" w:type="dxa"/>
        <w:tblLayout w:type="fixed"/>
        <w:tblLook w:val="0000" w:firstRow="0" w:lastRow="0" w:firstColumn="0" w:lastColumn="0" w:noHBand="0" w:noVBand="0"/>
      </w:tblPr>
      <w:tblGrid>
        <w:gridCol w:w="2727"/>
        <w:gridCol w:w="1276"/>
        <w:gridCol w:w="1212"/>
        <w:gridCol w:w="1109"/>
        <w:gridCol w:w="2268"/>
      </w:tblGrid>
      <w:tr w:rsidR="005E5193" w14:paraId="03482F41" w14:textId="77777777" w:rsidTr="00436F4F">
        <w:trPr>
          <w:trHeight w:val="20"/>
        </w:trPr>
        <w:tc>
          <w:tcPr>
            <w:tcW w:w="2727" w:type="dxa"/>
          </w:tcPr>
          <w:p w14:paraId="2E4E58F7" w14:textId="77777777" w:rsidR="005E5193" w:rsidRDefault="005E5193">
            <w:pPr>
              <w:spacing w:before="40" w:after="20" w:line="216" w:lineRule="auto"/>
              <w:ind w:left="176"/>
              <w:jc w:val="thaiDistribute"/>
              <w:rPr>
                <w:sz w:val="30"/>
                <w:szCs w:val="30"/>
              </w:rPr>
            </w:pPr>
          </w:p>
        </w:tc>
        <w:tc>
          <w:tcPr>
            <w:tcW w:w="2486" w:type="dxa"/>
            <w:gridSpan w:val="2"/>
            <w:vAlign w:val="bottom"/>
          </w:tcPr>
          <w:p w14:paraId="0EB7B4FB" w14:textId="77777777" w:rsidR="005E5193" w:rsidRDefault="00F36FBE">
            <w:pPr>
              <w:pBdr>
                <w:bottom w:val="single" w:sz="4" w:space="1" w:color="auto"/>
              </w:pBdr>
              <w:spacing w:before="40" w:after="20" w:line="216" w:lineRule="auto"/>
              <w:jc w:val="center"/>
              <w:rPr>
                <w:sz w:val="30"/>
                <w:szCs w:val="30"/>
              </w:rPr>
            </w:pPr>
            <w:r>
              <w:rPr>
                <w:sz w:val="30"/>
                <w:szCs w:val="30"/>
                <w:cs/>
              </w:rPr>
              <w:t>ร้อยละของการถือหุ้น</w:t>
            </w:r>
          </w:p>
        </w:tc>
        <w:tc>
          <w:tcPr>
            <w:tcW w:w="1109" w:type="dxa"/>
            <w:vMerge w:val="restart"/>
            <w:vAlign w:val="bottom"/>
          </w:tcPr>
          <w:p w14:paraId="38A6ABF8" w14:textId="77777777" w:rsidR="005E5193" w:rsidRDefault="00F36FBE">
            <w:pPr>
              <w:pBdr>
                <w:bottom w:val="single" w:sz="4" w:space="1" w:color="auto"/>
              </w:pBdr>
              <w:spacing w:before="40" w:after="20" w:line="216" w:lineRule="auto"/>
              <w:jc w:val="center"/>
              <w:rPr>
                <w:sz w:val="30"/>
                <w:szCs w:val="30"/>
                <w:cs/>
              </w:rPr>
            </w:pPr>
            <w:r>
              <w:rPr>
                <w:sz w:val="30"/>
                <w:szCs w:val="30"/>
                <w:cs/>
              </w:rPr>
              <w:t>จัดตั้งขึ้นในประเทศ</w:t>
            </w:r>
          </w:p>
        </w:tc>
        <w:tc>
          <w:tcPr>
            <w:tcW w:w="2268" w:type="dxa"/>
            <w:vMerge w:val="restart"/>
            <w:vAlign w:val="bottom"/>
          </w:tcPr>
          <w:p w14:paraId="6D201811" w14:textId="77777777" w:rsidR="005E5193" w:rsidRDefault="00F36FBE">
            <w:pPr>
              <w:pBdr>
                <w:bottom w:val="single" w:sz="4" w:space="1" w:color="auto"/>
              </w:pBdr>
              <w:spacing w:before="40" w:after="20" w:line="216" w:lineRule="auto"/>
              <w:ind w:right="-108"/>
              <w:jc w:val="center"/>
              <w:rPr>
                <w:sz w:val="30"/>
                <w:szCs w:val="30"/>
                <w:cs/>
              </w:rPr>
            </w:pPr>
            <w:r>
              <w:rPr>
                <w:sz w:val="30"/>
                <w:szCs w:val="30"/>
                <w:cs/>
              </w:rPr>
              <w:t>ประเภทกิจการ</w:t>
            </w:r>
          </w:p>
        </w:tc>
      </w:tr>
      <w:tr w:rsidR="005E5193" w14:paraId="3302529A" w14:textId="77777777" w:rsidTr="00436F4F">
        <w:trPr>
          <w:trHeight w:val="20"/>
        </w:trPr>
        <w:tc>
          <w:tcPr>
            <w:tcW w:w="2727" w:type="dxa"/>
          </w:tcPr>
          <w:p w14:paraId="03497375" w14:textId="77777777" w:rsidR="005E5193" w:rsidRDefault="005E5193">
            <w:pPr>
              <w:spacing w:before="40" w:after="20" w:line="216" w:lineRule="auto"/>
              <w:ind w:left="176"/>
              <w:jc w:val="thaiDistribute"/>
              <w:rPr>
                <w:sz w:val="30"/>
                <w:szCs w:val="30"/>
              </w:rPr>
            </w:pPr>
          </w:p>
        </w:tc>
        <w:tc>
          <w:tcPr>
            <w:tcW w:w="1276" w:type="dxa"/>
            <w:vAlign w:val="bottom"/>
          </w:tcPr>
          <w:p w14:paraId="33DF14BE" w14:textId="74CA79F4" w:rsidR="005E5193" w:rsidRDefault="008D48DE">
            <w:pPr>
              <w:pBdr>
                <w:bottom w:val="single" w:sz="4" w:space="1" w:color="auto"/>
              </w:pBdr>
              <w:spacing w:before="40" w:after="20" w:line="216" w:lineRule="auto"/>
              <w:jc w:val="right"/>
              <w:rPr>
                <w:sz w:val="30"/>
                <w:szCs w:val="30"/>
              </w:rPr>
            </w:pPr>
            <w:r>
              <w:rPr>
                <w:sz w:val="30"/>
                <w:szCs w:val="30"/>
              </w:rPr>
              <w:t>30</w:t>
            </w:r>
            <w:r w:rsidR="00436F4F">
              <w:rPr>
                <w:sz w:val="30"/>
                <w:szCs w:val="30"/>
              </w:rPr>
              <w:t xml:space="preserve"> </w:t>
            </w:r>
            <w:r w:rsidR="00F36FBE">
              <w:rPr>
                <w:rFonts w:hint="cs"/>
                <w:sz w:val="30"/>
                <w:szCs w:val="30"/>
                <w:cs/>
              </w:rPr>
              <w:t>ม</w:t>
            </w:r>
            <w:r>
              <w:rPr>
                <w:rFonts w:hint="cs"/>
                <w:sz w:val="30"/>
                <w:szCs w:val="30"/>
                <w:cs/>
              </w:rPr>
              <w:t>ิถุนายน</w:t>
            </w:r>
            <w:r w:rsidR="00F36FBE">
              <w:rPr>
                <w:rFonts w:hint="cs"/>
                <w:sz w:val="30"/>
                <w:szCs w:val="30"/>
                <w:cs/>
              </w:rPr>
              <w:t xml:space="preserve"> </w:t>
            </w:r>
            <w:r w:rsidR="00F36FBE">
              <w:rPr>
                <w:sz w:val="30"/>
                <w:szCs w:val="30"/>
              </w:rPr>
              <w:t>256</w:t>
            </w:r>
            <w:r w:rsidR="00F36FBE">
              <w:rPr>
                <w:rFonts w:hint="cs"/>
                <w:sz w:val="30"/>
                <w:szCs w:val="30"/>
              </w:rPr>
              <w:t>5</w:t>
            </w:r>
          </w:p>
        </w:tc>
        <w:tc>
          <w:tcPr>
            <w:tcW w:w="1212" w:type="dxa"/>
            <w:vAlign w:val="bottom"/>
          </w:tcPr>
          <w:p w14:paraId="102B8135" w14:textId="77777777" w:rsidR="005E5193" w:rsidRDefault="00F36FBE">
            <w:pPr>
              <w:pBdr>
                <w:bottom w:val="single" w:sz="4" w:space="1" w:color="auto"/>
              </w:pBdr>
              <w:spacing w:before="40" w:after="20" w:line="216" w:lineRule="auto"/>
              <w:jc w:val="right"/>
              <w:rPr>
                <w:sz w:val="30"/>
                <w:szCs w:val="30"/>
              </w:rPr>
            </w:pPr>
            <w:r>
              <w:rPr>
                <w:sz w:val="30"/>
                <w:szCs w:val="30"/>
              </w:rPr>
              <w:t>31</w:t>
            </w:r>
            <w:r>
              <w:rPr>
                <w:rFonts w:hint="cs"/>
                <w:sz w:val="30"/>
                <w:szCs w:val="30"/>
                <w:cs/>
              </w:rPr>
              <w:t xml:space="preserve"> ธันวาคม </w:t>
            </w:r>
            <w:r>
              <w:rPr>
                <w:sz w:val="30"/>
                <w:szCs w:val="30"/>
              </w:rPr>
              <w:t>256</w:t>
            </w:r>
            <w:r>
              <w:rPr>
                <w:rFonts w:hint="cs"/>
                <w:sz w:val="30"/>
                <w:szCs w:val="30"/>
              </w:rPr>
              <w:t>4</w:t>
            </w:r>
          </w:p>
        </w:tc>
        <w:tc>
          <w:tcPr>
            <w:tcW w:w="1109" w:type="dxa"/>
            <w:vMerge/>
            <w:vAlign w:val="bottom"/>
          </w:tcPr>
          <w:p w14:paraId="70088553" w14:textId="77777777" w:rsidR="005E5193" w:rsidRDefault="005E5193">
            <w:pPr>
              <w:pBdr>
                <w:bottom w:val="single" w:sz="4" w:space="1" w:color="auto"/>
              </w:pBdr>
              <w:spacing w:before="40" w:after="20" w:line="216" w:lineRule="auto"/>
              <w:jc w:val="center"/>
              <w:rPr>
                <w:sz w:val="30"/>
                <w:szCs w:val="30"/>
                <w:cs/>
              </w:rPr>
            </w:pPr>
          </w:p>
        </w:tc>
        <w:tc>
          <w:tcPr>
            <w:tcW w:w="2268" w:type="dxa"/>
            <w:vMerge/>
            <w:vAlign w:val="bottom"/>
          </w:tcPr>
          <w:p w14:paraId="11EFAE67" w14:textId="77777777" w:rsidR="005E5193" w:rsidRDefault="005E5193">
            <w:pPr>
              <w:pBdr>
                <w:bottom w:val="single" w:sz="4" w:space="1" w:color="auto"/>
              </w:pBdr>
              <w:spacing w:before="40" w:after="20" w:line="216" w:lineRule="auto"/>
              <w:ind w:right="-108"/>
              <w:jc w:val="center"/>
              <w:rPr>
                <w:sz w:val="30"/>
                <w:szCs w:val="30"/>
                <w:cs/>
              </w:rPr>
            </w:pPr>
          </w:p>
        </w:tc>
      </w:tr>
      <w:tr w:rsidR="005E5193" w14:paraId="5ABE09D6" w14:textId="77777777" w:rsidTr="00436F4F">
        <w:trPr>
          <w:trHeight w:val="20"/>
        </w:trPr>
        <w:tc>
          <w:tcPr>
            <w:tcW w:w="2727" w:type="dxa"/>
          </w:tcPr>
          <w:p w14:paraId="7B27A5B9" w14:textId="77777777" w:rsidR="005E5193" w:rsidRDefault="00F36FBE">
            <w:pPr>
              <w:spacing w:before="40" w:after="20" w:line="216" w:lineRule="auto"/>
              <w:ind w:left="148"/>
              <w:rPr>
                <w:sz w:val="30"/>
                <w:szCs w:val="30"/>
                <w:cs/>
              </w:rPr>
            </w:pPr>
            <w:r>
              <w:rPr>
                <w:rFonts w:hint="cs"/>
                <w:sz w:val="30"/>
                <w:szCs w:val="30"/>
                <w:cs/>
              </w:rPr>
              <w:t>บริษัท ทีพีซีนิค จำกัด</w:t>
            </w:r>
          </w:p>
        </w:tc>
        <w:tc>
          <w:tcPr>
            <w:tcW w:w="1276" w:type="dxa"/>
            <w:shd w:val="clear" w:color="auto" w:fill="auto"/>
          </w:tcPr>
          <w:p w14:paraId="3B0DAADC" w14:textId="77777777" w:rsidR="005E5193" w:rsidRPr="008D48DE" w:rsidRDefault="00F36FBE">
            <w:pPr>
              <w:spacing w:before="40" w:after="20" w:line="216" w:lineRule="auto"/>
              <w:ind w:left="-108" w:right="-119"/>
              <w:jc w:val="center"/>
              <w:rPr>
                <w:sz w:val="30"/>
                <w:szCs w:val="30"/>
              </w:rPr>
            </w:pPr>
            <w:r w:rsidRPr="008D48DE">
              <w:rPr>
                <w:sz w:val="30"/>
                <w:szCs w:val="30"/>
              </w:rPr>
              <w:t>50</w:t>
            </w:r>
            <w:r w:rsidRPr="008D48DE">
              <w:rPr>
                <w:sz w:val="30"/>
                <w:szCs w:val="30"/>
                <w:cs/>
              </w:rPr>
              <w:t>.</w:t>
            </w:r>
            <w:r w:rsidRPr="008D48DE">
              <w:rPr>
                <w:sz w:val="30"/>
                <w:szCs w:val="30"/>
              </w:rPr>
              <w:t>9940</w:t>
            </w:r>
          </w:p>
        </w:tc>
        <w:tc>
          <w:tcPr>
            <w:tcW w:w="1212" w:type="dxa"/>
            <w:shd w:val="clear" w:color="auto" w:fill="auto"/>
          </w:tcPr>
          <w:p w14:paraId="16608F1E" w14:textId="77777777" w:rsidR="005E5193" w:rsidRDefault="00F36FBE">
            <w:pPr>
              <w:spacing w:before="40" w:after="20" w:line="216" w:lineRule="auto"/>
              <w:ind w:left="-108" w:right="-119"/>
              <w:jc w:val="center"/>
              <w:rPr>
                <w:sz w:val="30"/>
                <w:szCs w:val="30"/>
              </w:rPr>
            </w:pPr>
            <w:r>
              <w:rPr>
                <w:sz w:val="30"/>
                <w:szCs w:val="30"/>
              </w:rPr>
              <w:t>50</w:t>
            </w:r>
            <w:r>
              <w:rPr>
                <w:sz w:val="30"/>
                <w:szCs w:val="30"/>
                <w:cs/>
              </w:rPr>
              <w:t>.</w:t>
            </w:r>
            <w:r>
              <w:rPr>
                <w:sz w:val="30"/>
                <w:szCs w:val="30"/>
              </w:rPr>
              <w:t>9940</w:t>
            </w:r>
          </w:p>
        </w:tc>
        <w:tc>
          <w:tcPr>
            <w:tcW w:w="1109" w:type="dxa"/>
            <w:shd w:val="clear" w:color="auto" w:fill="auto"/>
          </w:tcPr>
          <w:p w14:paraId="115F3988" w14:textId="77777777" w:rsidR="005E5193" w:rsidRDefault="00F36FBE">
            <w:pPr>
              <w:spacing w:before="40" w:after="20" w:line="216" w:lineRule="auto"/>
              <w:jc w:val="center"/>
              <w:rPr>
                <w:sz w:val="30"/>
                <w:szCs w:val="30"/>
                <w:cs/>
              </w:rPr>
            </w:pPr>
            <w:r>
              <w:rPr>
                <w:sz w:val="30"/>
                <w:szCs w:val="30"/>
                <w:cs/>
              </w:rPr>
              <w:t>ไทย</w:t>
            </w:r>
          </w:p>
        </w:tc>
        <w:tc>
          <w:tcPr>
            <w:tcW w:w="2268" w:type="dxa"/>
            <w:shd w:val="clear" w:color="auto" w:fill="auto"/>
          </w:tcPr>
          <w:p w14:paraId="0D2EE2C3" w14:textId="77777777" w:rsidR="005E5193" w:rsidRDefault="00F36FBE">
            <w:pPr>
              <w:spacing w:before="40" w:after="20" w:line="216" w:lineRule="auto"/>
              <w:ind w:right="-108"/>
              <w:rPr>
                <w:sz w:val="30"/>
                <w:szCs w:val="30"/>
                <w:cs/>
              </w:rPr>
            </w:pPr>
            <w:r>
              <w:rPr>
                <w:sz w:val="30"/>
                <w:szCs w:val="30"/>
                <w:cs/>
              </w:rPr>
              <w:t>ผลิต</w:t>
            </w:r>
            <w:r>
              <w:rPr>
                <w:rFonts w:hint="cs"/>
                <w:sz w:val="30"/>
                <w:szCs w:val="30"/>
                <w:cs/>
              </w:rPr>
              <w:t>และจำหน่ายชิ้นส่วนในอุตสาหกรรม</w:t>
            </w:r>
          </w:p>
        </w:tc>
      </w:tr>
      <w:tr w:rsidR="005E5193" w14:paraId="5A67BD7D" w14:textId="77777777" w:rsidTr="00436F4F">
        <w:trPr>
          <w:trHeight w:val="20"/>
        </w:trPr>
        <w:tc>
          <w:tcPr>
            <w:tcW w:w="2727" w:type="dxa"/>
          </w:tcPr>
          <w:p w14:paraId="478C3D05" w14:textId="77777777" w:rsidR="005E5193" w:rsidRDefault="00F36FBE">
            <w:pPr>
              <w:spacing w:before="40" w:after="20" w:line="216" w:lineRule="auto"/>
              <w:ind w:left="148"/>
              <w:rPr>
                <w:sz w:val="30"/>
                <w:szCs w:val="30"/>
                <w:cs/>
              </w:rPr>
            </w:pPr>
            <w:r>
              <w:rPr>
                <w:rFonts w:hint="cs"/>
                <w:sz w:val="30"/>
                <w:szCs w:val="30"/>
                <w:cs/>
              </w:rPr>
              <w:t>บริษัท ทีพีซีเอกซ์ จำกัด</w:t>
            </w:r>
          </w:p>
        </w:tc>
        <w:tc>
          <w:tcPr>
            <w:tcW w:w="1276" w:type="dxa"/>
            <w:shd w:val="clear" w:color="auto" w:fill="auto"/>
          </w:tcPr>
          <w:p w14:paraId="6A0DC055" w14:textId="77777777" w:rsidR="005E5193" w:rsidRPr="008D48DE" w:rsidRDefault="00F36FBE">
            <w:pPr>
              <w:spacing w:before="40" w:after="20" w:line="216" w:lineRule="auto"/>
              <w:ind w:left="-108" w:right="-119"/>
              <w:jc w:val="center"/>
              <w:rPr>
                <w:sz w:val="30"/>
                <w:szCs w:val="30"/>
              </w:rPr>
            </w:pPr>
            <w:r w:rsidRPr="008D48DE">
              <w:rPr>
                <w:rFonts w:hint="cs"/>
                <w:sz w:val="30"/>
                <w:szCs w:val="30"/>
              </w:rPr>
              <w:t>70</w:t>
            </w:r>
            <w:r w:rsidRPr="008D48DE">
              <w:rPr>
                <w:rFonts w:hint="cs"/>
                <w:sz w:val="30"/>
                <w:szCs w:val="30"/>
                <w:cs/>
              </w:rPr>
              <w:t>.</w:t>
            </w:r>
            <w:r w:rsidRPr="008D48DE">
              <w:rPr>
                <w:rFonts w:hint="cs"/>
                <w:sz w:val="30"/>
                <w:szCs w:val="30"/>
              </w:rPr>
              <w:t>000</w:t>
            </w:r>
            <w:r w:rsidRPr="008D48DE">
              <w:rPr>
                <w:sz w:val="30"/>
                <w:szCs w:val="30"/>
              </w:rPr>
              <w:t>0</w:t>
            </w:r>
          </w:p>
        </w:tc>
        <w:tc>
          <w:tcPr>
            <w:tcW w:w="1212" w:type="dxa"/>
            <w:shd w:val="clear" w:color="auto" w:fill="auto"/>
          </w:tcPr>
          <w:p w14:paraId="2C985CB7" w14:textId="77777777" w:rsidR="005E5193" w:rsidRDefault="00F36FBE">
            <w:pPr>
              <w:spacing w:before="40" w:after="20" w:line="216" w:lineRule="auto"/>
              <w:ind w:left="-108" w:right="-119"/>
              <w:jc w:val="center"/>
              <w:rPr>
                <w:sz w:val="30"/>
                <w:szCs w:val="30"/>
              </w:rPr>
            </w:pPr>
            <w:r>
              <w:rPr>
                <w:rFonts w:hint="cs"/>
                <w:sz w:val="30"/>
                <w:szCs w:val="30"/>
              </w:rPr>
              <w:t>70</w:t>
            </w:r>
            <w:r>
              <w:rPr>
                <w:rFonts w:hint="cs"/>
                <w:sz w:val="30"/>
                <w:szCs w:val="30"/>
                <w:cs/>
              </w:rPr>
              <w:t>.</w:t>
            </w:r>
            <w:r>
              <w:rPr>
                <w:rFonts w:hint="cs"/>
                <w:sz w:val="30"/>
                <w:szCs w:val="30"/>
              </w:rPr>
              <w:t>000</w:t>
            </w:r>
            <w:r>
              <w:rPr>
                <w:sz w:val="30"/>
                <w:szCs w:val="30"/>
              </w:rPr>
              <w:t>0</w:t>
            </w:r>
          </w:p>
        </w:tc>
        <w:tc>
          <w:tcPr>
            <w:tcW w:w="1109" w:type="dxa"/>
            <w:shd w:val="clear" w:color="auto" w:fill="auto"/>
          </w:tcPr>
          <w:p w14:paraId="6C29982B" w14:textId="77777777" w:rsidR="005E5193" w:rsidRDefault="00F36FBE">
            <w:pPr>
              <w:spacing w:before="40" w:after="20" w:line="216" w:lineRule="auto"/>
              <w:jc w:val="center"/>
              <w:rPr>
                <w:sz w:val="30"/>
                <w:szCs w:val="30"/>
                <w:cs/>
              </w:rPr>
            </w:pPr>
            <w:r>
              <w:rPr>
                <w:sz w:val="30"/>
                <w:szCs w:val="30"/>
                <w:cs/>
              </w:rPr>
              <w:t>ไทย</w:t>
            </w:r>
          </w:p>
        </w:tc>
        <w:tc>
          <w:tcPr>
            <w:tcW w:w="2268" w:type="dxa"/>
            <w:shd w:val="clear" w:color="auto" w:fill="auto"/>
          </w:tcPr>
          <w:p w14:paraId="12BF9299" w14:textId="77777777" w:rsidR="005E5193" w:rsidRDefault="00F36FBE">
            <w:pPr>
              <w:spacing w:before="40" w:after="20" w:line="216" w:lineRule="auto"/>
              <w:ind w:right="-108"/>
              <w:jc w:val="thaiDistribute"/>
              <w:rPr>
                <w:sz w:val="30"/>
                <w:szCs w:val="30"/>
                <w:cs/>
              </w:rPr>
            </w:pPr>
            <w:r>
              <w:rPr>
                <w:rFonts w:hint="cs"/>
                <w:sz w:val="30"/>
                <w:szCs w:val="30"/>
                <w:cs/>
              </w:rPr>
              <w:t xml:space="preserve">บริการด้านการตลาด การโฆษณา เอเจนซี่โฆษณา ลงทุนด้านสินทรัพย์ดิจิทัล </w:t>
            </w:r>
          </w:p>
        </w:tc>
      </w:tr>
    </w:tbl>
    <w:p w14:paraId="58DD504E" w14:textId="77777777" w:rsidR="005E5193" w:rsidRDefault="00F36FBE">
      <w:pPr>
        <w:pStyle w:val="ListParagraph"/>
        <w:numPr>
          <w:ilvl w:val="0"/>
          <w:numId w:val="29"/>
        </w:numPr>
        <w:spacing w:before="240" w:line="216" w:lineRule="auto"/>
        <w:ind w:left="567" w:hanging="567"/>
        <w:contextualSpacing w:val="0"/>
        <w:rPr>
          <w:b/>
          <w:bCs/>
          <w:sz w:val="30"/>
          <w:szCs w:val="30"/>
        </w:rPr>
      </w:pPr>
      <w:r>
        <w:rPr>
          <w:b/>
          <w:bCs/>
          <w:sz w:val="30"/>
          <w:szCs w:val="30"/>
          <w:cs/>
        </w:rPr>
        <w:t>มาตรฐานการรายงานทางการเงินใหม่</w:t>
      </w:r>
    </w:p>
    <w:p w14:paraId="3D5EAFC1" w14:textId="77777777" w:rsidR="005E5193" w:rsidRDefault="00F36FBE">
      <w:pPr>
        <w:spacing w:before="120" w:line="216" w:lineRule="auto"/>
        <w:ind w:left="567" w:hanging="567"/>
        <w:jc w:val="thaiDistribute"/>
        <w:rPr>
          <w:sz w:val="30"/>
          <w:szCs w:val="30"/>
          <w:cs/>
          <w:lang w:val="th-TH"/>
        </w:rPr>
      </w:pPr>
      <w:r>
        <w:rPr>
          <w:rFonts w:hint="cs"/>
          <w:sz w:val="30"/>
          <w:szCs w:val="30"/>
          <w:cs/>
          <w:lang w:val="th-TH"/>
        </w:rPr>
        <w:tab/>
      </w:r>
      <w:r>
        <w:rPr>
          <w:sz w:val="30"/>
          <w:szCs w:val="30"/>
          <w:cs/>
        </w:rPr>
        <w:t>มาตรฐานการรายงานทางการเงิน</w:t>
      </w:r>
      <w:r>
        <w:rPr>
          <w:rFonts w:hint="cs"/>
          <w:sz w:val="30"/>
          <w:szCs w:val="30"/>
          <w:cs/>
        </w:rPr>
        <w:t>ใหม่ที่เริ่มมีผลบังคับใช้ในงวดปัจจุบัน</w:t>
      </w:r>
    </w:p>
    <w:p w14:paraId="74895CC5" w14:textId="77777777" w:rsidR="005E5193" w:rsidRDefault="00F36FBE">
      <w:pPr>
        <w:spacing w:before="60" w:line="216" w:lineRule="auto"/>
        <w:ind w:left="567"/>
        <w:jc w:val="thaiDistribute"/>
        <w:rPr>
          <w:sz w:val="30"/>
          <w:szCs w:val="30"/>
        </w:rPr>
      </w:pPr>
      <w:r>
        <w:rPr>
          <w:sz w:val="30"/>
          <w:szCs w:val="30"/>
          <w:cs/>
        </w:rPr>
        <w:t>มาตรฐานการรายงานทางการเงิน</w:t>
      </w:r>
      <w:r>
        <w:rPr>
          <w:rFonts w:hint="cs"/>
          <w:sz w:val="30"/>
          <w:szCs w:val="30"/>
          <w:cs/>
        </w:rPr>
        <w:t>ใหม่และมาตรฐานการรายงานทางการเงินที่มีการปรับปรุง</w:t>
      </w:r>
      <w:r>
        <w:rPr>
          <w:sz w:val="30"/>
          <w:szCs w:val="30"/>
          <w:cs/>
        </w:rPr>
        <w:t xml:space="preserve">ที่ออกโดยสภาวิชาชีพบัญชี ซึ่งมีผลบังคับใช้สำหรับรอบระยะเวลาบัญชีที่เริ่มในหรือหลังวันที่ </w:t>
      </w:r>
      <w:r>
        <w:rPr>
          <w:sz w:val="30"/>
          <w:szCs w:val="30"/>
        </w:rPr>
        <w:t>1</w:t>
      </w:r>
      <w:r>
        <w:rPr>
          <w:sz w:val="30"/>
          <w:szCs w:val="30"/>
          <w:cs/>
        </w:rPr>
        <w:t xml:space="preserve"> มกราคม </w:t>
      </w:r>
      <w:r>
        <w:rPr>
          <w:sz w:val="30"/>
          <w:szCs w:val="30"/>
        </w:rPr>
        <w:t>256</w:t>
      </w:r>
      <w:r>
        <w:rPr>
          <w:rFonts w:hint="cs"/>
          <w:sz w:val="30"/>
          <w:szCs w:val="30"/>
        </w:rPr>
        <w:t>5</w:t>
      </w:r>
      <w:r>
        <w:rPr>
          <w:sz w:val="30"/>
          <w:szCs w:val="30"/>
          <w:cs/>
        </w:rPr>
        <w:t xml:space="preserve"> ไม่มีผลกระทบอย่างเป็นสาระสำคัญต่องบการเงินของกลุ่มบริษัท </w:t>
      </w:r>
    </w:p>
    <w:p w14:paraId="54B8F3B7" w14:textId="77777777" w:rsidR="005E5193" w:rsidRDefault="00F36FBE">
      <w:pPr>
        <w:pStyle w:val="ListParagraph"/>
        <w:numPr>
          <w:ilvl w:val="0"/>
          <w:numId w:val="29"/>
        </w:numPr>
        <w:spacing w:before="240" w:line="216" w:lineRule="auto"/>
        <w:ind w:left="567" w:hanging="567"/>
        <w:contextualSpacing w:val="0"/>
        <w:rPr>
          <w:b/>
          <w:bCs/>
          <w:sz w:val="30"/>
          <w:szCs w:val="30"/>
        </w:rPr>
      </w:pPr>
      <w:r>
        <w:rPr>
          <w:b/>
          <w:bCs/>
          <w:sz w:val="30"/>
          <w:szCs w:val="30"/>
          <w:cs/>
        </w:rPr>
        <w:t>นโยบายการบัญชีที่สำคัญ</w:t>
      </w:r>
    </w:p>
    <w:p w14:paraId="566AA0F3" w14:textId="77777777" w:rsidR="005E5193" w:rsidRDefault="00F36FBE">
      <w:pPr>
        <w:pStyle w:val="ListParagraph"/>
        <w:spacing w:before="120" w:line="216" w:lineRule="auto"/>
        <w:ind w:left="567"/>
        <w:contextualSpacing w:val="0"/>
        <w:jc w:val="thaiDistribute"/>
        <w:rPr>
          <w:sz w:val="30"/>
          <w:szCs w:val="30"/>
        </w:rPr>
      </w:pPr>
      <w:r>
        <w:rPr>
          <w:sz w:val="30"/>
          <w:szCs w:val="30"/>
          <w:cs/>
        </w:rPr>
        <w:t>งบการเงิน</w:t>
      </w:r>
      <w:r>
        <w:rPr>
          <w:rFonts w:eastAsia="Times New Roman"/>
          <w:sz w:val="30"/>
          <w:szCs w:val="30"/>
          <w:cs/>
        </w:rPr>
        <w:t>ระหว่าง</w:t>
      </w:r>
      <w:r>
        <w:rPr>
          <w:sz w:val="30"/>
          <w:szCs w:val="30"/>
          <w:cs/>
        </w:rPr>
        <w:t xml:space="preserve">กาลนี้จัดทำขึ้นโดยได้ใช้นโยบายการบัญชีและวิธีการคำนวณเช่นเดียวกับที่ใช้ในงบการเงินสำหรับปีสิ้นสุดวันที่ </w:t>
      </w:r>
      <w:r>
        <w:rPr>
          <w:sz w:val="30"/>
          <w:szCs w:val="30"/>
        </w:rPr>
        <w:t>31</w:t>
      </w:r>
      <w:r>
        <w:rPr>
          <w:sz w:val="30"/>
          <w:szCs w:val="30"/>
          <w:cs/>
        </w:rPr>
        <w:t xml:space="preserve"> ธันวาคม </w:t>
      </w:r>
      <w:r>
        <w:rPr>
          <w:sz w:val="30"/>
          <w:szCs w:val="30"/>
        </w:rPr>
        <w:t>256</w:t>
      </w:r>
      <w:r>
        <w:rPr>
          <w:rFonts w:hint="cs"/>
          <w:sz w:val="30"/>
          <w:szCs w:val="30"/>
        </w:rPr>
        <w:t>4</w:t>
      </w:r>
      <w:r>
        <w:rPr>
          <w:sz w:val="30"/>
          <w:szCs w:val="30"/>
          <w:cs/>
        </w:rPr>
        <w:t xml:space="preserve"> </w:t>
      </w:r>
    </w:p>
    <w:p w14:paraId="53AD7294" w14:textId="4F9D0D2B" w:rsidR="005E5193" w:rsidRPr="00AD6D28" w:rsidRDefault="00F36FBE">
      <w:pPr>
        <w:pStyle w:val="ListParagraph"/>
        <w:spacing w:before="60" w:line="216" w:lineRule="auto"/>
        <w:ind w:left="567"/>
        <w:contextualSpacing w:val="0"/>
        <w:jc w:val="thaiDistribute"/>
        <w:rPr>
          <w:sz w:val="30"/>
          <w:szCs w:val="30"/>
        </w:rPr>
      </w:pPr>
      <w:r w:rsidRPr="00AD6D28">
        <w:rPr>
          <w:sz w:val="30"/>
          <w:szCs w:val="30"/>
          <w:cs/>
        </w:rPr>
        <w:t xml:space="preserve">ในไตรมาส </w:t>
      </w:r>
      <w:r w:rsidR="00AD6D28" w:rsidRPr="00AD6D28">
        <w:rPr>
          <w:sz w:val="30"/>
          <w:szCs w:val="30"/>
        </w:rPr>
        <w:t>1</w:t>
      </w:r>
      <w:r w:rsidRPr="00AD6D28">
        <w:rPr>
          <w:sz w:val="30"/>
          <w:szCs w:val="30"/>
          <w:cs/>
        </w:rPr>
        <w:t xml:space="preserve"> ของปี </w:t>
      </w:r>
      <w:r w:rsidR="00AD6D28" w:rsidRPr="00AD6D28">
        <w:rPr>
          <w:sz w:val="30"/>
          <w:szCs w:val="30"/>
        </w:rPr>
        <w:t>2565</w:t>
      </w:r>
      <w:r w:rsidRPr="00AD6D28">
        <w:rPr>
          <w:sz w:val="30"/>
          <w:szCs w:val="30"/>
          <w:cs/>
        </w:rPr>
        <w:t xml:space="preserve"> กลุ่มบริษัทได้ทำธุรกรรมเกี่ยวกับการซื้อขายสินทรัพย์ดิจิทัลและได้พิจารณาว่าการถือสินทรัพย์ดิจิทัลเป็นรายการที่ซื้อมาขายไป และได้กำหนดนโยบายการบัญชีที่สำคัญเกี่ยวกับสินทรัพย์ดิจิทัลโดยนำหลักการของมาตรฐานการรายงานทางการเงินฉบับที่ </w:t>
      </w:r>
      <w:r w:rsidR="00AD6D28" w:rsidRPr="00AD6D28">
        <w:rPr>
          <w:sz w:val="30"/>
          <w:szCs w:val="30"/>
        </w:rPr>
        <w:t>2</w:t>
      </w:r>
      <w:r w:rsidRPr="00AD6D28">
        <w:rPr>
          <w:sz w:val="30"/>
          <w:szCs w:val="30"/>
          <w:cs/>
        </w:rPr>
        <w:t xml:space="preserve"> เรื่อง สินค้าคงเหลือ มาประยุกต์ใช้ ดังนี้</w:t>
      </w:r>
    </w:p>
    <w:p w14:paraId="40116B9C" w14:textId="77777777" w:rsidR="005E5193" w:rsidRPr="00AD6D28" w:rsidRDefault="00F36FBE">
      <w:pPr>
        <w:pStyle w:val="ListParagraph"/>
        <w:spacing w:before="60" w:line="216" w:lineRule="auto"/>
        <w:ind w:left="567"/>
        <w:contextualSpacing w:val="0"/>
        <w:jc w:val="thaiDistribute"/>
        <w:rPr>
          <w:sz w:val="30"/>
          <w:szCs w:val="30"/>
        </w:rPr>
      </w:pPr>
      <w:r w:rsidRPr="00AD6D28">
        <w:rPr>
          <w:sz w:val="30"/>
          <w:szCs w:val="30"/>
          <w:cs/>
        </w:rPr>
        <w:t>สินค้าคงเหลือ - สินทรัพย์ดิจิทัล</w:t>
      </w:r>
    </w:p>
    <w:p w14:paraId="775A2353" w14:textId="77777777" w:rsidR="005E5193" w:rsidRPr="00AD6D28" w:rsidRDefault="00F36FBE">
      <w:pPr>
        <w:pStyle w:val="ListParagraph"/>
        <w:spacing w:before="60" w:line="216" w:lineRule="auto"/>
        <w:ind w:left="567"/>
        <w:contextualSpacing w:val="0"/>
        <w:jc w:val="thaiDistribute"/>
        <w:rPr>
          <w:sz w:val="30"/>
          <w:szCs w:val="30"/>
        </w:rPr>
      </w:pPr>
      <w:r w:rsidRPr="00AD6D28">
        <w:rPr>
          <w:sz w:val="30"/>
          <w:szCs w:val="30"/>
          <w:cs/>
        </w:rPr>
        <w:t xml:space="preserve">สินทรัพย์ดิจิทัลแสดงมูลค่าตามราคาทุนตามวิธีถัวเฉลี่ยถ่วงน้ำหนัก หรือมูลค่าสุทธิที่จะได้รับแล้วแต่ราคาใดจะต่ำกว่า ราคาทุนดังกล่าวประกอบด้วยต้นทุนของสินทรัพย์ดิจิทัลและค่าใช้จ่ายในการซื้อสินทรัพย์ดิจิทัล </w:t>
      </w:r>
    </w:p>
    <w:p w14:paraId="580A1752" w14:textId="7533BFA8" w:rsidR="005E5193" w:rsidRDefault="00F36FBE">
      <w:pPr>
        <w:pStyle w:val="ListParagraph"/>
        <w:spacing w:before="60" w:line="216" w:lineRule="auto"/>
        <w:ind w:left="567"/>
        <w:contextualSpacing w:val="0"/>
        <w:jc w:val="thaiDistribute"/>
        <w:rPr>
          <w:sz w:val="30"/>
          <w:szCs w:val="30"/>
        </w:rPr>
      </w:pPr>
      <w:r w:rsidRPr="00AD6D28">
        <w:rPr>
          <w:sz w:val="30"/>
          <w:szCs w:val="30"/>
          <w:cs/>
        </w:rPr>
        <w:t xml:space="preserve">มูลค่าสุทธิที่จะได้รับของสินทรัพย์ดิจิทัล ได้แก่ ราคาเสนอเพื่อการแลกเปลี่ยนในตลาดที่กลุ่มบริษัทกำหนดไว้เป็นตลาดหลักสำหรับการซื้อขายสินทรัพย์ดิจิทัล (ระดับ </w:t>
      </w:r>
      <w:r w:rsidR="00AD6D28" w:rsidRPr="00AD6D28">
        <w:rPr>
          <w:sz w:val="30"/>
          <w:szCs w:val="30"/>
        </w:rPr>
        <w:t>1</w:t>
      </w:r>
      <w:r w:rsidRPr="00AD6D28">
        <w:rPr>
          <w:sz w:val="30"/>
          <w:szCs w:val="30"/>
          <w:cs/>
        </w:rPr>
        <w:t>)</w:t>
      </w:r>
      <w:r>
        <w:rPr>
          <w:sz w:val="30"/>
          <w:szCs w:val="30"/>
          <w:cs/>
        </w:rPr>
        <w:t xml:space="preserve"> </w:t>
      </w:r>
    </w:p>
    <w:p w14:paraId="162D7B7C" w14:textId="580E987B" w:rsidR="005E5193" w:rsidRDefault="00A9390A">
      <w:pPr>
        <w:pStyle w:val="ListParagraph"/>
        <w:spacing w:before="60" w:line="216" w:lineRule="auto"/>
        <w:ind w:left="567"/>
        <w:contextualSpacing w:val="0"/>
        <w:jc w:val="thaiDistribute"/>
        <w:rPr>
          <w:sz w:val="30"/>
          <w:szCs w:val="30"/>
          <w:cs/>
        </w:rPr>
      </w:pPr>
      <w:r>
        <w:rPr>
          <w:rFonts w:hint="cs"/>
          <w:sz w:val="30"/>
          <w:szCs w:val="30"/>
          <w:cs/>
        </w:rPr>
        <w:t xml:space="preserve">กลุ่มบริษัทรับรู้รายได้ผลตอบแทนจากการเป็นผู้ตรวจสอบธุรกรรม </w:t>
      </w:r>
      <w:r>
        <w:rPr>
          <w:sz w:val="30"/>
          <w:szCs w:val="30"/>
        </w:rPr>
        <w:t xml:space="preserve">(Node validator) </w:t>
      </w:r>
      <w:r>
        <w:rPr>
          <w:rFonts w:hint="cs"/>
          <w:sz w:val="30"/>
          <w:szCs w:val="30"/>
          <w:cs/>
        </w:rPr>
        <w:t>เป็นรายได้จากการให้บริการ โดยจะรับรู้เมื่อกลุ่มบริษัทได้ให้บริการและได้รับเหรียญสกุลเป็นดิจิทัลแล้ว</w:t>
      </w:r>
    </w:p>
    <w:p w14:paraId="69E6FD97" w14:textId="77777777" w:rsidR="005E5193" w:rsidRDefault="005E5193">
      <w:pPr>
        <w:pStyle w:val="ListParagraph"/>
        <w:spacing w:before="60" w:line="216" w:lineRule="auto"/>
        <w:ind w:left="567"/>
        <w:contextualSpacing w:val="0"/>
        <w:jc w:val="thaiDistribute"/>
        <w:rPr>
          <w:sz w:val="30"/>
          <w:szCs w:val="30"/>
          <w:cs/>
        </w:rPr>
      </w:pPr>
    </w:p>
    <w:p w14:paraId="5D9B76E0" w14:textId="77777777" w:rsidR="005E5193" w:rsidRDefault="005E5193">
      <w:pPr>
        <w:pStyle w:val="ListParagraph"/>
        <w:spacing w:before="60" w:line="216" w:lineRule="auto"/>
        <w:ind w:left="567"/>
        <w:contextualSpacing w:val="0"/>
        <w:jc w:val="thaiDistribute"/>
        <w:rPr>
          <w:sz w:val="30"/>
          <w:szCs w:val="30"/>
        </w:rPr>
      </w:pPr>
    </w:p>
    <w:p w14:paraId="302C543B" w14:textId="77777777" w:rsidR="005E5193" w:rsidRDefault="005E5193">
      <w:pPr>
        <w:pStyle w:val="ListParagraph"/>
        <w:spacing w:before="60" w:line="216" w:lineRule="auto"/>
        <w:ind w:left="567"/>
        <w:contextualSpacing w:val="0"/>
        <w:jc w:val="thaiDistribute"/>
        <w:rPr>
          <w:sz w:val="30"/>
          <w:szCs w:val="30"/>
        </w:rPr>
      </w:pPr>
    </w:p>
    <w:p w14:paraId="2FA821A5" w14:textId="77777777" w:rsidR="005E5193" w:rsidRDefault="005E5193">
      <w:pPr>
        <w:pStyle w:val="ListParagraph"/>
        <w:spacing w:before="60" w:line="216" w:lineRule="auto"/>
        <w:ind w:left="567"/>
        <w:contextualSpacing w:val="0"/>
        <w:jc w:val="thaiDistribute"/>
        <w:rPr>
          <w:sz w:val="30"/>
          <w:szCs w:val="30"/>
        </w:rPr>
      </w:pPr>
    </w:p>
    <w:p w14:paraId="601F71FC" w14:textId="77777777" w:rsidR="005E5193" w:rsidRDefault="00F36FBE">
      <w:pPr>
        <w:pStyle w:val="ListParagraph"/>
        <w:numPr>
          <w:ilvl w:val="0"/>
          <w:numId w:val="29"/>
        </w:numPr>
        <w:spacing w:before="240" w:line="216" w:lineRule="auto"/>
        <w:ind w:left="567" w:hanging="567"/>
        <w:contextualSpacing w:val="0"/>
        <w:rPr>
          <w:b/>
          <w:bCs/>
          <w:sz w:val="30"/>
          <w:szCs w:val="30"/>
          <w:cs/>
        </w:rPr>
      </w:pPr>
      <w:r>
        <w:rPr>
          <w:b/>
          <w:bCs/>
          <w:sz w:val="30"/>
          <w:szCs w:val="30"/>
          <w:cs/>
        </w:rPr>
        <w:lastRenderedPageBreak/>
        <w:t>รายการบัญชีกับกิจการที่เกี่ยวข้องกัน</w:t>
      </w:r>
    </w:p>
    <w:p w14:paraId="3164AF7B" w14:textId="77777777" w:rsidR="005E5193" w:rsidRDefault="00F36FBE">
      <w:pPr>
        <w:pStyle w:val="ListParagraph"/>
        <w:spacing w:before="120" w:line="216" w:lineRule="auto"/>
        <w:ind w:left="567"/>
        <w:contextualSpacing w:val="0"/>
        <w:jc w:val="thaiDistribute"/>
        <w:rPr>
          <w:rFonts w:eastAsia="SimSun"/>
          <w:sz w:val="30"/>
          <w:szCs w:val="30"/>
          <w:lang w:eastAsia="zh-CN"/>
        </w:rPr>
      </w:pPr>
      <w:r>
        <w:rPr>
          <w:sz w:val="30"/>
          <w:szCs w:val="30"/>
          <w:cs/>
        </w:rPr>
        <w:t>บริษัทฯ มีรายการบัญชีที่เกิดขึ้นกับบริษัทย่อยและบริษัทหรือบุคคลที่เกี่ยวข้องกัน โดยมีผู้ถือหุ้นกลุ่มเดียวกันหรือมีกรรมการร่วมกัน ยอดคงเหลือและรายการระหว่างกันที่สำคัญระหว่าง</w:t>
      </w:r>
      <w:r>
        <w:rPr>
          <w:rFonts w:hint="cs"/>
          <w:sz w:val="30"/>
          <w:szCs w:val="30"/>
          <w:cs/>
        </w:rPr>
        <w:t>กลุ่มบริษัท</w:t>
      </w:r>
      <w:r>
        <w:rPr>
          <w:sz w:val="30"/>
          <w:szCs w:val="30"/>
          <w:cs/>
        </w:rPr>
        <w:t xml:space="preserve"> และบริษัทหรือบุคคลที่เกี่ยวข้องกัน</w:t>
      </w:r>
      <w:r>
        <w:rPr>
          <w:spacing w:val="-14"/>
          <w:sz w:val="30"/>
          <w:szCs w:val="30"/>
          <w:cs/>
        </w:rPr>
        <w:t>มีรายละเอียดดังนี้</w:t>
      </w:r>
      <w:r>
        <w:rPr>
          <w:rFonts w:eastAsia="SimSun"/>
          <w:sz w:val="30"/>
          <w:szCs w:val="30"/>
          <w:cs/>
          <w:lang w:eastAsia="zh-CN"/>
        </w:rPr>
        <w:t xml:space="preserve"> :-</w:t>
      </w:r>
    </w:p>
    <w:tbl>
      <w:tblPr>
        <w:tblW w:w="0" w:type="auto"/>
        <w:tblInd w:w="392" w:type="dxa"/>
        <w:tblLook w:val="04A0" w:firstRow="1" w:lastRow="0" w:firstColumn="1" w:lastColumn="0" w:noHBand="0" w:noVBand="1"/>
      </w:tblPr>
      <w:tblGrid>
        <w:gridCol w:w="2866"/>
        <w:gridCol w:w="708"/>
        <w:gridCol w:w="4253"/>
      </w:tblGrid>
      <w:tr w:rsidR="005E5193" w14:paraId="7CAD537B" w14:textId="77777777">
        <w:trPr>
          <w:trHeight w:val="20"/>
        </w:trPr>
        <w:tc>
          <w:tcPr>
            <w:tcW w:w="2866" w:type="dxa"/>
            <w:vAlign w:val="bottom"/>
          </w:tcPr>
          <w:p w14:paraId="7EACE0D7" w14:textId="77777777" w:rsidR="005E5193" w:rsidRDefault="00F36FBE">
            <w:pPr>
              <w:pStyle w:val="BodyText2"/>
              <w:pBdr>
                <w:bottom w:val="single" w:sz="4" w:space="1" w:color="auto"/>
              </w:pBdr>
              <w:spacing w:before="40" w:after="20" w:line="216" w:lineRule="auto"/>
              <w:ind w:left="175" w:firstLine="0"/>
              <w:jc w:val="center"/>
              <w:rPr>
                <w:rFonts w:eastAsia="SimSun" w:cs="Cordia New"/>
                <w:sz w:val="30"/>
                <w:szCs w:val="30"/>
                <w:lang w:eastAsia="zh-CN"/>
              </w:rPr>
            </w:pPr>
            <w:r>
              <w:rPr>
                <w:rFonts w:eastAsia="SimSun" w:cs="Cordia New"/>
                <w:sz w:val="30"/>
                <w:szCs w:val="30"/>
                <w:cs/>
                <w:lang w:eastAsia="zh-CN"/>
              </w:rPr>
              <w:t>กิจการที่เกี่ยวข้องกัน</w:t>
            </w:r>
          </w:p>
        </w:tc>
        <w:tc>
          <w:tcPr>
            <w:tcW w:w="708" w:type="dxa"/>
          </w:tcPr>
          <w:p w14:paraId="493A8C2B" w14:textId="77777777" w:rsidR="005E5193" w:rsidRDefault="005E5193">
            <w:pPr>
              <w:pStyle w:val="BodyText2"/>
              <w:tabs>
                <w:tab w:val="left" w:pos="851"/>
              </w:tabs>
              <w:spacing w:before="40" w:after="20" w:line="216" w:lineRule="auto"/>
              <w:ind w:left="34" w:firstLine="0"/>
              <w:rPr>
                <w:rFonts w:eastAsia="SimSun" w:cs="Cordia New"/>
                <w:sz w:val="30"/>
                <w:szCs w:val="30"/>
                <w:cs/>
                <w:lang w:eastAsia="zh-CN"/>
              </w:rPr>
            </w:pPr>
          </w:p>
        </w:tc>
        <w:tc>
          <w:tcPr>
            <w:tcW w:w="4253" w:type="dxa"/>
            <w:vAlign w:val="bottom"/>
          </w:tcPr>
          <w:p w14:paraId="66203565" w14:textId="77777777" w:rsidR="005E5193" w:rsidRDefault="00F36FBE">
            <w:pPr>
              <w:pStyle w:val="BodyText2"/>
              <w:pBdr>
                <w:bottom w:val="single" w:sz="4" w:space="1" w:color="auto"/>
              </w:pBdr>
              <w:tabs>
                <w:tab w:val="left" w:pos="851"/>
              </w:tabs>
              <w:spacing w:before="40" w:after="20" w:line="216" w:lineRule="auto"/>
              <w:ind w:left="90" w:firstLine="0"/>
              <w:jc w:val="center"/>
              <w:rPr>
                <w:rFonts w:eastAsia="SimSun" w:cs="Cordia New"/>
                <w:sz w:val="30"/>
                <w:szCs w:val="30"/>
                <w:lang w:eastAsia="zh-CN"/>
              </w:rPr>
            </w:pPr>
            <w:r>
              <w:rPr>
                <w:rFonts w:eastAsia="SimSun" w:cs="Cordia New"/>
                <w:sz w:val="30"/>
                <w:szCs w:val="30"/>
                <w:cs/>
                <w:lang w:eastAsia="zh-CN"/>
              </w:rPr>
              <w:t>ประเภทธุรกิจและลักษณะความสัมพันธ์</w:t>
            </w:r>
          </w:p>
        </w:tc>
      </w:tr>
      <w:tr w:rsidR="005E5193" w14:paraId="56E22BBC" w14:textId="77777777">
        <w:trPr>
          <w:trHeight w:val="20"/>
        </w:trPr>
        <w:tc>
          <w:tcPr>
            <w:tcW w:w="2866" w:type="dxa"/>
            <w:vAlign w:val="bottom"/>
          </w:tcPr>
          <w:p w14:paraId="20689630" w14:textId="77777777" w:rsidR="005E5193" w:rsidRDefault="00F36FBE">
            <w:pPr>
              <w:pStyle w:val="BodyText2"/>
              <w:tabs>
                <w:tab w:val="left" w:pos="567"/>
              </w:tabs>
              <w:spacing w:before="40" w:after="20" w:line="216" w:lineRule="auto"/>
              <w:ind w:left="175" w:firstLine="0"/>
              <w:rPr>
                <w:rFonts w:eastAsia="SimSun" w:cs="Cordia New"/>
                <w:sz w:val="30"/>
                <w:szCs w:val="30"/>
                <w:lang w:eastAsia="zh-CN"/>
              </w:rPr>
            </w:pPr>
            <w:r>
              <w:rPr>
                <w:rFonts w:eastAsia="SimSun" w:cs="Cordia New"/>
                <w:sz w:val="30"/>
                <w:szCs w:val="30"/>
                <w:lang w:eastAsia="zh-CN"/>
              </w:rPr>
              <w:t>1</w:t>
            </w:r>
            <w:r>
              <w:rPr>
                <w:rFonts w:eastAsia="SimSun" w:cs="Cordia New"/>
                <w:sz w:val="30"/>
                <w:szCs w:val="30"/>
                <w:cs/>
                <w:lang w:eastAsia="zh-CN"/>
              </w:rPr>
              <w:t>. บริษัทร่วม</w:t>
            </w:r>
          </w:p>
        </w:tc>
        <w:tc>
          <w:tcPr>
            <w:tcW w:w="708" w:type="dxa"/>
          </w:tcPr>
          <w:p w14:paraId="675676B1" w14:textId="77777777" w:rsidR="005E5193" w:rsidRDefault="005E5193">
            <w:pPr>
              <w:pStyle w:val="BodyText2"/>
              <w:spacing w:before="40" w:after="20" w:line="216" w:lineRule="auto"/>
              <w:ind w:left="34" w:firstLine="0"/>
              <w:rPr>
                <w:rFonts w:eastAsia="SimSun" w:cs="Cordia New"/>
                <w:sz w:val="30"/>
                <w:szCs w:val="30"/>
                <w:cs/>
                <w:lang w:eastAsia="zh-CN"/>
              </w:rPr>
            </w:pPr>
          </w:p>
        </w:tc>
        <w:tc>
          <w:tcPr>
            <w:tcW w:w="4253" w:type="dxa"/>
            <w:vAlign w:val="bottom"/>
          </w:tcPr>
          <w:p w14:paraId="7B145A89" w14:textId="77777777" w:rsidR="005E5193" w:rsidRDefault="00F36FBE">
            <w:pPr>
              <w:pStyle w:val="BodyText2"/>
              <w:spacing w:before="40" w:after="20" w:line="216" w:lineRule="auto"/>
              <w:ind w:left="180" w:firstLine="0"/>
              <w:rPr>
                <w:rFonts w:eastAsia="SimSun" w:cs="Cordia New"/>
                <w:sz w:val="30"/>
                <w:szCs w:val="30"/>
                <w:lang w:eastAsia="zh-CN"/>
              </w:rPr>
            </w:pPr>
            <w:r>
              <w:rPr>
                <w:rFonts w:eastAsia="SimSun" w:cs="Cordia New"/>
                <w:sz w:val="30"/>
                <w:szCs w:val="30"/>
                <w:cs/>
                <w:lang w:eastAsia="zh-CN"/>
              </w:rPr>
              <w:t>ดูหมายเหตุ</w:t>
            </w:r>
            <w:r>
              <w:rPr>
                <w:rFonts w:eastAsia="SimSun" w:cs="Cordia New" w:hint="cs"/>
                <w:sz w:val="30"/>
                <w:szCs w:val="30"/>
                <w:cs/>
                <w:lang w:eastAsia="zh-CN"/>
              </w:rPr>
              <w:t xml:space="preserve">ฯ ข้อ </w:t>
            </w:r>
            <w:r>
              <w:rPr>
                <w:rFonts w:eastAsia="SimSun" w:cs="Cordia New"/>
                <w:sz w:val="30"/>
                <w:szCs w:val="30"/>
                <w:lang w:eastAsia="zh-CN"/>
              </w:rPr>
              <w:t>13</w:t>
            </w:r>
          </w:p>
        </w:tc>
      </w:tr>
      <w:tr w:rsidR="005E5193" w14:paraId="3FE54A14" w14:textId="77777777">
        <w:trPr>
          <w:trHeight w:val="20"/>
        </w:trPr>
        <w:tc>
          <w:tcPr>
            <w:tcW w:w="2866" w:type="dxa"/>
            <w:vAlign w:val="bottom"/>
          </w:tcPr>
          <w:p w14:paraId="3DB4AFC7" w14:textId="77777777" w:rsidR="005E5193" w:rsidRDefault="00F36FBE">
            <w:pPr>
              <w:pStyle w:val="BodyText2"/>
              <w:tabs>
                <w:tab w:val="left" w:pos="567"/>
              </w:tabs>
              <w:spacing w:before="40" w:after="20" w:line="216" w:lineRule="auto"/>
              <w:ind w:left="175" w:firstLine="0"/>
              <w:rPr>
                <w:rFonts w:eastAsia="SimSun" w:cs="Cordia New"/>
                <w:sz w:val="30"/>
                <w:szCs w:val="30"/>
                <w:lang w:eastAsia="zh-CN"/>
              </w:rPr>
            </w:pPr>
            <w:r>
              <w:rPr>
                <w:rFonts w:eastAsia="SimSun" w:cs="Cordia New"/>
                <w:sz w:val="30"/>
                <w:szCs w:val="30"/>
                <w:lang w:eastAsia="zh-CN"/>
              </w:rPr>
              <w:t>2</w:t>
            </w:r>
            <w:r>
              <w:rPr>
                <w:rFonts w:eastAsia="SimSun" w:cs="Cordia New"/>
                <w:sz w:val="30"/>
                <w:szCs w:val="30"/>
                <w:cs/>
                <w:lang w:eastAsia="zh-CN"/>
              </w:rPr>
              <w:t>. บริษัทย่อย</w:t>
            </w:r>
          </w:p>
        </w:tc>
        <w:tc>
          <w:tcPr>
            <w:tcW w:w="708" w:type="dxa"/>
          </w:tcPr>
          <w:p w14:paraId="57C82F05" w14:textId="77777777" w:rsidR="005E5193" w:rsidRDefault="005E5193">
            <w:pPr>
              <w:pStyle w:val="BodyText2"/>
              <w:spacing w:before="40" w:after="20" w:line="216" w:lineRule="auto"/>
              <w:ind w:left="34" w:firstLine="0"/>
              <w:rPr>
                <w:rFonts w:eastAsia="SimSun" w:cs="Cordia New"/>
                <w:sz w:val="30"/>
                <w:szCs w:val="30"/>
                <w:cs/>
                <w:lang w:eastAsia="zh-CN"/>
              </w:rPr>
            </w:pPr>
          </w:p>
        </w:tc>
        <w:tc>
          <w:tcPr>
            <w:tcW w:w="4253" w:type="dxa"/>
            <w:vAlign w:val="bottom"/>
          </w:tcPr>
          <w:p w14:paraId="35C0C8D4" w14:textId="77777777" w:rsidR="005E5193" w:rsidRDefault="00F36FBE">
            <w:pPr>
              <w:pStyle w:val="BodyText2"/>
              <w:spacing w:before="40" w:after="20" w:line="216" w:lineRule="auto"/>
              <w:ind w:left="180" w:firstLine="0"/>
              <w:rPr>
                <w:rFonts w:eastAsia="SimSun" w:cs="Cordia New"/>
                <w:sz w:val="30"/>
                <w:szCs w:val="30"/>
                <w:lang w:eastAsia="zh-CN"/>
              </w:rPr>
            </w:pPr>
            <w:r>
              <w:rPr>
                <w:rFonts w:eastAsia="SimSun" w:cs="Cordia New"/>
                <w:sz w:val="30"/>
                <w:szCs w:val="30"/>
                <w:cs/>
                <w:lang w:eastAsia="zh-CN"/>
              </w:rPr>
              <w:t xml:space="preserve">ดูหมายเหตุฯ ข้อ </w:t>
            </w:r>
            <w:r>
              <w:rPr>
                <w:rFonts w:eastAsia="SimSun" w:cs="Cordia New"/>
                <w:sz w:val="30"/>
                <w:szCs w:val="30"/>
                <w:lang w:eastAsia="zh-CN"/>
              </w:rPr>
              <w:t>2</w:t>
            </w:r>
            <w:r>
              <w:rPr>
                <w:rFonts w:eastAsia="SimSun" w:cs="Cordia New"/>
                <w:sz w:val="30"/>
                <w:szCs w:val="30"/>
                <w:cs/>
                <w:lang w:eastAsia="zh-CN"/>
              </w:rPr>
              <w:t>.</w:t>
            </w:r>
            <w:r>
              <w:rPr>
                <w:rFonts w:eastAsia="SimSun" w:cs="Cordia New"/>
                <w:sz w:val="30"/>
                <w:szCs w:val="30"/>
                <w:lang w:eastAsia="zh-CN"/>
              </w:rPr>
              <w:t>5</w:t>
            </w:r>
            <w:r>
              <w:rPr>
                <w:rFonts w:eastAsia="SimSun" w:cs="Cordia New" w:hint="cs"/>
                <w:sz w:val="30"/>
                <w:szCs w:val="30"/>
                <w:cs/>
                <w:lang w:eastAsia="zh-CN"/>
              </w:rPr>
              <w:t xml:space="preserve"> และ </w:t>
            </w:r>
            <w:r>
              <w:rPr>
                <w:rFonts w:eastAsia="SimSun" w:cs="Cordia New"/>
                <w:sz w:val="30"/>
                <w:szCs w:val="30"/>
                <w:lang w:eastAsia="zh-CN"/>
              </w:rPr>
              <w:t>14</w:t>
            </w:r>
          </w:p>
        </w:tc>
      </w:tr>
      <w:tr w:rsidR="005E5193" w14:paraId="77E9716E" w14:textId="77777777">
        <w:trPr>
          <w:trHeight w:val="20"/>
        </w:trPr>
        <w:tc>
          <w:tcPr>
            <w:tcW w:w="2866" w:type="dxa"/>
            <w:vAlign w:val="bottom"/>
          </w:tcPr>
          <w:p w14:paraId="5A57ABAB" w14:textId="77777777" w:rsidR="005E5193" w:rsidRDefault="00F36FBE">
            <w:pPr>
              <w:pStyle w:val="BodyText2"/>
              <w:tabs>
                <w:tab w:val="left" w:pos="567"/>
              </w:tabs>
              <w:spacing w:before="40" w:after="20" w:line="216" w:lineRule="auto"/>
              <w:ind w:left="175" w:firstLine="0"/>
              <w:rPr>
                <w:rFonts w:eastAsia="SimSun" w:cs="Cordia New"/>
                <w:sz w:val="30"/>
                <w:szCs w:val="30"/>
                <w:lang w:eastAsia="zh-CN"/>
              </w:rPr>
            </w:pPr>
            <w:r>
              <w:rPr>
                <w:rFonts w:eastAsia="SimSun" w:cs="Cordia New"/>
                <w:sz w:val="30"/>
                <w:szCs w:val="30"/>
                <w:lang w:eastAsia="zh-CN"/>
              </w:rPr>
              <w:t>3</w:t>
            </w:r>
            <w:r>
              <w:rPr>
                <w:rFonts w:eastAsia="SimSun" w:cs="Cordia New"/>
                <w:sz w:val="30"/>
                <w:szCs w:val="30"/>
                <w:cs/>
                <w:lang w:eastAsia="zh-CN"/>
              </w:rPr>
              <w:t>. บริษัทที่เกี่ยวข้องกัน</w:t>
            </w:r>
          </w:p>
        </w:tc>
        <w:tc>
          <w:tcPr>
            <w:tcW w:w="708" w:type="dxa"/>
          </w:tcPr>
          <w:p w14:paraId="7061A71E" w14:textId="77777777" w:rsidR="005E5193" w:rsidRDefault="005E5193">
            <w:pPr>
              <w:pStyle w:val="BodyText2"/>
              <w:spacing w:before="40" w:after="20" w:line="216" w:lineRule="auto"/>
              <w:ind w:left="34" w:firstLine="0"/>
              <w:rPr>
                <w:rFonts w:eastAsia="SimSun" w:cs="Cordia New"/>
                <w:sz w:val="30"/>
                <w:szCs w:val="30"/>
                <w:cs/>
                <w:lang w:eastAsia="zh-CN"/>
              </w:rPr>
            </w:pPr>
          </w:p>
        </w:tc>
        <w:tc>
          <w:tcPr>
            <w:tcW w:w="4253" w:type="dxa"/>
            <w:vAlign w:val="bottom"/>
          </w:tcPr>
          <w:p w14:paraId="6D552E98" w14:textId="77777777" w:rsidR="005E5193" w:rsidRDefault="00F36FBE">
            <w:pPr>
              <w:pStyle w:val="BodyText2"/>
              <w:spacing w:before="40" w:after="20" w:line="216" w:lineRule="auto"/>
              <w:ind w:left="180" w:firstLine="0"/>
              <w:rPr>
                <w:rFonts w:eastAsia="SimSun" w:cs="Cordia New"/>
                <w:sz w:val="30"/>
                <w:szCs w:val="30"/>
                <w:lang w:eastAsia="zh-CN"/>
              </w:rPr>
            </w:pPr>
            <w:r>
              <w:rPr>
                <w:rFonts w:eastAsia="SimSun" w:cs="Cordia New"/>
                <w:sz w:val="30"/>
                <w:szCs w:val="30"/>
                <w:cs/>
                <w:lang w:eastAsia="zh-CN"/>
              </w:rPr>
              <w:t>ดูหมายเหตุ</w:t>
            </w:r>
            <w:r>
              <w:rPr>
                <w:rFonts w:eastAsia="SimSun" w:cs="Cordia New" w:hint="cs"/>
                <w:sz w:val="30"/>
                <w:szCs w:val="30"/>
                <w:cs/>
                <w:lang w:eastAsia="zh-CN"/>
              </w:rPr>
              <w:t xml:space="preserve">ฯ ข้อ </w:t>
            </w:r>
            <w:r>
              <w:rPr>
                <w:rFonts w:eastAsia="SimSun" w:cs="Cordia New"/>
                <w:sz w:val="30"/>
                <w:szCs w:val="30"/>
                <w:lang w:eastAsia="zh-CN"/>
              </w:rPr>
              <w:t>12</w:t>
            </w:r>
          </w:p>
        </w:tc>
      </w:tr>
    </w:tbl>
    <w:p w14:paraId="51B17EAC" w14:textId="77777777" w:rsidR="005E5193" w:rsidRDefault="00F36FBE">
      <w:pPr>
        <w:tabs>
          <w:tab w:val="left" w:pos="900"/>
        </w:tabs>
        <w:spacing w:before="120" w:after="120" w:line="216" w:lineRule="auto"/>
        <w:ind w:left="561" w:right="-45"/>
        <w:jc w:val="thaiDistribute"/>
        <w:rPr>
          <w:sz w:val="30"/>
          <w:szCs w:val="30"/>
        </w:rPr>
      </w:pPr>
      <w:r>
        <w:rPr>
          <w:sz w:val="30"/>
          <w:szCs w:val="30"/>
          <w:cs/>
        </w:rPr>
        <w:t>ข้อมูลบริษัทที่เกี่ยวข้องกัน ประเภทธุรกิจและลักษณะความสัมพันธ์นอกจากที่กล่าวข้างต้นมีดังนี้ :-</w:t>
      </w:r>
    </w:p>
    <w:tbl>
      <w:tblPr>
        <w:tblW w:w="8930" w:type="dxa"/>
        <w:tblInd w:w="392" w:type="dxa"/>
        <w:tblLayout w:type="fixed"/>
        <w:tblLook w:val="04A0" w:firstRow="1" w:lastRow="0" w:firstColumn="1" w:lastColumn="0" w:noHBand="0" w:noVBand="1"/>
      </w:tblPr>
      <w:tblGrid>
        <w:gridCol w:w="3260"/>
        <w:gridCol w:w="3402"/>
        <w:gridCol w:w="2268"/>
      </w:tblGrid>
      <w:tr w:rsidR="005E5193" w14:paraId="4E0BB888" w14:textId="77777777">
        <w:trPr>
          <w:tblHeader/>
        </w:trPr>
        <w:tc>
          <w:tcPr>
            <w:tcW w:w="3260" w:type="dxa"/>
          </w:tcPr>
          <w:p w14:paraId="2155741D" w14:textId="77777777" w:rsidR="005E5193" w:rsidRDefault="00F36FBE">
            <w:pPr>
              <w:pStyle w:val="BodyText2"/>
              <w:pBdr>
                <w:bottom w:val="single" w:sz="4" w:space="1" w:color="auto"/>
              </w:pBdr>
              <w:spacing w:before="20" w:line="216" w:lineRule="auto"/>
              <w:ind w:left="176" w:firstLine="0"/>
              <w:jc w:val="center"/>
              <w:rPr>
                <w:rFonts w:eastAsia="SimSun" w:cs="Cordia New"/>
                <w:sz w:val="27"/>
                <w:szCs w:val="27"/>
                <w:lang w:val="en-AU" w:eastAsia="zh-CN"/>
              </w:rPr>
            </w:pPr>
            <w:r>
              <w:rPr>
                <w:rFonts w:eastAsia="SimSun" w:cs="Cordia New"/>
                <w:sz w:val="27"/>
                <w:szCs w:val="27"/>
                <w:cs/>
                <w:lang w:eastAsia="zh-CN"/>
              </w:rPr>
              <w:t>กิจการที่เกี่ยวข้องกัน</w:t>
            </w:r>
          </w:p>
        </w:tc>
        <w:tc>
          <w:tcPr>
            <w:tcW w:w="3402" w:type="dxa"/>
          </w:tcPr>
          <w:p w14:paraId="66543807" w14:textId="77777777" w:rsidR="005E5193" w:rsidRDefault="00F36FBE">
            <w:pPr>
              <w:pStyle w:val="BodyText2"/>
              <w:pBdr>
                <w:bottom w:val="single" w:sz="4" w:space="1" w:color="auto"/>
              </w:pBdr>
              <w:spacing w:before="20" w:line="216" w:lineRule="auto"/>
              <w:ind w:firstLine="0"/>
              <w:jc w:val="center"/>
              <w:rPr>
                <w:rFonts w:eastAsia="SimSun" w:cs="Cordia New"/>
                <w:sz w:val="27"/>
                <w:szCs w:val="27"/>
                <w:lang w:val="en-AU" w:eastAsia="zh-CN"/>
              </w:rPr>
            </w:pPr>
            <w:r>
              <w:rPr>
                <w:rFonts w:eastAsia="SimSun" w:cs="Cordia New"/>
                <w:sz w:val="27"/>
                <w:szCs w:val="27"/>
                <w:cs/>
                <w:lang w:eastAsia="zh-CN"/>
              </w:rPr>
              <w:t>ประเภทธุรกิจ</w:t>
            </w:r>
          </w:p>
        </w:tc>
        <w:tc>
          <w:tcPr>
            <w:tcW w:w="2268" w:type="dxa"/>
          </w:tcPr>
          <w:p w14:paraId="47F646EC" w14:textId="77777777" w:rsidR="005E5193" w:rsidRDefault="00F36FBE">
            <w:pPr>
              <w:pStyle w:val="BodyText2"/>
              <w:pBdr>
                <w:bottom w:val="single" w:sz="4" w:space="1" w:color="auto"/>
              </w:pBdr>
              <w:tabs>
                <w:tab w:val="left" w:pos="851"/>
              </w:tabs>
              <w:spacing w:before="20" w:line="216" w:lineRule="auto"/>
              <w:ind w:firstLine="0"/>
              <w:jc w:val="center"/>
              <w:rPr>
                <w:rFonts w:eastAsia="SimSun" w:cs="Cordia New"/>
                <w:sz w:val="27"/>
                <w:szCs w:val="27"/>
                <w:lang w:val="en-AU" w:eastAsia="zh-CN"/>
              </w:rPr>
            </w:pPr>
            <w:r>
              <w:rPr>
                <w:rFonts w:eastAsia="SimSun" w:cs="Cordia New"/>
                <w:sz w:val="27"/>
                <w:szCs w:val="27"/>
                <w:cs/>
                <w:lang w:eastAsia="zh-CN"/>
              </w:rPr>
              <w:t>ลักษณะความสัมพันธ์</w:t>
            </w:r>
          </w:p>
        </w:tc>
      </w:tr>
      <w:tr w:rsidR="005E5193" w14:paraId="58497910" w14:textId="77777777">
        <w:trPr>
          <w:trHeight w:val="397"/>
        </w:trPr>
        <w:tc>
          <w:tcPr>
            <w:tcW w:w="3260" w:type="dxa"/>
          </w:tcPr>
          <w:p w14:paraId="32B3095B" w14:textId="77777777" w:rsidR="005E5193" w:rsidRDefault="00F36FBE">
            <w:pPr>
              <w:spacing w:before="60" w:line="216" w:lineRule="auto"/>
              <w:ind w:right="-873" w:firstLine="176"/>
              <w:rPr>
                <w:rFonts w:eastAsia="Times New Roman"/>
                <w:sz w:val="27"/>
                <w:szCs w:val="27"/>
              </w:rPr>
            </w:pPr>
            <w:r>
              <w:rPr>
                <w:rFonts w:eastAsia="Times New Roman"/>
                <w:sz w:val="27"/>
                <w:szCs w:val="27"/>
              </w:rPr>
              <w:t>1</w:t>
            </w:r>
            <w:r>
              <w:rPr>
                <w:rFonts w:eastAsia="Times New Roman"/>
                <w:sz w:val="27"/>
                <w:szCs w:val="27"/>
                <w:cs/>
              </w:rPr>
              <w:t>. บมจ. ไทยวาโก้</w:t>
            </w:r>
          </w:p>
        </w:tc>
        <w:tc>
          <w:tcPr>
            <w:tcW w:w="3402" w:type="dxa"/>
          </w:tcPr>
          <w:p w14:paraId="197ABAA2" w14:textId="77777777" w:rsidR="005E5193" w:rsidRDefault="00F36FBE">
            <w:pPr>
              <w:spacing w:before="60" w:line="216" w:lineRule="auto"/>
              <w:rPr>
                <w:rFonts w:eastAsia="Times New Roman"/>
                <w:sz w:val="27"/>
                <w:szCs w:val="27"/>
              </w:rPr>
            </w:pPr>
            <w:r>
              <w:rPr>
                <w:rFonts w:eastAsia="Times New Roman"/>
                <w:sz w:val="27"/>
                <w:szCs w:val="27"/>
                <w:cs/>
              </w:rPr>
              <w:t>ผลิตชุดชั้นในสตรี</w:t>
            </w:r>
          </w:p>
        </w:tc>
        <w:tc>
          <w:tcPr>
            <w:tcW w:w="2268" w:type="dxa"/>
          </w:tcPr>
          <w:p w14:paraId="145692C6" w14:textId="77777777" w:rsidR="005E5193" w:rsidRDefault="00F36FBE">
            <w:pPr>
              <w:spacing w:before="60" w:line="216" w:lineRule="auto"/>
              <w:rPr>
                <w:rFonts w:eastAsia="Times New Roman"/>
                <w:sz w:val="27"/>
                <w:szCs w:val="27"/>
              </w:rPr>
            </w:pPr>
            <w:r>
              <w:rPr>
                <w:rFonts w:eastAsia="Times New Roman"/>
                <w:sz w:val="27"/>
                <w:szCs w:val="27"/>
                <w:cs/>
              </w:rPr>
              <w:t>ผู้ถือหุ้นและกรรมการร่วมกัน</w:t>
            </w:r>
          </w:p>
        </w:tc>
      </w:tr>
      <w:tr w:rsidR="005E5193" w14:paraId="47FC08B9" w14:textId="77777777">
        <w:trPr>
          <w:trHeight w:val="397"/>
        </w:trPr>
        <w:tc>
          <w:tcPr>
            <w:tcW w:w="3260" w:type="dxa"/>
          </w:tcPr>
          <w:p w14:paraId="15B6516D" w14:textId="77777777" w:rsidR="005E5193" w:rsidRDefault="00F36FBE">
            <w:pPr>
              <w:spacing w:before="60" w:line="216" w:lineRule="auto"/>
              <w:ind w:right="-873" w:firstLine="176"/>
              <w:rPr>
                <w:rFonts w:eastAsia="Times New Roman"/>
                <w:sz w:val="27"/>
                <w:szCs w:val="27"/>
              </w:rPr>
            </w:pPr>
            <w:r>
              <w:rPr>
                <w:rFonts w:eastAsia="Times New Roman"/>
                <w:sz w:val="27"/>
                <w:szCs w:val="27"/>
              </w:rPr>
              <w:t>2</w:t>
            </w:r>
            <w:r>
              <w:rPr>
                <w:rFonts w:eastAsia="Times New Roman"/>
                <w:sz w:val="27"/>
                <w:szCs w:val="27"/>
                <w:cs/>
              </w:rPr>
              <w:t>. บจ. วาโก้ลำพูน</w:t>
            </w:r>
          </w:p>
        </w:tc>
        <w:tc>
          <w:tcPr>
            <w:tcW w:w="3402" w:type="dxa"/>
          </w:tcPr>
          <w:p w14:paraId="0E5E8AAF" w14:textId="77777777" w:rsidR="005E5193" w:rsidRDefault="00F36FBE">
            <w:pPr>
              <w:spacing w:before="60" w:line="216" w:lineRule="auto"/>
              <w:rPr>
                <w:rFonts w:eastAsia="Times New Roman"/>
                <w:sz w:val="27"/>
                <w:szCs w:val="27"/>
              </w:rPr>
            </w:pPr>
            <w:r>
              <w:rPr>
                <w:rFonts w:eastAsia="Times New Roman"/>
                <w:sz w:val="27"/>
                <w:szCs w:val="27"/>
                <w:cs/>
              </w:rPr>
              <w:t>ผลิตชุดชั้นในสตรี</w:t>
            </w:r>
          </w:p>
        </w:tc>
        <w:tc>
          <w:tcPr>
            <w:tcW w:w="2268" w:type="dxa"/>
          </w:tcPr>
          <w:p w14:paraId="5BFB0502" w14:textId="77777777" w:rsidR="005E5193" w:rsidRDefault="00F36FBE">
            <w:pPr>
              <w:spacing w:before="60" w:line="216" w:lineRule="auto"/>
              <w:ind w:right="-873"/>
              <w:rPr>
                <w:rFonts w:eastAsia="Times New Roman"/>
                <w:sz w:val="27"/>
                <w:szCs w:val="27"/>
              </w:rPr>
            </w:pPr>
            <w:r>
              <w:rPr>
                <w:rFonts w:eastAsia="Times New Roman"/>
                <w:sz w:val="27"/>
                <w:szCs w:val="27"/>
                <w:cs/>
              </w:rPr>
              <w:t>ผู้ถือหุ้นและกรรมการร่วมกัน</w:t>
            </w:r>
          </w:p>
        </w:tc>
      </w:tr>
      <w:tr w:rsidR="005E5193" w14:paraId="06256A95" w14:textId="77777777">
        <w:trPr>
          <w:trHeight w:val="397"/>
        </w:trPr>
        <w:tc>
          <w:tcPr>
            <w:tcW w:w="3260" w:type="dxa"/>
          </w:tcPr>
          <w:p w14:paraId="2AE789BC" w14:textId="77777777" w:rsidR="005E5193" w:rsidRDefault="00F36FBE">
            <w:pPr>
              <w:spacing w:before="60" w:line="216" w:lineRule="auto"/>
              <w:ind w:right="-873" w:firstLine="176"/>
              <w:rPr>
                <w:rFonts w:eastAsia="Times New Roman"/>
                <w:sz w:val="27"/>
                <w:szCs w:val="27"/>
              </w:rPr>
            </w:pPr>
            <w:r>
              <w:rPr>
                <w:rFonts w:eastAsia="Times New Roman"/>
                <w:sz w:val="27"/>
                <w:szCs w:val="27"/>
              </w:rPr>
              <w:t>3</w:t>
            </w:r>
            <w:r>
              <w:rPr>
                <w:rFonts w:eastAsia="Times New Roman"/>
                <w:sz w:val="27"/>
                <w:szCs w:val="27"/>
                <w:cs/>
              </w:rPr>
              <w:t>. บจ. วาโก้กบินทร์บุรี</w:t>
            </w:r>
          </w:p>
        </w:tc>
        <w:tc>
          <w:tcPr>
            <w:tcW w:w="3402" w:type="dxa"/>
          </w:tcPr>
          <w:p w14:paraId="0F9BB3B0" w14:textId="77777777" w:rsidR="005E5193" w:rsidRDefault="00F36FBE">
            <w:pPr>
              <w:spacing w:before="60" w:line="216" w:lineRule="auto"/>
              <w:rPr>
                <w:rFonts w:eastAsia="Times New Roman"/>
                <w:sz w:val="27"/>
                <w:szCs w:val="27"/>
              </w:rPr>
            </w:pPr>
            <w:r>
              <w:rPr>
                <w:rFonts w:eastAsia="Times New Roman"/>
                <w:sz w:val="27"/>
                <w:szCs w:val="27"/>
                <w:cs/>
              </w:rPr>
              <w:t>ผลิตชุดชั้นในสตรี</w:t>
            </w:r>
          </w:p>
        </w:tc>
        <w:tc>
          <w:tcPr>
            <w:tcW w:w="2268" w:type="dxa"/>
          </w:tcPr>
          <w:p w14:paraId="634917DD" w14:textId="77777777" w:rsidR="005E5193" w:rsidRDefault="00F36FBE">
            <w:pPr>
              <w:spacing w:before="60" w:line="216" w:lineRule="auto"/>
              <w:ind w:right="-873"/>
              <w:rPr>
                <w:rFonts w:eastAsia="Times New Roman"/>
                <w:sz w:val="27"/>
                <w:szCs w:val="27"/>
              </w:rPr>
            </w:pPr>
            <w:r>
              <w:rPr>
                <w:rFonts w:eastAsia="Times New Roman"/>
                <w:sz w:val="27"/>
                <w:szCs w:val="27"/>
                <w:cs/>
              </w:rPr>
              <w:t>ผู้ถือหุ้นและกรรมการร่วมกัน</w:t>
            </w:r>
          </w:p>
        </w:tc>
      </w:tr>
      <w:tr w:rsidR="005E5193" w14:paraId="37E65E52" w14:textId="77777777">
        <w:trPr>
          <w:trHeight w:val="397"/>
        </w:trPr>
        <w:tc>
          <w:tcPr>
            <w:tcW w:w="3260" w:type="dxa"/>
          </w:tcPr>
          <w:p w14:paraId="64767BD1" w14:textId="77777777" w:rsidR="005E5193" w:rsidRDefault="00F36FBE">
            <w:pPr>
              <w:spacing w:before="60" w:line="216" w:lineRule="auto"/>
              <w:ind w:right="-873" w:firstLine="176"/>
              <w:rPr>
                <w:rFonts w:eastAsia="Times New Roman"/>
                <w:sz w:val="27"/>
                <w:szCs w:val="27"/>
              </w:rPr>
            </w:pPr>
            <w:r>
              <w:rPr>
                <w:rFonts w:eastAsia="Times New Roman"/>
                <w:sz w:val="27"/>
                <w:szCs w:val="27"/>
              </w:rPr>
              <w:t>4</w:t>
            </w:r>
            <w:r>
              <w:rPr>
                <w:rFonts w:eastAsia="Times New Roman"/>
                <w:sz w:val="27"/>
                <w:szCs w:val="27"/>
                <w:cs/>
              </w:rPr>
              <w:t>. บมจ. ธนูลักษณ์</w:t>
            </w:r>
          </w:p>
        </w:tc>
        <w:tc>
          <w:tcPr>
            <w:tcW w:w="3402" w:type="dxa"/>
          </w:tcPr>
          <w:p w14:paraId="3078E8C7" w14:textId="77777777" w:rsidR="005E5193" w:rsidRDefault="00F36FBE">
            <w:pPr>
              <w:spacing w:before="60" w:line="216" w:lineRule="auto"/>
              <w:rPr>
                <w:rFonts w:eastAsia="Times New Roman"/>
                <w:sz w:val="27"/>
                <w:szCs w:val="27"/>
              </w:rPr>
            </w:pPr>
            <w:r>
              <w:rPr>
                <w:rFonts w:eastAsia="Times New Roman"/>
                <w:sz w:val="27"/>
                <w:szCs w:val="27"/>
                <w:cs/>
              </w:rPr>
              <w:t>ผลิตเสื้อผ้าสำเร็จรูป</w:t>
            </w:r>
          </w:p>
        </w:tc>
        <w:tc>
          <w:tcPr>
            <w:tcW w:w="2268" w:type="dxa"/>
          </w:tcPr>
          <w:p w14:paraId="2986EAB1" w14:textId="77777777" w:rsidR="005E5193" w:rsidRDefault="00F36FBE">
            <w:pPr>
              <w:spacing w:before="60" w:line="216" w:lineRule="auto"/>
              <w:ind w:right="-873"/>
              <w:rPr>
                <w:rFonts w:eastAsia="Times New Roman"/>
                <w:sz w:val="27"/>
                <w:szCs w:val="27"/>
              </w:rPr>
            </w:pPr>
            <w:r>
              <w:rPr>
                <w:rFonts w:eastAsia="Times New Roman"/>
                <w:sz w:val="27"/>
                <w:szCs w:val="27"/>
                <w:cs/>
              </w:rPr>
              <w:t>ผู้ถือหุ้นและกรรมการร่วมกัน</w:t>
            </w:r>
          </w:p>
        </w:tc>
      </w:tr>
      <w:tr w:rsidR="005E5193" w14:paraId="595C0245" w14:textId="77777777">
        <w:trPr>
          <w:trHeight w:val="397"/>
        </w:trPr>
        <w:tc>
          <w:tcPr>
            <w:tcW w:w="3260" w:type="dxa"/>
          </w:tcPr>
          <w:p w14:paraId="1BBD3759" w14:textId="77777777" w:rsidR="005E5193" w:rsidRDefault="00F36FBE">
            <w:pPr>
              <w:spacing w:before="60" w:line="216" w:lineRule="auto"/>
              <w:ind w:right="-873" w:firstLine="176"/>
              <w:rPr>
                <w:rFonts w:eastAsia="Times New Roman"/>
                <w:sz w:val="27"/>
                <w:szCs w:val="27"/>
              </w:rPr>
            </w:pPr>
            <w:r>
              <w:rPr>
                <w:rFonts w:eastAsia="Times New Roman" w:hint="cs"/>
                <w:sz w:val="27"/>
                <w:szCs w:val="27"/>
              </w:rPr>
              <w:t>5</w:t>
            </w:r>
            <w:r>
              <w:rPr>
                <w:rFonts w:eastAsia="Times New Roman"/>
                <w:sz w:val="27"/>
                <w:szCs w:val="27"/>
                <w:cs/>
              </w:rPr>
              <w:t>. บจ. ภัทยาอุตสาหกิจ</w:t>
            </w:r>
          </w:p>
        </w:tc>
        <w:tc>
          <w:tcPr>
            <w:tcW w:w="3402" w:type="dxa"/>
          </w:tcPr>
          <w:p w14:paraId="450116B7" w14:textId="77777777" w:rsidR="005E5193" w:rsidRDefault="00F36FBE">
            <w:pPr>
              <w:spacing w:before="60" w:line="216" w:lineRule="auto"/>
              <w:rPr>
                <w:rFonts w:eastAsia="Times New Roman"/>
                <w:sz w:val="27"/>
                <w:szCs w:val="27"/>
              </w:rPr>
            </w:pPr>
            <w:r>
              <w:rPr>
                <w:rFonts w:eastAsia="Times New Roman"/>
                <w:sz w:val="27"/>
                <w:szCs w:val="27"/>
                <w:cs/>
              </w:rPr>
              <w:t>ผลิตชุดชั้นในสตรี</w:t>
            </w:r>
          </w:p>
        </w:tc>
        <w:tc>
          <w:tcPr>
            <w:tcW w:w="2268" w:type="dxa"/>
          </w:tcPr>
          <w:p w14:paraId="55D14BF6" w14:textId="77777777" w:rsidR="005E5193" w:rsidRDefault="00F36FBE">
            <w:pPr>
              <w:spacing w:before="60" w:line="216" w:lineRule="auto"/>
              <w:ind w:right="-873"/>
              <w:rPr>
                <w:rFonts w:eastAsia="Times New Roman"/>
                <w:sz w:val="27"/>
                <w:szCs w:val="27"/>
              </w:rPr>
            </w:pPr>
            <w:r>
              <w:rPr>
                <w:rFonts w:eastAsia="Times New Roman"/>
                <w:sz w:val="27"/>
                <w:szCs w:val="27"/>
                <w:cs/>
              </w:rPr>
              <w:t>ผู้ถือหุ้นและกรรมการร่วมกัน</w:t>
            </w:r>
          </w:p>
        </w:tc>
      </w:tr>
      <w:tr w:rsidR="005E5193" w14:paraId="18BF1574" w14:textId="77777777">
        <w:tc>
          <w:tcPr>
            <w:tcW w:w="3260" w:type="dxa"/>
          </w:tcPr>
          <w:p w14:paraId="39CFEC1B" w14:textId="77777777" w:rsidR="005E5193" w:rsidRDefault="00F36FBE">
            <w:pPr>
              <w:spacing w:before="60" w:line="216" w:lineRule="auto"/>
              <w:ind w:right="-873" w:firstLine="176"/>
              <w:rPr>
                <w:rFonts w:eastAsia="Times New Roman"/>
                <w:sz w:val="27"/>
                <w:szCs w:val="27"/>
              </w:rPr>
            </w:pPr>
            <w:r>
              <w:rPr>
                <w:rFonts w:eastAsia="Times New Roman"/>
                <w:sz w:val="27"/>
                <w:szCs w:val="27"/>
              </w:rPr>
              <w:t>6</w:t>
            </w:r>
            <w:r>
              <w:rPr>
                <w:rFonts w:eastAsia="Times New Roman"/>
                <w:sz w:val="27"/>
                <w:szCs w:val="27"/>
                <w:cs/>
              </w:rPr>
              <w:t>. บจ. ภัทยากบินทร์บุรี</w:t>
            </w:r>
          </w:p>
        </w:tc>
        <w:tc>
          <w:tcPr>
            <w:tcW w:w="3402" w:type="dxa"/>
          </w:tcPr>
          <w:p w14:paraId="78A195E1" w14:textId="77777777" w:rsidR="005E5193" w:rsidRDefault="00F36FBE">
            <w:pPr>
              <w:spacing w:before="60" w:line="216" w:lineRule="auto"/>
              <w:rPr>
                <w:rFonts w:eastAsia="Times New Roman"/>
                <w:sz w:val="27"/>
                <w:szCs w:val="27"/>
              </w:rPr>
            </w:pPr>
            <w:r>
              <w:rPr>
                <w:rFonts w:eastAsia="Times New Roman"/>
                <w:sz w:val="27"/>
                <w:szCs w:val="27"/>
                <w:cs/>
              </w:rPr>
              <w:t>ผลิตชุดชั้นในสตรี</w:t>
            </w:r>
          </w:p>
        </w:tc>
        <w:tc>
          <w:tcPr>
            <w:tcW w:w="2268" w:type="dxa"/>
          </w:tcPr>
          <w:p w14:paraId="69FFE347" w14:textId="77777777" w:rsidR="005E5193" w:rsidRDefault="00F36FBE">
            <w:pPr>
              <w:spacing w:before="60" w:line="216" w:lineRule="auto"/>
              <w:ind w:right="-873"/>
              <w:rPr>
                <w:rFonts w:eastAsia="Times New Roman"/>
                <w:sz w:val="27"/>
                <w:szCs w:val="27"/>
              </w:rPr>
            </w:pPr>
            <w:r>
              <w:rPr>
                <w:rFonts w:eastAsia="Times New Roman"/>
                <w:sz w:val="27"/>
                <w:szCs w:val="27"/>
                <w:cs/>
              </w:rPr>
              <w:t>ผู้ถือหุ้นและกรรมการร่วมกัน</w:t>
            </w:r>
          </w:p>
        </w:tc>
      </w:tr>
      <w:tr w:rsidR="005E5193" w14:paraId="151A9073" w14:textId="77777777">
        <w:tc>
          <w:tcPr>
            <w:tcW w:w="3260" w:type="dxa"/>
          </w:tcPr>
          <w:p w14:paraId="75A6C3E0" w14:textId="77777777" w:rsidR="005E5193" w:rsidRDefault="00F36FBE">
            <w:pPr>
              <w:spacing w:before="60" w:line="216" w:lineRule="auto"/>
              <w:ind w:right="-873" w:firstLine="176"/>
              <w:rPr>
                <w:rFonts w:eastAsia="Times New Roman"/>
                <w:sz w:val="27"/>
                <w:szCs w:val="27"/>
              </w:rPr>
            </w:pPr>
            <w:r>
              <w:rPr>
                <w:rFonts w:eastAsia="Times New Roman"/>
                <w:sz w:val="27"/>
                <w:szCs w:val="27"/>
              </w:rPr>
              <w:t>7</w:t>
            </w:r>
            <w:r>
              <w:rPr>
                <w:rFonts w:eastAsia="Times New Roman"/>
                <w:sz w:val="27"/>
                <w:szCs w:val="27"/>
                <w:cs/>
              </w:rPr>
              <w:t>. บจ. วาโก้ศรีราชา</w:t>
            </w:r>
          </w:p>
        </w:tc>
        <w:tc>
          <w:tcPr>
            <w:tcW w:w="3402" w:type="dxa"/>
          </w:tcPr>
          <w:p w14:paraId="19B5662F" w14:textId="77777777" w:rsidR="005E5193" w:rsidRDefault="00F36FBE">
            <w:pPr>
              <w:spacing w:before="60" w:line="216" w:lineRule="auto"/>
              <w:rPr>
                <w:rFonts w:eastAsia="Times New Roman"/>
                <w:sz w:val="27"/>
                <w:szCs w:val="27"/>
              </w:rPr>
            </w:pPr>
            <w:r>
              <w:rPr>
                <w:rFonts w:eastAsia="Times New Roman"/>
                <w:sz w:val="27"/>
                <w:szCs w:val="27"/>
                <w:cs/>
              </w:rPr>
              <w:t>ผลิตเสื้อผ้าสำเร็จรูป</w:t>
            </w:r>
          </w:p>
        </w:tc>
        <w:tc>
          <w:tcPr>
            <w:tcW w:w="2268" w:type="dxa"/>
          </w:tcPr>
          <w:p w14:paraId="5F1DCBA6" w14:textId="77777777" w:rsidR="005E5193" w:rsidRDefault="00F36FBE">
            <w:pPr>
              <w:spacing w:before="60" w:line="216" w:lineRule="auto"/>
              <w:ind w:right="-873"/>
              <w:rPr>
                <w:rFonts w:eastAsia="Times New Roman"/>
                <w:sz w:val="27"/>
                <w:szCs w:val="27"/>
              </w:rPr>
            </w:pPr>
            <w:r>
              <w:rPr>
                <w:rFonts w:eastAsia="Times New Roman"/>
                <w:sz w:val="27"/>
                <w:szCs w:val="27"/>
                <w:cs/>
              </w:rPr>
              <w:t>ผู้ถือหุ้นและกรรมการร่วมกัน</w:t>
            </w:r>
          </w:p>
        </w:tc>
      </w:tr>
      <w:tr w:rsidR="005E5193" w14:paraId="3E34BCAA" w14:textId="77777777">
        <w:tc>
          <w:tcPr>
            <w:tcW w:w="3260" w:type="dxa"/>
          </w:tcPr>
          <w:p w14:paraId="372449E5" w14:textId="77777777" w:rsidR="005E5193" w:rsidRDefault="00F36FBE">
            <w:pPr>
              <w:spacing w:before="60" w:line="216" w:lineRule="auto"/>
              <w:ind w:right="-873" w:firstLine="176"/>
              <w:rPr>
                <w:rFonts w:eastAsia="Times New Roman"/>
                <w:sz w:val="27"/>
                <w:szCs w:val="27"/>
              </w:rPr>
            </w:pPr>
            <w:r>
              <w:rPr>
                <w:rFonts w:eastAsia="Times New Roman"/>
                <w:sz w:val="27"/>
                <w:szCs w:val="27"/>
              </w:rPr>
              <w:t>8</w:t>
            </w:r>
            <w:r>
              <w:rPr>
                <w:rFonts w:eastAsia="Times New Roman"/>
                <w:sz w:val="27"/>
                <w:szCs w:val="27"/>
                <w:cs/>
              </w:rPr>
              <w:t>. บจ. ราชาอูชิโน</w:t>
            </w:r>
          </w:p>
        </w:tc>
        <w:tc>
          <w:tcPr>
            <w:tcW w:w="3402" w:type="dxa"/>
          </w:tcPr>
          <w:p w14:paraId="06339FED" w14:textId="77777777" w:rsidR="005E5193" w:rsidRDefault="00F36FBE">
            <w:pPr>
              <w:spacing w:before="60" w:line="216" w:lineRule="auto"/>
              <w:rPr>
                <w:rFonts w:eastAsia="Times New Roman"/>
                <w:sz w:val="27"/>
                <w:szCs w:val="27"/>
              </w:rPr>
            </w:pPr>
            <w:r>
              <w:rPr>
                <w:rFonts w:eastAsia="Times New Roman"/>
                <w:sz w:val="27"/>
                <w:szCs w:val="27"/>
                <w:cs/>
              </w:rPr>
              <w:t>เคหะสิ่งทอ</w:t>
            </w:r>
          </w:p>
        </w:tc>
        <w:tc>
          <w:tcPr>
            <w:tcW w:w="2268" w:type="dxa"/>
          </w:tcPr>
          <w:p w14:paraId="058AF063" w14:textId="77777777" w:rsidR="005E5193" w:rsidRDefault="00F36FBE">
            <w:pPr>
              <w:spacing w:before="60" w:line="216" w:lineRule="auto"/>
              <w:ind w:right="-873"/>
              <w:rPr>
                <w:rFonts w:eastAsia="Times New Roman"/>
                <w:sz w:val="27"/>
                <w:szCs w:val="27"/>
              </w:rPr>
            </w:pPr>
            <w:r>
              <w:rPr>
                <w:rFonts w:eastAsia="Times New Roman"/>
                <w:sz w:val="27"/>
                <w:szCs w:val="27"/>
                <w:cs/>
              </w:rPr>
              <w:t>ผู้ถือหุ้นและกรรมการร่วมกัน</w:t>
            </w:r>
          </w:p>
        </w:tc>
      </w:tr>
      <w:tr w:rsidR="005E5193" w14:paraId="3BA057D2" w14:textId="77777777">
        <w:tc>
          <w:tcPr>
            <w:tcW w:w="3260" w:type="dxa"/>
          </w:tcPr>
          <w:p w14:paraId="0836902A" w14:textId="77777777" w:rsidR="005E5193" w:rsidRDefault="00F36FBE">
            <w:pPr>
              <w:spacing w:before="60" w:line="216" w:lineRule="auto"/>
              <w:ind w:right="-873" w:firstLine="176"/>
              <w:rPr>
                <w:rFonts w:eastAsia="Times New Roman"/>
                <w:sz w:val="27"/>
                <w:szCs w:val="27"/>
                <w:cs/>
              </w:rPr>
            </w:pPr>
            <w:r>
              <w:rPr>
                <w:rFonts w:eastAsia="Times New Roman"/>
                <w:sz w:val="27"/>
                <w:szCs w:val="27"/>
              </w:rPr>
              <w:t>9</w:t>
            </w:r>
            <w:r>
              <w:rPr>
                <w:rFonts w:eastAsia="Times New Roman"/>
                <w:sz w:val="27"/>
                <w:szCs w:val="27"/>
                <w:cs/>
              </w:rPr>
              <w:t>. บจ. รักษาความปลอดภัยพิทักษ์กิจ</w:t>
            </w:r>
          </w:p>
        </w:tc>
        <w:tc>
          <w:tcPr>
            <w:tcW w:w="3402" w:type="dxa"/>
          </w:tcPr>
          <w:p w14:paraId="30455CE5" w14:textId="77777777" w:rsidR="005E5193" w:rsidRDefault="00F36FBE">
            <w:pPr>
              <w:spacing w:before="60" w:line="216" w:lineRule="auto"/>
              <w:rPr>
                <w:rFonts w:eastAsia="Times New Roman"/>
                <w:sz w:val="27"/>
                <w:szCs w:val="27"/>
              </w:rPr>
            </w:pPr>
            <w:r>
              <w:rPr>
                <w:rFonts w:eastAsia="Times New Roman"/>
                <w:sz w:val="27"/>
                <w:szCs w:val="27"/>
                <w:cs/>
              </w:rPr>
              <w:t>รักษาความปลอดภัยส่วนบุคคล</w:t>
            </w:r>
          </w:p>
        </w:tc>
        <w:tc>
          <w:tcPr>
            <w:tcW w:w="2268" w:type="dxa"/>
          </w:tcPr>
          <w:p w14:paraId="70099B86" w14:textId="77777777" w:rsidR="005E5193" w:rsidRDefault="00F36FBE">
            <w:pPr>
              <w:spacing w:before="60" w:line="216" w:lineRule="auto"/>
              <w:ind w:right="-873"/>
              <w:rPr>
                <w:rFonts w:eastAsia="Times New Roman"/>
                <w:sz w:val="27"/>
                <w:szCs w:val="27"/>
              </w:rPr>
            </w:pPr>
            <w:r>
              <w:rPr>
                <w:rFonts w:eastAsia="Times New Roman"/>
                <w:sz w:val="27"/>
                <w:szCs w:val="27"/>
                <w:cs/>
              </w:rPr>
              <w:t>ผู้ถือหุ้นร่วมกัน</w:t>
            </w:r>
          </w:p>
        </w:tc>
      </w:tr>
      <w:tr w:rsidR="005E5193" w14:paraId="4F26F634" w14:textId="77777777">
        <w:tc>
          <w:tcPr>
            <w:tcW w:w="3260" w:type="dxa"/>
          </w:tcPr>
          <w:p w14:paraId="1155DBBF" w14:textId="77777777" w:rsidR="005E5193" w:rsidRDefault="00F36FBE">
            <w:pPr>
              <w:spacing w:before="60" w:line="216" w:lineRule="auto"/>
              <w:ind w:right="-873" w:firstLine="176"/>
              <w:rPr>
                <w:rFonts w:eastAsia="Times New Roman"/>
                <w:sz w:val="27"/>
                <w:szCs w:val="27"/>
              </w:rPr>
            </w:pPr>
            <w:r>
              <w:rPr>
                <w:rFonts w:eastAsia="Times New Roman"/>
                <w:sz w:val="27"/>
                <w:szCs w:val="27"/>
              </w:rPr>
              <w:t>10</w:t>
            </w:r>
            <w:r>
              <w:rPr>
                <w:rFonts w:eastAsia="Times New Roman"/>
                <w:sz w:val="27"/>
                <w:szCs w:val="27"/>
                <w:cs/>
              </w:rPr>
              <w:t>. บจ. พิทักษ์กิจ</w:t>
            </w:r>
          </w:p>
        </w:tc>
        <w:tc>
          <w:tcPr>
            <w:tcW w:w="3402" w:type="dxa"/>
          </w:tcPr>
          <w:p w14:paraId="25DBFAAA" w14:textId="77777777" w:rsidR="005E5193" w:rsidRDefault="00F36FBE">
            <w:pPr>
              <w:spacing w:before="60" w:line="216" w:lineRule="auto"/>
              <w:rPr>
                <w:rFonts w:eastAsia="Times New Roman"/>
                <w:sz w:val="27"/>
                <w:szCs w:val="27"/>
              </w:rPr>
            </w:pPr>
            <w:r>
              <w:rPr>
                <w:rFonts w:eastAsia="Times New Roman"/>
                <w:sz w:val="27"/>
                <w:szCs w:val="27"/>
                <w:cs/>
              </w:rPr>
              <w:t>บริการ</w:t>
            </w:r>
          </w:p>
        </w:tc>
        <w:tc>
          <w:tcPr>
            <w:tcW w:w="2268" w:type="dxa"/>
          </w:tcPr>
          <w:p w14:paraId="032C2227" w14:textId="77777777" w:rsidR="005E5193" w:rsidRDefault="00F36FBE">
            <w:pPr>
              <w:spacing w:before="60" w:line="216" w:lineRule="auto"/>
              <w:ind w:right="-873"/>
              <w:rPr>
                <w:rFonts w:eastAsia="Times New Roman"/>
                <w:sz w:val="27"/>
                <w:szCs w:val="27"/>
              </w:rPr>
            </w:pPr>
            <w:r>
              <w:rPr>
                <w:rFonts w:eastAsia="Times New Roman"/>
                <w:sz w:val="27"/>
                <w:szCs w:val="27"/>
                <w:cs/>
              </w:rPr>
              <w:t>ผู้ถือหุ้นร่วมกัน</w:t>
            </w:r>
          </w:p>
        </w:tc>
      </w:tr>
      <w:tr w:rsidR="005E5193" w14:paraId="5BE61663" w14:textId="77777777">
        <w:tc>
          <w:tcPr>
            <w:tcW w:w="3260" w:type="dxa"/>
          </w:tcPr>
          <w:p w14:paraId="24C00009" w14:textId="77777777" w:rsidR="005E5193" w:rsidRDefault="00F36FBE">
            <w:pPr>
              <w:spacing w:before="60" w:line="216" w:lineRule="auto"/>
              <w:ind w:right="-873" w:firstLine="176"/>
              <w:rPr>
                <w:rFonts w:eastAsia="Times New Roman"/>
                <w:sz w:val="27"/>
                <w:szCs w:val="27"/>
              </w:rPr>
            </w:pPr>
            <w:r>
              <w:rPr>
                <w:rFonts w:eastAsia="Times New Roman"/>
                <w:sz w:val="27"/>
                <w:szCs w:val="27"/>
              </w:rPr>
              <w:t>11</w:t>
            </w:r>
            <w:r>
              <w:rPr>
                <w:rFonts w:eastAsia="Times New Roman"/>
                <w:sz w:val="27"/>
                <w:szCs w:val="27"/>
                <w:cs/>
              </w:rPr>
              <w:t>. บจ. รักษาความปลอดภัยไทยซีคอม</w:t>
            </w:r>
          </w:p>
        </w:tc>
        <w:tc>
          <w:tcPr>
            <w:tcW w:w="3402" w:type="dxa"/>
          </w:tcPr>
          <w:p w14:paraId="74CE2D43" w14:textId="77777777" w:rsidR="005E5193" w:rsidRDefault="00F36FBE">
            <w:pPr>
              <w:spacing w:before="60" w:line="216" w:lineRule="auto"/>
              <w:rPr>
                <w:rFonts w:eastAsia="Times New Roman"/>
                <w:sz w:val="27"/>
                <w:szCs w:val="27"/>
              </w:rPr>
            </w:pPr>
            <w:r>
              <w:rPr>
                <w:rFonts w:eastAsia="Times New Roman"/>
                <w:sz w:val="27"/>
                <w:szCs w:val="27"/>
                <w:cs/>
              </w:rPr>
              <w:t>ระบบรักษาความปลอดภัย</w:t>
            </w:r>
          </w:p>
        </w:tc>
        <w:tc>
          <w:tcPr>
            <w:tcW w:w="2268" w:type="dxa"/>
          </w:tcPr>
          <w:p w14:paraId="24AB54EF" w14:textId="77777777" w:rsidR="005E5193" w:rsidRDefault="00F36FBE">
            <w:pPr>
              <w:spacing w:before="60" w:line="216" w:lineRule="auto"/>
              <w:ind w:right="-873"/>
              <w:rPr>
                <w:rFonts w:eastAsia="Times New Roman"/>
                <w:sz w:val="27"/>
                <w:szCs w:val="27"/>
              </w:rPr>
            </w:pPr>
            <w:r>
              <w:rPr>
                <w:rFonts w:eastAsia="Times New Roman"/>
                <w:sz w:val="27"/>
                <w:szCs w:val="27"/>
                <w:cs/>
              </w:rPr>
              <w:t>ผู้ถือหุ้นร่วมกัน</w:t>
            </w:r>
          </w:p>
        </w:tc>
      </w:tr>
      <w:tr w:rsidR="005E5193" w14:paraId="7AB639EE" w14:textId="77777777">
        <w:trPr>
          <w:trHeight w:hRule="exact" w:val="397"/>
        </w:trPr>
        <w:tc>
          <w:tcPr>
            <w:tcW w:w="3260" w:type="dxa"/>
          </w:tcPr>
          <w:p w14:paraId="24F5AB55" w14:textId="77777777" w:rsidR="005E5193" w:rsidRDefault="00F36FBE">
            <w:pPr>
              <w:spacing w:before="40" w:line="216" w:lineRule="auto"/>
              <w:ind w:right="-873" w:firstLine="176"/>
              <w:rPr>
                <w:rFonts w:eastAsia="Times New Roman"/>
                <w:sz w:val="27"/>
                <w:szCs w:val="27"/>
              </w:rPr>
            </w:pPr>
            <w:r>
              <w:rPr>
                <w:rFonts w:eastAsia="Times New Roman"/>
                <w:sz w:val="27"/>
                <w:szCs w:val="27"/>
              </w:rPr>
              <w:t>12</w:t>
            </w:r>
            <w:r>
              <w:rPr>
                <w:rFonts w:eastAsia="Times New Roman"/>
                <w:sz w:val="27"/>
                <w:szCs w:val="27"/>
                <w:cs/>
              </w:rPr>
              <w:t>. บจ. ไหมทอง</w:t>
            </w:r>
          </w:p>
        </w:tc>
        <w:tc>
          <w:tcPr>
            <w:tcW w:w="3402" w:type="dxa"/>
          </w:tcPr>
          <w:p w14:paraId="7FBAADC6" w14:textId="77777777" w:rsidR="005E5193" w:rsidRDefault="00F36FBE">
            <w:pPr>
              <w:spacing w:before="40" w:line="216" w:lineRule="auto"/>
              <w:rPr>
                <w:rFonts w:eastAsia="Times New Roman"/>
                <w:sz w:val="27"/>
                <w:szCs w:val="27"/>
              </w:rPr>
            </w:pPr>
            <w:r>
              <w:rPr>
                <w:rFonts w:eastAsia="Times New Roman"/>
                <w:sz w:val="27"/>
                <w:szCs w:val="27"/>
                <w:cs/>
              </w:rPr>
              <w:t>ผลิตเสื้อผ้าสำเร็จรูป</w:t>
            </w:r>
          </w:p>
        </w:tc>
        <w:tc>
          <w:tcPr>
            <w:tcW w:w="2268" w:type="dxa"/>
          </w:tcPr>
          <w:p w14:paraId="37A9733A" w14:textId="77777777" w:rsidR="005E5193" w:rsidRDefault="00F36FBE">
            <w:pPr>
              <w:spacing w:before="40" w:line="216" w:lineRule="auto"/>
              <w:ind w:right="-873"/>
              <w:rPr>
                <w:rFonts w:eastAsia="Times New Roman"/>
                <w:sz w:val="27"/>
                <w:szCs w:val="27"/>
              </w:rPr>
            </w:pPr>
            <w:r>
              <w:rPr>
                <w:rFonts w:eastAsia="Times New Roman"/>
                <w:sz w:val="27"/>
                <w:szCs w:val="27"/>
                <w:cs/>
              </w:rPr>
              <w:t>ผู้ถือหุ้นร่วมกัน</w:t>
            </w:r>
          </w:p>
        </w:tc>
      </w:tr>
      <w:tr w:rsidR="005E5193" w14:paraId="47418AA0" w14:textId="77777777">
        <w:tc>
          <w:tcPr>
            <w:tcW w:w="3260" w:type="dxa"/>
          </w:tcPr>
          <w:p w14:paraId="3BD952B4" w14:textId="77777777" w:rsidR="005E5193" w:rsidRDefault="00F36FBE">
            <w:pPr>
              <w:spacing w:before="40" w:line="216" w:lineRule="auto"/>
              <w:ind w:right="-873" w:firstLine="176"/>
              <w:rPr>
                <w:rFonts w:eastAsia="Times New Roman"/>
                <w:sz w:val="27"/>
                <w:szCs w:val="27"/>
              </w:rPr>
            </w:pPr>
            <w:r>
              <w:rPr>
                <w:rFonts w:eastAsia="Times New Roman"/>
                <w:sz w:val="27"/>
                <w:szCs w:val="27"/>
              </w:rPr>
              <w:t>13</w:t>
            </w:r>
            <w:r>
              <w:rPr>
                <w:rFonts w:eastAsia="Times New Roman"/>
                <w:sz w:val="27"/>
                <w:szCs w:val="27"/>
                <w:cs/>
              </w:rPr>
              <w:t xml:space="preserve">. บจ. อีสเทิร์นไทย คอนซัลติ้ง </w:t>
            </w:r>
            <w:r>
              <w:rPr>
                <w:rFonts w:eastAsia="Times New Roman"/>
                <w:sz w:val="27"/>
                <w:szCs w:val="27"/>
              </w:rPr>
              <w:t>1992</w:t>
            </w:r>
          </w:p>
        </w:tc>
        <w:tc>
          <w:tcPr>
            <w:tcW w:w="3402" w:type="dxa"/>
          </w:tcPr>
          <w:p w14:paraId="1B4684F5" w14:textId="77777777" w:rsidR="005E5193" w:rsidRDefault="00F36FBE">
            <w:pPr>
              <w:spacing w:before="40" w:line="216" w:lineRule="auto"/>
              <w:rPr>
                <w:rFonts w:eastAsia="Times New Roman"/>
                <w:sz w:val="27"/>
                <w:szCs w:val="27"/>
              </w:rPr>
            </w:pPr>
            <w:r>
              <w:rPr>
                <w:rFonts w:eastAsia="Times New Roman"/>
                <w:sz w:val="27"/>
                <w:szCs w:val="27"/>
                <w:cs/>
              </w:rPr>
              <w:t>ธุรกิจสิ่งแวดล้อม</w:t>
            </w:r>
          </w:p>
        </w:tc>
        <w:tc>
          <w:tcPr>
            <w:tcW w:w="2268" w:type="dxa"/>
          </w:tcPr>
          <w:p w14:paraId="7B675C01" w14:textId="77777777" w:rsidR="005E5193" w:rsidRDefault="00F36FBE">
            <w:pPr>
              <w:spacing w:before="40" w:line="216" w:lineRule="auto"/>
              <w:ind w:right="-873"/>
              <w:rPr>
                <w:rFonts w:eastAsia="Times New Roman"/>
                <w:sz w:val="27"/>
                <w:szCs w:val="27"/>
              </w:rPr>
            </w:pPr>
            <w:r>
              <w:rPr>
                <w:rFonts w:eastAsia="Times New Roman"/>
                <w:sz w:val="27"/>
                <w:szCs w:val="27"/>
                <w:cs/>
              </w:rPr>
              <w:t>ผู้ถือหุ้นร่วมกัน</w:t>
            </w:r>
          </w:p>
        </w:tc>
      </w:tr>
      <w:tr w:rsidR="005E5193" w14:paraId="2628712B" w14:textId="77777777">
        <w:tc>
          <w:tcPr>
            <w:tcW w:w="3260" w:type="dxa"/>
          </w:tcPr>
          <w:p w14:paraId="386FE422" w14:textId="77777777" w:rsidR="005E5193" w:rsidRDefault="00F36FBE">
            <w:pPr>
              <w:spacing w:before="40" w:line="216" w:lineRule="auto"/>
              <w:ind w:right="-873" w:firstLine="176"/>
              <w:rPr>
                <w:rFonts w:eastAsia="Times New Roman"/>
                <w:sz w:val="27"/>
                <w:szCs w:val="27"/>
                <w:cs/>
              </w:rPr>
            </w:pPr>
            <w:r>
              <w:rPr>
                <w:rFonts w:eastAsia="Times New Roman"/>
                <w:sz w:val="27"/>
                <w:szCs w:val="27"/>
              </w:rPr>
              <w:t>14</w:t>
            </w:r>
            <w:r>
              <w:rPr>
                <w:rFonts w:eastAsia="Times New Roman"/>
                <w:sz w:val="27"/>
                <w:szCs w:val="27"/>
                <w:cs/>
              </w:rPr>
              <w:t>. บจ. เอ็มบีทีเอส โบรกกิ้ง เซอร์วิส</w:t>
            </w:r>
          </w:p>
        </w:tc>
        <w:tc>
          <w:tcPr>
            <w:tcW w:w="3402" w:type="dxa"/>
          </w:tcPr>
          <w:p w14:paraId="378FB52F" w14:textId="77777777" w:rsidR="005E5193" w:rsidRDefault="00F36FBE">
            <w:pPr>
              <w:spacing w:before="40" w:line="216" w:lineRule="auto"/>
              <w:rPr>
                <w:rFonts w:eastAsia="Times New Roman"/>
                <w:sz w:val="27"/>
                <w:szCs w:val="27"/>
              </w:rPr>
            </w:pPr>
            <w:r>
              <w:rPr>
                <w:rFonts w:eastAsia="Times New Roman"/>
                <w:sz w:val="27"/>
                <w:szCs w:val="27"/>
                <w:cs/>
              </w:rPr>
              <w:t>นายหน้าตัวแทน</w:t>
            </w:r>
          </w:p>
        </w:tc>
        <w:tc>
          <w:tcPr>
            <w:tcW w:w="2268" w:type="dxa"/>
          </w:tcPr>
          <w:p w14:paraId="1F2694D5" w14:textId="77777777" w:rsidR="005E5193" w:rsidRDefault="00F36FBE">
            <w:pPr>
              <w:spacing w:before="40" w:line="216" w:lineRule="auto"/>
              <w:ind w:right="-873"/>
              <w:rPr>
                <w:rFonts w:eastAsia="Times New Roman"/>
                <w:sz w:val="27"/>
                <w:szCs w:val="27"/>
              </w:rPr>
            </w:pPr>
            <w:r>
              <w:rPr>
                <w:rFonts w:eastAsia="Times New Roman"/>
                <w:sz w:val="27"/>
                <w:szCs w:val="27"/>
                <w:cs/>
              </w:rPr>
              <w:t>ผู้ถือหุ้นร่วมกัน</w:t>
            </w:r>
          </w:p>
        </w:tc>
      </w:tr>
      <w:tr w:rsidR="005E5193" w14:paraId="49F3D00B" w14:textId="77777777">
        <w:tc>
          <w:tcPr>
            <w:tcW w:w="3260" w:type="dxa"/>
          </w:tcPr>
          <w:p w14:paraId="788A4487" w14:textId="77777777" w:rsidR="005E5193" w:rsidRDefault="00F36FBE">
            <w:pPr>
              <w:spacing w:before="40" w:line="216" w:lineRule="auto"/>
              <w:ind w:right="-873" w:firstLine="176"/>
              <w:rPr>
                <w:rFonts w:eastAsia="Times New Roman"/>
                <w:sz w:val="27"/>
                <w:szCs w:val="27"/>
                <w:cs/>
              </w:rPr>
            </w:pPr>
            <w:r>
              <w:rPr>
                <w:rFonts w:eastAsia="Times New Roman"/>
                <w:sz w:val="27"/>
                <w:szCs w:val="27"/>
              </w:rPr>
              <w:t>15</w:t>
            </w:r>
            <w:r>
              <w:rPr>
                <w:rFonts w:eastAsia="Times New Roman"/>
                <w:sz w:val="27"/>
                <w:szCs w:val="27"/>
                <w:cs/>
              </w:rPr>
              <w:t xml:space="preserve">. บจ. </w:t>
            </w:r>
            <w:r>
              <w:rPr>
                <w:rFonts w:eastAsia="Times New Roman" w:hint="cs"/>
                <w:sz w:val="27"/>
                <w:szCs w:val="27"/>
                <w:cs/>
              </w:rPr>
              <w:t>เบสท์ แฟคตอรี่ เอาท์เล็ท</w:t>
            </w:r>
          </w:p>
        </w:tc>
        <w:tc>
          <w:tcPr>
            <w:tcW w:w="3402" w:type="dxa"/>
          </w:tcPr>
          <w:p w14:paraId="6B73DAF0" w14:textId="77777777" w:rsidR="005E5193" w:rsidRDefault="00F36FBE">
            <w:pPr>
              <w:spacing w:before="40" w:line="216" w:lineRule="auto"/>
              <w:rPr>
                <w:rFonts w:eastAsia="Times New Roman"/>
                <w:sz w:val="27"/>
                <w:szCs w:val="27"/>
                <w:cs/>
              </w:rPr>
            </w:pPr>
            <w:r>
              <w:rPr>
                <w:rFonts w:eastAsia="Times New Roman"/>
                <w:sz w:val="27"/>
                <w:szCs w:val="27"/>
                <w:cs/>
              </w:rPr>
              <w:t>จำหน่ายสินค้าอุปโภค บริโภค</w:t>
            </w:r>
          </w:p>
        </w:tc>
        <w:tc>
          <w:tcPr>
            <w:tcW w:w="2268" w:type="dxa"/>
          </w:tcPr>
          <w:p w14:paraId="56A3189B" w14:textId="77777777" w:rsidR="005E5193" w:rsidRDefault="00F36FBE">
            <w:pPr>
              <w:spacing w:before="40" w:line="216" w:lineRule="auto"/>
              <w:ind w:right="-873"/>
              <w:rPr>
                <w:rFonts w:eastAsia="Times New Roman"/>
                <w:sz w:val="27"/>
                <w:szCs w:val="27"/>
                <w:cs/>
              </w:rPr>
            </w:pPr>
            <w:r>
              <w:rPr>
                <w:rFonts w:eastAsia="Times New Roman"/>
                <w:sz w:val="27"/>
                <w:szCs w:val="27"/>
                <w:cs/>
              </w:rPr>
              <w:t>ผู้ถือหุ้นร่วมกัน</w:t>
            </w:r>
          </w:p>
        </w:tc>
      </w:tr>
      <w:tr w:rsidR="005E5193" w14:paraId="17ED02E9" w14:textId="77777777">
        <w:tc>
          <w:tcPr>
            <w:tcW w:w="3260" w:type="dxa"/>
          </w:tcPr>
          <w:p w14:paraId="298118C1" w14:textId="77777777" w:rsidR="005E5193" w:rsidRDefault="00F36FBE">
            <w:pPr>
              <w:spacing w:before="40" w:line="216" w:lineRule="auto"/>
              <w:ind w:right="-873" w:firstLine="176"/>
              <w:rPr>
                <w:rFonts w:eastAsia="Times New Roman"/>
                <w:sz w:val="27"/>
                <w:szCs w:val="27"/>
                <w:cs/>
              </w:rPr>
            </w:pPr>
            <w:r>
              <w:rPr>
                <w:rFonts w:eastAsia="Times New Roman"/>
                <w:sz w:val="27"/>
                <w:szCs w:val="27"/>
              </w:rPr>
              <w:t>16</w:t>
            </w:r>
            <w:r>
              <w:rPr>
                <w:rFonts w:eastAsia="Times New Roman"/>
                <w:sz w:val="27"/>
                <w:szCs w:val="27"/>
                <w:cs/>
              </w:rPr>
              <w:t>. บจ. พี ที เค มัลติเซอร์วิส</w:t>
            </w:r>
          </w:p>
        </w:tc>
        <w:tc>
          <w:tcPr>
            <w:tcW w:w="3402" w:type="dxa"/>
          </w:tcPr>
          <w:p w14:paraId="589F6706" w14:textId="77777777" w:rsidR="005E5193" w:rsidRDefault="00F36FBE">
            <w:pPr>
              <w:spacing w:before="40" w:line="216" w:lineRule="auto"/>
              <w:rPr>
                <w:rFonts w:eastAsia="Times New Roman"/>
                <w:sz w:val="27"/>
                <w:szCs w:val="27"/>
                <w:cs/>
              </w:rPr>
            </w:pPr>
            <w:r>
              <w:rPr>
                <w:rFonts w:eastAsia="Times New Roman"/>
                <w:sz w:val="27"/>
                <w:szCs w:val="27"/>
                <w:cs/>
              </w:rPr>
              <w:t>รักษาความปลอดภัยและรับจัดสวน</w:t>
            </w:r>
          </w:p>
        </w:tc>
        <w:tc>
          <w:tcPr>
            <w:tcW w:w="2268" w:type="dxa"/>
          </w:tcPr>
          <w:p w14:paraId="764032E2" w14:textId="77777777" w:rsidR="005E5193" w:rsidRDefault="00F36FBE">
            <w:pPr>
              <w:spacing w:before="40" w:line="216" w:lineRule="auto"/>
              <w:ind w:right="-873"/>
              <w:rPr>
                <w:rFonts w:eastAsia="Times New Roman"/>
                <w:sz w:val="27"/>
                <w:szCs w:val="27"/>
                <w:cs/>
              </w:rPr>
            </w:pPr>
            <w:r>
              <w:rPr>
                <w:rFonts w:eastAsia="Times New Roman"/>
                <w:sz w:val="27"/>
                <w:szCs w:val="27"/>
                <w:cs/>
              </w:rPr>
              <w:t>ผู้ถือหุ้นร่วมกัน</w:t>
            </w:r>
          </w:p>
        </w:tc>
      </w:tr>
      <w:tr w:rsidR="005E5193" w14:paraId="2E04F5C1" w14:textId="77777777">
        <w:tc>
          <w:tcPr>
            <w:tcW w:w="3260" w:type="dxa"/>
          </w:tcPr>
          <w:p w14:paraId="7A957364" w14:textId="77777777" w:rsidR="005E5193" w:rsidRDefault="00F36FBE">
            <w:pPr>
              <w:spacing w:before="40" w:line="216" w:lineRule="auto"/>
              <w:ind w:right="-873" w:firstLine="176"/>
              <w:rPr>
                <w:rFonts w:eastAsia="Times New Roman"/>
                <w:sz w:val="27"/>
                <w:szCs w:val="27"/>
                <w:cs/>
              </w:rPr>
            </w:pPr>
            <w:r>
              <w:rPr>
                <w:rFonts w:eastAsia="Times New Roman"/>
                <w:sz w:val="27"/>
                <w:szCs w:val="27"/>
              </w:rPr>
              <w:t>17</w:t>
            </w:r>
            <w:r>
              <w:rPr>
                <w:rFonts w:eastAsia="Times New Roman"/>
                <w:sz w:val="27"/>
                <w:szCs w:val="27"/>
                <w:cs/>
              </w:rPr>
              <w:t>. บจ. สรีราภรณ์</w:t>
            </w:r>
          </w:p>
        </w:tc>
        <w:tc>
          <w:tcPr>
            <w:tcW w:w="3402" w:type="dxa"/>
          </w:tcPr>
          <w:p w14:paraId="5278BFDC" w14:textId="77777777" w:rsidR="005E5193" w:rsidRDefault="00F36FBE">
            <w:pPr>
              <w:spacing w:before="40" w:line="216" w:lineRule="auto"/>
              <w:rPr>
                <w:rFonts w:eastAsia="Times New Roman"/>
                <w:sz w:val="27"/>
                <w:szCs w:val="27"/>
                <w:cs/>
              </w:rPr>
            </w:pPr>
            <w:r>
              <w:rPr>
                <w:rFonts w:eastAsia="Times New Roman"/>
                <w:sz w:val="27"/>
                <w:szCs w:val="27"/>
                <w:cs/>
              </w:rPr>
              <w:t>การลงทุน</w:t>
            </w:r>
          </w:p>
        </w:tc>
        <w:tc>
          <w:tcPr>
            <w:tcW w:w="2268" w:type="dxa"/>
          </w:tcPr>
          <w:p w14:paraId="7D653090" w14:textId="77777777" w:rsidR="005E5193" w:rsidRDefault="00F36FBE">
            <w:pPr>
              <w:spacing w:before="40" w:line="216" w:lineRule="auto"/>
              <w:ind w:right="-873"/>
              <w:rPr>
                <w:rFonts w:eastAsia="Times New Roman"/>
                <w:sz w:val="27"/>
                <w:szCs w:val="27"/>
                <w:cs/>
              </w:rPr>
            </w:pPr>
            <w:r>
              <w:rPr>
                <w:rFonts w:eastAsia="Times New Roman"/>
                <w:sz w:val="27"/>
                <w:szCs w:val="27"/>
                <w:cs/>
              </w:rPr>
              <w:t>ผู้ถือหุ้นและกรรมการร่วมกัน</w:t>
            </w:r>
          </w:p>
        </w:tc>
      </w:tr>
      <w:tr w:rsidR="005E5193" w14:paraId="5690FF2D" w14:textId="77777777">
        <w:tc>
          <w:tcPr>
            <w:tcW w:w="3260" w:type="dxa"/>
          </w:tcPr>
          <w:p w14:paraId="0F54C741" w14:textId="77777777" w:rsidR="005E5193" w:rsidRDefault="00F36FBE">
            <w:pPr>
              <w:spacing w:before="40" w:line="216" w:lineRule="auto"/>
              <w:ind w:right="-873" w:firstLine="176"/>
              <w:rPr>
                <w:rFonts w:eastAsia="Times New Roman"/>
                <w:sz w:val="27"/>
                <w:szCs w:val="27"/>
                <w:cs/>
              </w:rPr>
            </w:pPr>
            <w:r>
              <w:rPr>
                <w:rFonts w:eastAsia="Times New Roman"/>
                <w:sz w:val="27"/>
                <w:szCs w:val="27"/>
              </w:rPr>
              <w:t>18</w:t>
            </w:r>
            <w:r>
              <w:rPr>
                <w:rFonts w:eastAsia="Times New Roman"/>
                <w:sz w:val="27"/>
                <w:szCs w:val="27"/>
                <w:cs/>
              </w:rPr>
              <w:t>. บจ. ไทยสเตเฟล็กซ์</w:t>
            </w:r>
          </w:p>
        </w:tc>
        <w:tc>
          <w:tcPr>
            <w:tcW w:w="3402" w:type="dxa"/>
          </w:tcPr>
          <w:p w14:paraId="426CCFCC" w14:textId="77777777" w:rsidR="005E5193" w:rsidRDefault="00F36FBE">
            <w:pPr>
              <w:spacing w:before="40" w:line="216" w:lineRule="auto"/>
              <w:rPr>
                <w:rFonts w:eastAsia="Times New Roman"/>
                <w:sz w:val="27"/>
                <w:szCs w:val="27"/>
                <w:cs/>
              </w:rPr>
            </w:pPr>
            <w:r>
              <w:rPr>
                <w:rFonts w:eastAsia="Times New Roman"/>
                <w:sz w:val="27"/>
                <w:szCs w:val="27"/>
                <w:cs/>
              </w:rPr>
              <w:t>ผลิตและจำหน่ายผ้าซับในฉาบกาว</w:t>
            </w:r>
          </w:p>
        </w:tc>
        <w:tc>
          <w:tcPr>
            <w:tcW w:w="2268" w:type="dxa"/>
          </w:tcPr>
          <w:p w14:paraId="636C8E03" w14:textId="77777777" w:rsidR="005E5193" w:rsidRDefault="00F36FBE">
            <w:pPr>
              <w:spacing w:before="40" w:line="216" w:lineRule="auto"/>
              <w:ind w:right="-873"/>
              <w:rPr>
                <w:rFonts w:eastAsia="Times New Roman"/>
                <w:sz w:val="27"/>
                <w:szCs w:val="27"/>
                <w:cs/>
              </w:rPr>
            </w:pPr>
            <w:r>
              <w:rPr>
                <w:rFonts w:eastAsia="Times New Roman"/>
                <w:sz w:val="27"/>
                <w:szCs w:val="27"/>
                <w:cs/>
              </w:rPr>
              <w:t>ผู้ถือหุ้นและกรรมการร่วมกัน</w:t>
            </w:r>
          </w:p>
        </w:tc>
      </w:tr>
      <w:tr w:rsidR="005E5193" w14:paraId="7F887F1C" w14:textId="77777777">
        <w:tc>
          <w:tcPr>
            <w:tcW w:w="3260" w:type="dxa"/>
          </w:tcPr>
          <w:p w14:paraId="139A4561" w14:textId="77777777" w:rsidR="005E5193" w:rsidRDefault="00F36FBE">
            <w:pPr>
              <w:spacing w:before="40" w:line="216" w:lineRule="auto"/>
              <w:ind w:right="-873" w:firstLine="176"/>
              <w:rPr>
                <w:rFonts w:eastAsia="Times New Roman"/>
                <w:sz w:val="27"/>
                <w:szCs w:val="27"/>
                <w:cs/>
              </w:rPr>
            </w:pPr>
            <w:r>
              <w:rPr>
                <w:rFonts w:eastAsia="Times New Roman"/>
                <w:sz w:val="27"/>
                <w:szCs w:val="27"/>
              </w:rPr>
              <w:t>19</w:t>
            </w:r>
            <w:r>
              <w:rPr>
                <w:rFonts w:eastAsia="Times New Roman"/>
                <w:sz w:val="27"/>
                <w:szCs w:val="27"/>
                <w:cs/>
              </w:rPr>
              <w:t>. บจ. เอสอาร์พี นานาไซ</w:t>
            </w:r>
          </w:p>
        </w:tc>
        <w:tc>
          <w:tcPr>
            <w:tcW w:w="3402" w:type="dxa"/>
          </w:tcPr>
          <w:p w14:paraId="20646086" w14:textId="77777777" w:rsidR="005E5193" w:rsidRDefault="00F36FBE">
            <w:pPr>
              <w:spacing w:before="40" w:line="216" w:lineRule="auto"/>
              <w:rPr>
                <w:rFonts w:eastAsia="Times New Roman"/>
                <w:sz w:val="27"/>
                <w:szCs w:val="27"/>
                <w:cs/>
              </w:rPr>
            </w:pPr>
            <w:r>
              <w:rPr>
                <w:rFonts w:eastAsia="Times New Roman"/>
                <w:sz w:val="27"/>
                <w:szCs w:val="27"/>
                <w:cs/>
              </w:rPr>
              <w:t>รับเหมาก่อสร้างออกแบบและตกแต่งภายใน</w:t>
            </w:r>
          </w:p>
        </w:tc>
        <w:tc>
          <w:tcPr>
            <w:tcW w:w="2268" w:type="dxa"/>
          </w:tcPr>
          <w:p w14:paraId="45D7B6B1" w14:textId="77777777" w:rsidR="005E5193" w:rsidRDefault="00F36FBE">
            <w:pPr>
              <w:spacing w:before="40" w:line="216" w:lineRule="auto"/>
              <w:ind w:right="-873"/>
              <w:rPr>
                <w:rFonts w:eastAsia="Times New Roman"/>
                <w:sz w:val="27"/>
                <w:szCs w:val="27"/>
                <w:cs/>
              </w:rPr>
            </w:pPr>
            <w:r>
              <w:rPr>
                <w:rFonts w:eastAsia="Times New Roman"/>
                <w:sz w:val="27"/>
                <w:szCs w:val="27"/>
                <w:cs/>
              </w:rPr>
              <w:t>ผู้ถือหุ้นและกรรมการร่วมกัน</w:t>
            </w:r>
          </w:p>
        </w:tc>
      </w:tr>
      <w:tr w:rsidR="005E5193" w14:paraId="24751FC7" w14:textId="77777777">
        <w:tc>
          <w:tcPr>
            <w:tcW w:w="3260" w:type="dxa"/>
          </w:tcPr>
          <w:p w14:paraId="32815B12" w14:textId="77777777" w:rsidR="005E5193" w:rsidRDefault="00F36FBE">
            <w:pPr>
              <w:spacing w:before="40" w:line="216" w:lineRule="auto"/>
              <w:ind w:right="-108" w:firstLine="176"/>
              <w:rPr>
                <w:rFonts w:eastAsia="Times New Roman"/>
                <w:sz w:val="27"/>
                <w:szCs w:val="27"/>
                <w:cs/>
              </w:rPr>
            </w:pPr>
            <w:r>
              <w:rPr>
                <w:rFonts w:eastAsia="Times New Roman"/>
                <w:sz w:val="27"/>
                <w:szCs w:val="27"/>
              </w:rPr>
              <w:t>20</w:t>
            </w:r>
            <w:r>
              <w:rPr>
                <w:rFonts w:eastAsia="Times New Roman"/>
                <w:sz w:val="27"/>
                <w:szCs w:val="27"/>
                <w:cs/>
              </w:rPr>
              <w:t>. บจ. อินเตอร์เนชั่นแนลเลทเธอร์แฟชั่น</w:t>
            </w:r>
          </w:p>
        </w:tc>
        <w:tc>
          <w:tcPr>
            <w:tcW w:w="3402" w:type="dxa"/>
          </w:tcPr>
          <w:p w14:paraId="278F8BCB" w14:textId="77777777" w:rsidR="005E5193" w:rsidRDefault="00F36FBE">
            <w:pPr>
              <w:spacing w:before="40" w:line="216" w:lineRule="auto"/>
              <w:rPr>
                <w:rFonts w:eastAsia="Times New Roman"/>
                <w:spacing w:val="-4"/>
                <w:sz w:val="27"/>
                <w:szCs w:val="27"/>
                <w:cs/>
              </w:rPr>
            </w:pPr>
            <w:r>
              <w:rPr>
                <w:rFonts w:eastAsia="Times New Roman"/>
                <w:spacing w:val="-4"/>
                <w:sz w:val="27"/>
                <w:szCs w:val="27"/>
                <w:cs/>
              </w:rPr>
              <w:t>ผลิตผลิตภัณฑ์ที่ทำจากหนังแท้และหนังเทียม</w:t>
            </w:r>
          </w:p>
        </w:tc>
        <w:tc>
          <w:tcPr>
            <w:tcW w:w="2268" w:type="dxa"/>
          </w:tcPr>
          <w:p w14:paraId="48F2C4CF" w14:textId="77777777" w:rsidR="005E5193" w:rsidRDefault="00F36FBE">
            <w:pPr>
              <w:spacing w:before="40" w:line="216" w:lineRule="auto"/>
              <w:ind w:right="-873"/>
              <w:rPr>
                <w:rFonts w:eastAsia="Times New Roman"/>
                <w:sz w:val="27"/>
                <w:szCs w:val="27"/>
                <w:cs/>
              </w:rPr>
            </w:pPr>
            <w:r>
              <w:rPr>
                <w:rFonts w:eastAsia="Times New Roman"/>
                <w:sz w:val="27"/>
                <w:szCs w:val="27"/>
                <w:cs/>
              </w:rPr>
              <w:t>ผู้ถือหุ้นและกรรมการร่วมกัน</w:t>
            </w:r>
          </w:p>
        </w:tc>
      </w:tr>
      <w:tr w:rsidR="005E5193" w14:paraId="3BA0E497" w14:textId="77777777">
        <w:tc>
          <w:tcPr>
            <w:tcW w:w="3260" w:type="dxa"/>
          </w:tcPr>
          <w:p w14:paraId="3C50E252" w14:textId="77777777" w:rsidR="005E5193" w:rsidRDefault="00F36FBE">
            <w:pPr>
              <w:spacing w:before="40" w:line="216" w:lineRule="auto"/>
              <w:ind w:right="-873" w:firstLine="176"/>
              <w:rPr>
                <w:rFonts w:eastAsia="Times New Roman"/>
                <w:sz w:val="27"/>
                <w:szCs w:val="27"/>
                <w:cs/>
              </w:rPr>
            </w:pPr>
            <w:r>
              <w:rPr>
                <w:rFonts w:eastAsia="Times New Roman"/>
                <w:sz w:val="27"/>
                <w:szCs w:val="27"/>
              </w:rPr>
              <w:t>21</w:t>
            </w:r>
            <w:r>
              <w:rPr>
                <w:rFonts w:eastAsia="Times New Roman"/>
                <w:sz w:val="27"/>
                <w:szCs w:val="27"/>
                <w:cs/>
              </w:rPr>
              <w:t>. บจ. สหเซเรน</w:t>
            </w:r>
          </w:p>
        </w:tc>
        <w:tc>
          <w:tcPr>
            <w:tcW w:w="3402" w:type="dxa"/>
          </w:tcPr>
          <w:p w14:paraId="06073324" w14:textId="77777777" w:rsidR="005E5193" w:rsidRDefault="00F36FBE">
            <w:pPr>
              <w:spacing w:before="40" w:line="216" w:lineRule="auto"/>
              <w:rPr>
                <w:rFonts w:eastAsia="Times New Roman"/>
                <w:sz w:val="27"/>
                <w:szCs w:val="27"/>
                <w:cs/>
              </w:rPr>
            </w:pPr>
            <w:r>
              <w:rPr>
                <w:rFonts w:eastAsia="Times New Roman"/>
                <w:sz w:val="27"/>
                <w:szCs w:val="27"/>
                <w:cs/>
              </w:rPr>
              <w:t>ผลิตผ้าเบาะรถยนต์</w:t>
            </w:r>
          </w:p>
        </w:tc>
        <w:tc>
          <w:tcPr>
            <w:tcW w:w="2268" w:type="dxa"/>
          </w:tcPr>
          <w:p w14:paraId="5D41AD44" w14:textId="77777777" w:rsidR="005E5193" w:rsidRDefault="00F36FBE">
            <w:pPr>
              <w:spacing w:before="40" w:line="216" w:lineRule="auto"/>
              <w:ind w:right="-873"/>
              <w:rPr>
                <w:rFonts w:eastAsia="Times New Roman"/>
                <w:sz w:val="27"/>
                <w:szCs w:val="27"/>
                <w:cs/>
              </w:rPr>
            </w:pPr>
            <w:r>
              <w:rPr>
                <w:rFonts w:eastAsia="Times New Roman"/>
                <w:sz w:val="27"/>
                <w:szCs w:val="27"/>
                <w:cs/>
              </w:rPr>
              <w:t>ผู้ถือหุ้นและกรรมการร่วมกัน</w:t>
            </w:r>
          </w:p>
        </w:tc>
      </w:tr>
      <w:tr w:rsidR="005E5193" w14:paraId="25E6C77F" w14:textId="77777777">
        <w:tc>
          <w:tcPr>
            <w:tcW w:w="3260" w:type="dxa"/>
          </w:tcPr>
          <w:p w14:paraId="266E5B5C" w14:textId="77777777" w:rsidR="005E5193" w:rsidRDefault="00F36FBE">
            <w:pPr>
              <w:spacing w:before="40" w:line="216" w:lineRule="auto"/>
              <w:ind w:right="-873" w:firstLine="176"/>
              <w:rPr>
                <w:rFonts w:eastAsia="Times New Roman"/>
                <w:sz w:val="27"/>
                <w:szCs w:val="27"/>
                <w:cs/>
              </w:rPr>
            </w:pPr>
            <w:r>
              <w:rPr>
                <w:rFonts w:eastAsia="Times New Roman"/>
                <w:sz w:val="27"/>
                <w:szCs w:val="27"/>
              </w:rPr>
              <w:t>22</w:t>
            </w:r>
            <w:r>
              <w:rPr>
                <w:rFonts w:eastAsia="Times New Roman"/>
                <w:sz w:val="27"/>
                <w:szCs w:val="27"/>
                <w:cs/>
              </w:rPr>
              <w:t>. บมจ. ไอ.ซี.ซี. อินเตอร์เนชั่นแนล</w:t>
            </w:r>
          </w:p>
        </w:tc>
        <w:tc>
          <w:tcPr>
            <w:tcW w:w="3402" w:type="dxa"/>
          </w:tcPr>
          <w:p w14:paraId="72B39E7A" w14:textId="77777777" w:rsidR="005E5193" w:rsidRDefault="00F36FBE">
            <w:pPr>
              <w:spacing w:before="40" w:line="216" w:lineRule="auto"/>
              <w:rPr>
                <w:rFonts w:eastAsia="Times New Roman"/>
                <w:sz w:val="27"/>
                <w:szCs w:val="27"/>
                <w:cs/>
              </w:rPr>
            </w:pPr>
            <w:r>
              <w:rPr>
                <w:rFonts w:eastAsia="Times New Roman"/>
                <w:sz w:val="27"/>
                <w:szCs w:val="27"/>
                <w:cs/>
              </w:rPr>
              <w:t>จำหน่ายสินค้าอุปโภคบริโภค</w:t>
            </w:r>
          </w:p>
        </w:tc>
        <w:tc>
          <w:tcPr>
            <w:tcW w:w="2268" w:type="dxa"/>
          </w:tcPr>
          <w:p w14:paraId="6FD3A827" w14:textId="77777777" w:rsidR="005E5193" w:rsidRDefault="00F36FBE">
            <w:pPr>
              <w:spacing w:before="40" w:line="216" w:lineRule="auto"/>
              <w:ind w:right="-873"/>
              <w:rPr>
                <w:rFonts w:eastAsia="Times New Roman"/>
                <w:sz w:val="27"/>
                <w:szCs w:val="27"/>
                <w:cs/>
              </w:rPr>
            </w:pPr>
            <w:r>
              <w:rPr>
                <w:rFonts w:eastAsia="Times New Roman"/>
                <w:sz w:val="27"/>
                <w:szCs w:val="27"/>
                <w:cs/>
              </w:rPr>
              <w:t>ผู้ถือหุ้นร่วมกัน</w:t>
            </w:r>
          </w:p>
        </w:tc>
      </w:tr>
      <w:tr w:rsidR="005E5193" w14:paraId="042CB6F5" w14:textId="77777777">
        <w:tc>
          <w:tcPr>
            <w:tcW w:w="3260" w:type="dxa"/>
          </w:tcPr>
          <w:p w14:paraId="21801932" w14:textId="77777777" w:rsidR="005E5193" w:rsidRDefault="00F36FBE">
            <w:pPr>
              <w:spacing w:before="40" w:line="216" w:lineRule="auto"/>
              <w:ind w:right="-873" w:firstLine="176"/>
              <w:rPr>
                <w:rFonts w:eastAsia="Times New Roman"/>
                <w:sz w:val="27"/>
                <w:szCs w:val="27"/>
                <w:cs/>
              </w:rPr>
            </w:pPr>
            <w:r>
              <w:rPr>
                <w:rFonts w:eastAsia="Times New Roman"/>
                <w:sz w:val="27"/>
                <w:szCs w:val="27"/>
              </w:rPr>
              <w:t>23</w:t>
            </w:r>
            <w:r>
              <w:rPr>
                <w:rFonts w:eastAsia="Times New Roman"/>
                <w:sz w:val="27"/>
                <w:szCs w:val="27"/>
                <w:cs/>
              </w:rPr>
              <w:t>. บมจ. สหพัฒนาอินเตอร์โฮลดิ้ง</w:t>
            </w:r>
          </w:p>
        </w:tc>
        <w:tc>
          <w:tcPr>
            <w:tcW w:w="3402" w:type="dxa"/>
          </w:tcPr>
          <w:p w14:paraId="4A5366A2" w14:textId="77777777" w:rsidR="005E5193" w:rsidRDefault="00F36FBE">
            <w:pPr>
              <w:spacing w:before="40" w:line="216" w:lineRule="auto"/>
              <w:rPr>
                <w:rFonts w:eastAsia="Times New Roman"/>
                <w:sz w:val="27"/>
                <w:szCs w:val="27"/>
                <w:cs/>
              </w:rPr>
            </w:pPr>
            <w:r>
              <w:rPr>
                <w:rFonts w:eastAsia="Times New Roman"/>
                <w:sz w:val="27"/>
                <w:szCs w:val="27"/>
                <w:cs/>
              </w:rPr>
              <w:t>การลงทุน</w:t>
            </w:r>
          </w:p>
        </w:tc>
        <w:tc>
          <w:tcPr>
            <w:tcW w:w="2268" w:type="dxa"/>
          </w:tcPr>
          <w:p w14:paraId="7C953C06" w14:textId="77777777" w:rsidR="005E5193" w:rsidRDefault="00F36FBE">
            <w:pPr>
              <w:spacing w:before="40" w:line="216" w:lineRule="auto"/>
              <w:ind w:right="-873"/>
              <w:rPr>
                <w:rFonts w:eastAsia="Times New Roman"/>
                <w:sz w:val="27"/>
                <w:szCs w:val="27"/>
                <w:cs/>
              </w:rPr>
            </w:pPr>
            <w:r>
              <w:rPr>
                <w:rFonts w:eastAsia="Times New Roman"/>
                <w:sz w:val="27"/>
                <w:szCs w:val="27"/>
                <w:cs/>
              </w:rPr>
              <w:t>ผู้ถือหุ้นและกรรมการร่วมกัน</w:t>
            </w:r>
          </w:p>
        </w:tc>
      </w:tr>
      <w:tr w:rsidR="005E5193" w14:paraId="462AB037" w14:textId="77777777">
        <w:tc>
          <w:tcPr>
            <w:tcW w:w="3260" w:type="dxa"/>
          </w:tcPr>
          <w:p w14:paraId="42738362" w14:textId="77777777" w:rsidR="005E5193" w:rsidRDefault="00F36FBE">
            <w:pPr>
              <w:spacing w:before="40" w:line="216" w:lineRule="auto"/>
              <w:ind w:right="-873" w:firstLine="176"/>
              <w:rPr>
                <w:rFonts w:eastAsia="Times New Roman"/>
                <w:sz w:val="27"/>
                <w:szCs w:val="27"/>
                <w:cs/>
              </w:rPr>
            </w:pPr>
            <w:r>
              <w:rPr>
                <w:rFonts w:eastAsia="Times New Roman"/>
                <w:sz w:val="27"/>
                <w:szCs w:val="27"/>
              </w:rPr>
              <w:t>24</w:t>
            </w:r>
            <w:r>
              <w:rPr>
                <w:rFonts w:eastAsia="Times New Roman"/>
                <w:sz w:val="27"/>
                <w:szCs w:val="27"/>
                <w:cs/>
              </w:rPr>
              <w:t>. บจ. ไทยกุลแซ่</w:t>
            </w:r>
          </w:p>
        </w:tc>
        <w:tc>
          <w:tcPr>
            <w:tcW w:w="3402" w:type="dxa"/>
          </w:tcPr>
          <w:p w14:paraId="64843126" w14:textId="77777777" w:rsidR="005E5193" w:rsidRDefault="00F36FBE">
            <w:pPr>
              <w:spacing w:before="40" w:line="216" w:lineRule="auto"/>
              <w:rPr>
                <w:rFonts w:eastAsia="Times New Roman"/>
                <w:sz w:val="27"/>
                <w:szCs w:val="27"/>
                <w:cs/>
              </w:rPr>
            </w:pPr>
            <w:r>
              <w:rPr>
                <w:rFonts w:eastAsia="Times New Roman"/>
                <w:sz w:val="27"/>
                <w:szCs w:val="27"/>
                <w:cs/>
              </w:rPr>
              <w:t>ผลิตและจำหน่ายผ้าและเสื้อผ้า</w:t>
            </w:r>
          </w:p>
        </w:tc>
        <w:tc>
          <w:tcPr>
            <w:tcW w:w="2268" w:type="dxa"/>
          </w:tcPr>
          <w:p w14:paraId="3E5E63E2" w14:textId="77777777" w:rsidR="005E5193" w:rsidRDefault="00F36FBE">
            <w:pPr>
              <w:spacing w:before="40" w:line="216" w:lineRule="auto"/>
              <w:ind w:right="-873"/>
              <w:rPr>
                <w:rFonts w:eastAsia="Times New Roman"/>
                <w:sz w:val="27"/>
                <w:szCs w:val="27"/>
                <w:cs/>
              </w:rPr>
            </w:pPr>
            <w:r>
              <w:rPr>
                <w:rFonts w:eastAsia="Times New Roman"/>
                <w:sz w:val="27"/>
                <w:szCs w:val="27"/>
                <w:cs/>
              </w:rPr>
              <w:t>ผู้ถือหุ้นและกรรมการร่วมกัน</w:t>
            </w:r>
          </w:p>
        </w:tc>
      </w:tr>
      <w:tr w:rsidR="005E5193" w14:paraId="74E4258A" w14:textId="77777777">
        <w:tc>
          <w:tcPr>
            <w:tcW w:w="3260" w:type="dxa"/>
          </w:tcPr>
          <w:p w14:paraId="6EB70306" w14:textId="77777777" w:rsidR="005E5193" w:rsidRDefault="00F36FBE">
            <w:pPr>
              <w:spacing w:before="40" w:line="216" w:lineRule="auto"/>
              <w:ind w:right="-873" w:firstLine="176"/>
              <w:rPr>
                <w:rFonts w:eastAsia="Times New Roman"/>
                <w:sz w:val="27"/>
                <w:szCs w:val="27"/>
                <w:cs/>
              </w:rPr>
            </w:pPr>
            <w:r>
              <w:rPr>
                <w:rFonts w:eastAsia="Times New Roman"/>
                <w:sz w:val="27"/>
                <w:szCs w:val="27"/>
              </w:rPr>
              <w:lastRenderedPageBreak/>
              <w:t>25</w:t>
            </w:r>
            <w:r>
              <w:rPr>
                <w:rFonts w:eastAsia="Times New Roman"/>
                <w:sz w:val="27"/>
                <w:szCs w:val="27"/>
                <w:cs/>
              </w:rPr>
              <w:t>. บจ. เอสเอสดีซี (ไทเกอร์เท็กซ์)</w:t>
            </w:r>
          </w:p>
        </w:tc>
        <w:tc>
          <w:tcPr>
            <w:tcW w:w="3402" w:type="dxa"/>
          </w:tcPr>
          <w:p w14:paraId="7DFBDD3C" w14:textId="77777777" w:rsidR="005E5193" w:rsidRDefault="00F36FBE">
            <w:pPr>
              <w:spacing w:before="40" w:line="216" w:lineRule="auto"/>
              <w:rPr>
                <w:rFonts w:eastAsia="Times New Roman"/>
                <w:sz w:val="27"/>
                <w:szCs w:val="27"/>
                <w:cs/>
              </w:rPr>
            </w:pPr>
            <w:r>
              <w:rPr>
                <w:rFonts w:eastAsia="Times New Roman"/>
                <w:sz w:val="27"/>
                <w:szCs w:val="27"/>
                <w:cs/>
              </w:rPr>
              <w:t>รับฟอกย้อม</w:t>
            </w:r>
          </w:p>
        </w:tc>
        <w:tc>
          <w:tcPr>
            <w:tcW w:w="2268" w:type="dxa"/>
          </w:tcPr>
          <w:p w14:paraId="426341E7" w14:textId="77777777" w:rsidR="005E5193" w:rsidRDefault="00F36FBE">
            <w:pPr>
              <w:spacing w:before="40" w:line="216" w:lineRule="auto"/>
              <w:ind w:right="-873"/>
              <w:rPr>
                <w:rFonts w:eastAsia="Times New Roman"/>
                <w:sz w:val="27"/>
                <w:szCs w:val="27"/>
                <w:cs/>
              </w:rPr>
            </w:pPr>
            <w:r>
              <w:rPr>
                <w:rFonts w:eastAsia="Times New Roman"/>
                <w:sz w:val="27"/>
                <w:szCs w:val="27"/>
                <w:cs/>
              </w:rPr>
              <w:t>ผู้ถือหุ้นและกรรมการร่วมกัน</w:t>
            </w:r>
          </w:p>
        </w:tc>
      </w:tr>
      <w:tr w:rsidR="005E5193" w14:paraId="256F7564" w14:textId="77777777">
        <w:tc>
          <w:tcPr>
            <w:tcW w:w="3260" w:type="dxa"/>
          </w:tcPr>
          <w:p w14:paraId="6F810B2D" w14:textId="77777777" w:rsidR="005E5193" w:rsidRDefault="00F36FBE">
            <w:pPr>
              <w:spacing w:before="40" w:line="216" w:lineRule="auto"/>
              <w:ind w:right="-873" w:firstLine="176"/>
              <w:rPr>
                <w:rFonts w:eastAsia="Times New Roman"/>
                <w:sz w:val="27"/>
                <w:szCs w:val="27"/>
                <w:cs/>
              </w:rPr>
            </w:pPr>
            <w:r>
              <w:rPr>
                <w:rFonts w:eastAsia="Times New Roman"/>
                <w:sz w:val="27"/>
                <w:szCs w:val="27"/>
              </w:rPr>
              <w:t>26</w:t>
            </w:r>
            <w:r>
              <w:rPr>
                <w:rFonts w:eastAsia="Times New Roman"/>
                <w:sz w:val="27"/>
                <w:szCs w:val="27"/>
                <w:cs/>
              </w:rPr>
              <w:t>. บจ. เอราวัณสิ่งทอ</w:t>
            </w:r>
          </w:p>
        </w:tc>
        <w:tc>
          <w:tcPr>
            <w:tcW w:w="3402" w:type="dxa"/>
          </w:tcPr>
          <w:p w14:paraId="4496BADA" w14:textId="77777777" w:rsidR="005E5193" w:rsidRDefault="00F36FBE">
            <w:pPr>
              <w:spacing w:before="40" w:line="216" w:lineRule="auto"/>
              <w:rPr>
                <w:rFonts w:eastAsia="Times New Roman"/>
                <w:sz w:val="27"/>
                <w:szCs w:val="27"/>
                <w:cs/>
              </w:rPr>
            </w:pPr>
            <w:r>
              <w:rPr>
                <w:rFonts w:eastAsia="Times New Roman"/>
                <w:sz w:val="27"/>
                <w:szCs w:val="27"/>
                <w:cs/>
              </w:rPr>
              <w:t>ปั่นด้ายและทอผ้า</w:t>
            </w:r>
          </w:p>
        </w:tc>
        <w:tc>
          <w:tcPr>
            <w:tcW w:w="2268" w:type="dxa"/>
          </w:tcPr>
          <w:p w14:paraId="658B20A0" w14:textId="77777777" w:rsidR="005E5193" w:rsidRDefault="00F36FBE">
            <w:pPr>
              <w:spacing w:before="40" w:line="216" w:lineRule="auto"/>
              <w:ind w:right="-873"/>
              <w:rPr>
                <w:rFonts w:eastAsia="Times New Roman"/>
                <w:sz w:val="27"/>
                <w:szCs w:val="27"/>
                <w:cs/>
              </w:rPr>
            </w:pPr>
            <w:r>
              <w:rPr>
                <w:rFonts w:eastAsia="Times New Roman"/>
                <w:sz w:val="27"/>
                <w:szCs w:val="27"/>
                <w:cs/>
              </w:rPr>
              <w:t>ผู้ถือหุ้นและกรรมการร่วมกัน</w:t>
            </w:r>
          </w:p>
        </w:tc>
      </w:tr>
      <w:tr w:rsidR="005E5193" w14:paraId="472CABE5" w14:textId="77777777">
        <w:tc>
          <w:tcPr>
            <w:tcW w:w="3260" w:type="dxa"/>
          </w:tcPr>
          <w:p w14:paraId="3FF739F2" w14:textId="77777777" w:rsidR="005E5193" w:rsidRDefault="00F36FBE">
            <w:pPr>
              <w:spacing w:before="40" w:line="216" w:lineRule="auto"/>
              <w:ind w:right="-873" w:firstLine="176"/>
              <w:rPr>
                <w:rFonts w:eastAsia="Times New Roman"/>
                <w:sz w:val="27"/>
                <w:szCs w:val="27"/>
              </w:rPr>
            </w:pPr>
            <w:r>
              <w:rPr>
                <w:rFonts w:eastAsia="Times New Roman"/>
                <w:sz w:val="27"/>
                <w:szCs w:val="27"/>
              </w:rPr>
              <w:t>27</w:t>
            </w:r>
            <w:r>
              <w:rPr>
                <w:rFonts w:eastAsia="Times New Roman"/>
                <w:sz w:val="27"/>
                <w:szCs w:val="27"/>
                <w:cs/>
              </w:rPr>
              <w:t xml:space="preserve">. บจ. ไทยทาคายา </w:t>
            </w:r>
          </w:p>
          <w:p w14:paraId="0A76D0BC" w14:textId="77777777" w:rsidR="005E5193" w:rsidRDefault="00F36FBE">
            <w:pPr>
              <w:spacing w:line="216" w:lineRule="auto"/>
              <w:ind w:left="238" w:right="-873" w:firstLine="75"/>
              <w:rPr>
                <w:rFonts w:eastAsia="Times New Roman"/>
                <w:sz w:val="27"/>
                <w:szCs w:val="27"/>
                <w:cs/>
              </w:rPr>
            </w:pPr>
            <w:r>
              <w:rPr>
                <w:rFonts w:eastAsia="Times New Roman" w:hint="cs"/>
                <w:spacing w:val="-4"/>
                <w:sz w:val="27"/>
                <w:szCs w:val="27"/>
                <w:cs/>
              </w:rPr>
              <w:t xml:space="preserve">(ชำระบัญชีเสร็จเดือน เมษายน </w:t>
            </w:r>
            <w:r>
              <w:rPr>
                <w:rFonts w:eastAsia="Times New Roman" w:hint="cs"/>
                <w:spacing w:val="-4"/>
                <w:sz w:val="27"/>
                <w:szCs w:val="27"/>
              </w:rPr>
              <w:t>2564</w:t>
            </w:r>
            <w:r>
              <w:rPr>
                <w:rFonts w:eastAsia="Times New Roman" w:hint="cs"/>
                <w:spacing w:val="-4"/>
                <w:sz w:val="27"/>
                <w:szCs w:val="27"/>
                <w:cs/>
              </w:rPr>
              <w:t>)</w:t>
            </w:r>
          </w:p>
        </w:tc>
        <w:tc>
          <w:tcPr>
            <w:tcW w:w="3402" w:type="dxa"/>
          </w:tcPr>
          <w:p w14:paraId="0B326B48" w14:textId="77777777" w:rsidR="005E5193" w:rsidRDefault="00F36FBE">
            <w:pPr>
              <w:spacing w:before="40" w:line="216" w:lineRule="auto"/>
              <w:rPr>
                <w:rFonts w:eastAsia="Times New Roman"/>
                <w:sz w:val="27"/>
                <w:szCs w:val="27"/>
                <w:cs/>
              </w:rPr>
            </w:pPr>
            <w:r>
              <w:rPr>
                <w:rFonts w:eastAsia="Times New Roman"/>
                <w:sz w:val="27"/>
                <w:szCs w:val="27"/>
                <w:cs/>
              </w:rPr>
              <w:t>ผลิตและจำหน่ายเสื้อผ้าสำเร็จรูป</w:t>
            </w:r>
          </w:p>
        </w:tc>
        <w:tc>
          <w:tcPr>
            <w:tcW w:w="2268" w:type="dxa"/>
          </w:tcPr>
          <w:p w14:paraId="284A585D" w14:textId="77777777" w:rsidR="005E5193" w:rsidRDefault="00F36FBE">
            <w:pPr>
              <w:spacing w:before="40" w:line="216" w:lineRule="auto"/>
              <w:ind w:right="-873"/>
              <w:rPr>
                <w:rFonts w:eastAsia="Times New Roman"/>
                <w:sz w:val="27"/>
                <w:szCs w:val="27"/>
                <w:cs/>
              </w:rPr>
            </w:pPr>
            <w:r>
              <w:rPr>
                <w:rFonts w:eastAsia="Times New Roman"/>
                <w:sz w:val="27"/>
                <w:szCs w:val="27"/>
                <w:cs/>
              </w:rPr>
              <w:t>ผู้ถือหุ้นร่วมกัน</w:t>
            </w:r>
          </w:p>
        </w:tc>
      </w:tr>
      <w:tr w:rsidR="005E5193" w14:paraId="3F91C977" w14:textId="77777777">
        <w:tc>
          <w:tcPr>
            <w:tcW w:w="3260" w:type="dxa"/>
          </w:tcPr>
          <w:p w14:paraId="17CB4E4E" w14:textId="77777777" w:rsidR="005E5193" w:rsidRDefault="00F36FBE">
            <w:pPr>
              <w:spacing w:before="40" w:line="216" w:lineRule="auto"/>
              <w:ind w:right="-873" w:firstLine="176"/>
              <w:rPr>
                <w:rFonts w:eastAsia="Times New Roman"/>
                <w:sz w:val="27"/>
                <w:szCs w:val="27"/>
                <w:cs/>
              </w:rPr>
            </w:pPr>
            <w:r>
              <w:rPr>
                <w:rFonts w:eastAsia="Times New Roman"/>
                <w:sz w:val="27"/>
                <w:szCs w:val="27"/>
              </w:rPr>
              <w:t>28</w:t>
            </w:r>
            <w:r>
              <w:rPr>
                <w:rFonts w:eastAsia="Times New Roman"/>
                <w:sz w:val="27"/>
                <w:szCs w:val="27"/>
                <w:cs/>
              </w:rPr>
              <w:t>. บจ. เอ เทค เท็กซ์ไทล์</w:t>
            </w:r>
          </w:p>
        </w:tc>
        <w:tc>
          <w:tcPr>
            <w:tcW w:w="3402" w:type="dxa"/>
          </w:tcPr>
          <w:p w14:paraId="6D87BF34" w14:textId="77777777" w:rsidR="005E5193" w:rsidRDefault="00F36FBE">
            <w:pPr>
              <w:spacing w:before="40" w:line="216" w:lineRule="auto"/>
              <w:rPr>
                <w:rFonts w:eastAsia="Times New Roman"/>
                <w:spacing w:val="-4"/>
                <w:sz w:val="27"/>
                <w:szCs w:val="27"/>
                <w:cs/>
              </w:rPr>
            </w:pPr>
            <w:r>
              <w:rPr>
                <w:rFonts w:eastAsia="Times New Roman"/>
                <w:spacing w:val="-4"/>
                <w:sz w:val="27"/>
                <w:szCs w:val="27"/>
                <w:cs/>
              </w:rPr>
              <w:t>ผลิตและจำหน่ายวัตถุดิบสำหรับชุดชั้นในสตรี</w:t>
            </w:r>
          </w:p>
        </w:tc>
        <w:tc>
          <w:tcPr>
            <w:tcW w:w="2268" w:type="dxa"/>
          </w:tcPr>
          <w:p w14:paraId="0BBF28ED" w14:textId="77777777" w:rsidR="005E5193" w:rsidRDefault="00F36FBE">
            <w:pPr>
              <w:spacing w:before="40" w:line="216" w:lineRule="auto"/>
              <w:ind w:right="-873"/>
              <w:rPr>
                <w:rFonts w:eastAsia="Times New Roman"/>
                <w:sz w:val="27"/>
                <w:szCs w:val="27"/>
                <w:cs/>
              </w:rPr>
            </w:pPr>
            <w:r>
              <w:rPr>
                <w:rFonts w:eastAsia="Times New Roman"/>
                <w:sz w:val="27"/>
                <w:szCs w:val="27"/>
                <w:cs/>
              </w:rPr>
              <w:t>ผู้ถือหุ้นร่วมกัน</w:t>
            </w:r>
          </w:p>
        </w:tc>
      </w:tr>
      <w:tr w:rsidR="005E5193" w14:paraId="1934E76B" w14:textId="77777777">
        <w:tc>
          <w:tcPr>
            <w:tcW w:w="3260" w:type="dxa"/>
          </w:tcPr>
          <w:p w14:paraId="56EAAB01" w14:textId="77777777" w:rsidR="005E5193" w:rsidRDefault="00F36FBE">
            <w:pPr>
              <w:spacing w:before="40" w:line="216" w:lineRule="auto"/>
              <w:ind w:right="-873" w:firstLine="176"/>
              <w:rPr>
                <w:rFonts w:eastAsia="Times New Roman"/>
                <w:sz w:val="27"/>
                <w:szCs w:val="27"/>
                <w:cs/>
              </w:rPr>
            </w:pPr>
            <w:r>
              <w:rPr>
                <w:rFonts w:eastAsia="Times New Roman"/>
                <w:sz w:val="27"/>
                <w:szCs w:val="27"/>
              </w:rPr>
              <w:t>29</w:t>
            </w:r>
            <w:r>
              <w:rPr>
                <w:rFonts w:eastAsia="Times New Roman"/>
                <w:sz w:val="27"/>
                <w:szCs w:val="27"/>
                <w:cs/>
              </w:rPr>
              <w:t>. บมจ. ประชาอาภรณ์</w:t>
            </w:r>
          </w:p>
        </w:tc>
        <w:tc>
          <w:tcPr>
            <w:tcW w:w="3402" w:type="dxa"/>
          </w:tcPr>
          <w:p w14:paraId="03AF17DD" w14:textId="77777777" w:rsidR="005E5193" w:rsidRDefault="00F36FBE">
            <w:pPr>
              <w:spacing w:before="40" w:line="216" w:lineRule="auto"/>
              <w:rPr>
                <w:rFonts w:eastAsia="Times New Roman"/>
                <w:sz w:val="27"/>
                <w:szCs w:val="27"/>
                <w:cs/>
              </w:rPr>
            </w:pPr>
            <w:r>
              <w:rPr>
                <w:rFonts w:eastAsia="Times New Roman"/>
                <w:sz w:val="27"/>
                <w:szCs w:val="27"/>
                <w:cs/>
              </w:rPr>
              <w:t>ผลิตเสื้อผ้าสำเร็จรูป</w:t>
            </w:r>
          </w:p>
        </w:tc>
        <w:tc>
          <w:tcPr>
            <w:tcW w:w="2268" w:type="dxa"/>
          </w:tcPr>
          <w:p w14:paraId="6F332C3C" w14:textId="77777777" w:rsidR="005E5193" w:rsidRDefault="00F36FBE">
            <w:pPr>
              <w:spacing w:before="40" w:line="216" w:lineRule="auto"/>
              <w:ind w:right="-873"/>
              <w:rPr>
                <w:rFonts w:eastAsia="Times New Roman"/>
                <w:sz w:val="27"/>
                <w:szCs w:val="27"/>
                <w:cs/>
              </w:rPr>
            </w:pPr>
            <w:r>
              <w:rPr>
                <w:rFonts w:eastAsia="Times New Roman"/>
                <w:sz w:val="27"/>
                <w:szCs w:val="27"/>
                <w:cs/>
              </w:rPr>
              <w:t>ผู้ถือหุ้นร่วมกัน</w:t>
            </w:r>
          </w:p>
        </w:tc>
      </w:tr>
      <w:tr w:rsidR="005E5193" w14:paraId="5CA61577" w14:textId="77777777">
        <w:tc>
          <w:tcPr>
            <w:tcW w:w="3260" w:type="dxa"/>
          </w:tcPr>
          <w:p w14:paraId="1D9EC3D2" w14:textId="77777777" w:rsidR="005E5193" w:rsidRDefault="00F36FBE">
            <w:pPr>
              <w:spacing w:before="40" w:line="216" w:lineRule="auto"/>
              <w:ind w:right="-873" w:firstLine="176"/>
              <w:rPr>
                <w:rFonts w:eastAsia="Times New Roman"/>
                <w:sz w:val="27"/>
                <w:szCs w:val="27"/>
                <w:cs/>
              </w:rPr>
            </w:pPr>
            <w:r>
              <w:rPr>
                <w:rFonts w:eastAsia="Times New Roman"/>
                <w:sz w:val="27"/>
                <w:szCs w:val="27"/>
              </w:rPr>
              <w:t>30</w:t>
            </w:r>
            <w:r>
              <w:rPr>
                <w:rFonts w:eastAsia="Times New Roman"/>
                <w:sz w:val="27"/>
                <w:szCs w:val="27"/>
                <w:cs/>
              </w:rPr>
              <w:t>. บจ. ไข่ ไอ.ที.เซอร์วิส</w:t>
            </w:r>
          </w:p>
        </w:tc>
        <w:tc>
          <w:tcPr>
            <w:tcW w:w="3402" w:type="dxa"/>
          </w:tcPr>
          <w:p w14:paraId="6ECB21DC" w14:textId="77777777" w:rsidR="005E5193" w:rsidRDefault="00F36FBE">
            <w:pPr>
              <w:spacing w:before="40" w:line="216" w:lineRule="auto"/>
              <w:rPr>
                <w:rFonts w:eastAsia="Times New Roman"/>
                <w:sz w:val="27"/>
                <w:szCs w:val="27"/>
                <w:cs/>
              </w:rPr>
            </w:pPr>
            <w:r>
              <w:rPr>
                <w:rFonts w:eastAsia="Times New Roman"/>
                <w:sz w:val="27"/>
                <w:szCs w:val="27"/>
                <w:cs/>
              </w:rPr>
              <w:t>ขาย ให้บริการซ่อมแซม และให้เช่าคอมพิวเตอร์ และอุปกรณ์คอมพิวเตอร์</w:t>
            </w:r>
          </w:p>
        </w:tc>
        <w:tc>
          <w:tcPr>
            <w:tcW w:w="2268" w:type="dxa"/>
          </w:tcPr>
          <w:p w14:paraId="01DED535" w14:textId="77777777" w:rsidR="005E5193" w:rsidRDefault="00F36FBE">
            <w:pPr>
              <w:spacing w:before="40" w:line="216" w:lineRule="auto"/>
              <w:ind w:right="-873"/>
              <w:rPr>
                <w:rFonts w:eastAsia="Times New Roman"/>
                <w:sz w:val="27"/>
                <w:szCs w:val="27"/>
                <w:cs/>
              </w:rPr>
            </w:pPr>
            <w:r>
              <w:rPr>
                <w:rFonts w:eastAsia="Times New Roman"/>
                <w:sz w:val="27"/>
                <w:szCs w:val="27"/>
                <w:cs/>
              </w:rPr>
              <w:t>ผู้ถือหุ้นร่วมกัน</w:t>
            </w:r>
          </w:p>
        </w:tc>
      </w:tr>
      <w:tr w:rsidR="005E5193" w14:paraId="5B6EE14A" w14:textId="77777777">
        <w:tc>
          <w:tcPr>
            <w:tcW w:w="3260" w:type="dxa"/>
          </w:tcPr>
          <w:p w14:paraId="6A924D72" w14:textId="77777777" w:rsidR="005E5193" w:rsidRDefault="00F36FBE">
            <w:pPr>
              <w:spacing w:before="60" w:line="216" w:lineRule="auto"/>
              <w:ind w:right="-873" w:firstLine="176"/>
              <w:rPr>
                <w:rFonts w:eastAsia="Times New Roman"/>
                <w:sz w:val="27"/>
                <w:szCs w:val="27"/>
                <w:cs/>
              </w:rPr>
            </w:pPr>
            <w:r>
              <w:rPr>
                <w:rFonts w:eastAsia="Times New Roman"/>
                <w:sz w:val="27"/>
                <w:szCs w:val="27"/>
              </w:rPr>
              <w:t>31</w:t>
            </w:r>
            <w:r>
              <w:rPr>
                <w:rFonts w:eastAsia="Times New Roman"/>
                <w:sz w:val="27"/>
                <w:szCs w:val="27"/>
                <w:cs/>
              </w:rPr>
              <w:t>. บจ. แชมป์เอช</w:t>
            </w:r>
          </w:p>
        </w:tc>
        <w:tc>
          <w:tcPr>
            <w:tcW w:w="3402" w:type="dxa"/>
          </w:tcPr>
          <w:p w14:paraId="09B20FBE" w14:textId="77777777" w:rsidR="005E5193" w:rsidRDefault="00F36FBE">
            <w:pPr>
              <w:spacing w:before="60" w:line="216" w:lineRule="auto"/>
              <w:rPr>
                <w:rFonts w:eastAsia="Times New Roman"/>
                <w:sz w:val="27"/>
                <w:szCs w:val="27"/>
                <w:cs/>
              </w:rPr>
            </w:pPr>
            <w:r>
              <w:rPr>
                <w:rFonts w:eastAsia="Times New Roman"/>
                <w:sz w:val="27"/>
                <w:szCs w:val="27"/>
                <w:cs/>
              </w:rPr>
              <w:t>ขายสินค้า และรับจ้างผลิตเสื้อผ้าสำเร็จรูป</w:t>
            </w:r>
          </w:p>
        </w:tc>
        <w:tc>
          <w:tcPr>
            <w:tcW w:w="2268" w:type="dxa"/>
          </w:tcPr>
          <w:p w14:paraId="0F12B322" w14:textId="77777777" w:rsidR="005E5193" w:rsidRDefault="00F36FBE">
            <w:pPr>
              <w:spacing w:before="60" w:line="216" w:lineRule="auto"/>
              <w:ind w:right="-873"/>
              <w:rPr>
                <w:rFonts w:eastAsia="Times New Roman"/>
                <w:sz w:val="27"/>
                <w:szCs w:val="27"/>
                <w:cs/>
              </w:rPr>
            </w:pPr>
            <w:r>
              <w:rPr>
                <w:rFonts w:eastAsia="Times New Roman"/>
                <w:sz w:val="27"/>
                <w:szCs w:val="27"/>
                <w:cs/>
              </w:rPr>
              <w:t>ผู้ถือหุ้นร่วมกัน</w:t>
            </w:r>
          </w:p>
        </w:tc>
      </w:tr>
      <w:tr w:rsidR="005E5193" w14:paraId="006417FF" w14:textId="77777777">
        <w:tc>
          <w:tcPr>
            <w:tcW w:w="3260" w:type="dxa"/>
          </w:tcPr>
          <w:p w14:paraId="47C5A7BA" w14:textId="77777777" w:rsidR="005E5193" w:rsidRDefault="00F36FBE">
            <w:pPr>
              <w:spacing w:before="60" w:line="216" w:lineRule="auto"/>
              <w:ind w:right="-873" w:firstLine="176"/>
              <w:rPr>
                <w:rFonts w:eastAsia="Times New Roman"/>
                <w:sz w:val="27"/>
                <w:szCs w:val="27"/>
                <w:cs/>
              </w:rPr>
            </w:pPr>
            <w:r>
              <w:rPr>
                <w:rFonts w:eastAsia="Times New Roman"/>
                <w:sz w:val="27"/>
                <w:szCs w:val="27"/>
              </w:rPr>
              <w:t>32</w:t>
            </w:r>
            <w:r>
              <w:rPr>
                <w:rFonts w:eastAsia="Times New Roman"/>
                <w:sz w:val="27"/>
                <w:szCs w:val="27"/>
                <w:cs/>
              </w:rPr>
              <w:t>. บจ. ไทยมอนสเตอร์</w:t>
            </w:r>
          </w:p>
        </w:tc>
        <w:tc>
          <w:tcPr>
            <w:tcW w:w="3402" w:type="dxa"/>
          </w:tcPr>
          <w:p w14:paraId="04C06E3B" w14:textId="77777777" w:rsidR="005E5193" w:rsidRDefault="00F36FBE">
            <w:pPr>
              <w:spacing w:before="60" w:line="216" w:lineRule="auto"/>
              <w:rPr>
                <w:rFonts w:eastAsia="Times New Roman"/>
                <w:sz w:val="27"/>
                <w:szCs w:val="27"/>
                <w:cs/>
              </w:rPr>
            </w:pPr>
            <w:r>
              <w:rPr>
                <w:rFonts w:eastAsia="Times New Roman"/>
                <w:sz w:val="27"/>
                <w:szCs w:val="27"/>
                <w:cs/>
              </w:rPr>
              <w:t>ผลิตและจำหน่ายเสื้อผ้าสำเร็จรูป</w:t>
            </w:r>
          </w:p>
        </w:tc>
        <w:tc>
          <w:tcPr>
            <w:tcW w:w="2268" w:type="dxa"/>
          </w:tcPr>
          <w:p w14:paraId="655170DF" w14:textId="77777777" w:rsidR="005E5193" w:rsidRDefault="00F36FBE">
            <w:pPr>
              <w:spacing w:before="60" w:line="216" w:lineRule="auto"/>
              <w:ind w:right="-873"/>
              <w:rPr>
                <w:rFonts w:eastAsia="Times New Roman"/>
                <w:sz w:val="27"/>
                <w:szCs w:val="27"/>
                <w:cs/>
              </w:rPr>
            </w:pPr>
            <w:r>
              <w:rPr>
                <w:rFonts w:eastAsia="Times New Roman"/>
                <w:sz w:val="27"/>
                <w:szCs w:val="27"/>
                <w:cs/>
              </w:rPr>
              <w:t>ผู้ถือหุ้นร่วมกัน</w:t>
            </w:r>
          </w:p>
        </w:tc>
      </w:tr>
      <w:tr w:rsidR="005E5193" w14:paraId="488561E7" w14:textId="77777777">
        <w:tc>
          <w:tcPr>
            <w:tcW w:w="3260" w:type="dxa"/>
          </w:tcPr>
          <w:p w14:paraId="1AF94437" w14:textId="77777777" w:rsidR="005E5193" w:rsidRDefault="00F36FBE">
            <w:pPr>
              <w:spacing w:before="60" w:line="216" w:lineRule="auto"/>
              <w:ind w:right="-873" w:firstLine="176"/>
              <w:rPr>
                <w:rFonts w:eastAsia="Times New Roman"/>
                <w:sz w:val="27"/>
                <w:szCs w:val="27"/>
                <w:cs/>
              </w:rPr>
            </w:pPr>
            <w:r>
              <w:rPr>
                <w:rFonts w:eastAsia="Times New Roman"/>
                <w:sz w:val="27"/>
                <w:szCs w:val="27"/>
              </w:rPr>
              <w:t>33</w:t>
            </w:r>
            <w:r>
              <w:rPr>
                <w:rFonts w:eastAsia="Times New Roman"/>
                <w:sz w:val="27"/>
                <w:szCs w:val="27"/>
                <w:cs/>
              </w:rPr>
              <w:t>. บจ. ไทยสปอร์ตการ์เมนท์</w:t>
            </w:r>
          </w:p>
        </w:tc>
        <w:tc>
          <w:tcPr>
            <w:tcW w:w="3402" w:type="dxa"/>
          </w:tcPr>
          <w:p w14:paraId="67BABCC2" w14:textId="77777777" w:rsidR="005E5193" w:rsidRDefault="00F36FBE">
            <w:pPr>
              <w:spacing w:before="60" w:line="216" w:lineRule="auto"/>
              <w:rPr>
                <w:rFonts w:eastAsia="Times New Roman"/>
                <w:sz w:val="27"/>
                <w:szCs w:val="27"/>
                <w:cs/>
              </w:rPr>
            </w:pPr>
            <w:r>
              <w:rPr>
                <w:rFonts w:eastAsia="Times New Roman"/>
                <w:sz w:val="27"/>
                <w:szCs w:val="27"/>
                <w:cs/>
              </w:rPr>
              <w:t>ผลิตและจำหน่ายเสื้อผ้าสำเร็จรูป</w:t>
            </w:r>
          </w:p>
        </w:tc>
        <w:tc>
          <w:tcPr>
            <w:tcW w:w="2268" w:type="dxa"/>
          </w:tcPr>
          <w:p w14:paraId="01E85159" w14:textId="77777777" w:rsidR="005E5193" w:rsidRDefault="00F36FBE">
            <w:pPr>
              <w:spacing w:before="60" w:line="216" w:lineRule="auto"/>
              <w:ind w:right="-873"/>
              <w:rPr>
                <w:rFonts w:eastAsia="Times New Roman"/>
                <w:sz w:val="27"/>
                <w:szCs w:val="27"/>
                <w:cs/>
              </w:rPr>
            </w:pPr>
            <w:r>
              <w:rPr>
                <w:rFonts w:eastAsia="Times New Roman"/>
                <w:sz w:val="27"/>
                <w:szCs w:val="27"/>
                <w:cs/>
              </w:rPr>
              <w:t>ผู้ถือหุ้นร่วมกัน</w:t>
            </w:r>
          </w:p>
        </w:tc>
      </w:tr>
      <w:tr w:rsidR="005E5193" w14:paraId="369DDB2E" w14:textId="77777777">
        <w:tc>
          <w:tcPr>
            <w:tcW w:w="3260" w:type="dxa"/>
          </w:tcPr>
          <w:p w14:paraId="4009B8F5" w14:textId="77777777" w:rsidR="005E5193" w:rsidRDefault="00F36FBE">
            <w:pPr>
              <w:spacing w:before="60" w:line="216" w:lineRule="auto"/>
              <w:ind w:right="-873" w:firstLine="176"/>
              <w:rPr>
                <w:rFonts w:eastAsia="Times New Roman"/>
                <w:sz w:val="27"/>
                <w:szCs w:val="27"/>
                <w:cs/>
              </w:rPr>
            </w:pPr>
            <w:r>
              <w:rPr>
                <w:rFonts w:eastAsia="Times New Roman"/>
                <w:sz w:val="27"/>
                <w:szCs w:val="27"/>
              </w:rPr>
              <w:t>34</w:t>
            </w:r>
            <w:r>
              <w:rPr>
                <w:rFonts w:eastAsia="Times New Roman"/>
                <w:sz w:val="27"/>
                <w:szCs w:val="27"/>
                <w:cs/>
              </w:rPr>
              <w:t>. บจ. มอลเทน (ไทยแลนด์)</w:t>
            </w:r>
          </w:p>
        </w:tc>
        <w:tc>
          <w:tcPr>
            <w:tcW w:w="3402" w:type="dxa"/>
          </w:tcPr>
          <w:p w14:paraId="500957E9" w14:textId="77777777" w:rsidR="005E5193" w:rsidRDefault="00F36FBE">
            <w:pPr>
              <w:spacing w:before="60" w:line="216" w:lineRule="auto"/>
              <w:rPr>
                <w:rFonts w:eastAsia="Times New Roman"/>
                <w:sz w:val="27"/>
                <w:szCs w:val="27"/>
                <w:cs/>
              </w:rPr>
            </w:pPr>
            <w:r>
              <w:rPr>
                <w:rFonts w:eastAsia="Times New Roman"/>
                <w:sz w:val="27"/>
                <w:szCs w:val="27"/>
                <w:cs/>
              </w:rPr>
              <w:t>ผลิตและจำหน่ายลูกบอล</w:t>
            </w:r>
          </w:p>
        </w:tc>
        <w:tc>
          <w:tcPr>
            <w:tcW w:w="2268" w:type="dxa"/>
          </w:tcPr>
          <w:p w14:paraId="117E555F" w14:textId="77777777" w:rsidR="005E5193" w:rsidRDefault="00F36FBE">
            <w:pPr>
              <w:spacing w:before="60" w:line="216" w:lineRule="auto"/>
              <w:ind w:right="-873"/>
              <w:rPr>
                <w:rFonts w:eastAsia="Times New Roman"/>
                <w:sz w:val="27"/>
                <w:szCs w:val="27"/>
                <w:cs/>
              </w:rPr>
            </w:pPr>
            <w:r>
              <w:rPr>
                <w:rFonts w:eastAsia="Times New Roman"/>
                <w:sz w:val="27"/>
                <w:szCs w:val="27"/>
                <w:cs/>
              </w:rPr>
              <w:t>ผู้ถือหุ้นร่วมกัน</w:t>
            </w:r>
          </w:p>
        </w:tc>
      </w:tr>
      <w:tr w:rsidR="005E5193" w14:paraId="11D4226F" w14:textId="77777777">
        <w:tc>
          <w:tcPr>
            <w:tcW w:w="3260" w:type="dxa"/>
          </w:tcPr>
          <w:p w14:paraId="60EE39FE" w14:textId="77777777" w:rsidR="005E5193" w:rsidRDefault="00F36FBE">
            <w:pPr>
              <w:spacing w:before="60" w:line="216" w:lineRule="auto"/>
              <w:ind w:right="-873" w:firstLine="176"/>
              <w:rPr>
                <w:rFonts w:eastAsia="Times New Roman"/>
                <w:sz w:val="27"/>
                <w:szCs w:val="27"/>
                <w:cs/>
              </w:rPr>
            </w:pPr>
            <w:r>
              <w:rPr>
                <w:rFonts w:eastAsia="Times New Roman"/>
                <w:sz w:val="27"/>
                <w:szCs w:val="27"/>
              </w:rPr>
              <w:t>35</w:t>
            </w:r>
            <w:r>
              <w:rPr>
                <w:rFonts w:eastAsia="Times New Roman"/>
                <w:sz w:val="27"/>
                <w:szCs w:val="27"/>
                <w:cs/>
              </w:rPr>
              <w:t>. บจ. มอร์แกน เดอทัว (ประเทศไทย)</w:t>
            </w:r>
          </w:p>
        </w:tc>
        <w:tc>
          <w:tcPr>
            <w:tcW w:w="3402" w:type="dxa"/>
          </w:tcPr>
          <w:p w14:paraId="2E33ADA6" w14:textId="77777777" w:rsidR="005E5193" w:rsidRDefault="00F36FBE">
            <w:pPr>
              <w:spacing w:before="60" w:line="216" w:lineRule="auto"/>
              <w:rPr>
                <w:rFonts w:eastAsia="Times New Roman"/>
                <w:sz w:val="27"/>
                <w:szCs w:val="27"/>
                <w:cs/>
              </w:rPr>
            </w:pPr>
            <w:r>
              <w:rPr>
                <w:rFonts w:eastAsia="Times New Roman"/>
                <w:sz w:val="27"/>
                <w:szCs w:val="27"/>
                <w:cs/>
              </w:rPr>
              <w:t>ขายปลีกเสื้อผ้า เครื่องแต่งกาย และส่วนประกอบของเครื่องแต่งกาย</w:t>
            </w:r>
          </w:p>
        </w:tc>
        <w:tc>
          <w:tcPr>
            <w:tcW w:w="2268" w:type="dxa"/>
          </w:tcPr>
          <w:p w14:paraId="0F99941F" w14:textId="77777777" w:rsidR="005E5193" w:rsidRDefault="00F36FBE">
            <w:pPr>
              <w:spacing w:before="60" w:line="216" w:lineRule="auto"/>
              <w:ind w:right="-873"/>
              <w:rPr>
                <w:rFonts w:eastAsia="Times New Roman"/>
                <w:sz w:val="27"/>
                <w:szCs w:val="27"/>
                <w:cs/>
              </w:rPr>
            </w:pPr>
            <w:r>
              <w:rPr>
                <w:rFonts w:eastAsia="Times New Roman"/>
                <w:sz w:val="27"/>
                <w:szCs w:val="27"/>
                <w:cs/>
              </w:rPr>
              <w:t>ผู้ถือหุ้นร่วมกัน</w:t>
            </w:r>
          </w:p>
        </w:tc>
      </w:tr>
      <w:tr w:rsidR="005E5193" w14:paraId="2BEFC00B" w14:textId="77777777">
        <w:tc>
          <w:tcPr>
            <w:tcW w:w="3260" w:type="dxa"/>
          </w:tcPr>
          <w:p w14:paraId="1239C682" w14:textId="77777777" w:rsidR="005E5193" w:rsidRDefault="00F36FBE">
            <w:pPr>
              <w:spacing w:before="40" w:line="216" w:lineRule="auto"/>
              <w:ind w:right="-873" w:firstLine="176"/>
              <w:rPr>
                <w:rFonts w:eastAsia="Times New Roman"/>
                <w:sz w:val="27"/>
                <w:szCs w:val="27"/>
              </w:rPr>
            </w:pPr>
            <w:r>
              <w:rPr>
                <w:rFonts w:eastAsia="Times New Roman"/>
                <w:sz w:val="27"/>
                <w:szCs w:val="27"/>
              </w:rPr>
              <w:t>36</w:t>
            </w:r>
            <w:r>
              <w:rPr>
                <w:rFonts w:eastAsia="Times New Roman"/>
                <w:sz w:val="27"/>
                <w:szCs w:val="27"/>
                <w:cs/>
              </w:rPr>
              <w:t>. บมจ. ไทยซัมซุง ประกันชีวิต</w:t>
            </w:r>
          </w:p>
        </w:tc>
        <w:tc>
          <w:tcPr>
            <w:tcW w:w="3402" w:type="dxa"/>
          </w:tcPr>
          <w:p w14:paraId="4D8115F5" w14:textId="77777777" w:rsidR="005E5193" w:rsidRDefault="00F36FBE">
            <w:pPr>
              <w:spacing w:before="40" w:line="216" w:lineRule="auto"/>
              <w:rPr>
                <w:rFonts w:eastAsia="Times New Roman"/>
                <w:sz w:val="27"/>
                <w:szCs w:val="27"/>
                <w:cs/>
              </w:rPr>
            </w:pPr>
            <w:r>
              <w:rPr>
                <w:rFonts w:eastAsia="Times New Roman"/>
                <w:sz w:val="27"/>
                <w:szCs w:val="27"/>
                <w:cs/>
              </w:rPr>
              <w:t>ประกันภัย</w:t>
            </w:r>
          </w:p>
        </w:tc>
        <w:tc>
          <w:tcPr>
            <w:tcW w:w="2268" w:type="dxa"/>
          </w:tcPr>
          <w:p w14:paraId="6C3442B3" w14:textId="77777777" w:rsidR="005E5193" w:rsidRDefault="00F36FBE">
            <w:pPr>
              <w:spacing w:before="40" w:line="216" w:lineRule="auto"/>
              <w:ind w:right="-873"/>
              <w:rPr>
                <w:rFonts w:eastAsia="Times New Roman"/>
                <w:sz w:val="27"/>
                <w:szCs w:val="27"/>
                <w:cs/>
              </w:rPr>
            </w:pPr>
            <w:r>
              <w:rPr>
                <w:rFonts w:eastAsia="Times New Roman"/>
                <w:sz w:val="27"/>
                <w:szCs w:val="27"/>
                <w:cs/>
              </w:rPr>
              <w:t>ผู้ถือหุ้นร่วมกัน</w:t>
            </w:r>
          </w:p>
        </w:tc>
      </w:tr>
      <w:tr w:rsidR="005E5193" w14:paraId="3C45D820" w14:textId="77777777">
        <w:tc>
          <w:tcPr>
            <w:tcW w:w="3260" w:type="dxa"/>
          </w:tcPr>
          <w:p w14:paraId="27A738F2" w14:textId="77777777" w:rsidR="005E5193" w:rsidRDefault="00F36FBE">
            <w:pPr>
              <w:spacing w:before="40" w:line="216" w:lineRule="auto"/>
              <w:ind w:right="-873" w:firstLine="176"/>
              <w:rPr>
                <w:rFonts w:eastAsia="Times New Roman"/>
                <w:sz w:val="27"/>
                <w:szCs w:val="27"/>
                <w:cs/>
              </w:rPr>
            </w:pPr>
            <w:r>
              <w:rPr>
                <w:rFonts w:eastAsia="Times New Roman"/>
                <w:sz w:val="27"/>
                <w:szCs w:val="27"/>
              </w:rPr>
              <w:t>37</w:t>
            </w:r>
            <w:r>
              <w:rPr>
                <w:rFonts w:eastAsia="Times New Roman"/>
                <w:sz w:val="27"/>
                <w:szCs w:val="27"/>
                <w:cs/>
              </w:rPr>
              <w:t>. บจ. ไทยแน็กซิส</w:t>
            </w:r>
          </w:p>
        </w:tc>
        <w:tc>
          <w:tcPr>
            <w:tcW w:w="3402" w:type="dxa"/>
          </w:tcPr>
          <w:p w14:paraId="55405250" w14:textId="77777777" w:rsidR="005E5193" w:rsidRDefault="00F36FBE">
            <w:pPr>
              <w:spacing w:before="40" w:line="216" w:lineRule="auto"/>
              <w:rPr>
                <w:rFonts w:eastAsia="Times New Roman"/>
                <w:sz w:val="27"/>
                <w:szCs w:val="27"/>
                <w:cs/>
              </w:rPr>
            </w:pPr>
            <w:r>
              <w:rPr>
                <w:rFonts w:eastAsia="Times New Roman"/>
                <w:sz w:val="27"/>
                <w:szCs w:val="27"/>
                <w:cs/>
              </w:rPr>
              <w:t>ทอและพิมพ์แถบตราสิ่งทอ</w:t>
            </w:r>
          </w:p>
        </w:tc>
        <w:tc>
          <w:tcPr>
            <w:tcW w:w="2268" w:type="dxa"/>
          </w:tcPr>
          <w:p w14:paraId="1FA29BF5" w14:textId="77777777" w:rsidR="005E5193" w:rsidRDefault="00F36FBE">
            <w:pPr>
              <w:spacing w:before="40" w:line="216" w:lineRule="auto"/>
              <w:ind w:right="-873"/>
              <w:rPr>
                <w:rFonts w:eastAsia="Times New Roman"/>
                <w:sz w:val="27"/>
                <w:szCs w:val="27"/>
                <w:cs/>
              </w:rPr>
            </w:pPr>
            <w:r>
              <w:rPr>
                <w:rFonts w:eastAsia="Times New Roman"/>
                <w:sz w:val="27"/>
                <w:szCs w:val="27"/>
                <w:cs/>
              </w:rPr>
              <w:t>ผู้ถือหุ้นและกรรมการร่วมกัน</w:t>
            </w:r>
          </w:p>
        </w:tc>
      </w:tr>
      <w:tr w:rsidR="005E5193" w14:paraId="6EB94F08" w14:textId="77777777">
        <w:tc>
          <w:tcPr>
            <w:tcW w:w="3260" w:type="dxa"/>
          </w:tcPr>
          <w:p w14:paraId="5E812076" w14:textId="77777777" w:rsidR="005E5193" w:rsidRDefault="00F36FBE">
            <w:pPr>
              <w:spacing w:before="40" w:line="216" w:lineRule="auto"/>
              <w:ind w:right="-873" w:firstLine="176"/>
              <w:rPr>
                <w:rFonts w:eastAsia="Times New Roman"/>
                <w:sz w:val="27"/>
                <w:szCs w:val="27"/>
              </w:rPr>
            </w:pPr>
            <w:r>
              <w:rPr>
                <w:rFonts w:eastAsia="Times New Roman"/>
                <w:sz w:val="27"/>
                <w:szCs w:val="27"/>
              </w:rPr>
              <w:t>38</w:t>
            </w:r>
            <w:r>
              <w:rPr>
                <w:rFonts w:eastAsia="Times New Roman"/>
                <w:sz w:val="27"/>
                <w:szCs w:val="27"/>
                <w:cs/>
              </w:rPr>
              <w:t>. บจ. สหเอเชียแปซิฟิค</w:t>
            </w:r>
          </w:p>
        </w:tc>
        <w:tc>
          <w:tcPr>
            <w:tcW w:w="3402" w:type="dxa"/>
          </w:tcPr>
          <w:p w14:paraId="1AC72ABB" w14:textId="77777777" w:rsidR="005E5193" w:rsidRDefault="00F36FBE">
            <w:pPr>
              <w:spacing w:before="40" w:line="216" w:lineRule="auto"/>
              <w:rPr>
                <w:rFonts w:eastAsia="Times New Roman"/>
                <w:sz w:val="27"/>
                <w:szCs w:val="27"/>
                <w:cs/>
              </w:rPr>
            </w:pPr>
            <w:r>
              <w:rPr>
                <w:rFonts w:eastAsia="Times New Roman"/>
                <w:sz w:val="27"/>
                <w:szCs w:val="27"/>
                <w:cs/>
              </w:rPr>
              <w:t>พัฒนาอสังหาริมทรัพย์</w:t>
            </w:r>
          </w:p>
        </w:tc>
        <w:tc>
          <w:tcPr>
            <w:tcW w:w="2268" w:type="dxa"/>
          </w:tcPr>
          <w:p w14:paraId="65BF15EF" w14:textId="77777777" w:rsidR="005E5193" w:rsidRDefault="00F36FBE">
            <w:pPr>
              <w:spacing w:before="40" w:line="216" w:lineRule="auto"/>
              <w:ind w:right="-873"/>
              <w:rPr>
                <w:rFonts w:eastAsia="Times New Roman"/>
                <w:sz w:val="27"/>
                <w:szCs w:val="27"/>
                <w:cs/>
              </w:rPr>
            </w:pPr>
            <w:r>
              <w:rPr>
                <w:rFonts w:eastAsia="Times New Roman"/>
                <w:sz w:val="27"/>
                <w:szCs w:val="27"/>
                <w:cs/>
              </w:rPr>
              <w:t>ผู้ถือหุ้นร่วมกัน</w:t>
            </w:r>
          </w:p>
        </w:tc>
      </w:tr>
      <w:tr w:rsidR="005E5193" w14:paraId="65D8BFFB" w14:textId="77777777">
        <w:tc>
          <w:tcPr>
            <w:tcW w:w="3260" w:type="dxa"/>
          </w:tcPr>
          <w:p w14:paraId="5619E49C" w14:textId="77777777" w:rsidR="005E5193" w:rsidRDefault="00F36FBE">
            <w:pPr>
              <w:spacing w:before="40" w:line="216" w:lineRule="auto"/>
              <w:ind w:right="-873" w:firstLine="176"/>
              <w:rPr>
                <w:rFonts w:eastAsia="Times New Roman"/>
                <w:sz w:val="27"/>
                <w:szCs w:val="27"/>
              </w:rPr>
            </w:pPr>
            <w:r>
              <w:rPr>
                <w:rFonts w:eastAsia="Times New Roman"/>
                <w:sz w:val="27"/>
                <w:szCs w:val="27"/>
              </w:rPr>
              <w:t>39</w:t>
            </w:r>
            <w:r>
              <w:rPr>
                <w:rFonts w:eastAsia="Times New Roman"/>
                <w:sz w:val="27"/>
                <w:szCs w:val="27"/>
                <w:cs/>
              </w:rPr>
              <w:t>. บจ. จี เทค แมททีเรียล</w:t>
            </w:r>
          </w:p>
        </w:tc>
        <w:tc>
          <w:tcPr>
            <w:tcW w:w="3402" w:type="dxa"/>
          </w:tcPr>
          <w:p w14:paraId="3A641481" w14:textId="77777777" w:rsidR="005E5193" w:rsidRDefault="00F36FBE">
            <w:pPr>
              <w:spacing w:before="40" w:line="216" w:lineRule="auto"/>
              <w:rPr>
                <w:rFonts w:eastAsia="Times New Roman"/>
                <w:sz w:val="27"/>
                <w:szCs w:val="27"/>
                <w:cs/>
              </w:rPr>
            </w:pPr>
            <w:r>
              <w:rPr>
                <w:rFonts w:eastAsia="Times New Roman"/>
                <w:spacing w:val="-4"/>
                <w:sz w:val="27"/>
                <w:szCs w:val="27"/>
                <w:cs/>
              </w:rPr>
              <w:t>ผลิตและจำหน่ายวัตถุดิบสำหรับชุดชั้นในสตรี</w:t>
            </w:r>
          </w:p>
        </w:tc>
        <w:tc>
          <w:tcPr>
            <w:tcW w:w="2268" w:type="dxa"/>
          </w:tcPr>
          <w:p w14:paraId="2C737EEB" w14:textId="77777777" w:rsidR="005E5193" w:rsidRDefault="00F36FBE">
            <w:pPr>
              <w:spacing w:before="40" w:line="216" w:lineRule="auto"/>
              <w:ind w:right="-873"/>
              <w:rPr>
                <w:rFonts w:eastAsia="Times New Roman"/>
                <w:sz w:val="27"/>
                <w:szCs w:val="27"/>
                <w:cs/>
              </w:rPr>
            </w:pPr>
            <w:r>
              <w:rPr>
                <w:rFonts w:eastAsia="Times New Roman"/>
                <w:sz w:val="27"/>
                <w:szCs w:val="27"/>
                <w:cs/>
              </w:rPr>
              <w:t>ผู้ถือหุ้นร่วมกัน</w:t>
            </w:r>
          </w:p>
        </w:tc>
      </w:tr>
      <w:tr w:rsidR="005E5193" w14:paraId="0FEDEF8C" w14:textId="77777777">
        <w:tc>
          <w:tcPr>
            <w:tcW w:w="3260" w:type="dxa"/>
          </w:tcPr>
          <w:p w14:paraId="4749EC61" w14:textId="77777777" w:rsidR="005E5193" w:rsidRDefault="00F36FBE">
            <w:pPr>
              <w:spacing w:before="40" w:line="216" w:lineRule="auto"/>
              <w:ind w:right="-873" w:firstLine="176"/>
              <w:rPr>
                <w:rFonts w:eastAsia="Times New Roman"/>
                <w:sz w:val="27"/>
                <w:szCs w:val="27"/>
              </w:rPr>
            </w:pPr>
            <w:r>
              <w:rPr>
                <w:rFonts w:eastAsia="Times New Roman"/>
                <w:sz w:val="27"/>
                <w:szCs w:val="27"/>
              </w:rPr>
              <w:t>40</w:t>
            </w:r>
            <w:r>
              <w:rPr>
                <w:rFonts w:eastAsia="Times New Roman"/>
                <w:sz w:val="27"/>
                <w:szCs w:val="27"/>
                <w:cs/>
              </w:rPr>
              <w:t>. บจ. เอชแอนด์บี อินเตอร์เท็กซ์</w:t>
            </w:r>
          </w:p>
        </w:tc>
        <w:tc>
          <w:tcPr>
            <w:tcW w:w="3402" w:type="dxa"/>
          </w:tcPr>
          <w:p w14:paraId="79FE2A2A" w14:textId="77777777" w:rsidR="005E5193" w:rsidRDefault="00F36FBE">
            <w:pPr>
              <w:spacing w:before="40" w:line="216" w:lineRule="auto"/>
              <w:rPr>
                <w:rFonts w:eastAsia="Times New Roman"/>
                <w:sz w:val="27"/>
                <w:szCs w:val="27"/>
                <w:cs/>
              </w:rPr>
            </w:pPr>
            <w:r>
              <w:rPr>
                <w:rFonts w:eastAsia="Times New Roman"/>
                <w:sz w:val="27"/>
                <w:szCs w:val="27"/>
                <w:cs/>
              </w:rPr>
              <w:t>ผลิตภัณฑ์ที่ทำจากผ้า</w:t>
            </w:r>
          </w:p>
        </w:tc>
        <w:tc>
          <w:tcPr>
            <w:tcW w:w="2268" w:type="dxa"/>
          </w:tcPr>
          <w:p w14:paraId="26A480CD" w14:textId="77777777" w:rsidR="005E5193" w:rsidRDefault="00F36FBE">
            <w:pPr>
              <w:spacing w:before="40" w:line="216" w:lineRule="auto"/>
              <w:ind w:right="-873"/>
              <w:rPr>
                <w:rFonts w:eastAsia="Times New Roman"/>
                <w:sz w:val="27"/>
                <w:szCs w:val="27"/>
                <w:cs/>
              </w:rPr>
            </w:pPr>
            <w:r>
              <w:rPr>
                <w:rFonts w:eastAsia="Times New Roman"/>
                <w:sz w:val="27"/>
                <w:szCs w:val="27"/>
                <w:cs/>
              </w:rPr>
              <w:t>ผู้ถือหุ้นร่วมกัน</w:t>
            </w:r>
          </w:p>
        </w:tc>
      </w:tr>
      <w:tr w:rsidR="005E5193" w14:paraId="598916CC" w14:textId="77777777">
        <w:tc>
          <w:tcPr>
            <w:tcW w:w="3260" w:type="dxa"/>
            <w:vAlign w:val="bottom"/>
          </w:tcPr>
          <w:p w14:paraId="360B94BE" w14:textId="77777777" w:rsidR="005E5193" w:rsidRDefault="00F36FBE">
            <w:pPr>
              <w:spacing w:before="40" w:line="216" w:lineRule="auto"/>
              <w:ind w:right="-873" w:firstLine="176"/>
              <w:rPr>
                <w:sz w:val="24"/>
                <w:szCs w:val="24"/>
              </w:rPr>
            </w:pPr>
            <w:r>
              <w:rPr>
                <w:rFonts w:eastAsia="Times New Roman"/>
                <w:sz w:val="27"/>
                <w:szCs w:val="27"/>
              </w:rPr>
              <w:t>41</w:t>
            </w:r>
            <w:r>
              <w:rPr>
                <w:sz w:val="24"/>
                <w:szCs w:val="24"/>
                <w:cs/>
              </w:rPr>
              <w:t xml:space="preserve">. </w:t>
            </w:r>
            <w:r>
              <w:rPr>
                <w:rFonts w:eastAsia="Times New Roman"/>
                <w:sz w:val="27"/>
                <w:szCs w:val="27"/>
                <w:cs/>
              </w:rPr>
              <w:t>บมจ. สหโคเจน (ชลบุรี)</w:t>
            </w:r>
          </w:p>
        </w:tc>
        <w:tc>
          <w:tcPr>
            <w:tcW w:w="3402" w:type="dxa"/>
            <w:vAlign w:val="bottom"/>
          </w:tcPr>
          <w:p w14:paraId="7556106A" w14:textId="77777777" w:rsidR="005E5193" w:rsidRDefault="00F36FBE">
            <w:pPr>
              <w:spacing w:before="40" w:line="216" w:lineRule="auto"/>
              <w:rPr>
                <w:rFonts w:eastAsia="Times New Roman"/>
                <w:sz w:val="27"/>
                <w:szCs w:val="27"/>
              </w:rPr>
            </w:pPr>
            <w:r>
              <w:rPr>
                <w:rFonts w:eastAsia="Times New Roman"/>
                <w:sz w:val="27"/>
                <w:szCs w:val="27"/>
                <w:cs/>
              </w:rPr>
              <w:t>ผลิตและจำหน่ายไฟฟ้า</w:t>
            </w:r>
          </w:p>
        </w:tc>
        <w:tc>
          <w:tcPr>
            <w:tcW w:w="2268" w:type="dxa"/>
            <w:vAlign w:val="bottom"/>
          </w:tcPr>
          <w:p w14:paraId="01C0B915" w14:textId="77777777" w:rsidR="005E5193" w:rsidRDefault="00F36FBE">
            <w:pPr>
              <w:spacing w:before="40" w:line="216" w:lineRule="auto"/>
              <w:rPr>
                <w:rFonts w:eastAsia="Times New Roman"/>
                <w:sz w:val="27"/>
                <w:szCs w:val="27"/>
                <w:cs/>
              </w:rPr>
            </w:pPr>
            <w:r>
              <w:rPr>
                <w:rFonts w:eastAsia="Times New Roman"/>
                <w:sz w:val="27"/>
                <w:szCs w:val="27"/>
                <w:cs/>
              </w:rPr>
              <w:t>ผู้ถือหุ้น</w:t>
            </w:r>
            <w:r>
              <w:rPr>
                <w:rFonts w:eastAsia="Times New Roman" w:hint="cs"/>
                <w:sz w:val="27"/>
                <w:szCs w:val="27"/>
                <w:cs/>
              </w:rPr>
              <w:t>ร่วมกัน</w:t>
            </w:r>
          </w:p>
        </w:tc>
      </w:tr>
      <w:tr w:rsidR="005E5193" w14:paraId="1BCE5766" w14:textId="77777777">
        <w:tc>
          <w:tcPr>
            <w:tcW w:w="3260" w:type="dxa"/>
          </w:tcPr>
          <w:p w14:paraId="7B3C647A" w14:textId="77777777" w:rsidR="005E5193" w:rsidRDefault="00F36FBE">
            <w:pPr>
              <w:spacing w:before="40" w:line="216" w:lineRule="auto"/>
              <w:ind w:right="-873" w:firstLine="176"/>
              <w:rPr>
                <w:rFonts w:eastAsia="Times New Roman"/>
                <w:sz w:val="27"/>
                <w:szCs w:val="27"/>
              </w:rPr>
            </w:pPr>
            <w:r>
              <w:rPr>
                <w:rFonts w:eastAsia="Times New Roman"/>
                <w:sz w:val="27"/>
                <w:szCs w:val="27"/>
              </w:rPr>
              <w:t>42</w:t>
            </w:r>
            <w:r>
              <w:rPr>
                <w:rFonts w:eastAsia="Times New Roman"/>
                <w:sz w:val="27"/>
                <w:szCs w:val="27"/>
                <w:cs/>
              </w:rPr>
              <w:t>. บจ. วีน  อินเตอร์เนชั่นแนล</w:t>
            </w:r>
          </w:p>
          <w:p w14:paraId="56E7A164" w14:textId="77777777" w:rsidR="005E5193" w:rsidRDefault="00F36FBE">
            <w:pPr>
              <w:spacing w:before="40" w:line="216" w:lineRule="auto"/>
              <w:ind w:right="-873" w:firstLine="171"/>
              <w:rPr>
                <w:rFonts w:eastAsia="Times New Roman"/>
                <w:sz w:val="27"/>
                <w:szCs w:val="27"/>
                <w:cs/>
              </w:rPr>
            </w:pPr>
            <w:r>
              <w:rPr>
                <w:rFonts w:eastAsia="Times New Roman" w:hint="cs"/>
                <w:spacing w:val="-4"/>
                <w:sz w:val="27"/>
                <w:szCs w:val="27"/>
                <w:cs/>
              </w:rPr>
              <w:t xml:space="preserve">(ชำระบัญชีเสร็จเดือน กุมภาพันธ์ </w:t>
            </w:r>
            <w:r>
              <w:rPr>
                <w:rFonts w:eastAsia="Times New Roman" w:hint="cs"/>
                <w:spacing w:val="-4"/>
                <w:sz w:val="27"/>
                <w:szCs w:val="27"/>
              </w:rPr>
              <w:t>2565</w:t>
            </w:r>
            <w:r>
              <w:rPr>
                <w:rFonts w:eastAsia="Times New Roman" w:hint="cs"/>
                <w:spacing w:val="-4"/>
                <w:sz w:val="27"/>
                <w:szCs w:val="27"/>
                <w:cs/>
              </w:rPr>
              <w:t>)</w:t>
            </w:r>
          </w:p>
        </w:tc>
        <w:tc>
          <w:tcPr>
            <w:tcW w:w="3402" w:type="dxa"/>
          </w:tcPr>
          <w:p w14:paraId="0F2769F3" w14:textId="77777777" w:rsidR="005E5193" w:rsidRDefault="00F36FBE">
            <w:pPr>
              <w:spacing w:before="40" w:line="216" w:lineRule="auto"/>
              <w:rPr>
                <w:rFonts w:eastAsia="Times New Roman"/>
                <w:sz w:val="27"/>
                <w:szCs w:val="27"/>
              </w:rPr>
            </w:pPr>
            <w:r>
              <w:rPr>
                <w:rFonts w:eastAsia="Times New Roman"/>
                <w:sz w:val="27"/>
                <w:szCs w:val="27"/>
                <w:cs/>
              </w:rPr>
              <w:t>ขายตรง</w:t>
            </w:r>
          </w:p>
        </w:tc>
        <w:tc>
          <w:tcPr>
            <w:tcW w:w="2268" w:type="dxa"/>
          </w:tcPr>
          <w:p w14:paraId="761842FA" w14:textId="77777777" w:rsidR="005E5193" w:rsidRDefault="00F36FBE">
            <w:pPr>
              <w:spacing w:before="40" w:line="216" w:lineRule="auto"/>
              <w:rPr>
                <w:rFonts w:eastAsia="Times New Roman"/>
                <w:sz w:val="27"/>
                <w:szCs w:val="27"/>
              </w:rPr>
            </w:pPr>
            <w:r>
              <w:rPr>
                <w:rFonts w:eastAsia="Times New Roman"/>
                <w:sz w:val="27"/>
                <w:szCs w:val="27"/>
                <w:cs/>
              </w:rPr>
              <w:t>ผู้ถือหุ้น</w:t>
            </w:r>
            <w:r>
              <w:rPr>
                <w:rFonts w:eastAsia="Times New Roman" w:hint="cs"/>
                <w:sz w:val="27"/>
                <w:szCs w:val="27"/>
                <w:cs/>
              </w:rPr>
              <w:t>ร่วมกัน</w:t>
            </w:r>
          </w:p>
        </w:tc>
      </w:tr>
      <w:tr w:rsidR="005E5193" w14:paraId="3F84969A" w14:textId="77777777">
        <w:tc>
          <w:tcPr>
            <w:tcW w:w="3260" w:type="dxa"/>
          </w:tcPr>
          <w:p w14:paraId="55FBB128" w14:textId="77777777" w:rsidR="005E5193" w:rsidRDefault="00F36FBE">
            <w:pPr>
              <w:spacing w:before="40" w:line="216" w:lineRule="auto"/>
              <w:ind w:right="-873" w:firstLine="176"/>
              <w:rPr>
                <w:rFonts w:eastAsia="Times New Roman"/>
                <w:sz w:val="27"/>
                <w:szCs w:val="27"/>
                <w:cs/>
              </w:rPr>
            </w:pPr>
            <w:r>
              <w:rPr>
                <w:rFonts w:eastAsia="Times New Roman"/>
                <w:sz w:val="27"/>
                <w:szCs w:val="27"/>
              </w:rPr>
              <w:t>43</w:t>
            </w:r>
            <w:r>
              <w:rPr>
                <w:rFonts w:eastAsia="Times New Roman"/>
                <w:sz w:val="27"/>
                <w:szCs w:val="27"/>
                <w:cs/>
              </w:rPr>
              <w:t xml:space="preserve">. บจ. ทรัพย์สินสหพัฒน์ </w:t>
            </w:r>
          </w:p>
        </w:tc>
        <w:tc>
          <w:tcPr>
            <w:tcW w:w="3402" w:type="dxa"/>
          </w:tcPr>
          <w:p w14:paraId="33C821DA" w14:textId="77777777" w:rsidR="005E5193" w:rsidRDefault="00F36FBE">
            <w:pPr>
              <w:spacing w:before="40" w:line="216" w:lineRule="auto"/>
              <w:rPr>
                <w:rFonts w:eastAsia="Times New Roman"/>
                <w:sz w:val="27"/>
                <w:szCs w:val="27"/>
              </w:rPr>
            </w:pPr>
            <w:r>
              <w:rPr>
                <w:rFonts w:eastAsia="Times New Roman"/>
                <w:sz w:val="27"/>
                <w:szCs w:val="27"/>
                <w:cs/>
              </w:rPr>
              <w:t>ลงทุน</w:t>
            </w:r>
          </w:p>
        </w:tc>
        <w:tc>
          <w:tcPr>
            <w:tcW w:w="2268" w:type="dxa"/>
          </w:tcPr>
          <w:p w14:paraId="1FC76544" w14:textId="77777777" w:rsidR="005E5193" w:rsidRDefault="00F36FBE">
            <w:pPr>
              <w:spacing w:before="40" w:line="216" w:lineRule="auto"/>
              <w:rPr>
                <w:rFonts w:eastAsia="Times New Roman"/>
                <w:sz w:val="27"/>
                <w:szCs w:val="27"/>
                <w:cs/>
              </w:rPr>
            </w:pPr>
            <w:r>
              <w:rPr>
                <w:rFonts w:eastAsia="Times New Roman"/>
                <w:sz w:val="27"/>
                <w:szCs w:val="27"/>
                <w:cs/>
              </w:rPr>
              <w:t>ผู้ถือหุ้น</w:t>
            </w:r>
            <w:r>
              <w:rPr>
                <w:rFonts w:eastAsia="Times New Roman" w:hint="cs"/>
                <w:sz w:val="27"/>
                <w:szCs w:val="27"/>
                <w:cs/>
              </w:rPr>
              <w:t>ร่วมกัน</w:t>
            </w:r>
          </w:p>
        </w:tc>
      </w:tr>
      <w:tr w:rsidR="005E5193" w14:paraId="5E479756" w14:textId="77777777">
        <w:trPr>
          <w:trHeight w:val="783"/>
        </w:trPr>
        <w:tc>
          <w:tcPr>
            <w:tcW w:w="3260" w:type="dxa"/>
          </w:tcPr>
          <w:p w14:paraId="5C9274ED" w14:textId="77777777" w:rsidR="005E5193" w:rsidRDefault="00F36FBE">
            <w:pPr>
              <w:tabs>
                <w:tab w:val="left" w:pos="601"/>
              </w:tabs>
              <w:spacing w:before="40" w:line="216" w:lineRule="auto"/>
              <w:ind w:right="-108" w:firstLine="176"/>
              <w:rPr>
                <w:rFonts w:eastAsia="Times New Roman"/>
                <w:sz w:val="27"/>
                <w:szCs w:val="27"/>
                <w:cs/>
              </w:rPr>
            </w:pPr>
            <w:r>
              <w:rPr>
                <w:rFonts w:eastAsia="Times New Roman"/>
                <w:sz w:val="27"/>
                <w:szCs w:val="27"/>
              </w:rPr>
              <w:t>44</w:t>
            </w:r>
            <w:r>
              <w:rPr>
                <w:rFonts w:eastAsia="Times New Roman"/>
                <w:sz w:val="27"/>
                <w:szCs w:val="27"/>
                <w:cs/>
              </w:rPr>
              <w:t>. บจ. เค. คอมเมอร์เชียล แอนด์ คอน -</w:t>
            </w:r>
            <w:r>
              <w:rPr>
                <w:rFonts w:eastAsia="Times New Roman"/>
                <w:sz w:val="27"/>
                <w:szCs w:val="27"/>
              </w:rPr>
              <w:tab/>
            </w:r>
            <w:r>
              <w:rPr>
                <w:rFonts w:eastAsia="Times New Roman"/>
                <w:sz w:val="27"/>
                <w:szCs w:val="27"/>
                <w:cs/>
              </w:rPr>
              <w:t xml:space="preserve">สตรัคชั่น </w:t>
            </w:r>
          </w:p>
        </w:tc>
        <w:tc>
          <w:tcPr>
            <w:tcW w:w="3402" w:type="dxa"/>
          </w:tcPr>
          <w:p w14:paraId="799C7FE9" w14:textId="77777777" w:rsidR="005E5193" w:rsidRDefault="00F36FBE">
            <w:pPr>
              <w:spacing w:before="40" w:line="216" w:lineRule="auto"/>
              <w:rPr>
                <w:rFonts w:eastAsia="Times New Roman"/>
                <w:sz w:val="27"/>
                <w:szCs w:val="27"/>
              </w:rPr>
            </w:pPr>
            <w:r>
              <w:rPr>
                <w:rFonts w:eastAsia="Times New Roman"/>
                <w:sz w:val="27"/>
                <w:szCs w:val="27"/>
                <w:cs/>
              </w:rPr>
              <w:t>รับเหมาก่อสร้าง</w:t>
            </w:r>
          </w:p>
        </w:tc>
        <w:tc>
          <w:tcPr>
            <w:tcW w:w="2268" w:type="dxa"/>
          </w:tcPr>
          <w:p w14:paraId="03E4095B" w14:textId="77777777" w:rsidR="005E5193" w:rsidRDefault="00F36FBE">
            <w:pPr>
              <w:spacing w:before="40" w:line="216" w:lineRule="auto"/>
              <w:rPr>
                <w:rFonts w:eastAsia="Times New Roman"/>
                <w:sz w:val="27"/>
                <w:szCs w:val="27"/>
              </w:rPr>
            </w:pPr>
            <w:r>
              <w:rPr>
                <w:rFonts w:eastAsia="Times New Roman"/>
                <w:sz w:val="27"/>
                <w:szCs w:val="27"/>
                <w:cs/>
              </w:rPr>
              <w:t>ผู้ถือหุ้น</w:t>
            </w:r>
            <w:r>
              <w:rPr>
                <w:rFonts w:eastAsia="Times New Roman" w:hint="cs"/>
                <w:sz w:val="27"/>
                <w:szCs w:val="27"/>
                <w:cs/>
              </w:rPr>
              <w:t>ร่วมกัน</w:t>
            </w:r>
          </w:p>
        </w:tc>
      </w:tr>
      <w:tr w:rsidR="005E5193" w14:paraId="02D22BC2" w14:textId="77777777">
        <w:tc>
          <w:tcPr>
            <w:tcW w:w="3260" w:type="dxa"/>
          </w:tcPr>
          <w:p w14:paraId="7B85AFAE" w14:textId="77777777" w:rsidR="005E5193" w:rsidRDefault="00F36FBE">
            <w:pPr>
              <w:spacing w:before="40" w:line="216" w:lineRule="auto"/>
              <w:ind w:right="-873" w:firstLine="176"/>
              <w:rPr>
                <w:rFonts w:eastAsia="Times New Roman"/>
                <w:sz w:val="27"/>
                <w:szCs w:val="27"/>
                <w:cs/>
              </w:rPr>
            </w:pPr>
            <w:r>
              <w:rPr>
                <w:rFonts w:eastAsia="Times New Roman"/>
                <w:sz w:val="27"/>
                <w:szCs w:val="27"/>
              </w:rPr>
              <w:t>45</w:t>
            </w:r>
            <w:r>
              <w:rPr>
                <w:rFonts w:eastAsia="Times New Roman"/>
                <w:sz w:val="27"/>
                <w:szCs w:val="27"/>
                <w:cs/>
              </w:rPr>
              <w:t>. บจ. จาโนเม่ (ประเทศไทย)</w:t>
            </w:r>
          </w:p>
        </w:tc>
        <w:tc>
          <w:tcPr>
            <w:tcW w:w="3402" w:type="dxa"/>
          </w:tcPr>
          <w:p w14:paraId="52B1A690" w14:textId="77777777" w:rsidR="005E5193" w:rsidRDefault="00F36FBE">
            <w:pPr>
              <w:spacing w:before="40" w:line="216" w:lineRule="auto"/>
              <w:rPr>
                <w:rFonts w:eastAsia="Times New Roman"/>
                <w:sz w:val="27"/>
                <w:szCs w:val="27"/>
              </w:rPr>
            </w:pPr>
            <w:r>
              <w:rPr>
                <w:rFonts w:eastAsia="Times New Roman"/>
                <w:sz w:val="27"/>
                <w:szCs w:val="27"/>
                <w:cs/>
              </w:rPr>
              <w:t>ผลิตจักรเย็บผ้า</w:t>
            </w:r>
          </w:p>
        </w:tc>
        <w:tc>
          <w:tcPr>
            <w:tcW w:w="2268" w:type="dxa"/>
          </w:tcPr>
          <w:p w14:paraId="044FC200" w14:textId="77777777" w:rsidR="005E5193" w:rsidRDefault="00F36FBE">
            <w:pPr>
              <w:spacing w:before="40" w:line="216" w:lineRule="auto"/>
              <w:rPr>
                <w:rFonts w:eastAsia="Times New Roman"/>
                <w:sz w:val="27"/>
                <w:szCs w:val="27"/>
                <w:cs/>
              </w:rPr>
            </w:pPr>
            <w:r>
              <w:rPr>
                <w:rFonts w:eastAsia="Times New Roman"/>
                <w:sz w:val="27"/>
                <w:szCs w:val="27"/>
                <w:cs/>
              </w:rPr>
              <w:t>ผู้ถือหุ้น/กรรมกา</w:t>
            </w:r>
            <w:r>
              <w:rPr>
                <w:rFonts w:eastAsia="Times New Roman" w:hint="cs"/>
                <w:sz w:val="27"/>
                <w:szCs w:val="27"/>
                <w:cs/>
              </w:rPr>
              <w:t>รร่วมกัน</w:t>
            </w:r>
          </w:p>
        </w:tc>
      </w:tr>
      <w:tr w:rsidR="005E5193" w14:paraId="4576A41C" w14:textId="77777777">
        <w:tc>
          <w:tcPr>
            <w:tcW w:w="3260" w:type="dxa"/>
          </w:tcPr>
          <w:p w14:paraId="53E555F7" w14:textId="77777777" w:rsidR="005E5193" w:rsidRDefault="00F36FBE">
            <w:pPr>
              <w:spacing w:before="40" w:line="216" w:lineRule="auto"/>
              <w:ind w:right="-873" w:firstLine="176"/>
              <w:rPr>
                <w:rFonts w:eastAsia="Times New Roman"/>
                <w:sz w:val="27"/>
                <w:szCs w:val="27"/>
                <w:cs/>
              </w:rPr>
            </w:pPr>
            <w:r>
              <w:rPr>
                <w:rFonts w:eastAsia="Times New Roman"/>
                <w:sz w:val="27"/>
                <w:szCs w:val="27"/>
              </w:rPr>
              <w:t>46</w:t>
            </w:r>
            <w:r>
              <w:rPr>
                <w:rFonts w:eastAsia="Times New Roman"/>
                <w:sz w:val="27"/>
                <w:szCs w:val="27"/>
                <w:cs/>
              </w:rPr>
              <w:t xml:space="preserve">. บจ. เทรชเชอร์ ฮิลล์ </w:t>
            </w:r>
          </w:p>
        </w:tc>
        <w:tc>
          <w:tcPr>
            <w:tcW w:w="3402" w:type="dxa"/>
          </w:tcPr>
          <w:p w14:paraId="201FD02F" w14:textId="77777777" w:rsidR="005E5193" w:rsidRDefault="00F36FBE">
            <w:pPr>
              <w:spacing w:before="40" w:line="216" w:lineRule="auto"/>
              <w:rPr>
                <w:rFonts w:eastAsia="Times New Roman"/>
                <w:sz w:val="27"/>
                <w:szCs w:val="27"/>
              </w:rPr>
            </w:pPr>
            <w:r>
              <w:rPr>
                <w:rFonts w:eastAsia="Times New Roman"/>
                <w:sz w:val="27"/>
                <w:szCs w:val="27"/>
                <w:cs/>
              </w:rPr>
              <w:t>บริการสนามกอล์ฟ</w:t>
            </w:r>
          </w:p>
        </w:tc>
        <w:tc>
          <w:tcPr>
            <w:tcW w:w="2268" w:type="dxa"/>
          </w:tcPr>
          <w:p w14:paraId="7F825152" w14:textId="77777777" w:rsidR="005E5193" w:rsidRDefault="00F36FBE">
            <w:pPr>
              <w:spacing w:before="40" w:line="216" w:lineRule="auto"/>
              <w:rPr>
                <w:rFonts w:eastAsia="Times New Roman"/>
                <w:sz w:val="27"/>
                <w:szCs w:val="27"/>
                <w:cs/>
              </w:rPr>
            </w:pPr>
            <w:r>
              <w:rPr>
                <w:rFonts w:eastAsia="Times New Roman"/>
                <w:sz w:val="27"/>
                <w:szCs w:val="27"/>
                <w:cs/>
              </w:rPr>
              <w:t>ผู้ถือหุ้</w:t>
            </w:r>
            <w:r>
              <w:rPr>
                <w:rFonts w:eastAsia="Times New Roman" w:hint="cs"/>
                <w:sz w:val="27"/>
                <w:szCs w:val="27"/>
                <w:cs/>
              </w:rPr>
              <w:t>นร่วมกัน</w:t>
            </w:r>
          </w:p>
        </w:tc>
      </w:tr>
      <w:tr w:rsidR="005E5193" w14:paraId="459DF519" w14:textId="77777777">
        <w:tc>
          <w:tcPr>
            <w:tcW w:w="3260" w:type="dxa"/>
          </w:tcPr>
          <w:p w14:paraId="7382A09C" w14:textId="77777777" w:rsidR="005E5193" w:rsidRDefault="00F36FBE">
            <w:pPr>
              <w:spacing w:before="40" w:line="216" w:lineRule="auto"/>
              <w:ind w:right="-873" w:firstLine="176"/>
              <w:rPr>
                <w:rFonts w:eastAsia="Times New Roman"/>
                <w:sz w:val="27"/>
                <w:szCs w:val="27"/>
                <w:cs/>
              </w:rPr>
            </w:pPr>
            <w:r>
              <w:rPr>
                <w:rFonts w:eastAsia="Times New Roman"/>
                <w:sz w:val="27"/>
                <w:szCs w:val="27"/>
              </w:rPr>
              <w:t>47</w:t>
            </w:r>
            <w:r>
              <w:rPr>
                <w:rFonts w:eastAsia="Times New Roman"/>
                <w:sz w:val="27"/>
                <w:szCs w:val="27"/>
                <w:cs/>
              </w:rPr>
              <w:t>. บจ. ธานรา</w:t>
            </w:r>
          </w:p>
        </w:tc>
        <w:tc>
          <w:tcPr>
            <w:tcW w:w="3402" w:type="dxa"/>
          </w:tcPr>
          <w:p w14:paraId="755863B9" w14:textId="77777777" w:rsidR="005E5193" w:rsidRDefault="00F36FBE">
            <w:pPr>
              <w:spacing w:before="40" w:line="216" w:lineRule="auto"/>
              <w:rPr>
                <w:rFonts w:eastAsia="Times New Roman"/>
                <w:sz w:val="27"/>
                <w:szCs w:val="27"/>
              </w:rPr>
            </w:pPr>
            <w:r>
              <w:rPr>
                <w:rFonts w:eastAsia="Times New Roman"/>
                <w:sz w:val="27"/>
                <w:szCs w:val="27"/>
                <w:cs/>
              </w:rPr>
              <w:t>อสังหาริมทรัพย์</w:t>
            </w:r>
          </w:p>
        </w:tc>
        <w:tc>
          <w:tcPr>
            <w:tcW w:w="2268" w:type="dxa"/>
          </w:tcPr>
          <w:p w14:paraId="5AF6B581" w14:textId="77777777" w:rsidR="005E5193" w:rsidRDefault="00F36FBE">
            <w:pPr>
              <w:spacing w:before="40" w:line="216" w:lineRule="auto"/>
              <w:rPr>
                <w:rFonts w:eastAsia="Times New Roman"/>
                <w:sz w:val="27"/>
                <w:szCs w:val="27"/>
              </w:rPr>
            </w:pPr>
            <w:r>
              <w:rPr>
                <w:rFonts w:eastAsia="Times New Roman"/>
                <w:sz w:val="27"/>
                <w:szCs w:val="27"/>
                <w:cs/>
              </w:rPr>
              <w:t>ผู้ถือหุ้น</w:t>
            </w:r>
            <w:r>
              <w:rPr>
                <w:rFonts w:eastAsia="Times New Roman" w:hint="cs"/>
                <w:sz w:val="27"/>
                <w:szCs w:val="27"/>
                <w:cs/>
              </w:rPr>
              <w:t>ร่วมกัน</w:t>
            </w:r>
          </w:p>
        </w:tc>
      </w:tr>
      <w:tr w:rsidR="005E5193" w14:paraId="0F72FF39" w14:textId="77777777">
        <w:tc>
          <w:tcPr>
            <w:tcW w:w="3260" w:type="dxa"/>
          </w:tcPr>
          <w:p w14:paraId="57D094C0" w14:textId="77777777" w:rsidR="005E5193" w:rsidRDefault="00F36FBE">
            <w:pPr>
              <w:spacing w:before="40" w:line="216" w:lineRule="auto"/>
              <w:ind w:right="-873" w:firstLine="176"/>
              <w:rPr>
                <w:rFonts w:eastAsia="Times New Roman"/>
                <w:sz w:val="27"/>
                <w:szCs w:val="27"/>
                <w:cs/>
              </w:rPr>
            </w:pPr>
            <w:r>
              <w:rPr>
                <w:rFonts w:eastAsia="Times New Roman"/>
                <w:sz w:val="27"/>
                <w:szCs w:val="27"/>
              </w:rPr>
              <w:t>48</w:t>
            </w:r>
            <w:r>
              <w:rPr>
                <w:rFonts w:eastAsia="Times New Roman"/>
                <w:sz w:val="27"/>
                <w:szCs w:val="27"/>
                <w:cs/>
              </w:rPr>
              <w:t>. บจ.บางกอก โตเกียว ซ็อคส์</w:t>
            </w:r>
          </w:p>
        </w:tc>
        <w:tc>
          <w:tcPr>
            <w:tcW w:w="3402" w:type="dxa"/>
          </w:tcPr>
          <w:p w14:paraId="77E76D54" w14:textId="77777777" w:rsidR="005E5193" w:rsidRDefault="00F36FBE">
            <w:pPr>
              <w:spacing w:before="40" w:line="216" w:lineRule="auto"/>
              <w:rPr>
                <w:rFonts w:eastAsia="Times New Roman"/>
                <w:sz w:val="27"/>
                <w:szCs w:val="27"/>
              </w:rPr>
            </w:pPr>
            <w:r>
              <w:rPr>
                <w:rFonts w:eastAsia="Times New Roman"/>
                <w:sz w:val="27"/>
                <w:szCs w:val="27"/>
                <w:cs/>
              </w:rPr>
              <w:t>ผู้ผลิตและส่งออก ถุงเท้า</w:t>
            </w:r>
          </w:p>
        </w:tc>
        <w:tc>
          <w:tcPr>
            <w:tcW w:w="2268" w:type="dxa"/>
          </w:tcPr>
          <w:p w14:paraId="045A18B8" w14:textId="77777777" w:rsidR="005E5193" w:rsidRDefault="00F36FBE">
            <w:pPr>
              <w:spacing w:before="40" w:line="216" w:lineRule="auto"/>
              <w:rPr>
                <w:rFonts w:eastAsia="Times New Roman"/>
                <w:sz w:val="27"/>
                <w:szCs w:val="27"/>
              </w:rPr>
            </w:pPr>
            <w:r>
              <w:rPr>
                <w:rFonts w:eastAsia="Times New Roman"/>
                <w:sz w:val="27"/>
                <w:szCs w:val="27"/>
                <w:cs/>
              </w:rPr>
              <w:t>ผู้ถือหุ้น/กรรมการ</w:t>
            </w:r>
            <w:r>
              <w:rPr>
                <w:rFonts w:eastAsia="Times New Roman" w:hint="cs"/>
                <w:sz w:val="27"/>
                <w:szCs w:val="27"/>
                <w:cs/>
              </w:rPr>
              <w:t>ร่วมกัน</w:t>
            </w:r>
          </w:p>
        </w:tc>
      </w:tr>
      <w:tr w:rsidR="005E5193" w14:paraId="74530611" w14:textId="77777777">
        <w:trPr>
          <w:trHeight w:val="628"/>
        </w:trPr>
        <w:tc>
          <w:tcPr>
            <w:tcW w:w="3260" w:type="dxa"/>
          </w:tcPr>
          <w:p w14:paraId="49B5DFE9" w14:textId="77777777" w:rsidR="005E5193" w:rsidRDefault="00F36FBE">
            <w:pPr>
              <w:tabs>
                <w:tab w:val="left" w:pos="601"/>
              </w:tabs>
              <w:spacing w:before="40" w:line="216" w:lineRule="auto"/>
              <w:ind w:right="-108" w:firstLine="176"/>
              <w:rPr>
                <w:rFonts w:eastAsia="Times New Roman"/>
                <w:sz w:val="27"/>
                <w:szCs w:val="27"/>
                <w:cs/>
              </w:rPr>
            </w:pPr>
            <w:r>
              <w:rPr>
                <w:rFonts w:eastAsia="Times New Roman"/>
                <w:sz w:val="27"/>
                <w:szCs w:val="27"/>
              </w:rPr>
              <w:t>49</w:t>
            </w:r>
            <w:r>
              <w:rPr>
                <w:rFonts w:eastAsia="Times New Roman"/>
                <w:sz w:val="27"/>
                <w:szCs w:val="27"/>
                <w:cs/>
              </w:rPr>
              <w:t xml:space="preserve">. บจ. อาซาฮี คาเซอิ สปันบอนด์ </w:t>
            </w:r>
            <w:r>
              <w:rPr>
                <w:rFonts w:eastAsia="Times New Roman"/>
                <w:sz w:val="27"/>
                <w:szCs w:val="27"/>
                <w:cs/>
              </w:rPr>
              <w:tab/>
              <w:t>(ประเทศไทย)</w:t>
            </w:r>
          </w:p>
        </w:tc>
        <w:tc>
          <w:tcPr>
            <w:tcW w:w="3402" w:type="dxa"/>
          </w:tcPr>
          <w:p w14:paraId="615BBBF1" w14:textId="77777777" w:rsidR="005E5193" w:rsidRDefault="00F36FBE">
            <w:pPr>
              <w:spacing w:before="40" w:line="216" w:lineRule="auto"/>
              <w:rPr>
                <w:rFonts w:eastAsia="Times New Roman"/>
                <w:sz w:val="27"/>
                <w:szCs w:val="27"/>
                <w:cs/>
              </w:rPr>
            </w:pPr>
            <w:r>
              <w:rPr>
                <w:rFonts w:eastAsia="Times New Roman"/>
                <w:sz w:val="27"/>
                <w:szCs w:val="27"/>
                <w:cs/>
              </w:rPr>
              <w:t>ผลิตเส้นใยสปันบอนด์นอนวูฟเวน</w:t>
            </w:r>
          </w:p>
        </w:tc>
        <w:tc>
          <w:tcPr>
            <w:tcW w:w="2268" w:type="dxa"/>
          </w:tcPr>
          <w:p w14:paraId="174605A3" w14:textId="77777777" w:rsidR="005E5193" w:rsidRDefault="00F36FBE">
            <w:pPr>
              <w:spacing w:before="40" w:line="216" w:lineRule="auto"/>
              <w:rPr>
                <w:rFonts w:eastAsia="Times New Roman"/>
                <w:sz w:val="27"/>
                <w:szCs w:val="27"/>
                <w:cs/>
              </w:rPr>
            </w:pPr>
            <w:r>
              <w:rPr>
                <w:rFonts w:eastAsia="Times New Roman"/>
                <w:sz w:val="27"/>
                <w:szCs w:val="27"/>
                <w:cs/>
              </w:rPr>
              <w:t>ผู้ถือหุ้น</w:t>
            </w:r>
            <w:r>
              <w:rPr>
                <w:rFonts w:eastAsia="Times New Roman" w:hint="cs"/>
                <w:sz w:val="27"/>
                <w:szCs w:val="27"/>
                <w:cs/>
              </w:rPr>
              <w:t>ร่วมกัน</w:t>
            </w:r>
          </w:p>
        </w:tc>
      </w:tr>
      <w:tr w:rsidR="005E5193" w14:paraId="055B7F5B" w14:textId="77777777">
        <w:tc>
          <w:tcPr>
            <w:tcW w:w="3260" w:type="dxa"/>
          </w:tcPr>
          <w:p w14:paraId="301CC1CC" w14:textId="77777777" w:rsidR="005E5193" w:rsidRDefault="00F36FBE">
            <w:pPr>
              <w:spacing w:before="40" w:line="216" w:lineRule="auto"/>
              <w:ind w:right="-873" w:firstLine="176"/>
              <w:rPr>
                <w:rFonts w:eastAsia="Times New Roman"/>
                <w:sz w:val="27"/>
                <w:szCs w:val="27"/>
                <w:cs/>
              </w:rPr>
            </w:pPr>
            <w:r>
              <w:rPr>
                <w:rFonts w:eastAsia="Times New Roman"/>
                <w:sz w:val="27"/>
                <w:szCs w:val="27"/>
              </w:rPr>
              <w:t>50</w:t>
            </w:r>
            <w:r>
              <w:rPr>
                <w:rFonts w:eastAsia="Times New Roman"/>
                <w:sz w:val="27"/>
                <w:szCs w:val="27"/>
                <w:cs/>
              </w:rPr>
              <w:t xml:space="preserve">. บจ. วาเซดะ เอ็ดดูเคชั่น (ไทยแลนด์) </w:t>
            </w:r>
          </w:p>
        </w:tc>
        <w:tc>
          <w:tcPr>
            <w:tcW w:w="3402" w:type="dxa"/>
          </w:tcPr>
          <w:p w14:paraId="5A438041" w14:textId="77777777" w:rsidR="005E5193" w:rsidRDefault="00F36FBE">
            <w:pPr>
              <w:spacing w:before="40" w:line="216" w:lineRule="auto"/>
              <w:rPr>
                <w:rFonts w:eastAsia="Times New Roman"/>
                <w:sz w:val="27"/>
                <w:szCs w:val="27"/>
              </w:rPr>
            </w:pPr>
            <w:r>
              <w:rPr>
                <w:rFonts w:eastAsia="Times New Roman"/>
                <w:sz w:val="27"/>
                <w:szCs w:val="27"/>
                <w:cs/>
              </w:rPr>
              <w:t>สถาบันสอนภาษา</w:t>
            </w:r>
          </w:p>
        </w:tc>
        <w:tc>
          <w:tcPr>
            <w:tcW w:w="2268" w:type="dxa"/>
          </w:tcPr>
          <w:p w14:paraId="6A9C32F3" w14:textId="77777777" w:rsidR="005E5193" w:rsidRDefault="00F36FBE">
            <w:pPr>
              <w:spacing w:before="40" w:line="216" w:lineRule="auto"/>
              <w:rPr>
                <w:rFonts w:eastAsia="Times New Roman"/>
                <w:sz w:val="27"/>
                <w:szCs w:val="27"/>
              </w:rPr>
            </w:pPr>
            <w:r>
              <w:rPr>
                <w:rFonts w:eastAsia="Times New Roman"/>
                <w:sz w:val="27"/>
                <w:szCs w:val="27"/>
                <w:cs/>
              </w:rPr>
              <w:t>ผู้ถือหุ้น/กรรมการ</w:t>
            </w:r>
            <w:r>
              <w:rPr>
                <w:rFonts w:eastAsia="Times New Roman" w:hint="cs"/>
                <w:sz w:val="27"/>
                <w:szCs w:val="27"/>
                <w:cs/>
              </w:rPr>
              <w:t>ร่วมกัน</w:t>
            </w:r>
          </w:p>
        </w:tc>
      </w:tr>
      <w:tr w:rsidR="005E5193" w14:paraId="6088C60F" w14:textId="77777777">
        <w:tc>
          <w:tcPr>
            <w:tcW w:w="3260" w:type="dxa"/>
          </w:tcPr>
          <w:p w14:paraId="223168D4" w14:textId="77777777" w:rsidR="005E5193" w:rsidRDefault="00F36FBE">
            <w:pPr>
              <w:spacing w:before="40" w:line="216" w:lineRule="auto"/>
              <w:ind w:right="-108" w:firstLine="176"/>
              <w:rPr>
                <w:rFonts w:eastAsia="Times New Roman"/>
                <w:sz w:val="27"/>
                <w:szCs w:val="27"/>
                <w:cs/>
              </w:rPr>
            </w:pPr>
            <w:r>
              <w:rPr>
                <w:rFonts w:eastAsia="Times New Roman"/>
                <w:sz w:val="27"/>
                <w:szCs w:val="27"/>
              </w:rPr>
              <w:t>51</w:t>
            </w:r>
            <w:r>
              <w:rPr>
                <w:rFonts w:eastAsia="Times New Roman"/>
                <w:sz w:val="27"/>
                <w:szCs w:val="27"/>
                <w:cs/>
              </w:rPr>
              <w:t xml:space="preserve">. บจ. ไทย อาซาฮี คาเซอิ สแปนเด็กซ์ </w:t>
            </w:r>
          </w:p>
        </w:tc>
        <w:tc>
          <w:tcPr>
            <w:tcW w:w="3402" w:type="dxa"/>
          </w:tcPr>
          <w:p w14:paraId="5C8F4B48" w14:textId="77777777" w:rsidR="005E5193" w:rsidRDefault="00F36FBE">
            <w:pPr>
              <w:spacing w:before="40" w:line="216" w:lineRule="auto"/>
              <w:rPr>
                <w:rFonts w:eastAsia="Times New Roman"/>
                <w:sz w:val="27"/>
                <w:szCs w:val="27"/>
              </w:rPr>
            </w:pPr>
            <w:r>
              <w:rPr>
                <w:rFonts w:eastAsia="Times New Roman"/>
                <w:sz w:val="27"/>
                <w:szCs w:val="27"/>
                <w:cs/>
              </w:rPr>
              <w:t>ผลิตเส้นใย</w:t>
            </w:r>
          </w:p>
        </w:tc>
        <w:tc>
          <w:tcPr>
            <w:tcW w:w="2268" w:type="dxa"/>
          </w:tcPr>
          <w:p w14:paraId="0047E0D4" w14:textId="77777777" w:rsidR="005E5193" w:rsidRDefault="00F36FBE">
            <w:pPr>
              <w:spacing w:before="40" w:line="216" w:lineRule="auto"/>
              <w:rPr>
                <w:rFonts w:eastAsia="Times New Roman"/>
                <w:sz w:val="27"/>
                <w:szCs w:val="27"/>
              </w:rPr>
            </w:pPr>
            <w:r>
              <w:rPr>
                <w:rFonts w:eastAsia="Times New Roman"/>
                <w:sz w:val="27"/>
                <w:szCs w:val="27"/>
                <w:cs/>
              </w:rPr>
              <w:t>ผู้ถือหุ้น/กรรมการ</w:t>
            </w:r>
            <w:r>
              <w:rPr>
                <w:rFonts w:eastAsia="Times New Roman" w:hint="cs"/>
                <w:sz w:val="27"/>
                <w:szCs w:val="27"/>
                <w:cs/>
              </w:rPr>
              <w:t>ร่วมกัน</w:t>
            </w:r>
          </w:p>
        </w:tc>
      </w:tr>
      <w:tr w:rsidR="005E5193" w14:paraId="742B15AB" w14:textId="77777777">
        <w:tc>
          <w:tcPr>
            <w:tcW w:w="3260" w:type="dxa"/>
          </w:tcPr>
          <w:p w14:paraId="7A230B42" w14:textId="77777777" w:rsidR="005E5193" w:rsidRDefault="00F36FBE">
            <w:pPr>
              <w:spacing w:before="40" w:line="216" w:lineRule="auto"/>
              <w:ind w:right="-873" w:firstLine="176"/>
              <w:rPr>
                <w:rFonts w:eastAsia="Times New Roman"/>
                <w:sz w:val="27"/>
                <w:szCs w:val="27"/>
                <w:cs/>
              </w:rPr>
            </w:pPr>
            <w:r>
              <w:rPr>
                <w:rFonts w:eastAsia="Times New Roman"/>
                <w:sz w:val="27"/>
                <w:szCs w:val="27"/>
              </w:rPr>
              <w:t>52</w:t>
            </w:r>
            <w:r>
              <w:rPr>
                <w:rFonts w:eastAsia="Times New Roman"/>
                <w:sz w:val="27"/>
                <w:szCs w:val="27"/>
                <w:cs/>
              </w:rPr>
              <w:t xml:space="preserve">. บจ. ไทย บุนกะ แฟชั่น </w:t>
            </w:r>
          </w:p>
        </w:tc>
        <w:tc>
          <w:tcPr>
            <w:tcW w:w="3402" w:type="dxa"/>
          </w:tcPr>
          <w:p w14:paraId="2D73DB17" w14:textId="77777777" w:rsidR="005E5193" w:rsidRDefault="00F36FBE">
            <w:pPr>
              <w:spacing w:before="40" w:line="216" w:lineRule="auto"/>
              <w:rPr>
                <w:rFonts w:eastAsia="Times New Roman"/>
                <w:sz w:val="27"/>
                <w:szCs w:val="27"/>
              </w:rPr>
            </w:pPr>
            <w:r>
              <w:rPr>
                <w:rFonts w:eastAsia="Times New Roman"/>
                <w:sz w:val="27"/>
                <w:szCs w:val="27"/>
                <w:cs/>
              </w:rPr>
              <w:t>โรงเรียนสอนแฟชั่น</w:t>
            </w:r>
          </w:p>
        </w:tc>
        <w:tc>
          <w:tcPr>
            <w:tcW w:w="2268" w:type="dxa"/>
          </w:tcPr>
          <w:p w14:paraId="50A8BB6D" w14:textId="77777777" w:rsidR="005E5193" w:rsidRDefault="00F36FBE">
            <w:pPr>
              <w:spacing w:before="40" w:line="216" w:lineRule="auto"/>
              <w:rPr>
                <w:rFonts w:eastAsia="Times New Roman"/>
                <w:sz w:val="27"/>
                <w:szCs w:val="27"/>
              </w:rPr>
            </w:pPr>
            <w:r>
              <w:rPr>
                <w:rFonts w:eastAsia="Times New Roman"/>
                <w:sz w:val="27"/>
                <w:szCs w:val="27"/>
                <w:cs/>
              </w:rPr>
              <w:t>ผู้ถือหุ้น/กรรมการ</w:t>
            </w:r>
            <w:r>
              <w:rPr>
                <w:rFonts w:eastAsia="Times New Roman" w:hint="cs"/>
                <w:sz w:val="27"/>
                <w:szCs w:val="27"/>
                <w:cs/>
              </w:rPr>
              <w:t>ร่วมกัน</w:t>
            </w:r>
          </w:p>
        </w:tc>
      </w:tr>
      <w:tr w:rsidR="005E5193" w14:paraId="3D8B33DB" w14:textId="77777777">
        <w:tc>
          <w:tcPr>
            <w:tcW w:w="3260" w:type="dxa"/>
          </w:tcPr>
          <w:p w14:paraId="33EB2F7E" w14:textId="77777777" w:rsidR="005E5193" w:rsidRDefault="00F36FBE">
            <w:pPr>
              <w:spacing w:before="40" w:line="216" w:lineRule="auto"/>
              <w:ind w:right="-873" w:firstLine="176"/>
              <w:rPr>
                <w:rFonts w:eastAsia="Times New Roman"/>
                <w:sz w:val="27"/>
                <w:szCs w:val="27"/>
                <w:cs/>
              </w:rPr>
            </w:pPr>
            <w:r>
              <w:rPr>
                <w:rFonts w:eastAsia="Times New Roman"/>
                <w:sz w:val="27"/>
                <w:szCs w:val="27"/>
              </w:rPr>
              <w:t>53</w:t>
            </w:r>
            <w:r>
              <w:rPr>
                <w:rFonts w:eastAsia="Times New Roman"/>
                <w:sz w:val="27"/>
                <w:szCs w:val="27"/>
                <w:cs/>
              </w:rPr>
              <w:t xml:space="preserve">. บจ. ไทยซาคาเอะเลซ </w:t>
            </w:r>
          </w:p>
        </w:tc>
        <w:tc>
          <w:tcPr>
            <w:tcW w:w="3402" w:type="dxa"/>
          </w:tcPr>
          <w:p w14:paraId="6089BDAD" w14:textId="77777777" w:rsidR="005E5193" w:rsidRDefault="00F36FBE">
            <w:pPr>
              <w:spacing w:before="40" w:line="216" w:lineRule="auto"/>
              <w:rPr>
                <w:rFonts w:eastAsia="Times New Roman"/>
                <w:sz w:val="27"/>
                <w:szCs w:val="27"/>
              </w:rPr>
            </w:pPr>
            <w:r>
              <w:rPr>
                <w:rFonts w:eastAsia="Times New Roman"/>
                <w:sz w:val="27"/>
                <w:szCs w:val="27"/>
                <w:cs/>
              </w:rPr>
              <w:t>ผลิตผ้าลูกไม้</w:t>
            </w:r>
          </w:p>
        </w:tc>
        <w:tc>
          <w:tcPr>
            <w:tcW w:w="2268" w:type="dxa"/>
          </w:tcPr>
          <w:p w14:paraId="1F3E8BF0" w14:textId="77777777" w:rsidR="005E5193" w:rsidRDefault="00F36FBE">
            <w:pPr>
              <w:spacing w:before="40" w:line="216" w:lineRule="auto"/>
              <w:rPr>
                <w:rFonts w:eastAsia="Times New Roman"/>
                <w:sz w:val="27"/>
                <w:szCs w:val="27"/>
              </w:rPr>
            </w:pPr>
            <w:r>
              <w:rPr>
                <w:rFonts w:eastAsia="Times New Roman"/>
                <w:sz w:val="27"/>
                <w:szCs w:val="27"/>
                <w:cs/>
              </w:rPr>
              <w:t>ผู้ถือหุ้น/กรรมการ</w:t>
            </w:r>
            <w:r>
              <w:rPr>
                <w:rFonts w:eastAsia="Times New Roman" w:hint="cs"/>
                <w:sz w:val="27"/>
                <w:szCs w:val="27"/>
                <w:cs/>
              </w:rPr>
              <w:t>ร่วมกัน</w:t>
            </w:r>
          </w:p>
        </w:tc>
      </w:tr>
    </w:tbl>
    <w:p w14:paraId="20511ED8" w14:textId="77777777" w:rsidR="005E5193" w:rsidRDefault="00F36FBE">
      <w:pPr>
        <w:tabs>
          <w:tab w:val="left" w:pos="1245"/>
        </w:tabs>
        <w:spacing w:line="48" w:lineRule="auto"/>
        <w:rPr>
          <w:b/>
          <w:bCs/>
          <w:sz w:val="30"/>
          <w:szCs w:val="30"/>
        </w:rPr>
      </w:pPr>
      <w:r>
        <w:rPr>
          <w:b/>
          <w:bCs/>
          <w:sz w:val="30"/>
          <w:szCs w:val="30"/>
          <w:cs/>
        </w:rPr>
        <w:br w:type="page"/>
      </w:r>
    </w:p>
    <w:p w14:paraId="6319067B" w14:textId="77777777" w:rsidR="005E5193" w:rsidRDefault="00F36FBE">
      <w:pPr>
        <w:tabs>
          <w:tab w:val="left" w:pos="900"/>
        </w:tabs>
        <w:spacing w:after="120" w:line="216" w:lineRule="auto"/>
        <w:ind w:left="544" w:right="-45"/>
        <w:jc w:val="thaiDistribute"/>
        <w:rPr>
          <w:b/>
          <w:bCs/>
          <w:sz w:val="30"/>
          <w:szCs w:val="30"/>
        </w:rPr>
      </w:pPr>
      <w:r>
        <w:rPr>
          <w:b/>
          <w:bCs/>
          <w:sz w:val="30"/>
          <w:szCs w:val="30"/>
          <w:cs/>
        </w:rPr>
        <w:lastRenderedPageBreak/>
        <w:t>ยอดสินทรัพย์และหนี้สินคงค้างระหว่าง</w:t>
      </w:r>
      <w:r>
        <w:rPr>
          <w:b/>
          <w:bCs/>
          <w:sz w:val="30"/>
          <w:szCs w:val="30"/>
          <w:cs/>
          <w:lang w:eastAsia="zh-CN"/>
        </w:rPr>
        <w:t>บริษัทที่เกี่ยวข้องกัน</w:t>
      </w:r>
      <w:r>
        <w:rPr>
          <w:b/>
          <w:bCs/>
          <w:sz w:val="30"/>
          <w:szCs w:val="30"/>
          <w:cs/>
        </w:rPr>
        <w:t xml:space="preserve">มีรายละเอียดดังนี้ :- </w:t>
      </w:r>
    </w:p>
    <w:tbl>
      <w:tblPr>
        <w:tblW w:w="8930" w:type="dxa"/>
        <w:tblInd w:w="392" w:type="dxa"/>
        <w:tblLayout w:type="fixed"/>
        <w:tblLook w:val="0000" w:firstRow="0" w:lastRow="0" w:firstColumn="0" w:lastColumn="0" w:noHBand="0" w:noVBand="0"/>
      </w:tblPr>
      <w:tblGrid>
        <w:gridCol w:w="3260"/>
        <w:gridCol w:w="1418"/>
        <w:gridCol w:w="1417"/>
        <w:gridCol w:w="1418"/>
        <w:gridCol w:w="1417"/>
      </w:tblGrid>
      <w:tr w:rsidR="005E5193" w14:paraId="409C4EDB" w14:textId="77777777">
        <w:trPr>
          <w:trHeight w:val="20"/>
          <w:tblHeader/>
        </w:trPr>
        <w:tc>
          <w:tcPr>
            <w:tcW w:w="3260" w:type="dxa"/>
          </w:tcPr>
          <w:p w14:paraId="521A777F" w14:textId="77777777" w:rsidR="005E5193" w:rsidRDefault="005E5193">
            <w:pPr>
              <w:tabs>
                <w:tab w:val="left" w:pos="459"/>
                <w:tab w:val="left" w:pos="900"/>
                <w:tab w:val="left" w:pos="1440"/>
              </w:tabs>
              <w:spacing w:before="40" w:after="20" w:line="216" w:lineRule="auto"/>
              <w:ind w:right="-108"/>
              <w:rPr>
                <w:spacing w:val="-6"/>
                <w:sz w:val="30"/>
                <w:szCs w:val="30"/>
                <w:cs/>
              </w:rPr>
            </w:pPr>
          </w:p>
        </w:tc>
        <w:tc>
          <w:tcPr>
            <w:tcW w:w="2835" w:type="dxa"/>
            <w:gridSpan w:val="2"/>
            <w:vAlign w:val="center"/>
          </w:tcPr>
          <w:p w14:paraId="5C6722AB" w14:textId="77777777" w:rsidR="005E5193" w:rsidRDefault="005E5193">
            <w:pPr>
              <w:tabs>
                <w:tab w:val="left" w:pos="1440"/>
              </w:tabs>
              <w:spacing w:before="40" w:after="20" w:line="216" w:lineRule="auto"/>
              <w:jc w:val="center"/>
              <w:rPr>
                <w:b/>
                <w:bCs/>
                <w:spacing w:val="-6"/>
                <w:sz w:val="30"/>
                <w:szCs w:val="30"/>
                <w:cs/>
              </w:rPr>
            </w:pPr>
          </w:p>
        </w:tc>
        <w:tc>
          <w:tcPr>
            <w:tcW w:w="2835" w:type="dxa"/>
            <w:gridSpan w:val="2"/>
            <w:vAlign w:val="center"/>
          </w:tcPr>
          <w:p w14:paraId="7BA9EAA9" w14:textId="77777777" w:rsidR="005E5193" w:rsidRDefault="00F36FBE">
            <w:pPr>
              <w:spacing w:before="40" w:after="20" w:line="216" w:lineRule="auto"/>
              <w:jc w:val="right"/>
              <w:rPr>
                <w:b/>
                <w:bCs/>
                <w:spacing w:val="-6"/>
                <w:sz w:val="30"/>
                <w:szCs w:val="30"/>
                <w:cs/>
              </w:rPr>
            </w:pPr>
            <w:r>
              <w:rPr>
                <w:b/>
                <w:bCs/>
                <w:spacing w:val="-6"/>
                <w:sz w:val="30"/>
                <w:szCs w:val="30"/>
                <w:cs/>
              </w:rPr>
              <w:t xml:space="preserve">หน่วย </w:t>
            </w:r>
            <w:r>
              <w:rPr>
                <w:b/>
                <w:bCs/>
                <w:spacing w:val="-6"/>
                <w:sz w:val="30"/>
                <w:szCs w:val="30"/>
                <w:cs/>
                <w:lang w:val="en-GB"/>
              </w:rPr>
              <w:t xml:space="preserve">: </w:t>
            </w:r>
            <w:r>
              <w:rPr>
                <w:rFonts w:hint="cs"/>
                <w:b/>
                <w:bCs/>
                <w:spacing w:val="-6"/>
                <w:sz w:val="30"/>
                <w:szCs w:val="30"/>
                <w:cs/>
              </w:rPr>
              <w:t>พัน</w:t>
            </w:r>
            <w:r>
              <w:rPr>
                <w:b/>
                <w:bCs/>
                <w:spacing w:val="-6"/>
                <w:sz w:val="30"/>
                <w:szCs w:val="30"/>
                <w:cs/>
              </w:rPr>
              <w:t>บาท</w:t>
            </w:r>
          </w:p>
        </w:tc>
      </w:tr>
      <w:tr w:rsidR="005E5193" w14:paraId="4CC7589A" w14:textId="77777777">
        <w:trPr>
          <w:trHeight w:val="20"/>
          <w:tblHeader/>
        </w:trPr>
        <w:tc>
          <w:tcPr>
            <w:tcW w:w="3260" w:type="dxa"/>
          </w:tcPr>
          <w:p w14:paraId="4789EBF8" w14:textId="77777777" w:rsidR="005E5193" w:rsidRDefault="005E5193">
            <w:pPr>
              <w:tabs>
                <w:tab w:val="left" w:pos="459"/>
                <w:tab w:val="left" w:pos="900"/>
                <w:tab w:val="left" w:pos="1440"/>
              </w:tabs>
              <w:spacing w:before="40" w:after="20" w:line="216" w:lineRule="auto"/>
              <w:ind w:right="-108"/>
              <w:rPr>
                <w:spacing w:val="-6"/>
                <w:sz w:val="30"/>
                <w:szCs w:val="30"/>
                <w:cs/>
              </w:rPr>
            </w:pPr>
          </w:p>
        </w:tc>
        <w:tc>
          <w:tcPr>
            <w:tcW w:w="2835" w:type="dxa"/>
            <w:gridSpan w:val="2"/>
            <w:vAlign w:val="bottom"/>
          </w:tcPr>
          <w:p w14:paraId="112E5CB8" w14:textId="77777777" w:rsidR="005E5193" w:rsidRDefault="00F36FBE">
            <w:pPr>
              <w:pBdr>
                <w:bottom w:val="single" w:sz="4" w:space="1" w:color="auto"/>
              </w:pBdr>
              <w:tabs>
                <w:tab w:val="left" w:pos="1440"/>
              </w:tabs>
              <w:spacing w:before="40" w:after="20" w:line="216" w:lineRule="auto"/>
              <w:jc w:val="center"/>
              <w:rPr>
                <w:spacing w:val="-6"/>
                <w:sz w:val="30"/>
                <w:szCs w:val="30"/>
                <w:cs/>
              </w:rPr>
            </w:pPr>
            <w:r>
              <w:rPr>
                <w:spacing w:val="-6"/>
                <w:sz w:val="30"/>
                <w:szCs w:val="30"/>
                <w:cs/>
              </w:rPr>
              <w:t>งบการเงินรวม</w:t>
            </w:r>
          </w:p>
        </w:tc>
        <w:tc>
          <w:tcPr>
            <w:tcW w:w="2835" w:type="dxa"/>
            <w:gridSpan w:val="2"/>
            <w:vAlign w:val="bottom"/>
          </w:tcPr>
          <w:p w14:paraId="3AA7A73B" w14:textId="77777777" w:rsidR="005E5193" w:rsidRDefault="00F36FBE">
            <w:pPr>
              <w:pBdr>
                <w:bottom w:val="single" w:sz="4" w:space="1" w:color="auto"/>
              </w:pBdr>
              <w:spacing w:before="40" w:after="20" w:line="216" w:lineRule="auto"/>
              <w:jc w:val="center"/>
              <w:rPr>
                <w:spacing w:val="-6"/>
                <w:sz w:val="30"/>
                <w:szCs w:val="30"/>
                <w:cs/>
              </w:rPr>
            </w:pPr>
            <w:r>
              <w:rPr>
                <w:spacing w:val="-6"/>
                <w:sz w:val="30"/>
                <w:szCs w:val="30"/>
                <w:cs/>
              </w:rPr>
              <w:t>งบการเงินเฉพาะกิจการ</w:t>
            </w:r>
          </w:p>
        </w:tc>
      </w:tr>
      <w:tr w:rsidR="005E5193" w14:paraId="7C2D94C3" w14:textId="77777777">
        <w:trPr>
          <w:trHeight w:val="20"/>
          <w:tblHeader/>
        </w:trPr>
        <w:tc>
          <w:tcPr>
            <w:tcW w:w="3260" w:type="dxa"/>
          </w:tcPr>
          <w:p w14:paraId="169EE171" w14:textId="77777777" w:rsidR="005E5193" w:rsidRDefault="005E5193">
            <w:pPr>
              <w:tabs>
                <w:tab w:val="left" w:pos="459"/>
                <w:tab w:val="left" w:pos="900"/>
                <w:tab w:val="left" w:pos="1440"/>
              </w:tabs>
              <w:spacing w:before="40" w:after="20" w:line="216" w:lineRule="auto"/>
              <w:ind w:right="-108"/>
              <w:rPr>
                <w:spacing w:val="-6"/>
                <w:sz w:val="30"/>
                <w:szCs w:val="30"/>
                <w:cs/>
              </w:rPr>
            </w:pPr>
          </w:p>
        </w:tc>
        <w:tc>
          <w:tcPr>
            <w:tcW w:w="2835" w:type="dxa"/>
            <w:gridSpan w:val="2"/>
            <w:vAlign w:val="center"/>
          </w:tcPr>
          <w:p w14:paraId="683B6931" w14:textId="77777777" w:rsidR="005E5193" w:rsidRDefault="00F36FBE">
            <w:pPr>
              <w:pBdr>
                <w:bottom w:val="single" w:sz="4" w:space="1" w:color="auto"/>
              </w:pBdr>
              <w:tabs>
                <w:tab w:val="left" w:pos="1440"/>
              </w:tabs>
              <w:spacing w:before="40" w:after="20" w:line="216" w:lineRule="auto"/>
              <w:jc w:val="center"/>
              <w:rPr>
                <w:spacing w:val="-6"/>
                <w:sz w:val="30"/>
                <w:szCs w:val="30"/>
                <w:cs/>
              </w:rPr>
            </w:pPr>
            <w:r>
              <w:rPr>
                <w:spacing w:val="-6"/>
                <w:sz w:val="30"/>
                <w:szCs w:val="30"/>
                <w:cs/>
              </w:rPr>
              <w:t xml:space="preserve">ณ วันที่ </w:t>
            </w:r>
          </w:p>
        </w:tc>
        <w:tc>
          <w:tcPr>
            <w:tcW w:w="2835" w:type="dxa"/>
            <w:gridSpan w:val="2"/>
            <w:vAlign w:val="bottom"/>
          </w:tcPr>
          <w:p w14:paraId="4A3F5F08" w14:textId="77777777" w:rsidR="005E5193" w:rsidRDefault="00F36FBE">
            <w:pPr>
              <w:pBdr>
                <w:bottom w:val="single" w:sz="4" w:space="1" w:color="auto"/>
              </w:pBdr>
              <w:spacing w:before="40" w:after="20" w:line="216" w:lineRule="auto"/>
              <w:jc w:val="center"/>
              <w:rPr>
                <w:spacing w:val="-6"/>
                <w:sz w:val="30"/>
                <w:szCs w:val="30"/>
                <w:cs/>
              </w:rPr>
            </w:pPr>
            <w:r>
              <w:rPr>
                <w:spacing w:val="-6"/>
                <w:sz w:val="30"/>
                <w:szCs w:val="30"/>
                <w:cs/>
              </w:rPr>
              <w:t>ณ วันที่</w:t>
            </w:r>
          </w:p>
        </w:tc>
      </w:tr>
      <w:tr w:rsidR="005E5193" w14:paraId="73A7B3D1" w14:textId="77777777">
        <w:trPr>
          <w:trHeight w:val="20"/>
          <w:tblHeader/>
        </w:trPr>
        <w:tc>
          <w:tcPr>
            <w:tcW w:w="3260" w:type="dxa"/>
          </w:tcPr>
          <w:p w14:paraId="7BB0FB64" w14:textId="77777777" w:rsidR="005E5193" w:rsidRDefault="005E5193">
            <w:pPr>
              <w:tabs>
                <w:tab w:val="left" w:pos="360"/>
                <w:tab w:val="left" w:pos="900"/>
                <w:tab w:val="left" w:pos="1440"/>
              </w:tabs>
              <w:spacing w:before="40" w:after="20" w:line="216" w:lineRule="auto"/>
              <w:ind w:right="-18"/>
              <w:rPr>
                <w:spacing w:val="-6"/>
                <w:sz w:val="30"/>
                <w:szCs w:val="30"/>
                <w:cs/>
              </w:rPr>
            </w:pPr>
          </w:p>
        </w:tc>
        <w:tc>
          <w:tcPr>
            <w:tcW w:w="1418" w:type="dxa"/>
            <w:vAlign w:val="center"/>
          </w:tcPr>
          <w:p w14:paraId="4FA92396" w14:textId="77777777" w:rsidR="005E5193" w:rsidRDefault="00F36FBE">
            <w:pPr>
              <w:pBdr>
                <w:bottom w:val="single" w:sz="4" w:space="1" w:color="auto"/>
              </w:pBdr>
              <w:spacing w:before="40" w:after="20" w:line="216" w:lineRule="auto"/>
              <w:jc w:val="right"/>
              <w:rPr>
                <w:spacing w:val="-6"/>
                <w:sz w:val="30"/>
                <w:szCs w:val="30"/>
              </w:rPr>
            </w:pPr>
            <w:r>
              <w:rPr>
                <w:spacing w:val="-6"/>
                <w:sz w:val="30"/>
                <w:szCs w:val="30"/>
              </w:rPr>
              <w:t>30</w:t>
            </w:r>
            <w:r>
              <w:rPr>
                <w:spacing w:val="-6"/>
                <w:sz w:val="30"/>
                <w:szCs w:val="30"/>
                <w:cs/>
              </w:rPr>
              <w:t xml:space="preserve"> ม</w:t>
            </w:r>
            <w:r>
              <w:rPr>
                <w:rFonts w:hint="cs"/>
                <w:spacing w:val="-6"/>
                <w:sz w:val="30"/>
                <w:szCs w:val="30"/>
                <w:cs/>
              </w:rPr>
              <w:t>ิถุนายน</w:t>
            </w:r>
            <w:r>
              <w:rPr>
                <w:spacing w:val="-6"/>
                <w:sz w:val="30"/>
                <w:szCs w:val="30"/>
                <w:cs/>
              </w:rPr>
              <w:t xml:space="preserve"> </w:t>
            </w:r>
            <w:r>
              <w:rPr>
                <w:spacing w:val="-6"/>
                <w:sz w:val="30"/>
                <w:szCs w:val="30"/>
              </w:rPr>
              <w:t>256</w:t>
            </w:r>
            <w:r>
              <w:rPr>
                <w:rFonts w:hint="cs"/>
                <w:spacing w:val="-6"/>
                <w:sz w:val="30"/>
                <w:szCs w:val="30"/>
              </w:rPr>
              <w:t>5</w:t>
            </w:r>
          </w:p>
        </w:tc>
        <w:tc>
          <w:tcPr>
            <w:tcW w:w="1417" w:type="dxa"/>
            <w:vAlign w:val="bottom"/>
          </w:tcPr>
          <w:p w14:paraId="26C71FDD" w14:textId="77777777" w:rsidR="005E5193" w:rsidRDefault="00F36FBE">
            <w:pPr>
              <w:pBdr>
                <w:bottom w:val="single" w:sz="4" w:space="1" w:color="auto"/>
              </w:pBdr>
              <w:spacing w:before="40" w:after="20" w:line="216" w:lineRule="auto"/>
              <w:jc w:val="right"/>
              <w:rPr>
                <w:spacing w:val="-6"/>
                <w:sz w:val="30"/>
                <w:szCs w:val="30"/>
              </w:rPr>
            </w:pPr>
            <w:r>
              <w:rPr>
                <w:spacing w:val="-6"/>
                <w:sz w:val="30"/>
                <w:szCs w:val="30"/>
              </w:rPr>
              <w:t>31</w:t>
            </w:r>
            <w:r>
              <w:rPr>
                <w:spacing w:val="-6"/>
                <w:sz w:val="30"/>
                <w:szCs w:val="30"/>
                <w:cs/>
              </w:rPr>
              <w:t xml:space="preserve"> ธันวาคม </w:t>
            </w:r>
            <w:r>
              <w:rPr>
                <w:spacing w:val="-6"/>
                <w:sz w:val="30"/>
                <w:szCs w:val="30"/>
              </w:rPr>
              <w:t>256</w:t>
            </w:r>
            <w:r>
              <w:rPr>
                <w:rFonts w:hint="cs"/>
                <w:spacing w:val="-6"/>
                <w:sz w:val="30"/>
                <w:szCs w:val="30"/>
              </w:rPr>
              <w:t>4</w:t>
            </w:r>
          </w:p>
        </w:tc>
        <w:tc>
          <w:tcPr>
            <w:tcW w:w="1418" w:type="dxa"/>
            <w:vAlign w:val="center"/>
          </w:tcPr>
          <w:p w14:paraId="401E2A1E" w14:textId="77777777" w:rsidR="005E5193" w:rsidRDefault="00F36FBE">
            <w:pPr>
              <w:pBdr>
                <w:bottom w:val="single" w:sz="4" w:space="1" w:color="auto"/>
              </w:pBdr>
              <w:spacing w:before="40" w:after="20" w:line="216" w:lineRule="auto"/>
              <w:jc w:val="right"/>
              <w:rPr>
                <w:spacing w:val="-6"/>
                <w:sz w:val="30"/>
                <w:szCs w:val="30"/>
              </w:rPr>
            </w:pPr>
            <w:r>
              <w:rPr>
                <w:spacing w:val="-6"/>
                <w:sz w:val="30"/>
                <w:szCs w:val="30"/>
              </w:rPr>
              <w:t>30</w:t>
            </w:r>
            <w:r>
              <w:rPr>
                <w:spacing w:val="-6"/>
                <w:sz w:val="30"/>
                <w:szCs w:val="30"/>
                <w:cs/>
              </w:rPr>
              <w:t xml:space="preserve"> ม</w:t>
            </w:r>
            <w:r>
              <w:rPr>
                <w:rFonts w:hint="cs"/>
                <w:spacing w:val="-6"/>
                <w:sz w:val="30"/>
                <w:szCs w:val="30"/>
                <w:cs/>
              </w:rPr>
              <w:t>ิถุนายน</w:t>
            </w:r>
            <w:r>
              <w:rPr>
                <w:spacing w:val="-6"/>
                <w:sz w:val="30"/>
                <w:szCs w:val="30"/>
                <w:cs/>
              </w:rPr>
              <w:t xml:space="preserve"> </w:t>
            </w:r>
            <w:r>
              <w:rPr>
                <w:spacing w:val="-6"/>
                <w:sz w:val="30"/>
                <w:szCs w:val="30"/>
              </w:rPr>
              <w:t>256</w:t>
            </w:r>
            <w:r>
              <w:rPr>
                <w:rFonts w:hint="cs"/>
                <w:spacing w:val="-6"/>
                <w:sz w:val="30"/>
                <w:szCs w:val="30"/>
              </w:rPr>
              <w:t>5</w:t>
            </w:r>
          </w:p>
        </w:tc>
        <w:tc>
          <w:tcPr>
            <w:tcW w:w="1417" w:type="dxa"/>
            <w:vAlign w:val="bottom"/>
          </w:tcPr>
          <w:p w14:paraId="604289A7" w14:textId="77777777" w:rsidR="005E5193" w:rsidRDefault="00F36FBE">
            <w:pPr>
              <w:pBdr>
                <w:bottom w:val="single" w:sz="4" w:space="1" w:color="auto"/>
              </w:pBdr>
              <w:spacing w:before="40" w:after="20" w:line="216" w:lineRule="auto"/>
              <w:jc w:val="right"/>
              <w:rPr>
                <w:spacing w:val="-6"/>
                <w:sz w:val="30"/>
                <w:szCs w:val="30"/>
              </w:rPr>
            </w:pPr>
            <w:r>
              <w:rPr>
                <w:spacing w:val="-6"/>
                <w:sz w:val="30"/>
                <w:szCs w:val="30"/>
              </w:rPr>
              <w:t>31</w:t>
            </w:r>
            <w:r>
              <w:rPr>
                <w:spacing w:val="-6"/>
                <w:sz w:val="30"/>
                <w:szCs w:val="30"/>
                <w:cs/>
              </w:rPr>
              <w:t xml:space="preserve"> ธันวาคม </w:t>
            </w:r>
            <w:r>
              <w:rPr>
                <w:spacing w:val="-6"/>
                <w:sz w:val="30"/>
                <w:szCs w:val="30"/>
              </w:rPr>
              <w:t>256</w:t>
            </w:r>
            <w:r>
              <w:rPr>
                <w:rFonts w:hint="cs"/>
                <w:spacing w:val="-6"/>
                <w:sz w:val="30"/>
                <w:szCs w:val="30"/>
              </w:rPr>
              <w:t>4</w:t>
            </w:r>
          </w:p>
        </w:tc>
      </w:tr>
      <w:tr w:rsidR="005E5193" w14:paraId="1D5206D1" w14:textId="77777777">
        <w:trPr>
          <w:trHeight w:val="20"/>
        </w:trPr>
        <w:tc>
          <w:tcPr>
            <w:tcW w:w="3260" w:type="dxa"/>
          </w:tcPr>
          <w:p w14:paraId="03AA4534" w14:textId="77777777" w:rsidR="005E5193" w:rsidRDefault="00F36FBE">
            <w:pPr>
              <w:pStyle w:val="ListParagraph"/>
              <w:widowControl/>
              <w:numPr>
                <w:ilvl w:val="0"/>
                <w:numId w:val="17"/>
              </w:numPr>
              <w:adjustRightInd/>
              <w:spacing w:before="40" w:after="20" w:line="216" w:lineRule="auto"/>
              <w:ind w:left="459" w:right="-108" w:hanging="284"/>
              <w:contextualSpacing w:val="0"/>
              <w:jc w:val="left"/>
              <w:textAlignment w:val="auto"/>
              <w:rPr>
                <w:b/>
                <w:bCs/>
                <w:spacing w:val="-6"/>
                <w:sz w:val="30"/>
                <w:szCs w:val="30"/>
                <w:cs/>
              </w:rPr>
            </w:pPr>
            <w:r>
              <w:rPr>
                <w:b/>
                <w:bCs/>
                <w:spacing w:val="-6"/>
                <w:sz w:val="30"/>
                <w:szCs w:val="30"/>
                <w:cs/>
              </w:rPr>
              <w:t>ลูกหนี้การค้า</w:t>
            </w:r>
          </w:p>
        </w:tc>
        <w:tc>
          <w:tcPr>
            <w:tcW w:w="1418" w:type="dxa"/>
          </w:tcPr>
          <w:p w14:paraId="362D7B23" w14:textId="77777777" w:rsidR="005E5193" w:rsidRDefault="005E5193">
            <w:pPr>
              <w:tabs>
                <w:tab w:val="decimal" w:pos="1152"/>
              </w:tabs>
              <w:spacing w:before="40" w:after="20" w:line="216" w:lineRule="auto"/>
              <w:ind w:left="-108" w:right="-63"/>
              <w:rPr>
                <w:spacing w:val="-6"/>
                <w:sz w:val="30"/>
                <w:szCs w:val="30"/>
              </w:rPr>
            </w:pPr>
          </w:p>
        </w:tc>
        <w:tc>
          <w:tcPr>
            <w:tcW w:w="1417" w:type="dxa"/>
          </w:tcPr>
          <w:p w14:paraId="09D9BDBE" w14:textId="77777777" w:rsidR="005E5193" w:rsidRDefault="005E5193">
            <w:pPr>
              <w:spacing w:before="40" w:after="20" w:line="216" w:lineRule="auto"/>
              <w:ind w:right="-28"/>
              <w:rPr>
                <w:spacing w:val="-6"/>
                <w:sz w:val="30"/>
                <w:szCs w:val="30"/>
              </w:rPr>
            </w:pPr>
          </w:p>
        </w:tc>
        <w:tc>
          <w:tcPr>
            <w:tcW w:w="1418" w:type="dxa"/>
          </w:tcPr>
          <w:p w14:paraId="0150D534" w14:textId="77777777" w:rsidR="005E5193" w:rsidRDefault="005E5193">
            <w:pPr>
              <w:tabs>
                <w:tab w:val="decimal" w:pos="1197"/>
              </w:tabs>
              <w:spacing w:before="40" w:after="20" w:line="216" w:lineRule="auto"/>
              <w:ind w:right="-108"/>
              <w:rPr>
                <w:spacing w:val="-6"/>
                <w:sz w:val="30"/>
                <w:szCs w:val="30"/>
              </w:rPr>
            </w:pPr>
          </w:p>
        </w:tc>
        <w:tc>
          <w:tcPr>
            <w:tcW w:w="1417" w:type="dxa"/>
          </w:tcPr>
          <w:p w14:paraId="150FE1B1" w14:textId="77777777" w:rsidR="005E5193" w:rsidRDefault="005E5193">
            <w:pPr>
              <w:tabs>
                <w:tab w:val="decimal" w:pos="1197"/>
              </w:tabs>
              <w:spacing w:before="40" w:after="20" w:line="216" w:lineRule="auto"/>
              <w:ind w:right="-108"/>
              <w:rPr>
                <w:spacing w:val="-6"/>
                <w:sz w:val="30"/>
                <w:szCs w:val="30"/>
              </w:rPr>
            </w:pPr>
          </w:p>
        </w:tc>
      </w:tr>
      <w:tr w:rsidR="005E5193" w14:paraId="7C55092C" w14:textId="77777777">
        <w:trPr>
          <w:trHeight w:val="20"/>
        </w:trPr>
        <w:tc>
          <w:tcPr>
            <w:tcW w:w="3260" w:type="dxa"/>
          </w:tcPr>
          <w:p w14:paraId="6EDC31CA" w14:textId="77777777" w:rsidR="005E5193" w:rsidRDefault="00F36FBE">
            <w:pPr>
              <w:tabs>
                <w:tab w:val="left" w:pos="601"/>
              </w:tabs>
              <w:spacing w:before="40" w:after="20" w:line="216" w:lineRule="auto"/>
              <w:ind w:left="459" w:right="-108"/>
              <w:rPr>
                <w:spacing w:val="-6"/>
                <w:sz w:val="30"/>
                <w:szCs w:val="30"/>
                <w:cs/>
              </w:rPr>
            </w:pPr>
            <w:r>
              <w:rPr>
                <w:spacing w:val="-6"/>
                <w:sz w:val="30"/>
                <w:szCs w:val="30"/>
                <w:cs/>
              </w:rPr>
              <w:t>-</w:t>
            </w:r>
            <w:r>
              <w:rPr>
                <w:spacing w:val="-6"/>
                <w:sz w:val="30"/>
                <w:szCs w:val="30"/>
              </w:rPr>
              <w:tab/>
            </w:r>
            <w:r>
              <w:rPr>
                <w:spacing w:val="-6"/>
                <w:sz w:val="30"/>
                <w:szCs w:val="30"/>
                <w:cs/>
              </w:rPr>
              <w:t>บริษัทย่อย</w:t>
            </w:r>
          </w:p>
        </w:tc>
        <w:tc>
          <w:tcPr>
            <w:tcW w:w="1418" w:type="dxa"/>
            <w:shd w:val="clear" w:color="auto" w:fill="auto"/>
            <w:vAlign w:val="center"/>
          </w:tcPr>
          <w:p w14:paraId="106EFAE0" w14:textId="77777777" w:rsidR="005E5193" w:rsidRDefault="00F36FBE">
            <w:pPr>
              <w:tabs>
                <w:tab w:val="left" w:pos="884"/>
              </w:tabs>
              <w:spacing w:before="40" w:after="20" w:line="216" w:lineRule="auto"/>
              <w:ind w:left="-72"/>
              <w:rPr>
                <w:sz w:val="30"/>
                <w:szCs w:val="30"/>
              </w:rPr>
            </w:pPr>
            <w:r>
              <w:rPr>
                <w:sz w:val="30"/>
                <w:szCs w:val="30"/>
              </w:rPr>
              <w:tab/>
            </w:r>
            <w:r>
              <w:rPr>
                <w:sz w:val="30"/>
                <w:szCs w:val="30"/>
                <w:cs/>
              </w:rPr>
              <w:t>-</w:t>
            </w:r>
          </w:p>
        </w:tc>
        <w:tc>
          <w:tcPr>
            <w:tcW w:w="1417" w:type="dxa"/>
            <w:vAlign w:val="center"/>
          </w:tcPr>
          <w:p w14:paraId="0C9B0F36" w14:textId="77777777" w:rsidR="005E5193" w:rsidRDefault="00F36FBE">
            <w:pPr>
              <w:tabs>
                <w:tab w:val="decimal" w:pos="779"/>
              </w:tabs>
              <w:spacing w:before="40" w:after="20" w:line="216" w:lineRule="auto"/>
              <w:ind w:left="-72"/>
              <w:jc w:val="center"/>
              <w:rPr>
                <w:sz w:val="30"/>
                <w:szCs w:val="30"/>
              </w:rPr>
            </w:pPr>
            <w:r>
              <w:rPr>
                <w:sz w:val="30"/>
                <w:szCs w:val="30"/>
                <w:cs/>
              </w:rPr>
              <w:t>-</w:t>
            </w:r>
          </w:p>
        </w:tc>
        <w:tc>
          <w:tcPr>
            <w:tcW w:w="1418" w:type="dxa"/>
            <w:shd w:val="clear" w:color="auto" w:fill="auto"/>
            <w:vAlign w:val="center"/>
          </w:tcPr>
          <w:p w14:paraId="33A3480F" w14:textId="77777777" w:rsidR="005E5193" w:rsidRDefault="00F36FBE">
            <w:pPr>
              <w:spacing w:before="40" w:after="20" w:line="216" w:lineRule="auto"/>
              <w:jc w:val="right"/>
              <w:rPr>
                <w:spacing w:val="-6"/>
                <w:sz w:val="30"/>
                <w:szCs w:val="30"/>
              </w:rPr>
            </w:pPr>
            <w:r>
              <w:rPr>
                <w:sz w:val="30"/>
                <w:szCs w:val="30"/>
              </w:rPr>
              <w:tab/>
              <w:t>3</w:t>
            </w:r>
          </w:p>
        </w:tc>
        <w:tc>
          <w:tcPr>
            <w:tcW w:w="1417" w:type="dxa"/>
            <w:vAlign w:val="center"/>
          </w:tcPr>
          <w:p w14:paraId="1A103F31" w14:textId="77777777" w:rsidR="005E5193" w:rsidRDefault="00F36FBE">
            <w:pPr>
              <w:jc w:val="right"/>
              <w:rPr>
                <w:spacing w:val="-6"/>
                <w:sz w:val="30"/>
                <w:szCs w:val="30"/>
              </w:rPr>
            </w:pPr>
            <w:r>
              <w:rPr>
                <w:spacing w:val="-6"/>
                <w:sz w:val="30"/>
                <w:szCs w:val="30"/>
              </w:rPr>
              <w:fldChar w:fldCharType="begin"/>
            </w:r>
            <w:r>
              <w:rPr>
                <w:spacing w:val="-6"/>
                <w:sz w:val="30"/>
                <w:szCs w:val="30"/>
                <w:cs/>
              </w:rPr>
              <w:instrText xml:space="preserve"> =</w:instrText>
            </w:r>
            <w:r>
              <w:rPr>
                <w:spacing w:val="-6"/>
                <w:sz w:val="30"/>
                <w:szCs w:val="30"/>
              </w:rPr>
              <w:instrText xml:space="preserve">147 \# </w:instrText>
            </w:r>
            <w:r>
              <w:rPr>
                <w:spacing w:val="-6"/>
                <w:sz w:val="30"/>
                <w:szCs w:val="30"/>
                <w:cs/>
              </w:rPr>
              <w:instrText>"</w:instrText>
            </w:r>
            <w:r>
              <w:rPr>
                <w:spacing w:val="-6"/>
                <w:sz w:val="30"/>
                <w:szCs w:val="30"/>
              </w:rPr>
              <w:instrText>#,##0</w:instrText>
            </w:r>
            <w:r>
              <w:rPr>
                <w:spacing w:val="-6"/>
                <w:sz w:val="30"/>
                <w:szCs w:val="30"/>
                <w:cs/>
              </w:rPr>
              <w:instrText xml:space="preserve">" </w:instrText>
            </w:r>
            <w:r>
              <w:rPr>
                <w:spacing w:val="-6"/>
                <w:sz w:val="30"/>
                <w:szCs w:val="30"/>
              </w:rPr>
              <w:fldChar w:fldCharType="separate"/>
            </w:r>
            <w:r>
              <w:rPr>
                <w:noProof/>
                <w:spacing w:val="-6"/>
                <w:sz w:val="30"/>
                <w:szCs w:val="30"/>
              </w:rPr>
              <w:t xml:space="preserve"> 147</w:t>
            </w:r>
            <w:r>
              <w:rPr>
                <w:spacing w:val="-6"/>
                <w:sz w:val="30"/>
                <w:szCs w:val="30"/>
              </w:rPr>
              <w:fldChar w:fldCharType="end"/>
            </w:r>
          </w:p>
        </w:tc>
      </w:tr>
      <w:tr w:rsidR="00167E62" w14:paraId="51582BDE" w14:textId="77777777">
        <w:trPr>
          <w:trHeight w:val="20"/>
        </w:trPr>
        <w:tc>
          <w:tcPr>
            <w:tcW w:w="3260" w:type="dxa"/>
          </w:tcPr>
          <w:p w14:paraId="654DDD09" w14:textId="77777777" w:rsidR="00167E62" w:rsidRDefault="00167E62" w:rsidP="00167E62">
            <w:pPr>
              <w:numPr>
                <w:ilvl w:val="0"/>
                <w:numId w:val="1"/>
              </w:numPr>
              <w:tabs>
                <w:tab w:val="left" w:pos="601"/>
              </w:tabs>
              <w:spacing w:before="40" w:after="20" w:line="216" w:lineRule="auto"/>
              <w:ind w:left="459" w:right="-108" w:firstLine="0"/>
              <w:rPr>
                <w:spacing w:val="-6"/>
                <w:sz w:val="30"/>
                <w:szCs w:val="30"/>
                <w:cs/>
              </w:rPr>
            </w:pPr>
            <w:r>
              <w:rPr>
                <w:cs/>
              </w:rPr>
              <w:t>บริษัทร่วม</w:t>
            </w:r>
          </w:p>
        </w:tc>
        <w:tc>
          <w:tcPr>
            <w:tcW w:w="1418" w:type="dxa"/>
            <w:shd w:val="clear" w:color="auto" w:fill="auto"/>
            <w:vAlign w:val="center"/>
          </w:tcPr>
          <w:p w14:paraId="77258C71" w14:textId="076C5EA7" w:rsidR="00167E62" w:rsidRDefault="00167E62" w:rsidP="00167E62">
            <w:pPr>
              <w:tabs>
                <w:tab w:val="left" w:pos="884"/>
              </w:tabs>
              <w:spacing w:before="40" w:after="20" w:line="216" w:lineRule="auto"/>
              <w:ind w:left="-72"/>
              <w:rPr>
                <w:sz w:val="30"/>
                <w:szCs w:val="30"/>
              </w:rPr>
            </w:pPr>
            <w:r>
              <w:rPr>
                <w:sz w:val="30"/>
                <w:szCs w:val="30"/>
              </w:rPr>
              <w:tab/>
            </w:r>
            <w:r>
              <w:rPr>
                <w:sz w:val="30"/>
                <w:szCs w:val="30"/>
                <w:cs/>
              </w:rPr>
              <w:t>-</w:t>
            </w:r>
          </w:p>
        </w:tc>
        <w:tc>
          <w:tcPr>
            <w:tcW w:w="1417" w:type="dxa"/>
            <w:vAlign w:val="center"/>
          </w:tcPr>
          <w:p w14:paraId="7689B3A6" w14:textId="77777777" w:rsidR="00167E62" w:rsidRDefault="00167E62" w:rsidP="00167E62">
            <w:pPr>
              <w:jc w:val="right"/>
              <w:rPr>
                <w:sz w:val="30"/>
                <w:szCs w:val="30"/>
              </w:rPr>
            </w:pPr>
            <w:r>
              <w:rPr>
                <w:spacing w:val="-6"/>
                <w:sz w:val="30"/>
                <w:szCs w:val="30"/>
              </w:rPr>
              <w:fldChar w:fldCharType="begin"/>
            </w:r>
            <w:r>
              <w:rPr>
                <w:spacing w:val="-6"/>
                <w:sz w:val="30"/>
                <w:szCs w:val="30"/>
                <w:cs/>
              </w:rPr>
              <w:instrText xml:space="preserve"> =</w:instrText>
            </w:r>
            <w:r>
              <w:rPr>
                <w:spacing w:val="-6"/>
                <w:sz w:val="30"/>
                <w:szCs w:val="30"/>
              </w:rPr>
              <w:instrText xml:space="preserve">2356 \# </w:instrText>
            </w:r>
            <w:r>
              <w:rPr>
                <w:spacing w:val="-6"/>
                <w:sz w:val="30"/>
                <w:szCs w:val="30"/>
                <w:cs/>
              </w:rPr>
              <w:instrText>"</w:instrText>
            </w:r>
            <w:r>
              <w:rPr>
                <w:spacing w:val="-6"/>
                <w:sz w:val="30"/>
                <w:szCs w:val="30"/>
              </w:rPr>
              <w:instrText>#,##0</w:instrText>
            </w:r>
            <w:r>
              <w:rPr>
                <w:spacing w:val="-6"/>
                <w:sz w:val="30"/>
                <w:szCs w:val="30"/>
                <w:cs/>
              </w:rPr>
              <w:instrText xml:space="preserve">" </w:instrText>
            </w:r>
            <w:r>
              <w:rPr>
                <w:spacing w:val="-6"/>
                <w:sz w:val="30"/>
                <w:szCs w:val="30"/>
              </w:rPr>
              <w:fldChar w:fldCharType="separate"/>
            </w:r>
            <w:r>
              <w:rPr>
                <w:noProof/>
                <w:spacing w:val="-6"/>
                <w:sz w:val="30"/>
                <w:szCs w:val="30"/>
              </w:rPr>
              <w:t>2,356</w:t>
            </w:r>
            <w:r>
              <w:rPr>
                <w:spacing w:val="-6"/>
                <w:sz w:val="30"/>
                <w:szCs w:val="30"/>
              </w:rPr>
              <w:fldChar w:fldCharType="end"/>
            </w:r>
          </w:p>
        </w:tc>
        <w:tc>
          <w:tcPr>
            <w:tcW w:w="1418" w:type="dxa"/>
            <w:shd w:val="clear" w:color="auto" w:fill="auto"/>
            <w:vAlign w:val="center"/>
          </w:tcPr>
          <w:p w14:paraId="1BBDD706" w14:textId="5FB4D7B1" w:rsidR="00167E62" w:rsidRDefault="00167E62" w:rsidP="00167E62">
            <w:pPr>
              <w:tabs>
                <w:tab w:val="left" w:pos="884"/>
              </w:tabs>
              <w:spacing w:before="40" w:after="20" w:line="216" w:lineRule="auto"/>
              <w:ind w:left="-72"/>
              <w:rPr>
                <w:sz w:val="30"/>
                <w:szCs w:val="30"/>
              </w:rPr>
            </w:pPr>
            <w:r>
              <w:rPr>
                <w:sz w:val="30"/>
                <w:szCs w:val="30"/>
              </w:rPr>
              <w:tab/>
            </w:r>
            <w:r>
              <w:rPr>
                <w:sz w:val="30"/>
                <w:szCs w:val="30"/>
                <w:cs/>
              </w:rPr>
              <w:t>-</w:t>
            </w:r>
          </w:p>
        </w:tc>
        <w:tc>
          <w:tcPr>
            <w:tcW w:w="1417" w:type="dxa"/>
            <w:vAlign w:val="center"/>
          </w:tcPr>
          <w:p w14:paraId="5CEED46C" w14:textId="77777777" w:rsidR="00167E62" w:rsidRDefault="00167E62" w:rsidP="00167E62">
            <w:pPr>
              <w:jc w:val="right"/>
              <w:rPr>
                <w:sz w:val="30"/>
                <w:szCs w:val="30"/>
              </w:rPr>
            </w:pPr>
            <w:r>
              <w:rPr>
                <w:spacing w:val="-6"/>
                <w:sz w:val="30"/>
                <w:szCs w:val="30"/>
              </w:rPr>
              <w:fldChar w:fldCharType="begin"/>
            </w:r>
            <w:r>
              <w:rPr>
                <w:spacing w:val="-6"/>
                <w:sz w:val="30"/>
                <w:szCs w:val="30"/>
                <w:cs/>
              </w:rPr>
              <w:instrText xml:space="preserve"> =</w:instrText>
            </w:r>
            <w:r>
              <w:rPr>
                <w:spacing w:val="-6"/>
                <w:sz w:val="30"/>
                <w:szCs w:val="30"/>
              </w:rPr>
              <w:instrText xml:space="preserve">2356 \# </w:instrText>
            </w:r>
            <w:r>
              <w:rPr>
                <w:spacing w:val="-6"/>
                <w:sz w:val="30"/>
                <w:szCs w:val="30"/>
                <w:cs/>
              </w:rPr>
              <w:instrText>"</w:instrText>
            </w:r>
            <w:r>
              <w:rPr>
                <w:spacing w:val="-6"/>
                <w:sz w:val="30"/>
                <w:szCs w:val="30"/>
              </w:rPr>
              <w:instrText>#,##0</w:instrText>
            </w:r>
            <w:r>
              <w:rPr>
                <w:spacing w:val="-6"/>
                <w:sz w:val="30"/>
                <w:szCs w:val="30"/>
                <w:cs/>
              </w:rPr>
              <w:instrText xml:space="preserve">" </w:instrText>
            </w:r>
            <w:r>
              <w:rPr>
                <w:spacing w:val="-6"/>
                <w:sz w:val="30"/>
                <w:szCs w:val="30"/>
              </w:rPr>
              <w:fldChar w:fldCharType="separate"/>
            </w:r>
            <w:r>
              <w:rPr>
                <w:noProof/>
                <w:spacing w:val="-6"/>
                <w:sz w:val="30"/>
                <w:szCs w:val="30"/>
              </w:rPr>
              <w:t>2,356</w:t>
            </w:r>
            <w:r>
              <w:rPr>
                <w:spacing w:val="-6"/>
                <w:sz w:val="30"/>
                <w:szCs w:val="30"/>
              </w:rPr>
              <w:fldChar w:fldCharType="end"/>
            </w:r>
          </w:p>
        </w:tc>
      </w:tr>
      <w:tr w:rsidR="005E5193" w14:paraId="313B3E96" w14:textId="77777777">
        <w:trPr>
          <w:trHeight w:val="20"/>
        </w:trPr>
        <w:tc>
          <w:tcPr>
            <w:tcW w:w="3260" w:type="dxa"/>
          </w:tcPr>
          <w:p w14:paraId="3E97CE6C" w14:textId="77777777" w:rsidR="005E5193" w:rsidRDefault="00F36FBE">
            <w:pPr>
              <w:numPr>
                <w:ilvl w:val="0"/>
                <w:numId w:val="1"/>
              </w:numPr>
              <w:tabs>
                <w:tab w:val="left" w:pos="601"/>
              </w:tabs>
              <w:spacing w:before="40" w:after="20" w:line="216" w:lineRule="auto"/>
              <w:ind w:left="459" w:right="-108" w:firstLine="0"/>
              <w:rPr>
                <w:spacing w:val="-6"/>
                <w:sz w:val="30"/>
                <w:szCs w:val="30"/>
                <w:cs/>
              </w:rPr>
            </w:pPr>
            <w:r>
              <w:rPr>
                <w:spacing w:val="-6"/>
                <w:sz w:val="30"/>
                <w:szCs w:val="30"/>
                <w:cs/>
              </w:rPr>
              <w:t>บริษัทที่เกี่ยวข้องกัน</w:t>
            </w:r>
          </w:p>
        </w:tc>
        <w:tc>
          <w:tcPr>
            <w:tcW w:w="1418" w:type="dxa"/>
            <w:shd w:val="clear" w:color="auto" w:fill="auto"/>
            <w:vAlign w:val="center"/>
          </w:tcPr>
          <w:p w14:paraId="60D6D8DA" w14:textId="77777777" w:rsidR="005E5193" w:rsidRDefault="00F36FBE">
            <w:pPr>
              <w:pBdr>
                <w:bottom w:val="single" w:sz="4" w:space="1" w:color="auto"/>
              </w:pBdr>
              <w:spacing w:before="40" w:after="20" w:line="216" w:lineRule="auto"/>
              <w:jc w:val="right"/>
              <w:rPr>
                <w:sz w:val="30"/>
                <w:szCs w:val="30"/>
              </w:rPr>
            </w:pPr>
            <w:r>
              <w:rPr>
                <w:sz w:val="30"/>
                <w:szCs w:val="30"/>
              </w:rPr>
              <w:t>6,476</w:t>
            </w:r>
          </w:p>
        </w:tc>
        <w:tc>
          <w:tcPr>
            <w:tcW w:w="1417" w:type="dxa"/>
            <w:vAlign w:val="center"/>
          </w:tcPr>
          <w:p w14:paraId="2D4A184F" w14:textId="77777777" w:rsidR="005E5193" w:rsidRDefault="00F36FBE">
            <w:pPr>
              <w:pBdr>
                <w:bottom w:val="single" w:sz="4" w:space="1" w:color="auto"/>
              </w:pBdr>
              <w:jc w:val="right"/>
              <w:rPr>
                <w:sz w:val="30"/>
                <w:szCs w:val="30"/>
              </w:rPr>
            </w:pPr>
            <w:r>
              <w:rPr>
                <w:spacing w:val="-6"/>
                <w:sz w:val="30"/>
                <w:szCs w:val="30"/>
              </w:rPr>
              <w:fldChar w:fldCharType="begin"/>
            </w:r>
            <w:r>
              <w:rPr>
                <w:spacing w:val="-6"/>
                <w:sz w:val="30"/>
                <w:szCs w:val="30"/>
                <w:cs/>
              </w:rPr>
              <w:instrText xml:space="preserve"> =</w:instrText>
            </w:r>
            <w:r>
              <w:rPr>
                <w:spacing w:val="-6"/>
                <w:sz w:val="30"/>
                <w:szCs w:val="30"/>
              </w:rPr>
              <w:instrText xml:space="preserve">6717 \# </w:instrText>
            </w:r>
            <w:r>
              <w:rPr>
                <w:spacing w:val="-6"/>
                <w:sz w:val="30"/>
                <w:szCs w:val="30"/>
                <w:cs/>
              </w:rPr>
              <w:instrText>"</w:instrText>
            </w:r>
            <w:r>
              <w:rPr>
                <w:spacing w:val="-6"/>
                <w:sz w:val="30"/>
                <w:szCs w:val="30"/>
              </w:rPr>
              <w:instrText>#,##0</w:instrText>
            </w:r>
            <w:r>
              <w:rPr>
                <w:spacing w:val="-6"/>
                <w:sz w:val="30"/>
                <w:szCs w:val="30"/>
                <w:cs/>
              </w:rPr>
              <w:instrText xml:space="preserve">" </w:instrText>
            </w:r>
            <w:r>
              <w:rPr>
                <w:spacing w:val="-6"/>
                <w:sz w:val="30"/>
                <w:szCs w:val="30"/>
              </w:rPr>
              <w:fldChar w:fldCharType="separate"/>
            </w:r>
            <w:r>
              <w:rPr>
                <w:noProof/>
                <w:spacing w:val="-6"/>
                <w:sz w:val="30"/>
                <w:szCs w:val="30"/>
              </w:rPr>
              <w:t>6,717</w:t>
            </w:r>
            <w:r>
              <w:rPr>
                <w:spacing w:val="-6"/>
                <w:sz w:val="30"/>
                <w:szCs w:val="30"/>
              </w:rPr>
              <w:fldChar w:fldCharType="end"/>
            </w:r>
          </w:p>
        </w:tc>
        <w:tc>
          <w:tcPr>
            <w:tcW w:w="1418" w:type="dxa"/>
            <w:shd w:val="clear" w:color="auto" w:fill="auto"/>
            <w:vAlign w:val="center"/>
          </w:tcPr>
          <w:p w14:paraId="0E9364DF" w14:textId="77777777" w:rsidR="005E5193" w:rsidRDefault="00F36FBE">
            <w:pPr>
              <w:pBdr>
                <w:bottom w:val="single" w:sz="4" w:space="1" w:color="auto"/>
              </w:pBdr>
              <w:spacing w:before="40" w:after="20" w:line="216" w:lineRule="auto"/>
              <w:jc w:val="right"/>
              <w:rPr>
                <w:sz w:val="30"/>
                <w:szCs w:val="30"/>
              </w:rPr>
            </w:pPr>
            <w:r>
              <w:rPr>
                <w:sz w:val="30"/>
                <w:szCs w:val="30"/>
              </w:rPr>
              <w:t>6,476</w:t>
            </w:r>
          </w:p>
        </w:tc>
        <w:tc>
          <w:tcPr>
            <w:tcW w:w="1417" w:type="dxa"/>
            <w:vAlign w:val="center"/>
          </w:tcPr>
          <w:p w14:paraId="47916E24" w14:textId="77777777" w:rsidR="005E5193" w:rsidRDefault="00F36FBE">
            <w:pPr>
              <w:pBdr>
                <w:bottom w:val="single" w:sz="4" w:space="1" w:color="auto"/>
              </w:pBdr>
              <w:jc w:val="right"/>
              <w:rPr>
                <w:sz w:val="30"/>
                <w:szCs w:val="30"/>
              </w:rPr>
            </w:pPr>
            <w:r>
              <w:rPr>
                <w:spacing w:val="-6"/>
                <w:sz w:val="30"/>
                <w:szCs w:val="30"/>
              </w:rPr>
              <w:fldChar w:fldCharType="begin"/>
            </w:r>
            <w:r>
              <w:rPr>
                <w:spacing w:val="-6"/>
                <w:sz w:val="30"/>
                <w:szCs w:val="30"/>
                <w:cs/>
              </w:rPr>
              <w:instrText xml:space="preserve"> =</w:instrText>
            </w:r>
            <w:r>
              <w:rPr>
                <w:spacing w:val="-6"/>
                <w:sz w:val="30"/>
                <w:szCs w:val="30"/>
              </w:rPr>
              <w:instrText xml:space="preserve">6717 \# </w:instrText>
            </w:r>
            <w:r>
              <w:rPr>
                <w:spacing w:val="-6"/>
                <w:sz w:val="30"/>
                <w:szCs w:val="30"/>
                <w:cs/>
              </w:rPr>
              <w:instrText>"</w:instrText>
            </w:r>
            <w:r>
              <w:rPr>
                <w:spacing w:val="-6"/>
                <w:sz w:val="30"/>
                <w:szCs w:val="30"/>
              </w:rPr>
              <w:instrText>#,##0</w:instrText>
            </w:r>
            <w:r>
              <w:rPr>
                <w:spacing w:val="-6"/>
                <w:sz w:val="30"/>
                <w:szCs w:val="30"/>
                <w:cs/>
              </w:rPr>
              <w:instrText xml:space="preserve">" </w:instrText>
            </w:r>
            <w:r>
              <w:rPr>
                <w:spacing w:val="-6"/>
                <w:sz w:val="30"/>
                <w:szCs w:val="30"/>
              </w:rPr>
              <w:fldChar w:fldCharType="separate"/>
            </w:r>
            <w:r>
              <w:rPr>
                <w:noProof/>
                <w:spacing w:val="-6"/>
                <w:sz w:val="30"/>
                <w:szCs w:val="30"/>
              </w:rPr>
              <w:t>6,717</w:t>
            </w:r>
            <w:r>
              <w:rPr>
                <w:spacing w:val="-6"/>
                <w:sz w:val="30"/>
                <w:szCs w:val="30"/>
              </w:rPr>
              <w:fldChar w:fldCharType="end"/>
            </w:r>
          </w:p>
        </w:tc>
      </w:tr>
      <w:tr w:rsidR="005E5193" w14:paraId="5D25F71E" w14:textId="77777777">
        <w:trPr>
          <w:trHeight w:val="20"/>
        </w:trPr>
        <w:tc>
          <w:tcPr>
            <w:tcW w:w="3260" w:type="dxa"/>
          </w:tcPr>
          <w:p w14:paraId="48DCBC5C" w14:textId="77777777" w:rsidR="005E5193" w:rsidRDefault="00F36FBE">
            <w:pPr>
              <w:spacing w:before="40" w:after="20" w:line="216" w:lineRule="auto"/>
              <w:ind w:left="601" w:right="-108"/>
              <w:rPr>
                <w:spacing w:val="-6"/>
                <w:sz w:val="30"/>
                <w:szCs w:val="30"/>
                <w:cs/>
              </w:rPr>
            </w:pPr>
            <w:r>
              <w:rPr>
                <w:spacing w:val="-6"/>
                <w:sz w:val="30"/>
                <w:szCs w:val="30"/>
                <w:cs/>
              </w:rPr>
              <w:t>รวม</w:t>
            </w:r>
          </w:p>
        </w:tc>
        <w:tc>
          <w:tcPr>
            <w:tcW w:w="1418" w:type="dxa"/>
            <w:shd w:val="clear" w:color="auto" w:fill="auto"/>
            <w:vAlign w:val="bottom"/>
          </w:tcPr>
          <w:p w14:paraId="5732F448" w14:textId="77777777" w:rsidR="005E5193" w:rsidRDefault="00F36FBE">
            <w:pPr>
              <w:pBdr>
                <w:bottom w:val="double" w:sz="4" w:space="1" w:color="auto"/>
              </w:pBdr>
              <w:spacing w:before="40" w:after="20" w:line="216" w:lineRule="auto"/>
              <w:ind w:left="34"/>
              <w:jc w:val="right"/>
              <w:rPr>
                <w:sz w:val="30"/>
                <w:szCs w:val="30"/>
                <w:lang w:val="en-AU"/>
              </w:rPr>
            </w:pPr>
            <w:r>
              <w:rPr>
                <w:sz w:val="30"/>
                <w:szCs w:val="30"/>
                <w:lang w:val="en-AU"/>
              </w:rPr>
              <w:t>6,476</w:t>
            </w:r>
          </w:p>
        </w:tc>
        <w:tc>
          <w:tcPr>
            <w:tcW w:w="1417" w:type="dxa"/>
            <w:vAlign w:val="bottom"/>
          </w:tcPr>
          <w:p w14:paraId="58D24658" w14:textId="77777777" w:rsidR="005E5193" w:rsidRDefault="00F36FBE">
            <w:pPr>
              <w:pBdr>
                <w:bottom w:val="double" w:sz="4" w:space="1" w:color="auto"/>
              </w:pBdr>
              <w:ind w:left="34"/>
              <w:jc w:val="right"/>
              <w:rPr>
                <w:sz w:val="30"/>
                <w:szCs w:val="30"/>
                <w:lang w:val="en-AU"/>
              </w:rPr>
            </w:pPr>
            <w:r>
              <w:rPr>
                <w:sz w:val="30"/>
                <w:szCs w:val="30"/>
                <w:lang w:val="en-AU"/>
              </w:rPr>
              <w:fldChar w:fldCharType="begin"/>
            </w:r>
            <w:r>
              <w:rPr>
                <w:sz w:val="30"/>
                <w:szCs w:val="30"/>
                <w:cs/>
                <w:lang w:val="en-AU"/>
              </w:rPr>
              <w:instrText xml:space="preserve"> =</w:instrText>
            </w:r>
            <w:r>
              <w:rPr>
                <w:sz w:val="30"/>
                <w:szCs w:val="30"/>
                <w:lang w:val="en-AU"/>
              </w:rPr>
              <w:instrText>SUM</w:instrText>
            </w:r>
            <w:r>
              <w:rPr>
                <w:sz w:val="30"/>
                <w:szCs w:val="30"/>
                <w:cs/>
                <w:lang w:val="en-AU"/>
              </w:rPr>
              <w:instrText>(</w:instrText>
            </w:r>
            <w:r>
              <w:rPr>
                <w:sz w:val="30"/>
                <w:szCs w:val="30"/>
                <w:lang w:val="en-AU"/>
              </w:rPr>
              <w:instrText>ABOVE</w:instrText>
            </w:r>
            <w:r>
              <w:rPr>
                <w:sz w:val="30"/>
                <w:szCs w:val="30"/>
                <w:cs/>
                <w:lang w:val="en-AU"/>
              </w:rPr>
              <w:instrText xml:space="preserve">) </w:instrText>
            </w:r>
            <w:r>
              <w:rPr>
                <w:sz w:val="30"/>
                <w:szCs w:val="30"/>
                <w:lang w:val="en-AU"/>
              </w:rPr>
              <w:fldChar w:fldCharType="separate"/>
            </w:r>
            <w:r>
              <w:rPr>
                <w:noProof/>
                <w:sz w:val="30"/>
                <w:szCs w:val="30"/>
                <w:lang w:val="en-AU"/>
              </w:rPr>
              <w:t>9,073</w:t>
            </w:r>
            <w:r>
              <w:rPr>
                <w:sz w:val="30"/>
                <w:szCs w:val="30"/>
                <w:lang w:val="en-AU"/>
              </w:rPr>
              <w:fldChar w:fldCharType="end"/>
            </w:r>
          </w:p>
        </w:tc>
        <w:tc>
          <w:tcPr>
            <w:tcW w:w="1418" w:type="dxa"/>
            <w:shd w:val="clear" w:color="auto" w:fill="auto"/>
            <w:vAlign w:val="bottom"/>
          </w:tcPr>
          <w:p w14:paraId="15E19628" w14:textId="77777777" w:rsidR="005E5193" w:rsidRDefault="00F36FBE">
            <w:pPr>
              <w:pBdr>
                <w:bottom w:val="double" w:sz="4" w:space="1" w:color="auto"/>
              </w:pBdr>
              <w:spacing w:before="40" w:after="20" w:line="216" w:lineRule="auto"/>
              <w:ind w:left="34"/>
              <w:jc w:val="right"/>
              <w:rPr>
                <w:sz w:val="30"/>
                <w:szCs w:val="30"/>
                <w:cs/>
                <w:lang w:val="en-AU"/>
              </w:rPr>
            </w:pPr>
            <w:r>
              <w:rPr>
                <w:sz w:val="30"/>
                <w:szCs w:val="30"/>
                <w:lang w:val="en-AU"/>
              </w:rPr>
              <w:t>6,479</w:t>
            </w:r>
          </w:p>
        </w:tc>
        <w:tc>
          <w:tcPr>
            <w:tcW w:w="1417" w:type="dxa"/>
            <w:vAlign w:val="bottom"/>
          </w:tcPr>
          <w:p w14:paraId="0A4A3D7F" w14:textId="77777777" w:rsidR="005E5193" w:rsidRDefault="00F36FBE">
            <w:pPr>
              <w:pBdr>
                <w:bottom w:val="double" w:sz="4" w:space="1" w:color="auto"/>
              </w:pBdr>
              <w:ind w:left="34"/>
              <w:jc w:val="right"/>
              <w:rPr>
                <w:sz w:val="30"/>
                <w:szCs w:val="30"/>
                <w:lang w:val="en-AU"/>
              </w:rPr>
            </w:pPr>
            <w:r>
              <w:rPr>
                <w:sz w:val="30"/>
                <w:szCs w:val="30"/>
                <w:lang w:val="en-AU"/>
              </w:rPr>
              <w:fldChar w:fldCharType="begin"/>
            </w:r>
            <w:r>
              <w:rPr>
                <w:sz w:val="30"/>
                <w:szCs w:val="30"/>
                <w:cs/>
                <w:lang w:val="en-AU"/>
              </w:rPr>
              <w:instrText xml:space="preserve"> =</w:instrText>
            </w:r>
            <w:r>
              <w:rPr>
                <w:sz w:val="30"/>
                <w:szCs w:val="30"/>
                <w:lang w:val="en-AU"/>
              </w:rPr>
              <w:instrText>SUM</w:instrText>
            </w:r>
            <w:r>
              <w:rPr>
                <w:sz w:val="30"/>
                <w:szCs w:val="30"/>
                <w:cs/>
                <w:lang w:val="en-AU"/>
              </w:rPr>
              <w:instrText>(</w:instrText>
            </w:r>
            <w:r>
              <w:rPr>
                <w:sz w:val="30"/>
                <w:szCs w:val="30"/>
                <w:lang w:val="en-AU"/>
              </w:rPr>
              <w:instrText>ABOVE</w:instrText>
            </w:r>
            <w:r>
              <w:rPr>
                <w:sz w:val="30"/>
                <w:szCs w:val="30"/>
                <w:cs/>
                <w:lang w:val="en-AU"/>
              </w:rPr>
              <w:instrText xml:space="preserve">) </w:instrText>
            </w:r>
            <w:r>
              <w:rPr>
                <w:sz w:val="30"/>
                <w:szCs w:val="30"/>
                <w:lang w:val="en-AU"/>
              </w:rPr>
              <w:instrText xml:space="preserve">\# </w:instrText>
            </w:r>
            <w:r>
              <w:rPr>
                <w:sz w:val="30"/>
                <w:szCs w:val="30"/>
                <w:cs/>
                <w:lang w:val="en-AU"/>
              </w:rPr>
              <w:instrText>"</w:instrText>
            </w:r>
            <w:r>
              <w:rPr>
                <w:sz w:val="30"/>
                <w:szCs w:val="30"/>
                <w:lang w:val="en-AU"/>
              </w:rPr>
              <w:instrText>#,##0</w:instrText>
            </w:r>
            <w:r>
              <w:rPr>
                <w:sz w:val="30"/>
                <w:szCs w:val="30"/>
                <w:cs/>
                <w:lang w:val="en-AU"/>
              </w:rPr>
              <w:instrText xml:space="preserve">" </w:instrText>
            </w:r>
            <w:r>
              <w:rPr>
                <w:sz w:val="30"/>
                <w:szCs w:val="30"/>
                <w:lang w:val="en-AU"/>
              </w:rPr>
              <w:fldChar w:fldCharType="separate"/>
            </w:r>
            <w:r>
              <w:rPr>
                <w:noProof/>
                <w:sz w:val="30"/>
                <w:szCs w:val="30"/>
                <w:lang w:val="en-AU"/>
              </w:rPr>
              <w:t>9,220</w:t>
            </w:r>
            <w:r>
              <w:rPr>
                <w:sz w:val="30"/>
                <w:szCs w:val="30"/>
                <w:lang w:val="en-AU"/>
              </w:rPr>
              <w:fldChar w:fldCharType="end"/>
            </w:r>
          </w:p>
        </w:tc>
      </w:tr>
      <w:tr w:rsidR="005E5193" w14:paraId="1F22BB9F" w14:textId="77777777">
        <w:trPr>
          <w:trHeight w:val="20"/>
        </w:trPr>
        <w:tc>
          <w:tcPr>
            <w:tcW w:w="3260" w:type="dxa"/>
            <w:vAlign w:val="center"/>
          </w:tcPr>
          <w:p w14:paraId="14862CC4" w14:textId="77777777" w:rsidR="005E5193" w:rsidRDefault="00F36FBE">
            <w:pPr>
              <w:pStyle w:val="ListParagraph"/>
              <w:widowControl/>
              <w:numPr>
                <w:ilvl w:val="0"/>
                <w:numId w:val="17"/>
              </w:numPr>
              <w:adjustRightInd/>
              <w:spacing w:before="120" w:after="20" w:line="216" w:lineRule="auto"/>
              <w:ind w:left="459" w:right="-108" w:hanging="284"/>
              <w:contextualSpacing w:val="0"/>
              <w:jc w:val="left"/>
              <w:textAlignment w:val="auto"/>
              <w:rPr>
                <w:b/>
                <w:bCs/>
                <w:spacing w:val="-6"/>
                <w:sz w:val="30"/>
                <w:szCs w:val="30"/>
                <w:cs/>
              </w:rPr>
            </w:pPr>
            <w:r>
              <w:rPr>
                <w:b/>
                <w:bCs/>
                <w:spacing w:val="-6"/>
                <w:sz w:val="30"/>
                <w:szCs w:val="30"/>
                <w:cs/>
              </w:rPr>
              <w:t>ลูกหนี้</w:t>
            </w:r>
            <w:r>
              <w:rPr>
                <w:rFonts w:hint="cs"/>
                <w:b/>
                <w:bCs/>
                <w:spacing w:val="-6"/>
                <w:sz w:val="30"/>
                <w:szCs w:val="30"/>
                <w:cs/>
              </w:rPr>
              <w:t>หมุนเวียน</w:t>
            </w:r>
            <w:r>
              <w:rPr>
                <w:b/>
                <w:bCs/>
                <w:spacing w:val="-6"/>
                <w:sz w:val="30"/>
                <w:szCs w:val="30"/>
                <w:cs/>
              </w:rPr>
              <w:t>อื่น</w:t>
            </w:r>
          </w:p>
        </w:tc>
        <w:tc>
          <w:tcPr>
            <w:tcW w:w="1418" w:type="dxa"/>
            <w:vAlign w:val="center"/>
          </w:tcPr>
          <w:p w14:paraId="7A702022" w14:textId="77777777" w:rsidR="005E5193" w:rsidRDefault="005E5193">
            <w:pPr>
              <w:spacing w:before="120" w:after="20" w:line="216" w:lineRule="auto"/>
              <w:ind w:left="-72" w:right="175"/>
              <w:jc w:val="right"/>
              <w:rPr>
                <w:sz w:val="30"/>
                <w:szCs w:val="30"/>
                <w:highlight w:val="yellow"/>
              </w:rPr>
            </w:pPr>
          </w:p>
        </w:tc>
        <w:tc>
          <w:tcPr>
            <w:tcW w:w="1417" w:type="dxa"/>
            <w:vAlign w:val="center"/>
          </w:tcPr>
          <w:p w14:paraId="3A8DBCC0" w14:textId="77777777" w:rsidR="005E5193" w:rsidRDefault="005E5193">
            <w:pPr>
              <w:spacing w:before="120" w:after="20" w:line="216" w:lineRule="auto"/>
              <w:ind w:left="-72" w:right="175"/>
              <w:jc w:val="right"/>
              <w:rPr>
                <w:sz w:val="30"/>
                <w:szCs w:val="30"/>
                <w:highlight w:val="green"/>
              </w:rPr>
            </w:pPr>
          </w:p>
        </w:tc>
        <w:tc>
          <w:tcPr>
            <w:tcW w:w="1418" w:type="dxa"/>
            <w:shd w:val="clear" w:color="auto" w:fill="auto"/>
            <w:vAlign w:val="center"/>
          </w:tcPr>
          <w:p w14:paraId="6A8EEA17" w14:textId="77777777" w:rsidR="005E5193" w:rsidRDefault="005E5193">
            <w:pPr>
              <w:spacing w:before="120" w:after="20" w:line="216" w:lineRule="auto"/>
              <w:ind w:left="-72" w:right="157"/>
              <w:jc w:val="right"/>
              <w:rPr>
                <w:sz w:val="30"/>
                <w:szCs w:val="30"/>
                <w:highlight w:val="yellow"/>
              </w:rPr>
            </w:pPr>
          </w:p>
        </w:tc>
        <w:tc>
          <w:tcPr>
            <w:tcW w:w="1417" w:type="dxa"/>
            <w:vAlign w:val="center"/>
          </w:tcPr>
          <w:p w14:paraId="07B7541E" w14:textId="77777777" w:rsidR="005E5193" w:rsidRDefault="005E5193">
            <w:pPr>
              <w:spacing w:before="120" w:after="20" w:line="216" w:lineRule="auto"/>
              <w:ind w:left="-72" w:right="157"/>
              <w:jc w:val="right"/>
              <w:rPr>
                <w:sz w:val="30"/>
                <w:szCs w:val="30"/>
                <w:highlight w:val="green"/>
              </w:rPr>
            </w:pPr>
          </w:p>
        </w:tc>
      </w:tr>
      <w:tr w:rsidR="005E5193" w14:paraId="53A92EA5" w14:textId="77777777">
        <w:trPr>
          <w:trHeight w:val="20"/>
        </w:trPr>
        <w:tc>
          <w:tcPr>
            <w:tcW w:w="3260" w:type="dxa"/>
            <w:vAlign w:val="center"/>
          </w:tcPr>
          <w:p w14:paraId="1284897F" w14:textId="77777777" w:rsidR="005E5193" w:rsidRDefault="00F36FBE">
            <w:pPr>
              <w:tabs>
                <w:tab w:val="left" w:pos="601"/>
              </w:tabs>
              <w:spacing w:before="40" w:after="20" w:line="216" w:lineRule="auto"/>
              <w:ind w:left="459" w:right="-108"/>
              <w:rPr>
                <w:spacing w:val="-6"/>
                <w:sz w:val="30"/>
                <w:szCs w:val="30"/>
              </w:rPr>
            </w:pPr>
            <w:r>
              <w:rPr>
                <w:spacing w:val="-6"/>
                <w:sz w:val="30"/>
                <w:szCs w:val="30"/>
                <w:cs/>
              </w:rPr>
              <w:t>-</w:t>
            </w:r>
            <w:r>
              <w:rPr>
                <w:spacing w:val="-6"/>
                <w:sz w:val="30"/>
                <w:szCs w:val="30"/>
              </w:rPr>
              <w:tab/>
            </w:r>
            <w:r>
              <w:rPr>
                <w:spacing w:val="-6"/>
                <w:sz w:val="30"/>
                <w:szCs w:val="30"/>
                <w:cs/>
              </w:rPr>
              <w:t>บริษัทย่อย</w:t>
            </w:r>
          </w:p>
        </w:tc>
        <w:tc>
          <w:tcPr>
            <w:tcW w:w="1418" w:type="dxa"/>
            <w:vAlign w:val="center"/>
          </w:tcPr>
          <w:p w14:paraId="019B9299" w14:textId="77777777" w:rsidR="005E5193" w:rsidRDefault="00F36FBE">
            <w:pPr>
              <w:pBdr>
                <w:bottom w:val="double" w:sz="4" w:space="1" w:color="auto"/>
              </w:pBdr>
              <w:tabs>
                <w:tab w:val="left" w:pos="884"/>
              </w:tabs>
              <w:spacing w:before="40" w:after="20" w:line="216" w:lineRule="auto"/>
              <w:ind w:left="-72"/>
              <w:rPr>
                <w:sz w:val="30"/>
                <w:szCs w:val="30"/>
                <w:highlight w:val="yellow"/>
              </w:rPr>
            </w:pPr>
            <w:r>
              <w:rPr>
                <w:sz w:val="30"/>
                <w:szCs w:val="30"/>
              </w:rPr>
              <w:tab/>
            </w:r>
            <w:r>
              <w:rPr>
                <w:sz w:val="30"/>
                <w:szCs w:val="30"/>
                <w:cs/>
              </w:rPr>
              <w:t>-</w:t>
            </w:r>
          </w:p>
        </w:tc>
        <w:tc>
          <w:tcPr>
            <w:tcW w:w="1417" w:type="dxa"/>
            <w:vAlign w:val="center"/>
          </w:tcPr>
          <w:p w14:paraId="4853B9AB" w14:textId="77777777" w:rsidR="005E5193" w:rsidRDefault="00F36FBE">
            <w:pPr>
              <w:pBdr>
                <w:bottom w:val="double" w:sz="4" w:space="1" w:color="auto"/>
              </w:pBdr>
              <w:tabs>
                <w:tab w:val="left" w:pos="884"/>
              </w:tabs>
              <w:spacing w:before="40" w:after="20" w:line="216" w:lineRule="auto"/>
              <w:ind w:left="-72"/>
              <w:rPr>
                <w:sz w:val="30"/>
                <w:szCs w:val="30"/>
              </w:rPr>
            </w:pPr>
            <w:r>
              <w:rPr>
                <w:sz w:val="30"/>
                <w:szCs w:val="30"/>
              </w:rPr>
              <w:tab/>
            </w:r>
            <w:r>
              <w:rPr>
                <w:sz w:val="30"/>
                <w:szCs w:val="30"/>
                <w:cs/>
              </w:rPr>
              <w:t>-</w:t>
            </w:r>
          </w:p>
        </w:tc>
        <w:tc>
          <w:tcPr>
            <w:tcW w:w="1418" w:type="dxa"/>
            <w:vAlign w:val="center"/>
          </w:tcPr>
          <w:p w14:paraId="4F06B6E7" w14:textId="77777777" w:rsidR="005E5193" w:rsidRDefault="00F36FBE">
            <w:pPr>
              <w:pBdr>
                <w:bottom w:val="double" w:sz="4" w:space="1" w:color="auto"/>
              </w:pBdr>
              <w:spacing w:before="40" w:after="20" w:line="216" w:lineRule="auto"/>
              <w:jc w:val="right"/>
              <w:rPr>
                <w:spacing w:val="-6"/>
                <w:sz w:val="30"/>
                <w:szCs w:val="30"/>
                <w:highlight w:val="yellow"/>
              </w:rPr>
            </w:pPr>
            <w:r>
              <w:rPr>
                <w:spacing w:val="-6"/>
                <w:sz w:val="30"/>
                <w:szCs w:val="30"/>
              </w:rPr>
              <w:t>258</w:t>
            </w:r>
          </w:p>
        </w:tc>
        <w:tc>
          <w:tcPr>
            <w:tcW w:w="1417" w:type="dxa"/>
          </w:tcPr>
          <w:p w14:paraId="4FA3A2CB" w14:textId="77777777" w:rsidR="005E5193" w:rsidRDefault="00F36FBE">
            <w:pPr>
              <w:pBdr>
                <w:bottom w:val="double" w:sz="4" w:space="1" w:color="auto"/>
              </w:pBdr>
              <w:jc w:val="right"/>
              <w:rPr>
                <w:spacing w:val="-6"/>
                <w:sz w:val="30"/>
                <w:szCs w:val="30"/>
              </w:rPr>
            </w:pPr>
            <w:r>
              <w:rPr>
                <w:spacing w:val="-6"/>
                <w:sz w:val="30"/>
                <w:szCs w:val="30"/>
              </w:rPr>
              <w:fldChar w:fldCharType="begin"/>
            </w:r>
            <w:r>
              <w:rPr>
                <w:spacing w:val="-6"/>
                <w:sz w:val="30"/>
                <w:szCs w:val="30"/>
                <w:cs/>
              </w:rPr>
              <w:instrText xml:space="preserve"> =</w:instrText>
            </w:r>
            <w:r>
              <w:rPr>
                <w:spacing w:val="-6"/>
                <w:sz w:val="30"/>
                <w:szCs w:val="30"/>
              </w:rPr>
              <w:instrText xml:space="preserve">201 \# </w:instrText>
            </w:r>
            <w:r>
              <w:rPr>
                <w:spacing w:val="-6"/>
                <w:sz w:val="30"/>
                <w:szCs w:val="30"/>
                <w:cs/>
              </w:rPr>
              <w:instrText>"</w:instrText>
            </w:r>
            <w:r>
              <w:rPr>
                <w:spacing w:val="-6"/>
                <w:sz w:val="30"/>
                <w:szCs w:val="30"/>
              </w:rPr>
              <w:instrText>#,##0</w:instrText>
            </w:r>
            <w:r>
              <w:rPr>
                <w:spacing w:val="-6"/>
                <w:sz w:val="30"/>
                <w:szCs w:val="30"/>
                <w:cs/>
              </w:rPr>
              <w:instrText xml:space="preserve">" </w:instrText>
            </w:r>
            <w:r>
              <w:rPr>
                <w:spacing w:val="-6"/>
                <w:sz w:val="30"/>
                <w:szCs w:val="30"/>
              </w:rPr>
              <w:fldChar w:fldCharType="separate"/>
            </w:r>
            <w:r>
              <w:rPr>
                <w:noProof/>
                <w:spacing w:val="-6"/>
                <w:sz w:val="30"/>
                <w:szCs w:val="30"/>
              </w:rPr>
              <w:t xml:space="preserve"> 201</w:t>
            </w:r>
            <w:r>
              <w:rPr>
                <w:spacing w:val="-6"/>
                <w:sz w:val="30"/>
                <w:szCs w:val="30"/>
              </w:rPr>
              <w:fldChar w:fldCharType="end"/>
            </w:r>
          </w:p>
        </w:tc>
      </w:tr>
      <w:tr w:rsidR="005E5193" w14:paraId="438046D5" w14:textId="77777777">
        <w:trPr>
          <w:trHeight w:val="20"/>
        </w:trPr>
        <w:tc>
          <w:tcPr>
            <w:tcW w:w="3260" w:type="dxa"/>
            <w:vAlign w:val="center"/>
          </w:tcPr>
          <w:p w14:paraId="1C6F552C" w14:textId="77777777" w:rsidR="005E5193" w:rsidRDefault="00F36FBE">
            <w:pPr>
              <w:pStyle w:val="ListParagraph"/>
              <w:widowControl/>
              <w:numPr>
                <w:ilvl w:val="0"/>
                <w:numId w:val="17"/>
              </w:numPr>
              <w:adjustRightInd/>
              <w:spacing w:before="120" w:after="20" w:line="216" w:lineRule="auto"/>
              <w:ind w:left="460" w:right="-108" w:hanging="284"/>
              <w:contextualSpacing w:val="0"/>
              <w:jc w:val="left"/>
              <w:textAlignment w:val="auto"/>
              <w:rPr>
                <w:b/>
                <w:bCs/>
                <w:spacing w:val="-6"/>
                <w:sz w:val="30"/>
                <w:szCs w:val="30"/>
                <w:cs/>
              </w:rPr>
            </w:pPr>
            <w:r>
              <w:rPr>
                <w:b/>
                <w:bCs/>
                <w:spacing w:val="-6"/>
                <w:sz w:val="30"/>
                <w:szCs w:val="30"/>
                <w:cs/>
              </w:rPr>
              <w:t>รายได้ค้างรับ</w:t>
            </w:r>
          </w:p>
        </w:tc>
        <w:tc>
          <w:tcPr>
            <w:tcW w:w="1418" w:type="dxa"/>
            <w:vAlign w:val="center"/>
          </w:tcPr>
          <w:p w14:paraId="76233BAB" w14:textId="77777777" w:rsidR="005E5193" w:rsidRDefault="005E5193">
            <w:pPr>
              <w:spacing w:before="40" w:after="20" w:line="216" w:lineRule="auto"/>
              <w:jc w:val="right"/>
              <w:rPr>
                <w:sz w:val="30"/>
                <w:szCs w:val="30"/>
                <w:highlight w:val="yellow"/>
              </w:rPr>
            </w:pPr>
          </w:p>
        </w:tc>
        <w:tc>
          <w:tcPr>
            <w:tcW w:w="1417" w:type="dxa"/>
            <w:vAlign w:val="center"/>
          </w:tcPr>
          <w:p w14:paraId="40B50249" w14:textId="77777777" w:rsidR="005E5193" w:rsidRDefault="005E5193">
            <w:pPr>
              <w:spacing w:before="40" w:after="20" w:line="216" w:lineRule="auto"/>
              <w:jc w:val="right"/>
              <w:rPr>
                <w:sz w:val="30"/>
                <w:szCs w:val="30"/>
                <w:highlight w:val="yellow"/>
              </w:rPr>
            </w:pPr>
          </w:p>
        </w:tc>
        <w:tc>
          <w:tcPr>
            <w:tcW w:w="1418" w:type="dxa"/>
            <w:vAlign w:val="center"/>
          </w:tcPr>
          <w:p w14:paraId="7B258B66" w14:textId="77777777" w:rsidR="005E5193" w:rsidRDefault="005E5193">
            <w:pPr>
              <w:spacing w:before="40" w:after="20" w:line="216" w:lineRule="auto"/>
              <w:jc w:val="right"/>
              <w:rPr>
                <w:sz w:val="30"/>
                <w:szCs w:val="30"/>
                <w:highlight w:val="yellow"/>
              </w:rPr>
            </w:pPr>
          </w:p>
        </w:tc>
        <w:tc>
          <w:tcPr>
            <w:tcW w:w="1417" w:type="dxa"/>
            <w:vAlign w:val="center"/>
          </w:tcPr>
          <w:p w14:paraId="6A61C2EF" w14:textId="77777777" w:rsidR="005E5193" w:rsidRDefault="005E5193">
            <w:pPr>
              <w:spacing w:before="40" w:after="20" w:line="216" w:lineRule="auto"/>
              <w:jc w:val="right"/>
              <w:rPr>
                <w:sz w:val="30"/>
                <w:szCs w:val="30"/>
                <w:highlight w:val="yellow"/>
              </w:rPr>
            </w:pPr>
          </w:p>
        </w:tc>
      </w:tr>
      <w:tr w:rsidR="005E5193" w14:paraId="2269036E" w14:textId="77777777">
        <w:trPr>
          <w:trHeight w:val="20"/>
        </w:trPr>
        <w:tc>
          <w:tcPr>
            <w:tcW w:w="3260" w:type="dxa"/>
            <w:vAlign w:val="center"/>
          </w:tcPr>
          <w:p w14:paraId="2B2A2475" w14:textId="77777777" w:rsidR="005E5193" w:rsidRDefault="00F36FBE">
            <w:pPr>
              <w:tabs>
                <w:tab w:val="left" w:pos="601"/>
              </w:tabs>
              <w:ind w:left="459" w:right="-108"/>
              <w:rPr>
                <w:spacing w:val="-6"/>
                <w:sz w:val="30"/>
                <w:szCs w:val="30"/>
              </w:rPr>
            </w:pPr>
            <w:r>
              <w:rPr>
                <w:spacing w:val="-6"/>
                <w:sz w:val="30"/>
                <w:szCs w:val="30"/>
                <w:cs/>
              </w:rPr>
              <w:t>-</w:t>
            </w:r>
            <w:r>
              <w:rPr>
                <w:spacing w:val="-6"/>
                <w:sz w:val="30"/>
                <w:szCs w:val="30"/>
              </w:rPr>
              <w:tab/>
            </w:r>
            <w:r>
              <w:rPr>
                <w:spacing w:val="-6"/>
                <w:sz w:val="30"/>
                <w:szCs w:val="30"/>
                <w:cs/>
              </w:rPr>
              <w:t>บริษัทร่วม</w:t>
            </w:r>
          </w:p>
        </w:tc>
        <w:tc>
          <w:tcPr>
            <w:tcW w:w="1418" w:type="dxa"/>
            <w:vAlign w:val="center"/>
          </w:tcPr>
          <w:p w14:paraId="0AC5767F" w14:textId="77777777" w:rsidR="005E5193" w:rsidRDefault="00F36FBE">
            <w:pPr>
              <w:tabs>
                <w:tab w:val="decimal" w:pos="743"/>
              </w:tabs>
              <w:spacing w:before="40" w:after="20" w:line="216" w:lineRule="auto"/>
              <w:ind w:left="-72"/>
              <w:jc w:val="right"/>
              <w:rPr>
                <w:sz w:val="30"/>
                <w:szCs w:val="30"/>
              </w:rPr>
            </w:pPr>
            <w:r>
              <w:rPr>
                <w:sz w:val="30"/>
                <w:szCs w:val="30"/>
              </w:rPr>
              <w:t>311</w:t>
            </w:r>
          </w:p>
        </w:tc>
        <w:tc>
          <w:tcPr>
            <w:tcW w:w="1417" w:type="dxa"/>
            <w:vAlign w:val="center"/>
          </w:tcPr>
          <w:p w14:paraId="545F9F62" w14:textId="77777777" w:rsidR="005E5193" w:rsidRDefault="00F36FBE">
            <w:pPr>
              <w:tabs>
                <w:tab w:val="decimal" w:pos="743"/>
              </w:tabs>
              <w:ind w:left="-72"/>
              <w:jc w:val="right"/>
              <w:rPr>
                <w:sz w:val="30"/>
                <w:szCs w:val="30"/>
              </w:rPr>
            </w:pPr>
            <w:r>
              <w:rPr>
                <w:sz w:val="30"/>
                <w:szCs w:val="30"/>
              </w:rPr>
              <w:fldChar w:fldCharType="begin"/>
            </w:r>
            <w:r>
              <w:rPr>
                <w:sz w:val="30"/>
                <w:szCs w:val="30"/>
                <w:cs/>
              </w:rPr>
              <w:instrText xml:space="preserve"> =</w:instrText>
            </w:r>
            <w:r>
              <w:rPr>
                <w:sz w:val="30"/>
                <w:szCs w:val="30"/>
              </w:rPr>
              <w:instrText xml:space="preserve">296 </w:instrText>
            </w:r>
            <w:r>
              <w:rPr>
                <w:sz w:val="30"/>
                <w:szCs w:val="30"/>
              </w:rPr>
              <w:fldChar w:fldCharType="separate"/>
            </w:r>
            <w:r>
              <w:rPr>
                <w:noProof/>
                <w:sz w:val="30"/>
                <w:szCs w:val="30"/>
              </w:rPr>
              <w:t>296</w:t>
            </w:r>
            <w:r>
              <w:rPr>
                <w:sz w:val="30"/>
                <w:szCs w:val="30"/>
              </w:rPr>
              <w:fldChar w:fldCharType="end"/>
            </w:r>
          </w:p>
        </w:tc>
        <w:tc>
          <w:tcPr>
            <w:tcW w:w="1418" w:type="dxa"/>
            <w:vAlign w:val="center"/>
          </w:tcPr>
          <w:p w14:paraId="737243BF" w14:textId="77777777" w:rsidR="005E5193" w:rsidRDefault="00F36FBE">
            <w:pPr>
              <w:spacing w:before="40" w:after="20" w:line="216" w:lineRule="auto"/>
              <w:jc w:val="right"/>
              <w:rPr>
                <w:spacing w:val="-6"/>
                <w:sz w:val="30"/>
                <w:szCs w:val="30"/>
              </w:rPr>
            </w:pPr>
            <w:r>
              <w:rPr>
                <w:spacing w:val="-6"/>
                <w:sz w:val="30"/>
                <w:szCs w:val="30"/>
              </w:rPr>
              <w:t>311</w:t>
            </w:r>
          </w:p>
        </w:tc>
        <w:tc>
          <w:tcPr>
            <w:tcW w:w="1417" w:type="dxa"/>
            <w:vAlign w:val="center"/>
          </w:tcPr>
          <w:p w14:paraId="019DEBBB" w14:textId="77777777" w:rsidR="005E5193" w:rsidRDefault="00F36FBE">
            <w:pPr>
              <w:tabs>
                <w:tab w:val="decimal" w:pos="743"/>
              </w:tabs>
              <w:ind w:left="-72"/>
              <w:jc w:val="right"/>
              <w:rPr>
                <w:sz w:val="30"/>
                <w:szCs w:val="30"/>
              </w:rPr>
            </w:pPr>
            <w:r>
              <w:rPr>
                <w:sz w:val="30"/>
                <w:szCs w:val="30"/>
              </w:rPr>
              <w:fldChar w:fldCharType="begin"/>
            </w:r>
            <w:r>
              <w:rPr>
                <w:sz w:val="30"/>
                <w:szCs w:val="30"/>
                <w:cs/>
              </w:rPr>
              <w:instrText xml:space="preserve"> =</w:instrText>
            </w:r>
            <w:r>
              <w:rPr>
                <w:sz w:val="30"/>
                <w:szCs w:val="30"/>
              </w:rPr>
              <w:instrText xml:space="preserve">296 </w:instrText>
            </w:r>
            <w:r>
              <w:rPr>
                <w:sz w:val="30"/>
                <w:szCs w:val="30"/>
              </w:rPr>
              <w:fldChar w:fldCharType="separate"/>
            </w:r>
            <w:r>
              <w:rPr>
                <w:noProof/>
                <w:sz w:val="30"/>
                <w:szCs w:val="30"/>
              </w:rPr>
              <w:t>296</w:t>
            </w:r>
            <w:r>
              <w:rPr>
                <w:sz w:val="30"/>
                <w:szCs w:val="30"/>
              </w:rPr>
              <w:fldChar w:fldCharType="end"/>
            </w:r>
          </w:p>
        </w:tc>
      </w:tr>
      <w:tr w:rsidR="00167E62" w14:paraId="2137B26F" w14:textId="77777777">
        <w:trPr>
          <w:trHeight w:val="20"/>
        </w:trPr>
        <w:tc>
          <w:tcPr>
            <w:tcW w:w="3260" w:type="dxa"/>
            <w:vAlign w:val="center"/>
          </w:tcPr>
          <w:p w14:paraId="31B56A08" w14:textId="77777777" w:rsidR="00167E62" w:rsidRDefault="00167E62" w:rsidP="00167E62">
            <w:pPr>
              <w:numPr>
                <w:ilvl w:val="0"/>
                <w:numId w:val="1"/>
              </w:numPr>
              <w:tabs>
                <w:tab w:val="left" w:pos="601"/>
              </w:tabs>
              <w:ind w:left="459" w:right="-108" w:firstLine="0"/>
              <w:rPr>
                <w:spacing w:val="-6"/>
                <w:sz w:val="30"/>
                <w:szCs w:val="30"/>
                <w:cs/>
              </w:rPr>
            </w:pPr>
            <w:r>
              <w:rPr>
                <w:spacing w:val="-6"/>
                <w:sz w:val="30"/>
                <w:szCs w:val="30"/>
                <w:cs/>
              </w:rPr>
              <w:t>บริษัทที่เกี่ยวข้องกัน</w:t>
            </w:r>
          </w:p>
        </w:tc>
        <w:tc>
          <w:tcPr>
            <w:tcW w:w="1418" w:type="dxa"/>
            <w:vAlign w:val="center"/>
          </w:tcPr>
          <w:p w14:paraId="17B1766F" w14:textId="3A582EF0" w:rsidR="00167E62" w:rsidRDefault="00167E62" w:rsidP="00167E62">
            <w:pPr>
              <w:pBdr>
                <w:bottom w:val="single" w:sz="4" w:space="1" w:color="auto"/>
              </w:pBdr>
              <w:tabs>
                <w:tab w:val="decimal" w:pos="770"/>
              </w:tabs>
              <w:spacing w:before="40" w:after="20" w:line="216" w:lineRule="auto"/>
              <w:ind w:left="-26" w:firstLine="60"/>
              <w:jc w:val="center"/>
              <w:rPr>
                <w:sz w:val="30"/>
                <w:szCs w:val="30"/>
              </w:rPr>
            </w:pPr>
            <w:r>
              <w:rPr>
                <w:sz w:val="30"/>
                <w:szCs w:val="30"/>
                <w:cs/>
              </w:rPr>
              <w:t>-</w:t>
            </w:r>
          </w:p>
        </w:tc>
        <w:tc>
          <w:tcPr>
            <w:tcW w:w="1417" w:type="dxa"/>
            <w:vAlign w:val="center"/>
          </w:tcPr>
          <w:p w14:paraId="0E194107" w14:textId="77777777" w:rsidR="00167E62" w:rsidRDefault="00167E62" w:rsidP="00167E62">
            <w:pPr>
              <w:pBdr>
                <w:bottom w:val="single" w:sz="4" w:space="1" w:color="auto"/>
              </w:pBdr>
              <w:tabs>
                <w:tab w:val="left" w:pos="884"/>
              </w:tabs>
              <w:spacing w:before="40" w:after="20" w:line="216" w:lineRule="auto"/>
              <w:ind w:left="-26" w:firstLine="60"/>
              <w:jc w:val="right"/>
              <w:rPr>
                <w:sz w:val="30"/>
                <w:szCs w:val="30"/>
              </w:rPr>
            </w:pPr>
            <w:r>
              <w:rPr>
                <w:spacing w:val="-6"/>
                <w:sz w:val="30"/>
                <w:szCs w:val="30"/>
              </w:rPr>
              <w:fldChar w:fldCharType="begin"/>
            </w:r>
            <w:r>
              <w:rPr>
                <w:spacing w:val="-6"/>
                <w:sz w:val="30"/>
                <w:szCs w:val="30"/>
                <w:cs/>
              </w:rPr>
              <w:instrText xml:space="preserve"> =</w:instrText>
            </w:r>
            <w:r>
              <w:rPr>
                <w:spacing w:val="-6"/>
                <w:sz w:val="30"/>
                <w:szCs w:val="30"/>
              </w:rPr>
              <w:instrText xml:space="preserve">151 \# </w:instrText>
            </w:r>
            <w:r>
              <w:rPr>
                <w:spacing w:val="-6"/>
                <w:sz w:val="30"/>
                <w:szCs w:val="30"/>
                <w:cs/>
              </w:rPr>
              <w:instrText>"</w:instrText>
            </w:r>
            <w:r>
              <w:rPr>
                <w:spacing w:val="-6"/>
                <w:sz w:val="30"/>
                <w:szCs w:val="30"/>
              </w:rPr>
              <w:instrText>#,##0</w:instrText>
            </w:r>
            <w:r>
              <w:rPr>
                <w:spacing w:val="-6"/>
                <w:sz w:val="30"/>
                <w:szCs w:val="30"/>
                <w:cs/>
              </w:rPr>
              <w:instrText xml:space="preserve">" </w:instrText>
            </w:r>
            <w:r>
              <w:rPr>
                <w:spacing w:val="-6"/>
                <w:sz w:val="30"/>
                <w:szCs w:val="30"/>
              </w:rPr>
              <w:fldChar w:fldCharType="separate"/>
            </w:r>
            <w:r>
              <w:rPr>
                <w:noProof/>
                <w:spacing w:val="-6"/>
                <w:sz w:val="30"/>
                <w:szCs w:val="30"/>
              </w:rPr>
              <w:t xml:space="preserve"> 151</w:t>
            </w:r>
            <w:r>
              <w:rPr>
                <w:spacing w:val="-6"/>
                <w:sz w:val="30"/>
                <w:szCs w:val="30"/>
              </w:rPr>
              <w:fldChar w:fldCharType="end"/>
            </w:r>
          </w:p>
        </w:tc>
        <w:tc>
          <w:tcPr>
            <w:tcW w:w="1418" w:type="dxa"/>
            <w:vAlign w:val="center"/>
          </w:tcPr>
          <w:p w14:paraId="79E06A51" w14:textId="519B173A" w:rsidR="00167E62" w:rsidRDefault="00167E62" w:rsidP="00167E62">
            <w:pPr>
              <w:pBdr>
                <w:bottom w:val="single" w:sz="4" w:space="1" w:color="auto"/>
              </w:pBdr>
              <w:tabs>
                <w:tab w:val="decimal" w:pos="770"/>
              </w:tabs>
              <w:spacing w:before="40" w:after="20" w:line="216" w:lineRule="auto"/>
              <w:ind w:left="-26" w:firstLine="60"/>
              <w:jc w:val="center"/>
              <w:rPr>
                <w:sz w:val="30"/>
                <w:szCs w:val="30"/>
              </w:rPr>
            </w:pPr>
            <w:r>
              <w:rPr>
                <w:sz w:val="30"/>
                <w:szCs w:val="30"/>
                <w:cs/>
              </w:rPr>
              <w:t>-</w:t>
            </w:r>
          </w:p>
        </w:tc>
        <w:tc>
          <w:tcPr>
            <w:tcW w:w="1417" w:type="dxa"/>
            <w:vAlign w:val="center"/>
          </w:tcPr>
          <w:p w14:paraId="315B9389" w14:textId="77777777" w:rsidR="00167E62" w:rsidRDefault="00167E62" w:rsidP="00167E62">
            <w:pPr>
              <w:pBdr>
                <w:bottom w:val="single" w:sz="4" w:space="1" w:color="auto"/>
              </w:pBdr>
              <w:tabs>
                <w:tab w:val="left" w:pos="884"/>
              </w:tabs>
              <w:spacing w:before="40" w:after="20" w:line="216" w:lineRule="auto"/>
              <w:ind w:left="-26" w:firstLine="60"/>
              <w:jc w:val="right"/>
              <w:rPr>
                <w:sz w:val="30"/>
                <w:szCs w:val="30"/>
              </w:rPr>
            </w:pPr>
            <w:r>
              <w:rPr>
                <w:spacing w:val="-6"/>
                <w:sz w:val="30"/>
                <w:szCs w:val="30"/>
              </w:rPr>
              <w:fldChar w:fldCharType="begin"/>
            </w:r>
            <w:r>
              <w:rPr>
                <w:spacing w:val="-6"/>
                <w:sz w:val="30"/>
                <w:szCs w:val="30"/>
                <w:cs/>
              </w:rPr>
              <w:instrText xml:space="preserve"> =</w:instrText>
            </w:r>
            <w:r>
              <w:rPr>
                <w:spacing w:val="-6"/>
                <w:sz w:val="30"/>
                <w:szCs w:val="30"/>
              </w:rPr>
              <w:instrText xml:space="preserve">151 \# </w:instrText>
            </w:r>
            <w:r>
              <w:rPr>
                <w:spacing w:val="-6"/>
                <w:sz w:val="30"/>
                <w:szCs w:val="30"/>
                <w:cs/>
              </w:rPr>
              <w:instrText>"</w:instrText>
            </w:r>
            <w:r>
              <w:rPr>
                <w:spacing w:val="-6"/>
                <w:sz w:val="30"/>
                <w:szCs w:val="30"/>
              </w:rPr>
              <w:instrText>#,##0</w:instrText>
            </w:r>
            <w:r>
              <w:rPr>
                <w:spacing w:val="-6"/>
                <w:sz w:val="30"/>
                <w:szCs w:val="30"/>
                <w:cs/>
              </w:rPr>
              <w:instrText xml:space="preserve">" </w:instrText>
            </w:r>
            <w:r>
              <w:rPr>
                <w:spacing w:val="-6"/>
                <w:sz w:val="30"/>
                <w:szCs w:val="30"/>
              </w:rPr>
              <w:fldChar w:fldCharType="separate"/>
            </w:r>
            <w:r>
              <w:rPr>
                <w:noProof/>
                <w:spacing w:val="-6"/>
                <w:sz w:val="30"/>
                <w:szCs w:val="30"/>
              </w:rPr>
              <w:t xml:space="preserve"> 151</w:t>
            </w:r>
            <w:r>
              <w:rPr>
                <w:spacing w:val="-6"/>
                <w:sz w:val="30"/>
                <w:szCs w:val="30"/>
              </w:rPr>
              <w:fldChar w:fldCharType="end"/>
            </w:r>
          </w:p>
        </w:tc>
      </w:tr>
      <w:tr w:rsidR="005E5193" w14:paraId="799E81F6" w14:textId="77777777">
        <w:trPr>
          <w:trHeight w:val="20"/>
        </w:trPr>
        <w:tc>
          <w:tcPr>
            <w:tcW w:w="3260" w:type="dxa"/>
          </w:tcPr>
          <w:p w14:paraId="70C5009F" w14:textId="77777777" w:rsidR="005E5193" w:rsidRDefault="00F36FBE">
            <w:pPr>
              <w:ind w:left="601"/>
              <w:rPr>
                <w:sz w:val="30"/>
                <w:szCs w:val="30"/>
                <w:cs/>
              </w:rPr>
            </w:pPr>
            <w:r>
              <w:rPr>
                <w:sz w:val="30"/>
                <w:szCs w:val="30"/>
                <w:cs/>
              </w:rPr>
              <w:t>รวม</w:t>
            </w:r>
          </w:p>
        </w:tc>
        <w:tc>
          <w:tcPr>
            <w:tcW w:w="1418" w:type="dxa"/>
            <w:vAlign w:val="center"/>
          </w:tcPr>
          <w:p w14:paraId="50B5CBB9" w14:textId="45850B29" w:rsidR="005E5193" w:rsidRDefault="00167E62">
            <w:pPr>
              <w:pBdr>
                <w:bottom w:val="double" w:sz="4" w:space="1" w:color="auto"/>
              </w:pBdr>
              <w:spacing w:before="40" w:after="20" w:line="216" w:lineRule="auto"/>
              <w:ind w:left="34"/>
              <w:jc w:val="right"/>
              <w:rPr>
                <w:sz w:val="30"/>
                <w:szCs w:val="30"/>
                <w:lang w:val="en-AU"/>
              </w:rPr>
            </w:pPr>
            <w:r>
              <w:rPr>
                <w:rFonts w:hint="cs"/>
                <w:sz w:val="30"/>
                <w:szCs w:val="30"/>
                <w:cs/>
                <w:lang w:val="en-AU"/>
              </w:rPr>
              <w:t>311</w:t>
            </w:r>
          </w:p>
        </w:tc>
        <w:tc>
          <w:tcPr>
            <w:tcW w:w="1417" w:type="dxa"/>
            <w:vAlign w:val="bottom"/>
          </w:tcPr>
          <w:p w14:paraId="69554AB3" w14:textId="77777777" w:rsidR="005E5193" w:rsidRDefault="00F36FBE">
            <w:pPr>
              <w:pBdr>
                <w:bottom w:val="double" w:sz="4" w:space="1" w:color="auto"/>
              </w:pBdr>
              <w:ind w:left="34"/>
              <w:jc w:val="right"/>
              <w:rPr>
                <w:sz w:val="30"/>
                <w:szCs w:val="30"/>
                <w:lang w:val="en-AU"/>
              </w:rPr>
            </w:pPr>
            <w:r>
              <w:rPr>
                <w:sz w:val="30"/>
                <w:szCs w:val="30"/>
                <w:lang w:val="en-AU"/>
              </w:rPr>
              <w:fldChar w:fldCharType="begin"/>
            </w:r>
            <w:r>
              <w:rPr>
                <w:sz w:val="30"/>
                <w:szCs w:val="30"/>
                <w:cs/>
                <w:lang w:val="en-AU"/>
              </w:rPr>
              <w:instrText xml:space="preserve"> =</w:instrText>
            </w:r>
            <w:r>
              <w:rPr>
                <w:sz w:val="30"/>
                <w:szCs w:val="30"/>
                <w:lang w:val="en-AU"/>
              </w:rPr>
              <w:instrText>SUM</w:instrText>
            </w:r>
            <w:r>
              <w:rPr>
                <w:sz w:val="30"/>
                <w:szCs w:val="30"/>
                <w:cs/>
                <w:lang w:val="en-AU"/>
              </w:rPr>
              <w:instrText>(</w:instrText>
            </w:r>
            <w:r>
              <w:rPr>
                <w:sz w:val="30"/>
                <w:szCs w:val="30"/>
                <w:lang w:val="en-AU"/>
              </w:rPr>
              <w:instrText>ABOVE</w:instrText>
            </w:r>
            <w:r>
              <w:rPr>
                <w:sz w:val="30"/>
                <w:szCs w:val="30"/>
                <w:cs/>
                <w:lang w:val="en-AU"/>
              </w:rPr>
              <w:instrText xml:space="preserve">) </w:instrText>
            </w:r>
            <w:r>
              <w:rPr>
                <w:sz w:val="30"/>
                <w:szCs w:val="30"/>
                <w:lang w:val="en-AU"/>
              </w:rPr>
              <w:fldChar w:fldCharType="separate"/>
            </w:r>
            <w:r>
              <w:rPr>
                <w:noProof/>
                <w:sz w:val="30"/>
                <w:szCs w:val="30"/>
                <w:lang w:val="en-AU"/>
              </w:rPr>
              <w:t>447</w:t>
            </w:r>
            <w:r>
              <w:rPr>
                <w:sz w:val="30"/>
                <w:szCs w:val="30"/>
                <w:lang w:val="en-AU"/>
              </w:rPr>
              <w:fldChar w:fldCharType="end"/>
            </w:r>
          </w:p>
        </w:tc>
        <w:tc>
          <w:tcPr>
            <w:tcW w:w="1418" w:type="dxa"/>
            <w:vAlign w:val="center"/>
          </w:tcPr>
          <w:p w14:paraId="081FB4B5" w14:textId="0141D129" w:rsidR="005E5193" w:rsidRDefault="00167E62">
            <w:pPr>
              <w:pBdr>
                <w:bottom w:val="double" w:sz="4" w:space="1" w:color="auto"/>
              </w:pBdr>
              <w:spacing w:before="40" w:after="20" w:line="216" w:lineRule="auto"/>
              <w:ind w:left="34"/>
              <w:jc w:val="right"/>
              <w:rPr>
                <w:sz w:val="30"/>
                <w:szCs w:val="30"/>
                <w:lang w:val="en-AU"/>
              </w:rPr>
            </w:pPr>
            <w:r>
              <w:rPr>
                <w:rFonts w:hint="cs"/>
                <w:sz w:val="30"/>
                <w:szCs w:val="30"/>
                <w:cs/>
                <w:lang w:val="en-AU"/>
              </w:rPr>
              <w:t>311</w:t>
            </w:r>
          </w:p>
        </w:tc>
        <w:tc>
          <w:tcPr>
            <w:tcW w:w="1417" w:type="dxa"/>
            <w:vAlign w:val="bottom"/>
          </w:tcPr>
          <w:p w14:paraId="43644B03" w14:textId="77777777" w:rsidR="005E5193" w:rsidRDefault="00F36FBE">
            <w:pPr>
              <w:pBdr>
                <w:bottom w:val="double" w:sz="4" w:space="1" w:color="auto"/>
              </w:pBdr>
              <w:ind w:left="34"/>
              <w:jc w:val="right"/>
              <w:rPr>
                <w:sz w:val="30"/>
                <w:szCs w:val="30"/>
                <w:lang w:val="en-AU"/>
              </w:rPr>
            </w:pPr>
            <w:r>
              <w:rPr>
                <w:sz w:val="30"/>
                <w:szCs w:val="30"/>
                <w:lang w:val="en-AU"/>
              </w:rPr>
              <w:fldChar w:fldCharType="begin"/>
            </w:r>
            <w:r>
              <w:rPr>
                <w:sz w:val="30"/>
                <w:szCs w:val="30"/>
                <w:cs/>
                <w:lang w:val="en-AU"/>
              </w:rPr>
              <w:instrText xml:space="preserve"> =</w:instrText>
            </w:r>
            <w:r>
              <w:rPr>
                <w:sz w:val="30"/>
                <w:szCs w:val="30"/>
                <w:lang w:val="en-AU"/>
              </w:rPr>
              <w:instrText>SUM</w:instrText>
            </w:r>
            <w:r>
              <w:rPr>
                <w:sz w:val="30"/>
                <w:szCs w:val="30"/>
                <w:cs/>
                <w:lang w:val="en-AU"/>
              </w:rPr>
              <w:instrText>(</w:instrText>
            </w:r>
            <w:r>
              <w:rPr>
                <w:sz w:val="30"/>
                <w:szCs w:val="30"/>
                <w:lang w:val="en-AU"/>
              </w:rPr>
              <w:instrText>ABOVE</w:instrText>
            </w:r>
            <w:r>
              <w:rPr>
                <w:sz w:val="30"/>
                <w:szCs w:val="30"/>
                <w:cs/>
                <w:lang w:val="en-AU"/>
              </w:rPr>
              <w:instrText xml:space="preserve">) </w:instrText>
            </w:r>
            <w:r>
              <w:rPr>
                <w:sz w:val="30"/>
                <w:szCs w:val="30"/>
                <w:lang w:val="en-AU"/>
              </w:rPr>
              <w:fldChar w:fldCharType="separate"/>
            </w:r>
            <w:r>
              <w:rPr>
                <w:noProof/>
                <w:sz w:val="30"/>
                <w:szCs w:val="30"/>
                <w:lang w:val="en-AU"/>
              </w:rPr>
              <w:t>447</w:t>
            </w:r>
            <w:r>
              <w:rPr>
                <w:sz w:val="30"/>
                <w:szCs w:val="30"/>
                <w:lang w:val="en-AU"/>
              </w:rPr>
              <w:fldChar w:fldCharType="end"/>
            </w:r>
          </w:p>
        </w:tc>
      </w:tr>
      <w:tr w:rsidR="00167E62" w14:paraId="23E46C81" w14:textId="77777777">
        <w:trPr>
          <w:trHeight w:val="20"/>
        </w:trPr>
        <w:tc>
          <w:tcPr>
            <w:tcW w:w="3260" w:type="dxa"/>
            <w:vAlign w:val="center"/>
          </w:tcPr>
          <w:p w14:paraId="0BB1DDA2" w14:textId="4A132FAE" w:rsidR="00167E62" w:rsidRDefault="00167E62" w:rsidP="00167E62">
            <w:pPr>
              <w:pStyle w:val="ListParagraph"/>
              <w:widowControl/>
              <w:numPr>
                <w:ilvl w:val="0"/>
                <w:numId w:val="17"/>
              </w:numPr>
              <w:adjustRightInd/>
              <w:spacing w:before="120" w:after="20" w:line="216" w:lineRule="auto"/>
              <w:ind w:left="460" w:right="-108" w:hanging="284"/>
              <w:contextualSpacing w:val="0"/>
              <w:jc w:val="left"/>
              <w:textAlignment w:val="auto"/>
              <w:rPr>
                <w:b/>
                <w:bCs/>
                <w:sz w:val="30"/>
                <w:szCs w:val="30"/>
                <w:cs/>
              </w:rPr>
            </w:pPr>
            <w:r>
              <w:rPr>
                <w:rFonts w:hint="cs"/>
                <w:b/>
                <w:bCs/>
                <w:sz w:val="30"/>
                <w:szCs w:val="30"/>
                <w:cs/>
              </w:rPr>
              <w:t>เงินปันผล</w:t>
            </w:r>
            <w:r w:rsidR="001162A7">
              <w:rPr>
                <w:rFonts w:hint="cs"/>
                <w:b/>
                <w:bCs/>
                <w:sz w:val="30"/>
                <w:szCs w:val="30"/>
                <w:cs/>
              </w:rPr>
              <w:t>ค้าง</w:t>
            </w:r>
            <w:r>
              <w:rPr>
                <w:rFonts w:hint="cs"/>
                <w:b/>
                <w:bCs/>
                <w:sz w:val="30"/>
                <w:szCs w:val="30"/>
                <w:cs/>
              </w:rPr>
              <w:t>รับ</w:t>
            </w:r>
          </w:p>
        </w:tc>
        <w:tc>
          <w:tcPr>
            <w:tcW w:w="1418" w:type="dxa"/>
            <w:vAlign w:val="center"/>
          </w:tcPr>
          <w:p w14:paraId="41905336" w14:textId="77777777" w:rsidR="00167E62" w:rsidRDefault="00167E62" w:rsidP="00167E62">
            <w:pPr>
              <w:spacing w:before="40" w:after="20" w:line="216" w:lineRule="auto"/>
              <w:ind w:left="-72" w:right="175"/>
              <w:jc w:val="right"/>
              <w:rPr>
                <w:sz w:val="30"/>
                <w:szCs w:val="30"/>
                <w:highlight w:val="yellow"/>
              </w:rPr>
            </w:pPr>
          </w:p>
        </w:tc>
        <w:tc>
          <w:tcPr>
            <w:tcW w:w="1417" w:type="dxa"/>
            <w:vAlign w:val="center"/>
          </w:tcPr>
          <w:p w14:paraId="58D523C5" w14:textId="77777777" w:rsidR="00167E62" w:rsidRDefault="00167E62" w:rsidP="00167E62">
            <w:pPr>
              <w:spacing w:before="40" w:after="20" w:line="216" w:lineRule="auto"/>
              <w:ind w:left="-72" w:right="175"/>
              <w:jc w:val="right"/>
              <w:rPr>
                <w:sz w:val="30"/>
                <w:szCs w:val="30"/>
                <w:highlight w:val="yellow"/>
              </w:rPr>
            </w:pPr>
          </w:p>
        </w:tc>
        <w:tc>
          <w:tcPr>
            <w:tcW w:w="1418" w:type="dxa"/>
            <w:vAlign w:val="center"/>
          </w:tcPr>
          <w:p w14:paraId="03CA1EA7" w14:textId="77777777" w:rsidR="00167E62" w:rsidRDefault="00167E62" w:rsidP="00167E62">
            <w:pPr>
              <w:spacing w:before="40" w:after="20" w:line="216" w:lineRule="auto"/>
              <w:ind w:right="157"/>
              <w:jc w:val="right"/>
              <w:rPr>
                <w:sz w:val="30"/>
                <w:szCs w:val="30"/>
                <w:highlight w:val="yellow"/>
              </w:rPr>
            </w:pPr>
          </w:p>
        </w:tc>
        <w:tc>
          <w:tcPr>
            <w:tcW w:w="1417" w:type="dxa"/>
            <w:vAlign w:val="center"/>
          </w:tcPr>
          <w:p w14:paraId="7C069739" w14:textId="77777777" w:rsidR="00167E62" w:rsidRDefault="00167E62" w:rsidP="00167E62">
            <w:pPr>
              <w:spacing w:before="40" w:after="20" w:line="216" w:lineRule="auto"/>
              <w:ind w:right="157"/>
              <w:jc w:val="right"/>
              <w:rPr>
                <w:sz w:val="30"/>
                <w:szCs w:val="30"/>
                <w:highlight w:val="yellow"/>
              </w:rPr>
            </w:pPr>
          </w:p>
        </w:tc>
      </w:tr>
      <w:tr w:rsidR="00167E62" w14:paraId="75839C7F" w14:textId="77777777">
        <w:trPr>
          <w:trHeight w:val="20"/>
        </w:trPr>
        <w:tc>
          <w:tcPr>
            <w:tcW w:w="3260" w:type="dxa"/>
            <w:vAlign w:val="center"/>
          </w:tcPr>
          <w:p w14:paraId="0D236204" w14:textId="28569007" w:rsidR="00167E62" w:rsidRDefault="00167E62" w:rsidP="00167E62">
            <w:pPr>
              <w:numPr>
                <w:ilvl w:val="0"/>
                <w:numId w:val="1"/>
              </w:numPr>
              <w:tabs>
                <w:tab w:val="left" w:pos="601"/>
              </w:tabs>
              <w:spacing w:before="40" w:after="20" w:line="216" w:lineRule="auto"/>
              <w:ind w:left="459" w:firstLine="0"/>
              <w:jc w:val="both"/>
              <w:rPr>
                <w:b/>
                <w:bCs/>
                <w:sz w:val="30"/>
                <w:szCs w:val="30"/>
                <w:cs/>
              </w:rPr>
            </w:pPr>
            <w:r>
              <w:rPr>
                <w:sz w:val="30"/>
                <w:szCs w:val="30"/>
                <w:cs/>
              </w:rPr>
              <w:t>บริษัทที่เกี่ยวข้องกัน</w:t>
            </w:r>
          </w:p>
        </w:tc>
        <w:tc>
          <w:tcPr>
            <w:tcW w:w="1418" w:type="dxa"/>
            <w:vAlign w:val="center"/>
          </w:tcPr>
          <w:p w14:paraId="2173DC11" w14:textId="74ABEC30" w:rsidR="00167E62" w:rsidRPr="00167E62" w:rsidRDefault="00167E62" w:rsidP="00167E62">
            <w:pPr>
              <w:pBdr>
                <w:bottom w:val="double" w:sz="4" w:space="1" w:color="auto"/>
              </w:pBdr>
              <w:spacing w:before="40" w:after="20" w:line="216" w:lineRule="auto"/>
              <w:jc w:val="right"/>
              <w:rPr>
                <w:sz w:val="30"/>
                <w:szCs w:val="30"/>
              </w:rPr>
            </w:pPr>
            <w:r>
              <w:rPr>
                <w:rFonts w:hint="cs"/>
                <w:sz w:val="30"/>
                <w:szCs w:val="30"/>
                <w:cs/>
              </w:rPr>
              <w:t>1</w:t>
            </w:r>
            <w:r>
              <w:rPr>
                <w:sz w:val="30"/>
                <w:szCs w:val="30"/>
              </w:rPr>
              <w:t>,</w:t>
            </w:r>
            <w:r>
              <w:rPr>
                <w:rFonts w:hint="cs"/>
                <w:sz w:val="30"/>
                <w:szCs w:val="30"/>
                <w:cs/>
              </w:rPr>
              <w:t>320</w:t>
            </w:r>
          </w:p>
        </w:tc>
        <w:tc>
          <w:tcPr>
            <w:tcW w:w="1417" w:type="dxa"/>
            <w:vAlign w:val="center"/>
          </w:tcPr>
          <w:p w14:paraId="74CE3CE2" w14:textId="2A4E7D3A" w:rsidR="00167E62" w:rsidRPr="00167E62" w:rsidRDefault="00167E62" w:rsidP="00167E62">
            <w:pPr>
              <w:pBdr>
                <w:bottom w:val="double" w:sz="4" w:space="1" w:color="auto"/>
              </w:pBdr>
              <w:tabs>
                <w:tab w:val="left" w:pos="884"/>
              </w:tabs>
              <w:spacing w:before="40" w:after="20" w:line="216" w:lineRule="auto"/>
              <w:ind w:left="-72"/>
              <w:rPr>
                <w:sz w:val="30"/>
                <w:szCs w:val="30"/>
              </w:rPr>
            </w:pPr>
            <w:r>
              <w:rPr>
                <w:sz w:val="30"/>
                <w:szCs w:val="30"/>
              </w:rPr>
              <w:tab/>
            </w:r>
            <w:r>
              <w:rPr>
                <w:sz w:val="30"/>
                <w:szCs w:val="30"/>
                <w:cs/>
              </w:rPr>
              <w:t>-</w:t>
            </w:r>
          </w:p>
        </w:tc>
        <w:tc>
          <w:tcPr>
            <w:tcW w:w="1418" w:type="dxa"/>
            <w:vAlign w:val="center"/>
          </w:tcPr>
          <w:p w14:paraId="27029999" w14:textId="18EF8231" w:rsidR="00167E62" w:rsidRPr="00167E62" w:rsidRDefault="00167E62" w:rsidP="00167E62">
            <w:pPr>
              <w:pBdr>
                <w:bottom w:val="double" w:sz="4" w:space="1" w:color="auto"/>
              </w:pBdr>
              <w:spacing w:before="40" w:after="20" w:line="216" w:lineRule="auto"/>
              <w:jc w:val="right"/>
              <w:rPr>
                <w:sz w:val="30"/>
                <w:szCs w:val="30"/>
              </w:rPr>
            </w:pPr>
            <w:r>
              <w:rPr>
                <w:rFonts w:hint="cs"/>
                <w:sz w:val="30"/>
                <w:szCs w:val="30"/>
                <w:cs/>
              </w:rPr>
              <w:t>1</w:t>
            </w:r>
            <w:r>
              <w:rPr>
                <w:sz w:val="30"/>
                <w:szCs w:val="30"/>
              </w:rPr>
              <w:t>,</w:t>
            </w:r>
            <w:r>
              <w:rPr>
                <w:rFonts w:hint="cs"/>
                <w:sz w:val="30"/>
                <w:szCs w:val="30"/>
                <w:cs/>
              </w:rPr>
              <w:t>320</w:t>
            </w:r>
          </w:p>
        </w:tc>
        <w:tc>
          <w:tcPr>
            <w:tcW w:w="1417" w:type="dxa"/>
            <w:vAlign w:val="center"/>
          </w:tcPr>
          <w:p w14:paraId="29CB40D9" w14:textId="68B0C959" w:rsidR="00167E62" w:rsidRPr="00167E62" w:rsidRDefault="00167E62" w:rsidP="00167E62">
            <w:pPr>
              <w:pBdr>
                <w:bottom w:val="double" w:sz="4" w:space="1" w:color="auto"/>
              </w:pBdr>
              <w:spacing w:before="40" w:after="20" w:line="216" w:lineRule="auto"/>
              <w:jc w:val="center"/>
              <w:rPr>
                <w:sz w:val="30"/>
                <w:szCs w:val="30"/>
              </w:rPr>
            </w:pPr>
            <w:r>
              <w:rPr>
                <w:sz w:val="30"/>
                <w:szCs w:val="30"/>
              </w:rPr>
              <w:tab/>
            </w:r>
            <w:r>
              <w:rPr>
                <w:sz w:val="30"/>
                <w:szCs w:val="30"/>
                <w:cs/>
              </w:rPr>
              <w:t>-</w:t>
            </w:r>
          </w:p>
        </w:tc>
      </w:tr>
      <w:tr w:rsidR="005E5193" w14:paraId="4D7F1577" w14:textId="77777777">
        <w:trPr>
          <w:trHeight w:val="20"/>
        </w:trPr>
        <w:tc>
          <w:tcPr>
            <w:tcW w:w="3260" w:type="dxa"/>
            <w:vAlign w:val="center"/>
          </w:tcPr>
          <w:p w14:paraId="50ECAC55" w14:textId="77777777" w:rsidR="005E5193" w:rsidRDefault="00F36FBE">
            <w:pPr>
              <w:pStyle w:val="ListParagraph"/>
              <w:widowControl/>
              <w:numPr>
                <w:ilvl w:val="0"/>
                <w:numId w:val="17"/>
              </w:numPr>
              <w:adjustRightInd/>
              <w:spacing w:before="120" w:after="20" w:line="216" w:lineRule="auto"/>
              <w:ind w:left="460" w:right="-108" w:hanging="284"/>
              <w:contextualSpacing w:val="0"/>
              <w:jc w:val="left"/>
              <w:textAlignment w:val="auto"/>
              <w:rPr>
                <w:b/>
                <w:bCs/>
                <w:sz w:val="30"/>
                <w:szCs w:val="30"/>
              </w:rPr>
            </w:pPr>
            <w:r>
              <w:rPr>
                <w:b/>
                <w:bCs/>
                <w:sz w:val="30"/>
                <w:szCs w:val="30"/>
                <w:cs/>
              </w:rPr>
              <w:t>ค่าใช้จ่ายจ่ายล่วงหน้า</w:t>
            </w:r>
          </w:p>
        </w:tc>
        <w:tc>
          <w:tcPr>
            <w:tcW w:w="1418" w:type="dxa"/>
            <w:vAlign w:val="center"/>
          </w:tcPr>
          <w:p w14:paraId="229C1D5C" w14:textId="77777777" w:rsidR="005E5193" w:rsidRDefault="005E5193">
            <w:pPr>
              <w:spacing w:before="40" w:after="20" w:line="216" w:lineRule="auto"/>
              <w:ind w:left="-72" w:right="175"/>
              <w:jc w:val="right"/>
              <w:rPr>
                <w:sz w:val="30"/>
                <w:szCs w:val="30"/>
                <w:highlight w:val="yellow"/>
              </w:rPr>
            </w:pPr>
          </w:p>
        </w:tc>
        <w:tc>
          <w:tcPr>
            <w:tcW w:w="1417" w:type="dxa"/>
            <w:vAlign w:val="center"/>
          </w:tcPr>
          <w:p w14:paraId="5A1F1C26" w14:textId="77777777" w:rsidR="005E5193" w:rsidRDefault="005E5193">
            <w:pPr>
              <w:spacing w:before="40" w:after="20" w:line="216" w:lineRule="auto"/>
              <w:ind w:left="-72" w:right="175"/>
              <w:jc w:val="right"/>
              <w:rPr>
                <w:sz w:val="30"/>
                <w:szCs w:val="30"/>
                <w:highlight w:val="yellow"/>
              </w:rPr>
            </w:pPr>
          </w:p>
        </w:tc>
        <w:tc>
          <w:tcPr>
            <w:tcW w:w="1418" w:type="dxa"/>
            <w:vAlign w:val="center"/>
          </w:tcPr>
          <w:p w14:paraId="7687D3D0" w14:textId="77777777" w:rsidR="005E5193" w:rsidRDefault="005E5193">
            <w:pPr>
              <w:spacing w:before="40" w:after="20" w:line="216" w:lineRule="auto"/>
              <w:ind w:right="157"/>
              <w:jc w:val="right"/>
              <w:rPr>
                <w:sz w:val="30"/>
                <w:szCs w:val="30"/>
                <w:highlight w:val="yellow"/>
              </w:rPr>
            </w:pPr>
          </w:p>
        </w:tc>
        <w:tc>
          <w:tcPr>
            <w:tcW w:w="1417" w:type="dxa"/>
            <w:vAlign w:val="center"/>
          </w:tcPr>
          <w:p w14:paraId="53D5D5FC" w14:textId="77777777" w:rsidR="005E5193" w:rsidRDefault="005E5193">
            <w:pPr>
              <w:spacing w:before="40" w:after="20" w:line="216" w:lineRule="auto"/>
              <w:ind w:right="157"/>
              <w:jc w:val="right"/>
              <w:rPr>
                <w:sz w:val="30"/>
                <w:szCs w:val="30"/>
                <w:highlight w:val="yellow"/>
              </w:rPr>
            </w:pPr>
          </w:p>
        </w:tc>
      </w:tr>
      <w:tr w:rsidR="005E5193" w14:paraId="0E507F7D" w14:textId="77777777">
        <w:trPr>
          <w:trHeight w:val="20"/>
        </w:trPr>
        <w:tc>
          <w:tcPr>
            <w:tcW w:w="3260" w:type="dxa"/>
            <w:vAlign w:val="center"/>
          </w:tcPr>
          <w:p w14:paraId="1F6745CE" w14:textId="77777777" w:rsidR="005E5193" w:rsidRDefault="00F36FBE">
            <w:pPr>
              <w:numPr>
                <w:ilvl w:val="0"/>
                <w:numId w:val="1"/>
              </w:numPr>
              <w:tabs>
                <w:tab w:val="left" w:pos="601"/>
              </w:tabs>
              <w:spacing w:before="40" w:after="20" w:line="216" w:lineRule="auto"/>
              <w:ind w:left="459" w:firstLine="0"/>
              <w:jc w:val="both"/>
              <w:rPr>
                <w:sz w:val="30"/>
                <w:szCs w:val="30"/>
              </w:rPr>
            </w:pPr>
            <w:r>
              <w:rPr>
                <w:sz w:val="30"/>
                <w:szCs w:val="30"/>
                <w:cs/>
              </w:rPr>
              <w:t>บริษัทที่เกี่ยวข้องกัน</w:t>
            </w:r>
          </w:p>
        </w:tc>
        <w:tc>
          <w:tcPr>
            <w:tcW w:w="1418" w:type="dxa"/>
            <w:vAlign w:val="center"/>
          </w:tcPr>
          <w:p w14:paraId="57EDC5ED" w14:textId="77777777" w:rsidR="005E5193" w:rsidRDefault="00F36FBE">
            <w:pPr>
              <w:pBdr>
                <w:bottom w:val="double" w:sz="4" w:space="1" w:color="auto"/>
              </w:pBdr>
              <w:spacing w:before="40" w:after="20" w:line="216" w:lineRule="auto"/>
              <w:jc w:val="right"/>
              <w:rPr>
                <w:sz w:val="30"/>
                <w:szCs w:val="30"/>
                <w:highlight w:val="yellow"/>
              </w:rPr>
            </w:pPr>
            <w:r>
              <w:rPr>
                <w:sz w:val="30"/>
                <w:szCs w:val="30"/>
              </w:rPr>
              <w:t>2,018</w:t>
            </w:r>
          </w:p>
        </w:tc>
        <w:tc>
          <w:tcPr>
            <w:tcW w:w="1417" w:type="dxa"/>
            <w:vAlign w:val="center"/>
          </w:tcPr>
          <w:p w14:paraId="57CF09FC" w14:textId="77777777" w:rsidR="005E5193" w:rsidRDefault="00F36FBE">
            <w:pPr>
              <w:pBdr>
                <w:bottom w:val="double" w:sz="4" w:space="1" w:color="auto"/>
              </w:pBdr>
              <w:jc w:val="right"/>
              <w:rPr>
                <w:sz w:val="30"/>
                <w:szCs w:val="30"/>
              </w:rPr>
            </w:pPr>
            <w:r>
              <w:rPr>
                <w:sz w:val="30"/>
                <w:szCs w:val="30"/>
              </w:rPr>
              <w:fldChar w:fldCharType="begin"/>
            </w:r>
            <w:r>
              <w:rPr>
                <w:sz w:val="30"/>
                <w:szCs w:val="30"/>
                <w:cs/>
              </w:rPr>
              <w:instrText xml:space="preserve"> =</w:instrText>
            </w:r>
            <w:r>
              <w:rPr>
                <w:sz w:val="30"/>
                <w:szCs w:val="30"/>
              </w:rPr>
              <w:instrText xml:space="preserve">78 </w:instrText>
            </w:r>
            <w:r>
              <w:rPr>
                <w:sz w:val="30"/>
                <w:szCs w:val="30"/>
              </w:rPr>
              <w:fldChar w:fldCharType="separate"/>
            </w:r>
            <w:r>
              <w:rPr>
                <w:noProof/>
                <w:sz w:val="30"/>
                <w:szCs w:val="30"/>
              </w:rPr>
              <w:t>78</w:t>
            </w:r>
            <w:r>
              <w:rPr>
                <w:sz w:val="30"/>
                <w:szCs w:val="30"/>
              </w:rPr>
              <w:fldChar w:fldCharType="end"/>
            </w:r>
          </w:p>
        </w:tc>
        <w:tc>
          <w:tcPr>
            <w:tcW w:w="1418" w:type="dxa"/>
            <w:vAlign w:val="center"/>
          </w:tcPr>
          <w:p w14:paraId="3CBEF02C" w14:textId="77777777" w:rsidR="005E5193" w:rsidRDefault="00F36FBE">
            <w:pPr>
              <w:pBdr>
                <w:bottom w:val="double" w:sz="4" w:space="1" w:color="auto"/>
              </w:pBdr>
              <w:spacing w:before="40" w:after="20" w:line="216" w:lineRule="auto"/>
              <w:jc w:val="right"/>
              <w:rPr>
                <w:sz w:val="30"/>
                <w:szCs w:val="30"/>
                <w:highlight w:val="yellow"/>
              </w:rPr>
            </w:pPr>
            <w:r>
              <w:rPr>
                <w:sz w:val="30"/>
                <w:szCs w:val="30"/>
              </w:rPr>
              <w:t>2,018</w:t>
            </w:r>
          </w:p>
        </w:tc>
        <w:tc>
          <w:tcPr>
            <w:tcW w:w="1417" w:type="dxa"/>
            <w:vAlign w:val="center"/>
          </w:tcPr>
          <w:p w14:paraId="0410A9D8" w14:textId="77777777" w:rsidR="005E5193" w:rsidRDefault="00F36FBE">
            <w:pPr>
              <w:pBdr>
                <w:bottom w:val="double" w:sz="4" w:space="1" w:color="auto"/>
              </w:pBdr>
              <w:jc w:val="right"/>
              <w:rPr>
                <w:sz w:val="30"/>
                <w:szCs w:val="30"/>
              </w:rPr>
            </w:pPr>
            <w:r>
              <w:rPr>
                <w:sz w:val="30"/>
                <w:szCs w:val="30"/>
              </w:rPr>
              <w:fldChar w:fldCharType="begin"/>
            </w:r>
            <w:r>
              <w:rPr>
                <w:sz w:val="30"/>
                <w:szCs w:val="30"/>
                <w:cs/>
              </w:rPr>
              <w:instrText xml:space="preserve"> =</w:instrText>
            </w:r>
            <w:r>
              <w:rPr>
                <w:sz w:val="30"/>
                <w:szCs w:val="30"/>
              </w:rPr>
              <w:instrText xml:space="preserve">78 </w:instrText>
            </w:r>
            <w:r>
              <w:rPr>
                <w:sz w:val="30"/>
                <w:szCs w:val="30"/>
              </w:rPr>
              <w:fldChar w:fldCharType="separate"/>
            </w:r>
            <w:r>
              <w:rPr>
                <w:noProof/>
                <w:sz w:val="30"/>
                <w:szCs w:val="30"/>
              </w:rPr>
              <w:t>78</w:t>
            </w:r>
            <w:r>
              <w:rPr>
                <w:sz w:val="30"/>
                <w:szCs w:val="30"/>
              </w:rPr>
              <w:fldChar w:fldCharType="end"/>
            </w:r>
          </w:p>
        </w:tc>
      </w:tr>
      <w:tr w:rsidR="005E5193" w14:paraId="654AD77C" w14:textId="77777777">
        <w:trPr>
          <w:trHeight w:val="20"/>
        </w:trPr>
        <w:tc>
          <w:tcPr>
            <w:tcW w:w="3260" w:type="dxa"/>
            <w:vAlign w:val="bottom"/>
          </w:tcPr>
          <w:p w14:paraId="4137A4D8" w14:textId="77777777" w:rsidR="005E5193" w:rsidRDefault="00F36FBE">
            <w:pPr>
              <w:pStyle w:val="ListParagraph"/>
              <w:widowControl/>
              <w:numPr>
                <w:ilvl w:val="0"/>
                <w:numId w:val="17"/>
              </w:numPr>
              <w:adjustRightInd/>
              <w:spacing w:before="120" w:after="20" w:line="216" w:lineRule="auto"/>
              <w:ind w:left="460" w:right="-108" w:hanging="284"/>
              <w:contextualSpacing w:val="0"/>
              <w:jc w:val="left"/>
              <w:textAlignment w:val="auto"/>
              <w:rPr>
                <w:b/>
                <w:bCs/>
                <w:sz w:val="30"/>
                <w:szCs w:val="30"/>
                <w:cs/>
              </w:rPr>
            </w:pPr>
            <w:r>
              <w:rPr>
                <w:b/>
                <w:bCs/>
                <w:sz w:val="30"/>
                <w:szCs w:val="30"/>
                <w:cs/>
              </w:rPr>
              <w:t>เจ้าหนี้การค้า</w:t>
            </w:r>
          </w:p>
        </w:tc>
        <w:tc>
          <w:tcPr>
            <w:tcW w:w="1418" w:type="dxa"/>
            <w:vAlign w:val="center"/>
          </w:tcPr>
          <w:p w14:paraId="0EBBC26C" w14:textId="77777777" w:rsidR="005E5193" w:rsidRDefault="005E5193">
            <w:pPr>
              <w:tabs>
                <w:tab w:val="decimal" w:pos="972"/>
              </w:tabs>
              <w:spacing w:before="40" w:after="20" w:line="216" w:lineRule="auto"/>
              <w:ind w:right="175"/>
              <w:jc w:val="right"/>
              <w:rPr>
                <w:sz w:val="30"/>
                <w:szCs w:val="30"/>
                <w:highlight w:val="yellow"/>
              </w:rPr>
            </w:pPr>
          </w:p>
        </w:tc>
        <w:tc>
          <w:tcPr>
            <w:tcW w:w="1417" w:type="dxa"/>
            <w:vAlign w:val="center"/>
          </w:tcPr>
          <w:p w14:paraId="541E5571" w14:textId="77777777" w:rsidR="005E5193" w:rsidRDefault="005E5193">
            <w:pPr>
              <w:tabs>
                <w:tab w:val="decimal" w:pos="972"/>
              </w:tabs>
              <w:spacing w:before="40" w:after="20" w:line="216" w:lineRule="auto"/>
              <w:ind w:right="175"/>
              <w:jc w:val="right"/>
              <w:rPr>
                <w:sz w:val="30"/>
                <w:szCs w:val="30"/>
              </w:rPr>
            </w:pPr>
          </w:p>
        </w:tc>
        <w:tc>
          <w:tcPr>
            <w:tcW w:w="1418" w:type="dxa"/>
            <w:vAlign w:val="center"/>
          </w:tcPr>
          <w:p w14:paraId="2AC0B056" w14:textId="77777777" w:rsidR="005E5193" w:rsidRDefault="005E5193">
            <w:pPr>
              <w:spacing w:before="40" w:after="20" w:line="216" w:lineRule="auto"/>
              <w:ind w:right="157"/>
              <w:jc w:val="right"/>
              <w:rPr>
                <w:sz w:val="30"/>
                <w:szCs w:val="30"/>
                <w:highlight w:val="yellow"/>
              </w:rPr>
            </w:pPr>
          </w:p>
        </w:tc>
        <w:tc>
          <w:tcPr>
            <w:tcW w:w="1417" w:type="dxa"/>
            <w:vAlign w:val="center"/>
          </w:tcPr>
          <w:p w14:paraId="3D399661" w14:textId="77777777" w:rsidR="005E5193" w:rsidRDefault="005E5193">
            <w:pPr>
              <w:spacing w:before="40" w:after="20" w:line="216" w:lineRule="auto"/>
              <w:ind w:right="157"/>
              <w:jc w:val="right"/>
              <w:rPr>
                <w:sz w:val="30"/>
                <w:szCs w:val="30"/>
              </w:rPr>
            </w:pPr>
          </w:p>
        </w:tc>
      </w:tr>
      <w:tr w:rsidR="005E5193" w14:paraId="7A782BDC" w14:textId="77777777">
        <w:trPr>
          <w:trHeight w:val="20"/>
        </w:trPr>
        <w:tc>
          <w:tcPr>
            <w:tcW w:w="3260" w:type="dxa"/>
            <w:vAlign w:val="center"/>
          </w:tcPr>
          <w:p w14:paraId="03399E7F" w14:textId="77777777" w:rsidR="005E5193" w:rsidRDefault="00F36FBE">
            <w:pPr>
              <w:tabs>
                <w:tab w:val="left" w:pos="601"/>
              </w:tabs>
              <w:ind w:left="459" w:right="-108"/>
              <w:rPr>
                <w:spacing w:val="-6"/>
                <w:sz w:val="30"/>
                <w:szCs w:val="30"/>
                <w:cs/>
              </w:rPr>
            </w:pPr>
            <w:r>
              <w:rPr>
                <w:spacing w:val="-6"/>
                <w:sz w:val="30"/>
                <w:szCs w:val="30"/>
                <w:cs/>
              </w:rPr>
              <w:t>-</w:t>
            </w:r>
            <w:r>
              <w:rPr>
                <w:spacing w:val="-6"/>
                <w:sz w:val="30"/>
                <w:szCs w:val="30"/>
              </w:rPr>
              <w:tab/>
            </w:r>
            <w:r>
              <w:rPr>
                <w:spacing w:val="-6"/>
                <w:sz w:val="30"/>
                <w:szCs w:val="30"/>
                <w:cs/>
              </w:rPr>
              <w:t>บริษัท</w:t>
            </w:r>
            <w:r>
              <w:rPr>
                <w:rFonts w:hint="cs"/>
                <w:spacing w:val="-6"/>
                <w:sz w:val="30"/>
                <w:szCs w:val="30"/>
                <w:cs/>
              </w:rPr>
              <w:t>ย่อย</w:t>
            </w:r>
          </w:p>
        </w:tc>
        <w:tc>
          <w:tcPr>
            <w:tcW w:w="1418" w:type="dxa"/>
            <w:shd w:val="clear" w:color="auto" w:fill="auto"/>
            <w:vAlign w:val="center"/>
          </w:tcPr>
          <w:p w14:paraId="54821792" w14:textId="77777777" w:rsidR="005E5193" w:rsidRDefault="00F36FBE">
            <w:pPr>
              <w:tabs>
                <w:tab w:val="left" w:pos="884"/>
              </w:tabs>
              <w:spacing w:before="40" w:after="20" w:line="216" w:lineRule="auto"/>
              <w:ind w:left="-72"/>
              <w:rPr>
                <w:sz w:val="30"/>
                <w:szCs w:val="30"/>
              </w:rPr>
            </w:pPr>
            <w:r>
              <w:rPr>
                <w:sz w:val="30"/>
                <w:szCs w:val="30"/>
              </w:rPr>
              <w:tab/>
            </w:r>
            <w:r>
              <w:rPr>
                <w:sz w:val="30"/>
                <w:szCs w:val="30"/>
                <w:cs/>
              </w:rPr>
              <w:t>-</w:t>
            </w:r>
          </w:p>
        </w:tc>
        <w:tc>
          <w:tcPr>
            <w:tcW w:w="1417" w:type="dxa"/>
            <w:shd w:val="clear" w:color="auto" w:fill="auto"/>
            <w:vAlign w:val="center"/>
          </w:tcPr>
          <w:p w14:paraId="1DCF270B" w14:textId="77777777" w:rsidR="005E5193" w:rsidRDefault="00F36FBE">
            <w:pPr>
              <w:tabs>
                <w:tab w:val="left" w:pos="884"/>
              </w:tabs>
              <w:spacing w:before="40" w:after="20" w:line="216" w:lineRule="auto"/>
              <w:ind w:left="-72"/>
              <w:rPr>
                <w:sz w:val="30"/>
                <w:szCs w:val="30"/>
              </w:rPr>
            </w:pPr>
            <w:r>
              <w:rPr>
                <w:sz w:val="30"/>
                <w:szCs w:val="30"/>
              </w:rPr>
              <w:tab/>
            </w:r>
            <w:r>
              <w:rPr>
                <w:sz w:val="30"/>
                <w:szCs w:val="30"/>
                <w:cs/>
              </w:rPr>
              <w:t>-</w:t>
            </w:r>
          </w:p>
        </w:tc>
        <w:tc>
          <w:tcPr>
            <w:tcW w:w="1418" w:type="dxa"/>
            <w:shd w:val="clear" w:color="auto" w:fill="auto"/>
            <w:vAlign w:val="center"/>
          </w:tcPr>
          <w:p w14:paraId="2F1983CD" w14:textId="77777777" w:rsidR="005E5193" w:rsidRDefault="00F36FBE">
            <w:pPr>
              <w:spacing w:before="40" w:after="20" w:line="216" w:lineRule="auto"/>
              <w:jc w:val="right"/>
              <w:rPr>
                <w:spacing w:val="-6"/>
                <w:sz w:val="30"/>
                <w:szCs w:val="30"/>
              </w:rPr>
            </w:pPr>
            <w:r>
              <w:rPr>
                <w:spacing w:val="-6"/>
                <w:sz w:val="30"/>
                <w:szCs w:val="30"/>
              </w:rPr>
              <w:t>1,272</w:t>
            </w:r>
          </w:p>
        </w:tc>
        <w:tc>
          <w:tcPr>
            <w:tcW w:w="1417" w:type="dxa"/>
            <w:shd w:val="clear" w:color="auto" w:fill="auto"/>
            <w:vAlign w:val="center"/>
          </w:tcPr>
          <w:p w14:paraId="00E208CC" w14:textId="77777777" w:rsidR="005E5193" w:rsidRDefault="00F36FBE">
            <w:pPr>
              <w:tabs>
                <w:tab w:val="left" w:pos="884"/>
              </w:tabs>
              <w:spacing w:before="40" w:after="20" w:line="216" w:lineRule="auto"/>
              <w:ind w:left="-72"/>
              <w:jc w:val="right"/>
              <w:rPr>
                <w:sz w:val="30"/>
                <w:szCs w:val="30"/>
              </w:rPr>
            </w:pPr>
            <w:r>
              <w:rPr>
                <w:sz w:val="30"/>
                <w:szCs w:val="30"/>
              </w:rPr>
              <w:fldChar w:fldCharType="begin"/>
            </w:r>
            <w:r>
              <w:rPr>
                <w:sz w:val="30"/>
                <w:szCs w:val="30"/>
                <w:cs/>
              </w:rPr>
              <w:instrText xml:space="preserve"> =</w:instrText>
            </w:r>
            <w:r>
              <w:rPr>
                <w:sz w:val="30"/>
                <w:szCs w:val="30"/>
              </w:rPr>
              <w:instrText xml:space="preserve">1900 \# </w:instrText>
            </w:r>
            <w:r>
              <w:rPr>
                <w:sz w:val="30"/>
                <w:szCs w:val="30"/>
                <w:cs/>
              </w:rPr>
              <w:instrText>"</w:instrText>
            </w:r>
            <w:r>
              <w:rPr>
                <w:sz w:val="30"/>
                <w:szCs w:val="30"/>
              </w:rPr>
              <w:instrText>#,##0</w:instrText>
            </w:r>
            <w:r>
              <w:rPr>
                <w:sz w:val="30"/>
                <w:szCs w:val="30"/>
                <w:cs/>
              </w:rPr>
              <w:instrText xml:space="preserve">" </w:instrText>
            </w:r>
            <w:r>
              <w:rPr>
                <w:sz w:val="30"/>
                <w:szCs w:val="30"/>
              </w:rPr>
              <w:fldChar w:fldCharType="separate"/>
            </w:r>
            <w:r>
              <w:rPr>
                <w:noProof/>
                <w:sz w:val="30"/>
                <w:szCs w:val="30"/>
              </w:rPr>
              <w:t>1,900</w:t>
            </w:r>
            <w:r>
              <w:rPr>
                <w:sz w:val="30"/>
                <w:szCs w:val="30"/>
              </w:rPr>
              <w:fldChar w:fldCharType="end"/>
            </w:r>
          </w:p>
        </w:tc>
      </w:tr>
      <w:tr w:rsidR="005E5193" w14:paraId="7558CEBC" w14:textId="77777777">
        <w:trPr>
          <w:trHeight w:val="20"/>
        </w:trPr>
        <w:tc>
          <w:tcPr>
            <w:tcW w:w="3260" w:type="dxa"/>
            <w:vAlign w:val="center"/>
          </w:tcPr>
          <w:p w14:paraId="6F378823" w14:textId="77777777" w:rsidR="005E5193" w:rsidRDefault="00F36FBE">
            <w:pPr>
              <w:numPr>
                <w:ilvl w:val="0"/>
                <w:numId w:val="1"/>
              </w:numPr>
              <w:tabs>
                <w:tab w:val="left" w:pos="601"/>
              </w:tabs>
              <w:ind w:left="459" w:right="-108" w:firstLine="0"/>
              <w:rPr>
                <w:spacing w:val="-6"/>
                <w:sz w:val="30"/>
                <w:szCs w:val="30"/>
                <w:cs/>
              </w:rPr>
            </w:pPr>
            <w:r>
              <w:rPr>
                <w:spacing w:val="-6"/>
                <w:sz w:val="30"/>
                <w:szCs w:val="30"/>
                <w:cs/>
              </w:rPr>
              <w:t>บริษัทที่เกี่ยวข้องกัน</w:t>
            </w:r>
          </w:p>
        </w:tc>
        <w:tc>
          <w:tcPr>
            <w:tcW w:w="1418" w:type="dxa"/>
            <w:vAlign w:val="center"/>
          </w:tcPr>
          <w:p w14:paraId="406E9DC7" w14:textId="755E99EA" w:rsidR="005E5193" w:rsidRDefault="00F36FBE">
            <w:pPr>
              <w:pBdr>
                <w:bottom w:val="single" w:sz="4" w:space="1" w:color="auto"/>
              </w:pBdr>
              <w:tabs>
                <w:tab w:val="left" w:pos="884"/>
              </w:tabs>
              <w:spacing w:before="40" w:after="20" w:line="216" w:lineRule="auto"/>
              <w:ind w:left="-26" w:firstLine="60"/>
              <w:jc w:val="right"/>
              <w:rPr>
                <w:sz w:val="30"/>
                <w:szCs w:val="30"/>
              </w:rPr>
            </w:pPr>
            <w:r>
              <w:rPr>
                <w:sz w:val="30"/>
                <w:szCs w:val="30"/>
              </w:rPr>
              <w:t>3</w:t>
            </w:r>
            <w:r w:rsidR="001162A7">
              <w:rPr>
                <w:rFonts w:hint="cs"/>
                <w:sz w:val="30"/>
                <w:szCs w:val="30"/>
                <w:cs/>
              </w:rPr>
              <w:t>3</w:t>
            </w:r>
            <w:r>
              <w:rPr>
                <w:sz w:val="30"/>
                <w:szCs w:val="30"/>
              </w:rPr>
              <w:t>,</w:t>
            </w:r>
            <w:r w:rsidR="001162A7">
              <w:rPr>
                <w:rFonts w:hint="cs"/>
                <w:sz w:val="30"/>
                <w:szCs w:val="30"/>
                <w:cs/>
              </w:rPr>
              <w:t>335</w:t>
            </w:r>
          </w:p>
        </w:tc>
        <w:tc>
          <w:tcPr>
            <w:tcW w:w="1417" w:type="dxa"/>
            <w:vAlign w:val="center"/>
          </w:tcPr>
          <w:p w14:paraId="6EA7A6E5" w14:textId="77777777" w:rsidR="005E5193" w:rsidRDefault="00F36FBE">
            <w:pPr>
              <w:pBdr>
                <w:bottom w:val="single" w:sz="4" w:space="1" w:color="auto"/>
              </w:pBdr>
              <w:tabs>
                <w:tab w:val="left" w:pos="884"/>
              </w:tabs>
              <w:spacing w:before="40" w:after="20" w:line="216" w:lineRule="auto"/>
              <w:ind w:left="-26" w:firstLine="60"/>
              <w:jc w:val="right"/>
              <w:rPr>
                <w:sz w:val="30"/>
                <w:szCs w:val="30"/>
              </w:rPr>
            </w:pPr>
            <w:r>
              <w:rPr>
                <w:sz w:val="30"/>
                <w:szCs w:val="30"/>
              </w:rPr>
              <w:fldChar w:fldCharType="begin"/>
            </w:r>
            <w:r>
              <w:rPr>
                <w:sz w:val="30"/>
                <w:szCs w:val="30"/>
                <w:cs/>
              </w:rPr>
              <w:instrText xml:space="preserve"> =</w:instrText>
            </w:r>
            <w:r>
              <w:rPr>
                <w:sz w:val="30"/>
                <w:szCs w:val="30"/>
              </w:rPr>
              <w:instrText xml:space="preserve">19645 \# </w:instrText>
            </w:r>
            <w:r>
              <w:rPr>
                <w:sz w:val="30"/>
                <w:szCs w:val="30"/>
                <w:cs/>
              </w:rPr>
              <w:instrText>"</w:instrText>
            </w:r>
            <w:r>
              <w:rPr>
                <w:sz w:val="30"/>
                <w:szCs w:val="30"/>
              </w:rPr>
              <w:instrText>#,##0</w:instrText>
            </w:r>
            <w:r>
              <w:rPr>
                <w:sz w:val="30"/>
                <w:szCs w:val="30"/>
                <w:cs/>
              </w:rPr>
              <w:instrText xml:space="preserve">" </w:instrText>
            </w:r>
            <w:r>
              <w:rPr>
                <w:sz w:val="30"/>
                <w:szCs w:val="30"/>
              </w:rPr>
              <w:fldChar w:fldCharType="separate"/>
            </w:r>
            <w:r>
              <w:rPr>
                <w:noProof/>
                <w:sz w:val="30"/>
                <w:szCs w:val="30"/>
              </w:rPr>
              <w:t>19,645</w:t>
            </w:r>
            <w:r>
              <w:rPr>
                <w:sz w:val="30"/>
                <w:szCs w:val="30"/>
              </w:rPr>
              <w:fldChar w:fldCharType="end"/>
            </w:r>
          </w:p>
        </w:tc>
        <w:tc>
          <w:tcPr>
            <w:tcW w:w="1418" w:type="dxa"/>
            <w:vAlign w:val="center"/>
          </w:tcPr>
          <w:p w14:paraId="30BA8399" w14:textId="316923B6" w:rsidR="005E5193" w:rsidRDefault="001162A7">
            <w:pPr>
              <w:pBdr>
                <w:bottom w:val="single" w:sz="4" w:space="1" w:color="auto"/>
              </w:pBdr>
              <w:tabs>
                <w:tab w:val="left" w:pos="884"/>
              </w:tabs>
              <w:spacing w:before="40" w:after="20" w:line="216" w:lineRule="auto"/>
              <w:ind w:left="-26" w:firstLine="60"/>
              <w:jc w:val="right"/>
              <w:rPr>
                <w:sz w:val="30"/>
                <w:szCs w:val="30"/>
              </w:rPr>
            </w:pPr>
            <w:r>
              <w:rPr>
                <w:rFonts w:hint="cs"/>
                <w:sz w:val="30"/>
                <w:szCs w:val="30"/>
                <w:cs/>
              </w:rPr>
              <w:t>33</w:t>
            </w:r>
            <w:r w:rsidR="00F36FBE">
              <w:rPr>
                <w:sz w:val="30"/>
                <w:szCs w:val="30"/>
              </w:rPr>
              <w:t>,</w:t>
            </w:r>
            <w:r>
              <w:rPr>
                <w:rFonts w:hint="cs"/>
                <w:sz w:val="30"/>
                <w:szCs w:val="30"/>
                <w:cs/>
              </w:rPr>
              <w:t>335</w:t>
            </w:r>
          </w:p>
        </w:tc>
        <w:tc>
          <w:tcPr>
            <w:tcW w:w="1417" w:type="dxa"/>
            <w:vAlign w:val="center"/>
          </w:tcPr>
          <w:p w14:paraId="7E574757" w14:textId="77777777" w:rsidR="005E5193" w:rsidRDefault="00F36FBE">
            <w:pPr>
              <w:pBdr>
                <w:bottom w:val="single" w:sz="4" w:space="1" w:color="auto"/>
              </w:pBdr>
              <w:tabs>
                <w:tab w:val="left" w:pos="884"/>
              </w:tabs>
              <w:spacing w:before="40" w:after="20" w:line="216" w:lineRule="auto"/>
              <w:ind w:left="-26" w:firstLine="60"/>
              <w:jc w:val="right"/>
              <w:rPr>
                <w:sz w:val="30"/>
                <w:szCs w:val="30"/>
              </w:rPr>
            </w:pPr>
            <w:r>
              <w:rPr>
                <w:sz w:val="30"/>
                <w:szCs w:val="30"/>
              </w:rPr>
              <w:fldChar w:fldCharType="begin"/>
            </w:r>
            <w:r>
              <w:rPr>
                <w:sz w:val="30"/>
                <w:szCs w:val="30"/>
                <w:cs/>
              </w:rPr>
              <w:instrText xml:space="preserve"> =</w:instrText>
            </w:r>
            <w:r>
              <w:rPr>
                <w:sz w:val="30"/>
                <w:szCs w:val="30"/>
              </w:rPr>
              <w:instrText xml:space="preserve">19645 \# </w:instrText>
            </w:r>
            <w:r>
              <w:rPr>
                <w:sz w:val="30"/>
                <w:szCs w:val="30"/>
                <w:cs/>
              </w:rPr>
              <w:instrText>"</w:instrText>
            </w:r>
            <w:r>
              <w:rPr>
                <w:sz w:val="30"/>
                <w:szCs w:val="30"/>
              </w:rPr>
              <w:instrText>#,##0</w:instrText>
            </w:r>
            <w:r>
              <w:rPr>
                <w:sz w:val="30"/>
                <w:szCs w:val="30"/>
                <w:cs/>
              </w:rPr>
              <w:instrText xml:space="preserve">" </w:instrText>
            </w:r>
            <w:r>
              <w:rPr>
                <w:sz w:val="30"/>
                <w:szCs w:val="30"/>
              </w:rPr>
              <w:fldChar w:fldCharType="separate"/>
            </w:r>
            <w:r>
              <w:rPr>
                <w:noProof/>
                <w:sz w:val="30"/>
                <w:szCs w:val="30"/>
              </w:rPr>
              <w:t>19,645</w:t>
            </w:r>
            <w:r>
              <w:rPr>
                <w:sz w:val="30"/>
                <w:szCs w:val="30"/>
              </w:rPr>
              <w:fldChar w:fldCharType="end"/>
            </w:r>
          </w:p>
        </w:tc>
      </w:tr>
      <w:tr w:rsidR="005E5193" w14:paraId="69652B2B" w14:textId="77777777">
        <w:trPr>
          <w:trHeight w:val="20"/>
        </w:trPr>
        <w:tc>
          <w:tcPr>
            <w:tcW w:w="3260" w:type="dxa"/>
          </w:tcPr>
          <w:p w14:paraId="6B00057E" w14:textId="77777777" w:rsidR="005E5193" w:rsidRDefault="00F36FBE">
            <w:pPr>
              <w:ind w:left="601"/>
              <w:rPr>
                <w:sz w:val="30"/>
                <w:szCs w:val="30"/>
                <w:cs/>
              </w:rPr>
            </w:pPr>
            <w:r>
              <w:rPr>
                <w:sz w:val="30"/>
                <w:szCs w:val="30"/>
                <w:cs/>
              </w:rPr>
              <w:t>รวม</w:t>
            </w:r>
          </w:p>
        </w:tc>
        <w:tc>
          <w:tcPr>
            <w:tcW w:w="1418" w:type="dxa"/>
            <w:vAlign w:val="center"/>
          </w:tcPr>
          <w:p w14:paraId="7ADFB512" w14:textId="0C8560B2" w:rsidR="005E5193" w:rsidRDefault="00F36FBE">
            <w:pPr>
              <w:pBdr>
                <w:bottom w:val="double" w:sz="4" w:space="1" w:color="auto"/>
              </w:pBdr>
              <w:spacing w:before="40" w:after="20" w:line="216" w:lineRule="auto"/>
              <w:ind w:left="34"/>
              <w:jc w:val="right"/>
              <w:rPr>
                <w:sz w:val="30"/>
                <w:szCs w:val="30"/>
                <w:lang w:val="en-AU"/>
              </w:rPr>
            </w:pPr>
            <w:r>
              <w:rPr>
                <w:sz w:val="30"/>
                <w:szCs w:val="30"/>
                <w:lang w:val="en-AU"/>
              </w:rPr>
              <w:t>3</w:t>
            </w:r>
            <w:r w:rsidR="001162A7">
              <w:rPr>
                <w:rFonts w:hint="cs"/>
                <w:sz w:val="30"/>
                <w:szCs w:val="30"/>
                <w:cs/>
                <w:lang w:val="en-AU"/>
              </w:rPr>
              <w:t>3</w:t>
            </w:r>
            <w:r>
              <w:rPr>
                <w:sz w:val="30"/>
                <w:szCs w:val="30"/>
                <w:lang w:val="en-AU"/>
              </w:rPr>
              <w:t>,</w:t>
            </w:r>
            <w:r w:rsidR="001162A7">
              <w:rPr>
                <w:rFonts w:hint="cs"/>
                <w:sz w:val="30"/>
                <w:szCs w:val="30"/>
                <w:cs/>
                <w:lang w:val="en-AU"/>
              </w:rPr>
              <w:t>335</w:t>
            </w:r>
          </w:p>
        </w:tc>
        <w:tc>
          <w:tcPr>
            <w:tcW w:w="1417" w:type="dxa"/>
            <w:vAlign w:val="bottom"/>
          </w:tcPr>
          <w:p w14:paraId="73326EF1" w14:textId="77777777" w:rsidR="005E5193" w:rsidRDefault="00F36FBE">
            <w:pPr>
              <w:pBdr>
                <w:bottom w:val="double" w:sz="4" w:space="1" w:color="auto"/>
              </w:pBdr>
              <w:ind w:left="34"/>
              <w:jc w:val="right"/>
              <w:rPr>
                <w:sz w:val="30"/>
                <w:szCs w:val="30"/>
                <w:lang w:val="en-AU"/>
              </w:rPr>
            </w:pPr>
            <w:r>
              <w:rPr>
                <w:sz w:val="30"/>
                <w:szCs w:val="30"/>
                <w:lang w:val="en-AU"/>
              </w:rPr>
              <w:fldChar w:fldCharType="begin"/>
            </w:r>
            <w:r>
              <w:rPr>
                <w:sz w:val="30"/>
                <w:szCs w:val="30"/>
                <w:cs/>
                <w:lang w:val="en-AU"/>
              </w:rPr>
              <w:instrText xml:space="preserve"> =</w:instrText>
            </w:r>
            <w:r>
              <w:rPr>
                <w:sz w:val="30"/>
                <w:szCs w:val="30"/>
                <w:lang w:val="en-AU"/>
              </w:rPr>
              <w:instrText>SUM</w:instrText>
            </w:r>
            <w:r>
              <w:rPr>
                <w:sz w:val="30"/>
                <w:szCs w:val="30"/>
                <w:cs/>
                <w:lang w:val="en-AU"/>
              </w:rPr>
              <w:instrText>(</w:instrText>
            </w:r>
            <w:r>
              <w:rPr>
                <w:sz w:val="30"/>
                <w:szCs w:val="30"/>
                <w:lang w:val="en-AU"/>
              </w:rPr>
              <w:instrText>ABOVE</w:instrText>
            </w:r>
            <w:r>
              <w:rPr>
                <w:sz w:val="30"/>
                <w:szCs w:val="30"/>
                <w:cs/>
                <w:lang w:val="en-AU"/>
              </w:rPr>
              <w:instrText xml:space="preserve">) </w:instrText>
            </w:r>
            <w:r>
              <w:rPr>
                <w:sz w:val="30"/>
                <w:szCs w:val="30"/>
                <w:lang w:val="en-AU"/>
              </w:rPr>
              <w:fldChar w:fldCharType="separate"/>
            </w:r>
            <w:r>
              <w:rPr>
                <w:noProof/>
                <w:sz w:val="30"/>
                <w:szCs w:val="30"/>
                <w:lang w:val="en-AU"/>
              </w:rPr>
              <w:t>19,645</w:t>
            </w:r>
            <w:r>
              <w:rPr>
                <w:sz w:val="30"/>
                <w:szCs w:val="30"/>
                <w:lang w:val="en-AU"/>
              </w:rPr>
              <w:fldChar w:fldCharType="end"/>
            </w:r>
          </w:p>
        </w:tc>
        <w:tc>
          <w:tcPr>
            <w:tcW w:w="1418" w:type="dxa"/>
            <w:vAlign w:val="center"/>
          </w:tcPr>
          <w:p w14:paraId="70D71A0B" w14:textId="54EC1F7F" w:rsidR="005E5193" w:rsidRDefault="00F36FBE">
            <w:pPr>
              <w:pBdr>
                <w:bottom w:val="double" w:sz="4" w:space="1" w:color="auto"/>
              </w:pBdr>
              <w:spacing w:before="40" w:after="20" w:line="216" w:lineRule="auto"/>
              <w:ind w:left="34"/>
              <w:jc w:val="right"/>
              <w:rPr>
                <w:sz w:val="30"/>
                <w:szCs w:val="30"/>
                <w:lang w:val="en-AU"/>
              </w:rPr>
            </w:pPr>
            <w:r>
              <w:rPr>
                <w:sz w:val="30"/>
                <w:szCs w:val="30"/>
                <w:lang w:val="en-AU"/>
              </w:rPr>
              <w:t>3</w:t>
            </w:r>
            <w:r w:rsidR="001162A7">
              <w:rPr>
                <w:rFonts w:hint="cs"/>
                <w:sz w:val="30"/>
                <w:szCs w:val="30"/>
                <w:cs/>
                <w:lang w:val="en-AU"/>
              </w:rPr>
              <w:t>4</w:t>
            </w:r>
            <w:r>
              <w:rPr>
                <w:sz w:val="30"/>
                <w:szCs w:val="30"/>
                <w:lang w:val="en-AU"/>
              </w:rPr>
              <w:t>,</w:t>
            </w:r>
            <w:r w:rsidR="001162A7">
              <w:rPr>
                <w:rFonts w:hint="cs"/>
                <w:sz w:val="30"/>
                <w:szCs w:val="30"/>
                <w:cs/>
                <w:lang w:val="en-AU"/>
              </w:rPr>
              <w:t>607</w:t>
            </w:r>
          </w:p>
        </w:tc>
        <w:tc>
          <w:tcPr>
            <w:tcW w:w="1417" w:type="dxa"/>
            <w:vAlign w:val="bottom"/>
          </w:tcPr>
          <w:p w14:paraId="070F1A00" w14:textId="77777777" w:rsidR="005E5193" w:rsidRDefault="00F36FBE">
            <w:pPr>
              <w:pBdr>
                <w:bottom w:val="double" w:sz="4" w:space="1" w:color="auto"/>
              </w:pBdr>
              <w:ind w:left="34"/>
              <w:jc w:val="right"/>
              <w:rPr>
                <w:sz w:val="30"/>
                <w:szCs w:val="30"/>
                <w:lang w:val="en-AU"/>
              </w:rPr>
            </w:pPr>
            <w:r>
              <w:rPr>
                <w:sz w:val="30"/>
                <w:szCs w:val="30"/>
                <w:lang w:val="en-AU"/>
              </w:rPr>
              <w:fldChar w:fldCharType="begin"/>
            </w:r>
            <w:r>
              <w:rPr>
                <w:sz w:val="30"/>
                <w:szCs w:val="30"/>
                <w:cs/>
                <w:lang w:val="en-AU"/>
              </w:rPr>
              <w:instrText xml:space="preserve"> =</w:instrText>
            </w:r>
            <w:r>
              <w:rPr>
                <w:sz w:val="30"/>
                <w:szCs w:val="30"/>
                <w:lang w:val="en-AU"/>
              </w:rPr>
              <w:instrText>SUM</w:instrText>
            </w:r>
            <w:r>
              <w:rPr>
                <w:sz w:val="30"/>
                <w:szCs w:val="30"/>
                <w:cs/>
                <w:lang w:val="en-AU"/>
              </w:rPr>
              <w:instrText>(</w:instrText>
            </w:r>
            <w:r>
              <w:rPr>
                <w:sz w:val="30"/>
                <w:szCs w:val="30"/>
                <w:lang w:val="en-AU"/>
              </w:rPr>
              <w:instrText>ABOVE</w:instrText>
            </w:r>
            <w:r>
              <w:rPr>
                <w:sz w:val="30"/>
                <w:szCs w:val="30"/>
                <w:cs/>
                <w:lang w:val="en-AU"/>
              </w:rPr>
              <w:instrText xml:space="preserve">) </w:instrText>
            </w:r>
            <w:r>
              <w:rPr>
                <w:sz w:val="30"/>
                <w:szCs w:val="30"/>
                <w:lang w:val="en-AU"/>
              </w:rPr>
              <w:fldChar w:fldCharType="separate"/>
            </w:r>
            <w:r>
              <w:rPr>
                <w:noProof/>
                <w:sz w:val="30"/>
                <w:szCs w:val="30"/>
                <w:lang w:val="en-AU"/>
              </w:rPr>
              <w:t>21,545</w:t>
            </w:r>
            <w:r>
              <w:rPr>
                <w:sz w:val="30"/>
                <w:szCs w:val="30"/>
                <w:lang w:val="en-AU"/>
              </w:rPr>
              <w:fldChar w:fldCharType="end"/>
            </w:r>
          </w:p>
        </w:tc>
      </w:tr>
      <w:tr w:rsidR="005E5193" w14:paraId="28CD1BD8" w14:textId="77777777">
        <w:trPr>
          <w:trHeight w:val="20"/>
        </w:trPr>
        <w:tc>
          <w:tcPr>
            <w:tcW w:w="4678" w:type="dxa"/>
            <w:gridSpan w:val="2"/>
            <w:vAlign w:val="center"/>
          </w:tcPr>
          <w:p w14:paraId="69360129" w14:textId="77777777" w:rsidR="005E5193" w:rsidRDefault="00F36FBE">
            <w:pPr>
              <w:pStyle w:val="ListParagraph"/>
              <w:widowControl/>
              <w:numPr>
                <w:ilvl w:val="0"/>
                <w:numId w:val="17"/>
              </w:numPr>
              <w:adjustRightInd/>
              <w:spacing w:before="120" w:after="20" w:line="216" w:lineRule="auto"/>
              <w:ind w:left="460" w:right="-108" w:hanging="284"/>
              <w:contextualSpacing w:val="0"/>
              <w:jc w:val="left"/>
              <w:textAlignment w:val="auto"/>
              <w:rPr>
                <w:b/>
                <w:bCs/>
                <w:sz w:val="30"/>
                <w:szCs w:val="30"/>
                <w:cs/>
              </w:rPr>
            </w:pPr>
            <w:r>
              <w:rPr>
                <w:rFonts w:hint="cs"/>
                <w:b/>
                <w:bCs/>
                <w:sz w:val="30"/>
                <w:szCs w:val="30"/>
                <w:cs/>
              </w:rPr>
              <w:t>ค่าใช้จ่ายค้างจ่าย</w:t>
            </w:r>
          </w:p>
        </w:tc>
        <w:tc>
          <w:tcPr>
            <w:tcW w:w="1417" w:type="dxa"/>
            <w:vAlign w:val="bottom"/>
          </w:tcPr>
          <w:p w14:paraId="57D77B5A" w14:textId="77777777" w:rsidR="005E5193" w:rsidRDefault="005E5193">
            <w:pPr>
              <w:ind w:left="34"/>
              <w:jc w:val="right"/>
              <w:rPr>
                <w:sz w:val="30"/>
                <w:szCs w:val="30"/>
                <w:lang w:val="en-AU"/>
              </w:rPr>
            </w:pPr>
          </w:p>
        </w:tc>
        <w:tc>
          <w:tcPr>
            <w:tcW w:w="1418" w:type="dxa"/>
            <w:vAlign w:val="center"/>
          </w:tcPr>
          <w:p w14:paraId="00A41666" w14:textId="77777777" w:rsidR="005E5193" w:rsidRDefault="005E5193">
            <w:pPr>
              <w:spacing w:before="40" w:after="20" w:line="216" w:lineRule="auto"/>
              <w:jc w:val="right"/>
              <w:rPr>
                <w:sz w:val="30"/>
                <w:szCs w:val="30"/>
                <w:highlight w:val="yellow"/>
              </w:rPr>
            </w:pPr>
          </w:p>
        </w:tc>
        <w:tc>
          <w:tcPr>
            <w:tcW w:w="1417" w:type="dxa"/>
            <w:vAlign w:val="bottom"/>
          </w:tcPr>
          <w:p w14:paraId="31FBED58" w14:textId="77777777" w:rsidR="005E5193" w:rsidRDefault="005E5193">
            <w:pPr>
              <w:ind w:left="34"/>
              <w:jc w:val="right"/>
              <w:rPr>
                <w:sz w:val="30"/>
                <w:szCs w:val="30"/>
                <w:lang w:val="en-AU"/>
              </w:rPr>
            </w:pPr>
          </w:p>
        </w:tc>
      </w:tr>
      <w:tr w:rsidR="005E5193" w14:paraId="4ECFC648" w14:textId="77777777">
        <w:trPr>
          <w:trHeight w:val="20"/>
        </w:trPr>
        <w:tc>
          <w:tcPr>
            <w:tcW w:w="3260" w:type="dxa"/>
            <w:vAlign w:val="center"/>
          </w:tcPr>
          <w:p w14:paraId="5FB1E866" w14:textId="77777777" w:rsidR="005E5193" w:rsidRDefault="00F36FBE">
            <w:pPr>
              <w:numPr>
                <w:ilvl w:val="0"/>
                <w:numId w:val="1"/>
              </w:numPr>
              <w:ind w:left="601" w:hanging="142"/>
              <w:jc w:val="both"/>
              <w:rPr>
                <w:sz w:val="30"/>
                <w:szCs w:val="30"/>
              </w:rPr>
            </w:pPr>
            <w:r>
              <w:rPr>
                <w:sz w:val="30"/>
                <w:szCs w:val="30"/>
                <w:cs/>
              </w:rPr>
              <w:t>บริษัทที่เกี่ยวข้องกัน</w:t>
            </w:r>
          </w:p>
        </w:tc>
        <w:tc>
          <w:tcPr>
            <w:tcW w:w="1418" w:type="dxa"/>
            <w:vAlign w:val="center"/>
          </w:tcPr>
          <w:p w14:paraId="472D78B8" w14:textId="77777777" w:rsidR="005E5193" w:rsidRDefault="00F36FBE">
            <w:pPr>
              <w:pBdr>
                <w:bottom w:val="double" w:sz="4" w:space="1" w:color="auto"/>
              </w:pBdr>
              <w:spacing w:before="40" w:after="20" w:line="216" w:lineRule="auto"/>
              <w:jc w:val="right"/>
              <w:rPr>
                <w:sz w:val="30"/>
                <w:szCs w:val="30"/>
                <w:highlight w:val="yellow"/>
              </w:rPr>
            </w:pPr>
            <w:r>
              <w:rPr>
                <w:sz w:val="30"/>
                <w:szCs w:val="30"/>
              </w:rPr>
              <w:t>10,771</w:t>
            </w:r>
          </w:p>
        </w:tc>
        <w:tc>
          <w:tcPr>
            <w:tcW w:w="1417" w:type="dxa"/>
            <w:vAlign w:val="bottom"/>
          </w:tcPr>
          <w:p w14:paraId="367CFCF7" w14:textId="77777777" w:rsidR="005E5193" w:rsidRDefault="00F36FBE">
            <w:pPr>
              <w:pBdr>
                <w:bottom w:val="double" w:sz="4" w:space="1" w:color="auto"/>
              </w:pBdr>
              <w:spacing w:before="40" w:after="20" w:line="216" w:lineRule="auto"/>
              <w:jc w:val="right"/>
              <w:rPr>
                <w:sz w:val="30"/>
                <w:szCs w:val="30"/>
              </w:rPr>
            </w:pPr>
            <w:r>
              <w:rPr>
                <w:sz w:val="30"/>
                <w:szCs w:val="30"/>
              </w:rPr>
              <w:fldChar w:fldCharType="begin"/>
            </w:r>
            <w:r>
              <w:rPr>
                <w:sz w:val="30"/>
                <w:szCs w:val="30"/>
                <w:cs/>
              </w:rPr>
              <w:instrText xml:space="preserve"> =</w:instrText>
            </w:r>
            <w:r>
              <w:rPr>
                <w:sz w:val="30"/>
                <w:szCs w:val="30"/>
              </w:rPr>
              <w:instrText xml:space="preserve">17544 \# </w:instrText>
            </w:r>
            <w:r>
              <w:rPr>
                <w:sz w:val="30"/>
                <w:szCs w:val="30"/>
                <w:cs/>
              </w:rPr>
              <w:instrText>"</w:instrText>
            </w:r>
            <w:r>
              <w:rPr>
                <w:sz w:val="30"/>
                <w:szCs w:val="30"/>
              </w:rPr>
              <w:instrText>#,##0</w:instrText>
            </w:r>
            <w:r>
              <w:rPr>
                <w:sz w:val="30"/>
                <w:szCs w:val="30"/>
                <w:cs/>
              </w:rPr>
              <w:instrText xml:space="preserve">" </w:instrText>
            </w:r>
            <w:r>
              <w:rPr>
                <w:sz w:val="30"/>
                <w:szCs w:val="30"/>
              </w:rPr>
              <w:fldChar w:fldCharType="separate"/>
            </w:r>
            <w:r>
              <w:rPr>
                <w:noProof/>
                <w:sz w:val="30"/>
                <w:szCs w:val="30"/>
              </w:rPr>
              <w:t>17,544</w:t>
            </w:r>
            <w:r>
              <w:rPr>
                <w:sz w:val="30"/>
                <w:szCs w:val="30"/>
              </w:rPr>
              <w:fldChar w:fldCharType="end"/>
            </w:r>
          </w:p>
        </w:tc>
        <w:tc>
          <w:tcPr>
            <w:tcW w:w="1418" w:type="dxa"/>
            <w:vAlign w:val="center"/>
          </w:tcPr>
          <w:p w14:paraId="74016C90" w14:textId="77777777" w:rsidR="005E5193" w:rsidRDefault="00F36FBE">
            <w:pPr>
              <w:pBdr>
                <w:bottom w:val="double" w:sz="4" w:space="1" w:color="auto"/>
              </w:pBdr>
              <w:spacing w:before="40" w:after="20" w:line="216" w:lineRule="auto"/>
              <w:jc w:val="right"/>
              <w:rPr>
                <w:sz w:val="30"/>
                <w:szCs w:val="30"/>
                <w:highlight w:val="yellow"/>
              </w:rPr>
            </w:pPr>
            <w:r>
              <w:rPr>
                <w:sz w:val="30"/>
                <w:szCs w:val="30"/>
              </w:rPr>
              <w:t>10,771</w:t>
            </w:r>
          </w:p>
        </w:tc>
        <w:tc>
          <w:tcPr>
            <w:tcW w:w="1417" w:type="dxa"/>
            <w:vAlign w:val="bottom"/>
          </w:tcPr>
          <w:p w14:paraId="75AED289" w14:textId="77777777" w:rsidR="005E5193" w:rsidRDefault="00F36FBE">
            <w:pPr>
              <w:pBdr>
                <w:bottom w:val="double" w:sz="4" w:space="1" w:color="auto"/>
              </w:pBdr>
              <w:spacing w:before="40" w:after="20" w:line="216" w:lineRule="auto"/>
              <w:jc w:val="right"/>
              <w:rPr>
                <w:sz w:val="30"/>
                <w:szCs w:val="30"/>
              </w:rPr>
            </w:pPr>
            <w:r>
              <w:rPr>
                <w:sz w:val="30"/>
                <w:szCs w:val="30"/>
              </w:rPr>
              <w:fldChar w:fldCharType="begin"/>
            </w:r>
            <w:r>
              <w:rPr>
                <w:sz w:val="30"/>
                <w:szCs w:val="30"/>
                <w:cs/>
              </w:rPr>
              <w:instrText xml:space="preserve"> =</w:instrText>
            </w:r>
            <w:r>
              <w:rPr>
                <w:sz w:val="30"/>
                <w:szCs w:val="30"/>
              </w:rPr>
              <w:instrText xml:space="preserve">17544 \# </w:instrText>
            </w:r>
            <w:r>
              <w:rPr>
                <w:sz w:val="30"/>
                <w:szCs w:val="30"/>
                <w:cs/>
              </w:rPr>
              <w:instrText>"</w:instrText>
            </w:r>
            <w:r>
              <w:rPr>
                <w:sz w:val="30"/>
                <w:szCs w:val="30"/>
              </w:rPr>
              <w:instrText>#,##0</w:instrText>
            </w:r>
            <w:r>
              <w:rPr>
                <w:sz w:val="30"/>
                <w:szCs w:val="30"/>
                <w:cs/>
              </w:rPr>
              <w:instrText xml:space="preserve">" </w:instrText>
            </w:r>
            <w:r>
              <w:rPr>
                <w:sz w:val="30"/>
                <w:szCs w:val="30"/>
              </w:rPr>
              <w:fldChar w:fldCharType="separate"/>
            </w:r>
            <w:r>
              <w:rPr>
                <w:noProof/>
                <w:sz w:val="30"/>
                <w:szCs w:val="30"/>
              </w:rPr>
              <w:t>17,544</w:t>
            </w:r>
            <w:r>
              <w:rPr>
                <w:sz w:val="30"/>
                <w:szCs w:val="30"/>
              </w:rPr>
              <w:fldChar w:fldCharType="end"/>
            </w:r>
          </w:p>
        </w:tc>
      </w:tr>
      <w:tr w:rsidR="005E5193" w14:paraId="4A85265C" w14:textId="77777777">
        <w:trPr>
          <w:trHeight w:val="20"/>
        </w:trPr>
        <w:tc>
          <w:tcPr>
            <w:tcW w:w="4678" w:type="dxa"/>
            <w:gridSpan w:val="2"/>
            <w:vAlign w:val="center"/>
          </w:tcPr>
          <w:p w14:paraId="13F6A362" w14:textId="77777777" w:rsidR="005E5193" w:rsidRDefault="00F36FBE">
            <w:pPr>
              <w:pStyle w:val="ListParagraph"/>
              <w:widowControl/>
              <w:numPr>
                <w:ilvl w:val="0"/>
                <w:numId w:val="17"/>
              </w:numPr>
              <w:adjustRightInd/>
              <w:spacing w:before="120" w:after="20" w:line="216" w:lineRule="auto"/>
              <w:ind w:left="460" w:right="-108" w:hanging="284"/>
              <w:contextualSpacing w:val="0"/>
              <w:jc w:val="left"/>
              <w:textAlignment w:val="auto"/>
              <w:rPr>
                <w:b/>
                <w:bCs/>
                <w:sz w:val="30"/>
                <w:szCs w:val="30"/>
              </w:rPr>
            </w:pPr>
            <w:r>
              <w:rPr>
                <w:rFonts w:hint="cs"/>
                <w:b/>
                <w:bCs/>
                <w:sz w:val="30"/>
                <w:szCs w:val="30"/>
                <w:cs/>
              </w:rPr>
              <w:t>เงินให้กู้ยืม</w:t>
            </w:r>
          </w:p>
        </w:tc>
        <w:tc>
          <w:tcPr>
            <w:tcW w:w="1417" w:type="dxa"/>
            <w:vAlign w:val="bottom"/>
          </w:tcPr>
          <w:p w14:paraId="77E6974D" w14:textId="77777777" w:rsidR="005E5193" w:rsidRDefault="005E5193">
            <w:pPr>
              <w:ind w:left="34"/>
              <w:jc w:val="right"/>
              <w:rPr>
                <w:sz w:val="30"/>
                <w:szCs w:val="30"/>
                <w:lang w:val="en-AU"/>
              </w:rPr>
            </w:pPr>
          </w:p>
        </w:tc>
        <w:tc>
          <w:tcPr>
            <w:tcW w:w="1418" w:type="dxa"/>
            <w:vAlign w:val="center"/>
          </w:tcPr>
          <w:p w14:paraId="644767B8" w14:textId="77777777" w:rsidR="005E5193" w:rsidRDefault="005E5193">
            <w:pPr>
              <w:spacing w:before="40" w:after="20" w:line="216" w:lineRule="auto"/>
              <w:jc w:val="right"/>
              <w:rPr>
                <w:sz w:val="30"/>
                <w:szCs w:val="30"/>
                <w:highlight w:val="yellow"/>
              </w:rPr>
            </w:pPr>
          </w:p>
        </w:tc>
        <w:tc>
          <w:tcPr>
            <w:tcW w:w="1417" w:type="dxa"/>
            <w:vAlign w:val="bottom"/>
          </w:tcPr>
          <w:p w14:paraId="2262FCB3" w14:textId="77777777" w:rsidR="005E5193" w:rsidRDefault="005E5193">
            <w:pPr>
              <w:ind w:left="34"/>
              <w:jc w:val="right"/>
              <w:rPr>
                <w:sz w:val="30"/>
                <w:szCs w:val="30"/>
                <w:lang w:val="en-AU"/>
              </w:rPr>
            </w:pPr>
          </w:p>
        </w:tc>
      </w:tr>
      <w:tr w:rsidR="005E5193" w14:paraId="69F8EFEB" w14:textId="77777777">
        <w:trPr>
          <w:trHeight w:val="20"/>
        </w:trPr>
        <w:tc>
          <w:tcPr>
            <w:tcW w:w="3260" w:type="dxa"/>
            <w:vAlign w:val="center"/>
          </w:tcPr>
          <w:p w14:paraId="711D6E43" w14:textId="77777777" w:rsidR="005E5193" w:rsidRDefault="00F36FBE">
            <w:pPr>
              <w:numPr>
                <w:ilvl w:val="0"/>
                <w:numId w:val="1"/>
              </w:numPr>
              <w:ind w:left="601" w:hanging="142"/>
              <w:jc w:val="both"/>
              <w:rPr>
                <w:sz w:val="30"/>
                <w:szCs w:val="30"/>
              </w:rPr>
            </w:pPr>
            <w:r>
              <w:rPr>
                <w:sz w:val="30"/>
                <w:szCs w:val="30"/>
                <w:cs/>
              </w:rPr>
              <w:t>บริษัท</w:t>
            </w:r>
            <w:r>
              <w:rPr>
                <w:rFonts w:hint="cs"/>
                <w:sz w:val="30"/>
                <w:szCs w:val="30"/>
                <w:cs/>
              </w:rPr>
              <w:t>ร่วม</w:t>
            </w:r>
          </w:p>
        </w:tc>
        <w:tc>
          <w:tcPr>
            <w:tcW w:w="1418" w:type="dxa"/>
            <w:vAlign w:val="center"/>
          </w:tcPr>
          <w:p w14:paraId="111BEE30" w14:textId="77777777" w:rsidR="005E5193" w:rsidRDefault="00F36FBE">
            <w:pPr>
              <w:pBdr>
                <w:bottom w:val="double" w:sz="4" w:space="1" w:color="auto"/>
              </w:pBdr>
              <w:spacing w:before="40" w:after="20" w:line="216" w:lineRule="auto"/>
              <w:jc w:val="right"/>
              <w:rPr>
                <w:sz w:val="30"/>
                <w:szCs w:val="30"/>
                <w:highlight w:val="yellow"/>
              </w:rPr>
            </w:pPr>
            <w:r>
              <w:rPr>
                <w:sz w:val="30"/>
                <w:szCs w:val="30"/>
              </w:rPr>
              <w:t>49,323</w:t>
            </w:r>
          </w:p>
        </w:tc>
        <w:tc>
          <w:tcPr>
            <w:tcW w:w="1417" w:type="dxa"/>
            <w:vAlign w:val="center"/>
          </w:tcPr>
          <w:p w14:paraId="778D6600" w14:textId="77777777" w:rsidR="005E5193" w:rsidRDefault="00F36FBE">
            <w:pPr>
              <w:pBdr>
                <w:bottom w:val="double" w:sz="4" w:space="1" w:color="auto"/>
              </w:pBdr>
              <w:spacing w:before="40" w:after="20" w:line="216" w:lineRule="auto"/>
              <w:jc w:val="right"/>
              <w:rPr>
                <w:sz w:val="30"/>
                <w:szCs w:val="30"/>
              </w:rPr>
            </w:pPr>
            <w:r>
              <w:rPr>
                <w:sz w:val="30"/>
                <w:szCs w:val="30"/>
              </w:rPr>
              <w:fldChar w:fldCharType="begin"/>
            </w:r>
            <w:r>
              <w:rPr>
                <w:sz w:val="30"/>
                <w:szCs w:val="30"/>
                <w:cs/>
              </w:rPr>
              <w:instrText xml:space="preserve"> =</w:instrText>
            </w:r>
            <w:r>
              <w:rPr>
                <w:sz w:val="30"/>
                <w:szCs w:val="30"/>
              </w:rPr>
              <w:instrText xml:space="preserve">46680 \# </w:instrText>
            </w:r>
            <w:r>
              <w:rPr>
                <w:sz w:val="30"/>
                <w:szCs w:val="30"/>
                <w:cs/>
              </w:rPr>
              <w:instrText>"</w:instrText>
            </w:r>
            <w:r>
              <w:rPr>
                <w:sz w:val="30"/>
                <w:szCs w:val="30"/>
              </w:rPr>
              <w:instrText>#,##0</w:instrText>
            </w:r>
            <w:r>
              <w:rPr>
                <w:sz w:val="30"/>
                <w:szCs w:val="30"/>
                <w:cs/>
              </w:rPr>
              <w:instrText xml:space="preserve">" </w:instrText>
            </w:r>
            <w:r>
              <w:rPr>
                <w:sz w:val="30"/>
                <w:szCs w:val="30"/>
              </w:rPr>
              <w:fldChar w:fldCharType="separate"/>
            </w:r>
            <w:r>
              <w:rPr>
                <w:sz w:val="30"/>
                <w:szCs w:val="30"/>
              </w:rPr>
              <w:t>46,680</w:t>
            </w:r>
            <w:r>
              <w:rPr>
                <w:sz w:val="30"/>
                <w:szCs w:val="30"/>
              </w:rPr>
              <w:fldChar w:fldCharType="end"/>
            </w:r>
          </w:p>
        </w:tc>
        <w:tc>
          <w:tcPr>
            <w:tcW w:w="1418" w:type="dxa"/>
            <w:vAlign w:val="center"/>
          </w:tcPr>
          <w:p w14:paraId="068F018B" w14:textId="77777777" w:rsidR="005E5193" w:rsidRDefault="00F36FBE">
            <w:pPr>
              <w:pBdr>
                <w:bottom w:val="double" w:sz="4" w:space="1" w:color="auto"/>
              </w:pBdr>
              <w:spacing w:before="40" w:after="20" w:line="216" w:lineRule="auto"/>
              <w:jc w:val="right"/>
              <w:rPr>
                <w:sz w:val="30"/>
                <w:szCs w:val="30"/>
                <w:highlight w:val="yellow"/>
              </w:rPr>
            </w:pPr>
            <w:r>
              <w:rPr>
                <w:sz w:val="30"/>
                <w:szCs w:val="30"/>
              </w:rPr>
              <w:t>49,323</w:t>
            </w:r>
          </w:p>
        </w:tc>
        <w:tc>
          <w:tcPr>
            <w:tcW w:w="1417" w:type="dxa"/>
            <w:vAlign w:val="center"/>
          </w:tcPr>
          <w:p w14:paraId="373AE892" w14:textId="77777777" w:rsidR="005E5193" w:rsidRDefault="00F36FBE">
            <w:pPr>
              <w:pBdr>
                <w:bottom w:val="double" w:sz="4" w:space="1" w:color="auto"/>
              </w:pBdr>
              <w:spacing w:before="40" w:after="20" w:line="216" w:lineRule="auto"/>
              <w:jc w:val="right"/>
              <w:rPr>
                <w:sz w:val="30"/>
                <w:szCs w:val="30"/>
              </w:rPr>
            </w:pPr>
            <w:r>
              <w:rPr>
                <w:sz w:val="30"/>
                <w:szCs w:val="30"/>
              </w:rPr>
              <w:fldChar w:fldCharType="begin"/>
            </w:r>
            <w:r>
              <w:rPr>
                <w:sz w:val="30"/>
                <w:szCs w:val="30"/>
                <w:cs/>
              </w:rPr>
              <w:instrText xml:space="preserve"> =</w:instrText>
            </w:r>
            <w:r>
              <w:rPr>
                <w:sz w:val="30"/>
                <w:szCs w:val="30"/>
              </w:rPr>
              <w:instrText xml:space="preserve">46680 \# </w:instrText>
            </w:r>
            <w:r>
              <w:rPr>
                <w:sz w:val="30"/>
                <w:szCs w:val="30"/>
                <w:cs/>
              </w:rPr>
              <w:instrText>"</w:instrText>
            </w:r>
            <w:r>
              <w:rPr>
                <w:sz w:val="30"/>
                <w:szCs w:val="30"/>
              </w:rPr>
              <w:instrText>#,##0</w:instrText>
            </w:r>
            <w:r>
              <w:rPr>
                <w:sz w:val="30"/>
                <w:szCs w:val="30"/>
                <w:cs/>
              </w:rPr>
              <w:instrText xml:space="preserve">" </w:instrText>
            </w:r>
            <w:r>
              <w:rPr>
                <w:sz w:val="30"/>
                <w:szCs w:val="30"/>
              </w:rPr>
              <w:fldChar w:fldCharType="separate"/>
            </w:r>
            <w:r>
              <w:rPr>
                <w:sz w:val="30"/>
                <w:szCs w:val="30"/>
              </w:rPr>
              <w:t>46,680</w:t>
            </w:r>
            <w:r>
              <w:rPr>
                <w:sz w:val="30"/>
                <w:szCs w:val="30"/>
              </w:rPr>
              <w:fldChar w:fldCharType="end"/>
            </w:r>
          </w:p>
        </w:tc>
      </w:tr>
    </w:tbl>
    <w:p w14:paraId="0E190422" w14:textId="77777777" w:rsidR="005E5193" w:rsidRDefault="005E5193">
      <w:pPr>
        <w:tabs>
          <w:tab w:val="left" w:pos="2608"/>
        </w:tabs>
        <w:spacing w:before="120" w:after="60" w:line="216" w:lineRule="auto"/>
        <w:ind w:firstLine="544"/>
        <w:jc w:val="thaiDistribute"/>
        <w:rPr>
          <w:b/>
          <w:bCs/>
          <w:sz w:val="30"/>
          <w:szCs w:val="30"/>
        </w:rPr>
      </w:pPr>
    </w:p>
    <w:p w14:paraId="2C73571C" w14:textId="77777777" w:rsidR="005E5193" w:rsidRDefault="00F36FBE">
      <w:pPr>
        <w:tabs>
          <w:tab w:val="left" w:pos="2608"/>
        </w:tabs>
        <w:spacing w:before="120" w:after="60" w:line="216" w:lineRule="auto"/>
        <w:ind w:firstLine="544"/>
        <w:jc w:val="thaiDistribute"/>
        <w:rPr>
          <w:b/>
          <w:bCs/>
          <w:sz w:val="30"/>
          <w:szCs w:val="30"/>
          <w:lang w:val="en-AU" w:eastAsia="zh-CN"/>
        </w:rPr>
      </w:pPr>
      <w:r>
        <w:rPr>
          <w:b/>
          <w:bCs/>
          <w:sz w:val="30"/>
          <w:szCs w:val="30"/>
          <w:cs/>
        </w:rPr>
        <w:lastRenderedPageBreak/>
        <w:t xml:space="preserve">ยอดรายได้และค่าใช้จ่ายระหว่างบริษัทที่เกี่ยวข้องกันมีรายละเอียดดังนี้ </w:t>
      </w:r>
      <w:r>
        <w:rPr>
          <w:b/>
          <w:bCs/>
          <w:sz w:val="30"/>
          <w:szCs w:val="30"/>
          <w:cs/>
          <w:lang w:val="en-AU" w:eastAsia="zh-CN"/>
        </w:rPr>
        <w:t xml:space="preserve">:- </w:t>
      </w:r>
    </w:p>
    <w:tbl>
      <w:tblPr>
        <w:tblW w:w="8930" w:type="dxa"/>
        <w:tblInd w:w="392" w:type="dxa"/>
        <w:tblLayout w:type="fixed"/>
        <w:tblLook w:val="0000" w:firstRow="0" w:lastRow="0" w:firstColumn="0" w:lastColumn="0" w:noHBand="0" w:noVBand="0"/>
      </w:tblPr>
      <w:tblGrid>
        <w:gridCol w:w="3260"/>
        <w:gridCol w:w="1418"/>
        <w:gridCol w:w="1417"/>
        <w:gridCol w:w="1418"/>
        <w:gridCol w:w="1417"/>
      </w:tblGrid>
      <w:tr w:rsidR="005E5193" w14:paraId="601E2872" w14:textId="77777777">
        <w:trPr>
          <w:trHeight w:val="20"/>
          <w:tblHeader/>
        </w:trPr>
        <w:tc>
          <w:tcPr>
            <w:tcW w:w="3260" w:type="dxa"/>
          </w:tcPr>
          <w:p w14:paraId="5FE19BD8" w14:textId="77777777" w:rsidR="005E5193" w:rsidRDefault="005E5193">
            <w:pPr>
              <w:tabs>
                <w:tab w:val="left" w:pos="459"/>
                <w:tab w:val="left" w:pos="900"/>
                <w:tab w:val="left" w:pos="1440"/>
              </w:tabs>
              <w:spacing w:before="40" w:after="20" w:line="216" w:lineRule="auto"/>
              <w:ind w:right="-108"/>
              <w:rPr>
                <w:spacing w:val="-6"/>
                <w:sz w:val="30"/>
                <w:szCs w:val="30"/>
                <w:cs/>
              </w:rPr>
            </w:pPr>
          </w:p>
        </w:tc>
        <w:tc>
          <w:tcPr>
            <w:tcW w:w="2835" w:type="dxa"/>
            <w:gridSpan w:val="2"/>
            <w:vAlign w:val="center"/>
          </w:tcPr>
          <w:p w14:paraId="6D24A307" w14:textId="77777777" w:rsidR="005E5193" w:rsidRDefault="005E5193">
            <w:pPr>
              <w:tabs>
                <w:tab w:val="left" w:pos="1440"/>
              </w:tabs>
              <w:spacing w:before="40" w:after="20" w:line="216" w:lineRule="auto"/>
              <w:jc w:val="center"/>
              <w:rPr>
                <w:spacing w:val="-6"/>
                <w:sz w:val="30"/>
                <w:szCs w:val="30"/>
                <w:cs/>
              </w:rPr>
            </w:pPr>
          </w:p>
        </w:tc>
        <w:tc>
          <w:tcPr>
            <w:tcW w:w="2835" w:type="dxa"/>
            <w:gridSpan w:val="2"/>
            <w:vAlign w:val="center"/>
          </w:tcPr>
          <w:p w14:paraId="318F4386" w14:textId="77777777" w:rsidR="005E5193" w:rsidRDefault="00F36FBE">
            <w:pPr>
              <w:spacing w:before="40" w:after="20" w:line="216" w:lineRule="auto"/>
              <w:ind w:firstLine="547"/>
              <w:jc w:val="right"/>
              <w:rPr>
                <w:b/>
                <w:bCs/>
                <w:sz w:val="30"/>
                <w:szCs w:val="30"/>
                <w:cs/>
              </w:rPr>
            </w:pPr>
            <w:r>
              <w:rPr>
                <w:b/>
                <w:bCs/>
                <w:spacing w:val="-6"/>
                <w:sz w:val="30"/>
                <w:szCs w:val="30"/>
                <w:cs/>
              </w:rPr>
              <w:t xml:space="preserve">หน่วย </w:t>
            </w:r>
            <w:r>
              <w:rPr>
                <w:b/>
                <w:bCs/>
                <w:spacing w:val="-6"/>
                <w:sz w:val="30"/>
                <w:szCs w:val="30"/>
                <w:cs/>
                <w:lang w:val="en-GB"/>
              </w:rPr>
              <w:t xml:space="preserve">: </w:t>
            </w:r>
            <w:r>
              <w:rPr>
                <w:rFonts w:hint="cs"/>
                <w:b/>
                <w:bCs/>
                <w:spacing w:val="-6"/>
                <w:sz w:val="30"/>
                <w:szCs w:val="30"/>
                <w:cs/>
              </w:rPr>
              <w:t>พัน</w:t>
            </w:r>
            <w:r>
              <w:rPr>
                <w:b/>
                <w:bCs/>
                <w:spacing w:val="-6"/>
                <w:sz w:val="30"/>
                <w:szCs w:val="30"/>
                <w:cs/>
              </w:rPr>
              <w:t>บาท</w:t>
            </w:r>
          </w:p>
        </w:tc>
      </w:tr>
      <w:tr w:rsidR="005E5193" w14:paraId="265D360C" w14:textId="77777777">
        <w:trPr>
          <w:trHeight w:val="20"/>
          <w:tblHeader/>
        </w:trPr>
        <w:tc>
          <w:tcPr>
            <w:tcW w:w="3260" w:type="dxa"/>
          </w:tcPr>
          <w:p w14:paraId="0002832C" w14:textId="77777777" w:rsidR="005E5193" w:rsidRDefault="005E5193">
            <w:pPr>
              <w:tabs>
                <w:tab w:val="left" w:pos="459"/>
                <w:tab w:val="left" w:pos="900"/>
                <w:tab w:val="left" w:pos="1440"/>
              </w:tabs>
              <w:spacing w:before="40" w:after="20" w:line="216" w:lineRule="auto"/>
              <w:ind w:right="-108"/>
              <w:rPr>
                <w:spacing w:val="-6"/>
                <w:sz w:val="30"/>
                <w:szCs w:val="30"/>
                <w:cs/>
              </w:rPr>
            </w:pPr>
          </w:p>
        </w:tc>
        <w:tc>
          <w:tcPr>
            <w:tcW w:w="2835" w:type="dxa"/>
            <w:gridSpan w:val="2"/>
            <w:vAlign w:val="center"/>
          </w:tcPr>
          <w:p w14:paraId="7B6ED5B8" w14:textId="77777777" w:rsidR="005E5193" w:rsidRDefault="00F36FBE">
            <w:pPr>
              <w:pBdr>
                <w:bottom w:val="single" w:sz="4" w:space="1" w:color="auto"/>
              </w:pBdr>
              <w:tabs>
                <w:tab w:val="left" w:pos="1440"/>
              </w:tabs>
              <w:spacing w:before="40" w:after="20" w:line="216" w:lineRule="auto"/>
              <w:jc w:val="center"/>
              <w:rPr>
                <w:spacing w:val="-6"/>
                <w:sz w:val="30"/>
                <w:szCs w:val="30"/>
                <w:cs/>
              </w:rPr>
            </w:pPr>
            <w:r>
              <w:rPr>
                <w:spacing w:val="-6"/>
                <w:sz w:val="30"/>
                <w:szCs w:val="30"/>
                <w:cs/>
              </w:rPr>
              <w:t>งบการเงินรวม</w:t>
            </w:r>
          </w:p>
        </w:tc>
        <w:tc>
          <w:tcPr>
            <w:tcW w:w="2835" w:type="dxa"/>
            <w:gridSpan w:val="2"/>
            <w:vAlign w:val="center"/>
          </w:tcPr>
          <w:p w14:paraId="6609F086" w14:textId="77777777" w:rsidR="005E5193" w:rsidRDefault="00F36FBE">
            <w:pPr>
              <w:pBdr>
                <w:bottom w:val="single" w:sz="4" w:space="1" w:color="auto"/>
              </w:pBdr>
              <w:spacing w:before="40" w:after="20" w:line="216" w:lineRule="auto"/>
              <w:jc w:val="center"/>
              <w:rPr>
                <w:spacing w:val="-6"/>
                <w:sz w:val="30"/>
                <w:szCs w:val="30"/>
                <w:cs/>
              </w:rPr>
            </w:pPr>
            <w:r>
              <w:rPr>
                <w:spacing w:val="-6"/>
                <w:sz w:val="30"/>
                <w:szCs w:val="30"/>
                <w:cs/>
              </w:rPr>
              <w:t>งบการเงินเฉพาะกิจการ</w:t>
            </w:r>
          </w:p>
        </w:tc>
      </w:tr>
      <w:tr w:rsidR="005E5193" w14:paraId="45101BDE" w14:textId="77777777">
        <w:trPr>
          <w:trHeight w:val="20"/>
          <w:tblHeader/>
        </w:trPr>
        <w:tc>
          <w:tcPr>
            <w:tcW w:w="3260" w:type="dxa"/>
          </w:tcPr>
          <w:p w14:paraId="60EF3D61" w14:textId="77777777" w:rsidR="005E5193" w:rsidRDefault="005E5193">
            <w:pPr>
              <w:tabs>
                <w:tab w:val="left" w:pos="459"/>
                <w:tab w:val="left" w:pos="900"/>
                <w:tab w:val="left" w:pos="1440"/>
              </w:tabs>
              <w:spacing w:before="40" w:after="20" w:line="216" w:lineRule="auto"/>
              <w:ind w:right="-108"/>
              <w:rPr>
                <w:spacing w:val="-6"/>
                <w:sz w:val="30"/>
                <w:szCs w:val="30"/>
                <w:cs/>
              </w:rPr>
            </w:pPr>
          </w:p>
        </w:tc>
        <w:tc>
          <w:tcPr>
            <w:tcW w:w="5670" w:type="dxa"/>
            <w:gridSpan w:val="4"/>
            <w:vAlign w:val="center"/>
          </w:tcPr>
          <w:p w14:paraId="551295F8" w14:textId="77777777" w:rsidR="005E5193" w:rsidRDefault="00F36FBE">
            <w:pPr>
              <w:pBdr>
                <w:bottom w:val="single" w:sz="4" w:space="1" w:color="auto"/>
              </w:pBdr>
              <w:tabs>
                <w:tab w:val="left" w:pos="1440"/>
              </w:tabs>
              <w:spacing w:before="40" w:after="20" w:line="216" w:lineRule="auto"/>
              <w:jc w:val="center"/>
              <w:rPr>
                <w:spacing w:val="-6"/>
                <w:sz w:val="30"/>
                <w:szCs w:val="30"/>
              </w:rPr>
            </w:pPr>
            <w:r>
              <w:rPr>
                <w:spacing w:val="-6"/>
                <w:sz w:val="30"/>
                <w:szCs w:val="30"/>
                <w:cs/>
              </w:rPr>
              <w:t xml:space="preserve">สำหรับงวดสามเดือนสิ้นสุดวันที่ </w:t>
            </w:r>
            <w:r>
              <w:rPr>
                <w:spacing w:val="-6"/>
                <w:sz w:val="30"/>
                <w:szCs w:val="30"/>
              </w:rPr>
              <w:t xml:space="preserve">30 </w:t>
            </w:r>
            <w:r>
              <w:rPr>
                <w:spacing w:val="-6"/>
                <w:sz w:val="30"/>
                <w:szCs w:val="30"/>
                <w:cs/>
              </w:rPr>
              <w:t>มิถุนายน</w:t>
            </w:r>
          </w:p>
        </w:tc>
      </w:tr>
      <w:tr w:rsidR="005E5193" w14:paraId="7FC500E4" w14:textId="77777777">
        <w:trPr>
          <w:trHeight w:val="20"/>
          <w:tblHeader/>
        </w:trPr>
        <w:tc>
          <w:tcPr>
            <w:tcW w:w="3260" w:type="dxa"/>
          </w:tcPr>
          <w:p w14:paraId="1609E626" w14:textId="77777777" w:rsidR="005E5193" w:rsidRDefault="005E5193">
            <w:pPr>
              <w:tabs>
                <w:tab w:val="left" w:pos="360"/>
                <w:tab w:val="left" w:pos="900"/>
                <w:tab w:val="left" w:pos="1440"/>
              </w:tabs>
              <w:spacing w:before="40" w:after="20" w:line="216" w:lineRule="auto"/>
              <w:ind w:right="-18"/>
              <w:rPr>
                <w:spacing w:val="-6"/>
                <w:sz w:val="30"/>
                <w:szCs w:val="30"/>
                <w:cs/>
              </w:rPr>
            </w:pPr>
          </w:p>
        </w:tc>
        <w:tc>
          <w:tcPr>
            <w:tcW w:w="1418" w:type="dxa"/>
            <w:vAlign w:val="center"/>
          </w:tcPr>
          <w:p w14:paraId="14CEF2C2" w14:textId="77777777" w:rsidR="005E5193" w:rsidRDefault="00F36FBE">
            <w:pPr>
              <w:pBdr>
                <w:bottom w:val="single" w:sz="4" w:space="1" w:color="auto"/>
              </w:pBdr>
              <w:tabs>
                <w:tab w:val="left" w:pos="1440"/>
              </w:tabs>
              <w:spacing w:before="40" w:after="20" w:line="216" w:lineRule="auto"/>
              <w:ind w:right="34"/>
              <w:jc w:val="right"/>
              <w:rPr>
                <w:spacing w:val="-6"/>
                <w:sz w:val="30"/>
                <w:szCs w:val="30"/>
              </w:rPr>
            </w:pPr>
            <w:r>
              <w:rPr>
                <w:spacing w:val="-6"/>
                <w:sz w:val="30"/>
                <w:szCs w:val="30"/>
              </w:rPr>
              <w:t>25</w:t>
            </w:r>
            <w:r>
              <w:rPr>
                <w:rFonts w:hint="cs"/>
                <w:spacing w:val="-6"/>
                <w:sz w:val="30"/>
                <w:szCs w:val="30"/>
              </w:rPr>
              <w:t>6</w:t>
            </w:r>
            <w:r>
              <w:rPr>
                <w:rFonts w:hint="cs"/>
                <w:spacing w:val="-6"/>
                <w:sz w:val="30"/>
                <w:szCs w:val="30"/>
                <w:cs/>
              </w:rPr>
              <w:t>5</w:t>
            </w:r>
          </w:p>
        </w:tc>
        <w:tc>
          <w:tcPr>
            <w:tcW w:w="1417" w:type="dxa"/>
            <w:vAlign w:val="center"/>
          </w:tcPr>
          <w:p w14:paraId="6243C3BB" w14:textId="77777777" w:rsidR="005E5193" w:rsidRDefault="00F36FBE">
            <w:pPr>
              <w:pBdr>
                <w:bottom w:val="single" w:sz="4" w:space="1" w:color="auto"/>
              </w:pBdr>
              <w:tabs>
                <w:tab w:val="left" w:pos="1440"/>
              </w:tabs>
              <w:spacing w:before="40" w:after="20" w:line="216" w:lineRule="auto"/>
              <w:ind w:right="34"/>
              <w:jc w:val="right"/>
              <w:rPr>
                <w:spacing w:val="-6"/>
                <w:sz w:val="30"/>
                <w:szCs w:val="30"/>
                <w:lang w:val="en-GB"/>
              </w:rPr>
            </w:pPr>
            <w:r>
              <w:rPr>
                <w:rFonts w:hint="cs"/>
                <w:spacing w:val="-6"/>
                <w:sz w:val="30"/>
                <w:szCs w:val="30"/>
              </w:rPr>
              <w:t>256</w:t>
            </w:r>
            <w:r>
              <w:rPr>
                <w:rFonts w:hint="cs"/>
                <w:spacing w:val="-6"/>
                <w:sz w:val="30"/>
                <w:szCs w:val="30"/>
                <w:cs/>
              </w:rPr>
              <w:t>4</w:t>
            </w:r>
          </w:p>
        </w:tc>
        <w:tc>
          <w:tcPr>
            <w:tcW w:w="1418" w:type="dxa"/>
            <w:vAlign w:val="center"/>
          </w:tcPr>
          <w:p w14:paraId="5CB8D32B" w14:textId="77777777" w:rsidR="005E5193" w:rsidRDefault="00F36FBE">
            <w:pPr>
              <w:pBdr>
                <w:bottom w:val="single" w:sz="4" w:space="1" w:color="auto"/>
              </w:pBdr>
              <w:tabs>
                <w:tab w:val="left" w:pos="1440"/>
              </w:tabs>
              <w:spacing w:before="40" w:after="20" w:line="216" w:lineRule="auto"/>
              <w:ind w:right="34"/>
              <w:jc w:val="right"/>
              <w:rPr>
                <w:spacing w:val="-6"/>
                <w:sz w:val="30"/>
                <w:szCs w:val="30"/>
              </w:rPr>
            </w:pPr>
            <w:r>
              <w:rPr>
                <w:rFonts w:hint="cs"/>
                <w:spacing w:val="-6"/>
                <w:sz w:val="30"/>
                <w:szCs w:val="30"/>
              </w:rPr>
              <w:t>256</w:t>
            </w:r>
            <w:r>
              <w:rPr>
                <w:rFonts w:hint="cs"/>
                <w:spacing w:val="-6"/>
                <w:sz w:val="30"/>
                <w:szCs w:val="30"/>
                <w:cs/>
              </w:rPr>
              <w:t>5</w:t>
            </w:r>
          </w:p>
        </w:tc>
        <w:tc>
          <w:tcPr>
            <w:tcW w:w="1417" w:type="dxa"/>
            <w:vAlign w:val="center"/>
          </w:tcPr>
          <w:p w14:paraId="398A0A96" w14:textId="77777777" w:rsidR="005E5193" w:rsidRDefault="00F36FBE">
            <w:pPr>
              <w:pBdr>
                <w:bottom w:val="single" w:sz="4" w:space="1" w:color="auto"/>
              </w:pBdr>
              <w:tabs>
                <w:tab w:val="left" w:pos="1440"/>
              </w:tabs>
              <w:spacing w:before="40" w:after="20" w:line="216" w:lineRule="auto"/>
              <w:ind w:right="34"/>
              <w:jc w:val="right"/>
              <w:rPr>
                <w:spacing w:val="-6"/>
                <w:sz w:val="30"/>
                <w:szCs w:val="30"/>
              </w:rPr>
            </w:pPr>
            <w:r>
              <w:rPr>
                <w:rFonts w:hint="cs"/>
                <w:spacing w:val="-6"/>
                <w:sz w:val="30"/>
                <w:szCs w:val="30"/>
              </w:rPr>
              <w:t>256</w:t>
            </w:r>
            <w:r>
              <w:rPr>
                <w:rFonts w:hint="cs"/>
                <w:spacing w:val="-6"/>
                <w:sz w:val="30"/>
                <w:szCs w:val="30"/>
                <w:cs/>
              </w:rPr>
              <w:t>4</w:t>
            </w:r>
          </w:p>
        </w:tc>
      </w:tr>
      <w:tr w:rsidR="005E5193" w14:paraId="356BD3B2" w14:textId="77777777">
        <w:trPr>
          <w:trHeight w:val="20"/>
        </w:trPr>
        <w:tc>
          <w:tcPr>
            <w:tcW w:w="3260" w:type="dxa"/>
            <w:shd w:val="clear" w:color="auto" w:fill="auto"/>
            <w:vAlign w:val="center"/>
          </w:tcPr>
          <w:p w14:paraId="43C03A51" w14:textId="77777777" w:rsidR="005E5193" w:rsidRDefault="00F36FBE">
            <w:pPr>
              <w:pStyle w:val="ListParagraph"/>
              <w:widowControl/>
              <w:numPr>
                <w:ilvl w:val="0"/>
                <w:numId w:val="31"/>
              </w:numPr>
              <w:adjustRightInd/>
              <w:spacing w:after="20" w:line="216" w:lineRule="auto"/>
              <w:ind w:left="460" w:right="-108" w:hanging="284"/>
              <w:contextualSpacing w:val="0"/>
              <w:jc w:val="thaiDistribute"/>
              <w:textAlignment w:val="auto"/>
              <w:rPr>
                <w:b/>
                <w:bCs/>
                <w:sz w:val="30"/>
                <w:szCs w:val="30"/>
              </w:rPr>
            </w:pPr>
            <w:r>
              <w:rPr>
                <w:b/>
                <w:bCs/>
                <w:sz w:val="30"/>
                <w:szCs w:val="30"/>
                <w:cs/>
              </w:rPr>
              <w:t>ขายสินค้า</w:t>
            </w:r>
          </w:p>
        </w:tc>
        <w:tc>
          <w:tcPr>
            <w:tcW w:w="1418" w:type="dxa"/>
            <w:shd w:val="clear" w:color="auto" w:fill="auto"/>
            <w:vAlign w:val="center"/>
          </w:tcPr>
          <w:p w14:paraId="408A0945" w14:textId="77777777" w:rsidR="005E5193" w:rsidRDefault="005E5193">
            <w:pPr>
              <w:tabs>
                <w:tab w:val="decimal" w:pos="742"/>
              </w:tabs>
              <w:spacing w:before="40" w:after="20" w:line="216" w:lineRule="auto"/>
              <w:ind w:right="34"/>
              <w:rPr>
                <w:b/>
                <w:bCs/>
                <w:sz w:val="30"/>
                <w:szCs w:val="30"/>
                <w:highlight w:val="yellow"/>
              </w:rPr>
            </w:pPr>
          </w:p>
        </w:tc>
        <w:tc>
          <w:tcPr>
            <w:tcW w:w="1417" w:type="dxa"/>
            <w:shd w:val="clear" w:color="auto" w:fill="auto"/>
            <w:vAlign w:val="center"/>
          </w:tcPr>
          <w:p w14:paraId="0A927FBA" w14:textId="77777777" w:rsidR="005E5193" w:rsidRDefault="005E5193">
            <w:pPr>
              <w:tabs>
                <w:tab w:val="decimal" w:pos="742"/>
              </w:tabs>
              <w:spacing w:before="40" w:after="20" w:line="216" w:lineRule="auto"/>
              <w:ind w:right="34"/>
              <w:rPr>
                <w:b/>
                <w:bCs/>
                <w:sz w:val="30"/>
                <w:szCs w:val="30"/>
              </w:rPr>
            </w:pPr>
          </w:p>
        </w:tc>
        <w:tc>
          <w:tcPr>
            <w:tcW w:w="1418" w:type="dxa"/>
            <w:shd w:val="clear" w:color="auto" w:fill="auto"/>
            <w:vAlign w:val="center"/>
          </w:tcPr>
          <w:p w14:paraId="313AA603" w14:textId="77777777" w:rsidR="005E5193" w:rsidRDefault="005E5193">
            <w:pPr>
              <w:tabs>
                <w:tab w:val="decimal" w:pos="742"/>
              </w:tabs>
              <w:spacing w:before="40" w:after="20" w:line="216" w:lineRule="auto"/>
              <w:ind w:right="34"/>
              <w:rPr>
                <w:b/>
                <w:bCs/>
                <w:sz w:val="30"/>
                <w:szCs w:val="30"/>
                <w:highlight w:val="yellow"/>
              </w:rPr>
            </w:pPr>
          </w:p>
        </w:tc>
        <w:tc>
          <w:tcPr>
            <w:tcW w:w="1417" w:type="dxa"/>
            <w:shd w:val="clear" w:color="auto" w:fill="auto"/>
            <w:vAlign w:val="center"/>
          </w:tcPr>
          <w:p w14:paraId="31FF97B5" w14:textId="77777777" w:rsidR="005E5193" w:rsidRDefault="005E5193">
            <w:pPr>
              <w:spacing w:before="40" w:after="20" w:line="216" w:lineRule="auto"/>
              <w:jc w:val="right"/>
              <w:rPr>
                <w:b/>
                <w:bCs/>
                <w:sz w:val="30"/>
                <w:szCs w:val="30"/>
              </w:rPr>
            </w:pPr>
          </w:p>
        </w:tc>
      </w:tr>
      <w:tr w:rsidR="005E5193" w14:paraId="4E154963" w14:textId="77777777">
        <w:trPr>
          <w:trHeight w:val="20"/>
        </w:trPr>
        <w:tc>
          <w:tcPr>
            <w:tcW w:w="3260" w:type="dxa"/>
            <w:shd w:val="clear" w:color="auto" w:fill="auto"/>
            <w:vAlign w:val="center"/>
          </w:tcPr>
          <w:p w14:paraId="04A51E72" w14:textId="77777777" w:rsidR="005E5193" w:rsidRDefault="00F36FBE">
            <w:pPr>
              <w:numPr>
                <w:ilvl w:val="0"/>
                <w:numId w:val="1"/>
              </w:numPr>
              <w:tabs>
                <w:tab w:val="left" w:pos="601"/>
              </w:tabs>
              <w:spacing w:before="40" w:after="20" w:line="216" w:lineRule="auto"/>
              <w:ind w:left="459" w:firstLine="0"/>
              <w:jc w:val="both"/>
              <w:rPr>
                <w:sz w:val="30"/>
                <w:szCs w:val="30"/>
              </w:rPr>
            </w:pPr>
            <w:r>
              <w:rPr>
                <w:sz w:val="30"/>
                <w:szCs w:val="30"/>
                <w:cs/>
              </w:rPr>
              <w:t>บริษัทย่อย</w:t>
            </w:r>
          </w:p>
        </w:tc>
        <w:tc>
          <w:tcPr>
            <w:tcW w:w="1418" w:type="dxa"/>
            <w:shd w:val="clear" w:color="auto" w:fill="FFFFFF"/>
            <w:vAlign w:val="center"/>
          </w:tcPr>
          <w:p w14:paraId="4D8DB987" w14:textId="77777777" w:rsidR="005E5193" w:rsidRDefault="00F36FBE">
            <w:pPr>
              <w:tabs>
                <w:tab w:val="decimal" w:pos="948"/>
              </w:tabs>
              <w:spacing w:before="40" w:after="20" w:line="216" w:lineRule="auto"/>
              <w:ind w:left="-72"/>
              <w:rPr>
                <w:sz w:val="30"/>
                <w:szCs w:val="30"/>
              </w:rPr>
            </w:pPr>
            <w:r>
              <w:rPr>
                <w:sz w:val="30"/>
                <w:szCs w:val="30"/>
                <w:cs/>
              </w:rPr>
              <w:t>-</w:t>
            </w:r>
          </w:p>
        </w:tc>
        <w:tc>
          <w:tcPr>
            <w:tcW w:w="1417" w:type="dxa"/>
            <w:shd w:val="clear" w:color="auto" w:fill="auto"/>
            <w:vAlign w:val="center"/>
          </w:tcPr>
          <w:p w14:paraId="51136023" w14:textId="77777777" w:rsidR="005E5193" w:rsidRDefault="00F36FBE">
            <w:pPr>
              <w:tabs>
                <w:tab w:val="decimal" w:pos="884"/>
              </w:tabs>
              <w:ind w:left="-72"/>
              <w:rPr>
                <w:sz w:val="30"/>
                <w:szCs w:val="30"/>
              </w:rPr>
            </w:pPr>
            <w:r>
              <w:rPr>
                <w:sz w:val="30"/>
                <w:szCs w:val="30"/>
                <w:cs/>
              </w:rPr>
              <w:t>-</w:t>
            </w:r>
          </w:p>
        </w:tc>
        <w:tc>
          <w:tcPr>
            <w:tcW w:w="1418" w:type="dxa"/>
            <w:shd w:val="clear" w:color="auto" w:fill="FFFFFF"/>
            <w:vAlign w:val="center"/>
          </w:tcPr>
          <w:p w14:paraId="6F5BEE5C" w14:textId="77777777" w:rsidR="005E5193" w:rsidRDefault="00F36FBE">
            <w:pPr>
              <w:spacing w:before="40" w:after="20" w:line="216" w:lineRule="auto"/>
              <w:jc w:val="right"/>
              <w:rPr>
                <w:sz w:val="30"/>
                <w:szCs w:val="30"/>
              </w:rPr>
            </w:pPr>
            <w:r>
              <w:rPr>
                <w:sz w:val="30"/>
                <w:szCs w:val="30"/>
              </w:rPr>
              <w:t>4</w:t>
            </w:r>
          </w:p>
        </w:tc>
        <w:tc>
          <w:tcPr>
            <w:tcW w:w="1417" w:type="dxa"/>
            <w:shd w:val="clear" w:color="auto" w:fill="auto"/>
            <w:vAlign w:val="center"/>
          </w:tcPr>
          <w:p w14:paraId="34D442D9" w14:textId="77777777" w:rsidR="005E5193" w:rsidRDefault="00F36FBE">
            <w:pPr>
              <w:spacing w:before="40" w:after="20" w:line="216" w:lineRule="auto"/>
              <w:jc w:val="right"/>
              <w:rPr>
                <w:sz w:val="30"/>
                <w:szCs w:val="30"/>
              </w:rPr>
            </w:pPr>
            <w:r>
              <w:rPr>
                <w:sz w:val="30"/>
                <w:szCs w:val="30"/>
              </w:rPr>
              <w:t>730</w:t>
            </w:r>
          </w:p>
        </w:tc>
      </w:tr>
      <w:tr w:rsidR="009C5091" w14:paraId="30C75189" w14:textId="77777777" w:rsidTr="00B244D1">
        <w:trPr>
          <w:trHeight w:val="20"/>
        </w:trPr>
        <w:tc>
          <w:tcPr>
            <w:tcW w:w="3260" w:type="dxa"/>
            <w:shd w:val="clear" w:color="auto" w:fill="auto"/>
            <w:vAlign w:val="center"/>
          </w:tcPr>
          <w:p w14:paraId="21AD2A8A" w14:textId="77777777" w:rsidR="009C5091" w:rsidRDefault="009C5091" w:rsidP="009C5091">
            <w:pPr>
              <w:numPr>
                <w:ilvl w:val="0"/>
                <w:numId w:val="1"/>
              </w:numPr>
              <w:tabs>
                <w:tab w:val="left" w:pos="601"/>
              </w:tabs>
              <w:spacing w:before="40" w:after="20" w:line="216" w:lineRule="auto"/>
              <w:ind w:left="459" w:firstLine="0"/>
              <w:jc w:val="both"/>
              <w:rPr>
                <w:sz w:val="30"/>
                <w:szCs w:val="30"/>
              </w:rPr>
            </w:pPr>
            <w:r>
              <w:rPr>
                <w:sz w:val="30"/>
                <w:szCs w:val="30"/>
                <w:cs/>
              </w:rPr>
              <w:t>บริษัทร่วม</w:t>
            </w:r>
          </w:p>
        </w:tc>
        <w:tc>
          <w:tcPr>
            <w:tcW w:w="1418" w:type="dxa"/>
            <w:shd w:val="clear" w:color="auto" w:fill="FFFFFF"/>
            <w:vAlign w:val="center"/>
          </w:tcPr>
          <w:p w14:paraId="0B45C63B" w14:textId="2BA6F15E" w:rsidR="009C5091" w:rsidRDefault="009C5091" w:rsidP="009C5091">
            <w:pPr>
              <w:tabs>
                <w:tab w:val="decimal" w:pos="948"/>
              </w:tabs>
              <w:spacing w:before="40" w:after="20" w:line="216" w:lineRule="auto"/>
              <w:ind w:left="-72"/>
              <w:rPr>
                <w:spacing w:val="-6"/>
                <w:sz w:val="30"/>
                <w:szCs w:val="30"/>
              </w:rPr>
            </w:pPr>
            <w:r>
              <w:rPr>
                <w:sz w:val="30"/>
                <w:szCs w:val="30"/>
                <w:cs/>
              </w:rPr>
              <w:t>-</w:t>
            </w:r>
          </w:p>
        </w:tc>
        <w:tc>
          <w:tcPr>
            <w:tcW w:w="1417" w:type="dxa"/>
            <w:shd w:val="clear" w:color="auto" w:fill="auto"/>
          </w:tcPr>
          <w:p w14:paraId="0ED26D99" w14:textId="77777777" w:rsidR="009C5091" w:rsidRDefault="009C5091" w:rsidP="009C5091">
            <w:pPr>
              <w:tabs>
                <w:tab w:val="decimal" w:pos="818"/>
              </w:tabs>
              <w:spacing w:before="40" w:after="20" w:line="216" w:lineRule="auto"/>
              <w:jc w:val="right"/>
              <w:rPr>
                <w:spacing w:val="-6"/>
                <w:sz w:val="30"/>
                <w:szCs w:val="30"/>
              </w:rPr>
            </w:pPr>
            <w:r>
              <w:rPr>
                <w:spacing w:val="-6"/>
                <w:sz w:val="30"/>
                <w:szCs w:val="30"/>
              </w:rPr>
              <w:t>3,594</w:t>
            </w:r>
          </w:p>
        </w:tc>
        <w:tc>
          <w:tcPr>
            <w:tcW w:w="1418" w:type="dxa"/>
            <w:shd w:val="clear" w:color="auto" w:fill="FFFFFF"/>
          </w:tcPr>
          <w:p w14:paraId="39C347D8" w14:textId="77777777" w:rsidR="009C5091" w:rsidRDefault="009C5091" w:rsidP="009C5091">
            <w:pPr>
              <w:tabs>
                <w:tab w:val="decimal" w:pos="948"/>
              </w:tabs>
              <w:spacing w:before="40" w:after="20" w:line="216" w:lineRule="auto"/>
              <w:ind w:left="-72"/>
              <w:rPr>
                <w:spacing w:val="-6"/>
                <w:sz w:val="30"/>
                <w:szCs w:val="30"/>
              </w:rPr>
            </w:pPr>
            <w:r>
              <w:rPr>
                <w:spacing w:val="-6"/>
                <w:sz w:val="30"/>
                <w:szCs w:val="30"/>
                <w:cs/>
              </w:rPr>
              <w:t>-</w:t>
            </w:r>
          </w:p>
        </w:tc>
        <w:tc>
          <w:tcPr>
            <w:tcW w:w="1417" w:type="dxa"/>
            <w:shd w:val="clear" w:color="auto" w:fill="auto"/>
          </w:tcPr>
          <w:p w14:paraId="13A80B54" w14:textId="77777777" w:rsidR="009C5091" w:rsidRDefault="009C5091" w:rsidP="009C5091">
            <w:pPr>
              <w:tabs>
                <w:tab w:val="decimal" w:pos="818"/>
              </w:tabs>
              <w:spacing w:before="40" w:after="20" w:line="216" w:lineRule="auto"/>
              <w:jc w:val="right"/>
              <w:rPr>
                <w:spacing w:val="-6"/>
                <w:sz w:val="30"/>
                <w:szCs w:val="30"/>
              </w:rPr>
            </w:pPr>
            <w:r>
              <w:rPr>
                <w:spacing w:val="-6"/>
                <w:sz w:val="30"/>
                <w:szCs w:val="30"/>
              </w:rPr>
              <w:t>3,594</w:t>
            </w:r>
          </w:p>
        </w:tc>
      </w:tr>
      <w:tr w:rsidR="009C5091" w14:paraId="7DCB1AA8" w14:textId="77777777">
        <w:trPr>
          <w:trHeight w:val="20"/>
        </w:trPr>
        <w:tc>
          <w:tcPr>
            <w:tcW w:w="3260" w:type="dxa"/>
            <w:shd w:val="clear" w:color="auto" w:fill="auto"/>
            <w:vAlign w:val="center"/>
          </w:tcPr>
          <w:p w14:paraId="698FBB33" w14:textId="77777777" w:rsidR="009C5091" w:rsidRDefault="009C5091" w:rsidP="009C5091">
            <w:pPr>
              <w:numPr>
                <w:ilvl w:val="0"/>
                <w:numId w:val="1"/>
              </w:numPr>
              <w:tabs>
                <w:tab w:val="left" w:pos="601"/>
              </w:tabs>
              <w:spacing w:before="40" w:after="20" w:line="216" w:lineRule="auto"/>
              <w:ind w:left="459" w:firstLine="0"/>
              <w:jc w:val="both"/>
              <w:rPr>
                <w:sz w:val="30"/>
                <w:szCs w:val="30"/>
              </w:rPr>
            </w:pPr>
            <w:r>
              <w:rPr>
                <w:sz w:val="30"/>
                <w:szCs w:val="30"/>
                <w:cs/>
              </w:rPr>
              <w:t>บริษัทที่เกี่ยวข้องกัน</w:t>
            </w:r>
          </w:p>
        </w:tc>
        <w:tc>
          <w:tcPr>
            <w:tcW w:w="1418" w:type="dxa"/>
            <w:shd w:val="clear" w:color="auto" w:fill="FFFFFF"/>
            <w:vAlign w:val="center"/>
          </w:tcPr>
          <w:p w14:paraId="4A0D89D7" w14:textId="77777777" w:rsidR="009C5091" w:rsidRDefault="009C5091" w:rsidP="009C5091">
            <w:pPr>
              <w:pBdr>
                <w:bottom w:val="single" w:sz="4" w:space="1" w:color="auto"/>
              </w:pBdr>
              <w:spacing w:before="40" w:after="20" w:line="216" w:lineRule="auto"/>
              <w:jc w:val="right"/>
              <w:rPr>
                <w:sz w:val="30"/>
                <w:szCs w:val="30"/>
              </w:rPr>
            </w:pPr>
            <w:r>
              <w:rPr>
                <w:sz w:val="30"/>
                <w:szCs w:val="30"/>
              </w:rPr>
              <w:t>5,381</w:t>
            </w:r>
          </w:p>
        </w:tc>
        <w:tc>
          <w:tcPr>
            <w:tcW w:w="1417" w:type="dxa"/>
            <w:shd w:val="clear" w:color="auto" w:fill="auto"/>
            <w:vAlign w:val="center"/>
          </w:tcPr>
          <w:p w14:paraId="046DCFAE" w14:textId="77777777" w:rsidR="009C5091" w:rsidRDefault="009C5091" w:rsidP="009C5091">
            <w:pPr>
              <w:pBdr>
                <w:bottom w:val="single" w:sz="4" w:space="1" w:color="auto"/>
              </w:pBdr>
              <w:spacing w:before="40" w:after="20" w:line="216" w:lineRule="auto"/>
              <w:jc w:val="right"/>
              <w:rPr>
                <w:sz w:val="30"/>
                <w:szCs w:val="30"/>
              </w:rPr>
            </w:pPr>
            <w:r>
              <w:rPr>
                <w:sz w:val="30"/>
                <w:szCs w:val="30"/>
              </w:rPr>
              <w:t>6,853</w:t>
            </w:r>
          </w:p>
        </w:tc>
        <w:tc>
          <w:tcPr>
            <w:tcW w:w="1418" w:type="dxa"/>
            <w:shd w:val="clear" w:color="auto" w:fill="FFFFFF"/>
            <w:vAlign w:val="center"/>
          </w:tcPr>
          <w:p w14:paraId="03C50022" w14:textId="77777777" w:rsidR="009C5091" w:rsidRDefault="009C5091" w:rsidP="009C5091">
            <w:pPr>
              <w:pBdr>
                <w:bottom w:val="single" w:sz="4" w:space="1" w:color="auto"/>
              </w:pBdr>
              <w:spacing w:before="40" w:after="20" w:line="216" w:lineRule="auto"/>
              <w:jc w:val="right"/>
              <w:rPr>
                <w:sz w:val="30"/>
                <w:szCs w:val="30"/>
              </w:rPr>
            </w:pPr>
            <w:r>
              <w:rPr>
                <w:sz w:val="30"/>
                <w:szCs w:val="30"/>
              </w:rPr>
              <w:t>5,381</w:t>
            </w:r>
          </w:p>
        </w:tc>
        <w:tc>
          <w:tcPr>
            <w:tcW w:w="1417" w:type="dxa"/>
            <w:shd w:val="clear" w:color="auto" w:fill="auto"/>
            <w:vAlign w:val="center"/>
          </w:tcPr>
          <w:p w14:paraId="37A2DB7D" w14:textId="77777777" w:rsidR="009C5091" w:rsidRDefault="009C5091" w:rsidP="009C5091">
            <w:pPr>
              <w:pBdr>
                <w:bottom w:val="single" w:sz="4" w:space="1" w:color="auto"/>
              </w:pBdr>
              <w:spacing w:before="40" w:after="20" w:line="216" w:lineRule="auto"/>
              <w:jc w:val="right"/>
              <w:rPr>
                <w:sz w:val="30"/>
                <w:szCs w:val="30"/>
              </w:rPr>
            </w:pPr>
            <w:r>
              <w:rPr>
                <w:sz w:val="30"/>
                <w:szCs w:val="30"/>
              </w:rPr>
              <w:t>6,853</w:t>
            </w:r>
          </w:p>
        </w:tc>
      </w:tr>
      <w:tr w:rsidR="009C5091" w14:paraId="5D8B7DAA" w14:textId="77777777">
        <w:trPr>
          <w:trHeight w:val="20"/>
        </w:trPr>
        <w:tc>
          <w:tcPr>
            <w:tcW w:w="3260" w:type="dxa"/>
            <w:shd w:val="clear" w:color="auto" w:fill="auto"/>
          </w:tcPr>
          <w:p w14:paraId="73CA8D79" w14:textId="77777777" w:rsidR="009C5091" w:rsidRDefault="009C5091" w:rsidP="009C5091">
            <w:pPr>
              <w:spacing w:before="40" w:after="20" w:line="216" w:lineRule="auto"/>
              <w:ind w:left="601"/>
              <w:rPr>
                <w:sz w:val="30"/>
                <w:szCs w:val="30"/>
              </w:rPr>
            </w:pPr>
            <w:r>
              <w:rPr>
                <w:sz w:val="30"/>
                <w:szCs w:val="30"/>
                <w:cs/>
              </w:rPr>
              <w:t>รวม</w:t>
            </w:r>
          </w:p>
        </w:tc>
        <w:tc>
          <w:tcPr>
            <w:tcW w:w="1418" w:type="dxa"/>
            <w:shd w:val="clear" w:color="auto" w:fill="FFFFFF"/>
            <w:vAlign w:val="center"/>
          </w:tcPr>
          <w:p w14:paraId="3CA25145" w14:textId="77777777" w:rsidR="009C5091" w:rsidRDefault="009C5091" w:rsidP="009C5091">
            <w:pPr>
              <w:pBdr>
                <w:bottom w:val="double" w:sz="4" w:space="1" w:color="auto"/>
              </w:pBdr>
              <w:spacing w:before="40" w:after="20" w:line="216" w:lineRule="auto"/>
              <w:jc w:val="right"/>
              <w:rPr>
                <w:sz w:val="30"/>
                <w:szCs w:val="30"/>
              </w:rPr>
            </w:pPr>
            <w:r>
              <w:rPr>
                <w:sz w:val="30"/>
                <w:szCs w:val="30"/>
              </w:rPr>
              <w:t>5,381</w:t>
            </w:r>
          </w:p>
        </w:tc>
        <w:tc>
          <w:tcPr>
            <w:tcW w:w="1417" w:type="dxa"/>
            <w:shd w:val="clear" w:color="auto" w:fill="auto"/>
            <w:vAlign w:val="center"/>
          </w:tcPr>
          <w:p w14:paraId="3A1496B7" w14:textId="77777777" w:rsidR="009C5091" w:rsidRDefault="009C5091" w:rsidP="009C5091">
            <w:pPr>
              <w:pBdr>
                <w:bottom w:val="double" w:sz="4" w:space="1" w:color="auto"/>
              </w:pBdr>
              <w:spacing w:before="40" w:after="20" w:line="216" w:lineRule="auto"/>
              <w:jc w:val="right"/>
              <w:rPr>
                <w:sz w:val="30"/>
                <w:szCs w:val="30"/>
              </w:rPr>
            </w:pPr>
            <w:r>
              <w:rPr>
                <w:sz w:val="30"/>
                <w:szCs w:val="30"/>
              </w:rPr>
              <w:t>10,447</w:t>
            </w:r>
          </w:p>
        </w:tc>
        <w:tc>
          <w:tcPr>
            <w:tcW w:w="1418" w:type="dxa"/>
            <w:shd w:val="clear" w:color="auto" w:fill="FFFFFF"/>
            <w:vAlign w:val="center"/>
          </w:tcPr>
          <w:p w14:paraId="42E6AB5E" w14:textId="77777777" w:rsidR="009C5091" w:rsidRDefault="009C5091" w:rsidP="009C5091">
            <w:pPr>
              <w:pBdr>
                <w:bottom w:val="double" w:sz="4" w:space="1" w:color="auto"/>
              </w:pBdr>
              <w:spacing w:before="40" w:after="20" w:line="216" w:lineRule="auto"/>
              <w:jc w:val="right"/>
              <w:rPr>
                <w:sz w:val="30"/>
                <w:szCs w:val="30"/>
              </w:rPr>
            </w:pPr>
            <w:r>
              <w:rPr>
                <w:sz w:val="30"/>
                <w:szCs w:val="30"/>
              </w:rPr>
              <w:t>5,385</w:t>
            </w:r>
          </w:p>
        </w:tc>
        <w:tc>
          <w:tcPr>
            <w:tcW w:w="1417" w:type="dxa"/>
            <w:shd w:val="clear" w:color="auto" w:fill="auto"/>
            <w:vAlign w:val="center"/>
          </w:tcPr>
          <w:p w14:paraId="26491A87" w14:textId="77777777" w:rsidR="009C5091" w:rsidRDefault="009C5091" w:rsidP="009C5091">
            <w:pPr>
              <w:pBdr>
                <w:bottom w:val="double" w:sz="4" w:space="1" w:color="auto"/>
              </w:pBdr>
              <w:spacing w:before="40" w:after="20" w:line="216" w:lineRule="auto"/>
              <w:jc w:val="right"/>
              <w:rPr>
                <w:sz w:val="30"/>
                <w:szCs w:val="30"/>
              </w:rPr>
            </w:pPr>
            <w:r>
              <w:rPr>
                <w:sz w:val="30"/>
                <w:szCs w:val="30"/>
              </w:rPr>
              <w:t>11,177</w:t>
            </w:r>
          </w:p>
        </w:tc>
      </w:tr>
      <w:tr w:rsidR="009C5091" w14:paraId="347C8165" w14:textId="77777777">
        <w:trPr>
          <w:trHeight w:val="20"/>
        </w:trPr>
        <w:tc>
          <w:tcPr>
            <w:tcW w:w="3260" w:type="dxa"/>
            <w:shd w:val="clear" w:color="auto" w:fill="auto"/>
            <w:vAlign w:val="center"/>
          </w:tcPr>
          <w:p w14:paraId="4B60CDAE" w14:textId="77777777" w:rsidR="009C5091" w:rsidRDefault="009C5091" w:rsidP="009C5091">
            <w:pPr>
              <w:pStyle w:val="ListParagraph"/>
              <w:widowControl/>
              <w:numPr>
                <w:ilvl w:val="0"/>
                <w:numId w:val="31"/>
              </w:numPr>
              <w:adjustRightInd/>
              <w:spacing w:before="120" w:after="20" w:line="216" w:lineRule="auto"/>
              <w:ind w:left="460" w:right="-108" w:hanging="284"/>
              <w:contextualSpacing w:val="0"/>
              <w:jc w:val="thaiDistribute"/>
              <w:textAlignment w:val="auto"/>
              <w:rPr>
                <w:b/>
                <w:bCs/>
                <w:sz w:val="30"/>
                <w:szCs w:val="30"/>
              </w:rPr>
            </w:pPr>
            <w:r>
              <w:rPr>
                <w:rFonts w:hint="cs"/>
                <w:b/>
                <w:bCs/>
                <w:sz w:val="30"/>
                <w:szCs w:val="30"/>
                <w:cs/>
              </w:rPr>
              <w:t>รายได้รับจ้าง</w:t>
            </w:r>
          </w:p>
        </w:tc>
        <w:tc>
          <w:tcPr>
            <w:tcW w:w="1418" w:type="dxa"/>
            <w:shd w:val="clear" w:color="auto" w:fill="FFFFFF"/>
            <w:vAlign w:val="center"/>
          </w:tcPr>
          <w:p w14:paraId="5BBF6DC4" w14:textId="77777777" w:rsidR="009C5091" w:rsidRDefault="009C5091" w:rsidP="009C5091">
            <w:pPr>
              <w:spacing w:before="40" w:after="20" w:line="216" w:lineRule="auto"/>
              <w:ind w:left="-72" w:right="175"/>
              <w:jc w:val="right"/>
              <w:rPr>
                <w:b/>
                <w:bCs/>
                <w:sz w:val="30"/>
                <w:szCs w:val="30"/>
                <w:highlight w:val="yellow"/>
              </w:rPr>
            </w:pPr>
          </w:p>
        </w:tc>
        <w:tc>
          <w:tcPr>
            <w:tcW w:w="1417" w:type="dxa"/>
            <w:shd w:val="clear" w:color="auto" w:fill="auto"/>
            <w:vAlign w:val="center"/>
          </w:tcPr>
          <w:p w14:paraId="59E2E513" w14:textId="77777777" w:rsidR="009C5091" w:rsidRDefault="009C5091" w:rsidP="009C5091">
            <w:pPr>
              <w:spacing w:before="40" w:after="20" w:line="216" w:lineRule="auto"/>
              <w:ind w:left="-72" w:right="175"/>
              <w:jc w:val="right"/>
              <w:rPr>
                <w:b/>
                <w:bCs/>
                <w:sz w:val="30"/>
                <w:szCs w:val="30"/>
              </w:rPr>
            </w:pPr>
          </w:p>
        </w:tc>
        <w:tc>
          <w:tcPr>
            <w:tcW w:w="1418" w:type="dxa"/>
            <w:shd w:val="clear" w:color="auto" w:fill="FFFFFF"/>
            <w:vAlign w:val="center"/>
          </w:tcPr>
          <w:p w14:paraId="707AE0D1" w14:textId="77777777" w:rsidR="009C5091" w:rsidRDefault="009C5091" w:rsidP="009C5091">
            <w:pPr>
              <w:spacing w:before="40" w:after="20" w:line="216" w:lineRule="auto"/>
              <w:jc w:val="right"/>
              <w:rPr>
                <w:b/>
                <w:bCs/>
                <w:sz w:val="30"/>
                <w:szCs w:val="30"/>
                <w:highlight w:val="yellow"/>
              </w:rPr>
            </w:pPr>
          </w:p>
        </w:tc>
        <w:tc>
          <w:tcPr>
            <w:tcW w:w="1417" w:type="dxa"/>
            <w:shd w:val="clear" w:color="auto" w:fill="auto"/>
            <w:vAlign w:val="center"/>
          </w:tcPr>
          <w:p w14:paraId="350FA6BD" w14:textId="77777777" w:rsidR="009C5091" w:rsidRDefault="009C5091" w:rsidP="009C5091">
            <w:pPr>
              <w:spacing w:before="40" w:after="20" w:line="216" w:lineRule="auto"/>
              <w:jc w:val="right"/>
              <w:rPr>
                <w:b/>
                <w:bCs/>
                <w:sz w:val="30"/>
                <w:szCs w:val="30"/>
              </w:rPr>
            </w:pPr>
          </w:p>
        </w:tc>
      </w:tr>
      <w:tr w:rsidR="009C5091" w14:paraId="4F780CF5" w14:textId="77777777">
        <w:trPr>
          <w:trHeight w:val="20"/>
        </w:trPr>
        <w:tc>
          <w:tcPr>
            <w:tcW w:w="3260" w:type="dxa"/>
            <w:shd w:val="clear" w:color="auto" w:fill="auto"/>
            <w:vAlign w:val="center"/>
          </w:tcPr>
          <w:p w14:paraId="277CC647" w14:textId="77777777" w:rsidR="009C5091" w:rsidRDefault="009C5091" w:rsidP="009C5091">
            <w:pPr>
              <w:numPr>
                <w:ilvl w:val="0"/>
                <w:numId w:val="1"/>
              </w:numPr>
              <w:tabs>
                <w:tab w:val="left" w:pos="601"/>
              </w:tabs>
              <w:spacing w:before="40" w:after="20" w:line="216" w:lineRule="auto"/>
              <w:ind w:left="459" w:firstLine="0"/>
              <w:jc w:val="both"/>
              <w:rPr>
                <w:sz w:val="30"/>
                <w:szCs w:val="30"/>
              </w:rPr>
            </w:pPr>
            <w:r>
              <w:rPr>
                <w:sz w:val="30"/>
                <w:szCs w:val="30"/>
                <w:cs/>
              </w:rPr>
              <w:t>บริษัทที่เกี่ยวข้องกัน</w:t>
            </w:r>
          </w:p>
        </w:tc>
        <w:tc>
          <w:tcPr>
            <w:tcW w:w="1418" w:type="dxa"/>
            <w:shd w:val="clear" w:color="auto" w:fill="FFFFFF"/>
            <w:vAlign w:val="center"/>
          </w:tcPr>
          <w:p w14:paraId="78CF4950" w14:textId="1372880D" w:rsidR="009C5091" w:rsidRDefault="009C5091" w:rsidP="00183EB0">
            <w:pPr>
              <w:pBdr>
                <w:bottom w:val="double" w:sz="4" w:space="1" w:color="auto"/>
              </w:pBdr>
              <w:tabs>
                <w:tab w:val="left" w:pos="884"/>
              </w:tabs>
              <w:spacing w:before="40" w:after="20" w:line="216" w:lineRule="auto"/>
              <w:ind w:left="-72"/>
              <w:rPr>
                <w:sz w:val="30"/>
                <w:szCs w:val="30"/>
              </w:rPr>
            </w:pPr>
            <w:r>
              <w:rPr>
                <w:sz w:val="30"/>
                <w:szCs w:val="30"/>
              </w:rPr>
              <w:tab/>
            </w:r>
            <w:r>
              <w:rPr>
                <w:sz w:val="30"/>
                <w:szCs w:val="30"/>
                <w:cs/>
              </w:rPr>
              <w:t>-</w:t>
            </w:r>
          </w:p>
        </w:tc>
        <w:tc>
          <w:tcPr>
            <w:tcW w:w="1417" w:type="dxa"/>
            <w:shd w:val="clear" w:color="auto" w:fill="auto"/>
            <w:vAlign w:val="center"/>
          </w:tcPr>
          <w:p w14:paraId="433C72C1" w14:textId="77777777" w:rsidR="009C5091" w:rsidRDefault="009C5091" w:rsidP="009C5091">
            <w:pPr>
              <w:pBdr>
                <w:bottom w:val="double" w:sz="4" w:space="1" w:color="auto"/>
              </w:pBdr>
              <w:tabs>
                <w:tab w:val="left" w:pos="837"/>
              </w:tabs>
              <w:spacing w:before="40" w:after="20" w:line="216" w:lineRule="auto"/>
              <w:ind w:left="-72"/>
              <w:jc w:val="right"/>
              <w:rPr>
                <w:sz w:val="30"/>
                <w:szCs w:val="30"/>
              </w:rPr>
            </w:pPr>
            <w:r>
              <w:rPr>
                <w:rFonts w:hint="cs"/>
                <w:sz w:val="30"/>
                <w:szCs w:val="30"/>
                <w:cs/>
              </w:rPr>
              <w:t>1</w:t>
            </w:r>
          </w:p>
        </w:tc>
        <w:tc>
          <w:tcPr>
            <w:tcW w:w="1418" w:type="dxa"/>
            <w:shd w:val="clear" w:color="auto" w:fill="FFFFFF"/>
            <w:vAlign w:val="center"/>
          </w:tcPr>
          <w:p w14:paraId="010B3726" w14:textId="2BE5CB63" w:rsidR="009C5091" w:rsidRDefault="009C5091" w:rsidP="009C5091">
            <w:pPr>
              <w:pBdr>
                <w:bottom w:val="double" w:sz="4" w:space="1" w:color="auto"/>
              </w:pBdr>
              <w:tabs>
                <w:tab w:val="left" w:pos="884"/>
              </w:tabs>
              <w:spacing w:before="40" w:after="20" w:line="216" w:lineRule="auto"/>
              <w:ind w:left="-72"/>
              <w:rPr>
                <w:sz w:val="30"/>
                <w:szCs w:val="30"/>
              </w:rPr>
            </w:pPr>
            <w:r>
              <w:rPr>
                <w:sz w:val="30"/>
                <w:szCs w:val="30"/>
              </w:rPr>
              <w:tab/>
            </w:r>
            <w:r>
              <w:rPr>
                <w:sz w:val="30"/>
                <w:szCs w:val="30"/>
                <w:cs/>
              </w:rPr>
              <w:t>-</w:t>
            </w:r>
          </w:p>
        </w:tc>
        <w:tc>
          <w:tcPr>
            <w:tcW w:w="1417" w:type="dxa"/>
            <w:shd w:val="clear" w:color="auto" w:fill="auto"/>
            <w:vAlign w:val="center"/>
          </w:tcPr>
          <w:p w14:paraId="264F68E6" w14:textId="77777777" w:rsidR="009C5091" w:rsidRDefault="009C5091" w:rsidP="009C5091">
            <w:pPr>
              <w:pBdr>
                <w:bottom w:val="double" w:sz="4" w:space="1" w:color="auto"/>
              </w:pBdr>
              <w:tabs>
                <w:tab w:val="left" w:pos="837"/>
              </w:tabs>
              <w:spacing w:before="40" w:after="20" w:line="216" w:lineRule="auto"/>
              <w:ind w:left="-72"/>
              <w:jc w:val="right"/>
              <w:rPr>
                <w:sz w:val="30"/>
                <w:szCs w:val="30"/>
              </w:rPr>
            </w:pPr>
            <w:r>
              <w:rPr>
                <w:rFonts w:hint="cs"/>
                <w:sz w:val="30"/>
                <w:szCs w:val="30"/>
                <w:cs/>
              </w:rPr>
              <w:t>1</w:t>
            </w:r>
          </w:p>
        </w:tc>
      </w:tr>
      <w:tr w:rsidR="009C5091" w14:paraId="4734ABEC"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4B95EA55" w14:textId="77777777" w:rsidR="009C5091" w:rsidRDefault="009C5091" w:rsidP="009C5091">
            <w:pPr>
              <w:pStyle w:val="ListParagraph"/>
              <w:widowControl/>
              <w:numPr>
                <w:ilvl w:val="0"/>
                <w:numId w:val="31"/>
              </w:numPr>
              <w:adjustRightInd/>
              <w:spacing w:before="120" w:after="20" w:line="216" w:lineRule="auto"/>
              <w:ind w:left="460" w:right="-108" w:hanging="284"/>
              <w:contextualSpacing w:val="0"/>
              <w:jc w:val="thaiDistribute"/>
              <w:textAlignment w:val="auto"/>
              <w:rPr>
                <w:b/>
                <w:bCs/>
                <w:sz w:val="30"/>
                <w:szCs w:val="30"/>
              </w:rPr>
            </w:pPr>
            <w:r>
              <w:rPr>
                <w:b/>
                <w:bCs/>
                <w:sz w:val="30"/>
                <w:szCs w:val="30"/>
                <w:cs/>
              </w:rPr>
              <w:t>ค่าเช่ารับ</w:t>
            </w:r>
          </w:p>
        </w:tc>
        <w:tc>
          <w:tcPr>
            <w:tcW w:w="1418" w:type="dxa"/>
            <w:tcBorders>
              <w:top w:val="nil"/>
              <w:left w:val="nil"/>
              <w:bottom w:val="nil"/>
              <w:right w:val="nil"/>
            </w:tcBorders>
            <w:shd w:val="clear" w:color="auto" w:fill="auto"/>
            <w:vAlign w:val="center"/>
          </w:tcPr>
          <w:p w14:paraId="514BA06F" w14:textId="77777777" w:rsidR="009C5091" w:rsidRDefault="009C5091" w:rsidP="009C5091">
            <w:pPr>
              <w:spacing w:before="40" w:after="20" w:line="216" w:lineRule="auto"/>
              <w:ind w:left="-72" w:right="175"/>
              <w:jc w:val="right"/>
              <w:rPr>
                <w:sz w:val="30"/>
                <w:szCs w:val="30"/>
              </w:rPr>
            </w:pPr>
          </w:p>
        </w:tc>
        <w:tc>
          <w:tcPr>
            <w:tcW w:w="1417" w:type="dxa"/>
            <w:tcBorders>
              <w:top w:val="nil"/>
              <w:left w:val="nil"/>
              <w:bottom w:val="nil"/>
              <w:right w:val="nil"/>
            </w:tcBorders>
            <w:shd w:val="clear" w:color="auto" w:fill="auto"/>
            <w:vAlign w:val="center"/>
          </w:tcPr>
          <w:p w14:paraId="5D56AF32" w14:textId="77777777" w:rsidR="009C5091" w:rsidRDefault="009C5091" w:rsidP="009C5091">
            <w:pPr>
              <w:spacing w:before="40" w:after="20" w:line="216" w:lineRule="auto"/>
              <w:ind w:left="-72" w:right="175"/>
              <w:jc w:val="right"/>
              <w:rPr>
                <w:sz w:val="30"/>
                <w:szCs w:val="30"/>
              </w:rPr>
            </w:pPr>
          </w:p>
        </w:tc>
        <w:tc>
          <w:tcPr>
            <w:tcW w:w="1418" w:type="dxa"/>
            <w:tcBorders>
              <w:top w:val="nil"/>
              <w:left w:val="nil"/>
              <w:bottom w:val="nil"/>
              <w:right w:val="nil"/>
            </w:tcBorders>
            <w:shd w:val="clear" w:color="auto" w:fill="auto"/>
            <w:vAlign w:val="center"/>
          </w:tcPr>
          <w:p w14:paraId="618BE814" w14:textId="77777777" w:rsidR="009C5091" w:rsidRDefault="009C5091" w:rsidP="009C5091">
            <w:pPr>
              <w:spacing w:before="40" w:after="20" w:line="216" w:lineRule="auto"/>
              <w:ind w:left="-72" w:right="157"/>
              <w:jc w:val="right"/>
              <w:rPr>
                <w:sz w:val="30"/>
                <w:szCs w:val="30"/>
              </w:rPr>
            </w:pPr>
          </w:p>
        </w:tc>
        <w:tc>
          <w:tcPr>
            <w:tcW w:w="1417" w:type="dxa"/>
            <w:tcBorders>
              <w:top w:val="nil"/>
              <w:left w:val="nil"/>
              <w:bottom w:val="nil"/>
              <w:right w:val="nil"/>
            </w:tcBorders>
            <w:shd w:val="clear" w:color="auto" w:fill="auto"/>
            <w:vAlign w:val="center"/>
          </w:tcPr>
          <w:p w14:paraId="4F533C14" w14:textId="77777777" w:rsidR="009C5091" w:rsidRDefault="009C5091" w:rsidP="009C5091">
            <w:pPr>
              <w:spacing w:before="40" w:after="20" w:line="216" w:lineRule="auto"/>
              <w:ind w:left="-72" w:right="157"/>
              <w:jc w:val="right"/>
              <w:rPr>
                <w:sz w:val="30"/>
                <w:szCs w:val="30"/>
              </w:rPr>
            </w:pPr>
          </w:p>
        </w:tc>
      </w:tr>
      <w:tr w:rsidR="00183EB0" w14:paraId="718465EF"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4AB462B6" w14:textId="77777777" w:rsidR="00183EB0" w:rsidRDefault="00183EB0" w:rsidP="00183EB0">
            <w:pPr>
              <w:numPr>
                <w:ilvl w:val="0"/>
                <w:numId w:val="1"/>
              </w:numPr>
              <w:tabs>
                <w:tab w:val="left" w:pos="601"/>
              </w:tabs>
              <w:spacing w:before="40" w:after="20" w:line="216" w:lineRule="auto"/>
              <w:ind w:left="459" w:firstLine="0"/>
              <w:jc w:val="both"/>
              <w:rPr>
                <w:sz w:val="30"/>
                <w:szCs w:val="30"/>
              </w:rPr>
            </w:pPr>
            <w:r>
              <w:rPr>
                <w:sz w:val="30"/>
                <w:szCs w:val="30"/>
                <w:cs/>
              </w:rPr>
              <w:t>บริษัทย่อย</w:t>
            </w:r>
          </w:p>
        </w:tc>
        <w:tc>
          <w:tcPr>
            <w:tcW w:w="1418" w:type="dxa"/>
            <w:tcBorders>
              <w:top w:val="nil"/>
              <w:left w:val="nil"/>
              <w:bottom w:val="nil"/>
              <w:right w:val="nil"/>
            </w:tcBorders>
            <w:shd w:val="clear" w:color="auto" w:fill="FFFFFF"/>
            <w:vAlign w:val="center"/>
          </w:tcPr>
          <w:p w14:paraId="053BC221" w14:textId="77777777" w:rsidR="00183EB0" w:rsidRDefault="00183EB0" w:rsidP="00183EB0">
            <w:pPr>
              <w:pBdr>
                <w:bottom w:val="double" w:sz="4" w:space="1" w:color="auto"/>
              </w:pBdr>
              <w:tabs>
                <w:tab w:val="decimal" w:pos="948"/>
              </w:tabs>
              <w:spacing w:before="40" w:after="20" w:line="216" w:lineRule="auto"/>
              <w:ind w:left="-72"/>
              <w:rPr>
                <w:sz w:val="30"/>
                <w:szCs w:val="30"/>
              </w:rPr>
            </w:pPr>
            <w:r>
              <w:rPr>
                <w:sz w:val="30"/>
                <w:szCs w:val="30"/>
                <w:cs/>
              </w:rPr>
              <w:t>-</w:t>
            </w:r>
          </w:p>
        </w:tc>
        <w:tc>
          <w:tcPr>
            <w:tcW w:w="1417" w:type="dxa"/>
            <w:tcBorders>
              <w:top w:val="nil"/>
              <w:left w:val="nil"/>
              <w:bottom w:val="nil"/>
              <w:right w:val="nil"/>
            </w:tcBorders>
            <w:shd w:val="clear" w:color="auto" w:fill="auto"/>
            <w:vAlign w:val="center"/>
          </w:tcPr>
          <w:p w14:paraId="60930F94" w14:textId="0D1FF280" w:rsidR="00183EB0" w:rsidRDefault="00183EB0" w:rsidP="00183EB0">
            <w:pPr>
              <w:pBdr>
                <w:bottom w:val="double" w:sz="4" w:space="1" w:color="auto"/>
              </w:pBdr>
              <w:tabs>
                <w:tab w:val="left" w:pos="772"/>
              </w:tabs>
              <w:spacing w:before="40" w:after="20" w:line="216" w:lineRule="auto"/>
              <w:ind w:left="-72"/>
              <w:rPr>
                <w:sz w:val="30"/>
                <w:szCs w:val="30"/>
              </w:rPr>
            </w:pPr>
            <w:r>
              <w:rPr>
                <w:sz w:val="30"/>
                <w:szCs w:val="30"/>
              </w:rPr>
              <w:tab/>
            </w:r>
            <w:r>
              <w:rPr>
                <w:sz w:val="30"/>
                <w:szCs w:val="30"/>
                <w:cs/>
              </w:rPr>
              <w:t>-</w:t>
            </w:r>
          </w:p>
        </w:tc>
        <w:tc>
          <w:tcPr>
            <w:tcW w:w="1418" w:type="dxa"/>
            <w:tcBorders>
              <w:top w:val="nil"/>
              <w:left w:val="nil"/>
              <w:bottom w:val="nil"/>
              <w:right w:val="nil"/>
            </w:tcBorders>
            <w:shd w:val="clear" w:color="auto" w:fill="FFFFFF"/>
            <w:vAlign w:val="center"/>
          </w:tcPr>
          <w:p w14:paraId="04C98553" w14:textId="77777777" w:rsidR="00183EB0" w:rsidRDefault="00183EB0" w:rsidP="00183EB0">
            <w:pPr>
              <w:pBdr>
                <w:bottom w:val="double" w:sz="4" w:space="1" w:color="auto"/>
              </w:pBdr>
              <w:tabs>
                <w:tab w:val="decimal" w:pos="1168"/>
              </w:tabs>
              <w:spacing w:before="40" w:after="20" w:line="216" w:lineRule="auto"/>
              <w:jc w:val="right"/>
              <w:rPr>
                <w:sz w:val="30"/>
                <w:szCs w:val="30"/>
              </w:rPr>
            </w:pPr>
            <w:r>
              <w:rPr>
                <w:sz w:val="30"/>
                <w:szCs w:val="30"/>
              </w:rPr>
              <w:t>236</w:t>
            </w:r>
          </w:p>
        </w:tc>
        <w:tc>
          <w:tcPr>
            <w:tcW w:w="1417" w:type="dxa"/>
            <w:tcBorders>
              <w:top w:val="nil"/>
              <w:left w:val="nil"/>
              <w:bottom w:val="nil"/>
              <w:right w:val="nil"/>
            </w:tcBorders>
            <w:shd w:val="clear" w:color="auto" w:fill="auto"/>
            <w:vAlign w:val="center"/>
          </w:tcPr>
          <w:p w14:paraId="420C6B7D" w14:textId="77777777" w:rsidR="00183EB0" w:rsidRDefault="00183EB0" w:rsidP="00183EB0">
            <w:pPr>
              <w:pBdr>
                <w:bottom w:val="double" w:sz="4" w:space="1" w:color="auto"/>
              </w:pBdr>
              <w:tabs>
                <w:tab w:val="decimal" w:pos="1168"/>
              </w:tabs>
              <w:spacing w:before="40" w:after="20" w:line="216" w:lineRule="auto"/>
              <w:jc w:val="right"/>
              <w:rPr>
                <w:sz w:val="30"/>
                <w:szCs w:val="30"/>
              </w:rPr>
            </w:pPr>
            <w:r>
              <w:rPr>
                <w:sz w:val="30"/>
                <w:szCs w:val="30"/>
              </w:rPr>
              <w:t>97</w:t>
            </w:r>
          </w:p>
        </w:tc>
      </w:tr>
      <w:tr w:rsidR="00183EB0" w14:paraId="72018552"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7958BD83" w14:textId="77777777" w:rsidR="00183EB0" w:rsidRDefault="00183EB0" w:rsidP="00183EB0">
            <w:pPr>
              <w:pStyle w:val="ListParagraph"/>
              <w:widowControl/>
              <w:numPr>
                <w:ilvl w:val="0"/>
                <w:numId w:val="31"/>
              </w:numPr>
              <w:adjustRightInd/>
              <w:spacing w:before="120" w:after="20" w:line="216" w:lineRule="auto"/>
              <w:ind w:left="460" w:right="-108" w:hanging="284"/>
              <w:contextualSpacing w:val="0"/>
              <w:jc w:val="thaiDistribute"/>
              <w:textAlignment w:val="auto"/>
              <w:rPr>
                <w:b/>
                <w:bCs/>
                <w:sz w:val="30"/>
                <w:szCs w:val="30"/>
              </w:rPr>
            </w:pPr>
            <w:r>
              <w:rPr>
                <w:b/>
                <w:bCs/>
                <w:sz w:val="30"/>
                <w:szCs w:val="30"/>
                <w:cs/>
              </w:rPr>
              <w:t>เงินปันผลรับ</w:t>
            </w:r>
          </w:p>
        </w:tc>
        <w:tc>
          <w:tcPr>
            <w:tcW w:w="1418" w:type="dxa"/>
            <w:tcBorders>
              <w:top w:val="nil"/>
              <w:left w:val="nil"/>
              <w:bottom w:val="nil"/>
              <w:right w:val="nil"/>
            </w:tcBorders>
            <w:shd w:val="clear" w:color="auto" w:fill="auto"/>
            <w:vAlign w:val="center"/>
          </w:tcPr>
          <w:p w14:paraId="5C6B4A91" w14:textId="77777777" w:rsidR="00183EB0" w:rsidRDefault="00183EB0" w:rsidP="00183EB0">
            <w:pPr>
              <w:spacing w:before="40" w:after="20" w:line="216" w:lineRule="auto"/>
              <w:ind w:left="-72" w:right="175"/>
              <w:jc w:val="right"/>
              <w:rPr>
                <w:b/>
                <w:bCs/>
                <w:sz w:val="30"/>
                <w:szCs w:val="30"/>
                <w:highlight w:val="yellow"/>
              </w:rPr>
            </w:pPr>
          </w:p>
        </w:tc>
        <w:tc>
          <w:tcPr>
            <w:tcW w:w="1417" w:type="dxa"/>
            <w:tcBorders>
              <w:top w:val="nil"/>
              <w:left w:val="nil"/>
              <w:bottom w:val="nil"/>
              <w:right w:val="nil"/>
            </w:tcBorders>
            <w:shd w:val="clear" w:color="auto" w:fill="auto"/>
            <w:vAlign w:val="center"/>
          </w:tcPr>
          <w:p w14:paraId="1B187FCF" w14:textId="77777777" w:rsidR="00183EB0" w:rsidRDefault="00183EB0" w:rsidP="00183EB0">
            <w:pPr>
              <w:spacing w:before="40" w:after="20" w:line="216" w:lineRule="auto"/>
              <w:ind w:left="-72" w:right="175"/>
              <w:jc w:val="right"/>
              <w:rPr>
                <w:b/>
                <w:bCs/>
                <w:sz w:val="30"/>
                <w:szCs w:val="30"/>
              </w:rPr>
            </w:pPr>
          </w:p>
        </w:tc>
        <w:tc>
          <w:tcPr>
            <w:tcW w:w="1418" w:type="dxa"/>
            <w:tcBorders>
              <w:top w:val="nil"/>
              <w:left w:val="nil"/>
              <w:bottom w:val="nil"/>
              <w:right w:val="nil"/>
            </w:tcBorders>
            <w:shd w:val="clear" w:color="auto" w:fill="auto"/>
            <w:vAlign w:val="center"/>
          </w:tcPr>
          <w:p w14:paraId="15EBE797" w14:textId="77777777" w:rsidR="00183EB0" w:rsidRDefault="00183EB0" w:rsidP="00183EB0">
            <w:pPr>
              <w:spacing w:before="40" w:after="20" w:line="216" w:lineRule="auto"/>
              <w:jc w:val="right"/>
              <w:rPr>
                <w:b/>
                <w:bCs/>
                <w:sz w:val="30"/>
                <w:szCs w:val="30"/>
                <w:highlight w:val="yellow"/>
              </w:rPr>
            </w:pPr>
          </w:p>
        </w:tc>
        <w:tc>
          <w:tcPr>
            <w:tcW w:w="1417" w:type="dxa"/>
            <w:tcBorders>
              <w:top w:val="nil"/>
              <w:left w:val="nil"/>
              <w:bottom w:val="nil"/>
              <w:right w:val="nil"/>
            </w:tcBorders>
            <w:shd w:val="clear" w:color="auto" w:fill="auto"/>
            <w:vAlign w:val="center"/>
          </w:tcPr>
          <w:p w14:paraId="162058F6" w14:textId="77777777" w:rsidR="00183EB0" w:rsidRDefault="00183EB0" w:rsidP="00183EB0">
            <w:pPr>
              <w:spacing w:before="40" w:after="20" w:line="216" w:lineRule="auto"/>
              <w:jc w:val="right"/>
              <w:rPr>
                <w:b/>
                <w:bCs/>
                <w:sz w:val="30"/>
                <w:szCs w:val="30"/>
              </w:rPr>
            </w:pPr>
          </w:p>
        </w:tc>
      </w:tr>
      <w:tr w:rsidR="00183EB0" w14:paraId="33327573"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3F647E38" w14:textId="77777777" w:rsidR="00183EB0" w:rsidRDefault="00183EB0" w:rsidP="00183EB0">
            <w:pPr>
              <w:numPr>
                <w:ilvl w:val="0"/>
                <w:numId w:val="1"/>
              </w:numPr>
              <w:tabs>
                <w:tab w:val="left" w:pos="601"/>
              </w:tabs>
              <w:spacing w:before="40" w:after="20" w:line="216" w:lineRule="auto"/>
              <w:ind w:left="459" w:firstLine="0"/>
              <w:jc w:val="both"/>
              <w:rPr>
                <w:sz w:val="30"/>
                <w:szCs w:val="30"/>
              </w:rPr>
            </w:pPr>
            <w:r>
              <w:rPr>
                <w:sz w:val="30"/>
                <w:szCs w:val="30"/>
                <w:cs/>
              </w:rPr>
              <w:t>บริษัทที่เกี่ยวข้องกัน</w:t>
            </w:r>
          </w:p>
        </w:tc>
        <w:tc>
          <w:tcPr>
            <w:tcW w:w="1418" w:type="dxa"/>
            <w:tcBorders>
              <w:top w:val="nil"/>
              <w:left w:val="nil"/>
              <w:bottom w:val="nil"/>
              <w:right w:val="nil"/>
            </w:tcBorders>
            <w:shd w:val="clear" w:color="auto" w:fill="auto"/>
            <w:vAlign w:val="center"/>
          </w:tcPr>
          <w:p w14:paraId="0D4B05AF" w14:textId="77777777" w:rsidR="00183EB0" w:rsidRDefault="00183EB0" w:rsidP="00183EB0">
            <w:pPr>
              <w:pBdr>
                <w:bottom w:val="double" w:sz="4" w:space="1" w:color="auto"/>
              </w:pBdr>
              <w:spacing w:before="40" w:after="20" w:line="216" w:lineRule="auto"/>
              <w:ind w:left="34"/>
              <w:jc w:val="right"/>
              <w:rPr>
                <w:sz w:val="30"/>
                <w:szCs w:val="30"/>
              </w:rPr>
            </w:pPr>
            <w:r>
              <w:rPr>
                <w:sz w:val="30"/>
                <w:szCs w:val="30"/>
              </w:rPr>
              <w:t>4,369</w:t>
            </w:r>
          </w:p>
        </w:tc>
        <w:tc>
          <w:tcPr>
            <w:tcW w:w="1417" w:type="dxa"/>
            <w:tcBorders>
              <w:top w:val="nil"/>
              <w:left w:val="nil"/>
              <w:bottom w:val="nil"/>
              <w:right w:val="nil"/>
            </w:tcBorders>
            <w:shd w:val="clear" w:color="auto" w:fill="FFFFFF"/>
            <w:vAlign w:val="center"/>
          </w:tcPr>
          <w:p w14:paraId="1225CE2A" w14:textId="77777777" w:rsidR="00183EB0" w:rsidRDefault="00183EB0" w:rsidP="00183EB0">
            <w:pPr>
              <w:pBdr>
                <w:bottom w:val="double" w:sz="4" w:space="1" w:color="auto"/>
              </w:pBdr>
              <w:spacing w:before="40" w:after="20" w:line="216" w:lineRule="auto"/>
              <w:ind w:left="34"/>
              <w:jc w:val="right"/>
              <w:rPr>
                <w:sz w:val="30"/>
                <w:szCs w:val="30"/>
              </w:rPr>
            </w:pPr>
            <w:r>
              <w:rPr>
                <w:sz w:val="30"/>
                <w:szCs w:val="30"/>
              </w:rPr>
              <w:t>12,891</w:t>
            </w:r>
          </w:p>
        </w:tc>
        <w:tc>
          <w:tcPr>
            <w:tcW w:w="1418" w:type="dxa"/>
            <w:tcBorders>
              <w:top w:val="nil"/>
              <w:left w:val="nil"/>
              <w:bottom w:val="nil"/>
              <w:right w:val="nil"/>
            </w:tcBorders>
            <w:shd w:val="clear" w:color="auto" w:fill="FFFFFF"/>
            <w:vAlign w:val="center"/>
          </w:tcPr>
          <w:p w14:paraId="4F62CE97" w14:textId="77777777" w:rsidR="00183EB0" w:rsidRDefault="00183EB0" w:rsidP="00183EB0">
            <w:pPr>
              <w:pBdr>
                <w:bottom w:val="double" w:sz="4" w:space="1" w:color="auto"/>
              </w:pBdr>
              <w:tabs>
                <w:tab w:val="decimal" w:pos="1168"/>
              </w:tabs>
              <w:spacing w:before="40" w:after="20" w:line="216" w:lineRule="auto"/>
              <w:ind w:left="34"/>
              <w:jc w:val="right"/>
              <w:rPr>
                <w:sz w:val="30"/>
                <w:szCs w:val="30"/>
                <w:cs/>
                <w:lang w:val="en-AU"/>
              </w:rPr>
            </w:pPr>
            <w:r>
              <w:rPr>
                <w:sz w:val="30"/>
                <w:szCs w:val="30"/>
                <w:lang w:val="en-AU"/>
              </w:rPr>
              <w:t>4,369</w:t>
            </w:r>
          </w:p>
        </w:tc>
        <w:tc>
          <w:tcPr>
            <w:tcW w:w="1417" w:type="dxa"/>
            <w:tcBorders>
              <w:top w:val="nil"/>
              <w:left w:val="nil"/>
              <w:bottom w:val="nil"/>
              <w:right w:val="nil"/>
            </w:tcBorders>
            <w:shd w:val="clear" w:color="auto" w:fill="auto"/>
            <w:vAlign w:val="center"/>
          </w:tcPr>
          <w:p w14:paraId="1C9C4C93" w14:textId="77777777" w:rsidR="00183EB0" w:rsidRDefault="00183EB0" w:rsidP="00183EB0">
            <w:pPr>
              <w:pBdr>
                <w:bottom w:val="double" w:sz="4" w:space="1" w:color="auto"/>
              </w:pBdr>
              <w:tabs>
                <w:tab w:val="decimal" w:pos="1168"/>
              </w:tabs>
              <w:spacing w:before="40" w:after="20" w:line="216" w:lineRule="auto"/>
              <w:ind w:left="34"/>
              <w:jc w:val="right"/>
              <w:rPr>
                <w:sz w:val="30"/>
                <w:szCs w:val="30"/>
                <w:lang w:val="en-AU"/>
              </w:rPr>
            </w:pPr>
            <w:r>
              <w:rPr>
                <w:sz w:val="30"/>
                <w:szCs w:val="30"/>
              </w:rPr>
              <w:t>12,891</w:t>
            </w:r>
          </w:p>
        </w:tc>
      </w:tr>
      <w:tr w:rsidR="00183EB0" w14:paraId="2A4B933D"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31D092A5" w14:textId="77777777" w:rsidR="00183EB0" w:rsidRDefault="00183EB0" w:rsidP="00183EB0">
            <w:pPr>
              <w:pStyle w:val="ListParagraph"/>
              <w:widowControl/>
              <w:numPr>
                <w:ilvl w:val="0"/>
                <w:numId w:val="31"/>
              </w:numPr>
              <w:adjustRightInd/>
              <w:spacing w:before="120" w:after="20" w:line="216" w:lineRule="auto"/>
              <w:ind w:left="460" w:right="-108" w:hanging="284"/>
              <w:contextualSpacing w:val="0"/>
              <w:jc w:val="thaiDistribute"/>
              <w:textAlignment w:val="auto"/>
              <w:rPr>
                <w:b/>
                <w:bCs/>
                <w:sz w:val="30"/>
                <w:szCs w:val="30"/>
                <w:cs/>
              </w:rPr>
            </w:pPr>
            <w:r>
              <w:rPr>
                <w:b/>
                <w:bCs/>
                <w:sz w:val="30"/>
                <w:szCs w:val="30"/>
                <w:cs/>
              </w:rPr>
              <w:t>รายได้อื่น</w:t>
            </w:r>
          </w:p>
        </w:tc>
        <w:tc>
          <w:tcPr>
            <w:tcW w:w="1418" w:type="dxa"/>
            <w:tcBorders>
              <w:top w:val="nil"/>
              <w:left w:val="nil"/>
              <w:bottom w:val="nil"/>
              <w:right w:val="nil"/>
            </w:tcBorders>
            <w:shd w:val="clear" w:color="auto" w:fill="auto"/>
            <w:vAlign w:val="center"/>
          </w:tcPr>
          <w:p w14:paraId="2996A3ED" w14:textId="77777777" w:rsidR="00183EB0" w:rsidRDefault="00183EB0" w:rsidP="00183EB0">
            <w:pPr>
              <w:spacing w:before="40" w:after="20" w:line="216" w:lineRule="auto"/>
              <w:ind w:left="-72" w:right="175"/>
              <w:jc w:val="right"/>
              <w:rPr>
                <w:b/>
                <w:bCs/>
                <w:sz w:val="30"/>
                <w:szCs w:val="30"/>
                <w:highlight w:val="yellow"/>
              </w:rPr>
            </w:pPr>
          </w:p>
        </w:tc>
        <w:tc>
          <w:tcPr>
            <w:tcW w:w="1417" w:type="dxa"/>
            <w:tcBorders>
              <w:top w:val="nil"/>
              <w:left w:val="nil"/>
              <w:bottom w:val="nil"/>
              <w:right w:val="nil"/>
            </w:tcBorders>
            <w:shd w:val="clear" w:color="auto" w:fill="auto"/>
            <w:vAlign w:val="center"/>
          </w:tcPr>
          <w:p w14:paraId="131B88BA" w14:textId="77777777" w:rsidR="00183EB0" w:rsidRDefault="00183EB0" w:rsidP="00183EB0">
            <w:pPr>
              <w:spacing w:before="40" w:after="20" w:line="216" w:lineRule="auto"/>
              <w:ind w:left="-72" w:right="175"/>
              <w:jc w:val="right"/>
              <w:rPr>
                <w:b/>
                <w:bCs/>
                <w:sz w:val="30"/>
                <w:szCs w:val="30"/>
              </w:rPr>
            </w:pPr>
          </w:p>
        </w:tc>
        <w:tc>
          <w:tcPr>
            <w:tcW w:w="1418" w:type="dxa"/>
            <w:tcBorders>
              <w:top w:val="nil"/>
              <w:left w:val="nil"/>
              <w:bottom w:val="nil"/>
              <w:right w:val="nil"/>
            </w:tcBorders>
            <w:shd w:val="clear" w:color="auto" w:fill="auto"/>
            <w:vAlign w:val="center"/>
          </w:tcPr>
          <w:p w14:paraId="225901F1" w14:textId="77777777" w:rsidR="00183EB0" w:rsidRDefault="00183EB0" w:rsidP="00183EB0">
            <w:pPr>
              <w:spacing w:before="40" w:after="20" w:line="216" w:lineRule="auto"/>
              <w:jc w:val="right"/>
              <w:rPr>
                <w:b/>
                <w:bCs/>
                <w:sz w:val="30"/>
                <w:szCs w:val="30"/>
                <w:highlight w:val="yellow"/>
              </w:rPr>
            </w:pPr>
          </w:p>
        </w:tc>
        <w:tc>
          <w:tcPr>
            <w:tcW w:w="1417" w:type="dxa"/>
            <w:tcBorders>
              <w:top w:val="nil"/>
              <w:left w:val="nil"/>
              <w:bottom w:val="nil"/>
              <w:right w:val="nil"/>
            </w:tcBorders>
            <w:shd w:val="clear" w:color="auto" w:fill="auto"/>
            <w:vAlign w:val="center"/>
          </w:tcPr>
          <w:p w14:paraId="4BAC4122" w14:textId="77777777" w:rsidR="00183EB0" w:rsidRDefault="00183EB0" w:rsidP="00183EB0">
            <w:pPr>
              <w:spacing w:before="40" w:after="20" w:line="216" w:lineRule="auto"/>
              <w:jc w:val="right"/>
              <w:rPr>
                <w:b/>
                <w:bCs/>
                <w:sz w:val="30"/>
                <w:szCs w:val="30"/>
              </w:rPr>
            </w:pPr>
          </w:p>
        </w:tc>
      </w:tr>
      <w:tr w:rsidR="00183EB0" w14:paraId="18615C60"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305C557E" w14:textId="77777777" w:rsidR="00183EB0" w:rsidRDefault="00183EB0" w:rsidP="00183EB0">
            <w:pPr>
              <w:numPr>
                <w:ilvl w:val="0"/>
                <w:numId w:val="1"/>
              </w:numPr>
              <w:tabs>
                <w:tab w:val="left" w:pos="601"/>
              </w:tabs>
              <w:spacing w:before="40" w:after="20" w:line="216" w:lineRule="auto"/>
              <w:ind w:left="459" w:firstLine="0"/>
              <w:jc w:val="both"/>
              <w:rPr>
                <w:sz w:val="30"/>
                <w:szCs w:val="30"/>
              </w:rPr>
            </w:pPr>
            <w:r>
              <w:rPr>
                <w:sz w:val="30"/>
                <w:szCs w:val="30"/>
                <w:cs/>
              </w:rPr>
              <w:t>บริษัทย่อย</w:t>
            </w:r>
          </w:p>
        </w:tc>
        <w:tc>
          <w:tcPr>
            <w:tcW w:w="1418" w:type="dxa"/>
            <w:tcBorders>
              <w:top w:val="nil"/>
              <w:left w:val="nil"/>
              <w:bottom w:val="nil"/>
              <w:right w:val="nil"/>
            </w:tcBorders>
            <w:shd w:val="clear" w:color="auto" w:fill="FFFFFF"/>
            <w:vAlign w:val="center"/>
          </w:tcPr>
          <w:p w14:paraId="61487D71" w14:textId="77777777" w:rsidR="00183EB0" w:rsidRDefault="00183EB0" w:rsidP="00183EB0">
            <w:pPr>
              <w:tabs>
                <w:tab w:val="decimal" w:pos="948"/>
              </w:tabs>
              <w:spacing w:before="40" w:after="20" w:line="216" w:lineRule="auto"/>
              <w:ind w:left="-72"/>
              <w:rPr>
                <w:sz w:val="30"/>
                <w:szCs w:val="30"/>
              </w:rPr>
            </w:pPr>
            <w:r>
              <w:rPr>
                <w:sz w:val="30"/>
                <w:szCs w:val="30"/>
                <w:cs/>
              </w:rPr>
              <w:t>-</w:t>
            </w:r>
          </w:p>
        </w:tc>
        <w:tc>
          <w:tcPr>
            <w:tcW w:w="1417" w:type="dxa"/>
            <w:tcBorders>
              <w:top w:val="nil"/>
              <w:left w:val="nil"/>
              <w:bottom w:val="nil"/>
              <w:right w:val="nil"/>
            </w:tcBorders>
            <w:shd w:val="clear" w:color="auto" w:fill="auto"/>
            <w:vAlign w:val="center"/>
          </w:tcPr>
          <w:p w14:paraId="35013A82" w14:textId="77777777" w:rsidR="00183EB0" w:rsidRDefault="00183EB0" w:rsidP="00183EB0">
            <w:pPr>
              <w:tabs>
                <w:tab w:val="decimal" w:pos="884"/>
              </w:tabs>
              <w:ind w:left="-72"/>
              <w:rPr>
                <w:sz w:val="30"/>
                <w:szCs w:val="30"/>
              </w:rPr>
            </w:pPr>
            <w:r>
              <w:rPr>
                <w:sz w:val="30"/>
                <w:szCs w:val="30"/>
                <w:cs/>
              </w:rPr>
              <w:t>-</w:t>
            </w:r>
          </w:p>
        </w:tc>
        <w:tc>
          <w:tcPr>
            <w:tcW w:w="1418" w:type="dxa"/>
            <w:tcBorders>
              <w:top w:val="nil"/>
              <w:left w:val="nil"/>
              <w:bottom w:val="nil"/>
              <w:right w:val="nil"/>
            </w:tcBorders>
            <w:shd w:val="clear" w:color="auto" w:fill="FFFFFF"/>
            <w:vAlign w:val="center"/>
          </w:tcPr>
          <w:p w14:paraId="0B2E5AA2" w14:textId="77777777" w:rsidR="00183EB0" w:rsidRDefault="00183EB0" w:rsidP="00183EB0">
            <w:pPr>
              <w:spacing w:before="40" w:after="20" w:line="216" w:lineRule="auto"/>
              <w:jc w:val="right"/>
              <w:rPr>
                <w:sz w:val="30"/>
                <w:szCs w:val="30"/>
              </w:rPr>
            </w:pPr>
            <w:r>
              <w:rPr>
                <w:sz w:val="30"/>
                <w:szCs w:val="30"/>
              </w:rPr>
              <w:t>993</w:t>
            </w:r>
          </w:p>
        </w:tc>
        <w:tc>
          <w:tcPr>
            <w:tcW w:w="1417" w:type="dxa"/>
            <w:tcBorders>
              <w:top w:val="nil"/>
              <w:left w:val="nil"/>
              <w:bottom w:val="nil"/>
              <w:right w:val="nil"/>
            </w:tcBorders>
            <w:shd w:val="clear" w:color="auto" w:fill="auto"/>
            <w:vAlign w:val="center"/>
          </w:tcPr>
          <w:p w14:paraId="0C579E52" w14:textId="77777777" w:rsidR="00183EB0" w:rsidRDefault="00183EB0" w:rsidP="00183EB0">
            <w:pPr>
              <w:spacing w:before="40" w:after="20" w:line="216" w:lineRule="auto"/>
              <w:jc w:val="right"/>
              <w:rPr>
                <w:sz w:val="30"/>
                <w:szCs w:val="30"/>
              </w:rPr>
            </w:pPr>
            <w:r>
              <w:rPr>
                <w:sz w:val="30"/>
                <w:szCs w:val="30"/>
              </w:rPr>
              <w:t>690</w:t>
            </w:r>
          </w:p>
        </w:tc>
      </w:tr>
      <w:tr w:rsidR="00183EB0" w14:paraId="34DBEBAD"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6A218545" w14:textId="77777777" w:rsidR="00183EB0" w:rsidRDefault="00183EB0" w:rsidP="00183EB0">
            <w:pPr>
              <w:numPr>
                <w:ilvl w:val="0"/>
                <w:numId w:val="1"/>
              </w:numPr>
              <w:tabs>
                <w:tab w:val="left" w:pos="601"/>
              </w:tabs>
              <w:spacing w:before="40" w:after="20" w:line="216" w:lineRule="auto"/>
              <w:ind w:left="459" w:firstLine="0"/>
              <w:jc w:val="both"/>
              <w:rPr>
                <w:sz w:val="30"/>
                <w:szCs w:val="30"/>
              </w:rPr>
            </w:pPr>
            <w:r>
              <w:rPr>
                <w:sz w:val="30"/>
                <w:szCs w:val="30"/>
                <w:cs/>
              </w:rPr>
              <w:t>บริษัทร่วม</w:t>
            </w:r>
          </w:p>
        </w:tc>
        <w:tc>
          <w:tcPr>
            <w:tcW w:w="1418" w:type="dxa"/>
            <w:tcBorders>
              <w:top w:val="nil"/>
              <w:left w:val="nil"/>
              <w:bottom w:val="nil"/>
              <w:right w:val="nil"/>
            </w:tcBorders>
            <w:shd w:val="clear" w:color="auto" w:fill="FFFFFF"/>
            <w:vAlign w:val="center"/>
          </w:tcPr>
          <w:p w14:paraId="2302A353" w14:textId="77777777" w:rsidR="00183EB0" w:rsidRDefault="00183EB0" w:rsidP="00183EB0">
            <w:pPr>
              <w:tabs>
                <w:tab w:val="decimal" w:pos="1168"/>
              </w:tabs>
              <w:spacing w:before="40" w:after="20" w:line="216" w:lineRule="auto"/>
              <w:jc w:val="right"/>
              <w:rPr>
                <w:sz w:val="30"/>
                <w:szCs w:val="30"/>
              </w:rPr>
            </w:pPr>
            <w:r>
              <w:rPr>
                <w:sz w:val="30"/>
                <w:szCs w:val="30"/>
              </w:rPr>
              <w:t>261</w:t>
            </w:r>
          </w:p>
        </w:tc>
        <w:tc>
          <w:tcPr>
            <w:tcW w:w="1417" w:type="dxa"/>
            <w:tcBorders>
              <w:top w:val="nil"/>
              <w:left w:val="nil"/>
              <w:bottom w:val="nil"/>
              <w:right w:val="nil"/>
            </w:tcBorders>
            <w:shd w:val="clear" w:color="auto" w:fill="auto"/>
            <w:vAlign w:val="center"/>
          </w:tcPr>
          <w:p w14:paraId="37407946" w14:textId="77777777" w:rsidR="00183EB0" w:rsidRDefault="00183EB0" w:rsidP="00183EB0">
            <w:pPr>
              <w:tabs>
                <w:tab w:val="decimal" w:pos="1168"/>
              </w:tabs>
              <w:spacing w:before="40" w:after="20" w:line="216" w:lineRule="auto"/>
              <w:jc w:val="right"/>
              <w:rPr>
                <w:sz w:val="30"/>
                <w:szCs w:val="30"/>
              </w:rPr>
            </w:pPr>
            <w:r>
              <w:rPr>
                <w:sz w:val="30"/>
                <w:szCs w:val="30"/>
              </w:rPr>
              <w:t>384</w:t>
            </w:r>
          </w:p>
        </w:tc>
        <w:tc>
          <w:tcPr>
            <w:tcW w:w="1418" w:type="dxa"/>
            <w:tcBorders>
              <w:top w:val="nil"/>
              <w:left w:val="nil"/>
              <w:bottom w:val="nil"/>
              <w:right w:val="nil"/>
            </w:tcBorders>
            <w:shd w:val="clear" w:color="auto" w:fill="FFFFFF"/>
            <w:vAlign w:val="center"/>
          </w:tcPr>
          <w:p w14:paraId="3F794F44" w14:textId="77777777" w:rsidR="00183EB0" w:rsidRDefault="00183EB0" w:rsidP="00183EB0">
            <w:pPr>
              <w:tabs>
                <w:tab w:val="decimal" w:pos="1168"/>
              </w:tabs>
              <w:spacing w:before="40" w:after="20" w:line="216" w:lineRule="auto"/>
              <w:jc w:val="right"/>
              <w:rPr>
                <w:sz w:val="30"/>
                <w:szCs w:val="30"/>
              </w:rPr>
            </w:pPr>
            <w:r>
              <w:rPr>
                <w:sz w:val="30"/>
                <w:szCs w:val="30"/>
              </w:rPr>
              <w:t>261</w:t>
            </w:r>
          </w:p>
        </w:tc>
        <w:tc>
          <w:tcPr>
            <w:tcW w:w="1417" w:type="dxa"/>
            <w:tcBorders>
              <w:top w:val="nil"/>
              <w:left w:val="nil"/>
              <w:bottom w:val="nil"/>
              <w:right w:val="nil"/>
            </w:tcBorders>
            <w:shd w:val="clear" w:color="auto" w:fill="auto"/>
            <w:vAlign w:val="center"/>
          </w:tcPr>
          <w:p w14:paraId="2BE2BF91" w14:textId="77777777" w:rsidR="00183EB0" w:rsidRDefault="00183EB0" w:rsidP="00183EB0">
            <w:pPr>
              <w:tabs>
                <w:tab w:val="decimal" w:pos="1168"/>
              </w:tabs>
              <w:spacing w:before="40" w:after="20" w:line="216" w:lineRule="auto"/>
              <w:jc w:val="right"/>
              <w:rPr>
                <w:sz w:val="30"/>
                <w:szCs w:val="30"/>
              </w:rPr>
            </w:pPr>
            <w:r>
              <w:rPr>
                <w:sz w:val="30"/>
                <w:szCs w:val="30"/>
              </w:rPr>
              <w:t>384</w:t>
            </w:r>
          </w:p>
        </w:tc>
      </w:tr>
      <w:tr w:rsidR="00183EB0" w14:paraId="50C195D3"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73ED290E" w14:textId="77777777" w:rsidR="00183EB0" w:rsidRDefault="00183EB0" w:rsidP="00183EB0">
            <w:pPr>
              <w:numPr>
                <w:ilvl w:val="0"/>
                <w:numId w:val="1"/>
              </w:numPr>
              <w:tabs>
                <w:tab w:val="left" w:pos="601"/>
              </w:tabs>
              <w:spacing w:before="40" w:after="20" w:line="216" w:lineRule="auto"/>
              <w:ind w:left="459" w:firstLine="0"/>
              <w:jc w:val="both"/>
              <w:rPr>
                <w:sz w:val="30"/>
                <w:szCs w:val="30"/>
              </w:rPr>
            </w:pPr>
            <w:r>
              <w:rPr>
                <w:sz w:val="30"/>
                <w:szCs w:val="30"/>
                <w:cs/>
              </w:rPr>
              <w:t>บริษัทที่เกี่ยวข้องกัน</w:t>
            </w:r>
          </w:p>
        </w:tc>
        <w:tc>
          <w:tcPr>
            <w:tcW w:w="1418" w:type="dxa"/>
            <w:tcBorders>
              <w:top w:val="nil"/>
              <w:left w:val="nil"/>
              <w:bottom w:val="nil"/>
              <w:right w:val="nil"/>
            </w:tcBorders>
            <w:shd w:val="clear" w:color="auto" w:fill="FFFFFF"/>
            <w:vAlign w:val="center"/>
          </w:tcPr>
          <w:p w14:paraId="6C4CFCCA" w14:textId="77777777" w:rsidR="00183EB0" w:rsidRDefault="00183EB0" w:rsidP="00183EB0">
            <w:pPr>
              <w:pBdr>
                <w:bottom w:val="single" w:sz="4" w:space="1" w:color="auto"/>
              </w:pBdr>
              <w:tabs>
                <w:tab w:val="decimal" w:pos="948"/>
              </w:tabs>
              <w:spacing w:before="40" w:after="20" w:line="216" w:lineRule="auto"/>
              <w:jc w:val="right"/>
              <w:rPr>
                <w:sz w:val="30"/>
                <w:szCs w:val="30"/>
              </w:rPr>
            </w:pPr>
            <w:r>
              <w:rPr>
                <w:sz w:val="30"/>
                <w:szCs w:val="30"/>
              </w:rPr>
              <w:t>1</w:t>
            </w:r>
          </w:p>
        </w:tc>
        <w:tc>
          <w:tcPr>
            <w:tcW w:w="1417" w:type="dxa"/>
            <w:tcBorders>
              <w:top w:val="nil"/>
              <w:left w:val="nil"/>
              <w:bottom w:val="nil"/>
              <w:right w:val="nil"/>
            </w:tcBorders>
            <w:shd w:val="clear" w:color="auto" w:fill="auto"/>
            <w:vAlign w:val="center"/>
          </w:tcPr>
          <w:p w14:paraId="608AB137" w14:textId="77777777" w:rsidR="00183EB0" w:rsidRDefault="00183EB0" w:rsidP="00183EB0">
            <w:pPr>
              <w:pBdr>
                <w:bottom w:val="single" w:sz="4" w:space="1" w:color="auto"/>
              </w:pBdr>
              <w:tabs>
                <w:tab w:val="decimal" w:pos="884"/>
              </w:tabs>
              <w:spacing w:before="40" w:after="20" w:line="216" w:lineRule="auto"/>
              <w:jc w:val="right"/>
              <w:rPr>
                <w:spacing w:val="-6"/>
                <w:sz w:val="30"/>
                <w:szCs w:val="30"/>
              </w:rPr>
            </w:pPr>
            <w:r>
              <w:rPr>
                <w:sz w:val="30"/>
                <w:szCs w:val="30"/>
              </w:rPr>
              <w:t>101</w:t>
            </w:r>
          </w:p>
        </w:tc>
        <w:tc>
          <w:tcPr>
            <w:tcW w:w="1418" w:type="dxa"/>
            <w:tcBorders>
              <w:top w:val="nil"/>
              <w:left w:val="nil"/>
              <w:bottom w:val="nil"/>
              <w:right w:val="nil"/>
            </w:tcBorders>
            <w:shd w:val="clear" w:color="auto" w:fill="FFFFFF"/>
            <w:vAlign w:val="center"/>
          </w:tcPr>
          <w:p w14:paraId="43BD711C" w14:textId="77777777" w:rsidR="00183EB0" w:rsidRDefault="00183EB0" w:rsidP="00183EB0">
            <w:pPr>
              <w:pBdr>
                <w:bottom w:val="single" w:sz="4" w:space="1" w:color="auto"/>
              </w:pBdr>
              <w:tabs>
                <w:tab w:val="decimal" w:pos="884"/>
              </w:tabs>
              <w:spacing w:before="40" w:after="20" w:line="216" w:lineRule="auto"/>
              <w:jc w:val="right"/>
              <w:rPr>
                <w:sz w:val="30"/>
                <w:szCs w:val="30"/>
              </w:rPr>
            </w:pPr>
            <w:r>
              <w:rPr>
                <w:sz w:val="30"/>
                <w:szCs w:val="30"/>
              </w:rPr>
              <w:t>1</w:t>
            </w:r>
          </w:p>
        </w:tc>
        <w:tc>
          <w:tcPr>
            <w:tcW w:w="1417" w:type="dxa"/>
            <w:tcBorders>
              <w:top w:val="nil"/>
              <w:left w:val="nil"/>
              <w:bottom w:val="nil"/>
              <w:right w:val="nil"/>
            </w:tcBorders>
            <w:shd w:val="clear" w:color="auto" w:fill="auto"/>
            <w:vAlign w:val="center"/>
          </w:tcPr>
          <w:p w14:paraId="55A908C0" w14:textId="77777777" w:rsidR="00183EB0" w:rsidRDefault="00183EB0" w:rsidP="00183EB0">
            <w:pPr>
              <w:pBdr>
                <w:bottom w:val="single" w:sz="4" w:space="1" w:color="auto"/>
              </w:pBdr>
              <w:tabs>
                <w:tab w:val="decimal" w:pos="884"/>
              </w:tabs>
              <w:spacing w:before="40" w:after="20" w:line="216" w:lineRule="auto"/>
              <w:jc w:val="right"/>
              <w:rPr>
                <w:spacing w:val="-6"/>
                <w:sz w:val="30"/>
                <w:szCs w:val="30"/>
              </w:rPr>
            </w:pPr>
            <w:r>
              <w:rPr>
                <w:sz w:val="30"/>
                <w:szCs w:val="30"/>
              </w:rPr>
              <w:t>101</w:t>
            </w:r>
          </w:p>
        </w:tc>
      </w:tr>
      <w:tr w:rsidR="00183EB0" w14:paraId="6BBD9356"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2D9DA4F5" w14:textId="77777777" w:rsidR="00183EB0" w:rsidRDefault="00183EB0" w:rsidP="00183EB0">
            <w:pPr>
              <w:spacing w:before="40" w:after="20" w:line="216" w:lineRule="auto"/>
              <w:ind w:left="601"/>
              <w:rPr>
                <w:sz w:val="30"/>
                <w:szCs w:val="30"/>
              </w:rPr>
            </w:pPr>
            <w:r>
              <w:rPr>
                <w:sz w:val="30"/>
                <w:szCs w:val="30"/>
                <w:cs/>
              </w:rPr>
              <w:t>รวม</w:t>
            </w:r>
          </w:p>
        </w:tc>
        <w:tc>
          <w:tcPr>
            <w:tcW w:w="1418" w:type="dxa"/>
            <w:tcBorders>
              <w:top w:val="nil"/>
              <w:left w:val="nil"/>
              <w:bottom w:val="nil"/>
              <w:right w:val="nil"/>
            </w:tcBorders>
            <w:shd w:val="clear" w:color="auto" w:fill="FFFFFF"/>
            <w:vAlign w:val="center"/>
          </w:tcPr>
          <w:p w14:paraId="13CE14A9" w14:textId="77777777" w:rsidR="00183EB0" w:rsidRDefault="00183EB0" w:rsidP="00183EB0">
            <w:pPr>
              <w:pBdr>
                <w:bottom w:val="double" w:sz="4" w:space="1" w:color="auto"/>
              </w:pBdr>
              <w:tabs>
                <w:tab w:val="decimal" w:pos="459"/>
              </w:tabs>
              <w:spacing w:before="40" w:after="20" w:line="216" w:lineRule="auto"/>
              <w:jc w:val="right"/>
              <w:rPr>
                <w:sz w:val="30"/>
                <w:szCs w:val="30"/>
              </w:rPr>
            </w:pPr>
            <w:r>
              <w:rPr>
                <w:sz w:val="30"/>
                <w:szCs w:val="30"/>
              </w:rPr>
              <w:t>262</w:t>
            </w:r>
          </w:p>
        </w:tc>
        <w:tc>
          <w:tcPr>
            <w:tcW w:w="1417" w:type="dxa"/>
            <w:tcBorders>
              <w:top w:val="nil"/>
              <w:left w:val="nil"/>
              <w:bottom w:val="nil"/>
              <w:right w:val="nil"/>
            </w:tcBorders>
            <w:shd w:val="clear" w:color="auto" w:fill="auto"/>
            <w:vAlign w:val="center"/>
          </w:tcPr>
          <w:p w14:paraId="63FB6013" w14:textId="77777777" w:rsidR="00183EB0" w:rsidRDefault="00183EB0" w:rsidP="00183EB0">
            <w:pPr>
              <w:pBdr>
                <w:bottom w:val="double" w:sz="4" w:space="1" w:color="auto"/>
              </w:pBdr>
              <w:tabs>
                <w:tab w:val="decimal" w:pos="459"/>
              </w:tabs>
              <w:spacing w:before="40" w:after="20" w:line="216" w:lineRule="auto"/>
              <w:jc w:val="right"/>
              <w:rPr>
                <w:sz w:val="30"/>
                <w:szCs w:val="30"/>
              </w:rPr>
            </w:pPr>
            <w:r>
              <w:rPr>
                <w:sz w:val="30"/>
                <w:szCs w:val="30"/>
              </w:rPr>
              <w:t>485</w:t>
            </w:r>
          </w:p>
        </w:tc>
        <w:tc>
          <w:tcPr>
            <w:tcW w:w="1418" w:type="dxa"/>
            <w:tcBorders>
              <w:top w:val="nil"/>
              <w:left w:val="nil"/>
              <w:bottom w:val="nil"/>
              <w:right w:val="nil"/>
            </w:tcBorders>
            <w:shd w:val="clear" w:color="auto" w:fill="FFFFFF"/>
            <w:vAlign w:val="center"/>
          </w:tcPr>
          <w:p w14:paraId="3DA19A16" w14:textId="77777777" w:rsidR="00183EB0" w:rsidRDefault="00183EB0" w:rsidP="00183EB0">
            <w:pPr>
              <w:pBdr>
                <w:bottom w:val="double" w:sz="4" w:space="1" w:color="auto"/>
              </w:pBdr>
              <w:tabs>
                <w:tab w:val="decimal" w:pos="459"/>
              </w:tabs>
              <w:spacing w:before="40" w:after="20" w:line="216" w:lineRule="auto"/>
              <w:jc w:val="right"/>
              <w:rPr>
                <w:sz w:val="30"/>
                <w:szCs w:val="30"/>
              </w:rPr>
            </w:pPr>
            <w:r>
              <w:rPr>
                <w:sz w:val="30"/>
                <w:szCs w:val="30"/>
              </w:rPr>
              <w:t>1,255</w:t>
            </w:r>
          </w:p>
        </w:tc>
        <w:tc>
          <w:tcPr>
            <w:tcW w:w="1417" w:type="dxa"/>
            <w:tcBorders>
              <w:top w:val="nil"/>
              <w:left w:val="nil"/>
              <w:bottom w:val="nil"/>
              <w:right w:val="nil"/>
            </w:tcBorders>
            <w:shd w:val="clear" w:color="auto" w:fill="auto"/>
            <w:vAlign w:val="center"/>
          </w:tcPr>
          <w:p w14:paraId="7BA10805" w14:textId="77777777" w:rsidR="00183EB0" w:rsidRDefault="00183EB0" w:rsidP="00183EB0">
            <w:pPr>
              <w:pBdr>
                <w:bottom w:val="double" w:sz="4" w:space="1" w:color="auto"/>
              </w:pBdr>
              <w:tabs>
                <w:tab w:val="decimal" w:pos="459"/>
              </w:tabs>
              <w:spacing w:before="40" w:after="20" w:line="216" w:lineRule="auto"/>
              <w:jc w:val="right"/>
              <w:rPr>
                <w:sz w:val="30"/>
                <w:szCs w:val="30"/>
              </w:rPr>
            </w:pPr>
            <w:r>
              <w:rPr>
                <w:sz w:val="30"/>
                <w:szCs w:val="30"/>
              </w:rPr>
              <w:t>1,175</w:t>
            </w:r>
          </w:p>
        </w:tc>
      </w:tr>
      <w:tr w:rsidR="00183EB0" w14:paraId="2D1D7061"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62CA3D41" w14:textId="77777777" w:rsidR="00183EB0" w:rsidRDefault="00183EB0" w:rsidP="00183EB0">
            <w:pPr>
              <w:pStyle w:val="ListParagraph"/>
              <w:widowControl/>
              <w:numPr>
                <w:ilvl w:val="0"/>
                <w:numId w:val="31"/>
              </w:numPr>
              <w:adjustRightInd/>
              <w:spacing w:before="120" w:after="20" w:line="216" w:lineRule="auto"/>
              <w:ind w:left="460" w:right="-108" w:hanging="284"/>
              <w:contextualSpacing w:val="0"/>
              <w:jc w:val="thaiDistribute"/>
              <w:textAlignment w:val="auto"/>
              <w:rPr>
                <w:b/>
                <w:bCs/>
                <w:sz w:val="30"/>
                <w:szCs w:val="30"/>
              </w:rPr>
            </w:pPr>
            <w:r>
              <w:rPr>
                <w:b/>
                <w:bCs/>
                <w:sz w:val="30"/>
                <w:szCs w:val="30"/>
                <w:cs/>
              </w:rPr>
              <w:t>ซื้อสินค้าและวัตถุดิบ</w:t>
            </w:r>
          </w:p>
        </w:tc>
        <w:tc>
          <w:tcPr>
            <w:tcW w:w="1418" w:type="dxa"/>
            <w:tcBorders>
              <w:top w:val="nil"/>
              <w:left w:val="nil"/>
              <w:bottom w:val="nil"/>
              <w:right w:val="nil"/>
            </w:tcBorders>
            <w:shd w:val="clear" w:color="auto" w:fill="FFFFFF"/>
            <w:vAlign w:val="center"/>
          </w:tcPr>
          <w:p w14:paraId="039CDFED" w14:textId="77777777" w:rsidR="00183EB0" w:rsidRDefault="00183EB0" w:rsidP="00183EB0">
            <w:pPr>
              <w:spacing w:before="40" w:after="20" w:line="216" w:lineRule="auto"/>
              <w:ind w:left="-72" w:right="175"/>
              <w:jc w:val="right"/>
              <w:rPr>
                <w:b/>
                <w:bCs/>
                <w:sz w:val="30"/>
                <w:szCs w:val="30"/>
                <w:highlight w:val="yellow"/>
              </w:rPr>
            </w:pPr>
          </w:p>
        </w:tc>
        <w:tc>
          <w:tcPr>
            <w:tcW w:w="1417" w:type="dxa"/>
            <w:tcBorders>
              <w:top w:val="nil"/>
              <w:left w:val="nil"/>
              <w:bottom w:val="nil"/>
              <w:right w:val="nil"/>
            </w:tcBorders>
            <w:shd w:val="clear" w:color="auto" w:fill="auto"/>
            <w:vAlign w:val="center"/>
          </w:tcPr>
          <w:p w14:paraId="34473D7F" w14:textId="77777777" w:rsidR="00183EB0" w:rsidRDefault="00183EB0" w:rsidP="00183EB0">
            <w:pPr>
              <w:spacing w:before="40" w:after="20" w:line="216" w:lineRule="auto"/>
              <w:ind w:left="-72" w:right="175"/>
              <w:jc w:val="right"/>
              <w:rPr>
                <w:b/>
                <w:bCs/>
                <w:sz w:val="30"/>
                <w:szCs w:val="30"/>
              </w:rPr>
            </w:pPr>
          </w:p>
        </w:tc>
        <w:tc>
          <w:tcPr>
            <w:tcW w:w="1418" w:type="dxa"/>
            <w:tcBorders>
              <w:top w:val="nil"/>
              <w:left w:val="nil"/>
              <w:bottom w:val="nil"/>
              <w:right w:val="nil"/>
            </w:tcBorders>
            <w:shd w:val="clear" w:color="auto" w:fill="FFFFFF"/>
            <w:vAlign w:val="center"/>
          </w:tcPr>
          <w:p w14:paraId="2C0F0608" w14:textId="77777777" w:rsidR="00183EB0" w:rsidRDefault="00183EB0" w:rsidP="00183EB0">
            <w:pPr>
              <w:spacing w:before="40" w:after="20" w:line="216" w:lineRule="auto"/>
              <w:jc w:val="right"/>
              <w:rPr>
                <w:b/>
                <w:bCs/>
                <w:sz w:val="30"/>
                <w:szCs w:val="30"/>
                <w:highlight w:val="yellow"/>
              </w:rPr>
            </w:pPr>
          </w:p>
        </w:tc>
        <w:tc>
          <w:tcPr>
            <w:tcW w:w="1417" w:type="dxa"/>
            <w:tcBorders>
              <w:top w:val="nil"/>
              <w:left w:val="nil"/>
              <w:bottom w:val="nil"/>
              <w:right w:val="nil"/>
            </w:tcBorders>
            <w:shd w:val="clear" w:color="auto" w:fill="auto"/>
            <w:vAlign w:val="center"/>
          </w:tcPr>
          <w:p w14:paraId="57673307" w14:textId="77777777" w:rsidR="00183EB0" w:rsidRDefault="00183EB0" w:rsidP="00183EB0">
            <w:pPr>
              <w:spacing w:before="40" w:after="20" w:line="216" w:lineRule="auto"/>
              <w:jc w:val="right"/>
              <w:rPr>
                <w:b/>
                <w:bCs/>
                <w:sz w:val="30"/>
                <w:szCs w:val="30"/>
              </w:rPr>
            </w:pPr>
          </w:p>
        </w:tc>
      </w:tr>
      <w:tr w:rsidR="00183EB0" w14:paraId="23BD3CDE"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5D6D1519" w14:textId="77777777" w:rsidR="00183EB0" w:rsidRDefault="00183EB0" w:rsidP="00183EB0">
            <w:pPr>
              <w:numPr>
                <w:ilvl w:val="0"/>
                <w:numId w:val="1"/>
              </w:numPr>
              <w:tabs>
                <w:tab w:val="left" w:pos="601"/>
              </w:tabs>
              <w:spacing w:before="40" w:after="20" w:line="216" w:lineRule="auto"/>
              <w:ind w:left="459" w:firstLine="0"/>
              <w:jc w:val="both"/>
              <w:rPr>
                <w:sz w:val="30"/>
                <w:szCs w:val="30"/>
              </w:rPr>
            </w:pPr>
            <w:r>
              <w:rPr>
                <w:sz w:val="30"/>
                <w:szCs w:val="30"/>
                <w:cs/>
              </w:rPr>
              <w:t>บริษัทย่อย</w:t>
            </w:r>
          </w:p>
        </w:tc>
        <w:tc>
          <w:tcPr>
            <w:tcW w:w="1418" w:type="dxa"/>
            <w:tcBorders>
              <w:top w:val="nil"/>
              <w:left w:val="nil"/>
              <w:bottom w:val="nil"/>
              <w:right w:val="nil"/>
            </w:tcBorders>
            <w:shd w:val="clear" w:color="auto" w:fill="FFFFFF"/>
            <w:vAlign w:val="center"/>
          </w:tcPr>
          <w:p w14:paraId="3CCF5472" w14:textId="77777777" w:rsidR="00183EB0" w:rsidRDefault="00183EB0" w:rsidP="00183EB0">
            <w:pPr>
              <w:tabs>
                <w:tab w:val="decimal" w:pos="948"/>
              </w:tabs>
              <w:spacing w:before="40" w:after="20" w:line="216" w:lineRule="auto"/>
              <w:ind w:left="-72"/>
              <w:rPr>
                <w:sz w:val="30"/>
                <w:szCs w:val="30"/>
              </w:rPr>
            </w:pPr>
            <w:r>
              <w:rPr>
                <w:sz w:val="30"/>
                <w:szCs w:val="30"/>
                <w:cs/>
              </w:rPr>
              <w:t>-</w:t>
            </w:r>
          </w:p>
        </w:tc>
        <w:tc>
          <w:tcPr>
            <w:tcW w:w="1417" w:type="dxa"/>
            <w:tcBorders>
              <w:top w:val="nil"/>
              <w:left w:val="nil"/>
              <w:bottom w:val="nil"/>
              <w:right w:val="nil"/>
            </w:tcBorders>
            <w:shd w:val="clear" w:color="auto" w:fill="auto"/>
            <w:vAlign w:val="center"/>
          </w:tcPr>
          <w:p w14:paraId="78E7769F" w14:textId="77777777" w:rsidR="00183EB0" w:rsidRDefault="00183EB0" w:rsidP="00183EB0">
            <w:pPr>
              <w:tabs>
                <w:tab w:val="decimal" w:pos="884"/>
              </w:tabs>
              <w:ind w:left="-72"/>
              <w:rPr>
                <w:sz w:val="30"/>
                <w:szCs w:val="30"/>
              </w:rPr>
            </w:pPr>
            <w:r>
              <w:rPr>
                <w:sz w:val="30"/>
                <w:szCs w:val="30"/>
                <w:cs/>
              </w:rPr>
              <w:t>-</w:t>
            </w:r>
          </w:p>
        </w:tc>
        <w:tc>
          <w:tcPr>
            <w:tcW w:w="1418" w:type="dxa"/>
            <w:tcBorders>
              <w:top w:val="nil"/>
              <w:left w:val="nil"/>
              <w:bottom w:val="nil"/>
              <w:right w:val="nil"/>
            </w:tcBorders>
            <w:shd w:val="clear" w:color="auto" w:fill="FFFFFF"/>
            <w:vAlign w:val="center"/>
          </w:tcPr>
          <w:p w14:paraId="62BEB077" w14:textId="77777777" w:rsidR="00183EB0" w:rsidRDefault="00183EB0" w:rsidP="00183EB0">
            <w:pPr>
              <w:spacing w:before="40" w:after="20" w:line="216" w:lineRule="auto"/>
              <w:jc w:val="right"/>
              <w:rPr>
                <w:sz w:val="30"/>
                <w:szCs w:val="30"/>
              </w:rPr>
            </w:pPr>
            <w:r>
              <w:rPr>
                <w:sz w:val="30"/>
                <w:szCs w:val="30"/>
              </w:rPr>
              <w:t>2,701</w:t>
            </w:r>
          </w:p>
        </w:tc>
        <w:tc>
          <w:tcPr>
            <w:tcW w:w="1417" w:type="dxa"/>
            <w:tcBorders>
              <w:top w:val="nil"/>
              <w:left w:val="nil"/>
              <w:bottom w:val="nil"/>
              <w:right w:val="nil"/>
            </w:tcBorders>
            <w:shd w:val="clear" w:color="auto" w:fill="auto"/>
            <w:vAlign w:val="center"/>
          </w:tcPr>
          <w:p w14:paraId="4884A510" w14:textId="77777777" w:rsidR="00183EB0" w:rsidRDefault="00183EB0" w:rsidP="00183EB0">
            <w:pPr>
              <w:spacing w:before="40" w:after="20" w:line="216" w:lineRule="auto"/>
              <w:jc w:val="right"/>
              <w:rPr>
                <w:sz w:val="30"/>
                <w:szCs w:val="30"/>
              </w:rPr>
            </w:pPr>
            <w:r>
              <w:rPr>
                <w:sz w:val="30"/>
                <w:szCs w:val="30"/>
              </w:rPr>
              <w:t>2,217</w:t>
            </w:r>
          </w:p>
        </w:tc>
      </w:tr>
      <w:tr w:rsidR="00183EB0" w14:paraId="19CDD1BC"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2DD4D343" w14:textId="77777777" w:rsidR="00183EB0" w:rsidRDefault="00183EB0" w:rsidP="00183EB0">
            <w:pPr>
              <w:numPr>
                <w:ilvl w:val="0"/>
                <w:numId w:val="1"/>
              </w:numPr>
              <w:tabs>
                <w:tab w:val="left" w:pos="601"/>
              </w:tabs>
              <w:spacing w:before="40" w:after="20" w:line="216" w:lineRule="auto"/>
              <w:ind w:left="459" w:firstLine="0"/>
              <w:jc w:val="both"/>
              <w:rPr>
                <w:sz w:val="30"/>
                <w:szCs w:val="30"/>
                <w:cs/>
              </w:rPr>
            </w:pPr>
            <w:r>
              <w:rPr>
                <w:sz w:val="30"/>
                <w:szCs w:val="30"/>
                <w:cs/>
              </w:rPr>
              <w:t>บริษัทที่เกี่ยวข้องกัน</w:t>
            </w:r>
          </w:p>
        </w:tc>
        <w:tc>
          <w:tcPr>
            <w:tcW w:w="1418" w:type="dxa"/>
            <w:tcBorders>
              <w:top w:val="nil"/>
              <w:left w:val="nil"/>
              <w:bottom w:val="nil"/>
              <w:right w:val="nil"/>
            </w:tcBorders>
            <w:shd w:val="clear" w:color="auto" w:fill="FFFFFF"/>
            <w:vAlign w:val="center"/>
          </w:tcPr>
          <w:p w14:paraId="58B9772C" w14:textId="77777777" w:rsidR="00183EB0" w:rsidRDefault="00183EB0" w:rsidP="00183EB0">
            <w:pPr>
              <w:pBdr>
                <w:bottom w:val="single" w:sz="4" w:space="1" w:color="auto"/>
              </w:pBdr>
              <w:spacing w:before="40" w:after="20" w:line="216" w:lineRule="auto"/>
              <w:jc w:val="right"/>
              <w:rPr>
                <w:sz w:val="30"/>
                <w:szCs w:val="30"/>
              </w:rPr>
            </w:pPr>
            <w:r>
              <w:rPr>
                <w:sz w:val="30"/>
                <w:szCs w:val="30"/>
              </w:rPr>
              <w:t>44,552</w:t>
            </w:r>
          </w:p>
        </w:tc>
        <w:tc>
          <w:tcPr>
            <w:tcW w:w="1417" w:type="dxa"/>
            <w:tcBorders>
              <w:top w:val="nil"/>
              <w:left w:val="nil"/>
              <w:bottom w:val="nil"/>
              <w:right w:val="nil"/>
            </w:tcBorders>
            <w:shd w:val="clear" w:color="auto" w:fill="auto"/>
            <w:vAlign w:val="center"/>
          </w:tcPr>
          <w:p w14:paraId="5E1DB7E9" w14:textId="77777777" w:rsidR="00183EB0" w:rsidRDefault="00183EB0" w:rsidP="00183EB0">
            <w:pPr>
              <w:pBdr>
                <w:bottom w:val="single" w:sz="4" w:space="1" w:color="auto"/>
              </w:pBdr>
              <w:spacing w:before="40" w:after="20" w:line="216" w:lineRule="auto"/>
              <w:jc w:val="right"/>
              <w:rPr>
                <w:sz w:val="30"/>
                <w:szCs w:val="30"/>
              </w:rPr>
            </w:pPr>
            <w:r>
              <w:rPr>
                <w:sz w:val="30"/>
                <w:szCs w:val="30"/>
              </w:rPr>
              <w:t>12,346</w:t>
            </w:r>
          </w:p>
        </w:tc>
        <w:tc>
          <w:tcPr>
            <w:tcW w:w="1418" w:type="dxa"/>
            <w:tcBorders>
              <w:top w:val="nil"/>
              <w:left w:val="nil"/>
              <w:bottom w:val="nil"/>
              <w:right w:val="nil"/>
            </w:tcBorders>
            <w:shd w:val="clear" w:color="auto" w:fill="FFFFFF"/>
            <w:vAlign w:val="center"/>
          </w:tcPr>
          <w:p w14:paraId="3525592F" w14:textId="77777777" w:rsidR="00183EB0" w:rsidRDefault="00183EB0" w:rsidP="00183EB0">
            <w:pPr>
              <w:pBdr>
                <w:bottom w:val="single" w:sz="4" w:space="1" w:color="auto"/>
              </w:pBdr>
              <w:tabs>
                <w:tab w:val="decimal" w:pos="1202"/>
              </w:tabs>
              <w:spacing w:before="40" w:after="20" w:line="216" w:lineRule="auto"/>
              <w:jc w:val="right"/>
              <w:rPr>
                <w:sz w:val="30"/>
                <w:szCs w:val="30"/>
              </w:rPr>
            </w:pPr>
            <w:r>
              <w:rPr>
                <w:sz w:val="30"/>
                <w:szCs w:val="30"/>
              </w:rPr>
              <w:t>44,552</w:t>
            </w:r>
          </w:p>
        </w:tc>
        <w:tc>
          <w:tcPr>
            <w:tcW w:w="1417" w:type="dxa"/>
            <w:tcBorders>
              <w:top w:val="nil"/>
              <w:left w:val="nil"/>
              <w:bottom w:val="nil"/>
              <w:right w:val="nil"/>
            </w:tcBorders>
            <w:shd w:val="clear" w:color="auto" w:fill="auto"/>
            <w:vAlign w:val="center"/>
          </w:tcPr>
          <w:p w14:paraId="74DB3D5B" w14:textId="77777777" w:rsidR="00183EB0" w:rsidRDefault="00183EB0" w:rsidP="00183EB0">
            <w:pPr>
              <w:pBdr>
                <w:bottom w:val="single" w:sz="4" w:space="1" w:color="auto"/>
              </w:pBdr>
              <w:tabs>
                <w:tab w:val="decimal" w:pos="1202"/>
              </w:tabs>
              <w:spacing w:before="40" w:after="20" w:line="216" w:lineRule="auto"/>
              <w:jc w:val="right"/>
              <w:rPr>
                <w:sz w:val="30"/>
                <w:szCs w:val="30"/>
              </w:rPr>
            </w:pPr>
            <w:r>
              <w:rPr>
                <w:sz w:val="30"/>
                <w:szCs w:val="30"/>
              </w:rPr>
              <w:t>12,346</w:t>
            </w:r>
          </w:p>
        </w:tc>
      </w:tr>
      <w:tr w:rsidR="00183EB0" w14:paraId="029C3611"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07F3CE93" w14:textId="77777777" w:rsidR="00183EB0" w:rsidRDefault="00183EB0" w:rsidP="00183EB0">
            <w:pPr>
              <w:spacing w:before="40" w:after="20" w:line="216" w:lineRule="auto"/>
              <w:ind w:left="601"/>
              <w:rPr>
                <w:sz w:val="30"/>
                <w:szCs w:val="30"/>
              </w:rPr>
            </w:pPr>
            <w:r>
              <w:rPr>
                <w:sz w:val="30"/>
                <w:szCs w:val="30"/>
                <w:cs/>
              </w:rPr>
              <w:t>รวม</w:t>
            </w:r>
          </w:p>
        </w:tc>
        <w:tc>
          <w:tcPr>
            <w:tcW w:w="1418" w:type="dxa"/>
            <w:tcBorders>
              <w:top w:val="nil"/>
              <w:left w:val="nil"/>
              <w:bottom w:val="nil"/>
              <w:right w:val="nil"/>
            </w:tcBorders>
            <w:shd w:val="clear" w:color="auto" w:fill="FFFFFF"/>
            <w:vAlign w:val="center"/>
          </w:tcPr>
          <w:p w14:paraId="2F489680" w14:textId="77777777" w:rsidR="00183EB0" w:rsidRDefault="00183EB0" w:rsidP="00183EB0">
            <w:pPr>
              <w:pBdr>
                <w:bottom w:val="double" w:sz="4" w:space="1" w:color="auto"/>
              </w:pBdr>
              <w:spacing w:before="40" w:after="20" w:line="216" w:lineRule="auto"/>
              <w:ind w:left="34"/>
              <w:jc w:val="right"/>
              <w:rPr>
                <w:sz w:val="30"/>
                <w:szCs w:val="30"/>
              </w:rPr>
            </w:pPr>
            <w:r>
              <w:rPr>
                <w:sz w:val="30"/>
                <w:szCs w:val="30"/>
              </w:rPr>
              <w:t>44,552</w:t>
            </w:r>
          </w:p>
        </w:tc>
        <w:tc>
          <w:tcPr>
            <w:tcW w:w="1417" w:type="dxa"/>
            <w:tcBorders>
              <w:top w:val="nil"/>
              <w:left w:val="nil"/>
              <w:bottom w:val="nil"/>
              <w:right w:val="nil"/>
            </w:tcBorders>
            <w:shd w:val="clear" w:color="auto" w:fill="auto"/>
            <w:vAlign w:val="center"/>
          </w:tcPr>
          <w:p w14:paraId="0EC26FB7" w14:textId="77777777" w:rsidR="00183EB0" w:rsidRDefault="00183EB0" w:rsidP="00183EB0">
            <w:pPr>
              <w:pBdr>
                <w:bottom w:val="double" w:sz="4" w:space="1" w:color="auto"/>
              </w:pBdr>
              <w:spacing w:before="40" w:after="20" w:line="216" w:lineRule="auto"/>
              <w:ind w:left="34"/>
              <w:jc w:val="right"/>
              <w:rPr>
                <w:sz w:val="30"/>
                <w:szCs w:val="30"/>
              </w:rPr>
            </w:pPr>
            <w:r>
              <w:rPr>
                <w:sz w:val="30"/>
                <w:szCs w:val="30"/>
              </w:rPr>
              <w:t>12,346</w:t>
            </w:r>
          </w:p>
        </w:tc>
        <w:tc>
          <w:tcPr>
            <w:tcW w:w="1418" w:type="dxa"/>
            <w:tcBorders>
              <w:top w:val="nil"/>
              <w:left w:val="nil"/>
              <w:bottom w:val="nil"/>
              <w:right w:val="nil"/>
            </w:tcBorders>
            <w:shd w:val="clear" w:color="auto" w:fill="FFFFFF"/>
            <w:vAlign w:val="center"/>
          </w:tcPr>
          <w:p w14:paraId="54447055" w14:textId="77777777" w:rsidR="00183EB0" w:rsidRDefault="00183EB0" w:rsidP="00183EB0">
            <w:pPr>
              <w:pBdr>
                <w:bottom w:val="double" w:sz="4" w:space="1" w:color="auto"/>
              </w:pBdr>
              <w:spacing w:before="40" w:after="20" w:line="216" w:lineRule="auto"/>
              <w:ind w:left="34"/>
              <w:jc w:val="right"/>
              <w:rPr>
                <w:sz w:val="30"/>
                <w:szCs w:val="30"/>
                <w:lang w:val="en-AU"/>
              </w:rPr>
            </w:pPr>
            <w:r>
              <w:rPr>
                <w:sz w:val="30"/>
                <w:szCs w:val="30"/>
                <w:lang w:val="en-AU"/>
              </w:rPr>
              <w:t>47,253</w:t>
            </w:r>
          </w:p>
        </w:tc>
        <w:tc>
          <w:tcPr>
            <w:tcW w:w="1417" w:type="dxa"/>
            <w:tcBorders>
              <w:top w:val="nil"/>
              <w:left w:val="nil"/>
              <w:bottom w:val="nil"/>
              <w:right w:val="nil"/>
            </w:tcBorders>
            <w:shd w:val="clear" w:color="auto" w:fill="auto"/>
            <w:vAlign w:val="center"/>
          </w:tcPr>
          <w:p w14:paraId="60965733" w14:textId="77777777" w:rsidR="00183EB0" w:rsidRDefault="00183EB0" w:rsidP="00183EB0">
            <w:pPr>
              <w:pBdr>
                <w:bottom w:val="double" w:sz="4" w:space="1" w:color="auto"/>
              </w:pBdr>
              <w:spacing w:before="40" w:after="20" w:line="216" w:lineRule="auto"/>
              <w:ind w:left="34"/>
              <w:jc w:val="right"/>
              <w:rPr>
                <w:sz w:val="30"/>
                <w:szCs w:val="30"/>
                <w:lang w:val="en-AU"/>
              </w:rPr>
            </w:pPr>
            <w:r>
              <w:rPr>
                <w:sz w:val="30"/>
                <w:szCs w:val="30"/>
                <w:lang w:val="en-AU"/>
              </w:rPr>
              <w:t>14,563</w:t>
            </w:r>
          </w:p>
        </w:tc>
      </w:tr>
      <w:tr w:rsidR="00183EB0" w14:paraId="70138BD4"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3DD2EB4A" w14:textId="77777777" w:rsidR="00183EB0" w:rsidRDefault="00183EB0" w:rsidP="00183EB0">
            <w:pPr>
              <w:pStyle w:val="ListParagraph"/>
              <w:widowControl/>
              <w:numPr>
                <w:ilvl w:val="0"/>
                <w:numId w:val="31"/>
              </w:numPr>
              <w:adjustRightInd/>
              <w:spacing w:before="120" w:after="20" w:line="216" w:lineRule="auto"/>
              <w:ind w:left="460" w:right="-108" w:hanging="284"/>
              <w:contextualSpacing w:val="0"/>
              <w:jc w:val="thaiDistribute"/>
              <w:textAlignment w:val="auto"/>
              <w:rPr>
                <w:b/>
                <w:bCs/>
                <w:sz w:val="30"/>
                <w:szCs w:val="30"/>
              </w:rPr>
            </w:pPr>
            <w:r>
              <w:rPr>
                <w:b/>
                <w:bCs/>
                <w:sz w:val="30"/>
                <w:szCs w:val="30"/>
                <w:cs/>
              </w:rPr>
              <w:t>ซื้อทรัพย์สิน</w:t>
            </w:r>
          </w:p>
        </w:tc>
        <w:tc>
          <w:tcPr>
            <w:tcW w:w="1418" w:type="dxa"/>
            <w:tcBorders>
              <w:top w:val="nil"/>
              <w:left w:val="nil"/>
              <w:bottom w:val="nil"/>
              <w:right w:val="nil"/>
            </w:tcBorders>
            <w:shd w:val="clear" w:color="auto" w:fill="auto"/>
            <w:vAlign w:val="center"/>
          </w:tcPr>
          <w:p w14:paraId="5F9949CE" w14:textId="77777777" w:rsidR="00183EB0" w:rsidRDefault="00183EB0" w:rsidP="00183EB0">
            <w:pPr>
              <w:spacing w:before="40" w:after="20" w:line="216" w:lineRule="auto"/>
              <w:ind w:left="-72" w:right="175"/>
              <w:jc w:val="right"/>
              <w:rPr>
                <w:b/>
                <w:bCs/>
                <w:sz w:val="30"/>
                <w:szCs w:val="30"/>
                <w:highlight w:val="yellow"/>
              </w:rPr>
            </w:pPr>
          </w:p>
        </w:tc>
        <w:tc>
          <w:tcPr>
            <w:tcW w:w="1417" w:type="dxa"/>
            <w:tcBorders>
              <w:top w:val="nil"/>
              <w:left w:val="nil"/>
              <w:bottom w:val="nil"/>
              <w:right w:val="nil"/>
            </w:tcBorders>
            <w:shd w:val="clear" w:color="auto" w:fill="auto"/>
            <w:vAlign w:val="center"/>
          </w:tcPr>
          <w:p w14:paraId="16B13F1A" w14:textId="77777777" w:rsidR="00183EB0" w:rsidRDefault="00183EB0" w:rsidP="00183EB0">
            <w:pPr>
              <w:spacing w:before="40" w:after="20" w:line="216" w:lineRule="auto"/>
              <w:ind w:left="-72" w:right="175"/>
              <w:jc w:val="right"/>
              <w:rPr>
                <w:b/>
                <w:bCs/>
                <w:sz w:val="30"/>
                <w:szCs w:val="30"/>
              </w:rPr>
            </w:pPr>
          </w:p>
        </w:tc>
        <w:tc>
          <w:tcPr>
            <w:tcW w:w="1418" w:type="dxa"/>
            <w:tcBorders>
              <w:top w:val="nil"/>
              <w:left w:val="nil"/>
              <w:bottom w:val="nil"/>
              <w:right w:val="nil"/>
            </w:tcBorders>
            <w:shd w:val="clear" w:color="auto" w:fill="auto"/>
            <w:vAlign w:val="center"/>
          </w:tcPr>
          <w:p w14:paraId="28CE8510" w14:textId="77777777" w:rsidR="00183EB0" w:rsidRDefault="00183EB0" w:rsidP="00183EB0">
            <w:pPr>
              <w:spacing w:before="40" w:after="20" w:line="216" w:lineRule="auto"/>
              <w:ind w:left="-72" w:right="157"/>
              <w:jc w:val="right"/>
              <w:rPr>
                <w:b/>
                <w:bCs/>
                <w:sz w:val="30"/>
                <w:szCs w:val="30"/>
                <w:highlight w:val="yellow"/>
              </w:rPr>
            </w:pPr>
          </w:p>
        </w:tc>
        <w:tc>
          <w:tcPr>
            <w:tcW w:w="1417" w:type="dxa"/>
            <w:tcBorders>
              <w:top w:val="nil"/>
              <w:left w:val="nil"/>
              <w:bottom w:val="nil"/>
              <w:right w:val="nil"/>
            </w:tcBorders>
            <w:shd w:val="clear" w:color="auto" w:fill="auto"/>
            <w:vAlign w:val="center"/>
          </w:tcPr>
          <w:p w14:paraId="15D38EA2" w14:textId="77777777" w:rsidR="00183EB0" w:rsidRDefault="00183EB0" w:rsidP="00183EB0">
            <w:pPr>
              <w:spacing w:before="40" w:after="20" w:line="216" w:lineRule="auto"/>
              <w:ind w:left="-72" w:right="157"/>
              <w:jc w:val="right"/>
              <w:rPr>
                <w:b/>
                <w:bCs/>
                <w:sz w:val="30"/>
                <w:szCs w:val="30"/>
              </w:rPr>
            </w:pPr>
          </w:p>
        </w:tc>
      </w:tr>
      <w:tr w:rsidR="00183EB0" w14:paraId="230BE5CB"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38E83FF3" w14:textId="77777777" w:rsidR="00183EB0" w:rsidRDefault="00183EB0" w:rsidP="00183EB0">
            <w:pPr>
              <w:numPr>
                <w:ilvl w:val="0"/>
                <w:numId w:val="1"/>
              </w:numPr>
              <w:tabs>
                <w:tab w:val="left" w:pos="601"/>
              </w:tabs>
              <w:spacing w:before="40" w:after="20" w:line="216" w:lineRule="auto"/>
              <w:ind w:left="459" w:firstLine="0"/>
              <w:jc w:val="both"/>
              <w:rPr>
                <w:sz w:val="30"/>
                <w:szCs w:val="30"/>
              </w:rPr>
            </w:pPr>
            <w:r>
              <w:rPr>
                <w:sz w:val="30"/>
                <w:szCs w:val="30"/>
                <w:cs/>
              </w:rPr>
              <w:t>บริษัทที่เกี่ยวข้องกัน</w:t>
            </w:r>
          </w:p>
        </w:tc>
        <w:tc>
          <w:tcPr>
            <w:tcW w:w="1418" w:type="dxa"/>
            <w:tcBorders>
              <w:top w:val="nil"/>
              <w:left w:val="nil"/>
              <w:bottom w:val="nil"/>
              <w:right w:val="nil"/>
            </w:tcBorders>
            <w:shd w:val="clear" w:color="auto" w:fill="FFFFFF"/>
            <w:vAlign w:val="center"/>
          </w:tcPr>
          <w:p w14:paraId="40EA118A" w14:textId="77777777" w:rsidR="00183EB0" w:rsidRDefault="00183EB0" w:rsidP="00183EB0">
            <w:pPr>
              <w:pBdr>
                <w:bottom w:val="double" w:sz="4" w:space="1" w:color="auto"/>
              </w:pBdr>
              <w:tabs>
                <w:tab w:val="decimal" w:pos="1208"/>
              </w:tabs>
              <w:spacing w:before="40" w:after="20" w:line="216" w:lineRule="auto"/>
              <w:jc w:val="right"/>
              <w:rPr>
                <w:sz w:val="30"/>
                <w:szCs w:val="30"/>
                <w:highlight w:val="yellow"/>
              </w:rPr>
            </w:pPr>
            <w:r>
              <w:rPr>
                <w:sz w:val="30"/>
                <w:szCs w:val="30"/>
              </w:rPr>
              <w:t>30</w:t>
            </w:r>
          </w:p>
        </w:tc>
        <w:tc>
          <w:tcPr>
            <w:tcW w:w="1417" w:type="dxa"/>
            <w:tcBorders>
              <w:top w:val="nil"/>
              <w:left w:val="nil"/>
              <w:bottom w:val="nil"/>
              <w:right w:val="nil"/>
            </w:tcBorders>
            <w:shd w:val="clear" w:color="auto" w:fill="auto"/>
            <w:vAlign w:val="center"/>
          </w:tcPr>
          <w:p w14:paraId="6EAFA0D0" w14:textId="77777777" w:rsidR="00183EB0" w:rsidRDefault="00183EB0" w:rsidP="00183EB0">
            <w:pPr>
              <w:pBdr>
                <w:bottom w:val="double" w:sz="4" w:space="1" w:color="auto"/>
              </w:pBdr>
              <w:tabs>
                <w:tab w:val="decimal" w:pos="1208"/>
              </w:tabs>
              <w:spacing w:before="40" w:after="20" w:line="216" w:lineRule="auto"/>
              <w:jc w:val="right"/>
              <w:rPr>
                <w:sz w:val="30"/>
                <w:szCs w:val="30"/>
              </w:rPr>
            </w:pPr>
            <w:r>
              <w:rPr>
                <w:sz w:val="30"/>
                <w:szCs w:val="30"/>
              </w:rPr>
              <w:t>58</w:t>
            </w:r>
          </w:p>
        </w:tc>
        <w:tc>
          <w:tcPr>
            <w:tcW w:w="1418" w:type="dxa"/>
            <w:tcBorders>
              <w:top w:val="nil"/>
              <w:left w:val="nil"/>
              <w:bottom w:val="nil"/>
              <w:right w:val="nil"/>
            </w:tcBorders>
            <w:shd w:val="clear" w:color="auto" w:fill="FFFFFF"/>
            <w:vAlign w:val="center"/>
          </w:tcPr>
          <w:p w14:paraId="62B948EA" w14:textId="77777777" w:rsidR="00183EB0" w:rsidRDefault="00183EB0" w:rsidP="00183EB0">
            <w:pPr>
              <w:pBdr>
                <w:bottom w:val="double" w:sz="4" w:space="1" w:color="auto"/>
              </w:pBdr>
              <w:tabs>
                <w:tab w:val="decimal" w:pos="1208"/>
              </w:tabs>
              <w:spacing w:before="40" w:after="20" w:line="216" w:lineRule="auto"/>
              <w:jc w:val="right"/>
              <w:rPr>
                <w:sz w:val="30"/>
                <w:szCs w:val="30"/>
                <w:highlight w:val="yellow"/>
              </w:rPr>
            </w:pPr>
            <w:r>
              <w:rPr>
                <w:sz w:val="30"/>
                <w:szCs w:val="30"/>
              </w:rPr>
              <w:t>30</w:t>
            </w:r>
          </w:p>
        </w:tc>
        <w:tc>
          <w:tcPr>
            <w:tcW w:w="1417" w:type="dxa"/>
            <w:tcBorders>
              <w:top w:val="nil"/>
              <w:left w:val="nil"/>
              <w:bottom w:val="nil"/>
              <w:right w:val="nil"/>
            </w:tcBorders>
            <w:shd w:val="clear" w:color="auto" w:fill="auto"/>
            <w:vAlign w:val="center"/>
          </w:tcPr>
          <w:p w14:paraId="792F34DC" w14:textId="77777777" w:rsidR="00183EB0" w:rsidRDefault="00183EB0" w:rsidP="00183EB0">
            <w:pPr>
              <w:pBdr>
                <w:bottom w:val="double" w:sz="4" w:space="1" w:color="auto"/>
              </w:pBdr>
              <w:tabs>
                <w:tab w:val="decimal" w:pos="1208"/>
              </w:tabs>
              <w:spacing w:before="40" w:after="20" w:line="216" w:lineRule="auto"/>
              <w:jc w:val="right"/>
              <w:rPr>
                <w:sz w:val="30"/>
                <w:szCs w:val="30"/>
              </w:rPr>
            </w:pPr>
            <w:r>
              <w:rPr>
                <w:sz w:val="30"/>
                <w:szCs w:val="30"/>
              </w:rPr>
              <w:t>58</w:t>
            </w:r>
          </w:p>
        </w:tc>
      </w:tr>
      <w:tr w:rsidR="00183EB0" w14:paraId="1A8402F8"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7E61C862" w14:textId="77777777" w:rsidR="00183EB0" w:rsidRDefault="00183EB0" w:rsidP="00183EB0">
            <w:pPr>
              <w:pStyle w:val="ListParagraph"/>
              <w:widowControl/>
              <w:adjustRightInd/>
              <w:spacing w:before="120" w:after="20" w:line="216" w:lineRule="auto"/>
              <w:ind w:left="460" w:right="-108"/>
              <w:contextualSpacing w:val="0"/>
              <w:jc w:val="thaiDistribute"/>
              <w:textAlignment w:val="auto"/>
              <w:rPr>
                <w:b/>
                <w:bCs/>
                <w:sz w:val="30"/>
                <w:szCs w:val="30"/>
                <w:cs/>
              </w:rPr>
            </w:pPr>
          </w:p>
        </w:tc>
        <w:tc>
          <w:tcPr>
            <w:tcW w:w="1418" w:type="dxa"/>
            <w:tcBorders>
              <w:top w:val="nil"/>
              <w:left w:val="nil"/>
              <w:bottom w:val="nil"/>
              <w:right w:val="nil"/>
            </w:tcBorders>
            <w:shd w:val="clear" w:color="auto" w:fill="auto"/>
            <w:vAlign w:val="center"/>
          </w:tcPr>
          <w:p w14:paraId="08514FDD" w14:textId="77777777" w:rsidR="00183EB0" w:rsidRDefault="00183EB0" w:rsidP="00183EB0">
            <w:pPr>
              <w:spacing w:before="40" w:after="20" w:line="216" w:lineRule="auto"/>
              <w:ind w:left="-72" w:right="175"/>
              <w:jc w:val="right"/>
              <w:rPr>
                <w:b/>
                <w:bCs/>
                <w:sz w:val="30"/>
                <w:szCs w:val="30"/>
                <w:highlight w:val="yellow"/>
              </w:rPr>
            </w:pPr>
          </w:p>
        </w:tc>
        <w:tc>
          <w:tcPr>
            <w:tcW w:w="1417" w:type="dxa"/>
            <w:tcBorders>
              <w:top w:val="nil"/>
              <w:left w:val="nil"/>
              <w:bottom w:val="nil"/>
              <w:right w:val="nil"/>
            </w:tcBorders>
            <w:shd w:val="clear" w:color="auto" w:fill="auto"/>
            <w:vAlign w:val="center"/>
          </w:tcPr>
          <w:p w14:paraId="3271994B" w14:textId="77777777" w:rsidR="00183EB0" w:rsidRDefault="00183EB0" w:rsidP="00183EB0">
            <w:pPr>
              <w:spacing w:before="40" w:after="20" w:line="216" w:lineRule="auto"/>
              <w:ind w:left="-72" w:right="175"/>
              <w:jc w:val="right"/>
              <w:rPr>
                <w:b/>
                <w:bCs/>
                <w:sz w:val="30"/>
                <w:szCs w:val="30"/>
              </w:rPr>
            </w:pPr>
          </w:p>
        </w:tc>
        <w:tc>
          <w:tcPr>
            <w:tcW w:w="1418" w:type="dxa"/>
            <w:tcBorders>
              <w:top w:val="nil"/>
              <w:left w:val="nil"/>
              <w:bottom w:val="nil"/>
              <w:right w:val="nil"/>
            </w:tcBorders>
            <w:shd w:val="clear" w:color="auto" w:fill="auto"/>
            <w:vAlign w:val="center"/>
          </w:tcPr>
          <w:p w14:paraId="4B129B13" w14:textId="77777777" w:rsidR="00183EB0" w:rsidRDefault="00183EB0" w:rsidP="00183EB0">
            <w:pPr>
              <w:spacing w:before="40" w:after="20" w:line="216" w:lineRule="auto"/>
              <w:ind w:left="-72" w:right="157"/>
              <w:jc w:val="right"/>
              <w:rPr>
                <w:b/>
                <w:bCs/>
                <w:sz w:val="30"/>
                <w:szCs w:val="30"/>
                <w:highlight w:val="yellow"/>
              </w:rPr>
            </w:pPr>
          </w:p>
        </w:tc>
        <w:tc>
          <w:tcPr>
            <w:tcW w:w="1417" w:type="dxa"/>
            <w:tcBorders>
              <w:top w:val="nil"/>
              <w:left w:val="nil"/>
              <w:bottom w:val="nil"/>
              <w:right w:val="nil"/>
            </w:tcBorders>
            <w:shd w:val="clear" w:color="auto" w:fill="auto"/>
            <w:vAlign w:val="center"/>
          </w:tcPr>
          <w:p w14:paraId="23D41706" w14:textId="77777777" w:rsidR="00183EB0" w:rsidRDefault="00183EB0" w:rsidP="00183EB0">
            <w:pPr>
              <w:spacing w:before="40" w:after="20" w:line="216" w:lineRule="auto"/>
              <w:ind w:left="-72" w:right="157"/>
              <w:jc w:val="right"/>
              <w:rPr>
                <w:b/>
                <w:bCs/>
                <w:sz w:val="30"/>
                <w:szCs w:val="30"/>
              </w:rPr>
            </w:pPr>
          </w:p>
        </w:tc>
      </w:tr>
      <w:tr w:rsidR="00183EB0" w14:paraId="514361D6"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295136EA" w14:textId="77777777" w:rsidR="00183EB0" w:rsidRDefault="00183EB0" w:rsidP="00183EB0">
            <w:pPr>
              <w:pStyle w:val="ListParagraph"/>
              <w:widowControl/>
              <w:adjustRightInd/>
              <w:spacing w:before="120" w:after="20" w:line="216" w:lineRule="auto"/>
              <w:ind w:left="460" w:right="-108"/>
              <w:contextualSpacing w:val="0"/>
              <w:jc w:val="thaiDistribute"/>
              <w:textAlignment w:val="auto"/>
              <w:rPr>
                <w:b/>
                <w:bCs/>
                <w:sz w:val="30"/>
                <w:szCs w:val="30"/>
                <w:cs/>
              </w:rPr>
            </w:pPr>
          </w:p>
        </w:tc>
        <w:tc>
          <w:tcPr>
            <w:tcW w:w="1418" w:type="dxa"/>
            <w:tcBorders>
              <w:top w:val="nil"/>
              <w:left w:val="nil"/>
              <w:bottom w:val="nil"/>
              <w:right w:val="nil"/>
            </w:tcBorders>
            <w:shd w:val="clear" w:color="auto" w:fill="auto"/>
            <w:vAlign w:val="center"/>
          </w:tcPr>
          <w:p w14:paraId="2BB471B2" w14:textId="77777777" w:rsidR="00183EB0" w:rsidRDefault="00183EB0" w:rsidP="00183EB0">
            <w:pPr>
              <w:spacing w:before="40" w:after="20" w:line="216" w:lineRule="auto"/>
              <w:ind w:left="-72" w:right="175"/>
              <w:jc w:val="right"/>
              <w:rPr>
                <w:b/>
                <w:bCs/>
                <w:sz w:val="30"/>
                <w:szCs w:val="30"/>
                <w:highlight w:val="yellow"/>
              </w:rPr>
            </w:pPr>
          </w:p>
        </w:tc>
        <w:tc>
          <w:tcPr>
            <w:tcW w:w="1417" w:type="dxa"/>
            <w:tcBorders>
              <w:top w:val="nil"/>
              <w:left w:val="nil"/>
              <w:bottom w:val="nil"/>
              <w:right w:val="nil"/>
            </w:tcBorders>
            <w:shd w:val="clear" w:color="auto" w:fill="auto"/>
            <w:vAlign w:val="center"/>
          </w:tcPr>
          <w:p w14:paraId="447A8677" w14:textId="77777777" w:rsidR="00183EB0" w:rsidRDefault="00183EB0" w:rsidP="00183EB0">
            <w:pPr>
              <w:spacing w:before="40" w:after="20" w:line="216" w:lineRule="auto"/>
              <w:ind w:left="-72" w:right="175"/>
              <w:jc w:val="right"/>
              <w:rPr>
                <w:b/>
                <w:bCs/>
                <w:sz w:val="30"/>
                <w:szCs w:val="30"/>
              </w:rPr>
            </w:pPr>
          </w:p>
        </w:tc>
        <w:tc>
          <w:tcPr>
            <w:tcW w:w="1418" w:type="dxa"/>
            <w:tcBorders>
              <w:top w:val="nil"/>
              <w:left w:val="nil"/>
              <w:bottom w:val="nil"/>
              <w:right w:val="nil"/>
            </w:tcBorders>
            <w:shd w:val="clear" w:color="auto" w:fill="auto"/>
            <w:vAlign w:val="center"/>
          </w:tcPr>
          <w:p w14:paraId="2B85640A" w14:textId="77777777" w:rsidR="00183EB0" w:rsidRDefault="00183EB0" w:rsidP="00183EB0">
            <w:pPr>
              <w:spacing w:before="40" w:after="20" w:line="216" w:lineRule="auto"/>
              <w:ind w:left="-72" w:right="157"/>
              <w:jc w:val="right"/>
              <w:rPr>
                <w:b/>
                <w:bCs/>
                <w:sz w:val="30"/>
                <w:szCs w:val="30"/>
                <w:highlight w:val="yellow"/>
              </w:rPr>
            </w:pPr>
          </w:p>
        </w:tc>
        <w:tc>
          <w:tcPr>
            <w:tcW w:w="1417" w:type="dxa"/>
            <w:tcBorders>
              <w:top w:val="nil"/>
              <w:left w:val="nil"/>
              <w:bottom w:val="nil"/>
              <w:right w:val="nil"/>
            </w:tcBorders>
            <w:shd w:val="clear" w:color="auto" w:fill="auto"/>
            <w:vAlign w:val="center"/>
          </w:tcPr>
          <w:p w14:paraId="375BA12F" w14:textId="77777777" w:rsidR="00183EB0" w:rsidRDefault="00183EB0" w:rsidP="00183EB0">
            <w:pPr>
              <w:spacing w:before="40" w:after="20" w:line="216" w:lineRule="auto"/>
              <w:ind w:left="-72" w:right="157"/>
              <w:jc w:val="right"/>
              <w:rPr>
                <w:b/>
                <w:bCs/>
                <w:sz w:val="30"/>
                <w:szCs w:val="30"/>
              </w:rPr>
            </w:pPr>
          </w:p>
        </w:tc>
      </w:tr>
      <w:tr w:rsidR="00183EB0" w14:paraId="3672F7F2"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210D3FD0" w14:textId="77777777" w:rsidR="00183EB0" w:rsidRDefault="00183EB0" w:rsidP="00183EB0">
            <w:pPr>
              <w:pStyle w:val="ListParagraph"/>
              <w:widowControl/>
              <w:adjustRightInd/>
              <w:spacing w:before="120" w:after="20" w:line="216" w:lineRule="auto"/>
              <w:ind w:left="460" w:right="-108"/>
              <w:contextualSpacing w:val="0"/>
              <w:jc w:val="thaiDistribute"/>
              <w:textAlignment w:val="auto"/>
              <w:rPr>
                <w:b/>
                <w:bCs/>
                <w:sz w:val="30"/>
                <w:szCs w:val="30"/>
                <w:cs/>
              </w:rPr>
            </w:pPr>
          </w:p>
        </w:tc>
        <w:tc>
          <w:tcPr>
            <w:tcW w:w="1418" w:type="dxa"/>
            <w:tcBorders>
              <w:top w:val="nil"/>
              <w:left w:val="nil"/>
              <w:bottom w:val="nil"/>
              <w:right w:val="nil"/>
            </w:tcBorders>
            <w:shd w:val="clear" w:color="auto" w:fill="auto"/>
            <w:vAlign w:val="center"/>
          </w:tcPr>
          <w:p w14:paraId="1455C5B6" w14:textId="77777777" w:rsidR="00183EB0" w:rsidRDefault="00183EB0" w:rsidP="00183EB0">
            <w:pPr>
              <w:spacing w:before="40" w:after="20" w:line="216" w:lineRule="auto"/>
              <w:ind w:left="-72" w:right="175"/>
              <w:jc w:val="right"/>
              <w:rPr>
                <w:b/>
                <w:bCs/>
                <w:sz w:val="30"/>
                <w:szCs w:val="30"/>
                <w:highlight w:val="yellow"/>
              </w:rPr>
            </w:pPr>
          </w:p>
        </w:tc>
        <w:tc>
          <w:tcPr>
            <w:tcW w:w="1417" w:type="dxa"/>
            <w:tcBorders>
              <w:top w:val="nil"/>
              <w:left w:val="nil"/>
              <w:bottom w:val="nil"/>
              <w:right w:val="nil"/>
            </w:tcBorders>
            <w:shd w:val="clear" w:color="auto" w:fill="auto"/>
            <w:vAlign w:val="center"/>
          </w:tcPr>
          <w:p w14:paraId="398EA4F8" w14:textId="77777777" w:rsidR="00183EB0" w:rsidRDefault="00183EB0" w:rsidP="00183EB0">
            <w:pPr>
              <w:spacing w:before="40" w:after="20" w:line="216" w:lineRule="auto"/>
              <w:ind w:left="-72" w:right="175"/>
              <w:jc w:val="right"/>
              <w:rPr>
                <w:b/>
                <w:bCs/>
                <w:sz w:val="30"/>
                <w:szCs w:val="30"/>
              </w:rPr>
            </w:pPr>
          </w:p>
        </w:tc>
        <w:tc>
          <w:tcPr>
            <w:tcW w:w="1418" w:type="dxa"/>
            <w:tcBorders>
              <w:top w:val="nil"/>
              <w:left w:val="nil"/>
              <w:bottom w:val="nil"/>
              <w:right w:val="nil"/>
            </w:tcBorders>
            <w:shd w:val="clear" w:color="auto" w:fill="auto"/>
            <w:vAlign w:val="center"/>
          </w:tcPr>
          <w:p w14:paraId="305B8D5F" w14:textId="77777777" w:rsidR="00183EB0" w:rsidRDefault="00183EB0" w:rsidP="00183EB0">
            <w:pPr>
              <w:spacing w:before="40" w:after="20" w:line="216" w:lineRule="auto"/>
              <w:ind w:left="-72" w:right="157"/>
              <w:jc w:val="right"/>
              <w:rPr>
                <w:b/>
                <w:bCs/>
                <w:sz w:val="30"/>
                <w:szCs w:val="30"/>
                <w:highlight w:val="yellow"/>
              </w:rPr>
            </w:pPr>
          </w:p>
        </w:tc>
        <w:tc>
          <w:tcPr>
            <w:tcW w:w="1417" w:type="dxa"/>
            <w:tcBorders>
              <w:top w:val="nil"/>
              <w:left w:val="nil"/>
              <w:bottom w:val="nil"/>
              <w:right w:val="nil"/>
            </w:tcBorders>
            <w:shd w:val="clear" w:color="auto" w:fill="auto"/>
            <w:vAlign w:val="center"/>
          </w:tcPr>
          <w:p w14:paraId="434B2FBB" w14:textId="77777777" w:rsidR="00183EB0" w:rsidRDefault="00183EB0" w:rsidP="00183EB0">
            <w:pPr>
              <w:spacing w:before="40" w:after="20" w:line="216" w:lineRule="auto"/>
              <w:ind w:left="-72" w:right="157"/>
              <w:jc w:val="right"/>
              <w:rPr>
                <w:b/>
                <w:bCs/>
                <w:sz w:val="30"/>
                <w:szCs w:val="30"/>
              </w:rPr>
            </w:pPr>
          </w:p>
        </w:tc>
      </w:tr>
      <w:tr w:rsidR="00183EB0" w14:paraId="5EE46A47"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65C01EFB" w14:textId="77777777" w:rsidR="00183EB0" w:rsidRDefault="00183EB0" w:rsidP="003D575B">
            <w:pPr>
              <w:pStyle w:val="ListParagraph"/>
              <w:widowControl/>
              <w:numPr>
                <w:ilvl w:val="0"/>
                <w:numId w:val="31"/>
              </w:numPr>
              <w:adjustRightInd/>
              <w:spacing w:before="120" w:after="20" w:line="216" w:lineRule="auto"/>
              <w:ind w:left="489" w:right="-108" w:hanging="284"/>
              <w:contextualSpacing w:val="0"/>
              <w:jc w:val="thaiDistribute"/>
              <w:textAlignment w:val="auto"/>
              <w:rPr>
                <w:b/>
                <w:bCs/>
                <w:sz w:val="30"/>
                <w:szCs w:val="30"/>
              </w:rPr>
            </w:pPr>
            <w:r>
              <w:rPr>
                <w:b/>
                <w:bCs/>
                <w:sz w:val="30"/>
                <w:szCs w:val="30"/>
                <w:cs/>
              </w:rPr>
              <w:lastRenderedPageBreak/>
              <w:t>ค่าจ้างทำของ</w:t>
            </w:r>
          </w:p>
        </w:tc>
        <w:tc>
          <w:tcPr>
            <w:tcW w:w="1418" w:type="dxa"/>
            <w:tcBorders>
              <w:top w:val="nil"/>
              <w:left w:val="nil"/>
              <w:bottom w:val="nil"/>
              <w:right w:val="nil"/>
            </w:tcBorders>
            <w:shd w:val="clear" w:color="auto" w:fill="auto"/>
            <w:vAlign w:val="center"/>
          </w:tcPr>
          <w:p w14:paraId="16716A5D" w14:textId="77777777" w:rsidR="00183EB0" w:rsidRDefault="00183EB0" w:rsidP="00183EB0">
            <w:pPr>
              <w:spacing w:before="40" w:after="20" w:line="216" w:lineRule="auto"/>
              <w:ind w:left="-72" w:right="175"/>
              <w:jc w:val="right"/>
              <w:rPr>
                <w:b/>
                <w:bCs/>
                <w:sz w:val="30"/>
                <w:szCs w:val="30"/>
                <w:highlight w:val="yellow"/>
              </w:rPr>
            </w:pPr>
          </w:p>
        </w:tc>
        <w:tc>
          <w:tcPr>
            <w:tcW w:w="1417" w:type="dxa"/>
            <w:tcBorders>
              <w:top w:val="nil"/>
              <w:left w:val="nil"/>
              <w:bottom w:val="nil"/>
              <w:right w:val="nil"/>
            </w:tcBorders>
            <w:shd w:val="clear" w:color="auto" w:fill="auto"/>
            <w:vAlign w:val="center"/>
          </w:tcPr>
          <w:p w14:paraId="180A29D6" w14:textId="77777777" w:rsidR="00183EB0" w:rsidRDefault="00183EB0" w:rsidP="00183EB0">
            <w:pPr>
              <w:spacing w:before="40" w:after="20" w:line="216" w:lineRule="auto"/>
              <w:ind w:left="-72" w:right="175"/>
              <w:jc w:val="right"/>
              <w:rPr>
                <w:b/>
                <w:bCs/>
                <w:sz w:val="30"/>
                <w:szCs w:val="30"/>
              </w:rPr>
            </w:pPr>
          </w:p>
        </w:tc>
        <w:tc>
          <w:tcPr>
            <w:tcW w:w="1418" w:type="dxa"/>
            <w:tcBorders>
              <w:top w:val="nil"/>
              <w:left w:val="nil"/>
              <w:bottom w:val="nil"/>
              <w:right w:val="nil"/>
            </w:tcBorders>
            <w:shd w:val="clear" w:color="auto" w:fill="auto"/>
            <w:vAlign w:val="center"/>
          </w:tcPr>
          <w:p w14:paraId="58F3A51F" w14:textId="77777777" w:rsidR="00183EB0" w:rsidRDefault="00183EB0" w:rsidP="00183EB0">
            <w:pPr>
              <w:spacing w:before="40" w:after="20" w:line="216" w:lineRule="auto"/>
              <w:ind w:left="-72" w:right="157"/>
              <w:jc w:val="right"/>
              <w:rPr>
                <w:b/>
                <w:bCs/>
                <w:sz w:val="30"/>
                <w:szCs w:val="30"/>
                <w:highlight w:val="yellow"/>
              </w:rPr>
            </w:pPr>
          </w:p>
        </w:tc>
        <w:tc>
          <w:tcPr>
            <w:tcW w:w="1417" w:type="dxa"/>
            <w:tcBorders>
              <w:top w:val="nil"/>
              <w:left w:val="nil"/>
              <w:bottom w:val="nil"/>
              <w:right w:val="nil"/>
            </w:tcBorders>
            <w:shd w:val="clear" w:color="auto" w:fill="auto"/>
            <w:vAlign w:val="center"/>
          </w:tcPr>
          <w:p w14:paraId="161280D0" w14:textId="77777777" w:rsidR="00183EB0" w:rsidRDefault="00183EB0" w:rsidP="00183EB0">
            <w:pPr>
              <w:spacing w:before="40" w:after="20" w:line="216" w:lineRule="auto"/>
              <w:ind w:left="-72" w:right="157"/>
              <w:jc w:val="right"/>
              <w:rPr>
                <w:b/>
                <w:bCs/>
                <w:sz w:val="30"/>
                <w:szCs w:val="30"/>
              </w:rPr>
            </w:pPr>
          </w:p>
        </w:tc>
      </w:tr>
      <w:tr w:rsidR="00183EB0" w14:paraId="76FF5797"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7BCE00E7" w14:textId="77777777" w:rsidR="00183EB0" w:rsidRDefault="00183EB0" w:rsidP="00183EB0">
            <w:pPr>
              <w:numPr>
                <w:ilvl w:val="0"/>
                <w:numId w:val="1"/>
              </w:numPr>
              <w:tabs>
                <w:tab w:val="left" w:pos="601"/>
              </w:tabs>
              <w:spacing w:before="40" w:after="20" w:line="216" w:lineRule="auto"/>
              <w:ind w:left="459" w:firstLine="0"/>
              <w:jc w:val="both"/>
              <w:rPr>
                <w:sz w:val="30"/>
                <w:szCs w:val="30"/>
              </w:rPr>
            </w:pPr>
            <w:r>
              <w:rPr>
                <w:sz w:val="30"/>
                <w:szCs w:val="30"/>
                <w:cs/>
              </w:rPr>
              <w:t>บริษัทย่อย</w:t>
            </w:r>
          </w:p>
        </w:tc>
        <w:tc>
          <w:tcPr>
            <w:tcW w:w="1418" w:type="dxa"/>
            <w:tcBorders>
              <w:top w:val="nil"/>
              <w:left w:val="nil"/>
              <w:bottom w:val="nil"/>
              <w:right w:val="nil"/>
            </w:tcBorders>
            <w:shd w:val="clear" w:color="auto" w:fill="FFFFFF"/>
            <w:vAlign w:val="center"/>
          </w:tcPr>
          <w:p w14:paraId="29059954" w14:textId="77777777" w:rsidR="00183EB0" w:rsidRDefault="00183EB0" w:rsidP="00183EB0">
            <w:pPr>
              <w:tabs>
                <w:tab w:val="decimal" w:pos="948"/>
              </w:tabs>
              <w:spacing w:before="40" w:after="20" w:line="216" w:lineRule="auto"/>
              <w:ind w:left="34"/>
              <w:rPr>
                <w:sz w:val="30"/>
                <w:szCs w:val="30"/>
              </w:rPr>
            </w:pPr>
            <w:r>
              <w:rPr>
                <w:sz w:val="30"/>
                <w:szCs w:val="30"/>
                <w:cs/>
              </w:rPr>
              <w:t>-</w:t>
            </w:r>
          </w:p>
        </w:tc>
        <w:tc>
          <w:tcPr>
            <w:tcW w:w="1417" w:type="dxa"/>
            <w:tcBorders>
              <w:top w:val="nil"/>
              <w:left w:val="nil"/>
              <w:bottom w:val="nil"/>
              <w:right w:val="nil"/>
            </w:tcBorders>
            <w:shd w:val="clear" w:color="auto" w:fill="auto"/>
            <w:vAlign w:val="center"/>
          </w:tcPr>
          <w:p w14:paraId="56D7E549" w14:textId="77777777" w:rsidR="00183EB0" w:rsidRDefault="00183EB0" w:rsidP="00183EB0">
            <w:pPr>
              <w:tabs>
                <w:tab w:val="decimal" w:pos="948"/>
              </w:tabs>
              <w:spacing w:before="40" w:after="20" w:line="216" w:lineRule="auto"/>
              <w:ind w:left="34"/>
              <w:rPr>
                <w:spacing w:val="-6"/>
                <w:sz w:val="30"/>
                <w:szCs w:val="30"/>
              </w:rPr>
            </w:pPr>
            <w:r>
              <w:rPr>
                <w:sz w:val="30"/>
                <w:szCs w:val="30"/>
                <w:cs/>
              </w:rPr>
              <w:t>-</w:t>
            </w:r>
          </w:p>
        </w:tc>
        <w:tc>
          <w:tcPr>
            <w:tcW w:w="1418" w:type="dxa"/>
            <w:tcBorders>
              <w:top w:val="nil"/>
              <w:left w:val="nil"/>
              <w:bottom w:val="nil"/>
              <w:right w:val="nil"/>
            </w:tcBorders>
            <w:shd w:val="clear" w:color="auto" w:fill="FFFFFF"/>
            <w:vAlign w:val="center"/>
          </w:tcPr>
          <w:p w14:paraId="3383FD15" w14:textId="77777777" w:rsidR="00183EB0" w:rsidRDefault="00183EB0" w:rsidP="00183EB0">
            <w:pPr>
              <w:spacing w:before="40" w:after="20" w:line="216" w:lineRule="auto"/>
              <w:jc w:val="right"/>
              <w:rPr>
                <w:sz w:val="30"/>
                <w:szCs w:val="30"/>
              </w:rPr>
            </w:pPr>
            <w:r>
              <w:rPr>
                <w:sz w:val="30"/>
                <w:szCs w:val="30"/>
              </w:rPr>
              <w:t>48</w:t>
            </w:r>
          </w:p>
        </w:tc>
        <w:tc>
          <w:tcPr>
            <w:tcW w:w="1417" w:type="dxa"/>
            <w:tcBorders>
              <w:top w:val="nil"/>
              <w:left w:val="nil"/>
              <w:bottom w:val="nil"/>
              <w:right w:val="nil"/>
            </w:tcBorders>
            <w:shd w:val="clear" w:color="auto" w:fill="auto"/>
            <w:vAlign w:val="center"/>
          </w:tcPr>
          <w:p w14:paraId="6990E71E" w14:textId="77777777" w:rsidR="00183EB0" w:rsidRDefault="00183EB0" w:rsidP="00183EB0">
            <w:pPr>
              <w:tabs>
                <w:tab w:val="decimal" w:pos="818"/>
              </w:tabs>
              <w:spacing w:before="40" w:after="20" w:line="216" w:lineRule="auto"/>
              <w:jc w:val="right"/>
              <w:rPr>
                <w:spacing w:val="-6"/>
                <w:sz w:val="30"/>
                <w:szCs w:val="30"/>
              </w:rPr>
            </w:pPr>
            <w:r>
              <w:rPr>
                <w:sz w:val="30"/>
                <w:szCs w:val="30"/>
              </w:rPr>
              <w:t>30</w:t>
            </w:r>
          </w:p>
        </w:tc>
      </w:tr>
      <w:tr w:rsidR="00183EB0" w14:paraId="6E16F600"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3CD03910" w14:textId="77777777" w:rsidR="00183EB0" w:rsidRDefault="00183EB0" w:rsidP="00183EB0">
            <w:pPr>
              <w:numPr>
                <w:ilvl w:val="0"/>
                <w:numId w:val="1"/>
              </w:numPr>
              <w:tabs>
                <w:tab w:val="left" w:pos="601"/>
              </w:tabs>
              <w:spacing w:before="40" w:after="20" w:line="216" w:lineRule="auto"/>
              <w:ind w:left="459" w:firstLine="0"/>
              <w:jc w:val="both"/>
              <w:rPr>
                <w:sz w:val="30"/>
                <w:szCs w:val="30"/>
              </w:rPr>
            </w:pPr>
            <w:r>
              <w:rPr>
                <w:sz w:val="30"/>
                <w:szCs w:val="30"/>
                <w:cs/>
              </w:rPr>
              <w:t>บริษัทที่เกี่ยวข้องกัน</w:t>
            </w:r>
          </w:p>
        </w:tc>
        <w:tc>
          <w:tcPr>
            <w:tcW w:w="1418" w:type="dxa"/>
            <w:tcBorders>
              <w:top w:val="nil"/>
              <w:left w:val="nil"/>
              <w:bottom w:val="nil"/>
              <w:right w:val="nil"/>
            </w:tcBorders>
            <w:shd w:val="clear" w:color="auto" w:fill="FFFFFF"/>
            <w:vAlign w:val="center"/>
          </w:tcPr>
          <w:p w14:paraId="1B29E25F" w14:textId="77777777" w:rsidR="00183EB0" w:rsidRDefault="00183EB0" w:rsidP="00183EB0">
            <w:pPr>
              <w:pBdr>
                <w:bottom w:val="single" w:sz="4" w:space="1" w:color="auto"/>
              </w:pBdr>
              <w:tabs>
                <w:tab w:val="decimal" w:pos="948"/>
              </w:tabs>
              <w:spacing w:before="40" w:after="20" w:line="216" w:lineRule="auto"/>
              <w:ind w:left="34"/>
              <w:rPr>
                <w:sz w:val="30"/>
                <w:szCs w:val="30"/>
              </w:rPr>
            </w:pPr>
            <w:r>
              <w:rPr>
                <w:sz w:val="30"/>
                <w:szCs w:val="30"/>
                <w:cs/>
              </w:rPr>
              <w:t>-</w:t>
            </w:r>
          </w:p>
        </w:tc>
        <w:tc>
          <w:tcPr>
            <w:tcW w:w="1417" w:type="dxa"/>
            <w:tcBorders>
              <w:top w:val="nil"/>
              <w:left w:val="nil"/>
              <w:bottom w:val="nil"/>
              <w:right w:val="nil"/>
            </w:tcBorders>
            <w:shd w:val="clear" w:color="auto" w:fill="auto"/>
            <w:vAlign w:val="center"/>
          </w:tcPr>
          <w:p w14:paraId="30DE1BE6" w14:textId="77777777" w:rsidR="00183EB0" w:rsidRDefault="00183EB0" w:rsidP="00183EB0">
            <w:pPr>
              <w:pBdr>
                <w:bottom w:val="single" w:sz="4" w:space="1" w:color="auto"/>
              </w:pBdr>
              <w:tabs>
                <w:tab w:val="decimal" w:pos="884"/>
              </w:tabs>
              <w:spacing w:before="40" w:after="20" w:line="216" w:lineRule="auto"/>
              <w:jc w:val="right"/>
              <w:rPr>
                <w:sz w:val="30"/>
                <w:szCs w:val="30"/>
              </w:rPr>
            </w:pPr>
            <w:r>
              <w:rPr>
                <w:sz w:val="30"/>
                <w:szCs w:val="30"/>
              </w:rPr>
              <w:t>13</w:t>
            </w:r>
          </w:p>
        </w:tc>
        <w:tc>
          <w:tcPr>
            <w:tcW w:w="1418" w:type="dxa"/>
            <w:tcBorders>
              <w:top w:val="nil"/>
              <w:left w:val="nil"/>
              <w:bottom w:val="nil"/>
              <w:right w:val="nil"/>
            </w:tcBorders>
            <w:shd w:val="clear" w:color="auto" w:fill="FFFFFF"/>
            <w:vAlign w:val="center"/>
          </w:tcPr>
          <w:p w14:paraId="53E101AC" w14:textId="77777777" w:rsidR="00183EB0" w:rsidRDefault="00183EB0" w:rsidP="00183EB0">
            <w:pPr>
              <w:pBdr>
                <w:bottom w:val="single" w:sz="4" w:space="1" w:color="auto"/>
              </w:pBdr>
              <w:tabs>
                <w:tab w:val="decimal" w:pos="948"/>
              </w:tabs>
              <w:spacing w:before="40" w:after="20" w:line="216" w:lineRule="auto"/>
              <w:ind w:left="34"/>
              <w:rPr>
                <w:sz w:val="30"/>
                <w:szCs w:val="30"/>
              </w:rPr>
            </w:pPr>
            <w:r>
              <w:rPr>
                <w:sz w:val="30"/>
                <w:szCs w:val="30"/>
                <w:cs/>
              </w:rPr>
              <w:t>-</w:t>
            </w:r>
          </w:p>
        </w:tc>
        <w:tc>
          <w:tcPr>
            <w:tcW w:w="1417" w:type="dxa"/>
            <w:tcBorders>
              <w:top w:val="nil"/>
              <w:left w:val="nil"/>
              <w:bottom w:val="nil"/>
              <w:right w:val="nil"/>
            </w:tcBorders>
            <w:shd w:val="clear" w:color="auto" w:fill="auto"/>
            <w:vAlign w:val="center"/>
          </w:tcPr>
          <w:p w14:paraId="7A0A0962" w14:textId="77777777" w:rsidR="00183EB0" w:rsidRDefault="00183EB0" w:rsidP="00183EB0">
            <w:pPr>
              <w:pBdr>
                <w:bottom w:val="single" w:sz="4" w:space="1" w:color="auto"/>
              </w:pBdr>
              <w:tabs>
                <w:tab w:val="decimal" w:pos="884"/>
              </w:tabs>
              <w:spacing w:before="40" w:after="20" w:line="216" w:lineRule="auto"/>
              <w:jc w:val="right"/>
              <w:rPr>
                <w:spacing w:val="-6"/>
                <w:sz w:val="30"/>
                <w:szCs w:val="30"/>
              </w:rPr>
            </w:pPr>
            <w:r>
              <w:rPr>
                <w:sz w:val="30"/>
                <w:szCs w:val="30"/>
              </w:rPr>
              <w:t>13</w:t>
            </w:r>
          </w:p>
        </w:tc>
      </w:tr>
      <w:tr w:rsidR="00183EB0" w14:paraId="28C2698B"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01E85285" w14:textId="77777777" w:rsidR="00183EB0" w:rsidRDefault="00183EB0" w:rsidP="00183EB0">
            <w:pPr>
              <w:spacing w:before="40" w:after="20" w:line="216" w:lineRule="auto"/>
              <w:ind w:left="601"/>
              <w:rPr>
                <w:sz w:val="30"/>
                <w:szCs w:val="30"/>
              </w:rPr>
            </w:pPr>
            <w:r>
              <w:rPr>
                <w:sz w:val="30"/>
                <w:szCs w:val="30"/>
                <w:cs/>
              </w:rPr>
              <w:t>รวม</w:t>
            </w:r>
          </w:p>
        </w:tc>
        <w:tc>
          <w:tcPr>
            <w:tcW w:w="1418" w:type="dxa"/>
            <w:tcBorders>
              <w:top w:val="nil"/>
              <w:left w:val="nil"/>
              <w:bottom w:val="nil"/>
              <w:right w:val="nil"/>
            </w:tcBorders>
            <w:shd w:val="clear" w:color="auto" w:fill="FFFFFF"/>
            <w:vAlign w:val="center"/>
          </w:tcPr>
          <w:p w14:paraId="48B256D0" w14:textId="77777777" w:rsidR="00183EB0" w:rsidRDefault="00183EB0" w:rsidP="00183EB0">
            <w:pPr>
              <w:pBdr>
                <w:bottom w:val="double" w:sz="4" w:space="1" w:color="auto"/>
              </w:pBdr>
              <w:tabs>
                <w:tab w:val="decimal" w:pos="948"/>
              </w:tabs>
              <w:spacing w:before="40" w:after="20" w:line="216" w:lineRule="auto"/>
              <w:ind w:left="34"/>
              <w:rPr>
                <w:sz w:val="30"/>
                <w:szCs w:val="30"/>
              </w:rPr>
            </w:pPr>
            <w:r>
              <w:rPr>
                <w:sz w:val="30"/>
                <w:szCs w:val="30"/>
                <w:cs/>
              </w:rPr>
              <w:t>-</w:t>
            </w:r>
          </w:p>
        </w:tc>
        <w:tc>
          <w:tcPr>
            <w:tcW w:w="1417" w:type="dxa"/>
            <w:tcBorders>
              <w:top w:val="nil"/>
              <w:left w:val="nil"/>
              <w:bottom w:val="nil"/>
              <w:right w:val="nil"/>
            </w:tcBorders>
            <w:shd w:val="clear" w:color="auto" w:fill="auto"/>
            <w:vAlign w:val="center"/>
          </w:tcPr>
          <w:p w14:paraId="7CB940A1" w14:textId="77777777" w:rsidR="00183EB0" w:rsidRDefault="00183EB0" w:rsidP="00183EB0">
            <w:pPr>
              <w:pBdr>
                <w:bottom w:val="double" w:sz="4" w:space="1" w:color="auto"/>
              </w:pBdr>
              <w:tabs>
                <w:tab w:val="decimal" w:pos="600"/>
              </w:tabs>
              <w:spacing w:before="40" w:after="20" w:line="216" w:lineRule="auto"/>
              <w:ind w:left="34"/>
              <w:jc w:val="right"/>
              <w:rPr>
                <w:sz w:val="30"/>
                <w:szCs w:val="30"/>
                <w:lang w:val="en-AU"/>
              </w:rPr>
            </w:pPr>
            <w:r>
              <w:rPr>
                <w:sz w:val="30"/>
                <w:szCs w:val="30"/>
              </w:rPr>
              <w:t>13</w:t>
            </w:r>
          </w:p>
        </w:tc>
        <w:tc>
          <w:tcPr>
            <w:tcW w:w="1418" w:type="dxa"/>
            <w:tcBorders>
              <w:top w:val="nil"/>
              <w:left w:val="nil"/>
              <w:bottom w:val="nil"/>
              <w:right w:val="nil"/>
            </w:tcBorders>
            <w:shd w:val="clear" w:color="auto" w:fill="FFFFFF"/>
            <w:vAlign w:val="center"/>
          </w:tcPr>
          <w:p w14:paraId="69F153E0" w14:textId="77777777" w:rsidR="00183EB0" w:rsidRDefault="00183EB0" w:rsidP="00183EB0">
            <w:pPr>
              <w:pBdr>
                <w:bottom w:val="double" w:sz="4" w:space="1" w:color="auto"/>
              </w:pBdr>
              <w:spacing w:before="40" w:after="20" w:line="216" w:lineRule="auto"/>
              <w:ind w:left="34"/>
              <w:jc w:val="right"/>
              <w:rPr>
                <w:sz w:val="30"/>
                <w:szCs w:val="30"/>
                <w:lang w:val="en-AU"/>
              </w:rPr>
            </w:pPr>
            <w:r>
              <w:rPr>
                <w:sz w:val="30"/>
                <w:szCs w:val="30"/>
                <w:lang w:val="en-AU"/>
              </w:rPr>
              <w:t>48</w:t>
            </w:r>
          </w:p>
        </w:tc>
        <w:tc>
          <w:tcPr>
            <w:tcW w:w="1417" w:type="dxa"/>
            <w:tcBorders>
              <w:top w:val="nil"/>
              <w:left w:val="nil"/>
              <w:bottom w:val="nil"/>
              <w:right w:val="nil"/>
            </w:tcBorders>
            <w:shd w:val="clear" w:color="auto" w:fill="auto"/>
            <w:vAlign w:val="center"/>
          </w:tcPr>
          <w:p w14:paraId="6A2BAE16" w14:textId="77777777" w:rsidR="00183EB0" w:rsidRDefault="00183EB0" w:rsidP="00183EB0">
            <w:pPr>
              <w:pBdr>
                <w:bottom w:val="double" w:sz="4" w:space="1" w:color="auto"/>
              </w:pBdr>
              <w:spacing w:before="40" w:after="20" w:line="216" w:lineRule="auto"/>
              <w:ind w:left="34"/>
              <w:jc w:val="right"/>
              <w:rPr>
                <w:sz w:val="30"/>
                <w:szCs w:val="30"/>
                <w:lang w:val="en-AU"/>
              </w:rPr>
            </w:pPr>
            <w:r>
              <w:rPr>
                <w:sz w:val="30"/>
                <w:szCs w:val="30"/>
                <w:lang w:val="en-AU"/>
              </w:rPr>
              <w:t>43</w:t>
            </w:r>
          </w:p>
        </w:tc>
      </w:tr>
      <w:tr w:rsidR="00183EB0" w14:paraId="7EE98350"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4557D462" w14:textId="77777777" w:rsidR="00183EB0" w:rsidRDefault="00183EB0" w:rsidP="00183EB0">
            <w:pPr>
              <w:pStyle w:val="ListParagraph"/>
              <w:widowControl/>
              <w:numPr>
                <w:ilvl w:val="0"/>
                <w:numId w:val="31"/>
              </w:numPr>
              <w:adjustRightInd/>
              <w:spacing w:before="120" w:after="20" w:line="216" w:lineRule="auto"/>
              <w:ind w:left="460" w:right="-108" w:hanging="284"/>
              <w:contextualSpacing w:val="0"/>
              <w:jc w:val="thaiDistribute"/>
              <w:textAlignment w:val="auto"/>
              <w:rPr>
                <w:b/>
                <w:bCs/>
                <w:sz w:val="30"/>
                <w:szCs w:val="30"/>
                <w:cs/>
              </w:rPr>
            </w:pPr>
            <w:r>
              <w:rPr>
                <w:b/>
                <w:bCs/>
                <w:sz w:val="30"/>
                <w:szCs w:val="30"/>
                <w:cs/>
              </w:rPr>
              <w:t>ค่าใช้จ่ายอื่น</w:t>
            </w:r>
          </w:p>
        </w:tc>
        <w:tc>
          <w:tcPr>
            <w:tcW w:w="1418" w:type="dxa"/>
            <w:tcBorders>
              <w:top w:val="nil"/>
              <w:left w:val="nil"/>
              <w:bottom w:val="nil"/>
              <w:right w:val="nil"/>
            </w:tcBorders>
            <w:shd w:val="clear" w:color="auto" w:fill="auto"/>
            <w:vAlign w:val="center"/>
          </w:tcPr>
          <w:p w14:paraId="557B9A1A" w14:textId="77777777" w:rsidR="00183EB0" w:rsidRDefault="00183EB0" w:rsidP="00183EB0">
            <w:pPr>
              <w:spacing w:before="40" w:after="20" w:line="216" w:lineRule="auto"/>
              <w:jc w:val="right"/>
              <w:rPr>
                <w:b/>
                <w:bCs/>
                <w:sz w:val="30"/>
                <w:szCs w:val="30"/>
                <w:highlight w:val="yellow"/>
              </w:rPr>
            </w:pPr>
          </w:p>
        </w:tc>
        <w:tc>
          <w:tcPr>
            <w:tcW w:w="1417" w:type="dxa"/>
            <w:tcBorders>
              <w:top w:val="nil"/>
              <w:left w:val="nil"/>
              <w:bottom w:val="nil"/>
              <w:right w:val="nil"/>
            </w:tcBorders>
            <w:shd w:val="clear" w:color="auto" w:fill="auto"/>
            <w:vAlign w:val="center"/>
          </w:tcPr>
          <w:p w14:paraId="01D3C3DF" w14:textId="77777777" w:rsidR="00183EB0" w:rsidRDefault="00183EB0" w:rsidP="00183EB0">
            <w:pPr>
              <w:spacing w:before="40" w:after="20" w:line="216" w:lineRule="auto"/>
              <w:jc w:val="right"/>
              <w:rPr>
                <w:b/>
                <w:bCs/>
                <w:sz w:val="30"/>
                <w:szCs w:val="30"/>
              </w:rPr>
            </w:pPr>
          </w:p>
        </w:tc>
        <w:tc>
          <w:tcPr>
            <w:tcW w:w="1418" w:type="dxa"/>
            <w:tcBorders>
              <w:top w:val="nil"/>
              <w:left w:val="nil"/>
              <w:bottom w:val="nil"/>
              <w:right w:val="nil"/>
            </w:tcBorders>
            <w:shd w:val="clear" w:color="auto" w:fill="auto"/>
            <w:vAlign w:val="center"/>
          </w:tcPr>
          <w:p w14:paraId="340DEF1F" w14:textId="77777777" w:rsidR="00183EB0" w:rsidRDefault="00183EB0" w:rsidP="00183EB0">
            <w:pPr>
              <w:spacing w:before="40" w:after="20" w:line="216" w:lineRule="auto"/>
              <w:jc w:val="right"/>
              <w:rPr>
                <w:b/>
                <w:bCs/>
                <w:sz w:val="30"/>
                <w:szCs w:val="30"/>
                <w:highlight w:val="yellow"/>
              </w:rPr>
            </w:pPr>
          </w:p>
        </w:tc>
        <w:tc>
          <w:tcPr>
            <w:tcW w:w="1417" w:type="dxa"/>
            <w:tcBorders>
              <w:top w:val="nil"/>
              <w:left w:val="nil"/>
              <w:bottom w:val="nil"/>
              <w:right w:val="nil"/>
            </w:tcBorders>
            <w:shd w:val="clear" w:color="auto" w:fill="auto"/>
            <w:vAlign w:val="center"/>
          </w:tcPr>
          <w:p w14:paraId="159B3914" w14:textId="77777777" w:rsidR="00183EB0" w:rsidRDefault="00183EB0" w:rsidP="00183EB0">
            <w:pPr>
              <w:spacing w:before="40" w:after="20" w:line="216" w:lineRule="auto"/>
              <w:jc w:val="right"/>
              <w:rPr>
                <w:b/>
                <w:bCs/>
                <w:sz w:val="30"/>
                <w:szCs w:val="30"/>
              </w:rPr>
            </w:pPr>
          </w:p>
        </w:tc>
      </w:tr>
      <w:tr w:rsidR="00183EB0" w14:paraId="05DC5037"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15070BEA" w14:textId="77777777" w:rsidR="00183EB0" w:rsidRDefault="00183EB0" w:rsidP="00183EB0">
            <w:pPr>
              <w:numPr>
                <w:ilvl w:val="0"/>
                <w:numId w:val="1"/>
              </w:numPr>
              <w:tabs>
                <w:tab w:val="left" w:pos="601"/>
              </w:tabs>
              <w:spacing w:before="40" w:after="20" w:line="216" w:lineRule="auto"/>
              <w:ind w:left="459" w:firstLine="0"/>
              <w:jc w:val="both"/>
              <w:rPr>
                <w:sz w:val="30"/>
                <w:szCs w:val="30"/>
              </w:rPr>
            </w:pPr>
            <w:r>
              <w:rPr>
                <w:sz w:val="30"/>
                <w:szCs w:val="30"/>
                <w:cs/>
              </w:rPr>
              <w:t>บริษัทที่เกี่ยวข้องกัน</w:t>
            </w:r>
          </w:p>
        </w:tc>
        <w:tc>
          <w:tcPr>
            <w:tcW w:w="1418" w:type="dxa"/>
            <w:tcBorders>
              <w:top w:val="nil"/>
              <w:left w:val="nil"/>
              <w:bottom w:val="nil"/>
              <w:right w:val="nil"/>
            </w:tcBorders>
            <w:shd w:val="clear" w:color="auto" w:fill="FFFFFF"/>
            <w:vAlign w:val="center"/>
          </w:tcPr>
          <w:p w14:paraId="4A60D790" w14:textId="77777777" w:rsidR="00183EB0" w:rsidRDefault="00183EB0" w:rsidP="00183EB0">
            <w:pPr>
              <w:pBdr>
                <w:bottom w:val="double" w:sz="4" w:space="1" w:color="auto"/>
              </w:pBdr>
              <w:spacing w:before="40" w:after="20" w:line="216" w:lineRule="auto"/>
              <w:jc w:val="right"/>
              <w:rPr>
                <w:sz w:val="30"/>
                <w:szCs w:val="30"/>
              </w:rPr>
            </w:pPr>
            <w:r>
              <w:rPr>
                <w:sz w:val="30"/>
                <w:szCs w:val="30"/>
              </w:rPr>
              <w:t>22,621</w:t>
            </w:r>
          </w:p>
        </w:tc>
        <w:tc>
          <w:tcPr>
            <w:tcW w:w="1417" w:type="dxa"/>
            <w:tcBorders>
              <w:top w:val="nil"/>
              <w:left w:val="nil"/>
              <w:bottom w:val="nil"/>
              <w:right w:val="nil"/>
            </w:tcBorders>
            <w:shd w:val="clear" w:color="auto" w:fill="auto"/>
            <w:vAlign w:val="center"/>
          </w:tcPr>
          <w:p w14:paraId="003A9B10" w14:textId="77777777" w:rsidR="00183EB0" w:rsidRDefault="00183EB0" w:rsidP="00183EB0">
            <w:pPr>
              <w:pBdr>
                <w:bottom w:val="double" w:sz="4" w:space="1" w:color="auto"/>
              </w:pBdr>
              <w:spacing w:before="40" w:after="20" w:line="216" w:lineRule="auto"/>
              <w:jc w:val="right"/>
              <w:rPr>
                <w:sz w:val="30"/>
                <w:szCs w:val="30"/>
              </w:rPr>
            </w:pPr>
            <w:r>
              <w:rPr>
                <w:sz w:val="30"/>
                <w:szCs w:val="30"/>
              </w:rPr>
              <w:t>14,177</w:t>
            </w:r>
          </w:p>
        </w:tc>
        <w:tc>
          <w:tcPr>
            <w:tcW w:w="1418" w:type="dxa"/>
            <w:tcBorders>
              <w:top w:val="nil"/>
              <w:left w:val="nil"/>
              <w:bottom w:val="nil"/>
              <w:right w:val="nil"/>
            </w:tcBorders>
            <w:shd w:val="clear" w:color="auto" w:fill="FFFFFF"/>
            <w:vAlign w:val="center"/>
          </w:tcPr>
          <w:p w14:paraId="635B6FEE" w14:textId="77777777" w:rsidR="00183EB0" w:rsidRDefault="00183EB0" w:rsidP="00183EB0">
            <w:pPr>
              <w:pBdr>
                <w:bottom w:val="double" w:sz="4" w:space="1" w:color="auto"/>
              </w:pBdr>
              <w:spacing w:before="40" w:after="20" w:line="216" w:lineRule="auto"/>
              <w:jc w:val="right"/>
              <w:rPr>
                <w:sz w:val="30"/>
                <w:szCs w:val="30"/>
              </w:rPr>
            </w:pPr>
            <w:r>
              <w:rPr>
                <w:sz w:val="30"/>
                <w:szCs w:val="30"/>
              </w:rPr>
              <w:t>22,621</w:t>
            </w:r>
          </w:p>
        </w:tc>
        <w:tc>
          <w:tcPr>
            <w:tcW w:w="1417" w:type="dxa"/>
            <w:tcBorders>
              <w:top w:val="nil"/>
              <w:left w:val="nil"/>
              <w:bottom w:val="nil"/>
              <w:right w:val="nil"/>
            </w:tcBorders>
            <w:shd w:val="clear" w:color="auto" w:fill="auto"/>
            <w:vAlign w:val="center"/>
          </w:tcPr>
          <w:p w14:paraId="45E1E35D" w14:textId="77777777" w:rsidR="00183EB0" w:rsidRDefault="00183EB0" w:rsidP="00183EB0">
            <w:pPr>
              <w:pBdr>
                <w:bottom w:val="double" w:sz="4" w:space="1" w:color="auto"/>
              </w:pBdr>
              <w:spacing w:before="40" w:after="20" w:line="216" w:lineRule="auto"/>
              <w:jc w:val="right"/>
              <w:rPr>
                <w:sz w:val="30"/>
                <w:szCs w:val="30"/>
              </w:rPr>
            </w:pPr>
            <w:r>
              <w:rPr>
                <w:sz w:val="30"/>
                <w:szCs w:val="30"/>
              </w:rPr>
              <w:t>14,177</w:t>
            </w:r>
          </w:p>
        </w:tc>
      </w:tr>
      <w:tr w:rsidR="00183EB0" w14:paraId="2691546B"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31E2EC00" w14:textId="24F99193" w:rsidR="00183EB0" w:rsidRDefault="00183EB0" w:rsidP="00183EB0">
            <w:pPr>
              <w:pStyle w:val="ListParagraph"/>
              <w:widowControl/>
              <w:numPr>
                <w:ilvl w:val="0"/>
                <w:numId w:val="31"/>
              </w:numPr>
              <w:adjustRightInd/>
              <w:spacing w:before="120" w:after="20" w:line="216" w:lineRule="auto"/>
              <w:ind w:left="460" w:right="-108" w:hanging="284"/>
              <w:contextualSpacing w:val="0"/>
              <w:jc w:val="thaiDistribute"/>
              <w:textAlignment w:val="auto"/>
              <w:rPr>
                <w:b/>
                <w:bCs/>
                <w:sz w:val="30"/>
                <w:szCs w:val="30"/>
                <w:cs/>
              </w:rPr>
            </w:pPr>
            <w:r>
              <w:rPr>
                <w:b/>
                <w:bCs/>
                <w:sz w:val="30"/>
                <w:szCs w:val="30"/>
                <w:cs/>
              </w:rPr>
              <w:t>ซื้อสินทรัพย์ถาวร</w:t>
            </w:r>
          </w:p>
        </w:tc>
        <w:tc>
          <w:tcPr>
            <w:tcW w:w="1418" w:type="dxa"/>
            <w:tcBorders>
              <w:top w:val="nil"/>
              <w:left w:val="nil"/>
              <w:bottom w:val="nil"/>
              <w:right w:val="nil"/>
            </w:tcBorders>
            <w:shd w:val="clear" w:color="auto" w:fill="auto"/>
            <w:vAlign w:val="center"/>
          </w:tcPr>
          <w:p w14:paraId="69848979" w14:textId="77777777" w:rsidR="00183EB0" w:rsidRDefault="00183EB0" w:rsidP="00183EB0">
            <w:pPr>
              <w:spacing w:before="40" w:after="20" w:line="216" w:lineRule="auto"/>
              <w:ind w:left="34"/>
              <w:jc w:val="right"/>
              <w:rPr>
                <w:sz w:val="30"/>
                <w:szCs w:val="30"/>
                <w:highlight w:val="yellow"/>
              </w:rPr>
            </w:pPr>
          </w:p>
        </w:tc>
        <w:tc>
          <w:tcPr>
            <w:tcW w:w="1417" w:type="dxa"/>
            <w:tcBorders>
              <w:top w:val="nil"/>
              <w:left w:val="nil"/>
              <w:bottom w:val="nil"/>
              <w:right w:val="nil"/>
            </w:tcBorders>
            <w:shd w:val="clear" w:color="auto" w:fill="auto"/>
            <w:vAlign w:val="center"/>
          </w:tcPr>
          <w:p w14:paraId="1C9AE01E" w14:textId="77777777" w:rsidR="00183EB0" w:rsidRDefault="00183EB0" w:rsidP="00183EB0">
            <w:pPr>
              <w:spacing w:before="40" w:after="20" w:line="216" w:lineRule="auto"/>
              <w:ind w:left="34"/>
              <w:jc w:val="right"/>
              <w:rPr>
                <w:sz w:val="30"/>
                <w:szCs w:val="30"/>
              </w:rPr>
            </w:pPr>
          </w:p>
        </w:tc>
        <w:tc>
          <w:tcPr>
            <w:tcW w:w="1418" w:type="dxa"/>
            <w:tcBorders>
              <w:top w:val="nil"/>
              <w:left w:val="nil"/>
              <w:bottom w:val="nil"/>
              <w:right w:val="nil"/>
            </w:tcBorders>
            <w:shd w:val="clear" w:color="auto" w:fill="auto"/>
            <w:vAlign w:val="center"/>
          </w:tcPr>
          <w:p w14:paraId="7C94ADB8" w14:textId="77777777" w:rsidR="00183EB0" w:rsidRDefault="00183EB0" w:rsidP="00183EB0">
            <w:pPr>
              <w:spacing w:before="40" w:after="20" w:line="216" w:lineRule="auto"/>
              <w:ind w:left="34"/>
              <w:jc w:val="right"/>
              <w:rPr>
                <w:sz w:val="30"/>
                <w:szCs w:val="30"/>
                <w:highlight w:val="yellow"/>
              </w:rPr>
            </w:pPr>
          </w:p>
        </w:tc>
        <w:tc>
          <w:tcPr>
            <w:tcW w:w="1417" w:type="dxa"/>
            <w:tcBorders>
              <w:top w:val="nil"/>
              <w:left w:val="nil"/>
              <w:bottom w:val="nil"/>
              <w:right w:val="nil"/>
            </w:tcBorders>
            <w:shd w:val="clear" w:color="auto" w:fill="auto"/>
            <w:vAlign w:val="center"/>
          </w:tcPr>
          <w:p w14:paraId="6ED96F57" w14:textId="77777777" w:rsidR="00183EB0" w:rsidRDefault="00183EB0" w:rsidP="00183EB0">
            <w:pPr>
              <w:spacing w:before="40" w:after="20" w:line="216" w:lineRule="auto"/>
              <w:ind w:left="34"/>
              <w:jc w:val="right"/>
              <w:rPr>
                <w:sz w:val="30"/>
                <w:szCs w:val="30"/>
              </w:rPr>
            </w:pPr>
          </w:p>
        </w:tc>
      </w:tr>
      <w:tr w:rsidR="00183EB0" w14:paraId="1490E3F6"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3060516F" w14:textId="77777777" w:rsidR="00183EB0" w:rsidRDefault="00183EB0" w:rsidP="00183EB0">
            <w:pPr>
              <w:numPr>
                <w:ilvl w:val="0"/>
                <w:numId w:val="1"/>
              </w:numPr>
              <w:tabs>
                <w:tab w:val="left" w:pos="601"/>
              </w:tabs>
              <w:spacing w:before="40" w:after="20" w:line="216" w:lineRule="auto"/>
              <w:ind w:left="459" w:firstLine="0"/>
              <w:jc w:val="both"/>
              <w:rPr>
                <w:sz w:val="30"/>
                <w:szCs w:val="30"/>
              </w:rPr>
            </w:pPr>
            <w:r>
              <w:rPr>
                <w:sz w:val="30"/>
                <w:szCs w:val="30"/>
                <w:cs/>
              </w:rPr>
              <w:t>บริษัทที่เกี่ยวข้องกัน</w:t>
            </w:r>
          </w:p>
        </w:tc>
        <w:tc>
          <w:tcPr>
            <w:tcW w:w="1418" w:type="dxa"/>
            <w:tcBorders>
              <w:top w:val="nil"/>
              <w:left w:val="nil"/>
              <w:bottom w:val="nil"/>
              <w:right w:val="nil"/>
            </w:tcBorders>
            <w:shd w:val="clear" w:color="auto" w:fill="FFFFFF"/>
            <w:vAlign w:val="center"/>
          </w:tcPr>
          <w:p w14:paraId="7A20CA84" w14:textId="77777777" w:rsidR="00183EB0" w:rsidRDefault="00183EB0" w:rsidP="00183EB0">
            <w:pPr>
              <w:pBdr>
                <w:bottom w:val="double" w:sz="4" w:space="1" w:color="auto"/>
              </w:pBdr>
              <w:tabs>
                <w:tab w:val="decimal" w:pos="758"/>
              </w:tabs>
              <w:spacing w:before="40" w:after="20" w:line="216" w:lineRule="auto"/>
              <w:jc w:val="right"/>
              <w:rPr>
                <w:sz w:val="30"/>
                <w:szCs w:val="30"/>
              </w:rPr>
            </w:pPr>
            <w:r>
              <w:rPr>
                <w:sz w:val="30"/>
                <w:szCs w:val="30"/>
              </w:rPr>
              <w:t>1,060</w:t>
            </w:r>
          </w:p>
        </w:tc>
        <w:tc>
          <w:tcPr>
            <w:tcW w:w="1417" w:type="dxa"/>
            <w:tcBorders>
              <w:top w:val="nil"/>
              <w:left w:val="nil"/>
              <w:bottom w:val="nil"/>
              <w:right w:val="nil"/>
            </w:tcBorders>
            <w:shd w:val="clear" w:color="auto" w:fill="auto"/>
            <w:vAlign w:val="center"/>
          </w:tcPr>
          <w:p w14:paraId="570616D3" w14:textId="77777777" w:rsidR="00183EB0" w:rsidRDefault="00183EB0" w:rsidP="00183EB0">
            <w:pPr>
              <w:pBdr>
                <w:bottom w:val="double" w:sz="4" w:space="1" w:color="auto"/>
              </w:pBdr>
              <w:tabs>
                <w:tab w:val="decimal" w:pos="758"/>
              </w:tabs>
              <w:spacing w:before="40" w:after="20" w:line="216" w:lineRule="auto"/>
              <w:jc w:val="right"/>
              <w:rPr>
                <w:sz w:val="30"/>
                <w:szCs w:val="30"/>
              </w:rPr>
            </w:pPr>
            <w:r>
              <w:rPr>
                <w:sz w:val="30"/>
                <w:szCs w:val="30"/>
              </w:rPr>
              <w:t>341</w:t>
            </w:r>
          </w:p>
        </w:tc>
        <w:tc>
          <w:tcPr>
            <w:tcW w:w="1418" w:type="dxa"/>
            <w:tcBorders>
              <w:top w:val="nil"/>
              <w:left w:val="nil"/>
              <w:bottom w:val="nil"/>
              <w:right w:val="nil"/>
            </w:tcBorders>
            <w:shd w:val="clear" w:color="auto" w:fill="FFFFFF"/>
            <w:vAlign w:val="center"/>
          </w:tcPr>
          <w:p w14:paraId="1FA673A5" w14:textId="77777777" w:rsidR="00183EB0" w:rsidRDefault="00183EB0" w:rsidP="00183EB0">
            <w:pPr>
              <w:pBdr>
                <w:bottom w:val="double" w:sz="4" w:space="1" w:color="auto"/>
              </w:pBdr>
              <w:tabs>
                <w:tab w:val="decimal" w:pos="758"/>
              </w:tabs>
              <w:spacing w:before="40" w:after="20" w:line="216" w:lineRule="auto"/>
              <w:jc w:val="right"/>
              <w:rPr>
                <w:sz w:val="30"/>
                <w:szCs w:val="30"/>
                <w:highlight w:val="yellow"/>
              </w:rPr>
            </w:pPr>
            <w:r>
              <w:rPr>
                <w:sz w:val="30"/>
                <w:szCs w:val="30"/>
              </w:rPr>
              <w:t>1,060</w:t>
            </w:r>
          </w:p>
        </w:tc>
        <w:tc>
          <w:tcPr>
            <w:tcW w:w="1417" w:type="dxa"/>
            <w:tcBorders>
              <w:top w:val="nil"/>
              <w:left w:val="nil"/>
              <w:bottom w:val="nil"/>
              <w:right w:val="nil"/>
            </w:tcBorders>
            <w:shd w:val="clear" w:color="auto" w:fill="auto"/>
            <w:vAlign w:val="center"/>
          </w:tcPr>
          <w:p w14:paraId="4FAF565C" w14:textId="77777777" w:rsidR="00183EB0" w:rsidRDefault="00183EB0" w:rsidP="00183EB0">
            <w:pPr>
              <w:pBdr>
                <w:bottom w:val="double" w:sz="4" w:space="1" w:color="auto"/>
              </w:pBdr>
              <w:tabs>
                <w:tab w:val="decimal" w:pos="758"/>
              </w:tabs>
              <w:spacing w:before="40" w:after="20" w:line="216" w:lineRule="auto"/>
              <w:jc w:val="right"/>
              <w:rPr>
                <w:sz w:val="30"/>
                <w:szCs w:val="30"/>
              </w:rPr>
            </w:pPr>
            <w:r>
              <w:rPr>
                <w:sz w:val="30"/>
                <w:szCs w:val="30"/>
              </w:rPr>
              <w:t>341</w:t>
            </w:r>
          </w:p>
        </w:tc>
      </w:tr>
      <w:tr w:rsidR="00183EB0" w14:paraId="1FB97D5A"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1586145C" w14:textId="15526AF4" w:rsidR="00183EB0" w:rsidRDefault="00183EB0" w:rsidP="00183EB0">
            <w:pPr>
              <w:pStyle w:val="ListParagraph"/>
              <w:widowControl/>
              <w:numPr>
                <w:ilvl w:val="0"/>
                <w:numId w:val="31"/>
              </w:numPr>
              <w:adjustRightInd/>
              <w:spacing w:before="120" w:after="20" w:line="216" w:lineRule="auto"/>
              <w:ind w:left="460" w:right="-108" w:hanging="284"/>
              <w:contextualSpacing w:val="0"/>
              <w:jc w:val="thaiDistribute"/>
              <w:textAlignment w:val="auto"/>
              <w:rPr>
                <w:b/>
                <w:bCs/>
                <w:sz w:val="30"/>
                <w:szCs w:val="30"/>
                <w:cs/>
              </w:rPr>
            </w:pPr>
            <w:r>
              <w:rPr>
                <w:rFonts w:hint="cs"/>
                <w:b/>
                <w:bCs/>
                <w:sz w:val="30"/>
                <w:szCs w:val="30"/>
                <w:cs/>
              </w:rPr>
              <w:t>ขายทรัพย์สิน</w:t>
            </w:r>
          </w:p>
        </w:tc>
        <w:tc>
          <w:tcPr>
            <w:tcW w:w="1418" w:type="dxa"/>
            <w:tcBorders>
              <w:top w:val="nil"/>
              <w:left w:val="nil"/>
              <w:bottom w:val="nil"/>
              <w:right w:val="nil"/>
            </w:tcBorders>
            <w:shd w:val="clear" w:color="auto" w:fill="auto"/>
            <w:vAlign w:val="center"/>
          </w:tcPr>
          <w:p w14:paraId="53C7C58B" w14:textId="77777777" w:rsidR="00183EB0" w:rsidRDefault="00183EB0" w:rsidP="00183EB0">
            <w:pPr>
              <w:spacing w:before="40" w:after="20" w:line="216" w:lineRule="auto"/>
              <w:ind w:left="34"/>
              <w:jc w:val="right"/>
              <w:rPr>
                <w:sz w:val="30"/>
                <w:szCs w:val="30"/>
                <w:highlight w:val="yellow"/>
              </w:rPr>
            </w:pPr>
          </w:p>
        </w:tc>
        <w:tc>
          <w:tcPr>
            <w:tcW w:w="1417" w:type="dxa"/>
            <w:tcBorders>
              <w:top w:val="nil"/>
              <w:left w:val="nil"/>
              <w:bottom w:val="nil"/>
              <w:right w:val="nil"/>
            </w:tcBorders>
            <w:shd w:val="clear" w:color="auto" w:fill="auto"/>
            <w:vAlign w:val="center"/>
          </w:tcPr>
          <w:p w14:paraId="31F24136" w14:textId="77777777" w:rsidR="00183EB0" w:rsidRDefault="00183EB0" w:rsidP="00183EB0">
            <w:pPr>
              <w:spacing w:before="40" w:after="20" w:line="216" w:lineRule="auto"/>
              <w:ind w:left="34"/>
              <w:jc w:val="right"/>
              <w:rPr>
                <w:sz w:val="30"/>
                <w:szCs w:val="30"/>
              </w:rPr>
            </w:pPr>
          </w:p>
        </w:tc>
        <w:tc>
          <w:tcPr>
            <w:tcW w:w="1418" w:type="dxa"/>
            <w:tcBorders>
              <w:top w:val="nil"/>
              <w:left w:val="nil"/>
              <w:bottom w:val="nil"/>
              <w:right w:val="nil"/>
            </w:tcBorders>
            <w:shd w:val="clear" w:color="auto" w:fill="auto"/>
            <w:vAlign w:val="center"/>
          </w:tcPr>
          <w:p w14:paraId="35BC74AF" w14:textId="77777777" w:rsidR="00183EB0" w:rsidRDefault="00183EB0" w:rsidP="00183EB0">
            <w:pPr>
              <w:spacing w:before="40" w:after="20" w:line="216" w:lineRule="auto"/>
              <w:ind w:left="34"/>
              <w:jc w:val="right"/>
              <w:rPr>
                <w:sz w:val="30"/>
                <w:szCs w:val="30"/>
                <w:highlight w:val="yellow"/>
              </w:rPr>
            </w:pPr>
          </w:p>
        </w:tc>
        <w:tc>
          <w:tcPr>
            <w:tcW w:w="1417" w:type="dxa"/>
            <w:tcBorders>
              <w:top w:val="nil"/>
              <w:left w:val="nil"/>
              <w:bottom w:val="nil"/>
              <w:right w:val="nil"/>
            </w:tcBorders>
            <w:shd w:val="clear" w:color="auto" w:fill="auto"/>
            <w:vAlign w:val="center"/>
          </w:tcPr>
          <w:p w14:paraId="19D51CAB" w14:textId="77777777" w:rsidR="00183EB0" w:rsidRDefault="00183EB0" w:rsidP="00183EB0">
            <w:pPr>
              <w:spacing w:before="40" w:after="20" w:line="216" w:lineRule="auto"/>
              <w:ind w:left="34"/>
              <w:jc w:val="right"/>
              <w:rPr>
                <w:sz w:val="30"/>
                <w:szCs w:val="30"/>
              </w:rPr>
            </w:pPr>
          </w:p>
        </w:tc>
      </w:tr>
      <w:tr w:rsidR="00183EB0" w14:paraId="23381D7D"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2A0AA623" w14:textId="77777777" w:rsidR="00183EB0" w:rsidRDefault="00183EB0" w:rsidP="00183EB0">
            <w:pPr>
              <w:numPr>
                <w:ilvl w:val="0"/>
                <w:numId w:val="1"/>
              </w:numPr>
              <w:tabs>
                <w:tab w:val="left" w:pos="601"/>
              </w:tabs>
              <w:spacing w:before="40" w:after="20" w:line="216" w:lineRule="auto"/>
              <w:ind w:left="459" w:firstLine="0"/>
              <w:jc w:val="both"/>
              <w:rPr>
                <w:sz w:val="30"/>
                <w:szCs w:val="30"/>
              </w:rPr>
            </w:pPr>
            <w:r>
              <w:rPr>
                <w:sz w:val="30"/>
                <w:szCs w:val="30"/>
                <w:cs/>
              </w:rPr>
              <w:t>บริษัท</w:t>
            </w:r>
            <w:r>
              <w:rPr>
                <w:rFonts w:hint="cs"/>
                <w:sz w:val="30"/>
                <w:szCs w:val="30"/>
                <w:cs/>
              </w:rPr>
              <w:t>ย่อย</w:t>
            </w:r>
          </w:p>
        </w:tc>
        <w:tc>
          <w:tcPr>
            <w:tcW w:w="1418" w:type="dxa"/>
            <w:tcBorders>
              <w:top w:val="nil"/>
              <w:left w:val="nil"/>
              <w:bottom w:val="nil"/>
              <w:right w:val="nil"/>
            </w:tcBorders>
            <w:shd w:val="clear" w:color="auto" w:fill="FFFFFF"/>
            <w:vAlign w:val="center"/>
          </w:tcPr>
          <w:p w14:paraId="75944848" w14:textId="77777777" w:rsidR="00183EB0" w:rsidRDefault="00183EB0" w:rsidP="00183EB0">
            <w:pPr>
              <w:pBdr>
                <w:bottom w:val="double" w:sz="4" w:space="1" w:color="auto"/>
              </w:pBdr>
              <w:tabs>
                <w:tab w:val="decimal" w:pos="948"/>
              </w:tabs>
              <w:spacing w:before="40" w:after="20" w:line="216" w:lineRule="auto"/>
              <w:ind w:left="34"/>
              <w:rPr>
                <w:sz w:val="30"/>
                <w:szCs w:val="30"/>
              </w:rPr>
            </w:pPr>
            <w:r>
              <w:rPr>
                <w:sz w:val="30"/>
                <w:szCs w:val="30"/>
                <w:cs/>
              </w:rPr>
              <w:t>-</w:t>
            </w:r>
          </w:p>
        </w:tc>
        <w:tc>
          <w:tcPr>
            <w:tcW w:w="1417" w:type="dxa"/>
            <w:tcBorders>
              <w:top w:val="nil"/>
              <w:left w:val="nil"/>
              <w:bottom w:val="nil"/>
              <w:right w:val="nil"/>
            </w:tcBorders>
            <w:shd w:val="clear" w:color="auto" w:fill="auto"/>
            <w:vAlign w:val="center"/>
          </w:tcPr>
          <w:p w14:paraId="54A5DB81" w14:textId="77777777" w:rsidR="00183EB0" w:rsidRDefault="00183EB0" w:rsidP="00183EB0">
            <w:pPr>
              <w:pBdr>
                <w:bottom w:val="double" w:sz="4" w:space="1" w:color="auto"/>
              </w:pBdr>
              <w:tabs>
                <w:tab w:val="decimal" w:pos="948"/>
              </w:tabs>
              <w:spacing w:before="40" w:after="20" w:line="216" w:lineRule="auto"/>
              <w:ind w:left="34"/>
              <w:rPr>
                <w:sz w:val="30"/>
                <w:szCs w:val="30"/>
              </w:rPr>
            </w:pPr>
            <w:r>
              <w:rPr>
                <w:sz w:val="30"/>
                <w:szCs w:val="30"/>
                <w:cs/>
              </w:rPr>
              <w:t>-</w:t>
            </w:r>
          </w:p>
        </w:tc>
        <w:tc>
          <w:tcPr>
            <w:tcW w:w="1418" w:type="dxa"/>
            <w:tcBorders>
              <w:top w:val="nil"/>
              <w:left w:val="nil"/>
              <w:bottom w:val="nil"/>
              <w:right w:val="nil"/>
            </w:tcBorders>
            <w:shd w:val="clear" w:color="auto" w:fill="FFFFFF"/>
            <w:vAlign w:val="center"/>
          </w:tcPr>
          <w:p w14:paraId="79E2CCAF" w14:textId="77777777" w:rsidR="00183EB0" w:rsidRDefault="00183EB0" w:rsidP="00183EB0">
            <w:pPr>
              <w:pBdr>
                <w:bottom w:val="double" w:sz="4" w:space="1" w:color="auto"/>
              </w:pBdr>
              <w:tabs>
                <w:tab w:val="decimal" w:pos="758"/>
                <w:tab w:val="decimal" w:pos="948"/>
              </w:tabs>
              <w:spacing w:before="40" w:after="20" w:line="216" w:lineRule="auto"/>
              <w:ind w:left="34"/>
              <w:jc w:val="right"/>
              <w:rPr>
                <w:sz w:val="30"/>
                <w:szCs w:val="30"/>
              </w:rPr>
            </w:pPr>
            <w:r>
              <w:rPr>
                <w:sz w:val="30"/>
                <w:szCs w:val="30"/>
              </w:rPr>
              <w:t>11</w:t>
            </w:r>
          </w:p>
        </w:tc>
        <w:tc>
          <w:tcPr>
            <w:tcW w:w="1417" w:type="dxa"/>
            <w:tcBorders>
              <w:top w:val="nil"/>
              <w:left w:val="nil"/>
              <w:bottom w:val="nil"/>
              <w:right w:val="nil"/>
            </w:tcBorders>
            <w:shd w:val="clear" w:color="auto" w:fill="auto"/>
            <w:vAlign w:val="center"/>
          </w:tcPr>
          <w:p w14:paraId="0CD35A33" w14:textId="77777777" w:rsidR="00183EB0" w:rsidRDefault="00183EB0" w:rsidP="00183EB0">
            <w:pPr>
              <w:pBdr>
                <w:bottom w:val="double" w:sz="4" w:space="1" w:color="auto"/>
              </w:pBdr>
              <w:tabs>
                <w:tab w:val="decimal" w:pos="884"/>
              </w:tabs>
              <w:spacing w:before="40" w:after="20" w:line="216" w:lineRule="auto"/>
              <w:ind w:left="34"/>
              <w:jc w:val="right"/>
              <w:rPr>
                <w:sz w:val="30"/>
                <w:szCs w:val="30"/>
              </w:rPr>
            </w:pPr>
            <w:r>
              <w:rPr>
                <w:sz w:val="30"/>
                <w:szCs w:val="30"/>
              </w:rPr>
              <w:t>5</w:t>
            </w:r>
          </w:p>
        </w:tc>
      </w:tr>
    </w:tbl>
    <w:p w14:paraId="3ACFF869" w14:textId="77777777" w:rsidR="005E5193" w:rsidRDefault="005E5193">
      <w:pPr>
        <w:spacing w:before="120" w:after="120" w:line="216" w:lineRule="auto"/>
        <w:ind w:left="567"/>
        <w:jc w:val="thaiDistribute"/>
        <w:rPr>
          <w:rFonts w:ascii="Angsana New" w:hAnsi="Angsana New"/>
          <w:bCs/>
          <w:sz w:val="30"/>
          <w:szCs w:val="30"/>
        </w:rPr>
      </w:pPr>
    </w:p>
    <w:p w14:paraId="5779B03B" w14:textId="77777777" w:rsidR="005E5193" w:rsidRDefault="005E5193">
      <w:pPr>
        <w:spacing w:before="120" w:after="120" w:line="216" w:lineRule="auto"/>
        <w:ind w:left="567"/>
        <w:jc w:val="thaiDistribute"/>
        <w:rPr>
          <w:rFonts w:ascii="Angsana New" w:hAnsi="Angsana New"/>
          <w:bCs/>
          <w:sz w:val="30"/>
          <w:szCs w:val="30"/>
        </w:rPr>
      </w:pPr>
    </w:p>
    <w:p w14:paraId="726AAA56" w14:textId="77777777" w:rsidR="005E5193" w:rsidRDefault="005E5193">
      <w:pPr>
        <w:spacing w:before="120" w:after="120" w:line="216" w:lineRule="auto"/>
        <w:ind w:left="567"/>
        <w:jc w:val="thaiDistribute"/>
        <w:rPr>
          <w:rFonts w:ascii="Angsana New" w:hAnsi="Angsana New"/>
          <w:bCs/>
          <w:sz w:val="30"/>
          <w:szCs w:val="30"/>
        </w:rPr>
      </w:pPr>
    </w:p>
    <w:p w14:paraId="01159C75" w14:textId="77777777" w:rsidR="005E5193" w:rsidRDefault="005E5193">
      <w:pPr>
        <w:spacing w:before="120" w:after="120" w:line="216" w:lineRule="auto"/>
        <w:ind w:left="567"/>
        <w:jc w:val="thaiDistribute"/>
        <w:rPr>
          <w:rFonts w:ascii="Angsana New" w:hAnsi="Angsana New"/>
          <w:bCs/>
          <w:sz w:val="30"/>
          <w:szCs w:val="30"/>
        </w:rPr>
      </w:pPr>
    </w:p>
    <w:p w14:paraId="351FE7AE" w14:textId="77777777" w:rsidR="005E5193" w:rsidRDefault="005E5193">
      <w:pPr>
        <w:spacing w:before="120" w:after="120" w:line="216" w:lineRule="auto"/>
        <w:ind w:left="567"/>
        <w:jc w:val="thaiDistribute"/>
        <w:rPr>
          <w:rFonts w:ascii="Angsana New" w:hAnsi="Angsana New"/>
          <w:bCs/>
          <w:sz w:val="30"/>
          <w:szCs w:val="30"/>
        </w:rPr>
      </w:pPr>
    </w:p>
    <w:p w14:paraId="2407DA60" w14:textId="77777777" w:rsidR="005E5193" w:rsidRDefault="005E5193">
      <w:pPr>
        <w:spacing w:before="120" w:after="120" w:line="216" w:lineRule="auto"/>
        <w:ind w:left="567"/>
        <w:jc w:val="thaiDistribute"/>
        <w:rPr>
          <w:rFonts w:ascii="Angsana New" w:hAnsi="Angsana New"/>
          <w:bCs/>
          <w:sz w:val="30"/>
          <w:szCs w:val="30"/>
        </w:rPr>
      </w:pPr>
    </w:p>
    <w:p w14:paraId="5C5163E3" w14:textId="77777777" w:rsidR="005E5193" w:rsidRDefault="005E5193">
      <w:pPr>
        <w:spacing w:before="120" w:after="120" w:line="216" w:lineRule="auto"/>
        <w:ind w:left="567"/>
        <w:jc w:val="thaiDistribute"/>
        <w:rPr>
          <w:rFonts w:ascii="Angsana New" w:hAnsi="Angsana New"/>
          <w:bCs/>
          <w:sz w:val="30"/>
          <w:szCs w:val="30"/>
        </w:rPr>
      </w:pPr>
    </w:p>
    <w:p w14:paraId="3971D6D7" w14:textId="77777777" w:rsidR="005E5193" w:rsidRDefault="005E5193">
      <w:pPr>
        <w:spacing w:before="120" w:after="120" w:line="216" w:lineRule="auto"/>
        <w:ind w:left="567"/>
        <w:jc w:val="thaiDistribute"/>
        <w:rPr>
          <w:rFonts w:ascii="Angsana New" w:hAnsi="Angsana New"/>
          <w:bCs/>
          <w:sz w:val="30"/>
          <w:szCs w:val="30"/>
        </w:rPr>
      </w:pPr>
    </w:p>
    <w:p w14:paraId="5F4BD051" w14:textId="77777777" w:rsidR="005E5193" w:rsidRDefault="005E5193">
      <w:pPr>
        <w:spacing w:before="120" w:after="120" w:line="216" w:lineRule="auto"/>
        <w:ind w:left="567"/>
        <w:jc w:val="thaiDistribute"/>
        <w:rPr>
          <w:rFonts w:ascii="Angsana New" w:hAnsi="Angsana New"/>
          <w:bCs/>
          <w:sz w:val="30"/>
          <w:szCs w:val="30"/>
        </w:rPr>
      </w:pPr>
    </w:p>
    <w:p w14:paraId="7A83A7F0" w14:textId="77777777" w:rsidR="005E5193" w:rsidRDefault="005E5193">
      <w:pPr>
        <w:spacing w:before="120" w:after="120" w:line="216" w:lineRule="auto"/>
        <w:ind w:left="567"/>
        <w:jc w:val="thaiDistribute"/>
        <w:rPr>
          <w:rFonts w:ascii="Angsana New" w:hAnsi="Angsana New"/>
          <w:bCs/>
          <w:sz w:val="30"/>
          <w:szCs w:val="30"/>
        </w:rPr>
      </w:pPr>
    </w:p>
    <w:p w14:paraId="27CE8D56" w14:textId="77777777" w:rsidR="005E5193" w:rsidRDefault="005E5193">
      <w:pPr>
        <w:spacing w:before="120" w:after="120" w:line="216" w:lineRule="auto"/>
        <w:ind w:left="567"/>
        <w:jc w:val="thaiDistribute"/>
        <w:rPr>
          <w:rFonts w:ascii="Angsana New" w:hAnsi="Angsana New"/>
          <w:bCs/>
          <w:sz w:val="30"/>
          <w:szCs w:val="30"/>
        </w:rPr>
      </w:pPr>
    </w:p>
    <w:tbl>
      <w:tblPr>
        <w:tblW w:w="8930" w:type="dxa"/>
        <w:tblInd w:w="392" w:type="dxa"/>
        <w:tblLayout w:type="fixed"/>
        <w:tblLook w:val="0000" w:firstRow="0" w:lastRow="0" w:firstColumn="0" w:lastColumn="0" w:noHBand="0" w:noVBand="0"/>
      </w:tblPr>
      <w:tblGrid>
        <w:gridCol w:w="3260"/>
        <w:gridCol w:w="1418"/>
        <w:gridCol w:w="1417"/>
        <w:gridCol w:w="1418"/>
        <w:gridCol w:w="1417"/>
      </w:tblGrid>
      <w:tr w:rsidR="005E5193" w14:paraId="61E9580E" w14:textId="77777777">
        <w:trPr>
          <w:trHeight w:val="20"/>
          <w:tblHeader/>
        </w:trPr>
        <w:tc>
          <w:tcPr>
            <w:tcW w:w="3260" w:type="dxa"/>
          </w:tcPr>
          <w:p w14:paraId="3A10EC7E" w14:textId="77777777" w:rsidR="005E5193" w:rsidRDefault="005E5193">
            <w:pPr>
              <w:tabs>
                <w:tab w:val="left" w:pos="459"/>
                <w:tab w:val="left" w:pos="900"/>
                <w:tab w:val="left" w:pos="1440"/>
              </w:tabs>
              <w:spacing w:before="40" w:after="20" w:line="216" w:lineRule="auto"/>
              <w:ind w:right="-108"/>
              <w:rPr>
                <w:spacing w:val="-6"/>
                <w:sz w:val="30"/>
                <w:szCs w:val="30"/>
                <w:cs/>
              </w:rPr>
            </w:pPr>
          </w:p>
        </w:tc>
        <w:tc>
          <w:tcPr>
            <w:tcW w:w="2835" w:type="dxa"/>
            <w:gridSpan w:val="2"/>
            <w:vAlign w:val="center"/>
          </w:tcPr>
          <w:p w14:paraId="364D65DB" w14:textId="77777777" w:rsidR="005E5193" w:rsidRDefault="005E5193">
            <w:pPr>
              <w:tabs>
                <w:tab w:val="left" w:pos="1440"/>
              </w:tabs>
              <w:spacing w:before="40" w:after="20" w:line="216" w:lineRule="auto"/>
              <w:jc w:val="center"/>
              <w:rPr>
                <w:spacing w:val="-6"/>
                <w:sz w:val="30"/>
                <w:szCs w:val="30"/>
                <w:cs/>
              </w:rPr>
            </w:pPr>
          </w:p>
        </w:tc>
        <w:tc>
          <w:tcPr>
            <w:tcW w:w="2835" w:type="dxa"/>
            <w:gridSpan w:val="2"/>
            <w:vAlign w:val="center"/>
          </w:tcPr>
          <w:p w14:paraId="5249525B" w14:textId="77777777" w:rsidR="005E5193" w:rsidRDefault="00F36FBE">
            <w:pPr>
              <w:spacing w:before="40" w:after="20" w:line="216" w:lineRule="auto"/>
              <w:ind w:firstLine="547"/>
              <w:jc w:val="right"/>
              <w:rPr>
                <w:b/>
                <w:bCs/>
                <w:sz w:val="30"/>
                <w:szCs w:val="30"/>
                <w:cs/>
              </w:rPr>
            </w:pPr>
            <w:r>
              <w:rPr>
                <w:b/>
                <w:bCs/>
                <w:spacing w:val="-6"/>
                <w:sz w:val="30"/>
                <w:szCs w:val="30"/>
                <w:cs/>
              </w:rPr>
              <w:t xml:space="preserve">หน่วย : </w:t>
            </w:r>
            <w:r>
              <w:rPr>
                <w:rFonts w:hint="cs"/>
                <w:b/>
                <w:bCs/>
                <w:spacing w:val="-6"/>
                <w:sz w:val="30"/>
                <w:szCs w:val="30"/>
                <w:cs/>
              </w:rPr>
              <w:t>พัน</w:t>
            </w:r>
            <w:r>
              <w:rPr>
                <w:b/>
                <w:bCs/>
                <w:spacing w:val="-6"/>
                <w:sz w:val="30"/>
                <w:szCs w:val="30"/>
                <w:cs/>
              </w:rPr>
              <w:t>บาท</w:t>
            </w:r>
          </w:p>
        </w:tc>
      </w:tr>
      <w:tr w:rsidR="005E5193" w14:paraId="38EE620C" w14:textId="77777777">
        <w:trPr>
          <w:trHeight w:val="20"/>
          <w:tblHeader/>
        </w:trPr>
        <w:tc>
          <w:tcPr>
            <w:tcW w:w="3260" w:type="dxa"/>
          </w:tcPr>
          <w:p w14:paraId="4FE3F99C" w14:textId="77777777" w:rsidR="005E5193" w:rsidRDefault="005E5193">
            <w:pPr>
              <w:tabs>
                <w:tab w:val="left" w:pos="459"/>
                <w:tab w:val="left" w:pos="900"/>
                <w:tab w:val="left" w:pos="1440"/>
              </w:tabs>
              <w:spacing w:before="40" w:after="20" w:line="216" w:lineRule="auto"/>
              <w:ind w:right="-108"/>
              <w:rPr>
                <w:spacing w:val="-6"/>
                <w:sz w:val="30"/>
                <w:szCs w:val="30"/>
                <w:cs/>
              </w:rPr>
            </w:pPr>
          </w:p>
        </w:tc>
        <w:tc>
          <w:tcPr>
            <w:tcW w:w="2835" w:type="dxa"/>
            <w:gridSpan w:val="2"/>
            <w:vAlign w:val="center"/>
          </w:tcPr>
          <w:p w14:paraId="77EBBE6B" w14:textId="77777777" w:rsidR="005E5193" w:rsidRDefault="00F36FBE">
            <w:pPr>
              <w:pBdr>
                <w:bottom w:val="single" w:sz="4" w:space="1" w:color="auto"/>
              </w:pBdr>
              <w:tabs>
                <w:tab w:val="left" w:pos="1440"/>
              </w:tabs>
              <w:spacing w:before="40" w:after="20" w:line="216" w:lineRule="auto"/>
              <w:jc w:val="center"/>
              <w:rPr>
                <w:spacing w:val="-6"/>
                <w:sz w:val="30"/>
                <w:szCs w:val="30"/>
                <w:cs/>
              </w:rPr>
            </w:pPr>
            <w:r>
              <w:rPr>
                <w:spacing w:val="-6"/>
                <w:sz w:val="30"/>
                <w:szCs w:val="30"/>
                <w:cs/>
              </w:rPr>
              <w:t>งบการเงินรวม</w:t>
            </w:r>
          </w:p>
        </w:tc>
        <w:tc>
          <w:tcPr>
            <w:tcW w:w="2835" w:type="dxa"/>
            <w:gridSpan w:val="2"/>
            <w:vAlign w:val="center"/>
          </w:tcPr>
          <w:p w14:paraId="29F50C87" w14:textId="77777777" w:rsidR="005E5193" w:rsidRDefault="00F36FBE">
            <w:pPr>
              <w:pBdr>
                <w:bottom w:val="single" w:sz="4" w:space="1" w:color="auto"/>
              </w:pBdr>
              <w:spacing w:before="40" w:after="20" w:line="216" w:lineRule="auto"/>
              <w:jc w:val="center"/>
              <w:rPr>
                <w:spacing w:val="-6"/>
                <w:sz w:val="30"/>
                <w:szCs w:val="30"/>
                <w:cs/>
              </w:rPr>
            </w:pPr>
            <w:r>
              <w:rPr>
                <w:spacing w:val="-6"/>
                <w:sz w:val="30"/>
                <w:szCs w:val="30"/>
                <w:cs/>
              </w:rPr>
              <w:t>งบการเงินเฉพาะกิจการ</w:t>
            </w:r>
          </w:p>
        </w:tc>
      </w:tr>
      <w:tr w:rsidR="005E5193" w14:paraId="5045F7DE" w14:textId="77777777">
        <w:trPr>
          <w:trHeight w:val="20"/>
          <w:tblHeader/>
        </w:trPr>
        <w:tc>
          <w:tcPr>
            <w:tcW w:w="3260" w:type="dxa"/>
          </w:tcPr>
          <w:p w14:paraId="2C343962" w14:textId="77777777" w:rsidR="005E5193" w:rsidRDefault="005E5193">
            <w:pPr>
              <w:tabs>
                <w:tab w:val="left" w:pos="459"/>
                <w:tab w:val="left" w:pos="900"/>
                <w:tab w:val="left" w:pos="1440"/>
              </w:tabs>
              <w:spacing w:before="40" w:after="20" w:line="216" w:lineRule="auto"/>
              <w:ind w:right="-108"/>
              <w:rPr>
                <w:spacing w:val="-6"/>
                <w:sz w:val="30"/>
                <w:szCs w:val="30"/>
                <w:cs/>
              </w:rPr>
            </w:pPr>
          </w:p>
        </w:tc>
        <w:tc>
          <w:tcPr>
            <w:tcW w:w="5670" w:type="dxa"/>
            <w:gridSpan w:val="4"/>
            <w:vAlign w:val="center"/>
          </w:tcPr>
          <w:p w14:paraId="6A8A21F7" w14:textId="77777777" w:rsidR="005E5193" w:rsidRDefault="00F36FBE">
            <w:pPr>
              <w:pBdr>
                <w:bottom w:val="single" w:sz="4" w:space="1" w:color="auto"/>
              </w:pBdr>
              <w:tabs>
                <w:tab w:val="left" w:pos="1440"/>
              </w:tabs>
              <w:spacing w:before="40" w:after="20" w:line="216" w:lineRule="auto"/>
              <w:jc w:val="center"/>
              <w:rPr>
                <w:spacing w:val="-6"/>
                <w:sz w:val="30"/>
                <w:szCs w:val="30"/>
              </w:rPr>
            </w:pPr>
            <w:r>
              <w:rPr>
                <w:spacing w:val="-6"/>
                <w:sz w:val="30"/>
                <w:szCs w:val="30"/>
                <w:cs/>
              </w:rPr>
              <w:t xml:space="preserve">สำหรับงวดหกเดือนสิ้นสุดวันที่ </w:t>
            </w:r>
            <w:r>
              <w:rPr>
                <w:spacing w:val="-6"/>
                <w:sz w:val="30"/>
                <w:szCs w:val="30"/>
              </w:rPr>
              <w:t xml:space="preserve">30 </w:t>
            </w:r>
            <w:r>
              <w:rPr>
                <w:rFonts w:hint="cs"/>
                <w:spacing w:val="-6"/>
                <w:sz w:val="30"/>
                <w:szCs w:val="30"/>
                <w:cs/>
              </w:rPr>
              <w:t>มิถุนายน</w:t>
            </w:r>
          </w:p>
        </w:tc>
      </w:tr>
      <w:tr w:rsidR="005E5193" w14:paraId="26C793E7" w14:textId="77777777">
        <w:trPr>
          <w:trHeight w:val="20"/>
          <w:tblHeader/>
        </w:trPr>
        <w:tc>
          <w:tcPr>
            <w:tcW w:w="3260" w:type="dxa"/>
          </w:tcPr>
          <w:p w14:paraId="2742D225" w14:textId="77777777" w:rsidR="005E5193" w:rsidRDefault="005E5193">
            <w:pPr>
              <w:tabs>
                <w:tab w:val="left" w:pos="360"/>
                <w:tab w:val="left" w:pos="900"/>
                <w:tab w:val="left" w:pos="1440"/>
              </w:tabs>
              <w:spacing w:before="40" w:after="20" w:line="216" w:lineRule="auto"/>
              <w:ind w:right="-18"/>
              <w:rPr>
                <w:spacing w:val="-6"/>
                <w:sz w:val="30"/>
                <w:szCs w:val="30"/>
                <w:cs/>
              </w:rPr>
            </w:pPr>
          </w:p>
        </w:tc>
        <w:tc>
          <w:tcPr>
            <w:tcW w:w="1418" w:type="dxa"/>
            <w:vAlign w:val="center"/>
          </w:tcPr>
          <w:p w14:paraId="4984AEC1" w14:textId="77777777" w:rsidR="005E5193" w:rsidRDefault="00F36FBE">
            <w:pPr>
              <w:pBdr>
                <w:bottom w:val="single" w:sz="4" w:space="1" w:color="auto"/>
              </w:pBdr>
              <w:tabs>
                <w:tab w:val="left" w:pos="1440"/>
              </w:tabs>
              <w:spacing w:before="40" w:after="20" w:line="216" w:lineRule="auto"/>
              <w:ind w:right="34"/>
              <w:jc w:val="right"/>
              <w:rPr>
                <w:spacing w:val="-6"/>
                <w:sz w:val="30"/>
                <w:szCs w:val="30"/>
              </w:rPr>
            </w:pPr>
            <w:r>
              <w:rPr>
                <w:spacing w:val="-6"/>
                <w:sz w:val="30"/>
                <w:szCs w:val="30"/>
              </w:rPr>
              <w:t>25</w:t>
            </w:r>
            <w:r>
              <w:rPr>
                <w:rFonts w:hint="cs"/>
                <w:spacing w:val="-6"/>
                <w:sz w:val="30"/>
                <w:szCs w:val="30"/>
              </w:rPr>
              <w:t>6</w:t>
            </w:r>
            <w:r>
              <w:rPr>
                <w:rFonts w:hint="cs"/>
                <w:spacing w:val="-6"/>
                <w:sz w:val="30"/>
                <w:szCs w:val="30"/>
                <w:cs/>
              </w:rPr>
              <w:t>5</w:t>
            </w:r>
          </w:p>
        </w:tc>
        <w:tc>
          <w:tcPr>
            <w:tcW w:w="1417" w:type="dxa"/>
            <w:vAlign w:val="center"/>
          </w:tcPr>
          <w:p w14:paraId="02310FBD" w14:textId="77777777" w:rsidR="005E5193" w:rsidRDefault="00F36FBE">
            <w:pPr>
              <w:pBdr>
                <w:bottom w:val="single" w:sz="4" w:space="1" w:color="auto"/>
              </w:pBdr>
              <w:tabs>
                <w:tab w:val="left" w:pos="1440"/>
              </w:tabs>
              <w:spacing w:before="40" w:after="20" w:line="216" w:lineRule="auto"/>
              <w:ind w:right="34"/>
              <w:jc w:val="right"/>
              <w:rPr>
                <w:spacing w:val="-6"/>
                <w:sz w:val="30"/>
                <w:szCs w:val="30"/>
                <w:lang w:val="en-GB"/>
              </w:rPr>
            </w:pPr>
            <w:r>
              <w:rPr>
                <w:rFonts w:hint="cs"/>
                <w:spacing w:val="-6"/>
                <w:sz w:val="30"/>
                <w:szCs w:val="30"/>
              </w:rPr>
              <w:t>256</w:t>
            </w:r>
            <w:r>
              <w:rPr>
                <w:rFonts w:hint="cs"/>
                <w:spacing w:val="-6"/>
                <w:sz w:val="30"/>
                <w:szCs w:val="30"/>
                <w:cs/>
              </w:rPr>
              <w:t>4</w:t>
            </w:r>
          </w:p>
        </w:tc>
        <w:tc>
          <w:tcPr>
            <w:tcW w:w="1418" w:type="dxa"/>
            <w:vAlign w:val="center"/>
          </w:tcPr>
          <w:p w14:paraId="2F356F2C" w14:textId="77777777" w:rsidR="005E5193" w:rsidRDefault="00F36FBE">
            <w:pPr>
              <w:pBdr>
                <w:bottom w:val="single" w:sz="4" w:space="1" w:color="auto"/>
              </w:pBdr>
              <w:tabs>
                <w:tab w:val="left" w:pos="1440"/>
              </w:tabs>
              <w:spacing w:before="40" w:after="20" w:line="216" w:lineRule="auto"/>
              <w:ind w:right="34"/>
              <w:jc w:val="right"/>
              <w:rPr>
                <w:spacing w:val="-6"/>
                <w:sz w:val="30"/>
                <w:szCs w:val="30"/>
              </w:rPr>
            </w:pPr>
            <w:r>
              <w:rPr>
                <w:rFonts w:hint="cs"/>
                <w:spacing w:val="-6"/>
                <w:sz w:val="30"/>
                <w:szCs w:val="30"/>
              </w:rPr>
              <w:t>256</w:t>
            </w:r>
            <w:r>
              <w:rPr>
                <w:rFonts w:hint="cs"/>
                <w:spacing w:val="-6"/>
                <w:sz w:val="30"/>
                <w:szCs w:val="30"/>
                <w:cs/>
              </w:rPr>
              <w:t>5</w:t>
            </w:r>
          </w:p>
        </w:tc>
        <w:tc>
          <w:tcPr>
            <w:tcW w:w="1417" w:type="dxa"/>
            <w:vAlign w:val="center"/>
          </w:tcPr>
          <w:p w14:paraId="2FF6B697" w14:textId="77777777" w:rsidR="005E5193" w:rsidRDefault="00F36FBE">
            <w:pPr>
              <w:pBdr>
                <w:bottom w:val="single" w:sz="4" w:space="1" w:color="auto"/>
              </w:pBdr>
              <w:tabs>
                <w:tab w:val="left" w:pos="1440"/>
              </w:tabs>
              <w:spacing w:before="40" w:after="20" w:line="216" w:lineRule="auto"/>
              <w:ind w:right="34"/>
              <w:jc w:val="right"/>
              <w:rPr>
                <w:spacing w:val="-6"/>
                <w:sz w:val="30"/>
                <w:szCs w:val="30"/>
              </w:rPr>
            </w:pPr>
            <w:r>
              <w:rPr>
                <w:rFonts w:hint="cs"/>
                <w:spacing w:val="-6"/>
                <w:sz w:val="30"/>
                <w:szCs w:val="30"/>
              </w:rPr>
              <w:t>256</w:t>
            </w:r>
            <w:r>
              <w:rPr>
                <w:rFonts w:hint="cs"/>
                <w:spacing w:val="-6"/>
                <w:sz w:val="30"/>
                <w:szCs w:val="30"/>
                <w:cs/>
              </w:rPr>
              <w:t>4</w:t>
            </w:r>
          </w:p>
        </w:tc>
      </w:tr>
      <w:tr w:rsidR="005E5193" w14:paraId="08AB87BF" w14:textId="77777777">
        <w:trPr>
          <w:trHeight w:val="20"/>
        </w:trPr>
        <w:tc>
          <w:tcPr>
            <w:tcW w:w="3260" w:type="dxa"/>
            <w:shd w:val="clear" w:color="auto" w:fill="auto"/>
            <w:vAlign w:val="center"/>
          </w:tcPr>
          <w:p w14:paraId="5181BE9D" w14:textId="77777777" w:rsidR="005E5193" w:rsidRDefault="00F36FBE">
            <w:pPr>
              <w:pStyle w:val="ListParagraph"/>
              <w:widowControl/>
              <w:numPr>
                <w:ilvl w:val="0"/>
                <w:numId w:val="40"/>
              </w:numPr>
              <w:adjustRightInd/>
              <w:spacing w:before="120" w:after="20" w:line="216" w:lineRule="auto"/>
              <w:ind w:left="460" w:right="-108" w:hanging="284"/>
              <w:contextualSpacing w:val="0"/>
              <w:jc w:val="thaiDistribute"/>
              <w:textAlignment w:val="auto"/>
              <w:rPr>
                <w:b/>
                <w:bCs/>
                <w:sz w:val="30"/>
                <w:szCs w:val="30"/>
              </w:rPr>
            </w:pPr>
            <w:r>
              <w:rPr>
                <w:b/>
                <w:bCs/>
                <w:sz w:val="30"/>
                <w:szCs w:val="30"/>
                <w:cs/>
              </w:rPr>
              <w:t>ขายสินค้า</w:t>
            </w:r>
          </w:p>
        </w:tc>
        <w:tc>
          <w:tcPr>
            <w:tcW w:w="1418" w:type="dxa"/>
            <w:shd w:val="clear" w:color="auto" w:fill="auto"/>
            <w:vAlign w:val="center"/>
          </w:tcPr>
          <w:p w14:paraId="797A61A0" w14:textId="77777777" w:rsidR="005E5193" w:rsidRDefault="005E5193">
            <w:pPr>
              <w:tabs>
                <w:tab w:val="decimal" w:pos="742"/>
              </w:tabs>
              <w:spacing w:before="40" w:after="20" w:line="216" w:lineRule="auto"/>
              <w:ind w:right="34"/>
              <w:rPr>
                <w:b/>
                <w:bCs/>
                <w:sz w:val="30"/>
                <w:szCs w:val="30"/>
                <w:highlight w:val="yellow"/>
              </w:rPr>
            </w:pPr>
          </w:p>
        </w:tc>
        <w:tc>
          <w:tcPr>
            <w:tcW w:w="1417" w:type="dxa"/>
            <w:shd w:val="clear" w:color="auto" w:fill="auto"/>
            <w:vAlign w:val="center"/>
          </w:tcPr>
          <w:p w14:paraId="67003A19" w14:textId="77777777" w:rsidR="005E5193" w:rsidRDefault="005E5193" w:rsidP="00BE0A20">
            <w:pPr>
              <w:tabs>
                <w:tab w:val="decimal" w:pos="948"/>
              </w:tabs>
              <w:spacing w:before="40" w:after="20" w:line="216" w:lineRule="auto"/>
              <w:ind w:left="34"/>
              <w:rPr>
                <w:b/>
                <w:bCs/>
                <w:sz w:val="30"/>
                <w:szCs w:val="30"/>
              </w:rPr>
            </w:pPr>
          </w:p>
        </w:tc>
        <w:tc>
          <w:tcPr>
            <w:tcW w:w="1418" w:type="dxa"/>
            <w:shd w:val="clear" w:color="auto" w:fill="auto"/>
            <w:vAlign w:val="center"/>
          </w:tcPr>
          <w:p w14:paraId="0EC1BE68" w14:textId="77777777" w:rsidR="005E5193" w:rsidRDefault="005E5193">
            <w:pPr>
              <w:tabs>
                <w:tab w:val="decimal" w:pos="742"/>
              </w:tabs>
              <w:spacing w:before="40" w:after="20" w:line="216" w:lineRule="auto"/>
              <w:ind w:right="34"/>
              <w:rPr>
                <w:b/>
                <w:bCs/>
                <w:sz w:val="30"/>
                <w:szCs w:val="30"/>
              </w:rPr>
            </w:pPr>
          </w:p>
        </w:tc>
        <w:tc>
          <w:tcPr>
            <w:tcW w:w="1417" w:type="dxa"/>
            <w:shd w:val="clear" w:color="auto" w:fill="auto"/>
            <w:vAlign w:val="center"/>
          </w:tcPr>
          <w:p w14:paraId="39B24FC8" w14:textId="77777777" w:rsidR="005E5193" w:rsidRDefault="005E5193">
            <w:pPr>
              <w:spacing w:before="40" w:after="20" w:line="216" w:lineRule="auto"/>
              <w:jc w:val="right"/>
              <w:rPr>
                <w:b/>
                <w:bCs/>
                <w:sz w:val="30"/>
                <w:szCs w:val="30"/>
              </w:rPr>
            </w:pPr>
          </w:p>
        </w:tc>
      </w:tr>
      <w:tr w:rsidR="005E5193" w14:paraId="5C73C648" w14:textId="77777777">
        <w:trPr>
          <w:trHeight w:val="20"/>
        </w:trPr>
        <w:tc>
          <w:tcPr>
            <w:tcW w:w="3260" w:type="dxa"/>
            <w:shd w:val="clear" w:color="auto" w:fill="auto"/>
            <w:vAlign w:val="center"/>
          </w:tcPr>
          <w:p w14:paraId="378366EE" w14:textId="77777777" w:rsidR="005E5193" w:rsidRDefault="00F36FBE">
            <w:pPr>
              <w:numPr>
                <w:ilvl w:val="0"/>
                <w:numId w:val="1"/>
              </w:numPr>
              <w:tabs>
                <w:tab w:val="left" w:pos="601"/>
              </w:tabs>
              <w:spacing w:before="40" w:after="20" w:line="216" w:lineRule="auto"/>
              <w:ind w:left="459" w:firstLine="0"/>
              <w:jc w:val="both"/>
              <w:rPr>
                <w:sz w:val="30"/>
                <w:szCs w:val="30"/>
              </w:rPr>
            </w:pPr>
            <w:r>
              <w:rPr>
                <w:sz w:val="30"/>
                <w:szCs w:val="30"/>
                <w:cs/>
              </w:rPr>
              <w:t>บริษัทย่อย</w:t>
            </w:r>
          </w:p>
        </w:tc>
        <w:tc>
          <w:tcPr>
            <w:tcW w:w="1418" w:type="dxa"/>
            <w:shd w:val="clear" w:color="auto" w:fill="FFFFFF"/>
            <w:vAlign w:val="center"/>
          </w:tcPr>
          <w:p w14:paraId="4710894F" w14:textId="77777777" w:rsidR="005E5193" w:rsidRDefault="00F36FBE">
            <w:pPr>
              <w:tabs>
                <w:tab w:val="decimal" w:pos="940"/>
              </w:tabs>
              <w:ind w:left="-72"/>
              <w:rPr>
                <w:sz w:val="30"/>
                <w:szCs w:val="30"/>
              </w:rPr>
            </w:pPr>
            <w:r>
              <w:rPr>
                <w:sz w:val="30"/>
                <w:szCs w:val="30"/>
                <w:cs/>
              </w:rPr>
              <w:t>-</w:t>
            </w:r>
          </w:p>
        </w:tc>
        <w:tc>
          <w:tcPr>
            <w:tcW w:w="1417" w:type="dxa"/>
            <w:shd w:val="clear" w:color="auto" w:fill="auto"/>
            <w:vAlign w:val="center"/>
          </w:tcPr>
          <w:p w14:paraId="60707529" w14:textId="77777777" w:rsidR="005E5193" w:rsidRDefault="00F36FBE" w:rsidP="00BE0A20">
            <w:pPr>
              <w:tabs>
                <w:tab w:val="decimal" w:pos="948"/>
              </w:tabs>
              <w:spacing w:before="40" w:after="20" w:line="216" w:lineRule="auto"/>
              <w:ind w:left="34"/>
              <w:rPr>
                <w:sz w:val="30"/>
                <w:szCs w:val="30"/>
              </w:rPr>
            </w:pPr>
            <w:r>
              <w:rPr>
                <w:sz w:val="30"/>
                <w:szCs w:val="30"/>
                <w:cs/>
              </w:rPr>
              <w:t>-</w:t>
            </w:r>
          </w:p>
        </w:tc>
        <w:tc>
          <w:tcPr>
            <w:tcW w:w="1418" w:type="dxa"/>
            <w:shd w:val="clear" w:color="auto" w:fill="FFFFFF"/>
            <w:vAlign w:val="center"/>
          </w:tcPr>
          <w:p w14:paraId="554BA173" w14:textId="77777777" w:rsidR="005E5193" w:rsidRDefault="00F36FBE">
            <w:pPr>
              <w:spacing w:before="40" w:after="20" w:line="216" w:lineRule="auto"/>
              <w:jc w:val="right"/>
              <w:rPr>
                <w:sz w:val="30"/>
                <w:szCs w:val="30"/>
              </w:rPr>
            </w:pPr>
            <w:r>
              <w:rPr>
                <w:sz w:val="30"/>
                <w:szCs w:val="30"/>
              </w:rPr>
              <w:t>433</w:t>
            </w:r>
          </w:p>
        </w:tc>
        <w:tc>
          <w:tcPr>
            <w:tcW w:w="1417" w:type="dxa"/>
            <w:shd w:val="clear" w:color="auto" w:fill="auto"/>
            <w:vAlign w:val="center"/>
          </w:tcPr>
          <w:p w14:paraId="517DA6C5" w14:textId="77777777" w:rsidR="005E5193" w:rsidRDefault="00F36FBE">
            <w:pPr>
              <w:spacing w:before="40" w:after="20" w:line="216" w:lineRule="auto"/>
              <w:jc w:val="right"/>
              <w:rPr>
                <w:sz w:val="30"/>
                <w:szCs w:val="30"/>
              </w:rPr>
            </w:pPr>
            <w:r>
              <w:rPr>
                <w:sz w:val="30"/>
                <w:szCs w:val="30"/>
              </w:rPr>
              <w:t>1,361</w:t>
            </w:r>
          </w:p>
        </w:tc>
      </w:tr>
      <w:tr w:rsidR="005E5193" w14:paraId="45F4AAAE" w14:textId="77777777">
        <w:trPr>
          <w:trHeight w:val="20"/>
        </w:trPr>
        <w:tc>
          <w:tcPr>
            <w:tcW w:w="3260" w:type="dxa"/>
            <w:shd w:val="clear" w:color="auto" w:fill="auto"/>
            <w:vAlign w:val="center"/>
          </w:tcPr>
          <w:p w14:paraId="608A9584" w14:textId="77777777" w:rsidR="005E5193" w:rsidRDefault="00F36FBE">
            <w:pPr>
              <w:numPr>
                <w:ilvl w:val="0"/>
                <w:numId w:val="1"/>
              </w:numPr>
              <w:tabs>
                <w:tab w:val="left" w:pos="601"/>
              </w:tabs>
              <w:spacing w:before="40" w:after="20" w:line="216" w:lineRule="auto"/>
              <w:ind w:left="459" w:firstLine="0"/>
              <w:jc w:val="both"/>
              <w:rPr>
                <w:sz w:val="30"/>
                <w:szCs w:val="30"/>
              </w:rPr>
            </w:pPr>
            <w:r>
              <w:rPr>
                <w:sz w:val="30"/>
                <w:szCs w:val="30"/>
                <w:cs/>
              </w:rPr>
              <w:t>บริษัทร่วม</w:t>
            </w:r>
          </w:p>
        </w:tc>
        <w:tc>
          <w:tcPr>
            <w:tcW w:w="1418" w:type="dxa"/>
            <w:shd w:val="clear" w:color="auto" w:fill="FFFFFF"/>
          </w:tcPr>
          <w:p w14:paraId="3F96CF3B" w14:textId="77777777" w:rsidR="005E5193" w:rsidRDefault="00F36FBE">
            <w:pPr>
              <w:tabs>
                <w:tab w:val="decimal" w:pos="818"/>
              </w:tabs>
              <w:spacing w:before="40" w:after="20" w:line="216" w:lineRule="auto"/>
              <w:jc w:val="right"/>
              <w:rPr>
                <w:spacing w:val="-6"/>
                <w:sz w:val="30"/>
                <w:szCs w:val="30"/>
              </w:rPr>
            </w:pPr>
            <w:r>
              <w:rPr>
                <w:spacing w:val="-6"/>
                <w:sz w:val="30"/>
                <w:szCs w:val="30"/>
              </w:rPr>
              <w:t>9,340</w:t>
            </w:r>
          </w:p>
        </w:tc>
        <w:tc>
          <w:tcPr>
            <w:tcW w:w="1417" w:type="dxa"/>
            <w:shd w:val="clear" w:color="auto" w:fill="auto"/>
          </w:tcPr>
          <w:p w14:paraId="1798E1F4" w14:textId="77777777" w:rsidR="005E5193" w:rsidRDefault="00F36FBE">
            <w:pPr>
              <w:tabs>
                <w:tab w:val="decimal" w:pos="818"/>
              </w:tabs>
              <w:spacing w:before="40" w:after="20" w:line="216" w:lineRule="auto"/>
              <w:jc w:val="right"/>
              <w:rPr>
                <w:spacing w:val="-6"/>
                <w:sz w:val="30"/>
                <w:szCs w:val="30"/>
              </w:rPr>
            </w:pPr>
            <w:r>
              <w:rPr>
                <w:spacing w:val="-6"/>
                <w:sz w:val="30"/>
                <w:szCs w:val="30"/>
              </w:rPr>
              <w:t>5,117</w:t>
            </w:r>
          </w:p>
        </w:tc>
        <w:tc>
          <w:tcPr>
            <w:tcW w:w="1418" w:type="dxa"/>
            <w:shd w:val="clear" w:color="auto" w:fill="FFFFFF"/>
          </w:tcPr>
          <w:p w14:paraId="5F21071C" w14:textId="77777777" w:rsidR="005E5193" w:rsidRDefault="00F36FBE">
            <w:pPr>
              <w:tabs>
                <w:tab w:val="decimal" w:pos="818"/>
              </w:tabs>
              <w:spacing w:before="40" w:after="20" w:line="216" w:lineRule="auto"/>
              <w:jc w:val="right"/>
              <w:rPr>
                <w:spacing w:val="-6"/>
                <w:sz w:val="30"/>
                <w:szCs w:val="30"/>
              </w:rPr>
            </w:pPr>
            <w:r>
              <w:rPr>
                <w:spacing w:val="-6"/>
                <w:sz w:val="30"/>
                <w:szCs w:val="30"/>
              </w:rPr>
              <w:t>9,340</w:t>
            </w:r>
          </w:p>
        </w:tc>
        <w:tc>
          <w:tcPr>
            <w:tcW w:w="1417" w:type="dxa"/>
            <w:shd w:val="clear" w:color="auto" w:fill="auto"/>
          </w:tcPr>
          <w:p w14:paraId="111AA33A" w14:textId="77777777" w:rsidR="005E5193" w:rsidRDefault="00F36FBE">
            <w:pPr>
              <w:tabs>
                <w:tab w:val="decimal" w:pos="818"/>
              </w:tabs>
              <w:spacing w:before="40" w:after="20" w:line="216" w:lineRule="auto"/>
              <w:jc w:val="right"/>
              <w:rPr>
                <w:spacing w:val="-6"/>
                <w:sz w:val="30"/>
                <w:szCs w:val="30"/>
              </w:rPr>
            </w:pPr>
            <w:r>
              <w:rPr>
                <w:spacing w:val="-6"/>
                <w:sz w:val="30"/>
                <w:szCs w:val="30"/>
              </w:rPr>
              <w:t>5,117</w:t>
            </w:r>
          </w:p>
        </w:tc>
      </w:tr>
      <w:tr w:rsidR="005E5193" w14:paraId="3D33981E" w14:textId="77777777">
        <w:trPr>
          <w:trHeight w:val="20"/>
        </w:trPr>
        <w:tc>
          <w:tcPr>
            <w:tcW w:w="3260" w:type="dxa"/>
            <w:shd w:val="clear" w:color="auto" w:fill="auto"/>
            <w:vAlign w:val="center"/>
          </w:tcPr>
          <w:p w14:paraId="5644C168" w14:textId="77777777" w:rsidR="005E5193" w:rsidRDefault="00F36FBE">
            <w:pPr>
              <w:numPr>
                <w:ilvl w:val="0"/>
                <w:numId w:val="1"/>
              </w:numPr>
              <w:tabs>
                <w:tab w:val="left" w:pos="601"/>
              </w:tabs>
              <w:spacing w:before="40" w:after="20" w:line="216" w:lineRule="auto"/>
              <w:ind w:left="459" w:firstLine="0"/>
              <w:jc w:val="both"/>
              <w:rPr>
                <w:sz w:val="30"/>
                <w:szCs w:val="30"/>
              </w:rPr>
            </w:pPr>
            <w:r>
              <w:rPr>
                <w:sz w:val="30"/>
                <w:szCs w:val="30"/>
                <w:cs/>
              </w:rPr>
              <w:t>บริษัทที่เกี่ยวข้องกัน</w:t>
            </w:r>
          </w:p>
        </w:tc>
        <w:tc>
          <w:tcPr>
            <w:tcW w:w="1418" w:type="dxa"/>
            <w:shd w:val="clear" w:color="auto" w:fill="FFFFFF"/>
            <w:vAlign w:val="center"/>
          </w:tcPr>
          <w:p w14:paraId="26BC97B6" w14:textId="77777777" w:rsidR="005E5193" w:rsidRDefault="00F36FBE">
            <w:pPr>
              <w:pBdr>
                <w:bottom w:val="single" w:sz="4" w:space="1" w:color="auto"/>
              </w:pBdr>
              <w:spacing w:before="40" w:after="20" w:line="216" w:lineRule="auto"/>
              <w:jc w:val="right"/>
              <w:rPr>
                <w:sz w:val="30"/>
                <w:szCs w:val="30"/>
              </w:rPr>
            </w:pPr>
            <w:r>
              <w:rPr>
                <w:sz w:val="30"/>
                <w:szCs w:val="30"/>
              </w:rPr>
              <w:t>11,738</w:t>
            </w:r>
          </w:p>
        </w:tc>
        <w:tc>
          <w:tcPr>
            <w:tcW w:w="1417" w:type="dxa"/>
            <w:shd w:val="clear" w:color="auto" w:fill="auto"/>
            <w:vAlign w:val="center"/>
          </w:tcPr>
          <w:p w14:paraId="2C14EE4B" w14:textId="77777777" w:rsidR="005E5193" w:rsidRDefault="00F36FBE">
            <w:pPr>
              <w:pBdr>
                <w:bottom w:val="single" w:sz="4" w:space="1" w:color="auto"/>
              </w:pBdr>
              <w:spacing w:before="40" w:after="20" w:line="216" w:lineRule="auto"/>
              <w:jc w:val="right"/>
              <w:rPr>
                <w:sz w:val="30"/>
                <w:szCs w:val="30"/>
              </w:rPr>
            </w:pPr>
            <w:r>
              <w:rPr>
                <w:sz w:val="30"/>
                <w:szCs w:val="30"/>
              </w:rPr>
              <w:t>11,805</w:t>
            </w:r>
          </w:p>
        </w:tc>
        <w:tc>
          <w:tcPr>
            <w:tcW w:w="1418" w:type="dxa"/>
            <w:shd w:val="clear" w:color="auto" w:fill="FFFFFF"/>
            <w:vAlign w:val="center"/>
          </w:tcPr>
          <w:p w14:paraId="3A069088" w14:textId="77777777" w:rsidR="005E5193" w:rsidRDefault="00F36FBE">
            <w:pPr>
              <w:pBdr>
                <w:bottom w:val="single" w:sz="4" w:space="1" w:color="auto"/>
              </w:pBdr>
              <w:spacing w:before="40" w:after="20" w:line="216" w:lineRule="auto"/>
              <w:jc w:val="right"/>
              <w:rPr>
                <w:sz w:val="30"/>
                <w:szCs w:val="30"/>
              </w:rPr>
            </w:pPr>
            <w:r>
              <w:rPr>
                <w:sz w:val="30"/>
                <w:szCs w:val="30"/>
              </w:rPr>
              <w:t>11,738</w:t>
            </w:r>
          </w:p>
        </w:tc>
        <w:tc>
          <w:tcPr>
            <w:tcW w:w="1417" w:type="dxa"/>
            <w:shd w:val="clear" w:color="auto" w:fill="auto"/>
            <w:vAlign w:val="center"/>
          </w:tcPr>
          <w:p w14:paraId="28E390B7" w14:textId="77777777" w:rsidR="005E5193" w:rsidRDefault="00F36FBE">
            <w:pPr>
              <w:pBdr>
                <w:bottom w:val="single" w:sz="4" w:space="1" w:color="auto"/>
              </w:pBdr>
              <w:spacing w:before="40" w:after="20" w:line="216" w:lineRule="auto"/>
              <w:jc w:val="right"/>
              <w:rPr>
                <w:sz w:val="30"/>
                <w:szCs w:val="30"/>
              </w:rPr>
            </w:pPr>
            <w:r>
              <w:rPr>
                <w:sz w:val="30"/>
                <w:szCs w:val="30"/>
              </w:rPr>
              <w:t>11,805</w:t>
            </w:r>
          </w:p>
        </w:tc>
      </w:tr>
      <w:tr w:rsidR="005E5193" w14:paraId="0DD7AA2B" w14:textId="77777777">
        <w:trPr>
          <w:trHeight w:val="20"/>
        </w:trPr>
        <w:tc>
          <w:tcPr>
            <w:tcW w:w="3260" w:type="dxa"/>
            <w:shd w:val="clear" w:color="auto" w:fill="auto"/>
          </w:tcPr>
          <w:p w14:paraId="7F5F965B" w14:textId="77777777" w:rsidR="005E5193" w:rsidRDefault="00F36FBE">
            <w:pPr>
              <w:spacing w:before="40" w:after="20" w:line="216" w:lineRule="auto"/>
              <w:ind w:left="601"/>
              <w:rPr>
                <w:sz w:val="30"/>
                <w:szCs w:val="30"/>
              </w:rPr>
            </w:pPr>
            <w:r>
              <w:rPr>
                <w:sz w:val="30"/>
                <w:szCs w:val="30"/>
                <w:cs/>
              </w:rPr>
              <w:t>รวม</w:t>
            </w:r>
          </w:p>
        </w:tc>
        <w:tc>
          <w:tcPr>
            <w:tcW w:w="1418" w:type="dxa"/>
            <w:shd w:val="clear" w:color="auto" w:fill="FFFFFF"/>
            <w:vAlign w:val="center"/>
          </w:tcPr>
          <w:p w14:paraId="11180AA3" w14:textId="77777777" w:rsidR="005E5193" w:rsidRDefault="00F36FBE">
            <w:pPr>
              <w:pBdr>
                <w:bottom w:val="double" w:sz="4" w:space="1" w:color="auto"/>
              </w:pBdr>
              <w:spacing w:before="40" w:after="20" w:line="216" w:lineRule="auto"/>
              <w:jc w:val="right"/>
              <w:rPr>
                <w:sz w:val="30"/>
                <w:szCs w:val="30"/>
              </w:rPr>
            </w:pPr>
            <w:r>
              <w:rPr>
                <w:sz w:val="30"/>
                <w:szCs w:val="30"/>
              </w:rPr>
              <w:t>21,078</w:t>
            </w:r>
          </w:p>
        </w:tc>
        <w:tc>
          <w:tcPr>
            <w:tcW w:w="1417" w:type="dxa"/>
            <w:shd w:val="clear" w:color="auto" w:fill="auto"/>
            <w:vAlign w:val="center"/>
          </w:tcPr>
          <w:p w14:paraId="625CC024" w14:textId="77777777" w:rsidR="005E5193" w:rsidRDefault="00F36FBE">
            <w:pPr>
              <w:pBdr>
                <w:bottom w:val="double" w:sz="4" w:space="1" w:color="auto"/>
              </w:pBdr>
              <w:spacing w:before="40" w:after="20" w:line="216" w:lineRule="auto"/>
              <w:jc w:val="right"/>
              <w:rPr>
                <w:sz w:val="30"/>
                <w:szCs w:val="30"/>
              </w:rPr>
            </w:pPr>
            <w:r>
              <w:rPr>
                <w:sz w:val="30"/>
                <w:szCs w:val="30"/>
              </w:rPr>
              <w:t>16,922</w:t>
            </w:r>
          </w:p>
        </w:tc>
        <w:tc>
          <w:tcPr>
            <w:tcW w:w="1418" w:type="dxa"/>
            <w:shd w:val="clear" w:color="auto" w:fill="FFFFFF"/>
            <w:vAlign w:val="center"/>
          </w:tcPr>
          <w:p w14:paraId="1B44165F" w14:textId="77777777" w:rsidR="005E5193" w:rsidRDefault="00F36FBE">
            <w:pPr>
              <w:pBdr>
                <w:bottom w:val="double" w:sz="4" w:space="1" w:color="auto"/>
              </w:pBdr>
              <w:spacing w:before="40" w:after="20" w:line="216" w:lineRule="auto"/>
              <w:jc w:val="right"/>
              <w:rPr>
                <w:sz w:val="30"/>
                <w:szCs w:val="30"/>
              </w:rPr>
            </w:pPr>
            <w:r>
              <w:rPr>
                <w:sz w:val="30"/>
                <w:szCs w:val="30"/>
              </w:rPr>
              <w:t>21,511</w:t>
            </w:r>
          </w:p>
        </w:tc>
        <w:tc>
          <w:tcPr>
            <w:tcW w:w="1417" w:type="dxa"/>
            <w:shd w:val="clear" w:color="auto" w:fill="auto"/>
            <w:vAlign w:val="center"/>
          </w:tcPr>
          <w:p w14:paraId="1E1B0691" w14:textId="77777777" w:rsidR="005E5193" w:rsidRDefault="00F36FBE">
            <w:pPr>
              <w:pBdr>
                <w:bottom w:val="double" w:sz="4" w:space="1" w:color="auto"/>
              </w:pBdr>
              <w:spacing w:before="40" w:after="20" w:line="216" w:lineRule="auto"/>
              <w:jc w:val="right"/>
              <w:rPr>
                <w:sz w:val="30"/>
                <w:szCs w:val="30"/>
              </w:rPr>
            </w:pPr>
            <w:r>
              <w:rPr>
                <w:sz w:val="30"/>
                <w:szCs w:val="30"/>
              </w:rPr>
              <w:t>18,283</w:t>
            </w:r>
          </w:p>
        </w:tc>
      </w:tr>
      <w:tr w:rsidR="005E5193" w14:paraId="513214AE"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25A7DDA8" w14:textId="77777777" w:rsidR="005E5193" w:rsidRDefault="00F36FBE">
            <w:pPr>
              <w:pStyle w:val="ListParagraph"/>
              <w:widowControl/>
              <w:numPr>
                <w:ilvl w:val="0"/>
                <w:numId w:val="40"/>
              </w:numPr>
              <w:adjustRightInd/>
              <w:spacing w:before="120" w:after="20" w:line="216" w:lineRule="auto"/>
              <w:ind w:left="460" w:right="-108" w:hanging="284"/>
              <w:contextualSpacing w:val="0"/>
              <w:jc w:val="thaiDistribute"/>
              <w:textAlignment w:val="auto"/>
              <w:rPr>
                <w:b/>
                <w:bCs/>
                <w:sz w:val="30"/>
                <w:szCs w:val="30"/>
              </w:rPr>
            </w:pPr>
            <w:r>
              <w:rPr>
                <w:rFonts w:hint="cs"/>
                <w:b/>
                <w:bCs/>
                <w:sz w:val="30"/>
                <w:szCs w:val="30"/>
                <w:cs/>
              </w:rPr>
              <w:t>รายได้รับจ้าง</w:t>
            </w:r>
          </w:p>
        </w:tc>
        <w:tc>
          <w:tcPr>
            <w:tcW w:w="1418" w:type="dxa"/>
            <w:tcBorders>
              <w:top w:val="nil"/>
              <w:left w:val="nil"/>
              <w:bottom w:val="nil"/>
              <w:right w:val="nil"/>
            </w:tcBorders>
            <w:shd w:val="clear" w:color="auto" w:fill="auto"/>
            <w:vAlign w:val="center"/>
          </w:tcPr>
          <w:p w14:paraId="33EF4C0D" w14:textId="77777777" w:rsidR="005E5193" w:rsidRDefault="005E5193">
            <w:pPr>
              <w:spacing w:before="40" w:after="20" w:line="216" w:lineRule="auto"/>
              <w:ind w:left="34"/>
              <w:jc w:val="right"/>
              <w:rPr>
                <w:sz w:val="30"/>
                <w:szCs w:val="30"/>
              </w:rPr>
            </w:pPr>
          </w:p>
        </w:tc>
        <w:tc>
          <w:tcPr>
            <w:tcW w:w="1417" w:type="dxa"/>
            <w:tcBorders>
              <w:top w:val="nil"/>
              <w:left w:val="nil"/>
              <w:bottom w:val="nil"/>
              <w:right w:val="nil"/>
            </w:tcBorders>
            <w:shd w:val="clear" w:color="auto" w:fill="auto"/>
            <w:vAlign w:val="center"/>
          </w:tcPr>
          <w:p w14:paraId="7E455647" w14:textId="77777777" w:rsidR="005E5193" w:rsidRDefault="005E5193">
            <w:pPr>
              <w:tabs>
                <w:tab w:val="decimal" w:pos="1026"/>
              </w:tabs>
              <w:ind w:left="-72"/>
              <w:jc w:val="right"/>
              <w:rPr>
                <w:sz w:val="30"/>
                <w:szCs w:val="30"/>
              </w:rPr>
            </w:pPr>
          </w:p>
        </w:tc>
        <w:tc>
          <w:tcPr>
            <w:tcW w:w="1418" w:type="dxa"/>
            <w:tcBorders>
              <w:top w:val="nil"/>
              <w:left w:val="nil"/>
              <w:bottom w:val="nil"/>
              <w:right w:val="nil"/>
            </w:tcBorders>
            <w:shd w:val="clear" w:color="auto" w:fill="auto"/>
            <w:vAlign w:val="center"/>
          </w:tcPr>
          <w:p w14:paraId="450BCD8A" w14:textId="77777777" w:rsidR="005E5193" w:rsidRDefault="005E5193">
            <w:pPr>
              <w:spacing w:before="40" w:after="20" w:line="216" w:lineRule="auto"/>
              <w:ind w:left="34"/>
              <w:jc w:val="right"/>
              <w:rPr>
                <w:sz w:val="30"/>
                <w:szCs w:val="30"/>
              </w:rPr>
            </w:pPr>
          </w:p>
        </w:tc>
        <w:tc>
          <w:tcPr>
            <w:tcW w:w="1417" w:type="dxa"/>
            <w:tcBorders>
              <w:top w:val="nil"/>
              <w:left w:val="nil"/>
              <w:bottom w:val="nil"/>
              <w:right w:val="nil"/>
            </w:tcBorders>
            <w:shd w:val="clear" w:color="auto" w:fill="auto"/>
            <w:vAlign w:val="center"/>
          </w:tcPr>
          <w:p w14:paraId="70D908C3" w14:textId="77777777" w:rsidR="005E5193" w:rsidRDefault="005E5193">
            <w:pPr>
              <w:spacing w:before="40" w:after="20" w:line="216" w:lineRule="auto"/>
              <w:ind w:left="34"/>
              <w:jc w:val="right"/>
              <w:rPr>
                <w:sz w:val="30"/>
                <w:szCs w:val="30"/>
              </w:rPr>
            </w:pPr>
          </w:p>
        </w:tc>
      </w:tr>
      <w:tr w:rsidR="005E5193" w14:paraId="7FB4DEA5"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09502A29" w14:textId="77777777" w:rsidR="005E5193" w:rsidRDefault="00F36FBE">
            <w:pPr>
              <w:numPr>
                <w:ilvl w:val="0"/>
                <w:numId w:val="1"/>
              </w:numPr>
              <w:tabs>
                <w:tab w:val="left" w:pos="601"/>
              </w:tabs>
              <w:spacing w:before="40" w:after="20" w:line="216" w:lineRule="auto"/>
              <w:ind w:left="459" w:firstLine="0"/>
              <w:jc w:val="both"/>
              <w:rPr>
                <w:sz w:val="30"/>
                <w:szCs w:val="30"/>
              </w:rPr>
            </w:pPr>
            <w:r>
              <w:rPr>
                <w:sz w:val="30"/>
                <w:szCs w:val="30"/>
                <w:cs/>
              </w:rPr>
              <w:t>บริษัทที่เกี่ยวข้องกัน</w:t>
            </w:r>
          </w:p>
        </w:tc>
        <w:tc>
          <w:tcPr>
            <w:tcW w:w="1418" w:type="dxa"/>
            <w:tcBorders>
              <w:top w:val="nil"/>
              <w:left w:val="nil"/>
              <w:bottom w:val="nil"/>
              <w:right w:val="nil"/>
            </w:tcBorders>
            <w:shd w:val="clear" w:color="auto" w:fill="auto"/>
            <w:vAlign w:val="center"/>
          </w:tcPr>
          <w:p w14:paraId="636E1D4A" w14:textId="77777777" w:rsidR="005E5193" w:rsidRDefault="00F36FBE" w:rsidP="00BE0A20">
            <w:pPr>
              <w:pBdr>
                <w:bottom w:val="double" w:sz="4" w:space="1" w:color="auto"/>
              </w:pBdr>
              <w:tabs>
                <w:tab w:val="decimal" w:pos="948"/>
              </w:tabs>
              <w:spacing w:before="40" w:after="20" w:line="216" w:lineRule="auto"/>
              <w:ind w:left="34"/>
              <w:rPr>
                <w:sz w:val="30"/>
                <w:szCs w:val="30"/>
                <w:highlight w:val="yellow"/>
              </w:rPr>
            </w:pPr>
            <w:r>
              <w:rPr>
                <w:sz w:val="30"/>
                <w:szCs w:val="30"/>
                <w:cs/>
              </w:rPr>
              <w:t>-</w:t>
            </w:r>
          </w:p>
        </w:tc>
        <w:tc>
          <w:tcPr>
            <w:tcW w:w="1417" w:type="dxa"/>
            <w:tcBorders>
              <w:top w:val="nil"/>
              <w:left w:val="nil"/>
              <w:bottom w:val="nil"/>
              <w:right w:val="nil"/>
            </w:tcBorders>
            <w:shd w:val="clear" w:color="auto" w:fill="auto"/>
            <w:vAlign w:val="center"/>
          </w:tcPr>
          <w:p w14:paraId="12669B25" w14:textId="77777777" w:rsidR="005E5193" w:rsidRDefault="00F36FBE">
            <w:pPr>
              <w:pBdr>
                <w:bottom w:val="double" w:sz="4" w:space="1" w:color="auto"/>
              </w:pBdr>
              <w:spacing w:before="40" w:after="20" w:line="216" w:lineRule="auto"/>
              <w:ind w:left="34"/>
              <w:jc w:val="right"/>
              <w:rPr>
                <w:sz w:val="30"/>
                <w:szCs w:val="30"/>
              </w:rPr>
            </w:pPr>
            <w:r>
              <w:rPr>
                <w:sz w:val="30"/>
                <w:szCs w:val="30"/>
              </w:rPr>
              <w:t>1</w:t>
            </w:r>
          </w:p>
        </w:tc>
        <w:tc>
          <w:tcPr>
            <w:tcW w:w="1418" w:type="dxa"/>
            <w:tcBorders>
              <w:top w:val="nil"/>
              <w:left w:val="nil"/>
              <w:bottom w:val="nil"/>
              <w:right w:val="nil"/>
            </w:tcBorders>
            <w:shd w:val="clear" w:color="auto" w:fill="auto"/>
            <w:vAlign w:val="center"/>
          </w:tcPr>
          <w:p w14:paraId="055A8634" w14:textId="77777777" w:rsidR="005E5193" w:rsidRDefault="00F36FBE" w:rsidP="00BE0A20">
            <w:pPr>
              <w:pBdr>
                <w:bottom w:val="double" w:sz="4" w:space="1" w:color="auto"/>
              </w:pBdr>
              <w:tabs>
                <w:tab w:val="decimal" w:pos="948"/>
              </w:tabs>
              <w:spacing w:before="40" w:after="20" w:line="216" w:lineRule="auto"/>
              <w:ind w:left="34"/>
              <w:rPr>
                <w:sz w:val="30"/>
                <w:szCs w:val="30"/>
                <w:highlight w:val="yellow"/>
                <w:lang w:val="en-AU"/>
              </w:rPr>
            </w:pPr>
            <w:r>
              <w:rPr>
                <w:sz w:val="30"/>
                <w:szCs w:val="30"/>
                <w:cs/>
                <w:lang w:val="en-AU"/>
              </w:rPr>
              <w:t>-</w:t>
            </w:r>
          </w:p>
        </w:tc>
        <w:tc>
          <w:tcPr>
            <w:tcW w:w="1417" w:type="dxa"/>
            <w:tcBorders>
              <w:top w:val="nil"/>
              <w:left w:val="nil"/>
              <w:bottom w:val="nil"/>
              <w:right w:val="nil"/>
            </w:tcBorders>
            <w:shd w:val="clear" w:color="auto" w:fill="auto"/>
            <w:vAlign w:val="center"/>
          </w:tcPr>
          <w:p w14:paraId="7CDB2F5C" w14:textId="77777777" w:rsidR="005E5193" w:rsidRDefault="00F36FBE" w:rsidP="00E63389">
            <w:pPr>
              <w:pBdr>
                <w:bottom w:val="double" w:sz="4" w:space="1" w:color="auto"/>
              </w:pBdr>
              <w:spacing w:before="40" w:after="20" w:line="216" w:lineRule="auto"/>
              <w:ind w:left="34"/>
              <w:jc w:val="right"/>
              <w:rPr>
                <w:sz w:val="30"/>
                <w:szCs w:val="30"/>
              </w:rPr>
            </w:pPr>
            <w:r>
              <w:rPr>
                <w:sz w:val="30"/>
                <w:szCs w:val="30"/>
                <w:lang w:val="en-AU"/>
              </w:rPr>
              <w:t>1</w:t>
            </w:r>
          </w:p>
        </w:tc>
      </w:tr>
      <w:tr w:rsidR="005E5193" w14:paraId="26090902"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58CE5474" w14:textId="77777777" w:rsidR="005E5193" w:rsidRDefault="00F36FBE">
            <w:pPr>
              <w:pStyle w:val="ListParagraph"/>
              <w:widowControl/>
              <w:numPr>
                <w:ilvl w:val="0"/>
                <w:numId w:val="40"/>
              </w:numPr>
              <w:adjustRightInd/>
              <w:spacing w:before="120" w:after="20" w:line="216" w:lineRule="auto"/>
              <w:ind w:left="460" w:right="-108" w:hanging="284"/>
              <w:contextualSpacing w:val="0"/>
              <w:jc w:val="thaiDistribute"/>
              <w:textAlignment w:val="auto"/>
              <w:rPr>
                <w:b/>
                <w:bCs/>
                <w:sz w:val="30"/>
                <w:szCs w:val="30"/>
                <w:cs/>
              </w:rPr>
            </w:pPr>
            <w:r>
              <w:rPr>
                <w:rFonts w:hint="cs"/>
                <w:b/>
                <w:bCs/>
                <w:sz w:val="30"/>
                <w:szCs w:val="30"/>
                <w:cs/>
              </w:rPr>
              <w:t>ค่าเช่ารับ</w:t>
            </w:r>
          </w:p>
        </w:tc>
        <w:tc>
          <w:tcPr>
            <w:tcW w:w="1418" w:type="dxa"/>
            <w:tcBorders>
              <w:top w:val="nil"/>
              <w:left w:val="nil"/>
              <w:bottom w:val="nil"/>
              <w:right w:val="nil"/>
            </w:tcBorders>
            <w:shd w:val="clear" w:color="auto" w:fill="auto"/>
            <w:vAlign w:val="center"/>
          </w:tcPr>
          <w:p w14:paraId="7E8AD15C" w14:textId="77777777" w:rsidR="005E5193" w:rsidRDefault="005E5193">
            <w:pPr>
              <w:spacing w:before="40" w:after="20" w:line="216" w:lineRule="auto"/>
              <w:ind w:left="-72" w:right="175"/>
              <w:jc w:val="right"/>
              <w:rPr>
                <w:b/>
                <w:bCs/>
                <w:sz w:val="30"/>
                <w:szCs w:val="30"/>
                <w:highlight w:val="yellow"/>
              </w:rPr>
            </w:pPr>
          </w:p>
        </w:tc>
        <w:tc>
          <w:tcPr>
            <w:tcW w:w="1417" w:type="dxa"/>
            <w:tcBorders>
              <w:top w:val="nil"/>
              <w:left w:val="nil"/>
              <w:bottom w:val="nil"/>
              <w:right w:val="nil"/>
            </w:tcBorders>
            <w:shd w:val="clear" w:color="auto" w:fill="auto"/>
            <w:vAlign w:val="center"/>
          </w:tcPr>
          <w:p w14:paraId="2E8EB3DA" w14:textId="77777777" w:rsidR="005E5193" w:rsidRDefault="005E5193">
            <w:pPr>
              <w:spacing w:before="40" w:after="20" w:line="216" w:lineRule="auto"/>
              <w:ind w:left="-72" w:right="175"/>
              <w:jc w:val="right"/>
              <w:rPr>
                <w:b/>
                <w:bCs/>
                <w:sz w:val="30"/>
                <w:szCs w:val="30"/>
              </w:rPr>
            </w:pPr>
          </w:p>
        </w:tc>
        <w:tc>
          <w:tcPr>
            <w:tcW w:w="1418" w:type="dxa"/>
            <w:tcBorders>
              <w:top w:val="nil"/>
              <w:left w:val="nil"/>
              <w:bottom w:val="nil"/>
              <w:right w:val="nil"/>
            </w:tcBorders>
            <w:shd w:val="clear" w:color="auto" w:fill="auto"/>
            <w:vAlign w:val="center"/>
          </w:tcPr>
          <w:p w14:paraId="33968EBC" w14:textId="77777777" w:rsidR="005E5193" w:rsidRDefault="005E5193">
            <w:pPr>
              <w:spacing w:before="40" w:after="20" w:line="216" w:lineRule="auto"/>
              <w:ind w:left="-72" w:right="157"/>
              <w:jc w:val="right"/>
              <w:rPr>
                <w:b/>
                <w:bCs/>
                <w:sz w:val="30"/>
                <w:szCs w:val="30"/>
                <w:highlight w:val="yellow"/>
              </w:rPr>
            </w:pPr>
          </w:p>
        </w:tc>
        <w:tc>
          <w:tcPr>
            <w:tcW w:w="1417" w:type="dxa"/>
            <w:tcBorders>
              <w:top w:val="nil"/>
              <w:left w:val="nil"/>
              <w:bottom w:val="nil"/>
              <w:right w:val="nil"/>
            </w:tcBorders>
            <w:shd w:val="clear" w:color="auto" w:fill="auto"/>
            <w:vAlign w:val="center"/>
          </w:tcPr>
          <w:p w14:paraId="31EE8249" w14:textId="77777777" w:rsidR="005E5193" w:rsidRDefault="005E5193">
            <w:pPr>
              <w:spacing w:before="40" w:after="20" w:line="216" w:lineRule="auto"/>
              <w:ind w:left="-72" w:right="157"/>
              <w:jc w:val="right"/>
              <w:rPr>
                <w:b/>
                <w:bCs/>
                <w:sz w:val="30"/>
                <w:szCs w:val="30"/>
              </w:rPr>
            </w:pPr>
          </w:p>
        </w:tc>
      </w:tr>
      <w:tr w:rsidR="005E5193" w14:paraId="1911BECF"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43AB4713" w14:textId="77777777" w:rsidR="005E5193" w:rsidRDefault="00F36FBE">
            <w:pPr>
              <w:numPr>
                <w:ilvl w:val="0"/>
                <w:numId w:val="1"/>
              </w:numPr>
              <w:tabs>
                <w:tab w:val="left" w:pos="601"/>
              </w:tabs>
              <w:spacing w:before="40" w:after="20" w:line="216" w:lineRule="auto"/>
              <w:ind w:left="459" w:firstLine="0"/>
              <w:jc w:val="both"/>
              <w:rPr>
                <w:sz w:val="30"/>
                <w:szCs w:val="30"/>
              </w:rPr>
            </w:pPr>
            <w:r>
              <w:rPr>
                <w:sz w:val="30"/>
                <w:szCs w:val="30"/>
                <w:cs/>
              </w:rPr>
              <w:t>บริษัทย่อย</w:t>
            </w:r>
          </w:p>
        </w:tc>
        <w:tc>
          <w:tcPr>
            <w:tcW w:w="1418" w:type="dxa"/>
            <w:tcBorders>
              <w:top w:val="nil"/>
              <w:left w:val="nil"/>
              <w:bottom w:val="nil"/>
              <w:right w:val="nil"/>
            </w:tcBorders>
            <w:shd w:val="clear" w:color="auto" w:fill="FFFFFF"/>
            <w:vAlign w:val="center"/>
          </w:tcPr>
          <w:p w14:paraId="1CD28A55" w14:textId="77777777" w:rsidR="005E5193" w:rsidRDefault="00F36FBE" w:rsidP="007261F6">
            <w:pPr>
              <w:pBdr>
                <w:bottom w:val="double" w:sz="4" w:space="1" w:color="auto"/>
              </w:pBdr>
              <w:tabs>
                <w:tab w:val="decimal" w:pos="940"/>
              </w:tabs>
              <w:spacing w:before="40" w:after="20" w:line="216" w:lineRule="auto"/>
              <w:ind w:left="34"/>
              <w:rPr>
                <w:sz w:val="30"/>
                <w:szCs w:val="30"/>
              </w:rPr>
            </w:pPr>
            <w:r>
              <w:rPr>
                <w:sz w:val="30"/>
                <w:szCs w:val="30"/>
                <w:cs/>
              </w:rPr>
              <w:t>-</w:t>
            </w:r>
          </w:p>
        </w:tc>
        <w:tc>
          <w:tcPr>
            <w:tcW w:w="1417" w:type="dxa"/>
            <w:tcBorders>
              <w:top w:val="nil"/>
              <w:left w:val="nil"/>
              <w:bottom w:val="nil"/>
              <w:right w:val="nil"/>
            </w:tcBorders>
            <w:shd w:val="clear" w:color="auto" w:fill="auto"/>
            <w:vAlign w:val="center"/>
          </w:tcPr>
          <w:p w14:paraId="54119DF8" w14:textId="77777777" w:rsidR="005E5193" w:rsidRDefault="00F36FBE" w:rsidP="007261F6">
            <w:pPr>
              <w:pBdr>
                <w:bottom w:val="double" w:sz="4" w:space="1" w:color="auto"/>
              </w:pBdr>
              <w:tabs>
                <w:tab w:val="decimal" w:pos="940"/>
              </w:tabs>
              <w:spacing w:before="40" w:after="20" w:line="216" w:lineRule="auto"/>
              <w:ind w:left="34"/>
              <w:rPr>
                <w:sz w:val="30"/>
                <w:szCs w:val="30"/>
              </w:rPr>
            </w:pPr>
            <w:r>
              <w:rPr>
                <w:sz w:val="30"/>
                <w:szCs w:val="30"/>
                <w:cs/>
              </w:rPr>
              <w:t>-</w:t>
            </w:r>
          </w:p>
        </w:tc>
        <w:tc>
          <w:tcPr>
            <w:tcW w:w="1418" w:type="dxa"/>
            <w:tcBorders>
              <w:top w:val="nil"/>
              <w:left w:val="nil"/>
              <w:bottom w:val="nil"/>
              <w:right w:val="nil"/>
            </w:tcBorders>
            <w:shd w:val="clear" w:color="auto" w:fill="FFFFFF"/>
            <w:vAlign w:val="center"/>
          </w:tcPr>
          <w:p w14:paraId="42E60AAF" w14:textId="77777777" w:rsidR="005E5193" w:rsidRDefault="00F36FBE" w:rsidP="007261F6">
            <w:pPr>
              <w:pBdr>
                <w:bottom w:val="double" w:sz="4" w:space="1" w:color="auto"/>
              </w:pBdr>
              <w:tabs>
                <w:tab w:val="decimal" w:pos="1168"/>
              </w:tabs>
              <w:spacing w:before="40" w:after="20" w:line="216" w:lineRule="auto"/>
              <w:jc w:val="right"/>
              <w:rPr>
                <w:sz w:val="30"/>
                <w:szCs w:val="30"/>
              </w:rPr>
            </w:pPr>
            <w:r>
              <w:rPr>
                <w:sz w:val="30"/>
                <w:szCs w:val="30"/>
              </w:rPr>
              <w:t>376</w:t>
            </w:r>
          </w:p>
        </w:tc>
        <w:tc>
          <w:tcPr>
            <w:tcW w:w="1417" w:type="dxa"/>
            <w:tcBorders>
              <w:top w:val="nil"/>
              <w:left w:val="nil"/>
              <w:bottom w:val="nil"/>
              <w:right w:val="nil"/>
            </w:tcBorders>
            <w:shd w:val="clear" w:color="auto" w:fill="auto"/>
            <w:vAlign w:val="center"/>
          </w:tcPr>
          <w:p w14:paraId="0E34C261" w14:textId="77777777" w:rsidR="005E5193" w:rsidRDefault="00F36FBE" w:rsidP="007261F6">
            <w:pPr>
              <w:pBdr>
                <w:bottom w:val="double" w:sz="4" w:space="1" w:color="auto"/>
              </w:pBdr>
              <w:tabs>
                <w:tab w:val="decimal" w:pos="1168"/>
              </w:tabs>
              <w:spacing w:before="40" w:after="20" w:line="216" w:lineRule="auto"/>
              <w:jc w:val="right"/>
              <w:rPr>
                <w:sz w:val="30"/>
                <w:szCs w:val="30"/>
              </w:rPr>
            </w:pPr>
            <w:r>
              <w:rPr>
                <w:sz w:val="30"/>
                <w:szCs w:val="30"/>
              </w:rPr>
              <w:t>194</w:t>
            </w:r>
          </w:p>
        </w:tc>
      </w:tr>
      <w:tr w:rsidR="005E5193" w14:paraId="339A278B"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3413FA11" w14:textId="77777777" w:rsidR="005E5193" w:rsidRDefault="00F36FBE">
            <w:pPr>
              <w:pStyle w:val="ListParagraph"/>
              <w:widowControl/>
              <w:numPr>
                <w:ilvl w:val="0"/>
                <w:numId w:val="40"/>
              </w:numPr>
              <w:adjustRightInd/>
              <w:spacing w:before="120" w:after="20" w:line="216" w:lineRule="auto"/>
              <w:ind w:left="460" w:right="-108" w:hanging="284"/>
              <w:contextualSpacing w:val="0"/>
              <w:jc w:val="thaiDistribute"/>
              <w:textAlignment w:val="auto"/>
              <w:rPr>
                <w:b/>
                <w:bCs/>
                <w:sz w:val="30"/>
                <w:szCs w:val="30"/>
              </w:rPr>
            </w:pPr>
            <w:r>
              <w:rPr>
                <w:b/>
                <w:bCs/>
                <w:sz w:val="30"/>
                <w:szCs w:val="30"/>
                <w:cs/>
              </w:rPr>
              <w:t>เงินปันผลรับ</w:t>
            </w:r>
          </w:p>
        </w:tc>
        <w:tc>
          <w:tcPr>
            <w:tcW w:w="1418" w:type="dxa"/>
            <w:tcBorders>
              <w:top w:val="nil"/>
              <w:left w:val="nil"/>
              <w:bottom w:val="nil"/>
              <w:right w:val="nil"/>
            </w:tcBorders>
            <w:shd w:val="clear" w:color="auto" w:fill="auto"/>
            <w:vAlign w:val="center"/>
          </w:tcPr>
          <w:p w14:paraId="7D6D2AC0" w14:textId="77777777" w:rsidR="005E5193" w:rsidRDefault="005E5193">
            <w:pPr>
              <w:spacing w:before="40" w:after="20" w:line="216" w:lineRule="auto"/>
              <w:ind w:left="-72" w:right="175"/>
              <w:jc w:val="right"/>
              <w:rPr>
                <w:b/>
                <w:bCs/>
                <w:sz w:val="30"/>
                <w:szCs w:val="30"/>
                <w:highlight w:val="yellow"/>
              </w:rPr>
            </w:pPr>
          </w:p>
        </w:tc>
        <w:tc>
          <w:tcPr>
            <w:tcW w:w="1417" w:type="dxa"/>
            <w:tcBorders>
              <w:top w:val="nil"/>
              <w:left w:val="nil"/>
              <w:bottom w:val="nil"/>
              <w:right w:val="nil"/>
            </w:tcBorders>
            <w:shd w:val="clear" w:color="auto" w:fill="auto"/>
            <w:vAlign w:val="center"/>
          </w:tcPr>
          <w:p w14:paraId="600DFA04" w14:textId="77777777" w:rsidR="005E5193" w:rsidRDefault="005E5193">
            <w:pPr>
              <w:spacing w:before="40" w:after="20" w:line="216" w:lineRule="auto"/>
              <w:ind w:left="-72" w:right="175"/>
              <w:jc w:val="right"/>
              <w:rPr>
                <w:b/>
                <w:bCs/>
                <w:sz w:val="30"/>
                <w:szCs w:val="30"/>
              </w:rPr>
            </w:pPr>
          </w:p>
        </w:tc>
        <w:tc>
          <w:tcPr>
            <w:tcW w:w="1418" w:type="dxa"/>
            <w:tcBorders>
              <w:top w:val="nil"/>
              <w:left w:val="nil"/>
              <w:bottom w:val="nil"/>
              <w:right w:val="nil"/>
            </w:tcBorders>
            <w:shd w:val="clear" w:color="auto" w:fill="auto"/>
            <w:vAlign w:val="center"/>
          </w:tcPr>
          <w:p w14:paraId="133D4572" w14:textId="77777777" w:rsidR="005E5193" w:rsidRDefault="005E5193">
            <w:pPr>
              <w:spacing w:before="40" w:after="20" w:line="216" w:lineRule="auto"/>
              <w:jc w:val="right"/>
              <w:rPr>
                <w:b/>
                <w:bCs/>
                <w:sz w:val="30"/>
                <w:szCs w:val="30"/>
                <w:highlight w:val="yellow"/>
              </w:rPr>
            </w:pPr>
          </w:p>
        </w:tc>
        <w:tc>
          <w:tcPr>
            <w:tcW w:w="1417" w:type="dxa"/>
            <w:tcBorders>
              <w:top w:val="nil"/>
              <w:left w:val="nil"/>
              <w:bottom w:val="nil"/>
              <w:right w:val="nil"/>
            </w:tcBorders>
            <w:shd w:val="clear" w:color="auto" w:fill="auto"/>
            <w:vAlign w:val="center"/>
          </w:tcPr>
          <w:p w14:paraId="309DDFA9" w14:textId="77777777" w:rsidR="005E5193" w:rsidRDefault="005E5193">
            <w:pPr>
              <w:spacing w:before="40" w:after="20" w:line="216" w:lineRule="auto"/>
              <w:jc w:val="right"/>
              <w:rPr>
                <w:b/>
                <w:bCs/>
                <w:sz w:val="30"/>
                <w:szCs w:val="30"/>
              </w:rPr>
            </w:pPr>
          </w:p>
        </w:tc>
      </w:tr>
      <w:tr w:rsidR="005E5193" w14:paraId="16D76C31"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3BEBCE79" w14:textId="77777777" w:rsidR="005E5193" w:rsidRDefault="00F36FBE">
            <w:pPr>
              <w:numPr>
                <w:ilvl w:val="0"/>
                <w:numId w:val="1"/>
              </w:numPr>
              <w:tabs>
                <w:tab w:val="left" w:pos="601"/>
              </w:tabs>
              <w:spacing w:before="40" w:after="20" w:line="216" w:lineRule="auto"/>
              <w:ind w:left="459" w:firstLine="0"/>
              <w:jc w:val="both"/>
              <w:rPr>
                <w:sz w:val="30"/>
                <w:szCs w:val="30"/>
              </w:rPr>
            </w:pPr>
            <w:r>
              <w:rPr>
                <w:sz w:val="30"/>
                <w:szCs w:val="30"/>
                <w:cs/>
              </w:rPr>
              <w:t>บริษัทที่เกี่ยวข้องกัน</w:t>
            </w:r>
          </w:p>
        </w:tc>
        <w:tc>
          <w:tcPr>
            <w:tcW w:w="1418" w:type="dxa"/>
            <w:tcBorders>
              <w:top w:val="nil"/>
              <w:left w:val="nil"/>
              <w:bottom w:val="nil"/>
              <w:right w:val="nil"/>
            </w:tcBorders>
            <w:shd w:val="clear" w:color="auto" w:fill="FFFFFF"/>
            <w:vAlign w:val="center"/>
          </w:tcPr>
          <w:p w14:paraId="605CBCAA" w14:textId="77777777" w:rsidR="005E5193" w:rsidRDefault="00F36FBE">
            <w:pPr>
              <w:pBdr>
                <w:bottom w:val="double" w:sz="4" w:space="1" w:color="auto"/>
              </w:pBdr>
              <w:spacing w:before="40" w:after="20" w:line="216" w:lineRule="auto"/>
              <w:ind w:left="34"/>
              <w:jc w:val="right"/>
              <w:rPr>
                <w:sz w:val="30"/>
                <w:szCs w:val="30"/>
                <w:highlight w:val="yellow"/>
              </w:rPr>
            </w:pPr>
            <w:r>
              <w:rPr>
                <w:sz w:val="30"/>
                <w:szCs w:val="30"/>
              </w:rPr>
              <w:t>19,692</w:t>
            </w:r>
          </w:p>
        </w:tc>
        <w:tc>
          <w:tcPr>
            <w:tcW w:w="1417" w:type="dxa"/>
            <w:tcBorders>
              <w:top w:val="nil"/>
              <w:left w:val="nil"/>
              <w:bottom w:val="nil"/>
              <w:right w:val="nil"/>
            </w:tcBorders>
            <w:shd w:val="clear" w:color="auto" w:fill="auto"/>
            <w:vAlign w:val="center"/>
          </w:tcPr>
          <w:p w14:paraId="60BEB540" w14:textId="77777777" w:rsidR="005E5193" w:rsidRDefault="00F36FBE">
            <w:pPr>
              <w:pBdr>
                <w:bottom w:val="double" w:sz="4" w:space="1" w:color="auto"/>
              </w:pBdr>
              <w:spacing w:before="40" w:after="20" w:line="216" w:lineRule="auto"/>
              <w:ind w:left="34"/>
              <w:jc w:val="right"/>
              <w:rPr>
                <w:sz w:val="30"/>
                <w:szCs w:val="30"/>
              </w:rPr>
            </w:pPr>
            <w:r>
              <w:rPr>
                <w:sz w:val="30"/>
                <w:szCs w:val="30"/>
              </w:rPr>
              <w:t>12,903</w:t>
            </w:r>
          </w:p>
        </w:tc>
        <w:tc>
          <w:tcPr>
            <w:tcW w:w="1418" w:type="dxa"/>
            <w:tcBorders>
              <w:top w:val="nil"/>
              <w:left w:val="nil"/>
              <w:bottom w:val="nil"/>
              <w:right w:val="nil"/>
            </w:tcBorders>
            <w:shd w:val="clear" w:color="auto" w:fill="FFFFFF"/>
            <w:vAlign w:val="center"/>
          </w:tcPr>
          <w:p w14:paraId="0F3C3CE2" w14:textId="77777777" w:rsidR="005E5193" w:rsidRDefault="00F36FBE">
            <w:pPr>
              <w:pBdr>
                <w:bottom w:val="double" w:sz="4" w:space="1" w:color="auto"/>
              </w:pBdr>
              <w:tabs>
                <w:tab w:val="decimal" w:pos="1168"/>
              </w:tabs>
              <w:spacing w:before="40" w:after="20" w:line="216" w:lineRule="auto"/>
              <w:ind w:left="34"/>
              <w:jc w:val="right"/>
              <w:rPr>
                <w:sz w:val="30"/>
                <w:szCs w:val="30"/>
                <w:highlight w:val="yellow"/>
                <w:lang w:val="en-AU"/>
              </w:rPr>
            </w:pPr>
            <w:r>
              <w:rPr>
                <w:sz w:val="30"/>
                <w:szCs w:val="30"/>
                <w:lang w:val="en-AU"/>
              </w:rPr>
              <w:t>19,692</w:t>
            </w:r>
          </w:p>
        </w:tc>
        <w:tc>
          <w:tcPr>
            <w:tcW w:w="1417" w:type="dxa"/>
            <w:tcBorders>
              <w:top w:val="nil"/>
              <w:left w:val="nil"/>
              <w:bottom w:val="nil"/>
              <w:right w:val="nil"/>
            </w:tcBorders>
            <w:shd w:val="clear" w:color="auto" w:fill="auto"/>
            <w:vAlign w:val="center"/>
          </w:tcPr>
          <w:p w14:paraId="14F85B68" w14:textId="77777777" w:rsidR="005E5193" w:rsidRDefault="00F36FBE">
            <w:pPr>
              <w:pBdr>
                <w:bottom w:val="double" w:sz="4" w:space="1" w:color="auto"/>
              </w:pBdr>
              <w:tabs>
                <w:tab w:val="decimal" w:pos="1168"/>
              </w:tabs>
              <w:spacing w:before="40" w:after="20" w:line="216" w:lineRule="auto"/>
              <w:ind w:left="34"/>
              <w:jc w:val="right"/>
              <w:rPr>
                <w:sz w:val="30"/>
                <w:szCs w:val="30"/>
                <w:lang w:val="en-AU"/>
              </w:rPr>
            </w:pPr>
            <w:r>
              <w:rPr>
                <w:sz w:val="30"/>
                <w:szCs w:val="30"/>
                <w:lang w:val="en-AU"/>
              </w:rPr>
              <w:t>12,903</w:t>
            </w:r>
          </w:p>
        </w:tc>
      </w:tr>
      <w:tr w:rsidR="005E5193" w14:paraId="10F6C390"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615E4B3F" w14:textId="77777777" w:rsidR="005E5193" w:rsidRDefault="00F36FBE">
            <w:pPr>
              <w:pStyle w:val="ListParagraph"/>
              <w:widowControl/>
              <w:numPr>
                <w:ilvl w:val="0"/>
                <w:numId w:val="40"/>
              </w:numPr>
              <w:adjustRightInd/>
              <w:spacing w:before="120" w:after="20" w:line="216" w:lineRule="auto"/>
              <w:ind w:left="460" w:right="-108" w:hanging="284"/>
              <w:contextualSpacing w:val="0"/>
              <w:jc w:val="thaiDistribute"/>
              <w:textAlignment w:val="auto"/>
              <w:rPr>
                <w:b/>
                <w:bCs/>
                <w:sz w:val="30"/>
                <w:szCs w:val="30"/>
                <w:cs/>
              </w:rPr>
            </w:pPr>
            <w:r>
              <w:rPr>
                <w:b/>
                <w:bCs/>
                <w:sz w:val="30"/>
                <w:szCs w:val="30"/>
                <w:cs/>
              </w:rPr>
              <w:t>รายได้อื่น</w:t>
            </w:r>
          </w:p>
        </w:tc>
        <w:tc>
          <w:tcPr>
            <w:tcW w:w="1418" w:type="dxa"/>
            <w:tcBorders>
              <w:top w:val="nil"/>
              <w:left w:val="nil"/>
              <w:bottom w:val="nil"/>
              <w:right w:val="nil"/>
            </w:tcBorders>
            <w:shd w:val="clear" w:color="auto" w:fill="auto"/>
            <w:vAlign w:val="center"/>
          </w:tcPr>
          <w:p w14:paraId="7979999B" w14:textId="77777777" w:rsidR="005E5193" w:rsidRDefault="005E5193">
            <w:pPr>
              <w:spacing w:before="40" w:after="20" w:line="216" w:lineRule="auto"/>
              <w:ind w:left="-72" w:right="175"/>
              <w:jc w:val="right"/>
              <w:rPr>
                <w:b/>
                <w:bCs/>
                <w:sz w:val="30"/>
                <w:szCs w:val="30"/>
                <w:highlight w:val="yellow"/>
              </w:rPr>
            </w:pPr>
          </w:p>
        </w:tc>
        <w:tc>
          <w:tcPr>
            <w:tcW w:w="1417" w:type="dxa"/>
            <w:tcBorders>
              <w:top w:val="nil"/>
              <w:left w:val="nil"/>
              <w:bottom w:val="nil"/>
              <w:right w:val="nil"/>
            </w:tcBorders>
            <w:shd w:val="clear" w:color="auto" w:fill="auto"/>
            <w:vAlign w:val="center"/>
          </w:tcPr>
          <w:p w14:paraId="4906DAD3" w14:textId="77777777" w:rsidR="005E5193" w:rsidRDefault="005E5193">
            <w:pPr>
              <w:spacing w:before="40" w:after="20" w:line="216" w:lineRule="auto"/>
              <w:ind w:left="-72" w:right="175"/>
              <w:jc w:val="right"/>
              <w:rPr>
                <w:b/>
                <w:bCs/>
                <w:sz w:val="30"/>
                <w:szCs w:val="30"/>
              </w:rPr>
            </w:pPr>
          </w:p>
        </w:tc>
        <w:tc>
          <w:tcPr>
            <w:tcW w:w="1418" w:type="dxa"/>
            <w:tcBorders>
              <w:top w:val="nil"/>
              <w:left w:val="nil"/>
              <w:bottom w:val="nil"/>
              <w:right w:val="nil"/>
            </w:tcBorders>
            <w:shd w:val="clear" w:color="auto" w:fill="auto"/>
            <w:vAlign w:val="center"/>
          </w:tcPr>
          <w:p w14:paraId="2705B2E3" w14:textId="77777777" w:rsidR="005E5193" w:rsidRDefault="005E5193">
            <w:pPr>
              <w:spacing w:before="40" w:after="20" w:line="216" w:lineRule="auto"/>
              <w:jc w:val="right"/>
              <w:rPr>
                <w:b/>
                <w:bCs/>
                <w:sz w:val="30"/>
                <w:szCs w:val="30"/>
                <w:highlight w:val="yellow"/>
              </w:rPr>
            </w:pPr>
          </w:p>
        </w:tc>
        <w:tc>
          <w:tcPr>
            <w:tcW w:w="1417" w:type="dxa"/>
            <w:tcBorders>
              <w:top w:val="nil"/>
              <w:left w:val="nil"/>
              <w:bottom w:val="nil"/>
              <w:right w:val="nil"/>
            </w:tcBorders>
            <w:shd w:val="clear" w:color="auto" w:fill="auto"/>
            <w:vAlign w:val="center"/>
          </w:tcPr>
          <w:p w14:paraId="20AC66F7" w14:textId="77777777" w:rsidR="005E5193" w:rsidRDefault="005E5193">
            <w:pPr>
              <w:spacing w:before="40" w:after="20" w:line="216" w:lineRule="auto"/>
              <w:jc w:val="right"/>
              <w:rPr>
                <w:b/>
                <w:bCs/>
                <w:sz w:val="30"/>
                <w:szCs w:val="30"/>
              </w:rPr>
            </w:pPr>
          </w:p>
        </w:tc>
      </w:tr>
      <w:tr w:rsidR="005E5193" w14:paraId="70E7D705"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65B916C5" w14:textId="77777777" w:rsidR="005E5193" w:rsidRDefault="00F36FBE">
            <w:pPr>
              <w:numPr>
                <w:ilvl w:val="0"/>
                <w:numId w:val="1"/>
              </w:numPr>
              <w:tabs>
                <w:tab w:val="left" w:pos="601"/>
              </w:tabs>
              <w:spacing w:before="40" w:after="20" w:line="216" w:lineRule="auto"/>
              <w:ind w:left="459" w:firstLine="0"/>
              <w:jc w:val="both"/>
              <w:rPr>
                <w:sz w:val="30"/>
                <w:szCs w:val="30"/>
              </w:rPr>
            </w:pPr>
            <w:r>
              <w:rPr>
                <w:sz w:val="30"/>
                <w:szCs w:val="30"/>
                <w:cs/>
              </w:rPr>
              <w:t>บริษัทย่อย</w:t>
            </w:r>
          </w:p>
        </w:tc>
        <w:tc>
          <w:tcPr>
            <w:tcW w:w="1418" w:type="dxa"/>
            <w:tcBorders>
              <w:top w:val="nil"/>
              <w:left w:val="nil"/>
              <w:bottom w:val="nil"/>
              <w:right w:val="nil"/>
            </w:tcBorders>
            <w:shd w:val="clear" w:color="auto" w:fill="FFFFFF"/>
            <w:vAlign w:val="center"/>
          </w:tcPr>
          <w:p w14:paraId="08AB6AE5" w14:textId="77777777" w:rsidR="005E5193" w:rsidRDefault="00F36FBE">
            <w:pPr>
              <w:tabs>
                <w:tab w:val="decimal" w:pos="954"/>
              </w:tabs>
              <w:ind w:left="-72"/>
              <w:rPr>
                <w:sz w:val="30"/>
                <w:szCs w:val="30"/>
              </w:rPr>
            </w:pPr>
            <w:r>
              <w:rPr>
                <w:sz w:val="30"/>
                <w:szCs w:val="30"/>
                <w:cs/>
              </w:rPr>
              <w:t>-</w:t>
            </w:r>
          </w:p>
        </w:tc>
        <w:tc>
          <w:tcPr>
            <w:tcW w:w="1417" w:type="dxa"/>
            <w:tcBorders>
              <w:top w:val="nil"/>
              <w:left w:val="nil"/>
              <w:bottom w:val="nil"/>
              <w:right w:val="nil"/>
            </w:tcBorders>
            <w:shd w:val="clear" w:color="auto" w:fill="auto"/>
            <w:vAlign w:val="center"/>
          </w:tcPr>
          <w:p w14:paraId="3330992D" w14:textId="77777777" w:rsidR="005E5193" w:rsidRDefault="00F36FBE" w:rsidP="007261F6">
            <w:pPr>
              <w:tabs>
                <w:tab w:val="decimal" w:pos="940"/>
              </w:tabs>
              <w:spacing w:before="40" w:after="20" w:line="216" w:lineRule="auto"/>
              <w:ind w:left="34"/>
              <w:rPr>
                <w:sz w:val="30"/>
                <w:szCs w:val="30"/>
              </w:rPr>
            </w:pPr>
            <w:r>
              <w:rPr>
                <w:sz w:val="30"/>
                <w:szCs w:val="30"/>
                <w:cs/>
              </w:rPr>
              <w:t>-</w:t>
            </w:r>
          </w:p>
        </w:tc>
        <w:tc>
          <w:tcPr>
            <w:tcW w:w="1418" w:type="dxa"/>
            <w:tcBorders>
              <w:top w:val="nil"/>
              <w:left w:val="nil"/>
              <w:bottom w:val="nil"/>
              <w:right w:val="nil"/>
            </w:tcBorders>
            <w:shd w:val="clear" w:color="auto" w:fill="FFFFFF"/>
            <w:vAlign w:val="center"/>
          </w:tcPr>
          <w:p w14:paraId="6A711FD9" w14:textId="77777777" w:rsidR="005E5193" w:rsidRDefault="00F36FBE">
            <w:pPr>
              <w:spacing w:before="40" w:after="20" w:line="216" w:lineRule="auto"/>
              <w:jc w:val="right"/>
              <w:rPr>
                <w:sz w:val="30"/>
                <w:szCs w:val="30"/>
              </w:rPr>
            </w:pPr>
            <w:r>
              <w:rPr>
                <w:sz w:val="30"/>
                <w:szCs w:val="30"/>
              </w:rPr>
              <w:t>1,938</w:t>
            </w:r>
          </w:p>
        </w:tc>
        <w:tc>
          <w:tcPr>
            <w:tcW w:w="1417" w:type="dxa"/>
            <w:tcBorders>
              <w:top w:val="nil"/>
              <w:left w:val="nil"/>
              <w:bottom w:val="nil"/>
              <w:right w:val="nil"/>
            </w:tcBorders>
            <w:shd w:val="clear" w:color="auto" w:fill="auto"/>
            <w:vAlign w:val="center"/>
          </w:tcPr>
          <w:p w14:paraId="10DFB322" w14:textId="77777777" w:rsidR="005E5193" w:rsidRDefault="00F36FBE">
            <w:pPr>
              <w:spacing w:before="40" w:after="20" w:line="216" w:lineRule="auto"/>
              <w:jc w:val="right"/>
              <w:rPr>
                <w:sz w:val="30"/>
                <w:szCs w:val="30"/>
              </w:rPr>
            </w:pPr>
            <w:r>
              <w:rPr>
                <w:sz w:val="30"/>
                <w:szCs w:val="30"/>
              </w:rPr>
              <w:t>1,406</w:t>
            </w:r>
          </w:p>
        </w:tc>
      </w:tr>
      <w:tr w:rsidR="005E5193" w14:paraId="7FB29655"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0930D973" w14:textId="77777777" w:rsidR="005E5193" w:rsidRDefault="00F36FBE">
            <w:pPr>
              <w:numPr>
                <w:ilvl w:val="0"/>
                <w:numId w:val="1"/>
              </w:numPr>
              <w:tabs>
                <w:tab w:val="left" w:pos="601"/>
              </w:tabs>
              <w:spacing w:before="40" w:after="20" w:line="216" w:lineRule="auto"/>
              <w:ind w:left="459" w:firstLine="0"/>
              <w:jc w:val="both"/>
              <w:rPr>
                <w:sz w:val="30"/>
                <w:szCs w:val="30"/>
              </w:rPr>
            </w:pPr>
            <w:r>
              <w:rPr>
                <w:sz w:val="30"/>
                <w:szCs w:val="30"/>
                <w:cs/>
              </w:rPr>
              <w:t>บริษัทร่วม</w:t>
            </w:r>
          </w:p>
        </w:tc>
        <w:tc>
          <w:tcPr>
            <w:tcW w:w="1418" w:type="dxa"/>
            <w:tcBorders>
              <w:top w:val="nil"/>
              <w:left w:val="nil"/>
              <w:bottom w:val="nil"/>
              <w:right w:val="nil"/>
            </w:tcBorders>
            <w:shd w:val="clear" w:color="auto" w:fill="FFFFFF"/>
            <w:vAlign w:val="center"/>
          </w:tcPr>
          <w:p w14:paraId="3212C35B" w14:textId="77777777" w:rsidR="005E5193" w:rsidRDefault="00F36FBE">
            <w:pPr>
              <w:tabs>
                <w:tab w:val="decimal" w:pos="1168"/>
              </w:tabs>
              <w:spacing w:before="40" w:after="20" w:line="216" w:lineRule="auto"/>
              <w:jc w:val="right"/>
              <w:rPr>
                <w:sz w:val="30"/>
                <w:szCs w:val="30"/>
              </w:rPr>
            </w:pPr>
            <w:r>
              <w:rPr>
                <w:sz w:val="30"/>
                <w:szCs w:val="30"/>
              </w:rPr>
              <w:t>508</w:t>
            </w:r>
          </w:p>
        </w:tc>
        <w:tc>
          <w:tcPr>
            <w:tcW w:w="1417" w:type="dxa"/>
            <w:tcBorders>
              <w:top w:val="nil"/>
              <w:left w:val="nil"/>
              <w:bottom w:val="nil"/>
              <w:right w:val="nil"/>
            </w:tcBorders>
            <w:shd w:val="clear" w:color="auto" w:fill="auto"/>
            <w:vAlign w:val="center"/>
          </w:tcPr>
          <w:p w14:paraId="14DD44D7" w14:textId="77777777" w:rsidR="005E5193" w:rsidRDefault="00F36FBE">
            <w:pPr>
              <w:tabs>
                <w:tab w:val="decimal" w:pos="1168"/>
              </w:tabs>
              <w:spacing w:before="40" w:after="20" w:line="216" w:lineRule="auto"/>
              <w:jc w:val="right"/>
              <w:rPr>
                <w:sz w:val="30"/>
                <w:szCs w:val="30"/>
              </w:rPr>
            </w:pPr>
            <w:r>
              <w:rPr>
                <w:sz w:val="30"/>
                <w:szCs w:val="30"/>
              </w:rPr>
              <w:t>761</w:t>
            </w:r>
          </w:p>
        </w:tc>
        <w:tc>
          <w:tcPr>
            <w:tcW w:w="1418" w:type="dxa"/>
            <w:tcBorders>
              <w:top w:val="nil"/>
              <w:left w:val="nil"/>
              <w:bottom w:val="nil"/>
              <w:right w:val="nil"/>
            </w:tcBorders>
            <w:shd w:val="clear" w:color="auto" w:fill="FFFFFF"/>
            <w:vAlign w:val="center"/>
          </w:tcPr>
          <w:p w14:paraId="07A6AA3A" w14:textId="77777777" w:rsidR="005E5193" w:rsidRDefault="00F36FBE">
            <w:pPr>
              <w:tabs>
                <w:tab w:val="decimal" w:pos="1168"/>
              </w:tabs>
              <w:spacing w:before="40" w:after="20" w:line="216" w:lineRule="auto"/>
              <w:jc w:val="right"/>
              <w:rPr>
                <w:sz w:val="30"/>
                <w:szCs w:val="30"/>
              </w:rPr>
            </w:pPr>
            <w:r>
              <w:rPr>
                <w:sz w:val="30"/>
                <w:szCs w:val="30"/>
              </w:rPr>
              <w:t>508</w:t>
            </w:r>
          </w:p>
        </w:tc>
        <w:tc>
          <w:tcPr>
            <w:tcW w:w="1417" w:type="dxa"/>
            <w:tcBorders>
              <w:top w:val="nil"/>
              <w:left w:val="nil"/>
              <w:bottom w:val="nil"/>
              <w:right w:val="nil"/>
            </w:tcBorders>
            <w:shd w:val="clear" w:color="auto" w:fill="auto"/>
            <w:vAlign w:val="center"/>
          </w:tcPr>
          <w:p w14:paraId="1FDD1670" w14:textId="77777777" w:rsidR="005E5193" w:rsidRDefault="00F36FBE">
            <w:pPr>
              <w:tabs>
                <w:tab w:val="decimal" w:pos="1168"/>
              </w:tabs>
              <w:spacing w:before="40" w:after="20" w:line="216" w:lineRule="auto"/>
              <w:jc w:val="right"/>
              <w:rPr>
                <w:sz w:val="30"/>
                <w:szCs w:val="30"/>
              </w:rPr>
            </w:pPr>
            <w:r>
              <w:rPr>
                <w:sz w:val="30"/>
                <w:szCs w:val="30"/>
              </w:rPr>
              <w:t>761</w:t>
            </w:r>
          </w:p>
        </w:tc>
      </w:tr>
      <w:tr w:rsidR="005E5193" w14:paraId="5326486E"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013E3E4F" w14:textId="77777777" w:rsidR="005E5193" w:rsidRDefault="00F36FBE">
            <w:pPr>
              <w:numPr>
                <w:ilvl w:val="0"/>
                <w:numId w:val="1"/>
              </w:numPr>
              <w:tabs>
                <w:tab w:val="left" w:pos="601"/>
              </w:tabs>
              <w:spacing w:before="40" w:after="20" w:line="216" w:lineRule="auto"/>
              <w:ind w:left="459" w:firstLine="0"/>
              <w:jc w:val="both"/>
              <w:rPr>
                <w:sz w:val="30"/>
                <w:szCs w:val="30"/>
              </w:rPr>
            </w:pPr>
            <w:r>
              <w:rPr>
                <w:sz w:val="30"/>
                <w:szCs w:val="30"/>
                <w:cs/>
              </w:rPr>
              <w:t>บริษัทที่เกี่ยวข้องกัน</w:t>
            </w:r>
          </w:p>
        </w:tc>
        <w:tc>
          <w:tcPr>
            <w:tcW w:w="1418" w:type="dxa"/>
            <w:tcBorders>
              <w:top w:val="nil"/>
              <w:left w:val="nil"/>
              <w:bottom w:val="nil"/>
              <w:right w:val="nil"/>
            </w:tcBorders>
            <w:shd w:val="clear" w:color="auto" w:fill="FFFFFF"/>
          </w:tcPr>
          <w:p w14:paraId="4BE900E4" w14:textId="77777777" w:rsidR="005E5193" w:rsidRDefault="00F36FBE">
            <w:pPr>
              <w:pBdr>
                <w:bottom w:val="single" w:sz="4" w:space="1" w:color="auto"/>
              </w:pBdr>
              <w:tabs>
                <w:tab w:val="decimal" w:pos="1026"/>
              </w:tabs>
              <w:ind w:left="34"/>
              <w:jc w:val="right"/>
              <w:rPr>
                <w:sz w:val="30"/>
                <w:szCs w:val="30"/>
              </w:rPr>
            </w:pPr>
            <w:r>
              <w:rPr>
                <w:sz w:val="30"/>
                <w:szCs w:val="30"/>
              </w:rPr>
              <w:t>8</w:t>
            </w:r>
          </w:p>
        </w:tc>
        <w:tc>
          <w:tcPr>
            <w:tcW w:w="1417" w:type="dxa"/>
            <w:tcBorders>
              <w:top w:val="nil"/>
              <w:left w:val="nil"/>
              <w:bottom w:val="nil"/>
              <w:right w:val="nil"/>
            </w:tcBorders>
            <w:shd w:val="clear" w:color="auto" w:fill="auto"/>
          </w:tcPr>
          <w:p w14:paraId="44D3FA67" w14:textId="77777777" w:rsidR="005E5193" w:rsidRDefault="00F36FBE">
            <w:pPr>
              <w:pBdr>
                <w:bottom w:val="single" w:sz="4" w:space="1" w:color="auto"/>
              </w:pBdr>
              <w:tabs>
                <w:tab w:val="decimal" w:pos="884"/>
              </w:tabs>
              <w:spacing w:before="40" w:after="20" w:line="216" w:lineRule="auto"/>
              <w:jc w:val="right"/>
              <w:rPr>
                <w:sz w:val="30"/>
                <w:szCs w:val="30"/>
              </w:rPr>
            </w:pPr>
            <w:r>
              <w:rPr>
                <w:sz w:val="30"/>
                <w:szCs w:val="30"/>
              </w:rPr>
              <w:t>101</w:t>
            </w:r>
          </w:p>
        </w:tc>
        <w:tc>
          <w:tcPr>
            <w:tcW w:w="1418" w:type="dxa"/>
            <w:tcBorders>
              <w:top w:val="nil"/>
              <w:left w:val="nil"/>
              <w:bottom w:val="nil"/>
              <w:right w:val="nil"/>
            </w:tcBorders>
            <w:shd w:val="clear" w:color="auto" w:fill="FFFFFF"/>
            <w:vAlign w:val="center"/>
          </w:tcPr>
          <w:p w14:paraId="133A22FA" w14:textId="77777777" w:rsidR="005E5193" w:rsidRDefault="00F36FBE">
            <w:pPr>
              <w:pBdr>
                <w:bottom w:val="single" w:sz="4" w:space="1" w:color="auto"/>
              </w:pBdr>
              <w:tabs>
                <w:tab w:val="decimal" w:pos="1026"/>
              </w:tabs>
              <w:spacing w:before="40" w:after="20" w:line="216" w:lineRule="auto"/>
              <w:jc w:val="right"/>
              <w:rPr>
                <w:sz w:val="30"/>
                <w:szCs w:val="30"/>
              </w:rPr>
            </w:pPr>
            <w:r>
              <w:rPr>
                <w:sz w:val="30"/>
                <w:szCs w:val="30"/>
              </w:rPr>
              <w:t>8</w:t>
            </w:r>
          </w:p>
        </w:tc>
        <w:tc>
          <w:tcPr>
            <w:tcW w:w="1417" w:type="dxa"/>
            <w:tcBorders>
              <w:top w:val="nil"/>
              <w:left w:val="nil"/>
              <w:bottom w:val="nil"/>
              <w:right w:val="nil"/>
            </w:tcBorders>
            <w:shd w:val="clear" w:color="auto" w:fill="auto"/>
            <w:vAlign w:val="center"/>
          </w:tcPr>
          <w:p w14:paraId="385C9754" w14:textId="77777777" w:rsidR="005E5193" w:rsidRDefault="00F36FBE">
            <w:pPr>
              <w:pBdr>
                <w:bottom w:val="single" w:sz="4" w:space="1" w:color="auto"/>
              </w:pBdr>
              <w:tabs>
                <w:tab w:val="decimal" w:pos="884"/>
              </w:tabs>
              <w:spacing w:before="40" w:after="20" w:line="216" w:lineRule="auto"/>
              <w:jc w:val="right"/>
              <w:rPr>
                <w:sz w:val="30"/>
                <w:szCs w:val="30"/>
              </w:rPr>
            </w:pPr>
            <w:r>
              <w:rPr>
                <w:sz w:val="30"/>
                <w:szCs w:val="30"/>
              </w:rPr>
              <w:t>101</w:t>
            </w:r>
          </w:p>
        </w:tc>
      </w:tr>
      <w:tr w:rsidR="005E5193" w14:paraId="5880AE83"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7EB598C5" w14:textId="77777777" w:rsidR="005E5193" w:rsidRDefault="00F36FBE">
            <w:pPr>
              <w:spacing w:before="40" w:after="20" w:line="216" w:lineRule="auto"/>
              <w:ind w:left="601"/>
              <w:rPr>
                <w:sz w:val="30"/>
                <w:szCs w:val="30"/>
              </w:rPr>
            </w:pPr>
            <w:r>
              <w:rPr>
                <w:sz w:val="30"/>
                <w:szCs w:val="30"/>
                <w:cs/>
              </w:rPr>
              <w:t>รวม</w:t>
            </w:r>
          </w:p>
        </w:tc>
        <w:tc>
          <w:tcPr>
            <w:tcW w:w="1418" w:type="dxa"/>
            <w:tcBorders>
              <w:top w:val="nil"/>
              <w:left w:val="nil"/>
              <w:bottom w:val="nil"/>
              <w:right w:val="nil"/>
            </w:tcBorders>
            <w:shd w:val="clear" w:color="auto" w:fill="FFFFFF"/>
            <w:vAlign w:val="center"/>
          </w:tcPr>
          <w:p w14:paraId="17B2C497" w14:textId="77777777" w:rsidR="005E5193" w:rsidRDefault="00F36FBE">
            <w:pPr>
              <w:pBdr>
                <w:bottom w:val="double" w:sz="4" w:space="1" w:color="auto"/>
              </w:pBdr>
              <w:spacing w:before="40" w:after="20" w:line="216" w:lineRule="auto"/>
              <w:ind w:left="34"/>
              <w:jc w:val="right"/>
              <w:rPr>
                <w:sz w:val="30"/>
                <w:szCs w:val="30"/>
                <w:lang w:val="en-AU"/>
              </w:rPr>
            </w:pPr>
            <w:r>
              <w:rPr>
                <w:sz w:val="30"/>
                <w:szCs w:val="30"/>
                <w:lang w:val="en-AU"/>
              </w:rPr>
              <w:t>516</w:t>
            </w:r>
          </w:p>
        </w:tc>
        <w:tc>
          <w:tcPr>
            <w:tcW w:w="1417" w:type="dxa"/>
            <w:tcBorders>
              <w:top w:val="nil"/>
              <w:left w:val="nil"/>
              <w:bottom w:val="nil"/>
              <w:right w:val="nil"/>
            </w:tcBorders>
            <w:shd w:val="clear" w:color="auto" w:fill="auto"/>
            <w:vAlign w:val="center"/>
          </w:tcPr>
          <w:p w14:paraId="402C949F" w14:textId="77777777" w:rsidR="005E5193" w:rsidRDefault="00F36FBE">
            <w:pPr>
              <w:pBdr>
                <w:bottom w:val="double" w:sz="4" w:space="1" w:color="auto"/>
              </w:pBdr>
              <w:spacing w:before="40" w:after="20" w:line="216" w:lineRule="auto"/>
              <w:ind w:left="34"/>
              <w:jc w:val="right"/>
              <w:rPr>
                <w:sz w:val="30"/>
                <w:szCs w:val="30"/>
                <w:lang w:val="en-AU"/>
              </w:rPr>
            </w:pPr>
            <w:r>
              <w:rPr>
                <w:sz w:val="30"/>
                <w:szCs w:val="30"/>
                <w:lang w:val="en-AU"/>
              </w:rPr>
              <w:t>862</w:t>
            </w:r>
          </w:p>
        </w:tc>
        <w:tc>
          <w:tcPr>
            <w:tcW w:w="1418" w:type="dxa"/>
            <w:tcBorders>
              <w:top w:val="nil"/>
              <w:left w:val="nil"/>
              <w:bottom w:val="nil"/>
              <w:right w:val="nil"/>
            </w:tcBorders>
            <w:shd w:val="clear" w:color="auto" w:fill="FFFFFF"/>
            <w:vAlign w:val="center"/>
          </w:tcPr>
          <w:p w14:paraId="094E6158" w14:textId="77777777" w:rsidR="005E5193" w:rsidRDefault="00F36FBE">
            <w:pPr>
              <w:pBdr>
                <w:bottom w:val="double" w:sz="4" w:space="1" w:color="auto"/>
              </w:pBdr>
              <w:spacing w:before="40" w:after="20" w:line="216" w:lineRule="auto"/>
              <w:ind w:left="34"/>
              <w:jc w:val="right"/>
              <w:rPr>
                <w:sz w:val="30"/>
                <w:szCs w:val="30"/>
                <w:lang w:val="en-AU"/>
              </w:rPr>
            </w:pPr>
            <w:r>
              <w:rPr>
                <w:sz w:val="30"/>
                <w:szCs w:val="30"/>
                <w:lang w:val="en-AU"/>
              </w:rPr>
              <w:t>2,454</w:t>
            </w:r>
          </w:p>
        </w:tc>
        <w:tc>
          <w:tcPr>
            <w:tcW w:w="1417" w:type="dxa"/>
            <w:tcBorders>
              <w:top w:val="nil"/>
              <w:left w:val="nil"/>
              <w:bottom w:val="nil"/>
              <w:right w:val="nil"/>
            </w:tcBorders>
            <w:shd w:val="clear" w:color="auto" w:fill="auto"/>
            <w:vAlign w:val="center"/>
          </w:tcPr>
          <w:p w14:paraId="1EF92EAF" w14:textId="77777777" w:rsidR="005E5193" w:rsidRDefault="00F36FBE">
            <w:pPr>
              <w:pBdr>
                <w:bottom w:val="double" w:sz="4" w:space="1" w:color="auto"/>
              </w:pBdr>
              <w:spacing w:before="40" w:after="20" w:line="216" w:lineRule="auto"/>
              <w:ind w:left="34"/>
              <w:jc w:val="right"/>
              <w:rPr>
                <w:sz w:val="30"/>
                <w:szCs w:val="30"/>
                <w:lang w:val="en-AU"/>
              </w:rPr>
            </w:pPr>
            <w:r>
              <w:rPr>
                <w:sz w:val="30"/>
                <w:szCs w:val="30"/>
                <w:lang w:val="en-AU"/>
              </w:rPr>
              <w:t>2,268</w:t>
            </w:r>
          </w:p>
        </w:tc>
      </w:tr>
      <w:tr w:rsidR="005E5193" w14:paraId="76055C25"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5BB3C79B" w14:textId="77777777" w:rsidR="005E5193" w:rsidRDefault="00F36FBE">
            <w:pPr>
              <w:pStyle w:val="ListParagraph"/>
              <w:widowControl/>
              <w:numPr>
                <w:ilvl w:val="0"/>
                <w:numId w:val="40"/>
              </w:numPr>
              <w:adjustRightInd/>
              <w:spacing w:before="120" w:after="20" w:line="216" w:lineRule="auto"/>
              <w:ind w:left="460" w:right="-108" w:hanging="284"/>
              <w:contextualSpacing w:val="0"/>
              <w:jc w:val="thaiDistribute"/>
              <w:textAlignment w:val="auto"/>
              <w:rPr>
                <w:b/>
                <w:bCs/>
                <w:sz w:val="30"/>
                <w:szCs w:val="30"/>
              </w:rPr>
            </w:pPr>
            <w:r>
              <w:rPr>
                <w:b/>
                <w:bCs/>
                <w:sz w:val="30"/>
                <w:szCs w:val="30"/>
                <w:cs/>
              </w:rPr>
              <w:t>ซื้อสินค้าและวัตถุดิบ</w:t>
            </w:r>
          </w:p>
        </w:tc>
        <w:tc>
          <w:tcPr>
            <w:tcW w:w="1418" w:type="dxa"/>
            <w:tcBorders>
              <w:top w:val="nil"/>
              <w:left w:val="nil"/>
              <w:bottom w:val="nil"/>
              <w:right w:val="nil"/>
            </w:tcBorders>
            <w:shd w:val="clear" w:color="auto" w:fill="auto"/>
            <w:vAlign w:val="center"/>
          </w:tcPr>
          <w:p w14:paraId="1AFD745B" w14:textId="77777777" w:rsidR="005E5193" w:rsidRDefault="005E5193">
            <w:pPr>
              <w:spacing w:before="40" w:after="20" w:line="216" w:lineRule="auto"/>
              <w:ind w:left="-72" w:right="175"/>
              <w:jc w:val="right"/>
              <w:rPr>
                <w:b/>
                <w:bCs/>
                <w:sz w:val="30"/>
                <w:szCs w:val="30"/>
                <w:highlight w:val="yellow"/>
              </w:rPr>
            </w:pPr>
          </w:p>
        </w:tc>
        <w:tc>
          <w:tcPr>
            <w:tcW w:w="1417" w:type="dxa"/>
            <w:tcBorders>
              <w:top w:val="nil"/>
              <w:left w:val="nil"/>
              <w:bottom w:val="nil"/>
              <w:right w:val="nil"/>
            </w:tcBorders>
            <w:shd w:val="clear" w:color="auto" w:fill="auto"/>
            <w:vAlign w:val="center"/>
          </w:tcPr>
          <w:p w14:paraId="086581E2" w14:textId="77777777" w:rsidR="005E5193" w:rsidRDefault="005E5193">
            <w:pPr>
              <w:spacing w:before="40" w:after="20" w:line="216" w:lineRule="auto"/>
              <w:ind w:left="-72" w:right="175"/>
              <w:jc w:val="right"/>
              <w:rPr>
                <w:b/>
                <w:bCs/>
                <w:sz w:val="30"/>
                <w:szCs w:val="30"/>
              </w:rPr>
            </w:pPr>
          </w:p>
        </w:tc>
        <w:tc>
          <w:tcPr>
            <w:tcW w:w="1418" w:type="dxa"/>
            <w:tcBorders>
              <w:top w:val="nil"/>
              <w:left w:val="nil"/>
              <w:bottom w:val="nil"/>
              <w:right w:val="nil"/>
            </w:tcBorders>
            <w:shd w:val="clear" w:color="auto" w:fill="auto"/>
            <w:vAlign w:val="center"/>
          </w:tcPr>
          <w:p w14:paraId="39345EC5" w14:textId="77777777" w:rsidR="005E5193" w:rsidRDefault="005E5193">
            <w:pPr>
              <w:spacing w:before="40" w:after="20" w:line="216" w:lineRule="auto"/>
              <w:jc w:val="right"/>
              <w:rPr>
                <w:b/>
                <w:bCs/>
                <w:sz w:val="30"/>
                <w:szCs w:val="30"/>
                <w:highlight w:val="yellow"/>
              </w:rPr>
            </w:pPr>
          </w:p>
        </w:tc>
        <w:tc>
          <w:tcPr>
            <w:tcW w:w="1417" w:type="dxa"/>
            <w:tcBorders>
              <w:top w:val="nil"/>
              <w:left w:val="nil"/>
              <w:bottom w:val="nil"/>
              <w:right w:val="nil"/>
            </w:tcBorders>
            <w:shd w:val="clear" w:color="auto" w:fill="auto"/>
            <w:vAlign w:val="center"/>
          </w:tcPr>
          <w:p w14:paraId="292470BA" w14:textId="77777777" w:rsidR="005E5193" w:rsidRDefault="005E5193">
            <w:pPr>
              <w:spacing w:before="40" w:after="20" w:line="216" w:lineRule="auto"/>
              <w:jc w:val="right"/>
              <w:rPr>
                <w:b/>
                <w:bCs/>
                <w:sz w:val="30"/>
                <w:szCs w:val="30"/>
              </w:rPr>
            </w:pPr>
          </w:p>
        </w:tc>
      </w:tr>
      <w:tr w:rsidR="005E5193" w14:paraId="74D49F87"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46ACE9B5" w14:textId="77777777" w:rsidR="005E5193" w:rsidRDefault="00F36FBE">
            <w:pPr>
              <w:numPr>
                <w:ilvl w:val="0"/>
                <w:numId w:val="1"/>
              </w:numPr>
              <w:tabs>
                <w:tab w:val="left" w:pos="601"/>
              </w:tabs>
              <w:spacing w:before="40" w:after="20" w:line="216" w:lineRule="auto"/>
              <w:ind w:left="459" w:firstLine="0"/>
              <w:jc w:val="both"/>
              <w:rPr>
                <w:sz w:val="30"/>
                <w:szCs w:val="30"/>
              </w:rPr>
            </w:pPr>
            <w:r>
              <w:rPr>
                <w:sz w:val="30"/>
                <w:szCs w:val="30"/>
                <w:cs/>
              </w:rPr>
              <w:t>บริษัทย่อย</w:t>
            </w:r>
          </w:p>
        </w:tc>
        <w:tc>
          <w:tcPr>
            <w:tcW w:w="1418" w:type="dxa"/>
            <w:tcBorders>
              <w:top w:val="nil"/>
              <w:left w:val="nil"/>
              <w:bottom w:val="nil"/>
              <w:right w:val="nil"/>
            </w:tcBorders>
            <w:shd w:val="clear" w:color="auto" w:fill="FFFFFF"/>
            <w:vAlign w:val="center"/>
          </w:tcPr>
          <w:p w14:paraId="728E9EBD" w14:textId="77777777" w:rsidR="005E5193" w:rsidRDefault="00F36FBE">
            <w:pPr>
              <w:tabs>
                <w:tab w:val="decimal" w:pos="954"/>
              </w:tabs>
              <w:ind w:left="-72"/>
              <w:rPr>
                <w:sz w:val="30"/>
                <w:szCs w:val="30"/>
              </w:rPr>
            </w:pPr>
            <w:r>
              <w:rPr>
                <w:sz w:val="30"/>
                <w:szCs w:val="30"/>
                <w:cs/>
              </w:rPr>
              <w:t>-</w:t>
            </w:r>
          </w:p>
        </w:tc>
        <w:tc>
          <w:tcPr>
            <w:tcW w:w="1417" w:type="dxa"/>
            <w:tcBorders>
              <w:top w:val="nil"/>
              <w:left w:val="nil"/>
              <w:bottom w:val="nil"/>
              <w:right w:val="nil"/>
            </w:tcBorders>
            <w:shd w:val="clear" w:color="auto" w:fill="auto"/>
            <w:vAlign w:val="center"/>
          </w:tcPr>
          <w:p w14:paraId="646CBEA1" w14:textId="77777777" w:rsidR="005E5193" w:rsidRDefault="00F36FBE" w:rsidP="007261F6">
            <w:pPr>
              <w:tabs>
                <w:tab w:val="decimal" w:pos="940"/>
              </w:tabs>
              <w:spacing w:before="40" w:after="20" w:line="216" w:lineRule="auto"/>
              <w:ind w:left="34"/>
              <w:rPr>
                <w:sz w:val="30"/>
                <w:szCs w:val="30"/>
              </w:rPr>
            </w:pPr>
            <w:r>
              <w:rPr>
                <w:sz w:val="30"/>
                <w:szCs w:val="30"/>
                <w:cs/>
              </w:rPr>
              <w:t>-</w:t>
            </w:r>
          </w:p>
        </w:tc>
        <w:tc>
          <w:tcPr>
            <w:tcW w:w="1418" w:type="dxa"/>
            <w:tcBorders>
              <w:top w:val="nil"/>
              <w:left w:val="nil"/>
              <w:bottom w:val="nil"/>
              <w:right w:val="nil"/>
            </w:tcBorders>
            <w:shd w:val="clear" w:color="auto" w:fill="FFFFFF"/>
            <w:vAlign w:val="center"/>
          </w:tcPr>
          <w:p w14:paraId="3ADA1E00" w14:textId="77777777" w:rsidR="005E5193" w:rsidRDefault="00F36FBE">
            <w:pPr>
              <w:spacing w:before="40" w:after="20" w:line="216" w:lineRule="auto"/>
              <w:jc w:val="right"/>
              <w:rPr>
                <w:sz w:val="30"/>
                <w:szCs w:val="30"/>
              </w:rPr>
            </w:pPr>
            <w:r>
              <w:rPr>
                <w:sz w:val="30"/>
                <w:szCs w:val="30"/>
              </w:rPr>
              <w:t>7,273</w:t>
            </w:r>
          </w:p>
        </w:tc>
        <w:tc>
          <w:tcPr>
            <w:tcW w:w="1417" w:type="dxa"/>
            <w:tcBorders>
              <w:top w:val="nil"/>
              <w:left w:val="nil"/>
              <w:bottom w:val="nil"/>
              <w:right w:val="nil"/>
            </w:tcBorders>
            <w:shd w:val="clear" w:color="auto" w:fill="auto"/>
            <w:vAlign w:val="center"/>
          </w:tcPr>
          <w:p w14:paraId="5CBDB4F9" w14:textId="77777777" w:rsidR="005E5193" w:rsidRDefault="00F36FBE">
            <w:pPr>
              <w:spacing w:before="40" w:after="20" w:line="216" w:lineRule="auto"/>
              <w:jc w:val="right"/>
              <w:rPr>
                <w:sz w:val="30"/>
                <w:szCs w:val="30"/>
              </w:rPr>
            </w:pPr>
            <w:r>
              <w:rPr>
                <w:sz w:val="30"/>
                <w:szCs w:val="30"/>
              </w:rPr>
              <w:t>6,003</w:t>
            </w:r>
          </w:p>
        </w:tc>
      </w:tr>
      <w:tr w:rsidR="005E5193" w14:paraId="5A563110"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1BF8ED8A" w14:textId="77777777" w:rsidR="005E5193" w:rsidRDefault="00F36FBE">
            <w:pPr>
              <w:numPr>
                <w:ilvl w:val="0"/>
                <w:numId w:val="1"/>
              </w:numPr>
              <w:tabs>
                <w:tab w:val="left" w:pos="601"/>
              </w:tabs>
              <w:spacing w:before="40" w:after="20" w:line="216" w:lineRule="auto"/>
              <w:ind w:left="459" w:firstLine="0"/>
              <w:jc w:val="both"/>
              <w:rPr>
                <w:sz w:val="30"/>
                <w:szCs w:val="30"/>
                <w:cs/>
              </w:rPr>
            </w:pPr>
            <w:r>
              <w:rPr>
                <w:sz w:val="30"/>
                <w:szCs w:val="30"/>
                <w:cs/>
              </w:rPr>
              <w:t>บริษัทที่เกี่ยวข้องกัน</w:t>
            </w:r>
          </w:p>
        </w:tc>
        <w:tc>
          <w:tcPr>
            <w:tcW w:w="1418" w:type="dxa"/>
            <w:tcBorders>
              <w:top w:val="nil"/>
              <w:left w:val="nil"/>
              <w:bottom w:val="nil"/>
              <w:right w:val="nil"/>
            </w:tcBorders>
            <w:shd w:val="clear" w:color="auto" w:fill="FFFFFF"/>
            <w:vAlign w:val="center"/>
          </w:tcPr>
          <w:p w14:paraId="37BD8566" w14:textId="77777777" w:rsidR="005E5193" w:rsidRDefault="00F36FBE">
            <w:pPr>
              <w:pBdr>
                <w:bottom w:val="single" w:sz="4" w:space="1" w:color="auto"/>
              </w:pBdr>
              <w:spacing w:before="40" w:after="20" w:line="216" w:lineRule="auto"/>
              <w:jc w:val="right"/>
              <w:rPr>
                <w:sz w:val="30"/>
                <w:szCs w:val="30"/>
              </w:rPr>
            </w:pPr>
            <w:r>
              <w:rPr>
                <w:sz w:val="30"/>
                <w:szCs w:val="30"/>
              </w:rPr>
              <w:t>78,651</w:t>
            </w:r>
          </w:p>
        </w:tc>
        <w:tc>
          <w:tcPr>
            <w:tcW w:w="1417" w:type="dxa"/>
            <w:tcBorders>
              <w:top w:val="nil"/>
              <w:left w:val="nil"/>
              <w:bottom w:val="nil"/>
              <w:right w:val="nil"/>
            </w:tcBorders>
            <w:shd w:val="clear" w:color="auto" w:fill="auto"/>
            <w:vAlign w:val="center"/>
          </w:tcPr>
          <w:p w14:paraId="7CB371B8" w14:textId="77777777" w:rsidR="005E5193" w:rsidRDefault="00F36FBE">
            <w:pPr>
              <w:pBdr>
                <w:bottom w:val="single" w:sz="4" w:space="1" w:color="auto"/>
              </w:pBdr>
              <w:spacing w:before="40" w:after="20" w:line="216" w:lineRule="auto"/>
              <w:jc w:val="right"/>
              <w:rPr>
                <w:sz w:val="30"/>
                <w:szCs w:val="30"/>
              </w:rPr>
            </w:pPr>
            <w:r>
              <w:rPr>
                <w:sz w:val="30"/>
                <w:szCs w:val="30"/>
              </w:rPr>
              <w:t>22,516</w:t>
            </w:r>
          </w:p>
        </w:tc>
        <w:tc>
          <w:tcPr>
            <w:tcW w:w="1418" w:type="dxa"/>
            <w:tcBorders>
              <w:top w:val="nil"/>
              <w:left w:val="nil"/>
              <w:bottom w:val="nil"/>
              <w:right w:val="nil"/>
            </w:tcBorders>
            <w:shd w:val="clear" w:color="auto" w:fill="FFFFFF"/>
            <w:vAlign w:val="center"/>
          </w:tcPr>
          <w:p w14:paraId="0B1E8D9E" w14:textId="77777777" w:rsidR="005E5193" w:rsidRDefault="00F36FBE">
            <w:pPr>
              <w:pBdr>
                <w:bottom w:val="single" w:sz="4" w:space="1" w:color="auto"/>
              </w:pBdr>
              <w:tabs>
                <w:tab w:val="decimal" w:pos="1202"/>
              </w:tabs>
              <w:spacing w:before="40" w:after="20" w:line="216" w:lineRule="auto"/>
              <w:jc w:val="right"/>
              <w:rPr>
                <w:sz w:val="30"/>
                <w:szCs w:val="30"/>
              </w:rPr>
            </w:pPr>
            <w:r>
              <w:rPr>
                <w:sz w:val="30"/>
                <w:szCs w:val="30"/>
              </w:rPr>
              <w:t>78,651</w:t>
            </w:r>
          </w:p>
        </w:tc>
        <w:tc>
          <w:tcPr>
            <w:tcW w:w="1417" w:type="dxa"/>
            <w:tcBorders>
              <w:top w:val="nil"/>
              <w:left w:val="nil"/>
              <w:bottom w:val="nil"/>
              <w:right w:val="nil"/>
            </w:tcBorders>
            <w:shd w:val="clear" w:color="auto" w:fill="auto"/>
            <w:vAlign w:val="center"/>
          </w:tcPr>
          <w:p w14:paraId="2E2B9DEC" w14:textId="77777777" w:rsidR="005E5193" w:rsidRDefault="00F36FBE">
            <w:pPr>
              <w:pBdr>
                <w:bottom w:val="single" w:sz="4" w:space="1" w:color="auto"/>
              </w:pBdr>
              <w:tabs>
                <w:tab w:val="decimal" w:pos="1202"/>
              </w:tabs>
              <w:spacing w:before="40" w:after="20" w:line="216" w:lineRule="auto"/>
              <w:jc w:val="right"/>
              <w:rPr>
                <w:sz w:val="30"/>
                <w:szCs w:val="30"/>
              </w:rPr>
            </w:pPr>
            <w:r>
              <w:rPr>
                <w:sz w:val="30"/>
                <w:szCs w:val="30"/>
              </w:rPr>
              <w:t>22,516</w:t>
            </w:r>
          </w:p>
        </w:tc>
      </w:tr>
      <w:tr w:rsidR="005E5193" w14:paraId="3D4E66A1"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37A513D8" w14:textId="77777777" w:rsidR="005E5193" w:rsidRDefault="00F36FBE">
            <w:pPr>
              <w:spacing w:before="40" w:after="20" w:line="216" w:lineRule="auto"/>
              <w:ind w:left="601"/>
              <w:rPr>
                <w:sz w:val="30"/>
                <w:szCs w:val="30"/>
              </w:rPr>
            </w:pPr>
            <w:r>
              <w:rPr>
                <w:sz w:val="30"/>
                <w:szCs w:val="30"/>
                <w:cs/>
              </w:rPr>
              <w:t>รวม</w:t>
            </w:r>
          </w:p>
        </w:tc>
        <w:tc>
          <w:tcPr>
            <w:tcW w:w="1418" w:type="dxa"/>
            <w:tcBorders>
              <w:top w:val="nil"/>
              <w:left w:val="nil"/>
              <w:bottom w:val="nil"/>
              <w:right w:val="nil"/>
            </w:tcBorders>
            <w:shd w:val="clear" w:color="auto" w:fill="FFFFFF"/>
            <w:vAlign w:val="center"/>
          </w:tcPr>
          <w:p w14:paraId="52F727EC" w14:textId="77777777" w:rsidR="005E5193" w:rsidRDefault="00F36FBE">
            <w:pPr>
              <w:pBdr>
                <w:bottom w:val="double" w:sz="4" w:space="1" w:color="auto"/>
              </w:pBdr>
              <w:spacing w:before="40" w:after="20" w:line="216" w:lineRule="auto"/>
              <w:ind w:left="34"/>
              <w:jc w:val="right"/>
              <w:rPr>
                <w:sz w:val="30"/>
                <w:szCs w:val="30"/>
              </w:rPr>
            </w:pPr>
            <w:r>
              <w:rPr>
                <w:sz w:val="30"/>
                <w:szCs w:val="30"/>
              </w:rPr>
              <w:t>78,651</w:t>
            </w:r>
          </w:p>
        </w:tc>
        <w:tc>
          <w:tcPr>
            <w:tcW w:w="1417" w:type="dxa"/>
            <w:tcBorders>
              <w:top w:val="nil"/>
              <w:left w:val="nil"/>
              <w:bottom w:val="nil"/>
              <w:right w:val="nil"/>
            </w:tcBorders>
            <w:shd w:val="clear" w:color="auto" w:fill="auto"/>
            <w:vAlign w:val="center"/>
          </w:tcPr>
          <w:p w14:paraId="6EC37C7F" w14:textId="77777777" w:rsidR="005E5193" w:rsidRDefault="00F36FBE">
            <w:pPr>
              <w:pBdr>
                <w:bottom w:val="double" w:sz="4" w:space="1" w:color="auto"/>
              </w:pBdr>
              <w:spacing w:before="40" w:after="20" w:line="216" w:lineRule="auto"/>
              <w:ind w:left="34"/>
              <w:jc w:val="right"/>
              <w:rPr>
                <w:sz w:val="30"/>
                <w:szCs w:val="30"/>
              </w:rPr>
            </w:pPr>
            <w:r>
              <w:rPr>
                <w:sz w:val="30"/>
                <w:szCs w:val="30"/>
              </w:rPr>
              <w:t>22,516</w:t>
            </w:r>
          </w:p>
        </w:tc>
        <w:tc>
          <w:tcPr>
            <w:tcW w:w="1418" w:type="dxa"/>
            <w:tcBorders>
              <w:top w:val="nil"/>
              <w:left w:val="nil"/>
              <w:bottom w:val="nil"/>
              <w:right w:val="nil"/>
            </w:tcBorders>
            <w:shd w:val="clear" w:color="auto" w:fill="FFFFFF"/>
            <w:vAlign w:val="center"/>
          </w:tcPr>
          <w:p w14:paraId="5C8C0653" w14:textId="77777777" w:rsidR="005E5193" w:rsidRDefault="00F36FBE">
            <w:pPr>
              <w:pBdr>
                <w:bottom w:val="double" w:sz="4" w:space="1" w:color="auto"/>
              </w:pBdr>
              <w:spacing w:before="40" w:after="20" w:line="216" w:lineRule="auto"/>
              <w:ind w:left="34"/>
              <w:jc w:val="right"/>
              <w:rPr>
                <w:sz w:val="30"/>
                <w:szCs w:val="30"/>
                <w:lang w:val="en-AU"/>
              </w:rPr>
            </w:pPr>
            <w:r>
              <w:rPr>
                <w:sz w:val="30"/>
                <w:szCs w:val="30"/>
                <w:lang w:val="en-AU"/>
              </w:rPr>
              <w:t>85,924</w:t>
            </w:r>
          </w:p>
        </w:tc>
        <w:tc>
          <w:tcPr>
            <w:tcW w:w="1417" w:type="dxa"/>
            <w:tcBorders>
              <w:top w:val="nil"/>
              <w:left w:val="nil"/>
              <w:bottom w:val="nil"/>
              <w:right w:val="nil"/>
            </w:tcBorders>
            <w:shd w:val="clear" w:color="auto" w:fill="auto"/>
            <w:vAlign w:val="center"/>
          </w:tcPr>
          <w:p w14:paraId="02DB9777" w14:textId="77777777" w:rsidR="005E5193" w:rsidRDefault="00F36FBE">
            <w:pPr>
              <w:pBdr>
                <w:bottom w:val="double" w:sz="4" w:space="1" w:color="auto"/>
              </w:pBdr>
              <w:spacing w:before="40" w:after="20" w:line="216" w:lineRule="auto"/>
              <w:ind w:left="34"/>
              <w:jc w:val="right"/>
              <w:rPr>
                <w:sz w:val="30"/>
                <w:szCs w:val="30"/>
                <w:lang w:val="en-AU"/>
              </w:rPr>
            </w:pPr>
            <w:r>
              <w:rPr>
                <w:sz w:val="30"/>
                <w:szCs w:val="30"/>
                <w:lang w:val="en-AU"/>
              </w:rPr>
              <w:t>28,519</w:t>
            </w:r>
          </w:p>
        </w:tc>
      </w:tr>
      <w:tr w:rsidR="005E5193" w14:paraId="1595411A"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03C40363" w14:textId="77777777" w:rsidR="005E5193" w:rsidRDefault="00F36FBE">
            <w:pPr>
              <w:pStyle w:val="ListParagraph"/>
              <w:widowControl/>
              <w:numPr>
                <w:ilvl w:val="0"/>
                <w:numId w:val="40"/>
              </w:numPr>
              <w:adjustRightInd/>
              <w:spacing w:before="120" w:after="20" w:line="216" w:lineRule="auto"/>
              <w:ind w:left="460" w:right="-108" w:hanging="284"/>
              <w:contextualSpacing w:val="0"/>
              <w:jc w:val="thaiDistribute"/>
              <w:textAlignment w:val="auto"/>
              <w:rPr>
                <w:b/>
                <w:bCs/>
                <w:sz w:val="30"/>
                <w:szCs w:val="30"/>
              </w:rPr>
            </w:pPr>
            <w:r>
              <w:rPr>
                <w:b/>
                <w:bCs/>
                <w:sz w:val="30"/>
                <w:szCs w:val="30"/>
                <w:cs/>
              </w:rPr>
              <w:t>ซื้อทรัพย์สิน</w:t>
            </w:r>
          </w:p>
        </w:tc>
        <w:tc>
          <w:tcPr>
            <w:tcW w:w="1418" w:type="dxa"/>
            <w:tcBorders>
              <w:top w:val="nil"/>
              <w:left w:val="nil"/>
              <w:bottom w:val="nil"/>
              <w:right w:val="nil"/>
            </w:tcBorders>
            <w:shd w:val="clear" w:color="auto" w:fill="auto"/>
            <w:vAlign w:val="center"/>
          </w:tcPr>
          <w:p w14:paraId="11C2AFBB" w14:textId="77777777" w:rsidR="005E5193" w:rsidRDefault="005E5193">
            <w:pPr>
              <w:spacing w:before="40" w:after="20" w:line="216" w:lineRule="auto"/>
              <w:ind w:left="-72" w:right="175"/>
              <w:jc w:val="right"/>
              <w:rPr>
                <w:b/>
                <w:bCs/>
                <w:sz w:val="30"/>
                <w:szCs w:val="30"/>
              </w:rPr>
            </w:pPr>
          </w:p>
        </w:tc>
        <w:tc>
          <w:tcPr>
            <w:tcW w:w="1417" w:type="dxa"/>
            <w:tcBorders>
              <w:top w:val="nil"/>
              <w:left w:val="nil"/>
              <w:bottom w:val="nil"/>
              <w:right w:val="nil"/>
            </w:tcBorders>
            <w:shd w:val="clear" w:color="auto" w:fill="auto"/>
            <w:vAlign w:val="center"/>
          </w:tcPr>
          <w:p w14:paraId="74DC4656" w14:textId="77777777" w:rsidR="005E5193" w:rsidRDefault="005E5193">
            <w:pPr>
              <w:spacing w:before="40" w:after="20" w:line="216" w:lineRule="auto"/>
              <w:ind w:left="-72" w:right="175"/>
              <w:jc w:val="right"/>
              <w:rPr>
                <w:b/>
                <w:bCs/>
                <w:sz w:val="30"/>
                <w:szCs w:val="30"/>
              </w:rPr>
            </w:pPr>
          </w:p>
        </w:tc>
        <w:tc>
          <w:tcPr>
            <w:tcW w:w="1418" w:type="dxa"/>
            <w:tcBorders>
              <w:top w:val="nil"/>
              <w:left w:val="nil"/>
              <w:bottom w:val="nil"/>
              <w:right w:val="nil"/>
            </w:tcBorders>
            <w:shd w:val="clear" w:color="auto" w:fill="auto"/>
            <w:vAlign w:val="center"/>
          </w:tcPr>
          <w:p w14:paraId="4183544B" w14:textId="77777777" w:rsidR="005E5193" w:rsidRDefault="005E5193">
            <w:pPr>
              <w:spacing w:before="40" w:after="20" w:line="216" w:lineRule="auto"/>
              <w:ind w:left="-72" w:right="157"/>
              <w:jc w:val="right"/>
              <w:rPr>
                <w:b/>
                <w:bCs/>
                <w:sz w:val="30"/>
                <w:szCs w:val="30"/>
                <w:highlight w:val="yellow"/>
              </w:rPr>
            </w:pPr>
          </w:p>
        </w:tc>
        <w:tc>
          <w:tcPr>
            <w:tcW w:w="1417" w:type="dxa"/>
            <w:tcBorders>
              <w:top w:val="nil"/>
              <w:left w:val="nil"/>
              <w:bottom w:val="nil"/>
              <w:right w:val="nil"/>
            </w:tcBorders>
            <w:shd w:val="clear" w:color="auto" w:fill="auto"/>
            <w:vAlign w:val="center"/>
          </w:tcPr>
          <w:p w14:paraId="66458F3F" w14:textId="77777777" w:rsidR="005E5193" w:rsidRDefault="005E5193">
            <w:pPr>
              <w:spacing w:before="40" w:after="20" w:line="216" w:lineRule="auto"/>
              <w:ind w:left="-72" w:right="157"/>
              <w:jc w:val="right"/>
              <w:rPr>
                <w:b/>
                <w:bCs/>
                <w:sz w:val="30"/>
                <w:szCs w:val="30"/>
              </w:rPr>
            </w:pPr>
          </w:p>
        </w:tc>
      </w:tr>
      <w:tr w:rsidR="005E5193" w14:paraId="75D4F66F"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19EF346D" w14:textId="77777777" w:rsidR="005E5193" w:rsidRDefault="00F36FBE">
            <w:pPr>
              <w:numPr>
                <w:ilvl w:val="0"/>
                <w:numId w:val="1"/>
              </w:numPr>
              <w:tabs>
                <w:tab w:val="left" w:pos="601"/>
              </w:tabs>
              <w:spacing w:before="40" w:after="20" w:line="216" w:lineRule="auto"/>
              <w:ind w:left="459" w:firstLine="0"/>
              <w:jc w:val="both"/>
              <w:rPr>
                <w:sz w:val="30"/>
                <w:szCs w:val="30"/>
              </w:rPr>
            </w:pPr>
            <w:r>
              <w:rPr>
                <w:sz w:val="30"/>
                <w:szCs w:val="30"/>
                <w:cs/>
              </w:rPr>
              <w:t>บริษัทที่เกี่ยวข้องกัน</w:t>
            </w:r>
          </w:p>
        </w:tc>
        <w:tc>
          <w:tcPr>
            <w:tcW w:w="1418" w:type="dxa"/>
            <w:tcBorders>
              <w:top w:val="nil"/>
              <w:left w:val="nil"/>
              <w:bottom w:val="nil"/>
              <w:right w:val="nil"/>
            </w:tcBorders>
            <w:shd w:val="clear" w:color="auto" w:fill="FFFFFF"/>
            <w:vAlign w:val="center"/>
          </w:tcPr>
          <w:p w14:paraId="08BAF2FF" w14:textId="77777777" w:rsidR="005E5193" w:rsidRDefault="00F36FBE">
            <w:pPr>
              <w:pBdr>
                <w:bottom w:val="double" w:sz="4" w:space="1" w:color="auto"/>
              </w:pBdr>
              <w:tabs>
                <w:tab w:val="decimal" w:pos="1208"/>
              </w:tabs>
              <w:spacing w:before="40" w:after="20" w:line="216" w:lineRule="auto"/>
              <w:jc w:val="right"/>
              <w:rPr>
                <w:sz w:val="30"/>
                <w:szCs w:val="30"/>
              </w:rPr>
            </w:pPr>
            <w:r>
              <w:rPr>
                <w:sz w:val="30"/>
                <w:szCs w:val="30"/>
              </w:rPr>
              <w:t>91</w:t>
            </w:r>
          </w:p>
        </w:tc>
        <w:tc>
          <w:tcPr>
            <w:tcW w:w="1417" w:type="dxa"/>
            <w:tcBorders>
              <w:top w:val="nil"/>
              <w:left w:val="nil"/>
              <w:bottom w:val="nil"/>
              <w:right w:val="nil"/>
            </w:tcBorders>
            <w:shd w:val="clear" w:color="auto" w:fill="auto"/>
            <w:vAlign w:val="center"/>
          </w:tcPr>
          <w:p w14:paraId="0708D95C" w14:textId="77777777" w:rsidR="005E5193" w:rsidRDefault="00F36FBE">
            <w:pPr>
              <w:pBdr>
                <w:bottom w:val="double" w:sz="4" w:space="1" w:color="auto"/>
              </w:pBdr>
              <w:tabs>
                <w:tab w:val="decimal" w:pos="1208"/>
              </w:tabs>
              <w:spacing w:before="40" w:after="20" w:line="216" w:lineRule="auto"/>
              <w:jc w:val="right"/>
              <w:rPr>
                <w:sz w:val="30"/>
                <w:szCs w:val="30"/>
              </w:rPr>
            </w:pPr>
            <w:r>
              <w:rPr>
                <w:sz w:val="30"/>
                <w:szCs w:val="30"/>
              </w:rPr>
              <w:t>159</w:t>
            </w:r>
          </w:p>
        </w:tc>
        <w:tc>
          <w:tcPr>
            <w:tcW w:w="1418" w:type="dxa"/>
            <w:tcBorders>
              <w:top w:val="nil"/>
              <w:left w:val="nil"/>
              <w:bottom w:val="nil"/>
              <w:right w:val="nil"/>
            </w:tcBorders>
            <w:shd w:val="clear" w:color="auto" w:fill="FFFFFF"/>
            <w:vAlign w:val="center"/>
          </w:tcPr>
          <w:p w14:paraId="79876527" w14:textId="77777777" w:rsidR="005E5193" w:rsidRDefault="00F36FBE">
            <w:pPr>
              <w:pBdr>
                <w:bottom w:val="double" w:sz="4" w:space="1" w:color="auto"/>
              </w:pBdr>
              <w:tabs>
                <w:tab w:val="decimal" w:pos="1208"/>
              </w:tabs>
              <w:spacing w:before="40" w:after="20" w:line="216" w:lineRule="auto"/>
              <w:jc w:val="right"/>
              <w:rPr>
                <w:sz w:val="30"/>
                <w:szCs w:val="30"/>
                <w:highlight w:val="yellow"/>
              </w:rPr>
            </w:pPr>
            <w:r>
              <w:rPr>
                <w:sz w:val="30"/>
                <w:szCs w:val="30"/>
              </w:rPr>
              <w:t>91</w:t>
            </w:r>
          </w:p>
        </w:tc>
        <w:tc>
          <w:tcPr>
            <w:tcW w:w="1417" w:type="dxa"/>
            <w:tcBorders>
              <w:top w:val="nil"/>
              <w:left w:val="nil"/>
              <w:bottom w:val="nil"/>
              <w:right w:val="nil"/>
            </w:tcBorders>
            <w:shd w:val="clear" w:color="auto" w:fill="auto"/>
            <w:vAlign w:val="center"/>
          </w:tcPr>
          <w:p w14:paraId="5A4074FD" w14:textId="77777777" w:rsidR="005E5193" w:rsidRDefault="00F36FBE">
            <w:pPr>
              <w:pBdr>
                <w:bottom w:val="double" w:sz="4" w:space="1" w:color="auto"/>
              </w:pBdr>
              <w:tabs>
                <w:tab w:val="decimal" w:pos="1208"/>
              </w:tabs>
              <w:spacing w:before="40" w:after="20" w:line="216" w:lineRule="auto"/>
              <w:jc w:val="right"/>
              <w:rPr>
                <w:sz w:val="30"/>
                <w:szCs w:val="30"/>
              </w:rPr>
            </w:pPr>
            <w:r>
              <w:rPr>
                <w:sz w:val="30"/>
                <w:szCs w:val="30"/>
              </w:rPr>
              <w:t>159</w:t>
            </w:r>
          </w:p>
        </w:tc>
      </w:tr>
      <w:tr w:rsidR="007261F6" w14:paraId="6CF7BC55"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0B97DE6C" w14:textId="77777777" w:rsidR="007261F6" w:rsidRDefault="007261F6" w:rsidP="007261F6">
            <w:pPr>
              <w:pStyle w:val="ListParagraph"/>
              <w:widowControl/>
              <w:adjustRightInd/>
              <w:spacing w:before="120" w:after="20" w:line="216" w:lineRule="auto"/>
              <w:ind w:left="460" w:right="-108"/>
              <w:contextualSpacing w:val="0"/>
              <w:jc w:val="thaiDistribute"/>
              <w:textAlignment w:val="auto"/>
              <w:rPr>
                <w:b/>
                <w:bCs/>
                <w:sz w:val="30"/>
                <w:szCs w:val="30"/>
                <w:cs/>
              </w:rPr>
            </w:pPr>
          </w:p>
        </w:tc>
        <w:tc>
          <w:tcPr>
            <w:tcW w:w="1418" w:type="dxa"/>
            <w:tcBorders>
              <w:top w:val="nil"/>
              <w:left w:val="nil"/>
              <w:bottom w:val="nil"/>
              <w:right w:val="nil"/>
            </w:tcBorders>
            <w:shd w:val="clear" w:color="auto" w:fill="auto"/>
            <w:vAlign w:val="center"/>
          </w:tcPr>
          <w:p w14:paraId="5C3C961F" w14:textId="77777777" w:rsidR="007261F6" w:rsidRDefault="007261F6">
            <w:pPr>
              <w:spacing w:before="40" w:after="20" w:line="216" w:lineRule="auto"/>
              <w:ind w:left="-72" w:right="175"/>
              <w:jc w:val="right"/>
              <w:rPr>
                <w:b/>
                <w:bCs/>
                <w:sz w:val="30"/>
                <w:szCs w:val="30"/>
              </w:rPr>
            </w:pPr>
          </w:p>
        </w:tc>
        <w:tc>
          <w:tcPr>
            <w:tcW w:w="1417" w:type="dxa"/>
            <w:tcBorders>
              <w:top w:val="nil"/>
              <w:left w:val="nil"/>
              <w:bottom w:val="nil"/>
              <w:right w:val="nil"/>
            </w:tcBorders>
            <w:shd w:val="clear" w:color="auto" w:fill="auto"/>
            <w:vAlign w:val="center"/>
          </w:tcPr>
          <w:p w14:paraId="1B5808A4" w14:textId="77777777" w:rsidR="007261F6" w:rsidRDefault="007261F6">
            <w:pPr>
              <w:spacing w:before="40" w:after="20" w:line="216" w:lineRule="auto"/>
              <w:ind w:left="-72" w:right="175"/>
              <w:jc w:val="right"/>
              <w:rPr>
                <w:b/>
                <w:bCs/>
                <w:sz w:val="30"/>
                <w:szCs w:val="30"/>
              </w:rPr>
            </w:pPr>
          </w:p>
        </w:tc>
        <w:tc>
          <w:tcPr>
            <w:tcW w:w="1418" w:type="dxa"/>
            <w:tcBorders>
              <w:top w:val="nil"/>
              <w:left w:val="nil"/>
              <w:bottom w:val="nil"/>
              <w:right w:val="nil"/>
            </w:tcBorders>
            <w:shd w:val="clear" w:color="auto" w:fill="auto"/>
            <w:vAlign w:val="center"/>
          </w:tcPr>
          <w:p w14:paraId="1B504C34" w14:textId="77777777" w:rsidR="007261F6" w:rsidRDefault="007261F6">
            <w:pPr>
              <w:spacing w:before="40" w:after="20" w:line="216" w:lineRule="auto"/>
              <w:ind w:left="-72" w:right="157"/>
              <w:jc w:val="right"/>
              <w:rPr>
                <w:b/>
                <w:bCs/>
                <w:sz w:val="30"/>
                <w:szCs w:val="30"/>
                <w:highlight w:val="yellow"/>
              </w:rPr>
            </w:pPr>
          </w:p>
        </w:tc>
        <w:tc>
          <w:tcPr>
            <w:tcW w:w="1417" w:type="dxa"/>
            <w:tcBorders>
              <w:top w:val="nil"/>
              <w:left w:val="nil"/>
              <w:bottom w:val="nil"/>
              <w:right w:val="nil"/>
            </w:tcBorders>
            <w:shd w:val="clear" w:color="auto" w:fill="auto"/>
            <w:vAlign w:val="center"/>
          </w:tcPr>
          <w:p w14:paraId="72882B72" w14:textId="77777777" w:rsidR="007261F6" w:rsidRDefault="007261F6">
            <w:pPr>
              <w:spacing w:before="40" w:after="20" w:line="216" w:lineRule="auto"/>
              <w:ind w:left="-72" w:right="157"/>
              <w:jc w:val="right"/>
              <w:rPr>
                <w:b/>
                <w:bCs/>
                <w:sz w:val="30"/>
                <w:szCs w:val="30"/>
              </w:rPr>
            </w:pPr>
          </w:p>
        </w:tc>
      </w:tr>
      <w:tr w:rsidR="007261F6" w14:paraId="5F3652BB"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7700F5E6" w14:textId="77777777" w:rsidR="007261F6" w:rsidRDefault="007261F6" w:rsidP="007261F6">
            <w:pPr>
              <w:pStyle w:val="ListParagraph"/>
              <w:widowControl/>
              <w:adjustRightInd/>
              <w:spacing w:before="120" w:after="20" w:line="216" w:lineRule="auto"/>
              <w:ind w:left="460" w:right="-108"/>
              <w:contextualSpacing w:val="0"/>
              <w:jc w:val="thaiDistribute"/>
              <w:textAlignment w:val="auto"/>
              <w:rPr>
                <w:b/>
                <w:bCs/>
                <w:sz w:val="30"/>
                <w:szCs w:val="30"/>
                <w:cs/>
              </w:rPr>
            </w:pPr>
          </w:p>
        </w:tc>
        <w:tc>
          <w:tcPr>
            <w:tcW w:w="1418" w:type="dxa"/>
            <w:tcBorders>
              <w:top w:val="nil"/>
              <w:left w:val="nil"/>
              <w:bottom w:val="nil"/>
              <w:right w:val="nil"/>
            </w:tcBorders>
            <w:shd w:val="clear" w:color="auto" w:fill="auto"/>
            <w:vAlign w:val="center"/>
          </w:tcPr>
          <w:p w14:paraId="7AE65D7B" w14:textId="77777777" w:rsidR="007261F6" w:rsidRDefault="007261F6">
            <w:pPr>
              <w:spacing w:before="40" w:after="20" w:line="216" w:lineRule="auto"/>
              <w:ind w:left="-72" w:right="175"/>
              <w:jc w:val="right"/>
              <w:rPr>
                <w:b/>
                <w:bCs/>
                <w:sz w:val="30"/>
                <w:szCs w:val="30"/>
              </w:rPr>
            </w:pPr>
          </w:p>
        </w:tc>
        <w:tc>
          <w:tcPr>
            <w:tcW w:w="1417" w:type="dxa"/>
            <w:tcBorders>
              <w:top w:val="nil"/>
              <w:left w:val="nil"/>
              <w:bottom w:val="nil"/>
              <w:right w:val="nil"/>
            </w:tcBorders>
            <w:shd w:val="clear" w:color="auto" w:fill="auto"/>
            <w:vAlign w:val="center"/>
          </w:tcPr>
          <w:p w14:paraId="729D2B4C" w14:textId="77777777" w:rsidR="007261F6" w:rsidRDefault="007261F6">
            <w:pPr>
              <w:spacing w:before="40" w:after="20" w:line="216" w:lineRule="auto"/>
              <w:ind w:left="-72" w:right="175"/>
              <w:jc w:val="right"/>
              <w:rPr>
                <w:b/>
                <w:bCs/>
                <w:sz w:val="30"/>
                <w:szCs w:val="30"/>
              </w:rPr>
            </w:pPr>
          </w:p>
        </w:tc>
        <w:tc>
          <w:tcPr>
            <w:tcW w:w="1418" w:type="dxa"/>
            <w:tcBorders>
              <w:top w:val="nil"/>
              <w:left w:val="nil"/>
              <w:bottom w:val="nil"/>
              <w:right w:val="nil"/>
            </w:tcBorders>
            <w:shd w:val="clear" w:color="auto" w:fill="auto"/>
            <w:vAlign w:val="center"/>
          </w:tcPr>
          <w:p w14:paraId="1292E6F1" w14:textId="77777777" w:rsidR="007261F6" w:rsidRDefault="007261F6">
            <w:pPr>
              <w:spacing w:before="40" w:after="20" w:line="216" w:lineRule="auto"/>
              <w:ind w:left="-72" w:right="157"/>
              <w:jc w:val="right"/>
              <w:rPr>
                <w:b/>
                <w:bCs/>
                <w:sz w:val="30"/>
                <w:szCs w:val="30"/>
                <w:highlight w:val="yellow"/>
              </w:rPr>
            </w:pPr>
          </w:p>
        </w:tc>
        <w:tc>
          <w:tcPr>
            <w:tcW w:w="1417" w:type="dxa"/>
            <w:tcBorders>
              <w:top w:val="nil"/>
              <w:left w:val="nil"/>
              <w:bottom w:val="nil"/>
              <w:right w:val="nil"/>
            </w:tcBorders>
            <w:shd w:val="clear" w:color="auto" w:fill="auto"/>
            <w:vAlign w:val="center"/>
          </w:tcPr>
          <w:p w14:paraId="28B2676C" w14:textId="77777777" w:rsidR="007261F6" w:rsidRDefault="007261F6">
            <w:pPr>
              <w:spacing w:before="40" w:after="20" w:line="216" w:lineRule="auto"/>
              <w:ind w:left="-72" w:right="157"/>
              <w:jc w:val="right"/>
              <w:rPr>
                <w:b/>
                <w:bCs/>
                <w:sz w:val="30"/>
                <w:szCs w:val="30"/>
              </w:rPr>
            </w:pPr>
          </w:p>
        </w:tc>
      </w:tr>
      <w:tr w:rsidR="007261F6" w14:paraId="3540C95E"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4210A820" w14:textId="77777777" w:rsidR="007261F6" w:rsidRDefault="007261F6" w:rsidP="007261F6">
            <w:pPr>
              <w:pStyle w:val="ListParagraph"/>
              <w:widowControl/>
              <w:adjustRightInd/>
              <w:spacing w:before="120" w:after="20" w:line="216" w:lineRule="auto"/>
              <w:ind w:left="460" w:right="-108"/>
              <w:contextualSpacing w:val="0"/>
              <w:jc w:val="thaiDistribute"/>
              <w:textAlignment w:val="auto"/>
              <w:rPr>
                <w:b/>
                <w:bCs/>
                <w:sz w:val="30"/>
                <w:szCs w:val="30"/>
                <w:cs/>
              </w:rPr>
            </w:pPr>
          </w:p>
        </w:tc>
        <w:tc>
          <w:tcPr>
            <w:tcW w:w="1418" w:type="dxa"/>
            <w:tcBorders>
              <w:top w:val="nil"/>
              <w:left w:val="nil"/>
              <w:bottom w:val="nil"/>
              <w:right w:val="nil"/>
            </w:tcBorders>
            <w:shd w:val="clear" w:color="auto" w:fill="auto"/>
            <w:vAlign w:val="center"/>
          </w:tcPr>
          <w:p w14:paraId="140EA573" w14:textId="77777777" w:rsidR="007261F6" w:rsidRDefault="007261F6">
            <w:pPr>
              <w:spacing w:before="40" w:after="20" w:line="216" w:lineRule="auto"/>
              <w:ind w:left="-72" w:right="175"/>
              <w:jc w:val="right"/>
              <w:rPr>
                <w:b/>
                <w:bCs/>
                <w:sz w:val="30"/>
                <w:szCs w:val="30"/>
              </w:rPr>
            </w:pPr>
          </w:p>
        </w:tc>
        <w:tc>
          <w:tcPr>
            <w:tcW w:w="1417" w:type="dxa"/>
            <w:tcBorders>
              <w:top w:val="nil"/>
              <w:left w:val="nil"/>
              <w:bottom w:val="nil"/>
              <w:right w:val="nil"/>
            </w:tcBorders>
            <w:shd w:val="clear" w:color="auto" w:fill="auto"/>
            <w:vAlign w:val="center"/>
          </w:tcPr>
          <w:p w14:paraId="10EDEDBE" w14:textId="77777777" w:rsidR="007261F6" w:rsidRDefault="007261F6">
            <w:pPr>
              <w:spacing w:before="40" w:after="20" w:line="216" w:lineRule="auto"/>
              <w:ind w:left="-72" w:right="175"/>
              <w:jc w:val="right"/>
              <w:rPr>
                <w:b/>
                <w:bCs/>
                <w:sz w:val="30"/>
                <w:szCs w:val="30"/>
              </w:rPr>
            </w:pPr>
          </w:p>
        </w:tc>
        <w:tc>
          <w:tcPr>
            <w:tcW w:w="1418" w:type="dxa"/>
            <w:tcBorders>
              <w:top w:val="nil"/>
              <w:left w:val="nil"/>
              <w:bottom w:val="nil"/>
              <w:right w:val="nil"/>
            </w:tcBorders>
            <w:shd w:val="clear" w:color="auto" w:fill="auto"/>
            <w:vAlign w:val="center"/>
          </w:tcPr>
          <w:p w14:paraId="12C65802" w14:textId="77777777" w:rsidR="007261F6" w:rsidRDefault="007261F6">
            <w:pPr>
              <w:spacing w:before="40" w:after="20" w:line="216" w:lineRule="auto"/>
              <w:ind w:left="-72" w:right="157"/>
              <w:jc w:val="right"/>
              <w:rPr>
                <w:b/>
                <w:bCs/>
                <w:sz w:val="30"/>
                <w:szCs w:val="30"/>
                <w:highlight w:val="yellow"/>
              </w:rPr>
            </w:pPr>
          </w:p>
        </w:tc>
        <w:tc>
          <w:tcPr>
            <w:tcW w:w="1417" w:type="dxa"/>
            <w:tcBorders>
              <w:top w:val="nil"/>
              <w:left w:val="nil"/>
              <w:bottom w:val="nil"/>
              <w:right w:val="nil"/>
            </w:tcBorders>
            <w:shd w:val="clear" w:color="auto" w:fill="auto"/>
            <w:vAlign w:val="center"/>
          </w:tcPr>
          <w:p w14:paraId="5E2B113A" w14:textId="77777777" w:rsidR="007261F6" w:rsidRDefault="007261F6">
            <w:pPr>
              <w:spacing w:before="40" w:after="20" w:line="216" w:lineRule="auto"/>
              <w:ind w:left="-72" w:right="157"/>
              <w:jc w:val="right"/>
              <w:rPr>
                <w:b/>
                <w:bCs/>
                <w:sz w:val="30"/>
                <w:szCs w:val="30"/>
              </w:rPr>
            </w:pPr>
          </w:p>
        </w:tc>
      </w:tr>
      <w:tr w:rsidR="005E5193" w14:paraId="59CE8E02"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05FEE914" w14:textId="77777777" w:rsidR="005E5193" w:rsidRDefault="00F36FBE">
            <w:pPr>
              <w:pStyle w:val="ListParagraph"/>
              <w:widowControl/>
              <w:numPr>
                <w:ilvl w:val="0"/>
                <w:numId w:val="40"/>
              </w:numPr>
              <w:adjustRightInd/>
              <w:spacing w:before="120" w:after="20" w:line="216" w:lineRule="auto"/>
              <w:ind w:left="460" w:right="-108" w:hanging="284"/>
              <w:contextualSpacing w:val="0"/>
              <w:jc w:val="thaiDistribute"/>
              <w:textAlignment w:val="auto"/>
              <w:rPr>
                <w:b/>
                <w:bCs/>
                <w:sz w:val="30"/>
                <w:szCs w:val="30"/>
              </w:rPr>
            </w:pPr>
            <w:r>
              <w:rPr>
                <w:b/>
                <w:bCs/>
                <w:sz w:val="30"/>
                <w:szCs w:val="30"/>
                <w:cs/>
              </w:rPr>
              <w:lastRenderedPageBreak/>
              <w:t>ค่าจ้างทำของ</w:t>
            </w:r>
          </w:p>
        </w:tc>
        <w:tc>
          <w:tcPr>
            <w:tcW w:w="1418" w:type="dxa"/>
            <w:tcBorders>
              <w:top w:val="nil"/>
              <w:left w:val="nil"/>
              <w:bottom w:val="nil"/>
              <w:right w:val="nil"/>
            </w:tcBorders>
            <w:shd w:val="clear" w:color="auto" w:fill="auto"/>
            <w:vAlign w:val="center"/>
          </w:tcPr>
          <w:p w14:paraId="1F405559" w14:textId="77777777" w:rsidR="005E5193" w:rsidRDefault="005E5193">
            <w:pPr>
              <w:spacing w:before="40" w:after="20" w:line="216" w:lineRule="auto"/>
              <w:ind w:left="-72" w:right="175"/>
              <w:jc w:val="right"/>
              <w:rPr>
                <w:b/>
                <w:bCs/>
                <w:sz w:val="30"/>
                <w:szCs w:val="30"/>
              </w:rPr>
            </w:pPr>
          </w:p>
        </w:tc>
        <w:tc>
          <w:tcPr>
            <w:tcW w:w="1417" w:type="dxa"/>
            <w:tcBorders>
              <w:top w:val="nil"/>
              <w:left w:val="nil"/>
              <w:bottom w:val="nil"/>
              <w:right w:val="nil"/>
            </w:tcBorders>
            <w:shd w:val="clear" w:color="auto" w:fill="auto"/>
            <w:vAlign w:val="center"/>
          </w:tcPr>
          <w:p w14:paraId="0216E9D6" w14:textId="77777777" w:rsidR="005E5193" w:rsidRDefault="005E5193">
            <w:pPr>
              <w:spacing w:before="40" w:after="20" w:line="216" w:lineRule="auto"/>
              <w:ind w:left="-72" w:right="175"/>
              <w:jc w:val="right"/>
              <w:rPr>
                <w:b/>
                <w:bCs/>
                <w:sz w:val="30"/>
                <w:szCs w:val="30"/>
              </w:rPr>
            </w:pPr>
          </w:p>
        </w:tc>
        <w:tc>
          <w:tcPr>
            <w:tcW w:w="1418" w:type="dxa"/>
            <w:tcBorders>
              <w:top w:val="nil"/>
              <w:left w:val="nil"/>
              <w:bottom w:val="nil"/>
              <w:right w:val="nil"/>
            </w:tcBorders>
            <w:shd w:val="clear" w:color="auto" w:fill="auto"/>
            <w:vAlign w:val="center"/>
          </w:tcPr>
          <w:p w14:paraId="44157A8D" w14:textId="77777777" w:rsidR="005E5193" w:rsidRDefault="005E5193">
            <w:pPr>
              <w:spacing w:before="40" w:after="20" w:line="216" w:lineRule="auto"/>
              <w:ind w:left="-72" w:right="157"/>
              <w:jc w:val="right"/>
              <w:rPr>
                <w:b/>
                <w:bCs/>
                <w:sz w:val="30"/>
                <w:szCs w:val="30"/>
                <w:highlight w:val="yellow"/>
              </w:rPr>
            </w:pPr>
          </w:p>
        </w:tc>
        <w:tc>
          <w:tcPr>
            <w:tcW w:w="1417" w:type="dxa"/>
            <w:tcBorders>
              <w:top w:val="nil"/>
              <w:left w:val="nil"/>
              <w:bottom w:val="nil"/>
              <w:right w:val="nil"/>
            </w:tcBorders>
            <w:shd w:val="clear" w:color="auto" w:fill="auto"/>
            <w:vAlign w:val="center"/>
          </w:tcPr>
          <w:p w14:paraId="070B5BD4" w14:textId="77777777" w:rsidR="005E5193" w:rsidRDefault="005E5193">
            <w:pPr>
              <w:spacing w:before="40" w:after="20" w:line="216" w:lineRule="auto"/>
              <w:ind w:left="-72" w:right="157"/>
              <w:jc w:val="right"/>
              <w:rPr>
                <w:b/>
                <w:bCs/>
                <w:sz w:val="30"/>
                <w:szCs w:val="30"/>
              </w:rPr>
            </w:pPr>
          </w:p>
        </w:tc>
      </w:tr>
      <w:tr w:rsidR="005E5193" w14:paraId="5F97F0FD"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642AD331" w14:textId="77777777" w:rsidR="005E5193" w:rsidRDefault="00F36FBE">
            <w:pPr>
              <w:numPr>
                <w:ilvl w:val="0"/>
                <w:numId w:val="1"/>
              </w:numPr>
              <w:tabs>
                <w:tab w:val="left" w:pos="601"/>
              </w:tabs>
              <w:spacing w:before="40" w:after="20" w:line="216" w:lineRule="auto"/>
              <w:ind w:left="459" w:firstLine="0"/>
              <w:jc w:val="both"/>
              <w:rPr>
                <w:sz w:val="30"/>
                <w:szCs w:val="30"/>
              </w:rPr>
            </w:pPr>
            <w:r>
              <w:rPr>
                <w:sz w:val="30"/>
                <w:szCs w:val="30"/>
                <w:cs/>
              </w:rPr>
              <w:t>บริษัทย่อย</w:t>
            </w:r>
          </w:p>
        </w:tc>
        <w:tc>
          <w:tcPr>
            <w:tcW w:w="1418" w:type="dxa"/>
            <w:tcBorders>
              <w:top w:val="nil"/>
              <w:left w:val="nil"/>
              <w:bottom w:val="nil"/>
              <w:right w:val="nil"/>
            </w:tcBorders>
            <w:shd w:val="clear" w:color="auto" w:fill="FFFFFF"/>
          </w:tcPr>
          <w:p w14:paraId="59F4F14A" w14:textId="77777777" w:rsidR="005E5193" w:rsidRDefault="00F36FBE">
            <w:pPr>
              <w:tabs>
                <w:tab w:val="decimal" w:pos="1026"/>
              </w:tabs>
              <w:spacing w:before="40" w:after="20" w:line="216" w:lineRule="auto"/>
              <w:rPr>
                <w:spacing w:val="-6"/>
                <w:sz w:val="30"/>
                <w:szCs w:val="30"/>
              </w:rPr>
            </w:pPr>
            <w:r>
              <w:rPr>
                <w:spacing w:val="-6"/>
                <w:sz w:val="30"/>
                <w:szCs w:val="30"/>
                <w:cs/>
              </w:rPr>
              <w:t>-</w:t>
            </w:r>
          </w:p>
        </w:tc>
        <w:tc>
          <w:tcPr>
            <w:tcW w:w="1417" w:type="dxa"/>
            <w:tcBorders>
              <w:top w:val="nil"/>
              <w:left w:val="nil"/>
              <w:bottom w:val="nil"/>
              <w:right w:val="nil"/>
            </w:tcBorders>
            <w:shd w:val="clear" w:color="auto" w:fill="auto"/>
          </w:tcPr>
          <w:p w14:paraId="24D992B4" w14:textId="77777777" w:rsidR="005E5193" w:rsidRDefault="00F36FBE" w:rsidP="007261F6">
            <w:pPr>
              <w:tabs>
                <w:tab w:val="decimal" w:pos="1026"/>
              </w:tabs>
              <w:spacing w:before="40" w:after="20" w:line="216" w:lineRule="auto"/>
              <w:rPr>
                <w:spacing w:val="-6"/>
                <w:sz w:val="30"/>
                <w:szCs w:val="30"/>
              </w:rPr>
            </w:pPr>
            <w:r>
              <w:rPr>
                <w:spacing w:val="-6"/>
                <w:sz w:val="30"/>
                <w:szCs w:val="30"/>
                <w:cs/>
              </w:rPr>
              <w:t>-</w:t>
            </w:r>
          </w:p>
        </w:tc>
        <w:tc>
          <w:tcPr>
            <w:tcW w:w="1418" w:type="dxa"/>
            <w:tcBorders>
              <w:top w:val="nil"/>
              <w:left w:val="nil"/>
              <w:bottom w:val="nil"/>
              <w:right w:val="nil"/>
            </w:tcBorders>
            <w:shd w:val="clear" w:color="auto" w:fill="FFFFFF"/>
            <w:vAlign w:val="center"/>
          </w:tcPr>
          <w:p w14:paraId="49DDCFAB" w14:textId="77777777" w:rsidR="005E5193" w:rsidRDefault="00F36FBE">
            <w:pPr>
              <w:spacing w:before="40" w:after="20" w:line="216" w:lineRule="auto"/>
              <w:jc w:val="right"/>
              <w:rPr>
                <w:sz w:val="30"/>
                <w:szCs w:val="30"/>
              </w:rPr>
            </w:pPr>
            <w:r>
              <w:rPr>
                <w:sz w:val="30"/>
                <w:szCs w:val="30"/>
              </w:rPr>
              <w:t>106</w:t>
            </w:r>
          </w:p>
        </w:tc>
        <w:tc>
          <w:tcPr>
            <w:tcW w:w="1417" w:type="dxa"/>
            <w:tcBorders>
              <w:top w:val="nil"/>
              <w:left w:val="nil"/>
              <w:bottom w:val="nil"/>
              <w:right w:val="nil"/>
            </w:tcBorders>
            <w:shd w:val="clear" w:color="auto" w:fill="auto"/>
            <w:vAlign w:val="center"/>
          </w:tcPr>
          <w:p w14:paraId="5D74A983" w14:textId="77777777" w:rsidR="005E5193" w:rsidRDefault="00F36FBE">
            <w:pPr>
              <w:spacing w:before="40" w:after="20" w:line="216" w:lineRule="auto"/>
              <w:jc w:val="right"/>
              <w:rPr>
                <w:sz w:val="30"/>
                <w:szCs w:val="30"/>
              </w:rPr>
            </w:pPr>
            <w:r>
              <w:rPr>
                <w:sz w:val="30"/>
                <w:szCs w:val="30"/>
              </w:rPr>
              <w:t>72</w:t>
            </w:r>
          </w:p>
        </w:tc>
      </w:tr>
      <w:tr w:rsidR="005E5193" w14:paraId="6A11351F"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6304F10D" w14:textId="77777777" w:rsidR="005E5193" w:rsidRDefault="00F36FBE">
            <w:pPr>
              <w:numPr>
                <w:ilvl w:val="0"/>
                <w:numId w:val="1"/>
              </w:numPr>
              <w:tabs>
                <w:tab w:val="left" w:pos="601"/>
              </w:tabs>
              <w:spacing w:before="40" w:after="20" w:line="216" w:lineRule="auto"/>
              <w:ind w:left="459" w:firstLine="0"/>
              <w:jc w:val="both"/>
              <w:rPr>
                <w:sz w:val="30"/>
                <w:szCs w:val="30"/>
              </w:rPr>
            </w:pPr>
            <w:r>
              <w:rPr>
                <w:sz w:val="30"/>
                <w:szCs w:val="30"/>
                <w:cs/>
              </w:rPr>
              <w:t>บริษัทที่เกี่ยวข้องกัน</w:t>
            </w:r>
          </w:p>
        </w:tc>
        <w:tc>
          <w:tcPr>
            <w:tcW w:w="1418" w:type="dxa"/>
            <w:tcBorders>
              <w:top w:val="nil"/>
              <w:left w:val="nil"/>
              <w:bottom w:val="nil"/>
              <w:right w:val="nil"/>
            </w:tcBorders>
            <w:shd w:val="clear" w:color="auto" w:fill="FFFFFF"/>
            <w:vAlign w:val="center"/>
          </w:tcPr>
          <w:p w14:paraId="4FA06314" w14:textId="77777777" w:rsidR="005E5193" w:rsidRPr="007261F6" w:rsidRDefault="00F36FBE" w:rsidP="007261F6">
            <w:pPr>
              <w:pBdr>
                <w:bottom w:val="single" w:sz="4" w:space="1" w:color="auto"/>
              </w:pBdr>
              <w:tabs>
                <w:tab w:val="decimal" w:pos="1026"/>
              </w:tabs>
              <w:spacing w:before="40" w:after="20" w:line="216" w:lineRule="auto"/>
              <w:rPr>
                <w:spacing w:val="-6"/>
                <w:sz w:val="30"/>
                <w:szCs w:val="30"/>
              </w:rPr>
            </w:pPr>
            <w:r w:rsidRPr="007261F6">
              <w:rPr>
                <w:spacing w:val="-6"/>
                <w:sz w:val="30"/>
                <w:szCs w:val="30"/>
                <w:cs/>
              </w:rPr>
              <w:t>-</w:t>
            </w:r>
          </w:p>
        </w:tc>
        <w:tc>
          <w:tcPr>
            <w:tcW w:w="1417" w:type="dxa"/>
            <w:tcBorders>
              <w:top w:val="nil"/>
              <w:left w:val="nil"/>
              <w:bottom w:val="nil"/>
              <w:right w:val="nil"/>
            </w:tcBorders>
            <w:shd w:val="clear" w:color="auto" w:fill="auto"/>
            <w:vAlign w:val="center"/>
          </w:tcPr>
          <w:p w14:paraId="5705CA8F" w14:textId="77777777" w:rsidR="005E5193" w:rsidRDefault="00F36FBE">
            <w:pPr>
              <w:pBdr>
                <w:bottom w:val="single" w:sz="4" w:space="1" w:color="auto"/>
              </w:pBdr>
              <w:spacing w:before="40" w:after="20" w:line="216" w:lineRule="auto"/>
              <w:jc w:val="right"/>
              <w:rPr>
                <w:sz w:val="30"/>
                <w:szCs w:val="30"/>
              </w:rPr>
            </w:pPr>
            <w:r>
              <w:rPr>
                <w:sz w:val="30"/>
                <w:szCs w:val="30"/>
              </w:rPr>
              <w:t>199</w:t>
            </w:r>
          </w:p>
        </w:tc>
        <w:tc>
          <w:tcPr>
            <w:tcW w:w="1418" w:type="dxa"/>
            <w:tcBorders>
              <w:top w:val="nil"/>
              <w:left w:val="nil"/>
              <w:bottom w:val="nil"/>
              <w:right w:val="nil"/>
            </w:tcBorders>
            <w:shd w:val="clear" w:color="auto" w:fill="FFFFFF"/>
            <w:vAlign w:val="center"/>
          </w:tcPr>
          <w:p w14:paraId="1438B70E" w14:textId="77777777" w:rsidR="005E5193" w:rsidRPr="007261F6" w:rsidRDefault="00F36FBE" w:rsidP="007261F6">
            <w:pPr>
              <w:pBdr>
                <w:bottom w:val="single" w:sz="4" w:space="1" w:color="auto"/>
              </w:pBdr>
              <w:tabs>
                <w:tab w:val="decimal" w:pos="1026"/>
              </w:tabs>
              <w:spacing w:before="40" w:after="20" w:line="216" w:lineRule="auto"/>
              <w:rPr>
                <w:spacing w:val="-6"/>
                <w:sz w:val="30"/>
                <w:szCs w:val="30"/>
              </w:rPr>
            </w:pPr>
            <w:r w:rsidRPr="007261F6">
              <w:rPr>
                <w:spacing w:val="-6"/>
                <w:sz w:val="30"/>
                <w:szCs w:val="30"/>
                <w:cs/>
              </w:rPr>
              <w:t>-</w:t>
            </w:r>
          </w:p>
        </w:tc>
        <w:tc>
          <w:tcPr>
            <w:tcW w:w="1417" w:type="dxa"/>
            <w:tcBorders>
              <w:top w:val="nil"/>
              <w:left w:val="nil"/>
              <w:bottom w:val="nil"/>
              <w:right w:val="nil"/>
            </w:tcBorders>
            <w:shd w:val="clear" w:color="auto" w:fill="auto"/>
            <w:vAlign w:val="center"/>
          </w:tcPr>
          <w:p w14:paraId="5ED3452A" w14:textId="77777777" w:rsidR="005E5193" w:rsidRDefault="00F36FBE">
            <w:pPr>
              <w:pBdr>
                <w:bottom w:val="single" w:sz="4" w:space="1" w:color="auto"/>
              </w:pBdr>
              <w:spacing w:before="40" w:after="20" w:line="216" w:lineRule="auto"/>
              <w:jc w:val="right"/>
              <w:rPr>
                <w:sz w:val="30"/>
                <w:szCs w:val="30"/>
              </w:rPr>
            </w:pPr>
            <w:r>
              <w:rPr>
                <w:sz w:val="30"/>
                <w:szCs w:val="30"/>
              </w:rPr>
              <w:t>199</w:t>
            </w:r>
          </w:p>
        </w:tc>
      </w:tr>
      <w:tr w:rsidR="005E5193" w14:paraId="4A6A9E7F"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312FD070" w14:textId="77777777" w:rsidR="005E5193" w:rsidRDefault="00F36FBE">
            <w:pPr>
              <w:spacing w:before="40" w:after="20" w:line="216" w:lineRule="auto"/>
              <w:ind w:left="601"/>
              <w:rPr>
                <w:sz w:val="30"/>
                <w:szCs w:val="30"/>
              </w:rPr>
            </w:pPr>
            <w:r>
              <w:rPr>
                <w:sz w:val="30"/>
                <w:szCs w:val="30"/>
                <w:cs/>
              </w:rPr>
              <w:t>รวม</w:t>
            </w:r>
          </w:p>
        </w:tc>
        <w:tc>
          <w:tcPr>
            <w:tcW w:w="1418" w:type="dxa"/>
            <w:tcBorders>
              <w:top w:val="nil"/>
              <w:left w:val="nil"/>
              <w:bottom w:val="nil"/>
              <w:right w:val="nil"/>
            </w:tcBorders>
            <w:shd w:val="clear" w:color="auto" w:fill="FFFFFF"/>
            <w:vAlign w:val="center"/>
          </w:tcPr>
          <w:p w14:paraId="125C1AED" w14:textId="77777777" w:rsidR="005E5193" w:rsidRPr="007261F6" w:rsidRDefault="00F36FBE" w:rsidP="007261F6">
            <w:pPr>
              <w:pBdr>
                <w:bottom w:val="double" w:sz="4" w:space="1" w:color="auto"/>
              </w:pBdr>
              <w:tabs>
                <w:tab w:val="decimal" w:pos="1026"/>
              </w:tabs>
              <w:spacing w:before="40" w:after="20" w:line="216" w:lineRule="auto"/>
              <w:rPr>
                <w:spacing w:val="-6"/>
                <w:sz w:val="30"/>
                <w:szCs w:val="30"/>
              </w:rPr>
            </w:pPr>
            <w:r w:rsidRPr="007261F6">
              <w:rPr>
                <w:spacing w:val="-6"/>
                <w:sz w:val="30"/>
                <w:szCs w:val="30"/>
                <w:cs/>
              </w:rPr>
              <w:t>-</w:t>
            </w:r>
          </w:p>
        </w:tc>
        <w:tc>
          <w:tcPr>
            <w:tcW w:w="1417" w:type="dxa"/>
            <w:tcBorders>
              <w:top w:val="nil"/>
              <w:left w:val="nil"/>
              <w:bottom w:val="nil"/>
              <w:right w:val="nil"/>
            </w:tcBorders>
            <w:shd w:val="clear" w:color="auto" w:fill="auto"/>
            <w:vAlign w:val="center"/>
          </w:tcPr>
          <w:p w14:paraId="7281BF73" w14:textId="77777777" w:rsidR="005E5193" w:rsidRDefault="00F36FBE">
            <w:pPr>
              <w:pBdr>
                <w:bottom w:val="double" w:sz="4" w:space="1" w:color="auto"/>
              </w:pBdr>
              <w:spacing w:before="40" w:after="20" w:line="216" w:lineRule="auto"/>
              <w:ind w:left="34"/>
              <w:jc w:val="right"/>
              <w:rPr>
                <w:sz w:val="30"/>
                <w:szCs w:val="30"/>
                <w:lang w:val="en-AU"/>
              </w:rPr>
            </w:pPr>
            <w:r>
              <w:rPr>
                <w:sz w:val="30"/>
                <w:szCs w:val="30"/>
                <w:lang w:val="en-AU"/>
              </w:rPr>
              <w:t>199</w:t>
            </w:r>
          </w:p>
        </w:tc>
        <w:tc>
          <w:tcPr>
            <w:tcW w:w="1418" w:type="dxa"/>
            <w:tcBorders>
              <w:top w:val="nil"/>
              <w:left w:val="nil"/>
              <w:bottom w:val="nil"/>
              <w:right w:val="nil"/>
            </w:tcBorders>
            <w:shd w:val="clear" w:color="auto" w:fill="FFFFFF"/>
            <w:vAlign w:val="center"/>
          </w:tcPr>
          <w:p w14:paraId="769A984F" w14:textId="46199217" w:rsidR="005E5193" w:rsidRDefault="00E63389" w:rsidP="00E63389">
            <w:pPr>
              <w:pBdr>
                <w:bottom w:val="double" w:sz="4" w:space="1" w:color="auto"/>
              </w:pBdr>
              <w:spacing w:before="40" w:after="20" w:line="216" w:lineRule="auto"/>
              <w:ind w:left="34"/>
              <w:jc w:val="right"/>
              <w:rPr>
                <w:sz w:val="30"/>
                <w:szCs w:val="30"/>
                <w:cs/>
              </w:rPr>
            </w:pPr>
            <w:r>
              <w:rPr>
                <w:sz w:val="30"/>
                <w:szCs w:val="30"/>
              </w:rPr>
              <w:t>106</w:t>
            </w:r>
          </w:p>
        </w:tc>
        <w:tc>
          <w:tcPr>
            <w:tcW w:w="1417" w:type="dxa"/>
            <w:tcBorders>
              <w:top w:val="nil"/>
              <w:left w:val="nil"/>
              <w:bottom w:val="nil"/>
              <w:right w:val="nil"/>
            </w:tcBorders>
            <w:shd w:val="clear" w:color="auto" w:fill="auto"/>
            <w:vAlign w:val="center"/>
          </w:tcPr>
          <w:p w14:paraId="23D20084" w14:textId="77777777" w:rsidR="005E5193" w:rsidRDefault="00F36FBE">
            <w:pPr>
              <w:pBdr>
                <w:bottom w:val="double" w:sz="4" w:space="1" w:color="auto"/>
              </w:pBdr>
              <w:spacing w:before="40" w:after="20" w:line="216" w:lineRule="auto"/>
              <w:ind w:left="34"/>
              <w:jc w:val="right"/>
              <w:rPr>
                <w:sz w:val="30"/>
                <w:szCs w:val="30"/>
                <w:cs/>
              </w:rPr>
            </w:pPr>
            <w:r>
              <w:rPr>
                <w:sz w:val="30"/>
                <w:szCs w:val="30"/>
              </w:rPr>
              <w:t>271</w:t>
            </w:r>
          </w:p>
        </w:tc>
      </w:tr>
      <w:tr w:rsidR="005E5193" w14:paraId="41E40E7A"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774F401B" w14:textId="77777777" w:rsidR="005E5193" w:rsidRDefault="00F36FBE">
            <w:pPr>
              <w:pStyle w:val="ListParagraph"/>
              <w:widowControl/>
              <w:numPr>
                <w:ilvl w:val="0"/>
                <w:numId w:val="40"/>
              </w:numPr>
              <w:adjustRightInd/>
              <w:spacing w:before="120" w:after="20" w:line="216" w:lineRule="auto"/>
              <w:ind w:left="460" w:right="-108" w:hanging="284"/>
              <w:contextualSpacing w:val="0"/>
              <w:jc w:val="thaiDistribute"/>
              <w:textAlignment w:val="auto"/>
              <w:rPr>
                <w:b/>
                <w:bCs/>
                <w:sz w:val="30"/>
                <w:szCs w:val="30"/>
                <w:cs/>
              </w:rPr>
            </w:pPr>
            <w:r>
              <w:rPr>
                <w:b/>
                <w:bCs/>
                <w:sz w:val="30"/>
                <w:szCs w:val="30"/>
                <w:cs/>
              </w:rPr>
              <w:t>ค่าใช้จ่ายอื่น</w:t>
            </w:r>
          </w:p>
        </w:tc>
        <w:tc>
          <w:tcPr>
            <w:tcW w:w="1418" w:type="dxa"/>
            <w:tcBorders>
              <w:top w:val="nil"/>
              <w:left w:val="nil"/>
              <w:bottom w:val="nil"/>
              <w:right w:val="nil"/>
            </w:tcBorders>
            <w:shd w:val="clear" w:color="auto" w:fill="auto"/>
            <w:vAlign w:val="center"/>
          </w:tcPr>
          <w:p w14:paraId="365B4113" w14:textId="77777777" w:rsidR="005E5193" w:rsidRDefault="005E5193">
            <w:pPr>
              <w:spacing w:before="40" w:after="20" w:line="216" w:lineRule="auto"/>
              <w:jc w:val="right"/>
              <w:rPr>
                <w:b/>
                <w:bCs/>
                <w:sz w:val="30"/>
                <w:szCs w:val="30"/>
                <w:highlight w:val="yellow"/>
              </w:rPr>
            </w:pPr>
          </w:p>
        </w:tc>
        <w:tc>
          <w:tcPr>
            <w:tcW w:w="1417" w:type="dxa"/>
            <w:tcBorders>
              <w:top w:val="nil"/>
              <w:left w:val="nil"/>
              <w:bottom w:val="nil"/>
              <w:right w:val="nil"/>
            </w:tcBorders>
            <w:shd w:val="clear" w:color="auto" w:fill="auto"/>
            <w:vAlign w:val="center"/>
          </w:tcPr>
          <w:p w14:paraId="65DC33B7" w14:textId="77777777" w:rsidR="005E5193" w:rsidRDefault="005E5193">
            <w:pPr>
              <w:spacing w:before="40" w:after="20" w:line="216" w:lineRule="auto"/>
              <w:jc w:val="right"/>
              <w:rPr>
                <w:b/>
                <w:bCs/>
                <w:sz w:val="30"/>
                <w:szCs w:val="30"/>
              </w:rPr>
            </w:pPr>
          </w:p>
        </w:tc>
        <w:tc>
          <w:tcPr>
            <w:tcW w:w="1418" w:type="dxa"/>
            <w:tcBorders>
              <w:top w:val="nil"/>
              <w:left w:val="nil"/>
              <w:bottom w:val="nil"/>
              <w:right w:val="nil"/>
            </w:tcBorders>
            <w:shd w:val="clear" w:color="auto" w:fill="auto"/>
            <w:vAlign w:val="center"/>
          </w:tcPr>
          <w:p w14:paraId="4BB8EE10" w14:textId="77777777" w:rsidR="005E5193" w:rsidRDefault="005E5193">
            <w:pPr>
              <w:spacing w:before="40" w:after="20" w:line="216" w:lineRule="auto"/>
              <w:jc w:val="right"/>
              <w:rPr>
                <w:b/>
                <w:bCs/>
                <w:sz w:val="30"/>
                <w:szCs w:val="30"/>
                <w:highlight w:val="yellow"/>
              </w:rPr>
            </w:pPr>
          </w:p>
        </w:tc>
        <w:tc>
          <w:tcPr>
            <w:tcW w:w="1417" w:type="dxa"/>
            <w:tcBorders>
              <w:top w:val="nil"/>
              <w:left w:val="nil"/>
              <w:bottom w:val="nil"/>
              <w:right w:val="nil"/>
            </w:tcBorders>
            <w:shd w:val="clear" w:color="auto" w:fill="auto"/>
            <w:vAlign w:val="center"/>
          </w:tcPr>
          <w:p w14:paraId="1091BBF3" w14:textId="537B5D76" w:rsidR="005E5193" w:rsidRDefault="005E5193">
            <w:pPr>
              <w:spacing w:before="40" w:after="20" w:line="216" w:lineRule="auto"/>
              <w:jc w:val="right"/>
              <w:rPr>
                <w:b/>
                <w:bCs/>
                <w:sz w:val="30"/>
                <w:szCs w:val="30"/>
              </w:rPr>
            </w:pPr>
          </w:p>
        </w:tc>
      </w:tr>
      <w:tr w:rsidR="007261F6" w14:paraId="5C6D537A" w14:textId="77777777" w:rsidTr="00B244D1">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108D62A0" w14:textId="7AF9E87F" w:rsidR="007261F6" w:rsidRDefault="007261F6" w:rsidP="007261F6">
            <w:pPr>
              <w:numPr>
                <w:ilvl w:val="0"/>
                <w:numId w:val="1"/>
              </w:numPr>
              <w:tabs>
                <w:tab w:val="left" w:pos="601"/>
              </w:tabs>
              <w:spacing w:before="40" w:after="20" w:line="216" w:lineRule="auto"/>
              <w:ind w:left="459" w:firstLine="0"/>
              <w:jc w:val="both"/>
              <w:rPr>
                <w:sz w:val="30"/>
                <w:szCs w:val="30"/>
                <w:cs/>
              </w:rPr>
            </w:pPr>
            <w:r>
              <w:rPr>
                <w:sz w:val="30"/>
                <w:szCs w:val="30"/>
                <w:cs/>
              </w:rPr>
              <w:t>บริษัทย่อย</w:t>
            </w:r>
          </w:p>
        </w:tc>
        <w:tc>
          <w:tcPr>
            <w:tcW w:w="1418" w:type="dxa"/>
            <w:tcBorders>
              <w:top w:val="nil"/>
              <w:left w:val="nil"/>
              <w:bottom w:val="nil"/>
              <w:right w:val="nil"/>
            </w:tcBorders>
            <w:shd w:val="clear" w:color="auto" w:fill="FFFFFF"/>
          </w:tcPr>
          <w:p w14:paraId="1B0D40B6" w14:textId="768BEC30" w:rsidR="007261F6" w:rsidRPr="007261F6" w:rsidRDefault="007261F6" w:rsidP="007261F6">
            <w:pPr>
              <w:tabs>
                <w:tab w:val="decimal" w:pos="1026"/>
              </w:tabs>
              <w:spacing w:before="40" w:after="20" w:line="216" w:lineRule="auto"/>
              <w:rPr>
                <w:spacing w:val="-6"/>
                <w:sz w:val="30"/>
                <w:szCs w:val="30"/>
              </w:rPr>
            </w:pPr>
            <w:r>
              <w:rPr>
                <w:spacing w:val="-6"/>
                <w:sz w:val="30"/>
                <w:szCs w:val="30"/>
                <w:cs/>
              </w:rPr>
              <w:t>-</w:t>
            </w:r>
          </w:p>
        </w:tc>
        <w:tc>
          <w:tcPr>
            <w:tcW w:w="1417" w:type="dxa"/>
            <w:tcBorders>
              <w:top w:val="nil"/>
              <w:left w:val="nil"/>
              <w:bottom w:val="nil"/>
              <w:right w:val="nil"/>
            </w:tcBorders>
            <w:shd w:val="clear" w:color="auto" w:fill="auto"/>
          </w:tcPr>
          <w:p w14:paraId="66783C83" w14:textId="70F0F3EE" w:rsidR="007261F6" w:rsidRPr="007261F6" w:rsidRDefault="007261F6" w:rsidP="007261F6">
            <w:pPr>
              <w:tabs>
                <w:tab w:val="decimal" w:pos="1026"/>
              </w:tabs>
              <w:spacing w:before="40" w:after="20" w:line="216" w:lineRule="auto"/>
              <w:rPr>
                <w:spacing w:val="-6"/>
                <w:sz w:val="30"/>
                <w:szCs w:val="30"/>
              </w:rPr>
            </w:pPr>
            <w:r>
              <w:rPr>
                <w:spacing w:val="-6"/>
                <w:sz w:val="30"/>
                <w:szCs w:val="30"/>
                <w:cs/>
              </w:rPr>
              <w:t>-</w:t>
            </w:r>
          </w:p>
        </w:tc>
        <w:tc>
          <w:tcPr>
            <w:tcW w:w="1418" w:type="dxa"/>
            <w:tcBorders>
              <w:top w:val="nil"/>
              <w:left w:val="nil"/>
              <w:bottom w:val="nil"/>
              <w:right w:val="nil"/>
            </w:tcBorders>
            <w:shd w:val="clear" w:color="auto" w:fill="FFFFFF"/>
            <w:vAlign w:val="center"/>
          </w:tcPr>
          <w:p w14:paraId="2DB668D9" w14:textId="18E89B13" w:rsidR="007261F6" w:rsidRPr="007261F6" w:rsidRDefault="007261F6" w:rsidP="007261F6">
            <w:pPr>
              <w:tabs>
                <w:tab w:val="decimal" w:pos="1026"/>
              </w:tabs>
              <w:spacing w:before="40" w:after="20" w:line="216" w:lineRule="auto"/>
              <w:jc w:val="right"/>
              <w:rPr>
                <w:spacing w:val="-6"/>
                <w:sz w:val="30"/>
                <w:szCs w:val="30"/>
              </w:rPr>
            </w:pPr>
            <w:r>
              <w:rPr>
                <w:rFonts w:hint="cs"/>
                <w:spacing w:val="-6"/>
                <w:sz w:val="30"/>
                <w:szCs w:val="30"/>
                <w:cs/>
              </w:rPr>
              <w:t>5</w:t>
            </w:r>
          </w:p>
        </w:tc>
        <w:tc>
          <w:tcPr>
            <w:tcW w:w="1417" w:type="dxa"/>
            <w:tcBorders>
              <w:top w:val="nil"/>
              <w:left w:val="nil"/>
              <w:bottom w:val="nil"/>
              <w:right w:val="nil"/>
            </w:tcBorders>
            <w:shd w:val="clear" w:color="auto" w:fill="auto"/>
          </w:tcPr>
          <w:p w14:paraId="49E11EF4" w14:textId="3B3A9A1C" w:rsidR="007261F6" w:rsidRPr="007261F6" w:rsidRDefault="007261F6" w:rsidP="007261F6">
            <w:pPr>
              <w:tabs>
                <w:tab w:val="decimal" w:pos="1026"/>
              </w:tabs>
              <w:spacing w:before="40" w:after="20" w:line="216" w:lineRule="auto"/>
              <w:rPr>
                <w:spacing w:val="-6"/>
                <w:sz w:val="30"/>
                <w:szCs w:val="30"/>
              </w:rPr>
            </w:pPr>
            <w:r>
              <w:rPr>
                <w:spacing w:val="-6"/>
                <w:sz w:val="30"/>
                <w:szCs w:val="30"/>
                <w:cs/>
              </w:rPr>
              <w:t>-</w:t>
            </w:r>
          </w:p>
        </w:tc>
      </w:tr>
      <w:tr w:rsidR="007261F6" w14:paraId="4F543EB3"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46CBF120" w14:textId="60593DD5" w:rsidR="007261F6" w:rsidRDefault="007261F6" w:rsidP="007261F6">
            <w:pPr>
              <w:numPr>
                <w:ilvl w:val="0"/>
                <w:numId w:val="1"/>
              </w:numPr>
              <w:tabs>
                <w:tab w:val="left" w:pos="601"/>
              </w:tabs>
              <w:spacing w:before="40" w:after="20" w:line="216" w:lineRule="auto"/>
              <w:ind w:left="459" w:firstLine="0"/>
              <w:jc w:val="both"/>
              <w:rPr>
                <w:sz w:val="30"/>
                <w:szCs w:val="30"/>
                <w:cs/>
              </w:rPr>
            </w:pPr>
            <w:r>
              <w:rPr>
                <w:sz w:val="30"/>
                <w:szCs w:val="30"/>
                <w:cs/>
              </w:rPr>
              <w:t>บริษัทที่เกี่ยวข้องกัน</w:t>
            </w:r>
          </w:p>
        </w:tc>
        <w:tc>
          <w:tcPr>
            <w:tcW w:w="1418" w:type="dxa"/>
            <w:tcBorders>
              <w:top w:val="nil"/>
              <w:left w:val="nil"/>
              <w:bottom w:val="nil"/>
              <w:right w:val="nil"/>
            </w:tcBorders>
            <w:shd w:val="clear" w:color="auto" w:fill="FFFFFF"/>
            <w:vAlign w:val="center"/>
          </w:tcPr>
          <w:p w14:paraId="18EE3A8F" w14:textId="30FB50AB" w:rsidR="007261F6" w:rsidRDefault="007261F6" w:rsidP="007261F6">
            <w:pPr>
              <w:pBdr>
                <w:bottom w:val="single" w:sz="4" w:space="1" w:color="auto"/>
              </w:pBdr>
              <w:spacing w:before="40" w:after="20" w:line="216" w:lineRule="auto"/>
              <w:ind w:left="34"/>
              <w:jc w:val="right"/>
              <w:rPr>
                <w:sz w:val="30"/>
                <w:szCs w:val="30"/>
              </w:rPr>
            </w:pPr>
            <w:r>
              <w:rPr>
                <w:sz w:val="30"/>
                <w:szCs w:val="30"/>
              </w:rPr>
              <w:t>40,113</w:t>
            </w:r>
          </w:p>
        </w:tc>
        <w:tc>
          <w:tcPr>
            <w:tcW w:w="1417" w:type="dxa"/>
            <w:tcBorders>
              <w:top w:val="nil"/>
              <w:left w:val="nil"/>
              <w:bottom w:val="nil"/>
              <w:right w:val="nil"/>
            </w:tcBorders>
            <w:shd w:val="clear" w:color="auto" w:fill="auto"/>
            <w:vAlign w:val="center"/>
          </w:tcPr>
          <w:p w14:paraId="064942F0" w14:textId="45891B6B" w:rsidR="007261F6" w:rsidRDefault="007261F6" w:rsidP="007261F6">
            <w:pPr>
              <w:pBdr>
                <w:bottom w:val="single" w:sz="4" w:space="1" w:color="auto"/>
              </w:pBdr>
              <w:spacing w:before="40" w:after="20" w:line="216" w:lineRule="auto"/>
              <w:ind w:left="34"/>
              <w:jc w:val="right"/>
              <w:rPr>
                <w:sz w:val="30"/>
                <w:szCs w:val="30"/>
              </w:rPr>
            </w:pPr>
            <w:r>
              <w:rPr>
                <w:sz w:val="30"/>
                <w:szCs w:val="30"/>
              </w:rPr>
              <w:t>27,705</w:t>
            </w:r>
          </w:p>
        </w:tc>
        <w:tc>
          <w:tcPr>
            <w:tcW w:w="1418" w:type="dxa"/>
            <w:tcBorders>
              <w:top w:val="nil"/>
              <w:left w:val="nil"/>
              <w:bottom w:val="nil"/>
              <w:right w:val="nil"/>
            </w:tcBorders>
            <w:shd w:val="clear" w:color="auto" w:fill="FFFFFF"/>
            <w:vAlign w:val="center"/>
          </w:tcPr>
          <w:p w14:paraId="4399B380" w14:textId="51D8286D" w:rsidR="007261F6" w:rsidRDefault="007261F6" w:rsidP="007261F6">
            <w:pPr>
              <w:pBdr>
                <w:bottom w:val="single" w:sz="4" w:space="1" w:color="auto"/>
              </w:pBdr>
              <w:spacing w:before="40" w:after="20" w:line="216" w:lineRule="auto"/>
              <w:ind w:left="34"/>
              <w:jc w:val="right"/>
              <w:rPr>
                <w:sz w:val="30"/>
                <w:szCs w:val="30"/>
              </w:rPr>
            </w:pPr>
            <w:r>
              <w:rPr>
                <w:sz w:val="30"/>
                <w:szCs w:val="30"/>
              </w:rPr>
              <w:t>40,113</w:t>
            </w:r>
          </w:p>
        </w:tc>
        <w:tc>
          <w:tcPr>
            <w:tcW w:w="1417" w:type="dxa"/>
            <w:tcBorders>
              <w:top w:val="nil"/>
              <w:left w:val="nil"/>
              <w:bottom w:val="nil"/>
              <w:right w:val="nil"/>
            </w:tcBorders>
            <w:shd w:val="clear" w:color="auto" w:fill="auto"/>
            <w:vAlign w:val="center"/>
          </w:tcPr>
          <w:p w14:paraId="7A8805D2" w14:textId="2AFEB780" w:rsidR="007261F6" w:rsidRDefault="007261F6" w:rsidP="007261F6">
            <w:pPr>
              <w:pBdr>
                <w:bottom w:val="single" w:sz="4" w:space="1" w:color="auto"/>
              </w:pBdr>
              <w:spacing w:before="40" w:after="20" w:line="216" w:lineRule="auto"/>
              <w:ind w:left="34"/>
              <w:jc w:val="right"/>
              <w:rPr>
                <w:sz w:val="30"/>
                <w:szCs w:val="30"/>
              </w:rPr>
            </w:pPr>
            <w:r>
              <w:rPr>
                <w:sz w:val="30"/>
                <w:szCs w:val="30"/>
              </w:rPr>
              <w:t>27,705</w:t>
            </w:r>
          </w:p>
        </w:tc>
      </w:tr>
      <w:tr w:rsidR="007261F6" w14:paraId="60975AA5"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650C36CF" w14:textId="2A3DB131" w:rsidR="007261F6" w:rsidRDefault="007261F6" w:rsidP="00183EB0">
            <w:pPr>
              <w:spacing w:before="40" w:after="20" w:line="216" w:lineRule="auto"/>
              <w:ind w:left="601"/>
              <w:rPr>
                <w:sz w:val="30"/>
                <w:szCs w:val="30"/>
              </w:rPr>
            </w:pPr>
            <w:r>
              <w:rPr>
                <w:sz w:val="30"/>
                <w:szCs w:val="30"/>
                <w:cs/>
              </w:rPr>
              <w:t>รวม</w:t>
            </w:r>
          </w:p>
        </w:tc>
        <w:tc>
          <w:tcPr>
            <w:tcW w:w="1418" w:type="dxa"/>
            <w:tcBorders>
              <w:top w:val="nil"/>
              <w:left w:val="nil"/>
              <w:bottom w:val="nil"/>
              <w:right w:val="nil"/>
            </w:tcBorders>
            <w:shd w:val="clear" w:color="auto" w:fill="FFFFFF"/>
            <w:vAlign w:val="center"/>
          </w:tcPr>
          <w:p w14:paraId="209F90E5" w14:textId="7EA5F198" w:rsidR="007261F6" w:rsidRDefault="007261F6" w:rsidP="007261F6">
            <w:pPr>
              <w:pBdr>
                <w:bottom w:val="double" w:sz="4" w:space="1" w:color="auto"/>
              </w:pBdr>
              <w:spacing w:before="40" w:after="20" w:line="216" w:lineRule="auto"/>
              <w:ind w:left="34"/>
              <w:jc w:val="right"/>
              <w:rPr>
                <w:sz w:val="30"/>
                <w:szCs w:val="30"/>
              </w:rPr>
            </w:pPr>
            <w:r>
              <w:rPr>
                <w:sz w:val="30"/>
                <w:szCs w:val="30"/>
              </w:rPr>
              <w:t>40,113</w:t>
            </w:r>
          </w:p>
        </w:tc>
        <w:tc>
          <w:tcPr>
            <w:tcW w:w="1417" w:type="dxa"/>
            <w:tcBorders>
              <w:top w:val="nil"/>
              <w:left w:val="nil"/>
              <w:bottom w:val="nil"/>
              <w:right w:val="nil"/>
            </w:tcBorders>
            <w:shd w:val="clear" w:color="auto" w:fill="auto"/>
            <w:vAlign w:val="center"/>
          </w:tcPr>
          <w:p w14:paraId="24867809" w14:textId="19D3E1CF" w:rsidR="007261F6" w:rsidRDefault="007261F6" w:rsidP="007261F6">
            <w:pPr>
              <w:pBdr>
                <w:bottom w:val="double" w:sz="4" w:space="1" w:color="auto"/>
              </w:pBdr>
              <w:spacing w:before="40" w:after="20" w:line="216" w:lineRule="auto"/>
              <w:ind w:left="34"/>
              <w:jc w:val="right"/>
              <w:rPr>
                <w:sz w:val="30"/>
                <w:szCs w:val="30"/>
              </w:rPr>
            </w:pPr>
            <w:r>
              <w:rPr>
                <w:sz w:val="30"/>
                <w:szCs w:val="30"/>
              </w:rPr>
              <w:t>27,705</w:t>
            </w:r>
          </w:p>
        </w:tc>
        <w:tc>
          <w:tcPr>
            <w:tcW w:w="1418" w:type="dxa"/>
            <w:tcBorders>
              <w:top w:val="nil"/>
              <w:left w:val="nil"/>
              <w:bottom w:val="nil"/>
              <w:right w:val="nil"/>
            </w:tcBorders>
            <w:shd w:val="clear" w:color="auto" w:fill="FFFFFF"/>
            <w:vAlign w:val="center"/>
          </w:tcPr>
          <w:p w14:paraId="55B7B8C0" w14:textId="48FD2DBB" w:rsidR="007261F6" w:rsidRDefault="007261F6" w:rsidP="007261F6">
            <w:pPr>
              <w:pBdr>
                <w:bottom w:val="double" w:sz="4" w:space="1" w:color="auto"/>
              </w:pBdr>
              <w:spacing w:before="40" w:after="20" w:line="216" w:lineRule="auto"/>
              <w:ind w:left="34"/>
              <w:jc w:val="right"/>
              <w:rPr>
                <w:sz w:val="30"/>
                <w:szCs w:val="30"/>
              </w:rPr>
            </w:pPr>
            <w:r>
              <w:rPr>
                <w:sz w:val="30"/>
                <w:szCs w:val="30"/>
              </w:rPr>
              <w:t>40,118</w:t>
            </w:r>
          </w:p>
        </w:tc>
        <w:tc>
          <w:tcPr>
            <w:tcW w:w="1417" w:type="dxa"/>
            <w:tcBorders>
              <w:top w:val="nil"/>
              <w:left w:val="nil"/>
              <w:bottom w:val="nil"/>
              <w:right w:val="nil"/>
            </w:tcBorders>
            <w:shd w:val="clear" w:color="auto" w:fill="auto"/>
            <w:vAlign w:val="center"/>
          </w:tcPr>
          <w:p w14:paraId="04378288" w14:textId="242A2083" w:rsidR="007261F6" w:rsidRDefault="007261F6" w:rsidP="007261F6">
            <w:pPr>
              <w:pBdr>
                <w:bottom w:val="double" w:sz="4" w:space="1" w:color="auto"/>
              </w:pBdr>
              <w:spacing w:before="40" w:after="20" w:line="216" w:lineRule="auto"/>
              <w:ind w:left="34"/>
              <w:jc w:val="right"/>
              <w:rPr>
                <w:sz w:val="30"/>
                <w:szCs w:val="30"/>
              </w:rPr>
            </w:pPr>
            <w:r>
              <w:rPr>
                <w:sz w:val="30"/>
                <w:szCs w:val="30"/>
              </w:rPr>
              <w:t>27,705</w:t>
            </w:r>
          </w:p>
        </w:tc>
      </w:tr>
      <w:tr w:rsidR="007261F6" w14:paraId="19D53491"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297D5179" w14:textId="15DA2526" w:rsidR="007261F6" w:rsidRDefault="007261F6" w:rsidP="007261F6">
            <w:pPr>
              <w:pStyle w:val="ListParagraph"/>
              <w:widowControl/>
              <w:numPr>
                <w:ilvl w:val="0"/>
                <w:numId w:val="40"/>
              </w:numPr>
              <w:adjustRightInd/>
              <w:spacing w:before="120" w:after="20" w:line="216" w:lineRule="auto"/>
              <w:ind w:left="460" w:right="-108" w:hanging="284"/>
              <w:contextualSpacing w:val="0"/>
              <w:jc w:val="thaiDistribute"/>
              <w:textAlignment w:val="auto"/>
              <w:rPr>
                <w:b/>
                <w:bCs/>
                <w:sz w:val="30"/>
                <w:szCs w:val="30"/>
                <w:cs/>
              </w:rPr>
            </w:pPr>
            <w:r>
              <w:rPr>
                <w:b/>
                <w:bCs/>
                <w:sz w:val="30"/>
                <w:szCs w:val="30"/>
                <w:cs/>
              </w:rPr>
              <w:t>ซื้อสินทรัพย์ถาวร</w:t>
            </w:r>
          </w:p>
        </w:tc>
        <w:tc>
          <w:tcPr>
            <w:tcW w:w="1418" w:type="dxa"/>
            <w:tcBorders>
              <w:top w:val="nil"/>
              <w:left w:val="nil"/>
              <w:bottom w:val="nil"/>
              <w:right w:val="nil"/>
            </w:tcBorders>
            <w:shd w:val="clear" w:color="auto" w:fill="auto"/>
            <w:vAlign w:val="center"/>
          </w:tcPr>
          <w:p w14:paraId="47AB4727" w14:textId="77777777" w:rsidR="007261F6" w:rsidRDefault="007261F6" w:rsidP="007261F6">
            <w:pPr>
              <w:spacing w:before="40" w:after="20" w:line="216" w:lineRule="auto"/>
              <w:ind w:left="34"/>
              <w:jc w:val="right"/>
              <w:rPr>
                <w:sz w:val="30"/>
                <w:szCs w:val="30"/>
              </w:rPr>
            </w:pPr>
          </w:p>
        </w:tc>
        <w:tc>
          <w:tcPr>
            <w:tcW w:w="1417" w:type="dxa"/>
            <w:tcBorders>
              <w:top w:val="nil"/>
              <w:left w:val="nil"/>
              <w:bottom w:val="nil"/>
              <w:right w:val="nil"/>
            </w:tcBorders>
            <w:shd w:val="clear" w:color="auto" w:fill="auto"/>
            <w:vAlign w:val="center"/>
          </w:tcPr>
          <w:p w14:paraId="10D585DA" w14:textId="77777777" w:rsidR="007261F6" w:rsidRDefault="007261F6" w:rsidP="007261F6">
            <w:pPr>
              <w:spacing w:before="40" w:after="20" w:line="216" w:lineRule="auto"/>
              <w:ind w:left="34"/>
              <w:jc w:val="right"/>
              <w:rPr>
                <w:sz w:val="30"/>
                <w:szCs w:val="30"/>
              </w:rPr>
            </w:pPr>
          </w:p>
        </w:tc>
        <w:tc>
          <w:tcPr>
            <w:tcW w:w="1418" w:type="dxa"/>
            <w:tcBorders>
              <w:top w:val="nil"/>
              <w:left w:val="nil"/>
              <w:bottom w:val="nil"/>
              <w:right w:val="nil"/>
            </w:tcBorders>
            <w:shd w:val="clear" w:color="auto" w:fill="auto"/>
            <w:vAlign w:val="center"/>
          </w:tcPr>
          <w:p w14:paraId="6A7CB823" w14:textId="77777777" w:rsidR="007261F6" w:rsidRDefault="007261F6" w:rsidP="007261F6">
            <w:pPr>
              <w:spacing w:before="40" w:after="20" w:line="216" w:lineRule="auto"/>
              <w:ind w:left="34"/>
              <w:jc w:val="right"/>
              <w:rPr>
                <w:sz w:val="30"/>
                <w:szCs w:val="30"/>
              </w:rPr>
            </w:pPr>
          </w:p>
        </w:tc>
        <w:tc>
          <w:tcPr>
            <w:tcW w:w="1417" w:type="dxa"/>
            <w:tcBorders>
              <w:top w:val="nil"/>
              <w:left w:val="nil"/>
              <w:bottom w:val="nil"/>
              <w:right w:val="nil"/>
            </w:tcBorders>
            <w:shd w:val="clear" w:color="auto" w:fill="auto"/>
            <w:vAlign w:val="center"/>
          </w:tcPr>
          <w:p w14:paraId="4DB0FC8B" w14:textId="77777777" w:rsidR="007261F6" w:rsidRDefault="007261F6" w:rsidP="007261F6">
            <w:pPr>
              <w:spacing w:before="40" w:after="20" w:line="216" w:lineRule="auto"/>
              <w:ind w:left="34"/>
              <w:jc w:val="right"/>
              <w:rPr>
                <w:sz w:val="30"/>
                <w:szCs w:val="30"/>
              </w:rPr>
            </w:pPr>
          </w:p>
        </w:tc>
      </w:tr>
      <w:tr w:rsidR="007261F6" w14:paraId="427BCEC0"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234E70E0" w14:textId="77777777" w:rsidR="007261F6" w:rsidRDefault="007261F6" w:rsidP="007261F6">
            <w:pPr>
              <w:numPr>
                <w:ilvl w:val="0"/>
                <w:numId w:val="1"/>
              </w:numPr>
              <w:tabs>
                <w:tab w:val="left" w:pos="601"/>
              </w:tabs>
              <w:spacing w:before="40" w:after="20" w:line="216" w:lineRule="auto"/>
              <w:ind w:left="459" w:firstLine="0"/>
              <w:jc w:val="both"/>
              <w:rPr>
                <w:sz w:val="30"/>
                <w:szCs w:val="30"/>
              </w:rPr>
            </w:pPr>
            <w:r>
              <w:rPr>
                <w:sz w:val="30"/>
                <w:szCs w:val="30"/>
                <w:cs/>
              </w:rPr>
              <w:t>บริษัทที่เกี่ยวข้องกัน</w:t>
            </w:r>
          </w:p>
        </w:tc>
        <w:tc>
          <w:tcPr>
            <w:tcW w:w="1418" w:type="dxa"/>
            <w:tcBorders>
              <w:top w:val="nil"/>
              <w:left w:val="nil"/>
              <w:bottom w:val="nil"/>
              <w:right w:val="nil"/>
            </w:tcBorders>
            <w:shd w:val="clear" w:color="auto" w:fill="FFFFFF"/>
            <w:vAlign w:val="center"/>
          </w:tcPr>
          <w:p w14:paraId="134CFED2" w14:textId="77777777" w:rsidR="007261F6" w:rsidRDefault="007261F6" w:rsidP="007261F6">
            <w:pPr>
              <w:pBdr>
                <w:bottom w:val="double" w:sz="4" w:space="1" w:color="auto"/>
              </w:pBdr>
              <w:tabs>
                <w:tab w:val="decimal" w:pos="758"/>
              </w:tabs>
              <w:spacing w:before="40" w:after="20" w:line="216" w:lineRule="auto"/>
              <w:jc w:val="right"/>
              <w:rPr>
                <w:sz w:val="30"/>
                <w:szCs w:val="30"/>
              </w:rPr>
            </w:pPr>
            <w:r>
              <w:rPr>
                <w:sz w:val="30"/>
                <w:szCs w:val="30"/>
              </w:rPr>
              <w:t>1,863</w:t>
            </w:r>
          </w:p>
        </w:tc>
        <w:tc>
          <w:tcPr>
            <w:tcW w:w="1417" w:type="dxa"/>
            <w:tcBorders>
              <w:top w:val="nil"/>
              <w:left w:val="nil"/>
              <w:bottom w:val="nil"/>
              <w:right w:val="nil"/>
            </w:tcBorders>
            <w:shd w:val="clear" w:color="auto" w:fill="auto"/>
            <w:vAlign w:val="center"/>
          </w:tcPr>
          <w:p w14:paraId="0BD86FAC" w14:textId="77777777" w:rsidR="007261F6" w:rsidRDefault="007261F6" w:rsidP="007261F6">
            <w:pPr>
              <w:pBdr>
                <w:bottom w:val="double" w:sz="4" w:space="1" w:color="auto"/>
              </w:pBdr>
              <w:tabs>
                <w:tab w:val="decimal" w:pos="758"/>
              </w:tabs>
              <w:spacing w:before="40" w:after="20" w:line="216" w:lineRule="auto"/>
              <w:jc w:val="right"/>
              <w:rPr>
                <w:sz w:val="30"/>
                <w:szCs w:val="30"/>
              </w:rPr>
            </w:pPr>
            <w:r>
              <w:rPr>
                <w:sz w:val="30"/>
                <w:szCs w:val="30"/>
              </w:rPr>
              <w:t>647</w:t>
            </w:r>
          </w:p>
        </w:tc>
        <w:tc>
          <w:tcPr>
            <w:tcW w:w="1418" w:type="dxa"/>
            <w:tcBorders>
              <w:top w:val="nil"/>
              <w:left w:val="nil"/>
              <w:bottom w:val="nil"/>
              <w:right w:val="nil"/>
            </w:tcBorders>
            <w:shd w:val="clear" w:color="auto" w:fill="FFFFFF"/>
            <w:vAlign w:val="center"/>
          </w:tcPr>
          <w:p w14:paraId="0940C180" w14:textId="77777777" w:rsidR="007261F6" w:rsidRDefault="007261F6" w:rsidP="007261F6">
            <w:pPr>
              <w:pBdr>
                <w:bottom w:val="double" w:sz="4" w:space="1" w:color="auto"/>
              </w:pBdr>
              <w:tabs>
                <w:tab w:val="decimal" w:pos="758"/>
              </w:tabs>
              <w:spacing w:before="40" w:after="20" w:line="216" w:lineRule="auto"/>
              <w:jc w:val="right"/>
              <w:rPr>
                <w:sz w:val="30"/>
                <w:szCs w:val="30"/>
              </w:rPr>
            </w:pPr>
            <w:r>
              <w:rPr>
                <w:sz w:val="30"/>
                <w:szCs w:val="30"/>
              </w:rPr>
              <w:t>1,863</w:t>
            </w:r>
          </w:p>
        </w:tc>
        <w:tc>
          <w:tcPr>
            <w:tcW w:w="1417" w:type="dxa"/>
            <w:tcBorders>
              <w:top w:val="nil"/>
              <w:left w:val="nil"/>
              <w:bottom w:val="nil"/>
              <w:right w:val="nil"/>
            </w:tcBorders>
            <w:shd w:val="clear" w:color="auto" w:fill="auto"/>
            <w:vAlign w:val="center"/>
          </w:tcPr>
          <w:p w14:paraId="144BFED4" w14:textId="77777777" w:rsidR="007261F6" w:rsidRDefault="007261F6" w:rsidP="007261F6">
            <w:pPr>
              <w:pBdr>
                <w:bottom w:val="double" w:sz="4" w:space="1" w:color="auto"/>
              </w:pBdr>
              <w:tabs>
                <w:tab w:val="decimal" w:pos="758"/>
              </w:tabs>
              <w:spacing w:before="40" w:after="20" w:line="216" w:lineRule="auto"/>
              <w:jc w:val="right"/>
              <w:rPr>
                <w:sz w:val="30"/>
                <w:szCs w:val="30"/>
              </w:rPr>
            </w:pPr>
            <w:r>
              <w:rPr>
                <w:sz w:val="30"/>
                <w:szCs w:val="30"/>
              </w:rPr>
              <w:t>647</w:t>
            </w:r>
          </w:p>
        </w:tc>
      </w:tr>
      <w:tr w:rsidR="007261F6" w14:paraId="57024DF5"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22B77D62" w14:textId="6CCFD1C8" w:rsidR="007261F6" w:rsidRDefault="007261F6" w:rsidP="007261F6">
            <w:pPr>
              <w:pStyle w:val="ListParagraph"/>
              <w:widowControl/>
              <w:numPr>
                <w:ilvl w:val="0"/>
                <w:numId w:val="40"/>
              </w:numPr>
              <w:adjustRightInd/>
              <w:spacing w:before="120" w:after="20" w:line="216" w:lineRule="auto"/>
              <w:ind w:left="461" w:right="-108" w:hanging="284"/>
              <w:contextualSpacing w:val="0"/>
              <w:jc w:val="thaiDistribute"/>
              <w:textAlignment w:val="auto"/>
              <w:rPr>
                <w:b/>
                <w:bCs/>
                <w:sz w:val="30"/>
                <w:szCs w:val="30"/>
                <w:cs/>
              </w:rPr>
            </w:pPr>
            <w:r>
              <w:rPr>
                <w:rFonts w:hint="cs"/>
                <w:b/>
                <w:bCs/>
                <w:sz w:val="30"/>
                <w:szCs w:val="30"/>
                <w:cs/>
              </w:rPr>
              <w:t>ขายทรัพย์สิน</w:t>
            </w:r>
          </w:p>
        </w:tc>
        <w:tc>
          <w:tcPr>
            <w:tcW w:w="1418" w:type="dxa"/>
            <w:tcBorders>
              <w:top w:val="nil"/>
              <w:left w:val="nil"/>
              <w:bottom w:val="nil"/>
              <w:right w:val="nil"/>
            </w:tcBorders>
            <w:shd w:val="clear" w:color="auto" w:fill="FFFFFF"/>
            <w:vAlign w:val="center"/>
          </w:tcPr>
          <w:p w14:paraId="7451E613" w14:textId="77777777" w:rsidR="007261F6" w:rsidRDefault="007261F6" w:rsidP="007261F6">
            <w:pPr>
              <w:tabs>
                <w:tab w:val="decimal" w:pos="758"/>
              </w:tabs>
              <w:spacing w:before="40" w:after="20" w:line="216" w:lineRule="auto"/>
              <w:jc w:val="right"/>
              <w:rPr>
                <w:sz w:val="30"/>
                <w:szCs w:val="30"/>
              </w:rPr>
            </w:pPr>
          </w:p>
        </w:tc>
        <w:tc>
          <w:tcPr>
            <w:tcW w:w="1417" w:type="dxa"/>
            <w:tcBorders>
              <w:top w:val="nil"/>
              <w:left w:val="nil"/>
              <w:bottom w:val="nil"/>
              <w:right w:val="nil"/>
            </w:tcBorders>
            <w:shd w:val="clear" w:color="auto" w:fill="auto"/>
            <w:vAlign w:val="center"/>
          </w:tcPr>
          <w:p w14:paraId="04F46011" w14:textId="77777777" w:rsidR="007261F6" w:rsidRDefault="007261F6" w:rsidP="007261F6">
            <w:pPr>
              <w:tabs>
                <w:tab w:val="decimal" w:pos="758"/>
              </w:tabs>
              <w:spacing w:before="40" w:after="20" w:line="216" w:lineRule="auto"/>
              <w:jc w:val="right"/>
              <w:rPr>
                <w:sz w:val="30"/>
                <w:szCs w:val="30"/>
              </w:rPr>
            </w:pPr>
          </w:p>
        </w:tc>
        <w:tc>
          <w:tcPr>
            <w:tcW w:w="1418" w:type="dxa"/>
            <w:tcBorders>
              <w:top w:val="nil"/>
              <w:left w:val="nil"/>
              <w:bottom w:val="nil"/>
              <w:right w:val="nil"/>
            </w:tcBorders>
            <w:shd w:val="clear" w:color="auto" w:fill="FFFFFF"/>
            <w:vAlign w:val="center"/>
          </w:tcPr>
          <w:p w14:paraId="2E1614B7" w14:textId="77777777" w:rsidR="007261F6" w:rsidRDefault="007261F6" w:rsidP="007261F6">
            <w:pPr>
              <w:tabs>
                <w:tab w:val="decimal" w:pos="758"/>
              </w:tabs>
              <w:spacing w:before="40" w:after="20" w:line="216" w:lineRule="auto"/>
              <w:jc w:val="right"/>
              <w:rPr>
                <w:sz w:val="30"/>
                <w:szCs w:val="30"/>
              </w:rPr>
            </w:pPr>
          </w:p>
        </w:tc>
        <w:tc>
          <w:tcPr>
            <w:tcW w:w="1417" w:type="dxa"/>
            <w:tcBorders>
              <w:top w:val="nil"/>
              <w:left w:val="nil"/>
              <w:bottom w:val="nil"/>
              <w:right w:val="nil"/>
            </w:tcBorders>
            <w:shd w:val="clear" w:color="auto" w:fill="auto"/>
            <w:vAlign w:val="center"/>
          </w:tcPr>
          <w:p w14:paraId="20256E39" w14:textId="77777777" w:rsidR="007261F6" w:rsidRDefault="007261F6" w:rsidP="007261F6">
            <w:pPr>
              <w:tabs>
                <w:tab w:val="decimal" w:pos="758"/>
              </w:tabs>
              <w:spacing w:before="40" w:after="20" w:line="216" w:lineRule="auto"/>
              <w:jc w:val="right"/>
              <w:rPr>
                <w:sz w:val="30"/>
                <w:szCs w:val="30"/>
              </w:rPr>
            </w:pPr>
          </w:p>
        </w:tc>
      </w:tr>
      <w:tr w:rsidR="007261F6" w14:paraId="69BD861E" w14:textId="7777777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0E759443" w14:textId="77777777" w:rsidR="007261F6" w:rsidRDefault="007261F6" w:rsidP="007261F6">
            <w:pPr>
              <w:numPr>
                <w:ilvl w:val="0"/>
                <w:numId w:val="1"/>
              </w:numPr>
              <w:tabs>
                <w:tab w:val="left" w:pos="601"/>
              </w:tabs>
              <w:spacing w:before="40" w:after="20" w:line="216" w:lineRule="auto"/>
              <w:ind w:left="459" w:firstLine="0"/>
              <w:jc w:val="both"/>
              <w:rPr>
                <w:sz w:val="30"/>
                <w:szCs w:val="30"/>
              </w:rPr>
            </w:pPr>
            <w:r>
              <w:rPr>
                <w:sz w:val="30"/>
                <w:szCs w:val="30"/>
                <w:cs/>
              </w:rPr>
              <w:t>บริษัท</w:t>
            </w:r>
            <w:r>
              <w:rPr>
                <w:rFonts w:hint="cs"/>
                <w:sz w:val="30"/>
                <w:szCs w:val="30"/>
                <w:cs/>
              </w:rPr>
              <w:t>ย่อย</w:t>
            </w:r>
          </w:p>
        </w:tc>
        <w:tc>
          <w:tcPr>
            <w:tcW w:w="1418" w:type="dxa"/>
            <w:tcBorders>
              <w:top w:val="nil"/>
              <w:left w:val="nil"/>
              <w:bottom w:val="nil"/>
              <w:right w:val="nil"/>
            </w:tcBorders>
            <w:shd w:val="clear" w:color="auto" w:fill="FFFFFF"/>
            <w:vAlign w:val="center"/>
          </w:tcPr>
          <w:p w14:paraId="4FC5832A" w14:textId="77777777" w:rsidR="007261F6" w:rsidRDefault="007261F6" w:rsidP="007261F6">
            <w:pPr>
              <w:pBdr>
                <w:bottom w:val="double" w:sz="4" w:space="1" w:color="auto"/>
              </w:pBdr>
              <w:tabs>
                <w:tab w:val="decimal" w:pos="1026"/>
              </w:tabs>
              <w:spacing w:before="40" w:after="20" w:line="216" w:lineRule="auto"/>
              <w:rPr>
                <w:sz w:val="30"/>
                <w:szCs w:val="30"/>
              </w:rPr>
            </w:pPr>
            <w:r>
              <w:rPr>
                <w:sz w:val="30"/>
                <w:szCs w:val="30"/>
                <w:cs/>
              </w:rPr>
              <w:t>-</w:t>
            </w:r>
          </w:p>
        </w:tc>
        <w:tc>
          <w:tcPr>
            <w:tcW w:w="1417" w:type="dxa"/>
            <w:tcBorders>
              <w:top w:val="nil"/>
              <w:left w:val="nil"/>
              <w:bottom w:val="nil"/>
              <w:right w:val="nil"/>
            </w:tcBorders>
            <w:shd w:val="clear" w:color="auto" w:fill="auto"/>
            <w:vAlign w:val="center"/>
          </w:tcPr>
          <w:p w14:paraId="6745BE45" w14:textId="77777777" w:rsidR="007261F6" w:rsidRDefault="007261F6" w:rsidP="007261F6">
            <w:pPr>
              <w:pBdr>
                <w:bottom w:val="double" w:sz="4" w:space="1" w:color="auto"/>
              </w:pBdr>
              <w:tabs>
                <w:tab w:val="decimal" w:pos="1026"/>
              </w:tabs>
              <w:spacing w:before="40" w:after="20" w:line="216" w:lineRule="auto"/>
              <w:rPr>
                <w:sz w:val="30"/>
                <w:szCs w:val="30"/>
              </w:rPr>
            </w:pPr>
            <w:r>
              <w:rPr>
                <w:sz w:val="30"/>
                <w:szCs w:val="30"/>
                <w:cs/>
              </w:rPr>
              <w:t>-</w:t>
            </w:r>
          </w:p>
        </w:tc>
        <w:tc>
          <w:tcPr>
            <w:tcW w:w="1418" w:type="dxa"/>
            <w:tcBorders>
              <w:top w:val="nil"/>
              <w:left w:val="nil"/>
              <w:bottom w:val="nil"/>
              <w:right w:val="nil"/>
            </w:tcBorders>
            <w:shd w:val="clear" w:color="auto" w:fill="FFFFFF"/>
            <w:vAlign w:val="center"/>
          </w:tcPr>
          <w:p w14:paraId="79A13900" w14:textId="77777777" w:rsidR="007261F6" w:rsidRDefault="007261F6" w:rsidP="007261F6">
            <w:pPr>
              <w:pBdr>
                <w:bottom w:val="double" w:sz="4" w:space="1" w:color="auto"/>
              </w:pBdr>
              <w:tabs>
                <w:tab w:val="decimal" w:pos="758"/>
              </w:tabs>
              <w:spacing w:before="40" w:after="20" w:line="216" w:lineRule="auto"/>
              <w:jc w:val="right"/>
              <w:rPr>
                <w:sz w:val="30"/>
                <w:szCs w:val="30"/>
              </w:rPr>
            </w:pPr>
            <w:r>
              <w:rPr>
                <w:sz w:val="30"/>
                <w:szCs w:val="30"/>
              </w:rPr>
              <w:t>15</w:t>
            </w:r>
          </w:p>
        </w:tc>
        <w:tc>
          <w:tcPr>
            <w:tcW w:w="1417" w:type="dxa"/>
            <w:tcBorders>
              <w:top w:val="nil"/>
              <w:left w:val="nil"/>
              <w:bottom w:val="nil"/>
              <w:right w:val="nil"/>
            </w:tcBorders>
            <w:shd w:val="clear" w:color="auto" w:fill="auto"/>
            <w:vAlign w:val="center"/>
          </w:tcPr>
          <w:p w14:paraId="3914B055" w14:textId="77777777" w:rsidR="007261F6" w:rsidRDefault="007261F6" w:rsidP="007261F6">
            <w:pPr>
              <w:pBdr>
                <w:bottom w:val="double" w:sz="4" w:space="1" w:color="auto"/>
              </w:pBdr>
              <w:tabs>
                <w:tab w:val="decimal" w:pos="758"/>
              </w:tabs>
              <w:spacing w:before="40" w:after="20" w:line="216" w:lineRule="auto"/>
              <w:jc w:val="right"/>
              <w:rPr>
                <w:sz w:val="30"/>
                <w:szCs w:val="30"/>
              </w:rPr>
            </w:pPr>
            <w:r>
              <w:rPr>
                <w:sz w:val="30"/>
                <w:szCs w:val="30"/>
              </w:rPr>
              <w:t>8</w:t>
            </w:r>
          </w:p>
        </w:tc>
      </w:tr>
    </w:tbl>
    <w:p w14:paraId="712DDC37" w14:textId="77777777" w:rsidR="005E5193" w:rsidRDefault="00F36FBE">
      <w:pPr>
        <w:spacing w:before="120" w:after="120" w:line="216" w:lineRule="auto"/>
        <w:ind w:left="567"/>
        <w:jc w:val="thaiDistribute"/>
        <w:rPr>
          <w:rFonts w:ascii="Angsana New" w:hAnsi="Angsana New"/>
          <w:b/>
          <w:sz w:val="30"/>
          <w:szCs w:val="30"/>
        </w:rPr>
      </w:pPr>
      <w:r>
        <w:rPr>
          <w:rFonts w:ascii="Angsana New" w:hAnsi="Angsana New" w:hint="cs"/>
          <w:bCs/>
          <w:sz w:val="30"/>
          <w:szCs w:val="30"/>
          <w:cs/>
        </w:rPr>
        <w:t>ค่าตอบแทนผู้บริหาร</w:t>
      </w:r>
    </w:p>
    <w:p w14:paraId="07661B93" w14:textId="77777777" w:rsidR="005E5193" w:rsidRDefault="00F36FBE">
      <w:pPr>
        <w:spacing w:before="120" w:line="216" w:lineRule="auto"/>
        <w:ind w:left="567"/>
        <w:jc w:val="thaiDistribute"/>
        <w:rPr>
          <w:b/>
          <w:sz w:val="30"/>
          <w:szCs w:val="30"/>
        </w:rPr>
      </w:pPr>
      <w:r>
        <w:rPr>
          <w:b/>
          <w:sz w:val="30"/>
          <w:szCs w:val="30"/>
          <w:cs/>
        </w:rPr>
        <w:t>ค่าตอบแทนผู้บริหารนี้เป็นผลประโยชน์ที่จ่ายให้แก่ผู้บริหารของบริษัท ประกอบด้วย ค่าตอบแทนที่เป็นตัวเงินได้แก่ เงินเดือนและผลประโยชน์ที่เกี่ยวข้อง รวมไปถึงผลประโยชน์ตอบแทนในรูปอื่น ทั้งนี้ผู้บริหารของบริษัทหมายถึงบุคคลที่กำหนดตามกฎหมายว่าด้วยหลักทรัพย์และตลาดหลักทรัพย์</w:t>
      </w:r>
    </w:p>
    <w:p w14:paraId="733C97F6" w14:textId="790548D7" w:rsidR="005E5193" w:rsidRDefault="00F36FBE">
      <w:pPr>
        <w:spacing w:line="216" w:lineRule="auto"/>
        <w:ind w:left="567"/>
        <w:jc w:val="thaiDistribute"/>
        <w:rPr>
          <w:b/>
          <w:sz w:val="30"/>
          <w:szCs w:val="30"/>
          <w:cs/>
        </w:rPr>
      </w:pPr>
      <w:r>
        <w:rPr>
          <w:b/>
          <w:sz w:val="30"/>
          <w:szCs w:val="30"/>
          <w:cs/>
        </w:rPr>
        <w:t>ค่าตอบแทนผู้บริหารสำหรับงวด</w:t>
      </w:r>
      <w:r w:rsidR="008D48DE">
        <w:rPr>
          <w:rFonts w:hint="cs"/>
          <w:b/>
          <w:sz w:val="30"/>
          <w:szCs w:val="30"/>
          <w:cs/>
        </w:rPr>
        <w:t>หก</w:t>
      </w:r>
      <w:r>
        <w:rPr>
          <w:b/>
          <w:sz w:val="30"/>
          <w:szCs w:val="30"/>
          <w:cs/>
        </w:rPr>
        <w:t xml:space="preserve">เดือนสิ้นสุดวันที่ </w:t>
      </w:r>
      <w:r>
        <w:rPr>
          <w:bCs/>
          <w:spacing w:val="2"/>
          <w:sz w:val="30"/>
          <w:szCs w:val="30"/>
        </w:rPr>
        <w:t>30</w:t>
      </w:r>
      <w:r>
        <w:rPr>
          <w:b/>
          <w:sz w:val="30"/>
          <w:szCs w:val="30"/>
          <w:cs/>
        </w:rPr>
        <w:t xml:space="preserve"> ม</w:t>
      </w:r>
      <w:r>
        <w:rPr>
          <w:rFonts w:hint="cs"/>
          <w:b/>
          <w:sz w:val="30"/>
          <w:szCs w:val="30"/>
          <w:cs/>
        </w:rPr>
        <w:t>ิถุนายน</w:t>
      </w:r>
      <w:r>
        <w:rPr>
          <w:b/>
          <w:sz w:val="30"/>
          <w:szCs w:val="30"/>
          <w:cs/>
        </w:rPr>
        <w:t xml:space="preserve"> </w:t>
      </w:r>
      <w:r>
        <w:rPr>
          <w:bCs/>
          <w:sz w:val="30"/>
          <w:szCs w:val="30"/>
        </w:rPr>
        <w:t>2565</w:t>
      </w:r>
      <w:r>
        <w:rPr>
          <w:b/>
          <w:sz w:val="30"/>
          <w:szCs w:val="30"/>
          <w:cs/>
        </w:rPr>
        <w:t xml:space="preserve"> และ</w:t>
      </w:r>
      <w:r>
        <w:rPr>
          <w:bCs/>
          <w:sz w:val="30"/>
          <w:szCs w:val="30"/>
          <w:cs/>
        </w:rPr>
        <w:t xml:space="preserve"> </w:t>
      </w:r>
      <w:r>
        <w:rPr>
          <w:bCs/>
          <w:sz w:val="30"/>
          <w:szCs w:val="30"/>
        </w:rPr>
        <w:t>2564</w:t>
      </w:r>
      <w:r>
        <w:rPr>
          <w:bCs/>
          <w:sz w:val="30"/>
          <w:szCs w:val="30"/>
          <w:cs/>
        </w:rPr>
        <w:t xml:space="preserve"> </w:t>
      </w:r>
      <w:r>
        <w:rPr>
          <w:b/>
          <w:sz w:val="30"/>
          <w:szCs w:val="30"/>
          <w:cs/>
        </w:rPr>
        <w:t>มีดังนี้</w:t>
      </w:r>
      <w:r>
        <w:rPr>
          <w:bCs/>
          <w:sz w:val="30"/>
          <w:szCs w:val="30"/>
          <w:cs/>
        </w:rPr>
        <w:t>:-</w:t>
      </w:r>
    </w:p>
    <w:p w14:paraId="769EB618" w14:textId="77777777" w:rsidR="005E5193" w:rsidRDefault="00F36FBE">
      <w:pPr>
        <w:tabs>
          <w:tab w:val="left" w:pos="360"/>
          <w:tab w:val="left" w:pos="900"/>
          <w:tab w:val="left" w:pos="1440"/>
          <w:tab w:val="decimal" w:pos="2340"/>
        </w:tabs>
        <w:spacing w:line="18" w:lineRule="atLeast"/>
        <w:ind w:left="930"/>
        <w:jc w:val="right"/>
        <w:rPr>
          <w:b/>
          <w:bCs/>
        </w:rPr>
      </w:pPr>
      <w:r>
        <w:rPr>
          <w:sz w:val="30"/>
          <w:szCs w:val="30"/>
        </w:rPr>
        <w:tab/>
      </w:r>
      <w:r>
        <w:rPr>
          <w:b/>
          <w:bCs/>
          <w:cs/>
        </w:rPr>
        <w:t>หน่วย :</w:t>
      </w:r>
      <w:r>
        <w:rPr>
          <w:rFonts w:hint="cs"/>
          <w:b/>
          <w:bCs/>
          <w:cs/>
        </w:rPr>
        <w:t>พัน</w:t>
      </w:r>
      <w:r>
        <w:rPr>
          <w:b/>
          <w:bCs/>
          <w:cs/>
        </w:rPr>
        <w:t>บาท</w:t>
      </w:r>
    </w:p>
    <w:tbl>
      <w:tblPr>
        <w:tblW w:w="9281" w:type="dxa"/>
        <w:tblInd w:w="108" w:type="dxa"/>
        <w:tblLayout w:type="fixed"/>
        <w:tblLook w:val="0000" w:firstRow="0" w:lastRow="0" w:firstColumn="0" w:lastColumn="0" w:noHBand="0" w:noVBand="0"/>
      </w:tblPr>
      <w:tblGrid>
        <w:gridCol w:w="3138"/>
        <w:gridCol w:w="1535"/>
        <w:gridCol w:w="1536"/>
        <w:gridCol w:w="1536"/>
        <w:gridCol w:w="1536"/>
      </w:tblGrid>
      <w:tr w:rsidR="005E5193" w14:paraId="798F0329" w14:textId="77777777">
        <w:trPr>
          <w:trHeight w:val="385"/>
        </w:trPr>
        <w:tc>
          <w:tcPr>
            <w:tcW w:w="3138" w:type="dxa"/>
          </w:tcPr>
          <w:p w14:paraId="41BCAF21" w14:textId="77777777" w:rsidR="005E5193" w:rsidRDefault="005E5193">
            <w:pPr>
              <w:tabs>
                <w:tab w:val="left" w:pos="459"/>
                <w:tab w:val="left" w:pos="900"/>
                <w:tab w:val="left" w:pos="1440"/>
              </w:tabs>
              <w:ind w:right="-108"/>
              <w:rPr>
                <w:spacing w:val="-6"/>
                <w:sz w:val="30"/>
                <w:szCs w:val="30"/>
                <w:cs/>
              </w:rPr>
            </w:pPr>
          </w:p>
        </w:tc>
        <w:tc>
          <w:tcPr>
            <w:tcW w:w="3071" w:type="dxa"/>
            <w:gridSpan w:val="2"/>
            <w:vAlign w:val="center"/>
          </w:tcPr>
          <w:p w14:paraId="7E975AED" w14:textId="77777777" w:rsidR="005E5193" w:rsidRDefault="00F36FBE">
            <w:pPr>
              <w:pBdr>
                <w:bottom w:val="single" w:sz="4" w:space="1" w:color="auto"/>
              </w:pBdr>
              <w:tabs>
                <w:tab w:val="left" w:pos="1440"/>
              </w:tabs>
              <w:jc w:val="center"/>
              <w:rPr>
                <w:spacing w:val="-6"/>
                <w:sz w:val="30"/>
                <w:szCs w:val="30"/>
                <w:cs/>
              </w:rPr>
            </w:pPr>
            <w:r>
              <w:rPr>
                <w:spacing w:val="-6"/>
                <w:sz w:val="30"/>
                <w:szCs w:val="30"/>
                <w:cs/>
              </w:rPr>
              <w:t>งบการเงินรวม</w:t>
            </w:r>
          </w:p>
        </w:tc>
        <w:tc>
          <w:tcPr>
            <w:tcW w:w="3072" w:type="dxa"/>
            <w:gridSpan w:val="2"/>
            <w:vAlign w:val="center"/>
          </w:tcPr>
          <w:p w14:paraId="0F88436A" w14:textId="77777777" w:rsidR="005E5193" w:rsidRDefault="00F36FBE">
            <w:pPr>
              <w:pBdr>
                <w:bottom w:val="single" w:sz="4" w:space="1" w:color="auto"/>
              </w:pBdr>
              <w:jc w:val="center"/>
              <w:rPr>
                <w:spacing w:val="-6"/>
                <w:sz w:val="30"/>
                <w:szCs w:val="30"/>
                <w:cs/>
              </w:rPr>
            </w:pPr>
            <w:r>
              <w:rPr>
                <w:spacing w:val="-6"/>
                <w:sz w:val="30"/>
                <w:szCs w:val="30"/>
                <w:cs/>
              </w:rPr>
              <w:t>งบการเงินเฉพาะ</w:t>
            </w:r>
            <w:r>
              <w:rPr>
                <w:rFonts w:hint="cs"/>
                <w:spacing w:val="-6"/>
                <w:sz w:val="30"/>
                <w:szCs w:val="30"/>
                <w:cs/>
              </w:rPr>
              <w:t>กิจการ</w:t>
            </w:r>
          </w:p>
        </w:tc>
      </w:tr>
      <w:tr w:rsidR="005E5193" w14:paraId="7ACD1983" w14:textId="77777777">
        <w:trPr>
          <w:trHeight w:val="385"/>
        </w:trPr>
        <w:tc>
          <w:tcPr>
            <w:tcW w:w="3138" w:type="dxa"/>
          </w:tcPr>
          <w:p w14:paraId="7E792AEF" w14:textId="77777777" w:rsidR="005E5193" w:rsidRDefault="005E5193">
            <w:pPr>
              <w:tabs>
                <w:tab w:val="left" w:pos="360"/>
                <w:tab w:val="left" w:pos="900"/>
                <w:tab w:val="left" w:pos="1440"/>
              </w:tabs>
              <w:ind w:right="-18"/>
              <w:rPr>
                <w:spacing w:val="-6"/>
                <w:sz w:val="30"/>
                <w:szCs w:val="30"/>
                <w:cs/>
              </w:rPr>
            </w:pPr>
          </w:p>
        </w:tc>
        <w:tc>
          <w:tcPr>
            <w:tcW w:w="1535" w:type="dxa"/>
            <w:vAlign w:val="center"/>
          </w:tcPr>
          <w:p w14:paraId="09711A86" w14:textId="77777777" w:rsidR="005E5193" w:rsidRDefault="00F36FBE">
            <w:pPr>
              <w:pBdr>
                <w:bottom w:val="single" w:sz="4" w:space="1" w:color="auto"/>
              </w:pBdr>
              <w:tabs>
                <w:tab w:val="left" w:pos="1440"/>
              </w:tabs>
              <w:ind w:right="34"/>
              <w:jc w:val="right"/>
              <w:rPr>
                <w:spacing w:val="-6"/>
                <w:sz w:val="30"/>
                <w:szCs w:val="30"/>
              </w:rPr>
            </w:pPr>
            <w:r>
              <w:rPr>
                <w:rFonts w:hint="cs"/>
                <w:spacing w:val="-6"/>
                <w:sz w:val="30"/>
                <w:szCs w:val="30"/>
              </w:rPr>
              <w:t>25</w:t>
            </w:r>
            <w:r>
              <w:rPr>
                <w:spacing w:val="-6"/>
                <w:sz w:val="30"/>
                <w:szCs w:val="30"/>
              </w:rPr>
              <w:t>6</w:t>
            </w:r>
            <w:r>
              <w:rPr>
                <w:rFonts w:hint="cs"/>
                <w:spacing w:val="-6"/>
                <w:sz w:val="30"/>
                <w:szCs w:val="30"/>
                <w:cs/>
              </w:rPr>
              <w:t>5</w:t>
            </w:r>
          </w:p>
        </w:tc>
        <w:tc>
          <w:tcPr>
            <w:tcW w:w="1536" w:type="dxa"/>
            <w:vAlign w:val="center"/>
          </w:tcPr>
          <w:p w14:paraId="5313385B" w14:textId="77777777" w:rsidR="005E5193" w:rsidRDefault="00F36FBE">
            <w:pPr>
              <w:pBdr>
                <w:bottom w:val="single" w:sz="4" w:space="1" w:color="auto"/>
              </w:pBdr>
              <w:jc w:val="right"/>
              <w:rPr>
                <w:spacing w:val="-6"/>
                <w:sz w:val="30"/>
                <w:szCs w:val="30"/>
              </w:rPr>
            </w:pPr>
            <w:r>
              <w:rPr>
                <w:rFonts w:hint="cs"/>
                <w:spacing w:val="-6"/>
                <w:sz w:val="30"/>
                <w:szCs w:val="30"/>
              </w:rPr>
              <w:t>25</w:t>
            </w:r>
            <w:r>
              <w:rPr>
                <w:spacing w:val="-6"/>
                <w:sz w:val="30"/>
                <w:szCs w:val="30"/>
              </w:rPr>
              <w:t>6</w:t>
            </w:r>
            <w:r>
              <w:rPr>
                <w:rFonts w:hint="cs"/>
                <w:spacing w:val="-6"/>
                <w:sz w:val="30"/>
                <w:szCs w:val="30"/>
                <w:cs/>
              </w:rPr>
              <w:t>4</w:t>
            </w:r>
          </w:p>
        </w:tc>
        <w:tc>
          <w:tcPr>
            <w:tcW w:w="1536" w:type="dxa"/>
            <w:vAlign w:val="center"/>
          </w:tcPr>
          <w:p w14:paraId="2365E54F" w14:textId="77777777" w:rsidR="005E5193" w:rsidRDefault="00F36FBE">
            <w:pPr>
              <w:pBdr>
                <w:bottom w:val="single" w:sz="4" w:space="1" w:color="auto"/>
              </w:pBdr>
              <w:tabs>
                <w:tab w:val="left" w:pos="1440"/>
              </w:tabs>
              <w:ind w:right="34"/>
              <w:jc w:val="right"/>
              <w:rPr>
                <w:spacing w:val="-6"/>
                <w:sz w:val="30"/>
                <w:szCs w:val="30"/>
                <w:cs/>
              </w:rPr>
            </w:pPr>
            <w:r>
              <w:rPr>
                <w:spacing w:val="-6"/>
                <w:sz w:val="30"/>
                <w:szCs w:val="30"/>
              </w:rPr>
              <w:t>256</w:t>
            </w:r>
            <w:r>
              <w:rPr>
                <w:rFonts w:hint="cs"/>
                <w:spacing w:val="-6"/>
                <w:sz w:val="30"/>
                <w:szCs w:val="30"/>
                <w:cs/>
              </w:rPr>
              <w:t>5</w:t>
            </w:r>
          </w:p>
        </w:tc>
        <w:tc>
          <w:tcPr>
            <w:tcW w:w="1536" w:type="dxa"/>
            <w:vAlign w:val="center"/>
          </w:tcPr>
          <w:p w14:paraId="171AD0E8" w14:textId="77777777" w:rsidR="005E5193" w:rsidRDefault="00F36FBE">
            <w:pPr>
              <w:pBdr>
                <w:bottom w:val="single" w:sz="4" w:space="1" w:color="auto"/>
              </w:pBdr>
              <w:tabs>
                <w:tab w:val="left" w:pos="1440"/>
              </w:tabs>
              <w:ind w:right="34"/>
              <w:jc w:val="right"/>
              <w:rPr>
                <w:spacing w:val="-6"/>
                <w:sz w:val="30"/>
                <w:szCs w:val="30"/>
                <w:cs/>
              </w:rPr>
            </w:pPr>
            <w:r>
              <w:rPr>
                <w:spacing w:val="-6"/>
                <w:sz w:val="30"/>
                <w:szCs w:val="30"/>
              </w:rPr>
              <w:t>256</w:t>
            </w:r>
            <w:r>
              <w:rPr>
                <w:rFonts w:hint="cs"/>
                <w:spacing w:val="-6"/>
                <w:sz w:val="30"/>
                <w:szCs w:val="30"/>
                <w:cs/>
              </w:rPr>
              <w:t>4</w:t>
            </w:r>
          </w:p>
        </w:tc>
      </w:tr>
      <w:tr w:rsidR="005E5193" w14:paraId="58CA061C" w14:textId="77777777">
        <w:trPr>
          <w:trHeight w:val="385"/>
        </w:trPr>
        <w:tc>
          <w:tcPr>
            <w:tcW w:w="3138" w:type="dxa"/>
          </w:tcPr>
          <w:p w14:paraId="2958B080" w14:textId="77777777" w:rsidR="005E5193" w:rsidRDefault="00F36FBE">
            <w:pPr>
              <w:tabs>
                <w:tab w:val="left" w:pos="459"/>
                <w:tab w:val="left" w:pos="702"/>
              </w:tabs>
              <w:spacing w:before="20" w:after="20"/>
              <w:ind w:right="-108"/>
              <w:rPr>
                <w:spacing w:val="-6"/>
                <w:sz w:val="30"/>
                <w:szCs w:val="30"/>
                <w:cs/>
              </w:rPr>
            </w:pPr>
            <w:r>
              <w:rPr>
                <w:spacing w:val="-6"/>
                <w:sz w:val="30"/>
                <w:szCs w:val="30"/>
                <w:cs/>
              </w:rPr>
              <w:tab/>
            </w:r>
            <w:r>
              <w:rPr>
                <w:rFonts w:hint="cs"/>
                <w:spacing w:val="-6"/>
                <w:sz w:val="30"/>
                <w:szCs w:val="30"/>
                <w:cs/>
              </w:rPr>
              <w:t>ผลประโยชน์ระยะสั้น</w:t>
            </w:r>
          </w:p>
        </w:tc>
        <w:tc>
          <w:tcPr>
            <w:tcW w:w="1535" w:type="dxa"/>
            <w:vAlign w:val="bottom"/>
          </w:tcPr>
          <w:p w14:paraId="4A77E65B" w14:textId="06EF0397" w:rsidR="005E5193" w:rsidRDefault="00F36FBE">
            <w:pPr>
              <w:spacing w:before="20" w:after="20"/>
              <w:jc w:val="right"/>
              <w:rPr>
                <w:spacing w:val="-6"/>
                <w:sz w:val="30"/>
                <w:szCs w:val="30"/>
              </w:rPr>
            </w:pPr>
            <w:r>
              <w:rPr>
                <w:spacing w:val="-6"/>
                <w:sz w:val="30"/>
                <w:szCs w:val="30"/>
              </w:rPr>
              <w:t>16,</w:t>
            </w:r>
            <w:r w:rsidR="0046109A">
              <w:rPr>
                <w:spacing w:val="-6"/>
                <w:sz w:val="30"/>
                <w:szCs w:val="30"/>
              </w:rPr>
              <w:t>87</w:t>
            </w:r>
            <w:r w:rsidR="00BA5EB7">
              <w:rPr>
                <w:spacing w:val="-6"/>
                <w:sz w:val="30"/>
                <w:szCs w:val="30"/>
              </w:rPr>
              <w:t>3</w:t>
            </w:r>
          </w:p>
        </w:tc>
        <w:tc>
          <w:tcPr>
            <w:tcW w:w="1536" w:type="dxa"/>
            <w:vAlign w:val="bottom"/>
          </w:tcPr>
          <w:p w14:paraId="74CD1250" w14:textId="77777777" w:rsidR="005E5193" w:rsidRDefault="00F36FBE">
            <w:pPr>
              <w:spacing w:before="20" w:after="20"/>
              <w:jc w:val="right"/>
              <w:rPr>
                <w:spacing w:val="-6"/>
                <w:sz w:val="30"/>
                <w:szCs w:val="30"/>
              </w:rPr>
            </w:pPr>
            <w:r>
              <w:rPr>
                <w:spacing w:val="-6"/>
                <w:sz w:val="30"/>
                <w:szCs w:val="30"/>
              </w:rPr>
              <w:t>16,381</w:t>
            </w:r>
          </w:p>
        </w:tc>
        <w:tc>
          <w:tcPr>
            <w:tcW w:w="1536" w:type="dxa"/>
            <w:vAlign w:val="bottom"/>
          </w:tcPr>
          <w:p w14:paraId="7A447E6C" w14:textId="0265C0D3" w:rsidR="005E5193" w:rsidRDefault="00F36FBE">
            <w:pPr>
              <w:spacing w:before="20" w:after="20"/>
              <w:jc w:val="right"/>
              <w:rPr>
                <w:spacing w:val="-6"/>
                <w:sz w:val="30"/>
                <w:szCs w:val="30"/>
                <w:cs/>
              </w:rPr>
            </w:pPr>
            <w:r>
              <w:rPr>
                <w:spacing w:val="-6"/>
                <w:sz w:val="30"/>
                <w:szCs w:val="30"/>
              </w:rPr>
              <w:t>1</w:t>
            </w:r>
            <w:r w:rsidR="00916B3C">
              <w:rPr>
                <w:spacing w:val="-6"/>
                <w:sz w:val="30"/>
                <w:szCs w:val="30"/>
              </w:rPr>
              <w:t>4</w:t>
            </w:r>
            <w:r>
              <w:rPr>
                <w:spacing w:val="-6"/>
                <w:sz w:val="30"/>
                <w:szCs w:val="30"/>
              </w:rPr>
              <w:t>,</w:t>
            </w:r>
            <w:r w:rsidR="00916B3C">
              <w:rPr>
                <w:spacing w:val="-6"/>
                <w:sz w:val="30"/>
                <w:szCs w:val="30"/>
              </w:rPr>
              <w:t>931</w:t>
            </w:r>
          </w:p>
        </w:tc>
        <w:tc>
          <w:tcPr>
            <w:tcW w:w="1536" w:type="dxa"/>
            <w:vAlign w:val="bottom"/>
          </w:tcPr>
          <w:p w14:paraId="30B2DCB6" w14:textId="77777777" w:rsidR="005E5193" w:rsidRDefault="00F36FBE">
            <w:pPr>
              <w:spacing w:before="20" w:after="20"/>
              <w:jc w:val="right"/>
              <w:rPr>
                <w:spacing w:val="-6"/>
                <w:sz w:val="30"/>
                <w:szCs w:val="30"/>
                <w:cs/>
              </w:rPr>
            </w:pPr>
            <w:r>
              <w:rPr>
                <w:spacing w:val="-6"/>
                <w:sz w:val="30"/>
                <w:szCs w:val="30"/>
              </w:rPr>
              <w:t>15,186</w:t>
            </w:r>
          </w:p>
        </w:tc>
      </w:tr>
      <w:tr w:rsidR="005E5193" w14:paraId="733BB71F" w14:textId="77777777">
        <w:trPr>
          <w:trHeight w:val="385"/>
        </w:trPr>
        <w:tc>
          <w:tcPr>
            <w:tcW w:w="3138" w:type="dxa"/>
          </w:tcPr>
          <w:p w14:paraId="595951C3" w14:textId="77777777" w:rsidR="005E5193" w:rsidRDefault="00F36FBE">
            <w:pPr>
              <w:tabs>
                <w:tab w:val="left" w:pos="459"/>
                <w:tab w:val="left" w:pos="702"/>
              </w:tabs>
              <w:spacing w:before="20" w:after="20"/>
              <w:ind w:right="-108"/>
              <w:rPr>
                <w:spacing w:val="-6"/>
                <w:sz w:val="30"/>
                <w:szCs w:val="30"/>
                <w:cs/>
              </w:rPr>
            </w:pPr>
            <w:r>
              <w:rPr>
                <w:rFonts w:hint="cs"/>
                <w:spacing w:val="-6"/>
                <w:sz w:val="30"/>
                <w:szCs w:val="30"/>
                <w:cs/>
              </w:rPr>
              <w:tab/>
              <w:t>ผลประโยชน์หลังออกจากงาน</w:t>
            </w:r>
          </w:p>
        </w:tc>
        <w:tc>
          <w:tcPr>
            <w:tcW w:w="1535" w:type="dxa"/>
            <w:shd w:val="clear" w:color="auto" w:fill="auto"/>
            <w:vAlign w:val="bottom"/>
          </w:tcPr>
          <w:p w14:paraId="52A28DC4" w14:textId="1ECCA71B" w:rsidR="005E5193" w:rsidRDefault="001162A7">
            <w:pPr>
              <w:pBdr>
                <w:bottom w:val="single" w:sz="4" w:space="1" w:color="auto"/>
              </w:pBdr>
              <w:spacing w:before="20" w:after="20"/>
              <w:jc w:val="right"/>
              <w:rPr>
                <w:spacing w:val="-6"/>
                <w:sz w:val="30"/>
                <w:szCs w:val="30"/>
              </w:rPr>
            </w:pPr>
            <w:r>
              <w:rPr>
                <w:rFonts w:hint="cs"/>
                <w:spacing w:val="-6"/>
                <w:sz w:val="30"/>
                <w:szCs w:val="30"/>
                <w:cs/>
              </w:rPr>
              <w:t>640</w:t>
            </w:r>
          </w:p>
        </w:tc>
        <w:tc>
          <w:tcPr>
            <w:tcW w:w="1536" w:type="dxa"/>
            <w:shd w:val="clear" w:color="auto" w:fill="auto"/>
            <w:vAlign w:val="bottom"/>
          </w:tcPr>
          <w:p w14:paraId="41256F92" w14:textId="77777777" w:rsidR="005E5193" w:rsidRDefault="00F36FBE">
            <w:pPr>
              <w:pBdr>
                <w:bottom w:val="single" w:sz="4" w:space="1" w:color="auto"/>
              </w:pBdr>
              <w:spacing w:before="20" w:after="20"/>
              <w:jc w:val="right"/>
              <w:rPr>
                <w:spacing w:val="-6"/>
                <w:sz w:val="30"/>
                <w:szCs w:val="30"/>
              </w:rPr>
            </w:pPr>
            <w:r>
              <w:rPr>
                <w:spacing w:val="-6"/>
                <w:sz w:val="30"/>
                <w:szCs w:val="30"/>
              </w:rPr>
              <w:t>1,199</w:t>
            </w:r>
          </w:p>
        </w:tc>
        <w:tc>
          <w:tcPr>
            <w:tcW w:w="1536" w:type="dxa"/>
            <w:shd w:val="clear" w:color="auto" w:fill="auto"/>
            <w:vAlign w:val="bottom"/>
          </w:tcPr>
          <w:p w14:paraId="543605EF" w14:textId="35C33EC9" w:rsidR="005E5193" w:rsidRDefault="00916B3C">
            <w:pPr>
              <w:pBdr>
                <w:bottom w:val="single" w:sz="4" w:space="1" w:color="auto"/>
              </w:pBdr>
              <w:spacing w:before="20" w:after="20"/>
              <w:jc w:val="right"/>
              <w:rPr>
                <w:spacing w:val="-6"/>
                <w:sz w:val="30"/>
                <w:szCs w:val="30"/>
              </w:rPr>
            </w:pPr>
            <w:r>
              <w:rPr>
                <w:spacing w:val="-6"/>
                <w:sz w:val="30"/>
                <w:szCs w:val="30"/>
              </w:rPr>
              <w:t>57</w:t>
            </w:r>
            <w:r w:rsidR="00F36FBE">
              <w:rPr>
                <w:spacing w:val="-6"/>
                <w:sz w:val="30"/>
                <w:szCs w:val="30"/>
              </w:rPr>
              <w:t>0</w:t>
            </w:r>
          </w:p>
        </w:tc>
        <w:tc>
          <w:tcPr>
            <w:tcW w:w="1536" w:type="dxa"/>
            <w:shd w:val="clear" w:color="auto" w:fill="auto"/>
            <w:vAlign w:val="bottom"/>
          </w:tcPr>
          <w:p w14:paraId="378E901F" w14:textId="77777777" w:rsidR="005E5193" w:rsidRDefault="00F36FBE">
            <w:pPr>
              <w:pBdr>
                <w:bottom w:val="single" w:sz="4" w:space="1" w:color="auto"/>
              </w:pBdr>
              <w:spacing w:before="20" w:after="20"/>
              <w:jc w:val="right"/>
              <w:rPr>
                <w:spacing w:val="-6"/>
                <w:sz w:val="30"/>
                <w:szCs w:val="30"/>
              </w:rPr>
            </w:pPr>
            <w:r>
              <w:rPr>
                <w:spacing w:val="-6"/>
                <w:sz w:val="30"/>
                <w:szCs w:val="30"/>
              </w:rPr>
              <w:t>1,079</w:t>
            </w:r>
          </w:p>
        </w:tc>
      </w:tr>
      <w:tr w:rsidR="005E5193" w14:paraId="08C2DF1A" w14:textId="77777777">
        <w:trPr>
          <w:trHeight w:val="385"/>
        </w:trPr>
        <w:tc>
          <w:tcPr>
            <w:tcW w:w="3138" w:type="dxa"/>
          </w:tcPr>
          <w:p w14:paraId="54ED1380" w14:textId="77777777" w:rsidR="005E5193" w:rsidRDefault="00F36FBE">
            <w:pPr>
              <w:tabs>
                <w:tab w:val="left" w:pos="1026"/>
              </w:tabs>
              <w:spacing w:before="20" w:after="20"/>
              <w:ind w:left="459" w:right="-108"/>
              <w:rPr>
                <w:spacing w:val="-6"/>
                <w:sz w:val="30"/>
                <w:szCs w:val="30"/>
                <w:cs/>
              </w:rPr>
            </w:pPr>
            <w:r>
              <w:rPr>
                <w:rFonts w:hint="cs"/>
                <w:spacing w:val="-6"/>
                <w:sz w:val="30"/>
                <w:szCs w:val="30"/>
                <w:cs/>
              </w:rPr>
              <w:t>รวม</w:t>
            </w:r>
          </w:p>
        </w:tc>
        <w:tc>
          <w:tcPr>
            <w:tcW w:w="1535" w:type="dxa"/>
            <w:shd w:val="clear" w:color="auto" w:fill="auto"/>
            <w:vAlign w:val="bottom"/>
          </w:tcPr>
          <w:p w14:paraId="2611FD6D" w14:textId="24A79F45" w:rsidR="005E5193" w:rsidRDefault="00F36FBE">
            <w:pPr>
              <w:pBdr>
                <w:bottom w:val="double" w:sz="4" w:space="1" w:color="auto"/>
              </w:pBdr>
              <w:spacing w:before="20" w:after="20"/>
              <w:jc w:val="right"/>
              <w:rPr>
                <w:spacing w:val="-6"/>
                <w:sz w:val="30"/>
                <w:szCs w:val="30"/>
              </w:rPr>
            </w:pPr>
            <w:r>
              <w:rPr>
                <w:spacing w:val="-6"/>
                <w:sz w:val="30"/>
                <w:szCs w:val="30"/>
              </w:rPr>
              <w:fldChar w:fldCharType="begin"/>
            </w:r>
            <w:r>
              <w:rPr>
                <w:spacing w:val="-6"/>
                <w:sz w:val="30"/>
                <w:szCs w:val="30"/>
                <w:cs/>
              </w:rPr>
              <w:instrText xml:space="preserve"> =</w:instrText>
            </w:r>
            <w:r>
              <w:rPr>
                <w:spacing w:val="-6"/>
                <w:sz w:val="30"/>
                <w:szCs w:val="30"/>
              </w:rPr>
              <w:instrText>16381</w:instrText>
            </w:r>
            <w:r>
              <w:rPr>
                <w:spacing w:val="-6"/>
                <w:sz w:val="30"/>
                <w:szCs w:val="30"/>
                <w:cs/>
              </w:rPr>
              <w:instrText>+</w:instrText>
            </w:r>
            <w:r>
              <w:rPr>
                <w:spacing w:val="-6"/>
                <w:sz w:val="30"/>
                <w:szCs w:val="30"/>
              </w:rPr>
              <w:instrText xml:space="preserve">1199 \# </w:instrText>
            </w:r>
            <w:r>
              <w:rPr>
                <w:spacing w:val="-6"/>
                <w:sz w:val="30"/>
                <w:szCs w:val="30"/>
                <w:cs/>
              </w:rPr>
              <w:instrText>"</w:instrText>
            </w:r>
            <w:r>
              <w:rPr>
                <w:spacing w:val="-6"/>
                <w:sz w:val="30"/>
                <w:szCs w:val="30"/>
              </w:rPr>
              <w:instrText>#,##0</w:instrText>
            </w:r>
            <w:r>
              <w:rPr>
                <w:spacing w:val="-6"/>
                <w:sz w:val="30"/>
                <w:szCs w:val="30"/>
                <w:cs/>
              </w:rPr>
              <w:instrText xml:space="preserve">" </w:instrText>
            </w:r>
            <w:r>
              <w:rPr>
                <w:spacing w:val="-6"/>
                <w:sz w:val="30"/>
                <w:szCs w:val="30"/>
              </w:rPr>
              <w:fldChar w:fldCharType="separate"/>
            </w:r>
            <w:r>
              <w:rPr>
                <w:noProof/>
                <w:spacing w:val="-6"/>
                <w:sz w:val="30"/>
                <w:szCs w:val="30"/>
              </w:rPr>
              <w:t>17,</w:t>
            </w:r>
            <w:r>
              <w:rPr>
                <w:spacing w:val="-6"/>
                <w:sz w:val="30"/>
                <w:szCs w:val="30"/>
              </w:rPr>
              <w:fldChar w:fldCharType="end"/>
            </w:r>
            <w:r w:rsidR="00D21516">
              <w:rPr>
                <w:spacing w:val="-6"/>
                <w:sz w:val="30"/>
                <w:szCs w:val="30"/>
              </w:rPr>
              <w:t>5</w:t>
            </w:r>
            <w:r w:rsidR="001162A7">
              <w:rPr>
                <w:rFonts w:hint="cs"/>
                <w:spacing w:val="-6"/>
                <w:sz w:val="30"/>
                <w:szCs w:val="30"/>
                <w:cs/>
              </w:rPr>
              <w:t>13</w:t>
            </w:r>
          </w:p>
        </w:tc>
        <w:tc>
          <w:tcPr>
            <w:tcW w:w="1536" w:type="dxa"/>
            <w:shd w:val="clear" w:color="auto" w:fill="auto"/>
            <w:vAlign w:val="bottom"/>
          </w:tcPr>
          <w:p w14:paraId="1B3415F7" w14:textId="77777777" w:rsidR="005E5193" w:rsidRDefault="00F36FBE">
            <w:pPr>
              <w:pBdr>
                <w:bottom w:val="double" w:sz="4" w:space="1" w:color="auto"/>
              </w:pBdr>
              <w:spacing w:before="20" w:after="20"/>
              <w:jc w:val="right"/>
              <w:rPr>
                <w:spacing w:val="-6"/>
                <w:sz w:val="30"/>
                <w:szCs w:val="30"/>
              </w:rPr>
            </w:pPr>
            <w:r>
              <w:rPr>
                <w:spacing w:val="-6"/>
                <w:sz w:val="30"/>
                <w:szCs w:val="30"/>
              </w:rPr>
              <w:fldChar w:fldCharType="begin"/>
            </w:r>
            <w:r>
              <w:rPr>
                <w:spacing w:val="-6"/>
                <w:sz w:val="30"/>
                <w:szCs w:val="30"/>
                <w:cs/>
              </w:rPr>
              <w:instrText xml:space="preserve"> =</w:instrText>
            </w:r>
            <w:r>
              <w:rPr>
                <w:spacing w:val="-6"/>
                <w:sz w:val="30"/>
                <w:szCs w:val="30"/>
              </w:rPr>
              <w:instrText>16381</w:instrText>
            </w:r>
            <w:r>
              <w:rPr>
                <w:spacing w:val="-6"/>
                <w:sz w:val="30"/>
                <w:szCs w:val="30"/>
                <w:cs/>
              </w:rPr>
              <w:instrText>+</w:instrText>
            </w:r>
            <w:r>
              <w:rPr>
                <w:spacing w:val="-6"/>
                <w:sz w:val="30"/>
                <w:szCs w:val="30"/>
              </w:rPr>
              <w:instrText xml:space="preserve">1199 \# </w:instrText>
            </w:r>
            <w:r>
              <w:rPr>
                <w:spacing w:val="-6"/>
                <w:sz w:val="30"/>
                <w:szCs w:val="30"/>
                <w:cs/>
              </w:rPr>
              <w:instrText>"</w:instrText>
            </w:r>
            <w:r>
              <w:rPr>
                <w:spacing w:val="-6"/>
                <w:sz w:val="30"/>
                <w:szCs w:val="30"/>
              </w:rPr>
              <w:instrText>#,##0</w:instrText>
            </w:r>
            <w:r>
              <w:rPr>
                <w:spacing w:val="-6"/>
                <w:sz w:val="30"/>
                <w:szCs w:val="30"/>
                <w:cs/>
              </w:rPr>
              <w:instrText xml:space="preserve">" </w:instrText>
            </w:r>
            <w:r>
              <w:rPr>
                <w:spacing w:val="-6"/>
                <w:sz w:val="30"/>
                <w:szCs w:val="30"/>
              </w:rPr>
              <w:fldChar w:fldCharType="separate"/>
            </w:r>
            <w:r>
              <w:rPr>
                <w:noProof/>
                <w:spacing w:val="-6"/>
                <w:sz w:val="30"/>
                <w:szCs w:val="30"/>
              </w:rPr>
              <w:t>17,580</w:t>
            </w:r>
            <w:r>
              <w:rPr>
                <w:spacing w:val="-6"/>
                <w:sz w:val="30"/>
                <w:szCs w:val="30"/>
              </w:rPr>
              <w:fldChar w:fldCharType="end"/>
            </w:r>
          </w:p>
        </w:tc>
        <w:tc>
          <w:tcPr>
            <w:tcW w:w="1536" w:type="dxa"/>
            <w:shd w:val="clear" w:color="auto" w:fill="auto"/>
            <w:vAlign w:val="bottom"/>
          </w:tcPr>
          <w:p w14:paraId="383B76A1" w14:textId="1CE74D4D" w:rsidR="005E5193" w:rsidRDefault="00F36FBE">
            <w:pPr>
              <w:pBdr>
                <w:bottom w:val="double" w:sz="4" w:space="1" w:color="auto"/>
              </w:pBdr>
              <w:spacing w:before="20" w:after="20"/>
              <w:jc w:val="right"/>
              <w:rPr>
                <w:spacing w:val="-6"/>
                <w:sz w:val="30"/>
                <w:szCs w:val="30"/>
              </w:rPr>
            </w:pPr>
            <w:r>
              <w:rPr>
                <w:spacing w:val="-6"/>
                <w:sz w:val="30"/>
                <w:szCs w:val="30"/>
              </w:rPr>
              <w:fldChar w:fldCharType="begin"/>
            </w:r>
            <w:r>
              <w:rPr>
                <w:spacing w:val="-6"/>
                <w:sz w:val="30"/>
                <w:szCs w:val="30"/>
                <w:cs/>
              </w:rPr>
              <w:instrText xml:space="preserve"> =</w:instrText>
            </w:r>
            <w:r>
              <w:rPr>
                <w:spacing w:val="-6"/>
                <w:sz w:val="30"/>
                <w:szCs w:val="30"/>
              </w:rPr>
              <w:instrText>15186</w:instrText>
            </w:r>
            <w:r>
              <w:rPr>
                <w:spacing w:val="-6"/>
                <w:sz w:val="30"/>
                <w:szCs w:val="30"/>
                <w:cs/>
              </w:rPr>
              <w:instrText>+</w:instrText>
            </w:r>
            <w:r>
              <w:rPr>
                <w:spacing w:val="-6"/>
                <w:sz w:val="30"/>
                <w:szCs w:val="30"/>
              </w:rPr>
              <w:instrText xml:space="preserve">1079 \# </w:instrText>
            </w:r>
            <w:r>
              <w:rPr>
                <w:spacing w:val="-6"/>
                <w:sz w:val="30"/>
                <w:szCs w:val="30"/>
                <w:cs/>
              </w:rPr>
              <w:instrText>"</w:instrText>
            </w:r>
            <w:r>
              <w:rPr>
                <w:spacing w:val="-6"/>
                <w:sz w:val="30"/>
                <w:szCs w:val="30"/>
              </w:rPr>
              <w:instrText>#,##0</w:instrText>
            </w:r>
            <w:r>
              <w:rPr>
                <w:spacing w:val="-6"/>
                <w:sz w:val="30"/>
                <w:szCs w:val="30"/>
                <w:cs/>
              </w:rPr>
              <w:instrText xml:space="preserve">" </w:instrText>
            </w:r>
            <w:r>
              <w:rPr>
                <w:spacing w:val="-6"/>
                <w:sz w:val="30"/>
                <w:szCs w:val="30"/>
              </w:rPr>
              <w:fldChar w:fldCharType="separate"/>
            </w:r>
            <w:r>
              <w:rPr>
                <w:noProof/>
                <w:spacing w:val="-6"/>
                <w:sz w:val="30"/>
                <w:szCs w:val="30"/>
              </w:rPr>
              <w:t>1</w:t>
            </w:r>
            <w:r w:rsidR="005439D1">
              <w:rPr>
                <w:noProof/>
                <w:spacing w:val="-6"/>
                <w:sz w:val="30"/>
                <w:szCs w:val="30"/>
              </w:rPr>
              <w:t>5</w:t>
            </w:r>
            <w:r>
              <w:rPr>
                <w:noProof/>
                <w:spacing w:val="-6"/>
                <w:sz w:val="30"/>
                <w:szCs w:val="30"/>
              </w:rPr>
              <w:t>,</w:t>
            </w:r>
            <w:r w:rsidR="005439D1">
              <w:rPr>
                <w:noProof/>
                <w:spacing w:val="-6"/>
                <w:sz w:val="30"/>
                <w:szCs w:val="30"/>
              </w:rPr>
              <w:t>501</w:t>
            </w:r>
            <w:r>
              <w:rPr>
                <w:spacing w:val="-6"/>
                <w:sz w:val="30"/>
                <w:szCs w:val="30"/>
              </w:rPr>
              <w:fldChar w:fldCharType="end"/>
            </w:r>
          </w:p>
        </w:tc>
        <w:tc>
          <w:tcPr>
            <w:tcW w:w="1536" w:type="dxa"/>
            <w:shd w:val="clear" w:color="auto" w:fill="auto"/>
            <w:vAlign w:val="bottom"/>
          </w:tcPr>
          <w:p w14:paraId="5C42C66B" w14:textId="77777777" w:rsidR="005E5193" w:rsidRDefault="00F36FBE">
            <w:pPr>
              <w:pBdr>
                <w:bottom w:val="double" w:sz="4" w:space="1" w:color="auto"/>
              </w:pBdr>
              <w:spacing w:before="20" w:after="20"/>
              <w:jc w:val="right"/>
              <w:rPr>
                <w:spacing w:val="-6"/>
                <w:sz w:val="30"/>
                <w:szCs w:val="30"/>
              </w:rPr>
            </w:pPr>
            <w:r>
              <w:rPr>
                <w:spacing w:val="-6"/>
                <w:sz w:val="30"/>
                <w:szCs w:val="30"/>
              </w:rPr>
              <w:fldChar w:fldCharType="begin"/>
            </w:r>
            <w:r>
              <w:rPr>
                <w:spacing w:val="-6"/>
                <w:sz w:val="30"/>
                <w:szCs w:val="30"/>
                <w:cs/>
              </w:rPr>
              <w:instrText xml:space="preserve"> =</w:instrText>
            </w:r>
            <w:r>
              <w:rPr>
                <w:spacing w:val="-6"/>
                <w:sz w:val="30"/>
                <w:szCs w:val="30"/>
              </w:rPr>
              <w:instrText>15186</w:instrText>
            </w:r>
            <w:r>
              <w:rPr>
                <w:spacing w:val="-6"/>
                <w:sz w:val="30"/>
                <w:szCs w:val="30"/>
                <w:cs/>
              </w:rPr>
              <w:instrText>+</w:instrText>
            </w:r>
            <w:r>
              <w:rPr>
                <w:spacing w:val="-6"/>
                <w:sz w:val="30"/>
                <w:szCs w:val="30"/>
              </w:rPr>
              <w:instrText xml:space="preserve">1079 \# </w:instrText>
            </w:r>
            <w:r>
              <w:rPr>
                <w:spacing w:val="-6"/>
                <w:sz w:val="30"/>
                <w:szCs w:val="30"/>
                <w:cs/>
              </w:rPr>
              <w:instrText>"</w:instrText>
            </w:r>
            <w:r>
              <w:rPr>
                <w:spacing w:val="-6"/>
                <w:sz w:val="30"/>
                <w:szCs w:val="30"/>
              </w:rPr>
              <w:instrText>#,##0</w:instrText>
            </w:r>
            <w:r>
              <w:rPr>
                <w:spacing w:val="-6"/>
                <w:sz w:val="30"/>
                <w:szCs w:val="30"/>
                <w:cs/>
              </w:rPr>
              <w:instrText xml:space="preserve">" </w:instrText>
            </w:r>
            <w:r>
              <w:rPr>
                <w:spacing w:val="-6"/>
                <w:sz w:val="30"/>
                <w:szCs w:val="30"/>
              </w:rPr>
              <w:fldChar w:fldCharType="separate"/>
            </w:r>
            <w:r>
              <w:rPr>
                <w:noProof/>
                <w:spacing w:val="-6"/>
                <w:sz w:val="30"/>
                <w:szCs w:val="30"/>
              </w:rPr>
              <w:t>16,265</w:t>
            </w:r>
            <w:r>
              <w:rPr>
                <w:spacing w:val="-6"/>
                <w:sz w:val="30"/>
                <w:szCs w:val="30"/>
              </w:rPr>
              <w:fldChar w:fldCharType="end"/>
            </w:r>
          </w:p>
        </w:tc>
      </w:tr>
    </w:tbl>
    <w:p w14:paraId="36F58EF6" w14:textId="77777777" w:rsidR="005E5193" w:rsidRDefault="005E5193">
      <w:pPr>
        <w:tabs>
          <w:tab w:val="left" w:pos="360"/>
          <w:tab w:val="left" w:pos="900"/>
          <w:tab w:val="left" w:pos="1440"/>
          <w:tab w:val="decimal" w:pos="2340"/>
        </w:tabs>
        <w:spacing w:line="18" w:lineRule="atLeast"/>
        <w:ind w:left="930"/>
        <w:jc w:val="right"/>
        <w:rPr>
          <w:b/>
          <w:bCs/>
        </w:rPr>
      </w:pPr>
    </w:p>
    <w:p w14:paraId="057A34C9" w14:textId="77777777" w:rsidR="005E5193" w:rsidRDefault="005E5193">
      <w:pPr>
        <w:tabs>
          <w:tab w:val="left" w:pos="360"/>
          <w:tab w:val="left" w:pos="900"/>
          <w:tab w:val="left" w:pos="1440"/>
          <w:tab w:val="decimal" w:pos="2340"/>
        </w:tabs>
        <w:spacing w:line="18" w:lineRule="atLeast"/>
        <w:ind w:left="930"/>
        <w:jc w:val="right"/>
        <w:rPr>
          <w:b/>
          <w:bCs/>
        </w:rPr>
      </w:pPr>
    </w:p>
    <w:p w14:paraId="3C47A616" w14:textId="77777777" w:rsidR="005E5193" w:rsidRDefault="005E5193">
      <w:pPr>
        <w:spacing w:before="120" w:after="120" w:line="216" w:lineRule="auto"/>
        <w:jc w:val="thaiDistribute"/>
        <w:rPr>
          <w:rFonts w:ascii="Angsana New" w:hAnsi="Angsana New"/>
          <w:b/>
          <w:sz w:val="30"/>
          <w:szCs w:val="30"/>
        </w:rPr>
      </w:pPr>
    </w:p>
    <w:p w14:paraId="23BB7422" w14:textId="77777777" w:rsidR="005E5193" w:rsidRDefault="005E5193">
      <w:pPr>
        <w:spacing w:before="120" w:after="120" w:line="216" w:lineRule="auto"/>
        <w:jc w:val="thaiDistribute"/>
        <w:rPr>
          <w:rFonts w:ascii="Angsana New" w:hAnsi="Angsana New"/>
          <w:b/>
          <w:sz w:val="30"/>
          <w:szCs w:val="30"/>
        </w:rPr>
      </w:pPr>
    </w:p>
    <w:p w14:paraId="7D152791" w14:textId="77777777" w:rsidR="005E5193" w:rsidRDefault="00F36FBE">
      <w:pPr>
        <w:spacing w:before="120" w:after="120" w:line="216" w:lineRule="auto"/>
        <w:ind w:left="567"/>
        <w:jc w:val="thaiDistribute"/>
        <w:rPr>
          <w:spacing w:val="-2"/>
          <w:sz w:val="30"/>
          <w:szCs w:val="30"/>
        </w:rPr>
      </w:pPr>
      <w:r>
        <w:rPr>
          <w:rFonts w:ascii="Angsana New" w:hAnsi="Angsana New"/>
          <w:b/>
          <w:sz w:val="30"/>
          <w:szCs w:val="30"/>
          <w:cs/>
        </w:rPr>
        <w:lastRenderedPageBreak/>
        <w:t>นโยบายการกำหนดราคาสำหรับรายการ</w:t>
      </w:r>
      <w:r>
        <w:rPr>
          <w:rFonts w:hint="cs"/>
          <w:spacing w:val="-2"/>
          <w:sz w:val="30"/>
          <w:szCs w:val="30"/>
          <w:cs/>
        </w:rPr>
        <w:t>ระหว่างกันประกอบด้วย</w:t>
      </w:r>
    </w:p>
    <w:tbl>
      <w:tblPr>
        <w:tblW w:w="8764" w:type="dxa"/>
        <w:tblInd w:w="558" w:type="dxa"/>
        <w:tblLook w:val="01E0" w:firstRow="1" w:lastRow="1" w:firstColumn="1" w:lastColumn="1" w:noHBand="0" w:noVBand="0"/>
      </w:tblPr>
      <w:tblGrid>
        <w:gridCol w:w="3945"/>
        <w:gridCol w:w="4819"/>
      </w:tblGrid>
      <w:tr w:rsidR="005E5193" w14:paraId="4D3D4889" w14:textId="77777777">
        <w:trPr>
          <w:trHeight w:val="20"/>
        </w:trPr>
        <w:tc>
          <w:tcPr>
            <w:tcW w:w="3945" w:type="dxa"/>
          </w:tcPr>
          <w:p w14:paraId="2F9BF012" w14:textId="77777777" w:rsidR="005E5193" w:rsidRDefault="00F36FBE">
            <w:pPr>
              <w:pBdr>
                <w:bottom w:val="single" w:sz="4" w:space="1" w:color="auto"/>
              </w:pBdr>
              <w:ind w:right="3"/>
              <w:rPr>
                <w:b/>
                <w:bCs/>
                <w:sz w:val="30"/>
                <w:szCs w:val="30"/>
              </w:rPr>
            </w:pPr>
            <w:r>
              <w:rPr>
                <w:b/>
                <w:bCs/>
                <w:sz w:val="30"/>
                <w:szCs w:val="30"/>
                <w:cs/>
              </w:rPr>
              <w:t>รายการ</w:t>
            </w:r>
          </w:p>
        </w:tc>
        <w:tc>
          <w:tcPr>
            <w:tcW w:w="4819" w:type="dxa"/>
          </w:tcPr>
          <w:p w14:paraId="0C55A8E6" w14:textId="77777777" w:rsidR="005E5193" w:rsidRDefault="00F36FBE">
            <w:pPr>
              <w:pBdr>
                <w:bottom w:val="single" w:sz="4" w:space="1" w:color="auto"/>
              </w:pBdr>
              <w:rPr>
                <w:b/>
                <w:bCs/>
                <w:sz w:val="30"/>
                <w:szCs w:val="30"/>
              </w:rPr>
            </w:pPr>
            <w:r>
              <w:rPr>
                <w:b/>
                <w:bCs/>
                <w:sz w:val="30"/>
                <w:szCs w:val="30"/>
                <w:cs/>
              </w:rPr>
              <w:t>นโยบายการกำหนดราคา</w:t>
            </w:r>
          </w:p>
        </w:tc>
      </w:tr>
      <w:tr w:rsidR="005E5193" w14:paraId="4A6364F3" w14:textId="77777777">
        <w:trPr>
          <w:trHeight w:val="20"/>
        </w:trPr>
        <w:tc>
          <w:tcPr>
            <w:tcW w:w="3945" w:type="dxa"/>
          </w:tcPr>
          <w:p w14:paraId="43148676" w14:textId="77777777" w:rsidR="005E5193" w:rsidRDefault="00F36FBE">
            <w:pPr>
              <w:ind w:right="403"/>
              <w:rPr>
                <w:sz w:val="30"/>
                <w:szCs w:val="30"/>
              </w:rPr>
            </w:pPr>
            <w:r>
              <w:rPr>
                <w:sz w:val="30"/>
                <w:szCs w:val="30"/>
                <w:cs/>
              </w:rPr>
              <w:t>รายได้จากการขายสินค้า</w:t>
            </w:r>
          </w:p>
        </w:tc>
        <w:tc>
          <w:tcPr>
            <w:tcW w:w="4819" w:type="dxa"/>
          </w:tcPr>
          <w:p w14:paraId="05773CC8" w14:textId="77777777" w:rsidR="005E5193" w:rsidRDefault="00F36FBE">
            <w:pPr>
              <w:ind w:right="403"/>
              <w:rPr>
                <w:sz w:val="30"/>
                <w:szCs w:val="30"/>
                <w:cs/>
              </w:rPr>
            </w:pPr>
            <w:r>
              <w:rPr>
                <w:sz w:val="30"/>
                <w:szCs w:val="30"/>
                <w:cs/>
              </w:rPr>
              <w:t>ราคาที่ตกลงร่วมกันโดยอ้างอิงจากราคาตลาด</w:t>
            </w:r>
          </w:p>
        </w:tc>
      </w:tr>
      <w:tr w:rsidR="005E5193" w14:paraId="4FAEF05B" w14:textId="77777777">
        <w:trPr>
          <w:trHeight w:val="20"/>
        </w:trPr>
        <w:tc>
          <w:tcPr>
            <w:tcW w:w="3945" w:type="dxa"/>
          </w:tcPr>
          <w:p w14:paraId="6224A321" w14:textId="77777777" w:rsidR="005E5193" w:rsidRDefault="00F36FBE">
            <w:pPr>
              <w:ind w:right="403"/>
              <w:rPr>
                <w:sz w:val="30"/>
                <w:szCs w:val="30"/>
              </w:rPr>
            </w:pPr>
            <w:r>
              <w:rPr>
                <w:sz w:val="30"/>
                <w:szCs w:val="30"/>
                <w:cs/>
              </w:rPr>
              <w:t>รายได้ค่าจ้างทำของ</w:t>
            </w:r>
          </w:p>
        </w:tc>
        <w:tc>
          <w:tcPr>
            <w:tcW w:w="4819" w:type="dxa"/>
          </w:tcPr>
          <w:p w14:paraId="3293158F" w14:textId="77777777" w:rsidR="005E5193" w:rsidRDefault="00F36FBE">
            <w:pPr>
              <w:ind w:right="403"/>
              <w:rPr>
                <w:sz w:val="30"/>
                <w:szCs w:val="30"/>
                <w:cs/>
              </w:rPr>
            </w:pPr>
            <w:r>
              <w:rPr>
                <w:sz w:val="30"/>
                <w:szCs w:val="30"/>
                <w:cs/>
              </w:rPr>
              <w:t>ราคาที่ตกลงร่วมกัน</w:t>
            </w:r>
          </w:p>
        </w:tc>
      </w:tr>
      <w:tr w:rsidR="005E5193" w14:paraId="2E0F3C07" w14:textId="77777777">
        <w:trPr>
          <w:trHeight w:val="20"/>
        </w:trPr>
        <w:tc>
          <w:tcPr>
            <w:tcW w:w="3945" w:type="dxa"/>
          </w:tcPr>
          <w:p w14:paraId="0547B1FF" w14:textId="77777777" w:rsidR="005E5193" w:rsidRDefault="00F36FBE">
            <w:pPr>
              <w:ind w:right="403"/>
              <w:rPr>
                <w:sz w:val="30"/>
                <w:szCs w:val="30"/>
                <w:cs/>
              </w:rPr>
            </w:pPr>
            <w:r>
              <w:rPr>
                <w:sz w:val="30"/>
                <w:szCs w:val="30"/>
                <w:cs/>
              </w:rPr>
              <w:t>ค่าเช่ารับ</w:t>
            </w:r>
          </w:p>
        </w:tc>
        <w:tc>
          <w:tcPr>
            <w:tcW w:w="4819" w:type="dxa"/>
          </w:tcPr>
          <w:p w14:paraId="2A843C6F" w14:textId="77777777" w:rsidR="005E5193" w:rsidRDefault="00F36FBE">
            <w:pPr>
              <w:jc w:val="thaiDistribute"/>
              <w:rPr>
                <w:sz w:val="30"/>
                <w:szCs w:val="30"/>
                <w:cs/>
              </w:rPr>
            </w:pPr>
            <w:r>
              <w:rPr>
                <w:sz w:val="30"/>
                <w:szCs w:val="30"/>
                <w:cs/>
              </w:rPr>
              <w:t>ราคาที่ตกลงร่วมกัน/ตามสัญญา</w:t>
            </w:r>
          </w:p>
        </w:tc>
      </w:tr>
      <w:tr w:rsidR="005E5193" w14:paraId="092DB393" w14:textId="77777777">
        <w:trPr>
          <w:trHeight w:val="20"/>
        </w:trPr>
        <w:tc>
          <w:tcPr>
            <w:tcW w:w="3945" w:type="dxa"/>
          </w:tcPr>
          <w:p w14:paraId="197E99E2" w14:textId="77777777" w:rsidR="005E5193" w:rsidRDefault="00F36FBE">
            <w:pPr>
              <w:rPr>
                <w:sz w:val="30"/>
                <w:szCs w:val="30"/>
                <w:cs/>
              </w:rPr>
            </w:pPr>
            <w:r>
              <w:rPr>
                <w:sz w:val="30"/>
                <w:szCs w:val="30"/>
                <w:cs/>
              </w:rPr>
              <w:t>รายการซื้อสินค้า วัตถุดิบ และค่าจ้างทำของ</w:t>
            </w:r>
          </w:p>
        </w:tc>
        <w:tc>
          <w:tcPr>
            <w:tcW w:w="4819" w:type="dxa"/>
          </w:tcPr>
          <w:p w14:paraId="28E23591" w14:textId="77777777" w:rsidR="005E5193" w:rsidRDefault="00F36FBE">
            <w:pPr>
              <w:ind w:right="403"/>
              <w:rPr>
                <w:sz w:val="30"/>
                <w:szCs w:val="30"/>
                <w:cs/>
              </w:rPr>
            </w:pPr>
            <w:r>
              <w:rPr>
                <w:sz w:val="30"/>
                <w:szCs w:val="30"/>
                <w:cs/>
              </w:rPr>
              <w:t>ราคาที่ตกลงร่วมกัน/ราคาตลาด</w:t>
            </w:r>
          </w:p>
        </w:tc>
      </w:tr>
      <w:tr w:rsidR="005E5193" w14:paraId="28A39B54" w14:textId="77777777">
        <w:trPr>
          <w:trHeight w:val="20"/>
        </w:trPr>
        <w:tc>
          <w:tcPr>
            <w:tcW w:w="3945" w:type="dxa"/>
          </w:tcPr>
          <w:p w14:paraId="394ED536" w14:textId="77777777" w:rsidR="005E5193" w:rsidRDefault="00F36FBE">
            <w:pPr>
              <w:ind w:right="-108"/>
              <w:rPr>
                <w:sz w:val="30"/>
                <w:szCs w:val="30"/>
                <w:cs/>
              </w:rPr>
            </w:pPr>
            <w:r>
              <w:rPr>
                <w:spacing w:val="-8"/>
                <w:sz w:val="30"/>
                <w:szCs w:val="30"/>
                <w:cs/>
              </w:rPr>
              <w:t xml:space="preserve">ค่าใช้จ่ายในการขายและบริหาร </w:t>
            </w:r>
          </w:p>
        </w:tc>
        <w:tc>
          <w:tcPr>
            <w:tcW w:w="4819" w:type="dxa"/>
          </w:tcPr>
          <w:p w14:paraId="2056450C" w14:textId="77777777" w:rsidR="005E5193" w:rsidRDefault="00F36FBE">
            <w:pPr>
              <w:jc w:val="thaiDistribute"/>
              <w:rPr>
                <w:sz w:val="30"/>
                <w:szCs w:val="30"/>
                <w:cs/>
              </w:rPr>
            </w:pPr>
            <w:r>
              <w:rPr>
                <w:sz w:val="30"/>
                <w:szCs w:val="30"/>
                <w:cs/>
              </w:rPr>
              <w:t>ราคาที่ตกลงร่วมกัน/ตามสัญญา</w:t>
            </w:r>
          </w:p>
        </w:tc>
      </w:tr>
      <w:tr w:rsidR="005E5193" w14:paraId="20A41C2B" w14:textId="77777777">
        <w:trPr>
          <w:trHeight w:val="20"/>
        </w:trPr>
        <w:tc>
          <w:tcPr>
            <w:tcW w:w="3945" w:type="dxa"/>
          </w:tcPr>
          <w:p w14:paraId="278AA14F" w14:textId="77777777" w:rsidR="005E5193" w:rsidRDefault="00F36FBE">
            <w:pPr>
              <w:jc w:val="thaiDistribute"/>
              <w:rPr>
                <w:spacing w:val="-6"/>
                <w:sz w:val="30"/>
                <w:szCs w:val="30"/>
                <w:cs/>
              </w:rPr>
            </w:pPr>
            <w:r>
              <w:rPr>
                <w:rFonts w:hint="cs"/>
                <w:spacing w:val="-6"/>
                <w:sz w:val="30"/>
                <w:szCs w:val="30"/>
                <w:cs/>
              </w:rPr>
              <w:t>ดอกเบี้ยรับ</w:t>
            </w:r>
          </w:p>
        </w:tc>
        <w:tc>
          <w:tcPr>
            <w:tcW w:w="4819" w:type="dxa"/>
          </w:tcPr>
          <w:p w14:paraId="0C5B2B98" w14:textId="77777777" w:rsidR="005E5193" w:rsidRDefault="00F36FBE">
            <w:pPr>
              <w:rPr>
                <w:sz w:val="30"/>
                <w:szCs w:val="30"/>
                <w:cs/>
              </w:rPr>
            </w:pPr>
            <w:r>
              <w:rPr>
                <w:rFonts w:hint="cs"/>
                <w:sz w:val="30"/>
                <w:szCs w:val="30"/>
                <w:cs/>
              </w:rPr>
              <w:t xml:space="preserve">อัตราร้อยละ </w:t>
            </w:r>
            <w:r>
              <w:rPr>
                <w:sz w:val="30"/>
                <w:szCs w:val="30"/>
              </w:rPr>
              <w:t>2</w:t>
            </w:r>
            <w:r>
              <w:rPr>
                <w:sz w:val="30"/>
                <w:szCs w:val="30"/>
                <w:cs/>
              </w:rPr>
              <w:t>.</w:t>
            </w:r>
            <w:r>
              <w:rPr>
                <w:sz w:val="30"/>
                <w:szCs w:val="30"/>
              </w:rPr>
              <w:t>10</w:t>
            </w:r>
            <w:r>
              <w:rPr>
                <w:rFonts w:hint="cs"/>
                <w:sz w:val="30"/>
                <w:szCs w:val="30"/>
                <w:cs/>
              </w:rPr>
              <w:t xml:space="preserve"> ต่อปี</w:t>
            </w:r>
          </w:p>
        </w:tc>
      </w:tr>
      <w:tr w:rsidR="005E5193" w14:paraId="200122C5" w14:textId="77777777">
        <w:trPr>
          <w:trHeight w:val="20"/>
        </w:trPr>
        <w:tc>
          <w:tcPr>
            <w:tcW w:w="3945" w:type="dxa"/>
          </w:tcPr>
          <w:p w14:paraId="52D96F11" w14:textId="77777777" w:rsidR="005E5193" w:rsidRDefault="00F36FBE">
            <w:pPr>
              <w:jc w:val="thaiDistribute"/>
              <w:rPr>
                <w:spacing w:val="-6"/>
                <w:sz w:val="30"/>
                <w:szCs w:val="30"/>
                <w:cs/>
              </w:rPr>
            </w:pPr>
            <w:r>
              <w:rPr>
                <w:spacing w:val="-6"/>
                <w:sz w:val="30"/>
                <w:szCs w:val="30"/>
                <w:cs/>
              </w:rPr>
              <w:t>ราคาซื้อหลักทรัพย์ในความต้องการของตลาด</w:t>
            </w:r>
          </w:p>
        </w:tc>
        <w:tc>
          <w:tcPr>
            <w:tcW w:w="4819" w:type="dxa"/>
          </w:tcPr>
          <w:p w14:paraId="7A86CA05" w14:textId="77777777" w:rsidR="005E5193" w:rsidRDefault="00F36FBE">
            <w:pPr>
              <w:rPr>
                <w:sz w:val="30"/>
                <w:szCs w:val="30"/>
                <w:cs/>
              </w:rPr>
            </w:pPr>
            <w:r>
              <w:rPr>
                <w:sz w:val="30"/>
                <w:szCs w:val="30"/>
                <w:cs/>
              </w:rPr>
              <w:t>ราคาตลาด</w:t>
            </w:r>
          </w:p>
        </w:tc>
      </w:tr>
      <w:tr w:rsidR="005E5193" w14:paraId="2E27599E" w14:textId="77777777">
        <w:trPr>
          <w:trHeight w:val="20"/>
        </w:trPr>
        <w:tc>
          <w:tcPr>
            <w:tcW w:w="3945" w:type="dxa"/>
          </w:tcPr>
          <w:p w14:paraId="669FAA45" w14:textId="77777777" w:rsidR="005E5193" w:rsidRDefault="00F36FBE">
            <w:pPr>
              <w:jc w:val="thaiDistribute"/>
              <w:rPr>
                <w:spacing w:val="-6"/>
                <w:sz w:val="30"/>
                <w:szCs w:val="30"/>
                <w:cs/>
              </w:rPr>
            </w:pPr>
            <w:r>
              <w:rPr>
                <w:spacing w:val="-6"/>
                <w:sz w:val="30"/>
                <w:szCs w:val="30"/>
                <w:cs/>
              </w:rPr>
              <w:t>ราคาซื้อเงินลงทุน</w:t>
            </w:r>
          </w:p>
        </w:tc>
        <w:tc>
          <w:tcPr>
            <w:tcW w:w="4819" w:type="dxa"/>
          </w:tcPr>
          <w:p w14:paraId="1653F694" w14:textId="77777777" w:rsidR="005E5193" w:rsidRDefault="00F36FBE">
            <w:pPr>
              <w:rPr>
                <w:sz w:val="30"/>
                <w:szCs w:val="30"/>
                <w:cs/>
              </w:rPr>
            </w:pPr>
            <w:r>
              <w:rPr>
                <w:sz w:val="30"/>
                <w:szCs w:val="30"/>
                <w:cs/>
              </w:rPr>
              <w:t>ราคาที่ตกลงร่วมกัน</w:t>
            </w:r>
          </w:p>
        </w:tc>
      </w:tr>
      <w:tr w:rsidR="005E5193" w14:paraId="77622F2F" w14:textId="77777777">
        <w:trPr>
          <w:trHeight w:val="20"/>
        </w:trPr>
        <w:tc>
          <w:tcPr>
            <w:tcW w:w="3945" w:type="dxa"/>
          </w:tcPr>
          <w:p w14:paraId="36A5D1AC" w14:textId="77777777" w:rsidR="005E5193" w:rsidRDefault="00F36FBE">
            <w:pPr>
              <w:jc w:val="thaiDistribute"/>
              <w:rPr>
                <w:spacing w:val="-6"/>
                <w:sz w:val="30"/>
                <w:szCs w:val="30"/>
                <w:cs/>
              </w:rPr>
            </w:pPr>
            <w:r>
              <w:rPr>
                <w:rFonts w:hint="cs"/>
                <w:spacing w:val="-6"/>
                <w:sz w:val="30"/>
                <w:szCs w:val="30"/>
                <w:cs/>
              </w:rPr>
              <w:t>ราคาซื้อขายทรัพย์สินและสินทรัพย์ถาวร</w:t>
            </w:r>
          </w:p>
        </w:tc>
        <w:tc>
          <w:tcPr>
            <w:tcW w:w="4819" w:type="dxa"/>
          </w:tcPr>
          <w:p w14:paraId="12699412" w14:textId="77777777" w:rsidR="005E5193" w:rsidRDefault="00F36FBE">
            <w:pPr>
              <w:rPr>
                <w:sz w:val="30"/>
                <w:szCs w:val="30"/>
                <w:cs/>
              </w:rPr>
            </w:pPr>
            <w:r>
              <w:rPr>
                <w:sz w:val="30"/>
                <w:szCs w:val="30"/>
                <w:cs/>
              </w:rPr>
              <w:t>ราคาที่ตกลงร่วมกัน</w:t>
            </w:r>
          </w:p>
        </w:tc>
      </w:tr>
    </w:tbl>
    <w:p w14:paraId="0CB90434" w14:textId="77777777" w:rsidR="005E5193" w:rsidRDefault="005E5193">
      <w:pPr>
        <w:spacing w:line="48" w:lineRule="auto"/>
        <w:rPr>
          <w:b/>
          <w:bCs/>
          <w:sz w:val="30"/>
          <w:szCs w:val="30"/>
        </w:rPr>
      </w:pPr>
    </w:p>
    <w:p w14:paraId="30E3088C" w14:textId="77777777" w:rsidR="005E5193" w:rsidRDefault="00F36FBE">
      <w:pPr>
        <w:pStyle w:val="ListParagraph"/>
        <w:numPr>
          <w:ilvl w:val="0"/>
          <w:numId w:val="29"/>
        </w:numPr>
        <w:spacing w:before="240" w:after="120" w:line="216" w:lineRule="auto"/>
        <w:ind w:left="567" w:hanging="567"/>
        <w:contextualSpacing w:val="0"/>
        <w:rPr>
          <w:b/>
          <w:bCs/>
          <w:sz w:val="30"/>
          <w:szCs w:val="30"/>
        </w:rPr>
      </w:pPr>
      <w:r>
        <w:rPr>
          <w:rFonts w:hint="cs"/>
          <w:b/>
          <w:bCs/>
          <w:sz w:val="30"/>
          <w:szCs w:val="30"/>
          <w:cs/>
        </w:rPr>
        <w:t>เงินสดและรายการเทียบเท่าเงินสด</w:t>
      </w:r>
    </w:p>
    <w:tbl>
      <w:tblPr>
        <w:tblW w:w="8896" w:type="dxa"/>
        <w:tblInd w:w="392" w:type="dxa"/>
        <w:tblLayout w:type="fixed"/>
        <w:tblLook w:val="0000" w:firstRow="0" w:lastRow="0" w:firstColumn="0" w:lastColumn="0" w:noHBand="0" w:noVBand="0"/>
      </w:tblPr>
      <w:tblGrid>
        <w:gridCol w:w="3856"/>
        <w:gridCol w:w="1260"/>
        <w:gridCol w:w="1260"/>
        <w:gridCol w:w="1260"/>
        <w:gridCol w:w="1260"/>
      </w:tblGrid>
      <w:tr w:rsidR="005E5193" w14:paraId="4DD904AA" w14:textId="77777777">
        <w:trPr>
          <w:cantSplit/>
          <w:trHeight w:val="20"/>
        </w:trPr>
        <w:tc>
          <w:tcPr>
            <w:tcW w:w="3856" w:type="dxa"/>
            <w:vAlign w:val="bottom"/>
          </w:tcPr>
          <w:p w14:paraId="10CBAB8B" w14:textId="77777777" w:rsidR="005E5193" w:rsidRDefault="005E5193">
            <w:pPr>
              <w:tabs>
                <w:tab w:val="left" w:pos="360"/>
                <w:tab w:val="left" w:pos="900"/>
                <w:tab w:val="left" w:pos="1440"/>
              </w:tabs>
              <w:spacing w:before="40" w:after="20" w:line="216" w:lineRule="auto"/>
              <w:ind w:left="176" w:right="-18" w:hanging="176"/>
              <w:jc w:val="center"/>
            </w:pPr>
          </w:p>
        </w:tc>
        <w:tc>
          <w:tcPr>
            <w:tcW w:w="2520" w:type="dxa"/>
            <w:gridSpan w:val="2"/>
            <w:vAlign w:val="bottom"/>
          </w:tcPr>
          <w:p w14:paraId="7080AE50" w14:textId="77777777" w:rsidR="005E5193" w:rsidRDefault="005E5193">
            <w:pPr>
              <w:tabs>
                <w:tab w:val="left" w:pos="360"/>
                <w:tab w:val="left" w:pos="900"/>
                <w:tab w:val="left" w:pos="1440"/>
              </w:tabs>
              <w:spacing w:before="40" w:after="20" w:line="216" w:lineRule="auto"/>
              <w:ind w:left="-108"/>
              <w:jc w:val="center"/>
              <w:rPr>
                <w:cs/>
              </w:rPr>
            </w:pPr>
          </w:p>
        </w:tc>
        <w:tc>
          <w:tcPr>
            <w:tcW w:w="2520" w:type="dxa"/>
            <w:gridSpan w:val="2"/>
            <w:vAlign w:val="bottom"/>
          </w:tcPr>
          <w:p w14:paraId="13AC2375" w14:textId="77777777" w:rsidR="005E5193" w:rsidRDefault="00F36FBE">
            <w:pPr>
              <w:tabs>
                <w:tab w:val="left" w:pos="360"/>
                <w:tab w:val="left" w:pos="900"/>
                <w:tab w:val="left" w:pos="1440"/>
              </w:tabs>
              <w:spacing w:before="40" w:after="20" w:line="216" w:lineRule="auto"/>
              <w:ind w:right="-18"/>
              <w:jc w:val="right"/>
              <w:rPr>
                <w:cs/>
              </w:rPr>
            </w:pPr>
            <w:r>
              <w:rPr>
                <w:rFonts w:hint="cs"/>
                <w:b/>
                <w:bCs/>
                <w:spacing w:val="-6"/>
                <w:cs/>
              </w:rPr>
              <w:t xml:space="preserve">หน่วย </w:t>
            </w:r>
            <w:r>
              <w:rPr>
                <w:b/>
                <w:bCs/>
                <w:spacing w:val="-6"/>
                <w:cs/>
                <w:lang w:val="en-GB"/>
              </w:rPr>
              <w:t xml:space="preserve">: </w:t>
            </w:r>
            <w:r>
              <w:rPr>
                <w:rFonts w:hint="cs"/>
                <w:b/>
                <w:bCs/>
                <w:spacing w:val="-6"/>
                <w:cs/>
              </w:rPr>
              <w:t>พันบาท</w:t>
            </w:r>
          </w:p>
        </w:tc>
      </w:tr>
      <w:tr w:rsidR="005E5193" w14:paraId="795C35B2" w14:textId="77777777">
        <w:trPr>
          <w:cantSplit/>
          <w:trHeight w:val="20"/>
        </w:trPr>
        <w:tc>
          <w:tcPr>
            <w:tcW w:w="3856" w:type="dxa"/>
            <w:vAlign w:val="bottom"/>
          </w:tcPr>
          <w:p w14:paraId="1994BA56" w14:textId="77777777" w:rsidR="005E5193" w:rsidRDefault="005E5193">
            <w:pPr>
              <w:tabs>
                <w:tab w:val="left" w:pos="360"/>
                <w:tab w:val="left" w:pos="900"/>
                <w:tab w:val="left" w:pos="1440"/>
              </w:tabs>
              <w:spacing w:before="40" w:after="20" w:line="216" w:lineRule="auto"/>
              <w:ind w:left="176" w:right="-18" w:hanging="176"/>
              <w:jc w:val="center"/>
            </w:pPr>
          </w:p>
        </w:tc>
        <w:tc>
          <w:tcPr>
            <w:tcW w:w="2520" w:type="dxa"/>
            <w:gridSpan w:val="2"/>
            <w:vAlign w:val="bottom"/>
          </w:tcPr>
          <w:p w14:paraId="79BD4124" w14:textId="77777777" w:rsidR="005E5193" w:rsidRDefault="00F36FBE">
            <w:pPr>
              <w:pBdr>
                <w:bottom w:val="single" w:sz="4" w:space="1" w:color="auto"/>
              </w:pBdr>
              <w:spacing w:before="40" w:after="20" w:line="216" w:lineRule="auto"/>
              <w:ind w:left="5"/>
              <w:jc w:val="center"/>
              <w:rPr>
                <w:cs/>
              </w:rPr>
            </w:pPr>
            <w:r>
              <w:rPr>
                <w:cs/>
              </w:rPr>
              <w:t>งบการเงินรวม</w:t>
            </w:r>
          </w:p>
        </w:tc>
        <w:tc>
          <w:tcPr>
            <w:tcW w:w="2520" w:type="dxa"/>
            <w:gridSpan w:val="2"/>
            <w:vAlign w:val="bottom"/>
          </w:tcPr>
          <w:p w14:paraId="6C79025A" w14:textId="77777777" w:rsidR="005E5193" w:rsidRDefault="00F36FBE">
            <w:pPr>
              <w:pBdr>
                <w:bottom w:val="single" w:sz="4" w:space="1" w:color="auto"/>
              </w:pBdr>
              <w:tabs>
                <w:tab w:val="left" w:pos="360"/>
                <w:tab w:val="left" w:pos="900"/>
                <w:tab w:val="left" w:pos="1440"/>
              </w:tabs>
              <w:spacing w:before="40" w:after="20" w:line="216" w:lineRule="auto"/>
              <w:ind w:right="-18"/>
              <w:jc w:val="center"/>
            </w:pPr>
            <w:r>
              <w:rPr>
                <w:cs/>
              </w:rPr>
              <w:t>งบการเงินเฉพาะกิจการ</w:t>
            </w:r>
          </w:p>
        </w:tc>
      </w:tr>
      <w:tr w:rsidR="005E5193" w14:paraId="5DA867F9" w14:textId="77777777">
        <w:trPr>
          <w:trHeight w:val="20"/>
        </w:trPr>
        <w:tc>
          <w:tcPr>
            <w:tcW w:w="3856" w:type="dxa"/>
            <w:vAlign w:val="bottom"/>
          </w:tcPr>
          <w:p w14:paraId="6184E95E" w14:textId="77777777" w:rsidR="005E5193" w:rsidRDefault="005E5193">
            <w:pPr>
              <w:tabs>
                <w:tab w:val="left" w:pos="360"/>
                <w:tab w:val="left" w:pos="900"/>
                <w:tab w:val="left" w:pos="1440"/>
              </w:tabs>
              <w:spacing w:before="40" w:after="20" w:line="216" w:lineRule="auto"/>
              <w:ind w:right="-18"/>
              <w:jc w:val="center"/>
            </w:pPr>
          </w:p>
        </w:tc>
        <w:tc>
          <w:tcPr>
            <w:tcW w:w="1260" w:type="dxa"/>
            <w:vAlign w:val="bottom"/>
          </w:tcPr>
          <w:p w14:paraId="42F9B728" w14:textId="77777777" w:rsidR="005E5193" w:rsidRDefault="00F36FBE">
            <w:pPr>
              <w:pBdr>
                <w:bottom w:val="single" w:sz="4" w:space="1" w:color="auto"/>
              </w:pBdr>
              <w:spacing w:before="40" w:after="20" w:line="216" w:lineRule="auto"/>
              <w:ind w:left="5"/>
              <w:jc w:val="right"/>
            </w:pPr>
            <w:r>
              <w:t>30</w:t>
            </w:r>
            <w:r>
              <w:rPr>
                <w:cs/>
              </w:rPr>
              <w:t xml:space="preserve"> ม</w:t>
            </w:r>
            <w:r>
              <w:rPr>
                <w:rFonts w:hint="cs"/>
                <w:cs/>
              </w:rPr>
              <w:t>ิถุนายน</w:t>
            </w:r>
            <w:r>
              <w:rPr>
                <w:cs/>
              </w:rPr>
              <w:t xml:space="preserve"> </w:t>
            </w:r>
            <w:r>
              <w:t>256</w:t>
            </w:r>
            <w:r>
              <w:rPr>
                <w:rFonts w:hint="cs"/>
              </w:rPr>
              <w:t>5</w:t>
            </w:r>
          </w:p>
        </w:tc>
        <w:tc>
          <w:tcPr>
            <w:tcW w:w="1260" w:type="dxa"/>
            <w:vAlign w:val="bottom"/>
          </w:tcPr>
          <w:p w14:paraId="00F4449D" w14:textId="77777777" w:rsidR="005E5193" w:rsidRDefault="00F36FBE">
            <w:pPr>
              <w:pBdr>
                <w:bottom w:val="single" w:sz="4" w:space="1" w:color="auto"/>
              </w:pBdr>
              <w:spacing w:before="40" w:after="20" w:line="216" w:lineRule="auto"/>
              <w:jc w:val="right"/>
            </w:pPr>
            <w:r>
              <w:t>31</w:t>
            </w:r>
            <w:r>
              <w:rPr>
                <w:cs/>
              </w:rPr>
              <w:t xml:space="preserve"> ธันวาคม </w:t>
            </w:r>
            <w:r>
              <w:t>256</w:t>
            </w:r>
            <w:r>
              <w:rPr>
                <w:rFonts w:hint="cs"/>
              </w:rPr>
              <w:t>4</w:t>
            </w:r>
          </w:p>
        </w:tc>
        <w:tc>
          <w:tcPr>
            <w:tcW w:w="1260" w:type="dxa"/>
            <w:vAlign w:val="bottom"/>
          </w:tcPr>
          <w:p w14:paraId="35F8EEA9" w14:textId="77777777" w:rsidR="005E5193" w:rsidRDefault="00F36FBE">
            <w:pPr>
              <w:pBdr>
                <w:bottom w:val="single" w:sz="4" w:space="1" w:color="auto"/>
              </w:pBdr>
              <w:spacing w:before="40" w:after="20" w:line="216" w:lineRule="auto"/>
              <w:ind w:left="36" w:right="15"/>
              <w:jc w:val="right"/>
            </w:pPr>
            <w:r>
              <w:t>30</w:t>
            </w:r>
            <w:r>
              <w:rPr>
                <w:cs/>
              </w:rPr>
              <w:t xml:space="preserve"> ม</w:t>
            </w:r>
            <w:r>
              <w:rPr>
                <w:rFonts w:hint="cs"/>
                <w:cs/>
              </w:rPr>
              <w:t>ิถุนายน</w:t>
            </w:r>
            <w:r>
              <w:rPr>
                <w:cs/>
              </w:rPr>
              <w:t xml:space="preserve"> </w:t>
            </w:r>
            <w:r>
              <w:t>256</w:t>
            </w:r>
            <w:r>
              <w:rPr>
                <w:rFonts w:hint="cs"/>
              </w:rPr>
              <w:t>5</w:t>
            </w:r>
          </w:p>
        </w:tc>
        <w:tc>
          <w:tcPr>
            <w:tcW w:w="1260" w:type="dxa"/>
            <w:vAlign w:val="bottom"/>
          </w:tcPr>
          <w:p w14:paraId="29E8A902" w14:textId="77777777" w:rsidR="005E5193" w:rsidRDefault="00F36FBE">
            <w:pPr>
              <w:pBdr>
                <w:bottom w:val="single" w:sz="4" w:space="1" w:color="auto"/>
              </w:pBdr>
              <w:spacing w:before="40" w:after="20" w:line="216" w:lineRule="auto"/>
              <w:ind w:left="52"/>
              <w:jc w:val="right"/>
            </w:pPr>
            <w:r>
              <w:t>31</w:t>
            </w:r>
            <w:r>
              <w:rPr>
                <w:cs/>
              </w:rPr>
              <w:t xml:space="preserve"> ธันวาคม </w:t>
            </w:r>
            <w:r>
              <w:t>256</w:t>
            </w:r>
            <w:r>
              <w:rPr>
                <w:rFonts w:hint="cs"/>
              </w:rPr>
              <w:t>4</w:t>
            </w:r>
          </w:p>
        </w:tc>
      </w:tr>
      <w:tr w:rsidR="005E5193" w14:paraId="7182F01C" w14:textId="77777777">
        <w:trPr>
          <w:trHeight w:val="20"/>
        </w:trPr>
        <w:tc>
          <w:tcPr>
            <w:tcW w:w="3856" w:type="dxa"/>
            <w:vAlign w:val="bottom"/>
          </w:tcPr>
          <w:p w14:paraId="20A9A8C8" w14:textId="77777777" w:rsidR="005E5193" w:rsidRDefault="00F36FBE">
            <w:pPr>
              <w:tabs>
                <w:tab w:val="left" w:pos="360"/>
                <w:tab w:val="left" w:pos="900"/>
                <w:tab w:val="left" w:pos="1440"/>
              </w:tabs>
              <w:spacing w:before="40" w:after="20" w:line="216" w:lineRule="auto"/>
              <w:ind w:right="-18" w:firstLine="148"/>
              <w:rPr>
                <w:cs/>
              </w:rPr>
            </w:pPr>
            <w:r>
              <w:rPr>
                <w:rFonts w:hint="cs"/>
                <w:cs/>
              </w:rPr>
              <w:t>เงินสด</w:t>
            </w:r>
          </w:p>
        </w:tc>
        <w:tc>
          <w:tcPr>
            <w:tcW w:w="1260" w:type="dxa"/>
            <w:shd w:val="clear" w:color="auto" w:fill="auto"/>
            <w:vAlign w:val="bottom"/>
          </w:tcPr>
          <w:p w14:paraId="27BCB4A9" w14:textId="77777777" w:rsidR="005E5193" w:rsidRDefault="00F36FBE">
            <w:pPr>
              <w:spacing w:before="40" w:after="20" w:line="216" w:lineRule="auto"/>
              <w:ind w:left="5"/>
              <w:jc w:val="right"/>
            </w:pPr>
            <w:r>
              <w:t>968</w:t>
            </w:r>
          </w:p>
        </w:tc>
        <w:tc>
          <w:tcPr>
            <w:tcW w:w="1260" w:type="dxa"/>
            <w:vAlign w:val="bottom"/>
          </w:tcPr>
          <w:p w14:paraId="0D6B6D1F" w14:textId="77777777" w:rsidR="005E5193" w:rsidRDefault="00F36FBE">
            <w:pPr>
              <w:jc w:val="right"/>
            </w:pPr>
            <w:r>
              <w:fldChar w:fldCharType="begin"/>
            </w:r>
            <w:r>
              <w:rPr>
                <w:cs/>
              </w:rPr>
              <w:instrText xml:space="preserve"> =</w:instrText>
            </w:r>
            <w:r>
              <w:instrText xml:space="preserve">399 \# </w:instrText>
            </w:r>
            <w:r>
              <w:rPr>
                <w:cs/>
              </w:rPr>
              <w:instrText>"</w:instrText>
            </w:r>
            <w:r>
              <w:instrText>#,##0</w:instrText>
            </w:r>
            <w:r>
              <w:rPr>
                <w:cs/>
              </w:rPr>
              <w:instrText xml:space="preserve">" </w:instrText>
            </w:r>
            <w:r>
              <w:fldChar w:fldCharType="separate"/>
            </w:r>
            <w:r>
              <w:rPr>
                <w:noProof/>
              </w:rPr>
              <w:t xml:space="preserve"> 399</w:t>
            </w:r>
            <w:r>
              <w:fldChar w:fldCharType="end"/>
            </w:r>
          </w:p>
        </w:tc>
        <w:tc>
          <w:tcPr>
            <w:tcW w:w="1260" w:type="dxa"/>
            <w:shd w:val="clear" w:color="auto" w:fill="auto"/>
            <w:vAlign w:val="bottom"/>
          </w:tcPr>
          <w:p w14:paraId="6D45FACD" w14:textId="77777777" w:rsidR="005E5193" w:rsidRDefault="00F36FBE">
            <w:pPr>
              <w:spacing w:before="40" w:after="20" w:line="216" w:lineRule="auto"/>
              <w:ind w:left="36" w:right="15"/>
              <w:jc w:val="right"/>
            </w:pPr>
            <w:r>
              <w:t>733</w:t>
            </w:r>
          </w:p>
        </w:tc>
        <w:tc>
          <w:tcPr>
            <w:tcW w:w="1260" w:type="dxa"/>
            <w:vAlign w:val="bottom"/>
          </w:tcPr>
          <w:p w14:paraId="30B381AF" w14:textId="77777777" w:rsidR="005E5193" w:rsidRDefault="00F36FBE">
            <w:pPr>
              <w:ind w:left="-18"/>
              <w:jc w:val="right"/>
            </w:pPr>
            <w:r>
              <w:fldChar w:fldCharType="begin"/>
            </w:r>
            <w:r>
              <w:rPr>
                <w:cs/>
              </w:rPr>
              <w:instrText xml:space="preserve"> =</w:instrText>
            </w:r>
            <w:r>
              <w:instrText xml:space="preserve">377 \# </w:instrText>
            </w:r>
            <w:r>
              <w:rPr>
                <w:cs/>
              </w:rPr>
              <w:instrText>"</w:instrText>
            </w:r>
            <w:r>
              <w:instrText>#,##0</w:instrText>
            </w:r>
            <w:r>
              <w:rPr>
                <w:cs/>
              </w:rPr>
              <w:instrText xml:space="preserve">" </w:instrText>
            </w:r>
            <w:r>
              <w:fldChar w:fldCharType="separate"/>
            </w:r>
            <w:r>
              <w:rPr>
                <w:noProof/>
              </w:rPr>
              <w:t xml:space="preserve"> 377</w:t>
            </w:r>
            <w:r>
              <w:fldChar w:fldCharType="end"/>
            </w:r>
          </w:p>
        </w:tc>
      </w:tr>
      <w:tr w:rsidR="005E5193" w14:paraId="24F630AA" w14:textId="77777777">
        <w:trPr>
          <w:trHeight w:val="20"/>
        </w:trPr>
        <w:tc>
          <w:tcPr>
            <w:tcW w:w="3856" w:type="dxa"/>
            <w:vAlign w:val="bottom"/>
          </w:tcPr>
          <w:p w14:paraId="474264B2" w14:textId="77777777" w:rsidR="005E5193" w:rsidRDefault="00F36FBE">
            <w:pPr>
              <w:tabs>
                <w:tab w:val="left" w:pos="360"/>
                <w:tab w:val="left" w:pos="900"/>
                <w:tab w:val="left" w:pos="1440"/>
              </w:tabs>
              <w:spacing w:before="40" w:after="20" w:line="216" w:lineRule="auto"/>
              <w:ind w:right="-18" w:firstLine="148"/>
              <w:rPr>
                <w:cs/>
              </w:rPr>
            </w:pPr>
            <w:r>
              <w:rPr>
                <w:rFonts w:hint="cs"/>
                <w:cs/>
              </w:rPr>
              <w:t>เงินฝากธนาคารประเภทจ่ายคืนเมื่อทวงถาม</w:t>
            </w:r>
          </w:p>
        </w:tc>
        <w:tc>
          <w:tcPr>
            <w:tcW w:w="1260" w:type="dxa"/>
            <w:shd w:val="clear" w:color="auto" w:fill="auto"/>
            <w:vAlign w:val="bottom"/>
          </w:tcPr>
          <w:p w14:paraId="591DEAB0" w14:textId="77777777" w:rsidR="005E5193" w:rsidRDefault="00F36FBE">
            <w:pPr>
              <w:spacing w:before="40" w:after="20" w:line="216" w:lineRule="auto"/>
              <w:ind w:left="5"/>
              <w:jc w:val="right"/>
            </w:pPr>
            <w:r>
              <w:t>39,581</w:t>
            </w:r>
          </w:p>
        </w:tc>
        <w:tc>
          <w:tcPr>
            <w:tcW w:w="1260" w:type="dxa"/>
            <w:vAlign w:val="bottom"/>
          </w:tcPr>
          <w:p w14:paraId="6BC13C99" w14:textId="77777777" w:rsidR="005E5193" w:rsidRDefault="00F36FBE">
            <w:pPr>
              <w:jc w:val="right"/>
            </w:pPr>
            <w:r>
              <w:fldChar w:fldCharType="begin"/>
            </w:r>
            <w:r>
              <w:rPr>
                <w:cs/>
              </w:rPr>
              <w:instrText xml:space="preserve"> =</w:instrText>
            </w:r>
            <w:r>
              <w:instrText xml:space="preserve">32572 \# </w:instrText>
            </w:r>
            <w:r>
              <w:rPr>
                <w:cs/>
              </w:rPr>
              <w:instrText>"</w:instrText>
            </w:r>
            <w:r>
              <w:instrText>#,##0</w:instrText>
            </w:r>
            <w:r>
              <w:rPr>
                <w:cs/>
              </w:rPr>
              <w:instrText xml:space="preserve">" </w:instrText>
            </w:r>
            <w:r>
              <w:fldChar w:fldCharType="separate"/>
            </w:r>
            <w:r>
              <w:rPr>
                <w:noProof/>
              </w:rPr>
              <w:t>32,572</w:t>
            </w:r>
            <w:r>
              <w:fldChar w:fldCharType="end"/>
            </w:r>
          </w:p>
        </w:tc>
        <w:tc>
          <w:tcPr>
            <w:tcW w:w="1260" w:type="dxa"/>
            <w:shd w:val="clear" w:color="auto" w:fill="auto"/>
            <w:vAlign w:val="bottom"/>
          </w:tcPr>
          <w:p w14:paraId="6F3EB18A" w14:textId="77777777" w:rsidR="005E5193" w:rsidRDefault="00F36FBE">
            <w:pPr>
              <w:spacing w:before="40" w:after="20" w:line="216" w:lineRule="auto"/>
              <w:ind w:left="36" w:right="15"/>
              <w:jc w:val="right"/>
            </w:pPr>
            <w:r>
              <w:t>31,441</w:t>
            </w:r>
          </w:p>
        </w:tc>
        <w:tc>
          <w:tcPr>
            <w:tcW w:w="1260" w:type="dxa"/>
            <w:vAlign w:val="bottom"/>
          </w:tcPr>
          <w:p w14:paraId="532DF3FE" w14:textId="77777777" w:rsidR="005E5193" w:rsidRDefault="00F36FBE">
            <w:pPr>
              <w:ind w:left="-18"/>
              <w:jc w:val="right"/>
            </w:pPr>
            <w:r>
              <w:fldChar w:fldCharType="begin"/>
            </w:r>
            <w:r>
              <w:rPr>
                <w:cs/>
              </w:rPr>
              <w:instrText xml:space="preserve"> =</w:instrText>
            </w:r>
            <w:r>
              <w:instrText xml:space="preserve">23917 \# </w:instrText>
            </w:r>
            <w:r>
              <w:rPr>
                <w:cs/>
              </w:rPr>
              <w:instrText>"</w:instrText>
            </w:r>
            <w:r>
              <w:instrText>#,##0</w:instrText>
            </w:r>
            <w:r>
              <w:rPr>
                <w:cs/>
              </w:rPr>
              <w:instrText xml:space="preserve">" </w:instrText>
            </w:r>
            <w:r>
              <w:fldChar w:fldCharType="separate"/>
            </w:r>
            <w:r>
              <w:rPr>
                <w:noProof/>
              </w:rPr>
              <w:t>23,917</w:t>
            </w:r>
            <w:r>
              <w:fldChar w:fldCharType="end"/>
            </w:r>
          </w:p>
        </w:tc>
      </w:tr>
      <w:tr w:rsidR="005E5193" w14:paraId="0D59E327" w14:textId="77777777">
        <w:trPr>
          <w:trHeight w:val="20"/>
        </w:trPr>
        <w:tc>
          <w:tcPr>
            <w:tcW w:w="3856" w:type="dxa"/>
            <w:vAlign w:val="center"/>
          </w:tcPr>
          <w:p w14:paraId="13B5B7FC" w14:textId="77777777" w:rsidR="005E5193" w:rsidRDefault="00F36FBE">
            <w:pPr>
              <w:tabs>
                <w:tab w:val="left" w:pos="360"/>
                <w:tab w:val="left" w:pos="900"/>
                <w:tab w:val="left" w:pos="1440"/>
              </w:tabs>
              <w:spacing w:before="40" w:after="20" w:line="216" w:lineRule="auto"/>
              <w:ind w:right="-18" w:firstLine="148"/>
              <w:rPr>
                <w:cs/>
              </w:rPr>
            </w:pPr>
            <w:r>
              <w:rPr>
                <w:rFonts w:hint="cs"/>
                <w:cs/>
              </w:rPr>
              <w:t>เงินลงทุนระยะสั้นที่มีสภาพคล่องสูง</w:t>
            </w:r>
          </w:p>
        </w:tc>
        <w:tc>
          <w:tcPr>
            <w:tcW w:w="1260" w:type="dxa"/>
            <w:shd w:val="clear" w:color="auto" w:fill="auto"/>
            <w:vAlign w:val="bottom"/>
          </w:tcPr>
          <w:p w14:paraId="3D600A4D" w14:textId="77777777" w:rsidR="005E5193" w:rsidRDefault="00F36FBE">
            <w:pPr>
              <w:spacing w:before="40" w:after="20" w:line="216" w:lineRule="auto"/>
              <w:ind w:left="5"/>
              <w:jc w:val="right"/>
            </w:pPr>
            <w:r>
              <w:fldChar w:fldCharType="begin"/>
            </w:r>
            <w:r>
              <w:rPr>
                <w:cs/>
              </w:rPr>
              <w:instrText xml:space="preserve"> =</w:instrText>
            </w:r>
            <w:r>
              <w:instrText xml:space="preserve">138000 \# </w:instrText>
            </w:r>
            <w:r>
              <w:rPr>
                <w:cs/>
              </w:rPr>
              <w:instrText>"</w:instrText>
            </w:r>
            <w:r>
              <w:instrText>#,##0</w:instrText>
            </w:r>
            <w:r>
              <w:rPr>
                <w:cs/>
              </w:rPr>
              <w:instrText xml:space="preserve">" </w:instrText>
            </w:r>
            <w:r>
              <w:fldChar w:fldCharType="separate"/>
            </w:r>
            <w:r>
              <w:rPr>
                <w:noProof/>
              </w:rPr>
              <w:t>135,000</w:t>
            </w:r>
            <w:r>
              <w:fldChar w:fldCharType="end"/>
            </w:r>
          </w:p>
        </w:tc>
        <w:tc>
          <w:tcPr>
            <w:tcW w:w="1260" w:type="dxa"/>
            <w:vAlign w:val="bottom"/>
          </w:tcPr>
          <w:p w14:paraId="2877F7F4" w14:textId="77777777" w:rsidR="005E5193" w:rsidRDefault="00F36FBE">
            <w:pPr>
              <w:spacing w:before="40" w:after="20" w:line="216" w:lineRule="auto"/>
              <w:ind w:left="5"/>
              <w:jc w:val="right"/>
            </w:pPr>
            <w:r>
              <w:fldChar w:fldCharType="begin"/>
            </w:r>
            <w:r>
              <w:rPr>
                <w:cs/>
              </w:rPr>
              <w:instrText xml:space="preserve"> =</w:instrText>
            </w:r>
            <w:r>
              <w:instrText xml:space="preserve">150000 \# </w:instrText>
            </w:r>
            <w:r>
              <w:rPr>
                <w:cs/>
              </w:rPr>
              <w:instrText>"</w:instrText>
            </w:r>
            <w:r>
              <w:instrText>#,##0</w:instrText>
            </w:r>
            <w:r>
              <w:rPr>
                <w:cs/>
              </w:rPr>
              <w:instrText xml:space="preserve">" </w:instrText>
            </w:r>
            <w:r>
              <w:fldChar w:fldCharType="separate"/>
            </w:r>
            <w:r>
              <w:rPr>
                <w:noProof/>
              </w:rPr>
              <w:t>150,000</w:t>
            </w:r>
            <w:r>
              <w:fldChar w:fldCharType="end"/>
            </w:r>
          </w:p>
        </w:tc>
        <w:tc>
          <w:tcPr>
            <w:tcW w:w="1260" w:type="dxa"/>
            <w:shd w:val="clear" w:color="auto" w:fill="auto"/>
            <w:vAlign w:val="bottom"/>
          </w:tcPr>
          <w:p w14:paraId="1D700629" w14:textId="77777777" w:rsidR="005E5193" w:rsidRDefault="00F36FBE">
            <w:pPr>
              <w:tabs>
                <w:tab w:val="decimal" w:pos="1044"/>
              </w:tabs>
              <w:spacing w:before="40" w:after="20" w:line="216" w:lineRule="auto"/>
              <w:ind w:left="36" w:right="15"/>
              <w:jc w:val="right"/>
            </w:pPr>
            <w:r>
              <w:fldChar w:fldCharType="begin"/>
            </w:r>
            <w:r>
              <w:rPr>
                <w:cs/>
              </w:rPr>
              <w:instrText xml:space="preserve"> =</w:instrText>
            </w:r>
            <w:r>
              <w:instrText xml:space="preserve">118000 \# </w:instrText>
            </w:r>
            <w:r>
              <w:rPr>
                <w:cs/>
              </w:rPr>
              <w:instrText>"</w:instrText>
            </w:r>
            <w:r>
              <w:instrText>#,##0</w:instrText>
            </w:r>
            <w:r>
              <w:rPr>
                <w:cs/>
              </w:rPr>
              <w:instrText xml:space="preserve">" </w:instrText>
            </w:r>
            <w:r>
              <w:fldChar w:fldCharType="separate"/>
            </w:r>
            <w:r>
              <w:rPr>
                <w:noProof/>
              </w:rPr>
              <w:t>118,000</w:t>
            </w:r>
            <w:r>
              <w:fldChar w:fldCharType="end"/>
            </w:r>
          </w:p>
        </w:tc>
        <w:tc>
          <w:tcPr>
            <w:tcW w:w="1260" w:type="dxa"/>
            <w:vAlign w:val="bottom"/>
          </w:tcPr>
          <w:p w14:paraId="6DA92769" w14:textId="77777777" w:rsidR="005E5193" w:rsidRDefault="00F36FBE">
            <w:pPr>
              <w:spacing w:before="40" w:after="20" w:line="216" w:lineRule="auto"/>
              <w:ind w:left="5"/>
              <w:jc w:val="right"/>
            </w:pPr>
            <w:r>
              <w:fldChar w:fldCharType="begin"/>
            </w:r>
            <w:r>
              <w:rPr>
                <w:cs/>
              </w:rPr>
              <w:instrText xml:space="preserve"> =</w:instrText>
            </w:r>
            <w:r>
              <w:instrText xml:space="preserve">118000 \# </w:instrText>
            </w:r>
            <w:r>
              <w:rPr>
                <w:cs/>
              </w:rPr>
              <w:instrText>"</w:instrText>
            </w:r>
            <w:r>
              <w:instrText>#,##0</w:instrText>
            </w:r>
            <w:r>
              <w:rPr>
                <w:cs/>
              </w:rPr>
              <w:instrText xml:space="preserve">" </w:instrText>
            </w:r>
            <w:r>
              <w:fldChar w:fldCharType="separate"/>
            </w:r>
            <w:r>
              <w:rPr>
                <w:noProof/>
              </w:rPr>
              <w:t>118,000</w:t>
            </w:r>
            <w:r>
              <w:fldChar w:fldCharType="end"/>
            </w:r>
          </w:p>
        </w:tc>
      </w:tr>
      <w:tr w:rsidR="005E5193" w14:paraId="7EAC2A31" w14:textId="77777777">
        <w:trPr>
          <w:trHeight w:val="20"/>
        </w:trPr>
        <w:tc>
          <w:tcPr>
            <w:tcW w:w="3856" w:type="dxa"/>
            <w:vAlign w:val="center"/>
          </w:tcPr>
          <w:p w14:paraId="4C6C1A52" w14:textId="77777777" w:rsidR="005E5193" w:rsidRDefault="00F36FBE" w:rsidP="009F152B">
            <w:pPr>
              <w:tabs>
                <w:tab w:val="left" w:pos="360"/>
                <w:tab w:val="left" w:pos="900"/>
                <w:tab w:val="left" w:pos="1440"/>
              </w:tabs>
              <w:spacing w:before="40" w:after="20" w:line="216" w:lineRule="auto"/>
              <w:ind w:left="220" w:right="-18" w:hanging="72"/>
              <w:rPr>
                <w:cs/>
              </w:rPr>
            </w:pPr>
            <w:r>
              <w:rPr>
                <w:rFonts w:hint="cs"/>
                <w:cs/>
              </w:rPr>
              <w:t>เงินฝากในกระเป๋าสินทรัพย์ดิจิทัลที่มีสภาพคล่องสูง</w:t>
            </w:r>
          </w:p>
        </w:tc>
        <w:tc>
          <w:tcPr>
            <w:tcW w:w="1260" w:type="dxa"/>
            <w:shd w:val="clear" w:color="auto" w:fill="auto"/>
            <w:vAlign w:val="bottom"/>
          </w:tcPr>
          <w:p w14:paraId="6A3A9CBE" w14:textId="77777777" w:rsidR="005E5193" w:rsidRDefault="00F36FBE">
            <w:pPr>
              <w:pBdr>
                <w:bottom w:val="single" w:sz="4" w:space="1" w:color="auto"/>
              </w:pBdr>
              <w:spacing w:before="40" w:after="20" w:line="216" w:lineRule="auto"/>
              <w:ind w:left="5"/>
              <w:jc w:val="right"/>
            </w:pPr>
            <w:r>
              <w:t>1,054</w:t>
            </w:r>
          </w:p>
        </w:tc>
        <w:tc>
          <w:tcPr>
            <w:tcW w:w="1260" w:type="dxa"/>
            <w:vAlign w:val="bottom"/>
          </w:tcPr>
          <w:p w14:paraId="659C26DF" w14:textId="77777777" w:rsidR="005E5193" w:rsidRDefault="00F36FBE">
            <w:pPr>
              <w:pBdr>
                <w:bottom w:val="single" w:sz="4" w:space="1" w:color="auto"/>
              </w:pBdr>
              <w:spacing w:before="40" w:after="20" w:line="216" w:lineRule="auto"/>
              <w:ind w:left="5"/>
              <w:jc w:val="right"/>
            </w:pPr>
            <w:r>
              <w:fldChar w:fldCharType="begin"/>
            </w:r>
            <w:r>
              <w:rPr>
                <w:cs/>
              </w:rPr>
              <w:instrText xml:space="preserve"> =</w:instrText>
            </w:r>
            <w:r>
              <w:instrText xml:space="preserve">15470 \# </w:instrText>
            </w:r>
            <w:r>
              <w:rPr>
                <w:cs/>
              </w:rPr>
              <w:instrText>"</w:instrText>
            </w:r>
            <w:r>
              <w:instrText>#,##0</w:instrText>
            </w:r>
            <w:r>
              <w:rPr>
                <w:cs/>
              </w:rPr>
              <w:instrText xml:space="preserve">" </w:instrText>
            </w:r>
            <w:r>
              <w:fldChar w:fldCharType="separate"/>
            </w:r>
            <w:r>
              <w:rPr>
                <w:noProof/>
              </w:rPr>
              <w:t>15,470</w:t>
            </w:r>
            <w:r>
              <w:fldChar w:fldCharType="end"/>
            </w:r>
          </w:p>
        </w:tc>
        <w:tc>
          <w:tcPr>
            <w:tcW w:w="1260" w:type="dxa"/>
            <w:shd w:val="clear" w:color="auto" w:fill="auto"/>
            <w:vAlign w:val="bottom"/>
          </w:tcPr>
          <w:p w14:paraId="328C30E6" w14:textId="77777777" w:rsidR="005E5193" w:rsidRDefault="00F36FBE">
            <w:pPr>
              <w:pBdr>
                <w:bottom w:val="single" w:sz="4" w:space="1" w:color="auto"/>
              </w:pBdr>
              <w:tabs>
                <w:tab w:val="decimal" w:pos="1044"/>
              </w:tabs>
              <w:spacing w:before="40" w:after="20" w:line="216" w:lineRule="auto"/>
              <w:ind w:left="36" w:right="15"/>
              <w:jc w:val="right"/>
            </w:pPr>
            <w:r>
              <w:rPr>
                <w:rFonts w:hint="cs"/>
                <w:cs/>
              </w:rPr>
              <w:t>2</w:t>
            </w:r>
          </w:p>
        </w:tc>
        <w:tc>
          <w:tcPr>
            <w:tcW w:w="1260" w:type="dxa"/>
            <w:vAlign w:val="bottom"/>
          </w:tcPr>
          <w:p w14:paraId="473CB302" w14:textId="77777777" w:rsidR="005E5193" w:rsidRDefault="00F36FBE">
            <w:pPr>
              <w:pBdr>
                <w:bottom w:val="single" w:sz="4" w:space="1" w:color="auto"/>
              </w:pBdr>
              <w:spacing w:before="40" w:after="20" w:line="216" w:lineRule="auto"/>
              <w:ind w:left="5"/>
              <w:jc w:val="right"/>
            </w:pPr>
            <w:r>
              <w:fldChar w:fldCharType="begin"/>
            </w:r>
            <w:r>
              <w:rPr>
                <w:cs/>
              </w:rPr>
              <w:instrText xml:space="preserve"> =</w:instrText>
            </w:r>
            <w:r>
              <w:instrText xml:space="preserve">15470 \# </w:instrText>
            </w:r>
            <w:r>
              <w:rPr>
                <w:cs/>
              </w:rPr>
              <w:instrText>"</w:instrText>
            </w:r>
            <w:r>
              <w:instrText>#,##0</w:instrText>
            </w:r>
            <w:r>
              <w:rPr>
                <w:cs/>
              </w:rPr>
              <w:instrText xml:space="preserve">" </w:instrText>
            </w:r>
            <w:r>
              <w:fldChar w:fldCharType="separate"/>
            </w:r>
            <w:r>
              <w:rPr>
                <w:noProof/>
              </w:rPr>
              <w:t>15,470</w:t>
            </w:r>
            <w:r>
              <w:fldChar w:fldCharType="end"/>
            </w:r>
          </w:p>
        </w:tc>
      </w:tr>
      <w:tr w:rsidR="005E5193" w14:paraId="0BF95BD4" w14:textId="77777777">
        <w:trPr>
          <w:trHeight w:val="20"/>
        </w:trPr>
        <w:tc>
          <w:tcPr>
            <w:tcW w:w="3856" w:type="dxa"/>
            <w:vAlign w:val="bottom"/>
          </w:tcPr>
          <w:p w14:paraId="2DDB8B2B" w14:textId="77777777" w:rsidR="005E5193" w:rsidRDefault="00F36FBE">
            <w:pPr>
              <w:tabs>
                <w:tab w:val="left" w:pos="360"/>
                <w:tab w:val="left" w:pos="900"/>
                <w:tab w:val="left" w:pos="1440"/>
              </w:tabs>
              <w:spacing w:before="40" w:after="20" w:line="216" w:lineRule="auto"/>
              <w:ind w:left="175" w:right="-18" w:hanging="27"/>
              <w:rPr>
                <w:b/>
                <w:bCs/>
                <w:cs/>
              </w:rPr>
            </w:pPr>
            <w:r>
              <w:rPr>
                <w:rFonts w:hint="cs"/>
                <w:b/>
                <w:bCs/>
                <w:cs/>
              </w:rPr>
              <w:t>รวม</w:t>
            </w:r>
          </w:p>
        </w:tc>
        <w:tc>
          <w:tcPr>
            <w:tcW w:w="1260" w:type="dxa"/>
            <w:shd w:val="clear" w:color="auto" w:fill="auto"/>
            <w:vAlign w:val="bottom"/>
          </w:tcPr>
          <w:p w14:paraId="5A76C3B7" w14:textId="77777777" w:rsidR="005E5193" w:rsidRDefault="00F36FBE">
            <w:pPr>
              <w:pBdr>
                <w:bottom w:val="double" w:sz="4" w:space="1" w:color="auto"/>
              </w:pBdr>
              <w:spacing w:before="40" w:after="20" w:line="216" w:lineRule="auto"/>
              <w:ind w:left="5"/>
              <w:jc w:val="right"/>
              <w:rPr>
                <w:b/>
                <w:bCs/>
              </w:rPr>
            </w:pPr>
            <w:r>
              <w:rPr>
                <w:b/>
                <w:bCs/>
              </w:rPr>
              <w:t>176,603</w:t>
            </w:r>
          </w:p>
        </w:tc>
        <w:tc>
          <w:tcPr>
            <w:tcW w:w="1260" w:type="dxa"/>
            <w:vAlign w:val="bottom"/>
          </w:tcPr>
          <w:p w14:paraId="193F2E2E" w14:textId="77777777" w:rsidR="005E5193" w:rsidRDefault="00F36FBE">
            <w:pPr>
              <w:pBdr>
                <w:bottom w:val="double" w:sz="4" w:space="1" w:color="auto"/>
              </w:pBdr>
              <w:spacing w:before="40" w:after="20" w:line="216" w:lineRule="auto"/>
              <w:ind w:left="5"/>
              <w:jc w:val="right"/>
              <w:rPr>
                <w:b/>
                <w:bCs/>
              </w:rPr>
            </w:pPr>
            <w:r>
              <w:rPr>
                <w:b/>
                <w:bCs/>
              </w:rPr>
              <w:fldChar w:fldCharType="begin"/>
            </w:r>
            <w:r>
              <w:rPr>
                <w:b/>
                <w:bCs/>
                <w:cs/>
              </w:rPr>
              <w:instrText xml:space="preserve"> =</w:instrText>
            </w:r>
            <w:r>
              <w:rPr>
                <w:b/>
                <w:bCs/>
              </w:rPr>
              <w:instrText>SUM</w:instrText>
            </w:r>
            <w:r>
              <w:rPr>
                <w:b/>
                <w:bCs/>
                <w:cs/>
              </w:rPr>
              <w:instrText>(</w:instrText>
            </w:r>
            <w:r>
              <w:rPr>
                <w:b/>
                <w:bCs/>
              </w:rPr>
              <w:instrText>ABOVE</w:instrText>
            </w:r>
            <w:r>
              <w:rPr>
                <w:b/>
                <w:bCs/>
                <w:cs/>
              </w:rPr>
              <w:instrText xml:space="preserve">) </w:instrText>
            </w:r>
            <w:r>
              <w:rPr>
                <w:b/>
                <w:bCs/>
              </w:rPr>
              <w:fldChar w:fldCharType="separate"/>
            </w:r>
            <w:r>
              <w:rPr>
                <w:b/>
                <w:bCs/>
                <w:noProof/>
              </w:rPr>
              <w:t>198,441</w:t>
            </w:r>
            <w:r>
              <w:rPr>
                <w:b/>
                <w:bCs/>
              </w:rPr>
              <w:fldChar w:fldCharType="end"/>
            </w:r>
          </w:p>
        </w:tc>
        <w:tc>
          <w:tcPr>
            <w:tcW w:w="1260" w:type="dxa"/>
            <w:shd w:val="clear" w:color="auto" w:fill="auto"/>
            <w:vAlign w:val="bottom"/>
          </w:tcPr>
          <w:p w14:paraId="27DB675D" w14:textId="77777777" w:rsidR="005E5193" w:rsidRDefault="00F36FBE">
            <w:pPr>
              <w:pBdr>
                <w:bottom w:val="double" w:sz="4" w:space="1" w:color="auto"/>
              </w:pBdr>
              <w:spacing w:before="40" w:after="20" w:line="216" w:lineRule="auto"/>
              <w:ind w:left="5" w:right="15"/>
              <w:jc w:val="right"/>
              <w:rPr>
                <w:b/>
                <w:bCs/>
              </w:rPr>
            </w:pPr>
            <w:r>
              <w:rPr>
                <w:b/>
                <w:bCs/>
              </w:rPr>
              <w:t>150,176</w:t>
            </w:r>
          </w:p>
        </w:tc>
        <w:tc>
          <w:tcPr>
            <w:tcW w:w="1260" w:type="dxa"/>
            <w:vAlign w:val="bottom"/>
          </w:tcPr>
          <w:p w14:paraId="27192DA8" w14:textId="77777777" w:rsidR="005E5193" w:rsidRDefault="00F36FBE">
            <w:pPr>
              <w:pBdr>
                <w:bottom w:val="double" w:sz="4" w:space="1" w:color="auto"/>
              </w:pBdr>
              <w:spacing w:before="40" w:after="20" w:line="216" w:lineRule="auto"/>
              <w:ind w:left="5"/>
              <w:jc w:val="right"/>
              <w:rPr>
                <w:b/>
                <w:bCs/>
              </w:rPr>
            </w:pPr>
            <w:r>
              <w:rPr>
                <w:b/>
                <w:bCs/>
              </w:rPr>
              <w:fldChar w:fldCharType="begin"/>
            </w:r>
            <w:r>
              <w:rPr>
                <w:b/>
                <w:bCs/>
                <w:cs/>
              </w:rPr>
              <w:instrText xml:space="preserve"> =</w:instrText>
            </w:r>
            <w:r>
              <w:rPr>
                <w:b/>
                <w:bCs/>
              </w:rPr>
              <w:instrText>SUM</w:instrText>
            </w:r>
            <w:r>
              <w:rPr>
                <w:b/>
                <w:bCs/>
                <w:cs/>
              </w:rPr>
              <w:instrText>(</w:instrText>
            </w:r>
            <w:r>
              <w:rPr>
                <w:b/>
                <w:bCs/>
              </w:rPr>
              <w:instrText>ABOVE</w:instrText>
            </w:r>
            <w:r>
              <w:rPr>
                <w:b/>
                <w:bCs/>
                <w:cs/>
              </w:rPr>
              <w:instrText xml:space="preserve">) </w:instrText>
            </w:r>
            <w:r>
              <w:rPr>
                <w:b/>
                <w:bCs/>
              </w:rPr>
              <w:fldChar w:fldCharType="separate"/>
            </w:r>
            <w:r>
              <w:rPr>
                <w:b/>
                <w:bCs/>
                <w:noProof/>
              </w:rPr>
              <w:t>157,764</w:t>
            </w:r>
            <w:r>
              <w:rPr>
                <w:b/>
                <w:bCs/>
              </w:rPr>
              <w:fldChar w:fldCharType="end"/>
            </w:r>
          </w:p>
        </w:tc>
      </w:tr>
    </w:tbl>
    <w:p w14:paraId="784486AA" w14:textId="77777777" w:rsidR="005E5193" w:rsidRDefault="005E5193">
      <w:pPr>
        <w:pStyle w:val="ListParagraph"/>
        <w:spacing w:before="240" w:after="120" w:line="216" w:lineRule="auto"/>
        <w:ind w:left="567"/>
        <w:contextualSpacing w:val="0"/>
        <w:rPr>
          <w:b/>
          <w:bCs/>
          <w:sz w:val="30"/>
          <w:szCs w:val="30"/>
        </w:rPr>
      </w:pPr>
    </w:p>
    <w:p w14:paraId="77EF1FDD" w14:textId="77777777" w:rsidR="005E5193" w:rsidRDefault="005E5193">
      <w:pPr>
        <w:pStyle w:val="ListParagraph"/>
        <w:spacing w:before="240" w:after="120" w:line="216" w:lineRule="auto"/>
        <w:ind w:left="567"/>
        <w:contextualSpacing w:val="0"/>
        <w:rPr>
          <w:b/>
          <w:bCs/>
          <w:sz w:val="30"/>
          <w:szCs w:val="30"/>
        </w:rPr>
      </w:pPr>
    </w:p>
    <w:p w14:paraId="2BA66815" w14:textId="77777777" w:rsidR="005E5193" w:rsidRDefault="005E5193">
      <w:pPr>
        <w:pStyle w:val="ListParagraph"/>
        <w:spacing w:before="240" w:after="120" w:line="216" w:lineRule="auto"/>
        <w:ind w:left="567"/>
        <w:contextualSpacing w:val="0"/>
        <w:rPr>
          <w:b/>
          <w:bCs/>
          <w:sz w:val="30"/>
          <w:szCs w:val="30"/>
        </w:rPr>
      </w:pPr>
    </w:p>
    <w:p w14:paraId="29F3BEC7" w14:textId="77777777" w:rsidR="005E5193" w:rsidRDefault="005E5193">
      <w:pPr>
        <w:pStyle w:val="ListParagraph"/>
        <w:spacing w:before="240" w:after="120" w:line="216" w:lineRule="auto"/>
        <w:ind w:left="567"/>
        <w:contextualSpacing w:val="0"/>
        <w:rPr>
          <w:b/>
          <w:bCs/>
          <w:sz w:val="30"/>
          <w:szCs w:val="30"/>
        </w:rPr>
      </w:pPr>
    </w:p>
    <w:p w14:paraId="06EAA745" w14:textId="3ED02E65" w:rsidR="005E5193" w:rsidRDefault="005E5193">
      <w:pPr>
        <w:pStyle w:val="ListParagraph"/>
        <w:spacing w:before="240" w:after="120" w:line="216" w:lineRule="auto"/>
        <w:ind w:left="567"/>
        <w:contextualSpacing w:val="0"/>
        <w:rPr>
          <w:b/>
          <w:bCs/>
          <w:sz w:val="30"/>
          <w:szCs w:val="30"/>
        </w:rPr>
      </w:pPr>
    </w:p>
    <w:p w14:paraId="5390BA19" w14:textId="77777777" w:rsidR="00E40D24" w:rsidRDefault="00E40D24">
      <w:pPr>
        <w:pStyle w:val="ListParagraph"/>
        <w:spacing w:before="240" w:after="120" w:line="216" w:lineRule="auto"/>
        <w:ind w:left="567"/>
        <w:contextualSpacing w:val="0"/>
        <w:rPr>
          <w:b/>
          <w:bCs/>
          <w:sz w:val="30"/>
          <w:szCs w:val="30"/>
        </w:rPr>
      </w:pPr>
    </w:p>
    <w:p w14:paraId="7BF2ABCC" w14:textId="77777777" w:rsidR="008F1B3C" w:rsidRDefault="008F1B3C" w:rsidP="008F1B3C">
      <w:pPr>
        <w:pStyle w:val="ListParagraph"/>
        <w:spacing w:before="240" w:after="120" w:line="216" w:lineRule="auto"/>
        <w:ind w:left="567"/>
        <w:contextualSpacing w:val="0"/>
        <w:rPr>
          <w:b/>
          <w:bCs/>
          <w:sz w:val="30"/>
          <w:szCs w:val="30"/>
        </w:rPr>
      </w:pPr>
    </w:p>
    <w:p w14:paraId="5FB9D8DD" w14:textId="56B86B21" w:rsidR="005E5193" w:rsidRDefault="00F36FBE">
      <w:pPr>
        <w:pStyle w:val="ListParagraph"/>
        <w:numPr>
          <w:ilvl w:val="0"/>
          <w:numId w:val="29"/>
        </w:numPr>
        <w:spacing w:before="240" w:after="120" w:line="216" w:lineRule="auto"/>
        <w:ind w:left="567" w:hanging="567"/>
        <w:contextualSpacing w:val="0"/>
        <w:rPr>
          <w:b/>
          <w:bCs/>
          <w:sz w:val="30"/>
          <w:szCs w:val="30"/>
        </w:rPr>
      </w:pPr>
      <w:r>
        <w:rPr>
          <w:b/>
          <w:bCs/>
          <w:sz w:val="30"/>
          <w:szCs w:val="30"/>
          <w:cs/>
        </w:rPr>
        <w:lastRenderedPageBreak/>
        <w:t>ลูกหนี้การค้าและลูกหนี้</w:t>
      </w:r>
      <w:r>
        <w:rPr>
          <w:rFonts w:hint="cs"/>
          <w:b/>
          <w:bCs/>
          <w:sz w:val="30"/>
          <w:szCs w:val="30"/>
          <w:cs/>
        </w:rPr>
        <w:t>หมุนเวียนอื่น - สุทธิ</w:t>
      </w:r>
    </w:p>
    <w:tbl>
      <w:tblPr>
        <w:tblW w:w="9072" w:type="dxa"/>
        <w:tblInd w:w="392" w:type="dxa"/>
        <w:tblLayout w:type="fixed"/>
        <w:tblLook w:val="0000" w:firstRow="0" w:lastRow="0" w:firstColumn="0" w:lastColumn="0" w:noHBand="0" w:noVBand="0"/>
      </w:tblPr>
      <w:tblGrid>
        <w:gridCol w:w="3402"/>
        <w:gridCol w:w="1418"/>
        <w:gridCol w:w="1417"/>
        <w:gridCol w:w="1417"/>
        <w:gridCol w:w="1418"/>
      </w:tblGrid>
      <w:tr w:rsidR="005E5193" w14:paraId="574B3637" w14:textId="77777777">
        <w:trPr>
          <w:trHeight w:val="20"/>
          <w:tblHeader/>
        </w:trPr>
        <w:tc>
          <w:tcPr>
            <w:tcW w:w="3402" w:type="dxa"/>
            <w:vAlign w:val="bottom"/>
          </w:tcPr>
          <w:p w14:paraId="77C16DF3" w14:textId="77777777" w:rsidR="005E5193" w:rsidRDefault="005E5193">
            <w:pPr>
              <w:tabs>
                <w:tab w:val="left" w:pos="360"/>
                <w:tab w:val="left" w:pos="900"/>
                <w:tab w:val="left" w:pos="1440"/>
              </w:tabs>
              <w:spacing w:before="40" w:after="20" w:line="216" w:lineRule="auto"/>
              <w:ind w:left="176" w:right="-18" w:hanging="176"/>
              <w:jc w:val="center"/>
              <w:rPr>
                <w:sz w:val="30"/>
                <w:szCs w:val="30"/>
              </w:rPr>
            </w:pPr>
          </w:p>
        </w:tc>
        <w:tc>
          <w:tcPr>
            <w:tcW w:w="2835" w:type="dxa"/>
            <w:gridSpan w:val="2"/>
            <w:vAlign w:val="bottom"/>
          </w:tcPr>
          <w:p w14:paraId="52A3F10C" w14:textId="77777777" w:rsidR="005E5193" w:rsidRDefault="005E5193">
            <w:pPr>
              <w:tabs>
                <w:tab w:val="left" w:pos="360"/>
                <w:tab w:val="left" w:pos="900"/>
                <w:tab w:val="left" w:pos="1440"/>
              </w:tabs>
              <w:spacing w:before="40" w:after="20" w:line="216" w:lineRule="auto"/>
              <w:ind w:left="-142"/>
              <w:jc w:val="center"/>
              <w:rPr>
                <w:sz w:val="30"/>
                <w:szCs w:val="30"/>
                <w:cs/>
              </w:rPr>
            </w:pPr>
          </w:p>
        </w:tc>
        <w:tc>
          <w:tcPr>
            <w:tcW w:w="2835" w:type="dxa"/>
            <w:gridSpan w:val="2"/>
            <w:vAlign w:val="bottom"/>
          </w:tcPr>
          <w:p w14:paraId="7663373E" w14:textId="77777777" w:rsidR="005E5193" w:rsidRDefault="00F36FBE">
            <w:pPr>
              <w:tabs>
                <w:tab w:val="left" w:pos="360"/>
                <w:tab w:val="left" w:pos="900"/>
                <w:tab w:val="left" w:pos="1440"/>
              </w:tabs>
              <w:spacing w:before="40" w:after="20" w:line="216" w:lineRule="auto"/>
              <w:ind w:right="34"/>
              <w:jc w:val="right"/>
              <w:rPr>
                <w:sz w:val="30"/>
                <w:szCs w:val="30"/>
                <w:cs/>
              </w:rPr>
            </w:pPr>
            <w:r>
              <w:rPr>
                <w:b/>
                <w:bCs/>
                <w:spacing w:val="-6"/>
                <w:sz w:val="30"/>
                <w:szCs w:val="30"/>
                <w:cs/>
              </w:rPr>
              <w:t xml:space="preserve">หน่วย </w:t>
            </w:r>
            <w:r>
              <w:rPr>
                <w:b/>
                <w:bCs/>
                <w:spacing w:val="-6"/>
                <w:sz w:val="30"/>
                <w:szCs w:val="30"/>
                <w:cs/>
                <w:lang w:val="en-GB"/>
              </w:rPr>
              <w:t xml:space="preserve">: </w:t>
            </w:r>
            <w:r>
              <w:rPr>
                <w:rFonts w:hint="cs"/>
                <w:b/>
                <w:bCs/>
                <w:spacing w:val="-6"/>
                <w:sz w:val="30"/>
                <w:szCs w:val="30"/>
                <w:cs/>
                <w:lang w:val="en-GB"/>
              </w:rPr>
              <w:t>พัน</w:t>
            </w:r>
            <w:r>
              <w:rPr>
                <w:b/>
                <w:bCs/>
                <w:spacing w:val="-6"/>
                <w:sz w:val="30"/>
                <w:szCs w:val="30"/>
                <w:cs/>
              </w:rPr>
              <w:t>บาท</w:t>
            </w:r>
          </w:p>
        </w:tc>
      </w:tr>
      <w:tr w:rsidR="005E5193" w14:paraId="560DABFC" w14:textId="77777777">
        <w:trPr>
          <w:trHeight w:val="20"/>
          <w:tblHeader/>
        </w:trPr>
        <w:tc>
          <w:tcPr>
            <w:tcW w:w="3402" w:type="dxa"/>
            <w:vAlign w:val="bottom"/>
          </w:tcPr>
          <w:p w14:paraId="7B6BBD02" w14:textId="77777777" w:rsidR="005E5193" w:rsidRDefault="005E5193">
            <w:pPr>
              <w:tabs>
                <w:tab w:val="left" w:pos="360"/>
                <w:tab w:val="left" w:pos="900"/>
                <w:tab w:val="left" w:pos="1440"/>
              </w:tabs>
              <w:spacing w:before="40" w:after="20" w:line="216" w:lineRule="auto"/>
              <w:ind w:left="176" w:right="-18" w:hanging="176"/>
              <w:jc w:val="center"/>
              <w:rPr>
                <w:sz w:val="30"/>
                <w:szCs w:val="30"/>
              </w:rPr>
            </w:pPr>
          </w:p>
        </w:tc>
        <w:tc>
          <w:tcPr>
            <w:tcW w:w="2835" w:type="dxa"/>
            <w:gridSpan w:val="2"/>
            <w:vAlign w:val="bottom"/>
          </w:tcPr>
          <w:p w14:paraId="6F3EFE8B" w14:textId="77777777" w:rsidR="005E5193" w:rsidRDefault="00F36FBE">
            <w:pPr>
              <w:pBdr>
                <w:bottom w:val="single" w:sz="4" w:space="1" w:color="auto"/>
              </w:pBdr>
              <w:tabs>
                <w:tab w:val="left" w:pos="360"/>
                <w:tab w:val="left" w:pos="900"/>
                <w:tab w:val="left" w:pos="1440"/>
              </w:tabs>
              <w:spacing w:before="40" w:after="20" w:line="216" w:lineRule="auto"/>
              <w:ind w:left="-142"/>
              <w:jc w:val="center"/>
              <w:rPr>
                <w:sz w:val="30"/>
                <w:szCs w:val="30"/>
                <w:cs/>
              </w:rPr>
            </w:pPr>
            <w:r>
              <w:rPr>
                <w:sz w:val="30"/>
                <w:szCs w:val="30"/>
                <w:cs/>
              </w:rPr>
              <w:t>งบการเงินรวม</w:t>
            </w:r>
          </w:p>
        </w:tc>
        <w:tc>
          <w:tcPr>
            <w:tcW w:w="2835" w:type="dxa"/>
            <w:gridSpan w:val="2"/>
            <w:vAlign w:val="bottom"/>
          </w:tcPr>
          <w:p w14:paraId="5EB80E69" w14:textId="77777777" w:rsidR="005E5193" w:rsidRDefault="00F36FBE">
            <w:pPr>
              <w:pBdr>
                <w:bottom w:val="single" w:sz="4" w:space="1" w:color="auto"/>
              </w:pBdr>
              <w:tabs>
                <w:tab w:val="left" w:pos="360"/>
                <w:tab w:val="left" w:pos="900"/>
                <w:tab w:val="left" w:pos="1440"/>
              </w:tabs>
              <w:spacing w:before="40" w:after="20" w:line="216" w:lineRule="auto"/>
              <w:ind w:right="34"/>
              <w:jc w:val="center"/>
              <w:rPr>
                <w:sz w:val="30"/>
                <w:szCs w:val="30"/>
              </w:rPr>
            </w:pPr>
            <w:r>
              <w:rPr>
                <w:sz w:val="30"/>
                <w:szCs w:val="30"/>
                <w:cs/>
              </w:rPr>
              <w:t>งบการเงินเฉพาะกิจการ</w:t>
            </w:r>
          </w:p>
        </w:tc>
      </w:tr>
      <w:tr w:rsidR="005E5193" w14:paraId="58D19401" w14:textId="77777777">
        <w:trPr>
          <w:trHeight w:val="20"/>
          <w:tblHeader/>
        </w:trPr>
        <w:tc>
          <w:tcPr>
            <w:tcW w:w="3402" w:type="dxa"/>
            <w:vAlign w:val="bottom"/>
          </w:tcPr>
          <w:p w14:paraId="658BB437" w14:textId="77777777" w:rsidR="005E5193" w:rsidRDefault="005E5193">
            <w:pPr>
              <w:tabs>
                <w:tab w:val="left" w:pos="360"/>
                <w:tab w:val="left" w:pos="900"/>
                <w:tab w:val="left" w:pos="1440"/>
              </w:tabs>
              <w:spacing w:before="40" w:after="20" w:line="216" w:lineRule="auto"/>
              <w:ind w:right="-18"/>
              <w:jc w:val="center"/>
              <w:rPr>
                <w:sz w:val="30"/>
                <w:szCs w:val="30"/>
              </w:rPr>
            </w:pPr>
          </w:p>
        </w:tc>
        <w:tc>
          <w:tcPr>
            <w:tcW w:w="1418" w:type="dxa"/>
            <w:vAlign w:val="bottom"/>
          </w:tcPr>
          <w:p w14:paraId="3B8DA1BC" w14:textId="2EB20E0A" w:rsidR="005E5193" w:rsidRDefault="00F36FBE">
            <w:pPr>
              <w:pBdr>
                <w:bottom w:val="single" w:sz="4" w:space="1" w:color="auto"/>
              </w:pBdr>
              <w:tabs>
                <w:tab w:val="left" w:pos="360"/>
                <w:tab w:val="left" w:pos="1440"/>
              </w:tabs>
              <w:spacing w:before="40" w:after="20" w:line="216" w:lineRule="auto"/>
              <w:ind w:left="-115"/>
              <w:jc w:val="right"/>
              <w:rPr>
                <w:sz w:val="30"/>
                <w:szCs w:val="30"/>
                <w:highlight w:val="yellow"/>
              </w:rPr>
            </w:pPr>
            <w:r>
              <w:rPr>
                <w:sz w:val="30"/>
                <w:szCs w:val="30"/>
              </w:rPr>
              <w:t>3</w:t>
            </w:r>
            <w:r w:rsidR="00436F4F">
              <w:rPr>
                <w:sz w:val="30"/>
                <w:szCs w:val="30"/>
                <w:lang w:val="en-GB"/>
              </w:rPr>
              <w:t>0</w:t>
            </w:r>
            <w:r>
              <w:rPr>
                <w:sz w:val="30"/>
                <w:szCs w:val="30"/>
                <w:cs/>
                <w:lang w:val="en-GB"/>
              </w:rPr>
              <w:t xml:space="preserve"> </w:t>
            </w:r>
            <w:r>
              <w:rPr>
                <w:sz w:val="30"/>
                <w:szCs w:val="30"/>
                <w:cs/>
              </w:rPr>
              <w:t>ม</w:t>
            </w:r>
            <w:r>
              <w:rPr>
                <w:rFonts w:hint="cs"/>
                <w:sz w:val="30"/>
                <w:szCs w:val="30"/>
                <w:cs/>
              </w:rPr>
              <w:t>ิถุนายน</w:t>
            </w:r>
            <w:r>
              <w:rPr>
                <w:sz w:val="30"/>
                <w:szCs w:val="30"/>
                <w:cs/>
              </w:rPr>
              <w:t xml:space="preserve">   </w:t>
            </w:r>
            <w:r>
              <w:rPr>
                <w:sz w:val="30"/>
                <w:szCs w:val="30"/>
              </w:rPr>
              <w:t>256</w:t>
            </w:r>
            <w:r>
              <w:rPr>
                <w:rFonts w:hint="cs"/>
                <w:sz w:val="30"/>
                <w:szCs w:val="30"/>
              </w:rPr>
              <w:t>5</w:t>
            </w:r>
          </w:p>
        </w:tc>
        <w:tc>
          <w:tcPr>
            <w:tcW w:w="1417" w:type="dxa"/>
            <w:vAlign w:val="bottom"/>
          </w:tcPr>
          <w:p w14:paraId="43827786" w14:textId="77777777" w:rsidR="005E5193" w:rsidRDefault="00F36FBE">
            <w:pPr>
              <w:pBdr>
                <w:bottom w:val="single" w:sz="4" w:space="1" w:color="auto"/>
              </w:pBdr>
              <w:tabs>
                <w:tab w:val="left" w:pos="360"/>
                <w:tab w:val="left" w:pos="1440"/>
              </w:tabs>
              <w:spacing w:before="40" w:after="20" w:line="216" w:lineRule="auto"/>
              <w:ind w:left="-116"/>
              <w:jc w:val="right"/>
              <w:rPr>
                <w:sz w:val="30"/>
                <w:szCs w:val="30"/>
              </w:rPr>
            </w:pPr>
            <w:r>
              <w:rPr>
                <w:sz w:val="30"/>
                <w:szCs w:val="30"/>
              </w:rPr>
              <w:t>31</w:t>
            </w:r>
            <w:r>
              <w:rPr>
                <w:sz w:val="30"/>
                <w:szCs w:val="30"/>
                <w:cs/>
              </w:rPr>
              <w:t xml:space="preserve"> ธันวาคม </w:t>
            </w:r>
            <w:r>
              <w:rPr>
                <w:sz w:val="30"/>
                <w:szCs w:val="30"/>
              </w:rPr>
              <w:t>256</w:t>
            </w:r>
            <w:r>
              <w:rPr>
                <w:rFonts w:hint="cs"/>
                <w:sz w:val="30"/>
                <w:szCs w:val="30"/>
              </w:rPr>
              <w:t>4</w:t>
            </w:r>
          </w:p>
        </w:tc>
        <w:tc>
          <w:tcPr>
            <w:tcW w:w="1417" w:type="dxa"/>
            <w:vAlign w:val="bottom"/>
          </w:tcPr>
          <w:p w14:paraId="7F301B6E" w14:textId="77777777" w:rsidR="005E5193" w:rsidRDefault="00F36FBE">
            <w:pPr>
              <w:pBdr>
                <w:bottom w:val="single" w:sz="4" w:space="1" w:color="auto"/>
              </w:pBdr>
              <w:tabs>
                <w:tab w:val="left" w:pos="360"/>
                <w:tab w:val="left" w:pos="1440"/>
              </w:tabs>
              <w:spacing w:before="40" w:after="20" w:line="216" w:lineRule="auto"/>
              <w:ind w:left="-115"/>
              <w:jc w:val="right"/>
              <w:rPr>
                <w:sz w:val="30"/>
                <w:szCs w:val="30"/>
              </w:rPr>
            </w:pPr>
            <w:r>
              <w:rPr>
                <w:sz w:val="30"/>
                <w:szCs w:val="30"/>
              </w:rPr>
              <w:t>30</w:t>
            </w:r>
            <w:r>
              <w:rPr>
                <w:sz w:val="30"/>
                <w:szCs w:val="30"/>
                <w:cs/>
                <w:lang w:val="en-GB"/>
              </w:rPr>
              <w:t xml:space="preserve"> </w:t>
            </w:r>
            <w:r>
              <w:rPr>
                <w:sz w:val="30"/>
                <w:szCs w:val="30"/>
                <w:cs/>
              </w:rPr>
              <w:t>ม</w:t>
            </w:r>
            <w:r>
              <w:rPr>
                <w:rFonts w:hint="cs"/>
                <w:sz w:val="30"/>
                <w:szCs w:val="30"/>
                <w:cs/>
              </w:rPr>
              <w:t>ิถุนายน</w:t>
            </w:r>
            <w:r>
              <w:rPr>
                <w:sz w:val="30"/>
                <w:szCs w:val="30"/>
                <w:cs/>
              </w:rPr>
              <w:t xml:space="preserve">   </w:t>
            </w:r>
            <w:r>
              <w:rPr>
                <w:sz w:val="30"/>
                <w:szCs w:val="30"/>
              </w:rPr>
              <w:t>256</w:t>
            </w:r>
            <w:r>
              <w:rPr>
                <w:rFonts w:hint="cs"/>
                <w:sz w:val="30"/>
                <w:szCs w:val="30"/>
              </w:rPr>
              <w:t>5</w:t>
            </w:r>
          </w:p>
        </w:tc>
        <w:tc>
          <w:tcPr>
            <w:tcW w:w="1418" w:type="dxa"/>
            <w:vAlign w:val="bottom"/>
          </w:tcPr>
          <w:p w14:paraId="73993D4C" w14:textId="77777777" w:rsidR="005E5193" w:rsidRDefault="00F36FBE">
            <w:pPr>
              <w:pBdr>
                <w:bottom w:val="single" w:sz="4" w:space="1" w:color="auto"/>
              </w:pBdr>
              <w:tabs>
                <w:tab w:val="left" w:pos="360"/>
                <w:tab w:val="left" w:pos="1440"/>
              </w:tabs>
              <w:spacing w:before="40" w:after="20" w:line="216" w:lineRule="auto"/>
              <w:ind w:left="-116"/>
              <w:jc w:val="right"/>
              <w:rPr>
                <w:sz w:val="30"/>
                <w:szCs w:val="30"/>
              </w:rPr>
            </w:pPr>
            <w:r>
              <w:rPr>
                <w:sz w:val="30"/>
                <w:szCs w:val="30"/>
              </w:rPr>
              <w:t>31</w:t>
            </w:r>
            <w:r>
              <w:rPr>
                <w:sz w:val="30"/>
                <w:szCs w:val="30"/>
                <w:cs/>
              </w:rPr>
              <w:t xml:space="preserve"> ธันวาคม </w:t>
            </w:r>
            <w:r>
              <w:rPr>
                <w:sz w:val="30"/>
                <w:szCs w:val="30"/>
              </w:rPr>
              <w:t>256</w:t>
            </w:r>
            <w:r>
              <w:rPr>
                <w:rFonts w:hint="cs"/>
                <w:sz w:val="30"/>
                <w:szCs w:val="30"/>
              </w:rPr>
              <w:t>4</w:t>
            </w:r>
          </w:p>
        </w:tc>
      </w:tr>
      <w:tr w:rsidR="005E5193" w14:paraId="7989BAC5" w14:textId="77777777">
        <w:trPr>
          <w:trHeight w:val="20"/>
        </w:trPr>
        <w:tc>
          <w:tcPr>
            <w:tcW w:w="3402" w:type="dxa"/>
            <w:vAlign w:val="bottom"/>
          </w:tcPr>
          <w:p w14:paraId="7B27CCE4" w14:textId="77777777" w:rsidR="005E5193" w:rsidRDefault="00F36FBE">
            <w:pPr>
              <w:tabs>
                <w:tab w:val="left" w:pos="900"/>
                <w:tab w:val="left" w:pos="1440"/>
              </w:tabs>
              <w:spacing w:before="40" w:after="20" w:line="216" w:lineRule="auto"/>
              <w:ind w:right="-18" w:firstLine="238"/>
              <w:rPr>
                <w:b/>
                <w:bCs/>
                <w:sz w:val="30"/>
                <w:szCs w:val="30"/>
                <w:cs/>
              </w:rPr>
            </w:pPr>
            <w:r>
              <w:rPr>
                <w:b/>
                <w:bCs/>
                <w:sz w:val="30"/>
                <w:szCs w:val="30"/>
                <w:cs/>
              </w:rPr>
              <w:t>ลูกหนี้การค้า</w:t>
            </w:r>
          </w:p>
        </w:tc>
        <w:tc>
          <w:tcPr>
            <w:tcW w:w="1418" w:type="dxa"/>
            <w:shd w:val="clear" w:color="auto" w:fill="auto"/>
            <w:vAlign w:val="bottom"/>
          </w:tcPr>
          <w:p w14:paraId="40EC4190" w14:textId="77777777" w:rsidR="005E5193" w:rsidRDefault="005E5193">
            <w:pPr>
              <w:spacing w:before="40" w:after="20" w:line="216" w:lineRule="auto"/>
              <w:ind w:left="-108" w:right="34"/>
              <w:jc w:val="right"/>
              <w:rPr>
                <w:sz w:val="30"/>
                <w:szCs w:val="30"/>
                <w:highlight w:val="yellow"/>
              </w:rPr>
            </w:pPr>
          </w:p>
        </w:tc>
        <w:tc>
          <w:tcPr>
            <w:tcW w:w="1417" w:type="dxa"/>
            <w:vAlign w:val="bottom"/>
          </w:tcPr>
          <w:p w14:paraId="429BF92B" w14:textId="77777777" w:rsidR="005E5193" w:rsidRDefault="005E5193">
            <w:pPr>
              <w:spacing w:before="40" w:after="20" w:line="216" w:lineRule="auto"/>
              <w:ind w:left="-108" w:right="34"/>
              <w:jc w:val="right"/>
              <w:rPr>
                <w:sz w:val="30"/>
                <w:szCs w:val="30"/>
                <w:lang w:val="en-AU"/>
              </w:rPr>
            </w:pPr>
          </w:p>
        </w:tc>
        <w:tc>
          <w:tcPr>
            <w:tcW w:w="1417" w:type="dxa"/>
            <w:vAlign w:val="bottom"/>
          </w:tcPr>
          <w:p w14:paraId="74B2C7E0" w14:textId="77777777" w:rsidR="005E5193" w:rsidRDefault="005E5193">
            <w:pPr>
              <w:tabs>
                <w:tab w:val="decimal" w:pos="1168"/>
              </w:tabs>
              <w:spacing w:before="40" w:after="20" w:line="216" w:lineRule="auto"/>
              <w:ind w:left="-108" w:right="34"/>
              <w:jc w:val="right"/>
              <w:rPr>
                <w:sz w:val="30"/>
                <w:szCs w:val="30"/>
              </w:rPr>
            </w:pPr>
          </w:p>
        </w:tc>
        <w:tc>
          <w:tcPr>
            <w:tcW w:w="1418" w:type="dxa"/>
            <w:vAlign w:val="bottom"/>
          </w:tcPr>
          <w:p w14:paraId="09AAD3BD" w14:textId="77777777" w:rsidR="005E5193" w:rsidRDefault="005E5193">
            <w:pPr>
              <w:spacing w:before="40" w:after="20" w:line="216" w:lineRule="auto"/>
              <w:ind w:left="-108" w:right="34"/>
              <w:jc w:val="right"/>
              <w:rPr>
                <w:sz w:val="30"/>
                <w:szCs w:val="30"/>
              </w:rPr>
            </w:pPr>
          </w:p>
        </w:tc>
      </w:tr>
      <w:tr w:rsidR="005E5193" w14:paraId="3EE3DCB9" w14:textId="77777777">
        <w:trPr>
          <w:trHeight w:val="20"/>
        </w:trPr>
        <w:tc>
          <w:tcPr>
            <w:tcW w:w="3402" w:type="dxa"/>
            <w:vAlign w:val="bottom"/>
          </w:tcPr>
          <w:p w14:paraId="33CF11DA" w14:textId="77777777" w:rsidR="005E5193" w:rsidRDefault="00F36FBE">
            <w:pPr>
              <w:tabs>
                <w:tab w:val="left" w:pos="900"/>
                <w:tab w:val="left" w:pos="1440"/>
              </w:tabs>
              <w:spacing w:before="40" w:after="20" w:line="216" w:lineRule="auto"/>
              <w:ind w:left="238" w:right="-18"/>
              <w:rPr>
                <w:sz w:val="30"/>
                <w:szCs w:val="30"/>
                <w:cs/>
              </w:rPr>
            </w:pPr>
            <w:r>
              <w:rPr>
                <w:sz w:val="30"/>
                <w:szCs w:val="30"/>
                <w:cs/>
              </w:rPr>
              <w:t>ยังไม่ถึงกำหนดชำระ</w:t>
            </w:r>
          </w:p>
        </w:tc>
        <w:tc>
          <w:tcPr>
            <w:tcW w:w="1418" w:type="dxa"/>
            <w:shd w:val="clear" w:color="auto" w:fill="auto"/>
            <w:vAlign w:val="bottom"/>
          </w:tcPr>
          <w:p w14:paraId="29EC9C75" w14:textId="4968FB59" w:rsidR="005E5193" w:rsidRPr="0093229B" w:rsidRDefault="00F36FBE">
            <w:pPr>
              <w:spacing w:before="40" w:after="20" w:line="216" w:lineRule="auto"/>
              <w:ind w:left="-108" w:right="34"/>
              <w:jc w:val="right"/>
              <w:rPr>
                <w:sz w:val="30"/>
                <w:szCs w:val="30"/>
              </w:rPr>
            </w:pPr>
            <w:r w:rsidRPr="0093229B">
              <w:rPr>
                <w:sz w:val="30"/>
                <w:szCs w:val="30"/>
              </w:rPr>
              <w:fldChar w:fldCharType="begin"/>
            </w:r>
            <w:r w:rsidRPr="0093229B">
              <w:rPr>
                <w:sz w:val="30"/>
                <w:szCs w:val="30"/>
                <w:cs/>
              </w:rPr>
              <w:instrText xml:space="preserve"> =</w:instrText>
            </w:r>
            <w:r w:rsidRPr="0093229B">
              <w:rPr>
                <w:sz w:val="30"/>
                <w:szCs w:val="30"/>
              </w:rPr>
              <w:instrText xml:space="preserve">101508 \# </w:instrText>
            </w:r>
            <w:r w:rsidRPr="0093229B">
              <w:rPr>
                <w:sz w:val="30"/>
                <w:szCs w:val="30"/>
                <w:cs/>
              </w:rPr>
              <w:instrText>"</w:instrText>
            </w:r>
            <w:r w:rsidRPr="0093229B">
              <w:rPr>
                <w:sz w:val="30"/>
                <w:szCs w:val="30"/>
              </w:rPr>
              <w:instrText>#,##0</w:instrText>
            </w:r>
            <w:r w:rsidRPr="0093229B">
              <w:rPr>
                <w:sz w:val="30"/>
                <w:szCs w:val="30"/>
                <w:cs/>
              </w:rPr>
              <w:instrText xml:space="preserve">" </w:instrText>
            </w:r>
            <w:r w:rsidRPr="0093229B">
              <w:rPr>
                <w:sz w:val="30"/>
                <w:szCs w:val="30"/>
              </w:rPr>
              <w:fldChar w:fldCharType="separate"/>
            </w:r>
            <w:r w:rsidRPr="0093229B">
              <w:rPr>
                <w:noProof/>
                <w:sz w:val="30"/>
                <w:szCs w:val="30"/>
              </w:rPr>
              <w:t>10</w:t>
            </w:r>
            <w:r w:rsidR="00E40D24">
              <w:rPr>
                <w:noProof/>
                <w:sz w:val="30"/>
                <w:szCs w:val="30"/>
              </w:rPr>
              <w:t>7</w:t>
            </w:r>
            <w:r w:rsidRPr="0093229B">
              <w:rPr>
                <w:noProof/>
                <w:sz w:val="30"/>
                <w:szCs w:val="30"/>
              </w:rPr>
              <w:t>,</w:t>
            </w:r>
            <w:r w:rsidRPr="0093229B">
              <w:rPr>
                <w:sz w:val="30"/>
                <w:szCs w:val="30"/>
              </w:rPr>
              <w:fldChar w:fldCharType="end"/>
            </w:r>
            <w:r w:rsidR="00E40D24">
              <w:rPr>
                <w:sz w:val="30"/>
                <w:szCs w:val="30"/>
              </w:rPr>
              <w:t>985</w:t>
            </w:r>
          </w:p>
        </w:tc>
        <w:tc>
          <w:tcPr>
            <w:tcW w:w="1417" w:type="dxa"/>
            <w:vAlign w:val="bottom"/>
          </w:tcPr>
          <w:p w14:paraId="753AFA2F" w14:textId="77777777" w:rsidR="005E5193" w:rsidRDefault="00F36FBE">
            <w:pPr>
              <w:ind w:right="34"/>
              <w:jc w:val="right"/>
              <w:rPr>
                <w:sz w:val="30"/>
                <w:szCs w:val="30"/>
              </w:rPr>
            </w:pPr>
            <w:r>
              <w:rPr>
                <w:sz w:val="30"/>
                <w:szCs w:val="30"/>
              </w:rPr>
              <w:fldChar w:fldCharType="begin"/>
            </w:r>
            <w:r>
              <w:rPr>
                <w:sz w:val="30"/>
                <w:szCs w:val="30"/>
                <w:cs/>
              </w:rPr>
              <w:instrText xml:space="preserve"> =</w:instrText>
            </w:r>
            <w:r>
              <w:rPr>
                <w:sz w:val="30"/>
                <w:szCs w:val="30"/>
              </w:rPr>
              <w:instrText xml:space="preserve">94188 \# </w:instrText>
            </w:r>
            <w:r>
              <w:rPr>
                <w:sz w:val="30"/>
                <w:szCs w:val="30"/>
                <w:cs/>
              </w:rPr>
              <w:instrText>"</w:instrText>
            </w:r>
            <w:r>
              <w:rPr>
                <w:sz w:val="30"/>
                <w:szCs w:val="30"/>
              </w:rPr>
              <w:instrText>#,##0</w:instrText>
            </w:r>
            <w:r>
              <w:rPr>
                <w:sz w:val="30"/>
                <w:szCs w:val="30"/>
                <w:cs/>
              </w:rPr>
              <w:instrText xml:space="preserve">" </w:instrText>
            </w:r>
            <w:r>
              <w:rPr>
                <w:sz w:val="30"/>
                <w:szCs w:val="30"/>
              </w:rPr>
              <w:fldChar w:fldCharType="separate"/>
            </w:r>
            <w:r>
              <w:rPr>
                <w:noProof/>
                <w:sz w:val="30"/>
                <w:szCs w:val="30"/>
              </w:rPr>
              <w:t>94,188</w:t>
            </w:r>
            <w:r>
              <w:rPr>
                <w:sz w:val="30"/>
                <w:szCs w:val="30"/>
              </w:rPr>
              <w:fldChar w:fldCharType="end"/>
            </w:r>
          </w:p>
        </w:tc>
        <w:tc>
          <w:tcPr>
            <w:tcW w:w="1417" w:type="dxa"/>
            <w:vAlign w:val="bottom"/>
          </w:tcPr>
          <w:p w14:paraId="729CDA6D" w14:textId="218CBF8B" w:rsidR="005E5193" w:rsidRDefault="00E40D24">
            <w:pPr>
              <w:spacing w:before="40" w:after="20" w:line="216" w:lineRule="auto"/>
              <w:ind w:left="-108" w:right="34"/>
              <w:jc w:val="right"/>
              <w:rPr>
                <w:sz w:val="30"/>
                <w:szCs w:val="30"/>
              </w:rPr>
            </w:pPr>
            <w:r>
              <w:rPr>
                <w:sz w:val="30"/>
                <w:szCs w:val="30"/>
              </w:rPr>
              <w:t>103</w:t>
            </w:r>
            <w:r w:rsidR="00F36FBE">
              <w:rPr>
                <w:sz w:val="30"/>
                <w:szCs w:val="30"/>
              </w:rPr>
              <w:t>,</w:t>
            </w:r>
            <w:r>
              <w:rPr>
                <w:sz w:val="30"/>
                <w:szCs w:val="30"/>
              </w:rPr>
              <w:t>588</w:t>
            </w:r>
          </w:p>
        </w:tc>
        <w:tc>
          <w:tcPr>
            <w:tcW w:w="1418" w:type="dxa"/>
            <w:vAlign w:val="bottom"/>
          </w:tcPr>
          <w:p w14:paraId="06748375" w14:textId="77777777" w:rsidR="005E5193" w:rsidRDefault="00F36FBE">
            <w:pPr>
              <w:ind w:left="-7"/>
              <w:jc w:val="right"/>
              <w:rPr>
                <w:sz w:val="30"/>
                <w:szCs w:val="30"/>
              </w:rPr>
            </w:pPr>
            <w:r>
              <w:rPr>
                <w:sz w:val="30"/>
                <w:szCs w:val="30"/>
              </w:rPr>
              <w:fldChar w:fldCharType="begin"/>
            </w:r>
            <w:r>
              <w:rPr>
                <w:sz w:val="30"/>
                <w:szCs w:val="30"/>
                <w:cs/>
              </w:rPr>
              <w:instrText xml:space="preserve"> =</w:instrText>
            </w:r>
            <w:r>
              <w:rPr>
                <w:sz w:val="30"/>
                <w:szCs w:val="30"/>
              </w:rPr>
              <w:instrText xml:space="preserve">93304 \# </w:instrText>
            </w:r>
            <w:r>
              <w:rPr>
                <w:sz w:val="30"/>
                <w:szCs w:val="30"/>
                <w:cs/>
              </w:rPr>
              <w:instrText>"</w:instrText>
            </w:r>
            <w:r>
              <w:rPr>
                <w:sz w:val="30"/>
                <w:szCs w:val="30"/>
              </w:rPr>
              <w:instrText>#,##0</w:instrText>
            </w:r>
            <w:r>
              <w:rPr>
                <w:sz w:val="30"/>
                <w:szCs w:val="30"/>
                <w:cs/>
              </w:rPr>
              <w:instrText xml:space="preserve">" </w:instrText>
            </w:r>
            <w:r>
              <w:rPr>
                <w:sz w:val="30"/>
                <w:szCs w:val="30"/>
              </w:rPr>
              <w:fldChar w:fldCharType="separate"/>
            </w:r>
            <w:r>
              <w:rPr>
                <w:noProof/>
                <w:sz w:val="30"/>
                <w:szCs w:val="30"/>
              </w:rPr>
              <w:t>93,304</w:t>
            </w:r>
            <w:r>
              <w:rPr>
                <w:sz w:val="30"/>
                <w:szCs w:val="30"/>
              </w:rPr>
              <w:fldChar w:fldCharType="end"/>
            </w:r>
          </w:p>
        </w:tc>
      </w:tr>
      <w:tr w:rsidR="005E5193" w14:paraId="0C6F26D7" w14:textId="77777777">
        <w:trPr>
          <w:trHeight w:val="20"/>
        </w:trPr>
        <w:tc>
          <w:tcPr>
            <w:tcW w:w="3402" w:type="dxa"/>
            <w:vAlign w:val="bottom"/>
          </w:tcPr>
          <w:p w14:paraId="4697680B" w14:textId="77777777" w:rsidR="005E5193" w:rsidRDefault="00F36FBE">
            <w:pPr>
              <w:tabs>
                <w:tab w:val="left" w:pos="900"/>
                <w:tab w:val="left" w:pos="1440"/>
              </w:tabs>
              <w:spacing w:before="40" w:after="20" w:line="216" w:lineRule="auto"/>
              <w:ind w:left="238" w:right="-18"/>
              <w:rPr>
                <w:sz w:val="30"/>
                <w:szCs w:val="30"/>
                <w:cs/>
              </w:rPr>
            </w:pPr>
            <w:r>
              <w:rPr>
                <w:sz w:val="30"/>
                <w:szCs w:val="30"/>
                <w:cs/>
              </w:rPr>
              <w:t xml:space="preserve">เกินกำหนดชำระ ไม่เกิน </w:t>
            </w:r>
            <w:r>
              <w:rPr>
                <w:sz w:val="30"/>
                <w:szCs w:val="30"/>
              </w:rPr>
              <w:t>3</w:t>
            </w:r>
            <w:r>
              <w:rPr>
                <w:sz w:val="30"/>
                <w:szCs w:val="30"/>
                <w:cs/>
              </w:rPr>
              <w:t xml:space="preserve"> เดือน</w:t>
            </w:r>
          </w:p>
        </w:tc>
        <w:tc>
          <w:tcPr>
            <w:tcW w:w="1418" w:type="dxa"/>
            <w:shd w:val="clear" w:color="auto" w:fill="auto"/>
            <w:vAlign w:val="bottom"/>
          </w:tcPr>
          <w:p w14:paraId="397F48BC" w14:textId="6DA4354C" w:rsidR="005E5193" w:rsidRPr="0093229B" w:rsidRDefault="00E40D24">
            <w:pPr>
              <w:spacing w:before="40" w:after="20" w:line="216" w:lineRule="auto"/>
              <w:ind w:left="-108" w:right="34"/>
              <w:jc w:val="right"/>
              <w:rPr>
                <w:sz w:val="30"/>
                <w:szCs w:val="30"/>
              </w:rPr>
            </w:pPr>
            <w:r>
              <w:rPr>
                <w:sz w:val="30"/>
                <w:szCs w:val="30"/>
              </w:rPr>
              <w:t>39</w:t>
            </w:r>
            <w:r w:rsidR="00F36FBE" w:rsidRPr="0093229B">
              <w:rPr>
                <w:sz w:val="30"/>
                <w:szCs w:val="30"/>
              </w:rPr>
              <w:t>,</w:t>
            </w:r>
            <w:r>
              <w:rPr>
                <w:sz w:val="30"/>
                <w:szCs w:val="30"/>
              </w:rPr>
              <w:t>584</w:t>
            </w:r>
          </w:p>
        </w:tc>
        <w:tc>
          <w:tcPr>
            <w:tcW w:w="1417" w:type="dxa"/>
            <w:vAlign w:val="bottom"/>
          </w:tcPr>
          <w:p w14:paraId="63162CDC" w14:textId="77777777" w:rsidR="005E5193" w:rsidRDefault="00F36FBE">
            <w:pPr>
              <w:ind w:right="34"/>
              <w:jc w:val="right"/>
              <w:rPr>
                <w:sz w:val="30"/>
                <w:szCs w:val="30"/>
              </w:rPr>
            </w:pPr>
            <w:r>
              <w:rPr>
                <w:sz w:val="30"/>
                <w:szCs w:val="30"/>
              </w:rPr>
              <w:fldChar w:fldCharType="begin"/>
            </w:r>
            <w:r>
              <w:rPr>
                <w:sz w:val="30"/>
                <w:szCs w:val="30"/>
                <w:cs/>
              </w:rPr>
              <w:instrText xml:space="preserve"> =</w:instrText>
            </w:r>
            <w:r>
              <w:rPr>
                <w:sz w:val="30"/>
                <w:szCs w:val="30"/>
              </w:rPr>
              <w:instrText xml:space="preserve">37801 \# </w:instrText>
            </w:r>
            <w:r>
              <w:rPr>
                <w:sz w:val="30"/>
                <w:szCs w:val="30"/>
                <w:cs/>
              </w:rPr>
              <w:instrText>"</w:instrText>
            </w:r>
            <w:r>
              <w:rPr>
                <w:sz w:val="30"/>
                <w:szCs w:val="30"/>
              </w:rPr>
              <w:instrText>#,##0</w:instrText>
            </w:r>
            <w:r>
              <w:rPr>
                <w:sz w:val="30"/>
                <w:szCs w:val="30"/>
                <w:cs/>
              </w:rPr>
              <w:instrText xml:space="preserve">" </w:instrText>
            </w:r>
            <w:r>
              <w:rPr>
                <w:sz w:val="30"/>
                <w:szCs w:val="30"/>
              </w:rPr>
              <w:fldChar w:fldCharType="separate"/>
            </w:r>
            <w:r>
              <w:rPr>
                <w:noProof/>
                <w:sz w:val="30"/>
                <w:szCs w:val="30"/>
              </w:rPr>
              <w:t>37,801</w:t>
            </w:r>
            <w:r>
              <w:rPr>
                <w:sz w:val="30"/>
                <w:szCs w:val="30"/>
              </w:rPr>
              <w:fldChar w:fldCharType="end"/>
            </w:r>
          </w:p>
        </w:tc>
        <w:tc>
          <w:tcPr>
            <w:tcW w:w="1417" w:type="dxa"/>
            <w:vAlign w:val="bottom"/>
          </w:tcPr>
          <w:p w14:paraId="64C3E895" w14:textId="7EBB9DF5" w:rsidR="005E5193" w:rsidRDefault="00E40D24">
            <w:pPr>
              <w:spacing w:before="40" w:after="20" w:line="216" w:lineRule="auto"/>
              <w:ind w:left="-108" w:right="34"/>
              <w:jc w:val="right"/>
              <w:rPr>
                <w:sz w:val="30"/>
                <w:szCs w:val="30"/>
              </w:rPr>
            </w:pPr>
            <w:r>
              <w:rPr>
                <w:sz w:val="30"/>
                <w:szCs w:val="30"/>
              </w:rPr>
              <w:t>35</w:t>
            </w:r>
            <w:r w:rsidR="00F36FBE">
              <w:rPr>
                <w:sz w:val="30"/>
                <w:szCs w:val="30"/>
              </w:rPr>
              <w:t>,</w:t>
            </w:r>
            <w:r>
              <w:rPr>
                <w:sz w:val="30"/>
                <w:szCs w:val="30"/>
              </w:rPr>
              <w:t>921</w:t>
            </w:r>
          </w:p>
        </w:tc>
        <w:tc>
          <w:tcPr>
            <w:tcW w:w="1418" w:type="dxa"/>
            <w:vAlign w:val="bottom"/>
          </w:tcPr>
          <w:p w14:paraId="4ABE9536" w14:textId="77777777" w:rsidR="005E5193" w:rsidRDefault="00F36FBE">
            <w:pPr>
              <w:ind w:left="-7"/>
              <w:jc w:val="right"/>
              <w:rPr>
                <w:sz w:val="30"/>
                <w:szCs w:val="30"/>
              </w:rPr>
            </w:pPr>
            <w:r>
              <w:rPr>
                <w:sz w:val="30"/>
                <w:szCs w:val="30"/>
              </w:rPr>
              <w:fldChar w:fldCharType="begin"/>
            </w:r>
            <w:r>
              <w:rPr>
                <w:sz w:val="30"/>
                <w:szCs w:val="30"/>
                <w:cs/>
              </w:rPr>
              <w:instrText xml:space="preserve"> =</w:instrText>
            </w:r>
            <w:r>
              <w:rPr>
                <w:sz w:val="30"/>
                <w:szCs w:val="30"/>
              </w:rPr>
              <w:instrText xml:space="preserve">37146 \# </w:instrText>
            </w:r>
            <w:r>
              <w:rPr>
                <w:sz w:val="30"/>
                <w:szCs w:val="30"/>
                <w:cs/>
              </w:rPr>
              <w:instrText>"</w:instrText>
            </w:r>
            <w:r>
              <w:rPr>
                <w:sz w:val="30"/>
                <w:szCs w:val="30"/>
              </w:rPr>
              <w:instrText>#,##0</w:instrText>
            </w:r>
            <w:r>
              <w:rPr>
                <w:sz w:val="30"/>
                <w:szCs w:val="30"/>
                <w:cs/>
              </w:rPr>
              <w:instrText xml:space="preserve">" </w:instrText>
            </w:r>
            <w:r>
              <w:rPr>
                <w:sz w:val="30"/>
                <w:szCs w:val="30"/>
              </w:rPr>
              <w:fldChar w:fldCharType="separate"/>
            </w:r>
            <w:r>
              <w:rPr>
                <w:noProof/>
                <w:sz w:val="30"/>
                <w:szCs w:val="30"/>
              </w:rPr>
              <w:t>37,146</w:t>
            </w:r>
            <w:r>
              <w:rPr>
                <w:sz w:val="30"/>
                <w:szCs w:val="30"/>
              </w:rPr>
              <w:fldChar w:fldCharType="end"/>
            </w:r>
          </w:p>
        </w:tc>
      </w:tr>
      <w:tr w:rsidR="005E5193" w14:paraId="3A800FAF" w14:textId="77777777">
        <w:trPr>
          <w:trHeight w:val="20"/>
        </w:trPr>
        <w:tc>
          <w:tcPr>
            <w:tcW w:w="3402" w:type="dxa"/>
            <w:vAlign w:val="bottom"/>
          </w:tcPr>
          <w:p w14:paraId="1F31C100" w14:textId="77777777" w:rsidR="005E5193" w:rsidRDefault="00F36FBE">
            <w:pPr>
              <w:tabs>
                <w:tab w:val="left" w:pos="900"/>
                <w:tab w:val="left" w:pos="1440"/>
              </w:tabs>
              <w:spacing w:before="40" w:after="20" w:line="216" w:lineRule="auto"/>
              <w:ind w:left="238" w:right="-18"/>
              <w:rPr>
                <w:sz w:val="30"/>
                <w:szCs w:val="30"/>
              </w:rPr>
            </w:pPr>
            <w:r>
              <w:rPr>
                <w:sz w:val="30"/>
                <w:szCs w:val="30"/>
                <w:cs/>
              </w:rPr>
              <w:t xml:space="preserve">มากกว่า </w:t>
            </w:r>
            <w:r>
              <w:rPr>
                <w:sz w:val="30"/>
                <w:szCs w:val="30"/>
              </w:rPr>
              <w:t>12</w:t>
            </w:r>
            <w:r>
              <w:rPr>
                <w:sz w:val="30"/>
                <w:szCs w:val="30"/>
                <w:cs/>
              </w:rPr>
              <w:t xml:space="preserve"> เดือน</w:t>
            </w:r>
            <w:r>
              <w:rPr>
                <w:rFonts w:hint="cs"/>
                <w:sz w:val="30"/>
                <w:szCs w:val="30"/>
                <w:cs/>
              </w:rPr>
              <w:t>ขึ้นไป</w:t>
            </w:r>
          </w:p>
        </w:tc>
        <w:tc>
          <w:tcPr>
            <w:tcW w:w="1418" w:type="dxa"/>
            <w:shd w:val="clear" w:color="auto" w:fill="auto"/>
            <w:vAlign w:val="bottom"/>
          </w:tcPr>
          <w:p w14:paraId="52C5EDFF" w14:textId="6E300CA7" w:rsidR="005E5193" w:rsidRPr="0093229B" w:rsidRDefault="00F36FBE">
            <w:pPr>
              <w:pBdr>
                <w:bottom w:val="single" w:sz="4" w:space="1" w:color="auto"/>
              </w:pBdr>
              <w:tabs>
                <w:tab w:val="decimal" w:pos="885"/>
              </w:tabs>
              <w:spacing w:before="40" w:after="20" w:line="216" w:lineRule="auto"/>
              <w:ind w:right="34"/>
              <w:jc w:val="right"/>
              <w:rPr>
                <w:sz w:val="30"/>
                <w:szCs w:val="30"/>
              </w:rPr>
            </w:pPr>
            <w:r w:rsidRPr="0093229B">
              <w:rPr>
                <w:sz w:val="30"/>
                <w:szCs w:val="30"/>
              </w:rPr>
              <w:t>20</w:t>
            </w:r>
            <w:r w:rsidR="00E40D24">
              <w:rPr>
                <w:sz w:val="30"/>
                <w:szCs w:val="30"/>
              </w:rPr>
              <w:t>0</w:t>
            </w:r>
          </w:p>
        </w:tc>
        <w:tc>
          <w:tcPr>
            <w:tcW w:w="1417" w:type="dxa"/>
            <w:vAlign w:val="bottom"/>
          </w:tcPr>
          <w:p w14:paraId="0E48370B" w14:textId="77777777" w:rsidR="005E5193" w:rsidRDefault="00F36FBE">
            <w:pPr>
              <w:pBdr>
                <w:bottom w:val="single" w:sz="4" w:space="1" w:color="auto"/>
              </w:pBdr>
              <w:tabs>
                <w:tab w:val="decimal" w:pos="885"/>
              </w:tabs>
              <w:spacing w:before="40" w:after="20" w:line="216" w:lineRule="auto"/>
              <w:ind w:right="34"/>
              <w:jc w:val="right"/>
              <w:rPr>
                <w:sz w:val="30"/>
                <w:szCs w:val="30"/>
              </w:rPr>
            </w:pPr>
            <w:r>
              <w:rPr>
                <w:sz w:val="30"/>
                <w:szCs w:val="30"/>
              </w:rPr>
              <w:fldChar w:fldCharType="begin"/>
            </w:r>
            <w:r>
              <w:rPr>
                <w:sz w:val="30"/>
                <w:szCs w:val="30"/>
                <w:cs/>
              </w:rPr>
              <w:instrText xml:space="preserve"> =</w:instrText>
            </w:r>
            <w:r>
              <w:rPr>
                <w:sz w:val="30"/>
                <w:szCs w:val="30"/>
              </w:rPr>
              <w:instrText xml:space="preserve">200 \# </w:instrText>
            </w:r>
            <w:r>
              <w:rPr>
                <w:sz w:val="30"/>
                <w:szCs w:val="30"/>
                <w:cs/>
              </w:rPr>
              <w:instrText>"</w:instrText>
            </w:r>
            <w:r>
              <w:rPr>
                <w:sz w:val="30"/>
                <w:szCs w:val="30"/>
              </w:rPr>
              <w:instrText>#,##0</w:instrText>
            </w:r>
            <w:r>
              <w:rPr>
                <w:sz w:val="30"/>
                <w:szCs w:val="30"/>
                <w:cs/>
              </w:rPr>
              <w:instrText xml:space="preserve">" </w:instrText>
            </w:r>
            <w:r>
              <w:rPr>
                <w:sz w:val="30"/>
                <w:szCs w:val="30"/>
              </w:rPr>
              <w:fldChar w:fldCharType="separate"/>
            </w:r>
            <w:r>
              <w:rPr>
                <w:noProof/>
                <w:sz w:val="30"/>
                <w:szCs w:val="30"/>
              </w:rPr>
              <w:t xml:space="preserve"> 200</w:t>
            </w:r>
            <w:r>
              <w:rPr>
                <w:sz w:val="30"/>
                <w:szCs w:val="30"/>
              </w:rPr>
              <w:fldChar w:fldCharType="end"/>
            </w:r>
          </w:p>
        </w:tc>
        <w:tc>
          <w:tcPr>
            <w:tcW w:w="1417" w:type="dxa"/>
            <w:vAlign w:val="bottom"/>
          </w:tcPr>
          <w:p w14:paraId="03744797" w14:textId="0975A502" w:rsidR="005E5193" w:rsidRDefault="00F36FBE">
            <w:pPr>
              <w:pBdr>
                <w:bottom w:val="single" w:sz="4" w:space="1" w:color="auto"/>
              </w:pBdr>
              <w:tabs>
                <w:tab w:val="decimal" w:pos="885"/>
              </w:tabs>
              <w:spacing w:before="40" w:after="20" w:line="216" w:lineRule="auto"/>
              <w:ind w:right="34"/>
              <w:jc w:val="right"/>
              <w:rPr>
                <w:sz w:val="30"/>
                <w:szCs w:val="30"/>
              </w:rPr>
            </w:pPr>
            <w:r>
              <w:rPr>
                <w:sz w:val="30"/>
                <w:szCs w:val="30"/>
              </w:rPr>
              <w:t xml:space="preserve">    20</w:t>
            </w:r>
            <w:r w:rsidR="00E40D24">
              <w:rPr>
                <w:sz w:val="30"/>
                <w:szCs w:val="30"/>
              </w:rPr>
              <w:t>0</w:t>
            </w:r>
          </w:p>
        </w:tc>
        <w:tc>
          <w:tcPr>
            <w:tcW w:w="1418" w:type="dxa"/>
            <w:vAlign w:val="bottom"/>
          </w:tcPr>
          <w:p w14:paraId="1EEB0DE0" w14:textId="77777777" w:rsidR="005E5193" w:rsidRDefault="00F36FBE">
            <w:pPr>
              <w:pBdr>
                <w:bottom w:val="single" w:sz="4" w:space="1" w:color="auto"/>
              </w:pBdr>
              <w:tabs>
                <w:tab w:val="decimal" w:pos="885"/>
              </w:tabs>
              <w:spacing w:before="40" w:after="20" w:line="216" w:lineRule="auto"/>
              <w:ind w:right="34"/>
              <w:jc w:val="right"/>
              <w:rPr>
                <w:sz w:val="30"/>
                <w:szCs w:val="30"/>
              </w:rPr>
            </w:pPr>
            <w:r>
              <w:rPr>
                <w:sz w:val="30"/>
                <w:szCs w:val="30"/>
              </w:rPr>
              <w:fldChar w:fldCharType="begin"/>
            </w:r>
            <w:r>
              <w:rPr>
                <w:sz w:val="30"/>
                <w:szCs w:val="30"/>
                <w:cs/>
              </w:rPr>
              <w:instrText xml:space="preserve"> =</w:instrText>
            </w:r>
            <w:r>
              <w:rPr>
                <w:sz w:val="30"/>
                <w:szCs w:val="30"/>
              </w:rPr>
              <w:instrText xml:space="preserve">200 \# </w:instrText>
            </w:r>
            <w:r>
              <w:rPr>
                <w:sz w:val="30"/>
                <w:szCs w:val="30"/>
                <w:cs/>
              </w:rPr>
              <w:instrText>"</w:instrText>
            </w:r>
            <w:r>
              <w:rPr>
                <w:sz w:val="30"/>
                <w:szCs w:val="30"/>
              </w:rPr>
              <w:instrText>#,##0</w:instrText>
            </w:r>
            <w:r>
              <w:rPr>
                <w:sz w:val="30"/>
                <w:szCs w:val="30"/>
                <w:cs/>
              </w:rPr>
              <w:instrText xml:space="preserve">" </w:instrText>
            </w:r>
            <w:r>
              <w:rPr>
                <w:sz w:val="30"/>
                <w:szCs w:val="30"/>
              </w:rPr>
              <w:fldChar w:fldCharType="separate"/>
            </w:r>
            <w:r>
              <w:rPr>
                <w:noProof/>
                <w:sz w:val="30"/>
                <w:szCs w:val="30"/>
              </w:rPr>
              <w:t xml:space="preserve"> 200</w:t>
            </w:r>
            <w:r>
              <w:rPr>
                <w:sz w:val="30"/>
                <w:szCs w:val="30"/>
              </w:rPr>
              <w:fldChar w:fldCharType="end"/>
            </w:r>
          </w:p>
        </w:tc>
      </w:tr>
      <w:tr w:rsidR="005E5193" w14:paraId="44B04AF3" w14:textId="77777777">
        <w:trPr>
          <w:trHeight w:val="20"/>
        </w:trPr>
        <w:tc>
          <w:tcPr>
            <w:tcW w:w="3402" w:type="dxa"/>
            <w:vAlign w:val="bottom"/>
          </w:tcPr>
          <w:p w14:paraId="5DE68716" w14:textId="77777777" w:rsidR="005E5193" w:rsidRDefault="00F36FBE">
            <w:pPr>
              <w:spacing w:before="40" w:after="20" w:line="216" w:lineRule="auto"/>
              <w:ind w:left="238" w:right="-18"/>
              <w:rPr>
                <w:sz w:val="30"/>
                <w:szCs w:val="30"/>
              </w:rPr>
            </w:pPr>
            <w:r>
              <w:rPr>
                <w:sz w:val="30"/>
                <w:szCs w:val="30"/>
                <w:cs/>
              </w:rPr>
              <w:t>รวม</w:t>
            </w:r>
          </w:p>
        </w:tc>
        <w:tc>
          <w:tcPr>
            <w:tcW w:w="1418" w:type="dxa"/>
            <w:shd w:val="clear" w:color="auto" w:fill="auto"/>
            <w:vAlign w:val="bottom"/>
          </w:tcPr>
          <w:p w14:paraId="6FD94103" w14:textId="7C73E381" w:rsidR="005E5193" w:rsidRPr="0093229B" w:rsidRDefault="00F36FBE">
            <w:pPr>
              <w:tabs>
                <w:tab w:val="decimal" w:pos="1201"/>
                <w:tab w:val="decimal" w:pos="1253"/>
              </w:tabs>
              <w:spacing w:before="40" w:after="20" w:line="216" w:lineRule="auto"/>
              <w:ind w:right="34"/>
              <w:jc w:val="right"/>
              <w:rPr>
                <w:sz w:val="30"/>
                <w:szCs w:val="30"/>
              </w:rPr>
            </w:pPr>
            <w:r w:rsidRPr="0093229B">
              <w:rPr>
                <w:sz w:val="30"/>
                <w:szCs w:val="30"/>
              </w:rPr>
              <w:fldChar w:fldCharType="begin"/>
            </w:r>
            <w:r w:rsidRPr="0093229B">
              <w:rPr>
                <w:sz w:val="30"/>
                <w:szCs w:val="30"/>
                <w:cs/>
              </w:rPr>
              <w:instrText xml:space="preserve"> =</w:instrText>
            </w:r>
            <w:r w:rsidRPr="0093229B">
              <w:rPr>
                <w:sz w:val="30"/>
                <w:szCs w:val="30"/>
              </w:rPr>
              <w:instrText>SUM</w:instrText>
            </w:r>
            <w:r w:rsidRPr="0093229B">
              <w:rPr>
                <w:sz w:val="30"/>
                <w:szCs w:val="30"/>
                <w:cs/>
              </w:rPr>
              <w:instrText>(</w:instrText>
            </w:r>
            <w:r w:rsidRPr="0093229B">
              <w:rPr>
                <w:sz w:val="30"/>
                <w:szCs w:val="30"/>
              </w:rPr>
              <w:instrText>ABOVE</w:instrText>
            </w:r>
            <w:r w:rsidRPr="0093229B">
              <w:rPr>
                <w:sz w:val="30"/>
                <w:szCs w:val="30"/>
                <w:cs/>
              </w:rPr>
              <w:instrText xml:space="preserve">) </w:instrText>
            </w:r>
            <w:r w:rsidRPr="0093229B">
              <w:rPr>
                <w:sz w:val="30"/>
                <w:szCs w:val="30"/>
              </w:rPr>
              <w:fldChar w:fldCharType="separate"/>
            </w:r>
            <w:r w:rsidRPr="0093229B">
              <w:rPr>
                <w:noProof/>
                <w:sz w:val="30"/>
                <w:szCs w:val="30"/>
              </w:rPr>
              <w:t>1</w:t>
            </w:r>
            <w:r w:rsidR="00F50F8E" w:rsidRPr="0093229B">
              <w:rPr>
                <w:noProof/>
                <w:sz w:val="30"/>
                <w:szCs w:val="30"/>
              </w:rPr>
              <w:t>47</w:t>
            </w:r>
            <w:r w:rsidRPr="0093229B">
              <w:rPr>
                <w:noProof/>
                <w:sz w:val="30"/>
                <w:szCs w:val="30"/>
              </w:rPr>
              <w:t>,</w:t>
            </w:r>
            <w:r w:rsidR="00F50F8E" w:rsidRPr="0093229B">
              <w:rPr>
                <w:noProof/>
                <w:sz w:val="30"/>
                <w:szCs w:val="30"/>
              </w:rPr>
              <w:t>769</w:t>
            </w:r>
            <w:r w:rsidRPr="0093229B">
              <w:rPr>
                <w:sz w:val="30"/>
                <w:szCs w:val="30"/>
              </w:rPr>
              <w:fldChar w:fldCharType="end"/>
            </w:r>
          </w:p>
        </w:tc>
        <w:tc>
          <w:tcPr>
            <w:tcW w:w="1417" w:type="dxa"/>
            <w:vAlign w:val="bottom"/>
          </w:tcPr>
          <w:p w14:paraId="7CA0111D" w14:textId="77777777" w:rsidR="005E5193" w:rsidRDefault="00F36FBE">
            <w:pPr>
              <w:tabs>
                <w:tab w:val="decimal" w:pos="1201"/>
                <w:tab w:val="decimal" w:pos="1253"/>
              </w:tabs>
              <w:ind w:right="34"/>
              <w:jc w:val="right"/>
              <w:rPr>
                <w:sz w:val="30"/>
                <w:szCs w:val="30"/>
              </w:rPr>
            </w:pPr>
            <w:r>
              <w:rPr>
                <w:sz w:val="30"/>
                <w:szCs w:val="30"/>
              </w:rPr>
              <w:fldChar w:fldCharType="begin"/>
            </w:r>
            <w:r>
              <w:rPr>
                <w:sz w:val="30"/>
                <w:szCs w:val="30"/>
                <w:cs/>
              </w:rPr>
              <w:instrText xml:space="preserve"> =</w:instrText>
            </w:r>
            <w:r>
              <w:rPr>
                <w:sz w:val="30"/>
                <w:szCs w:val="30"/>
              </w:rPr>
              <w:instrText>SUM</w:instrText>
            </w:r>
            <w:r>
              <w:rPr>
                <w:sz w:val="30"/>
                <w:szCs w:val="30"/>
                <w:cs/>
              </w:rPr>
              <w:instrText>(</w:instrText>
            </w:r>
            <w:r>
              <w:rPr>
                <w:sz w:val="30"/>
                <w:szCs w:val="30"/>
              </w:rPr>
              <w:instrText>ABOVE</w:instrText>
            </w:r>
            <w:r>
              <w:rPr>
                <w:sz w:val="30"/>
                <w:szCs w:val="30"/>
                <w:cs/>
              </w:rPr>
              <w:instrText xml:space="preserve">) </w:instrText>
            </w:r>
            <w:r>
              <w:rPr>
                <w:sz w:val="30"/>
                <w:szCs w:val="30"/>
              </w:rPr>
              <w:fldChar w:fldCharType="separate"/>
            </w:r>
            <w:r>
              <w:rPr>
                <w:noProof/>
                <w:sz w:val="30"/>
                <w:szCs w:val="30"/>
              </w:rPr>
              <w:t>132,189</w:t>
            </w:r>
            <w:r>
              <w:rPr>
                <w:sz w:val="30"/>
                <w:szCs w:val="30"/>
              </w:rPr>
              <w:fldChar w:fldCharType="end"/>
            </w:r>
          </w:p>
        </w:tc>
        <w:tc>
          <w:tcPr>
            <w:tcW w:w="1417" w:type="dxa"/>
            <w:vAlign w:val="bottom"/>
          </w:tcPr>
          <w:p w14:paraId="23BD7DA6" w14:textId="77777777" w:rsidR="005E5193" w:rsidRDefault="00F36FBE">
            <w:pPr>
              <w:tabs>
                <w:tab w:val="decimal" w:pos="1201"/>
                <w:tab w:val="decimal" w:pos="1253"/>
              </w:tabs>
              <w:spacing w:before="40" w:after="20" w:line="216" w:lineRule="auto"/>
              <w:ind w:right="34"/>
              <w:jc w:val="right"/>
              <w:rPr>
                <w:sz w:val="30"/>
                <w:szCs w:val="30"/>
              </w:rPr>
            </w:pPr>
            <w:r>
              <w:rPr>
                <w:sz w:val="30"/>
                <w:szCs w:val="30"/>
              </w:rPr>
              <w:t>139,709</w:t>
            </w:r>
          </w:p>
        </w:tc>
        <w:tc>
          <w:tcPr>
            <w:tcW w:w="1418" w:type="dxa"/>
            <w:vAlign w:val="bottom"/>
          </w:tcPr>
          <w:p w14:paraId="378A0360" w14:textId="77777777" w:rsidR="005E5193" w:rsidRDefault="00F36FBE">
            <w:pPr>
              <w:tabs>
                <w:tab w:val="decimal" w:pos="1201"/>
                <w:tab w:val="decimal" w:pos="1253"/>
              </w:tabs>
              <w:ind w:left="-7"/>
              <w:jc w:val="right"/>
              <w:rPr>
                <w:sz w:val="30"/>
                <w:szCs w:val="30"/>
              </w:rPr>
            </w:pPr>
            <w:r>
              <w:rPr>
                <w:sz w:val="30"/>
                <w:szCs w:val="30"/>
              </w:rPr>
              <w:fldChar w:fldCharType="begin"/>
            </w:r>
            <w:r>
              <w:rPr>
                <w:sz w:val="30"/>
                <w:szCs w:val="30"/>
                <w:cs/>
              </w:rPr>
              <w:instrText xml:space="preserve"> =</w:instrText>
            </w:r>
            <w:r>
              <w:rPr>
                <w:sz w:val="30"/>
                <w:szCs w:val="30"/>
              </w:rPr>
              <w:instrText>SUM</w:instrText>
            </w:r>
            <w:r>
              <w:rPr>
                <w:sz w:val="30"/>
                <w:szCs w:val="30"/>
                <w:cs/>
              </w:rPr>
              <w:instrText>(</w:instrText>
            </w:r>
            <w:r>
              <w:rPr>
                <w:sz w:val="30"/>
                <w:szCs w:val="30"/>
              </w:rPr>
              <w:instrText>ABOVE</w:instrText>
            </w:r>
            <w:r>
              <w:rPr>
                <w:sz w:val="30"/>
                <w:szCs w:val="30"/>
                <w:cs/>
              </w:rPr>
              <w:instrText xml:space="preserve">) </w:instrText>
            </w:r>
            <w:r>
              <w:rPr>
                <w:sz w:val="30"/>
                <w:szCs w:val="30"/>
              </w:rPr>
              <w:fldChar w:fldCharType="separate"/>
            </w:r>
            <w:r>
              <w:rPr>
                <w:noProof/>
                <w:sz w:val="30"/>
                <w:szCs w:val="30"/>
              </w:rPr>
              <w:t>130,650</w:t>
            </w:r>
            <w:r>
              <w:rPr>
                <w:sz w:val="30"/>
                <w:szCs w:val="30"/>
              </w:rPr>
              <w:fldChar w:fldCharType="end"/>
            </w:r>
          </w:p>
        </w:tc>
      </w:tr>
      <w:tr w:rsidR="005E5193" w14:paraId="36A71E8C" w14:textId="77777777">
        <w:trPr>
          <w:trHeight w:val="20"/>
        </w:trPr>
        <w:tc>
          <w:tcPr>
            <w:tcW w:w="3402" w:type="dxa"/>
            <w:vAlign w:val="bottom"/>
          </w:tcPr>
          <w:p w14:paraId="3A381449" w14:textId="76B62FDA" w:rsidR="005E5193" w:rsidRDefault="00F36FBE" w:rsidP="00B236A1">
            <w:pPr>
              <w:spacing w:before="40" w:after="20" w:line="216" w:lineRule="auto"/>
              <w:ind w:left="557" w:right="-18" w:hanging="319"/>
              <w:rPr>
                <w:sz w:val="30"/>
                <w:szCs w:val="30"/>
                <w:cs/>
              </w:rPr>
            </w:pPr>
            <w:r>
              <w:rPr>
                <w:sz w:val="30"/>
                <w:szCs w:val="30"/>
                <w:u w:val="single"/>
                <w:cs/>
              </w:rPr>
              <w:t>หัก</w:t>
            </w:r>
            <w:r>
              <w:rPr>
                <w:sz w:val="30"/>
                <w:szCs w:val="30"/>
                <w:cs/>
              </w:rPr>
              <w:t xml:space="preserve"> </w:t>
            </w:r>
            <w:r>
              <w:rPr>
                <w:rFonts w:hint="cs"/>
                <w:sz w:val="30"/>
                <w:szCs w:val="30"/>
                <w:cs/>
              </w:rPr>
              <w:t>ค่าเผื่อผลขาดทุนด้านเครดิตที่คาดว่าจะเกิดขึ้น</w:t>
            </w:r>
          </w:p>
        </w:tc>
        <w:tc>
          <w:tcPr>
            <w:tcW w:w="1418" w:type="dxa"/>
            <w:shd w:val="clear" w:color="auto" w:fill="auto"/>
            <w:vAlign w:val="bottom"/>
          </w:tcPr>
          <w:p w14:paraId="146EFD5A" w14:textId="1A374BD7" w:rsidR="005E5193" w:rsidRPr="0093229B" w:rsidRDefault="00F36FBE">
            <w:pPr>
              <w:pBdr>
                <w:bottom w:val="single" w:sz="4" w:space="1" w:color="auto"/>
              </w:pBdr>
              <w:spacing w:before="40" w:after="20" w:line="216" w:lineRule="auto"/>
              <w:ind w:right="-37"/>
              <w:jc w:val="right"/>
              <w:rPr>
                <w:sz w:val="30"/>
                <w:szCs w:val="30"/>
              </w:rPr>
            </w:pPr>
            <w:r w:rsidRPr="0093229B">
              <w:rPr>
                <w:sz w:val="30"/>
                <w:szCs w:val="30"/>
                <w:cs/>
              </w:rPr>
              <w:t>(</w:t>
            </w:r>
            <w:r w:rsidRPr="0093229B">
              <w:rPr>
                <w:sz w:val="30"/>
                <w:szCs w:val="30"/>
              </w:rPr>
              <w:t>1,</w:t>
            </w:r>
            <w:r w:rsidR="00F50F8E" w:rsidRPr="0093229B">
              <w:rPr>
                <w:sz w:val="30"/>
                <w:szCs w:val="30"/>
              </w:rPr>
              <w:t>584</w:t>
            </w:r>
            <w:r w:rsidRPr="0093229B">
              <w:rPr>
                <w:sz w:val="30"/>
                <w:szCs w:val="30"/>
                <w:cs/>
              </w:rPr>
              <w:t>)</w:t>
            </w:r>
          </w:p>
        </w:tc>
        <w:tc>
          <w:tcPr>
            <w:tcW w:w="1417" w:type="dxa"/>
            <w:vAlign w:val="bottom"/>
          </w:tcPr>
          <w:p w14:paraId="00FA2E74" w14:textId="77777777" w:rsidR="005E5193" w:rsidRDefault="00F36FBE">
            <w:pPr>
              <w:pBdr>
                <w:bottom w:val="single" w:sz="4" w:space="1" w:color="auto"/>
              </w:pBdr>
              <w:tabs>
                <w:tab w:val="decimal" w:pos="885"/>
              </w:tabs>
              <w:spacing w:before="40" w:after="20" w:line="216" w:lineRule="auto"/>
              <w:ind w:right="34"/>
              <w:jc w:val="right"/>
              <w:rPr>
                <w:sz w:val="30"/>
                <w:szCs w:val="30"/>
              </w:rPr>
            </w:pPr>
            <w:r>
              <w:rPr>
                <w:sz w:val="30"/>
                <w:szCs w:val="30"/>
              </w:rPr>
              <w:fldChar w:fldCharType="begin"/>
            </w:r>
            <w:r>
              <w:rPr>
                <w:sz w:val="30"/>
                <w:szCs w:val="30"/>
                <w:cs/>
              </w:rPr>
              <w:instrText xml:space="preserve"> =-</w:instrText>
            </w:r>
            <w:r>
              <w:rPr>
                <w:sz w:val="30"/>
                <w:szCs w:val="30"/>
              </w:rPr>
              <w:instrText xml:space="preserve">1504 \# </w:instrText>
            </w:r>
            <w:r>
              <w:rPr>
                <w:sz w:val="30"/>
                <w:szCs w:val="30"/>
                <w:cs/>
              </w:rPr>
              <w:instrText>"</w:instrText>
            </w:r>
            <w:r>
              <w:rPr>
                <w:sz w:val="30"/>
                <w:szCs w:val="30"/>
              </w:rPr>
              <w:instrText>#,##0;</w:instrText>
            </w:r>
            <w:r>
              <w:rPr>
                <w:sz w:val="30"/>
                <w:szCs w:val="30"/>
                <w:cs/>
              </w:rPr>
              <w:instrText>(</w:instrText>
            </w:r>
            <w:r>
              <w:rPr>
                <w:sz w:val="30"/>
                <w:szCs w:val="30"/>
              </w:rPr>
              <w:instrText>#,##0</w:instrText>
            </w:r>
            <w:r>
              <w:rPr>
                <w:sz w:val="30"/>
                <w:szCs w:val="30"/>
                <w:cs/>
              </w:rPr>
              <w:instrText>)</w:instrText>
            </w:r>
            <w:r>
              <w:rPr>
                <w:sz w:val="30"/>
                <w:szCs w:val="30"/>
              </w:rPr>
              <w:instrText>;'</w:instrText>
            </w:r>
            <w:r>
              <w:rPr>
                <w:sz w:val="30"/>
                <w:szCs w:val="30"/>
                <w:cs/>
              </w:rPr>
              <w:instrText>-</w:instrText>
            </w:r>
            <w:r>
              <w:rPr>
                <w:sz w:val="30"/>
                <w:szCs w:val="30"/>
              </w:rPr>
              <w:instrText>'</w:instrText>
            </w:r>
            <w:r>
              <w:rPr>
                <w:sz w:val="30"/>
                <w:szCs w:val="30"/>
                <w:cs/>
              </w:rPr>
              <w:instrText xml:space="preserve">" </w:instrText>
            </w:r>
            <w:r>
              <w:rPr>
                <w:sz w:val="30"/>
                <w:szCs w:val="30"/>
              </w:rPr>
              <w:fldChar w:fldCharType="separate"/>
            </w:r>
            <w:r>
              <w:rPr>
                <w:noProof/>
                <w:sz w:val="30"/>
                <w:szCs w:val="30"/>
                <w:cs/>
              </w:rPr>
              <w:t>(</w:t>
            </w:r>
            <w:r>
              <w:rPr>
                <w:noProof/>
                <w:sz w:val="30"/>
                <w:szCs w:val="30"/>
              </w:rPr>
              <w:t>1,504</w:t>
            </w:r>
            <w:r>
              <w:rPr>
                <w:noProof/>
                <w:sz w:val="30"/>
                <w:szCs w:val="30"/>
                <w:cs/>
              </w:rPr>
              <w:t>)</w:t>
            </w:r>
            <w:r>
              <w:rPr>
                <w:sz w:val="30"/>
                <w:szCs w:val="30"/>
              </w:rPr>
              <w:fldChar w:fldCharType="end"/>
            </w:r>
          </w:p>
        </w:tc>
        <w:tc>
          <w:tcPr>
            <w:tcW w:w="1417" w:type="dxa"/>
            <w:vAlign w:val="bottom"/>
          </w:tcPr>
          <w:p w14:paraId="18D4D9EE" w14:textId="77777777" w:rsidR="005E5193" w:rsidRDefault="00F36FBE">
            <w:pPr>
              <w:pBdr>
                <w:bottom w:val="single" w:sz="4" w:space="1" w:color="auto"/>
              </w:pBdr>
              <w:spacing w:before="40" w:after="20" w:line="216" w:lineRule="auto"/>
              <w:ind w:right="-37"/>
              <w:jc w:val="right"/>
              <w:rPr>
                <w:sz w:val="30"/>
                <w:szCs w:val="30"/>
              </w:rPr>
            </w:pPr>
            <w:r>
              <w:rPr>
                <w:sz w:val="30"/>
                <w:szCs w:val="30"/>
                <w:cs/>
              </w:rPr>
              <w:t>(</w:t>
            </w:r>
            <w:r>
              <w:rPr>
                <w:sz w:val="30"/>
                <w:szCs w:val="30"/>
              </w:rPr>
              <w:t>1,584</w:t>
            </w:r>
            <w:r>
              <w:rPr>
                <w:sz w:val="30"/>
                <w:szCs w:val="30"/>
                <w:cs/>
              </w:rPr>
              <w:t>)</w:t>
            </w:r>
          </w:p>
        </w:tc>
        <w:tc>
          <w:tcPr>
            <w:tcW w:w="1418" w:type="dxa"/>
            <w:vAlign w:val="bottom"/>
          </w:tcPr>
          <w:p w14:paraId="38B9455F" w14:textId="77777777" w:rsidR="005E5193" w:rsidRDefault="00F36FBE">
            <w:pPr>
              <w:pBdr>
                <w:bottom w:val="single" w:sz="4" w:space="1" w:color="auto"/>
              </w:pBdr>
              <w:spacing w:before="40" w:after="20" w:line="216" w:lineRule="auto"/>
              <w:jc w:val="right"/>
              <w:rPr>
                <w:sz w:val="30"/>
                <w:szCs w:val="30"/>
              </w:rPr>
            </w:pPr>
            <w:r>
              <w:rPr>
                <w:sz w:val="30"/>
                <w:szCs w:val="30"/>
              </w:rPr>
              <w:fldChar w:fldCharType="begin"/>
            </w:r>
            <w:r>
              <w:rPr>
                <w:sz w:val="30"/>
                <w:szCs w:val="30"/>
                <w:cs/>
              </w:rPr>
              <w:instrText xml:space="preserve"> =-</w:instrText>
            </w:r>
            <w:r>
              <w:rPr>
                <w:sz w:val="30"/>
                <w:szCs w:val="30"/>
              </w:rPr>
              <w:instrText xml:space="preserve">1504 \# </w:instrText>
            </w:r>
            <w:r>
              <w:rPr>
                <w:sz w:val="30"/>
                <w:szCs w:val="30"/>
                <w:cs/>
              </w:rPr>
              <w:instrText>"</w:instrText>
            </w:r>
            <w:r>
              <w:rPr>
                <w:sz w:val="30"/>
                <w:szCs w:val="30"/>
              </w:rPr>
              <w:instrText>#,##0;</w:instrText>
            </w:r>
            <w:r>
              <w:rPr>
                <w:sz w:val="30"/>
                <w:szCs w:val="30"/>
                <w:cs/>
              </w:rPr>
              <w:instrText>(</w:instrText>
            </w:r>
            <w:r>
              <w:rPr>
                <w:sz w:val="30"/>
                <w:szCs w:val="30"/>
              </w:rPr>
              <w:instrText>#,##0</w:instrText>
            </w:r>
            <w:r>
              <w:rPr>
                <w:sz w:val="30"/>
                <w:szCs w:val="30"/>
                <w:cs/>
              </w:rPr>
              <w:instrText>)</w:instrText>
            </w:r>
            <w:r>
              <w:rPr>
                <w:sz w:val="30"/>
                <w:szCs w:val="30"/>
              </w:rPr>
              <w:instrText>;'</w:instrText>
            </w:r>
            <w:r>
              <w:rPr>
                <w:sz w:val="30"/>
                <w:szCs w:val="30"/>
                <w:cs/>
              </w:rPr>
              <w:instrText>-</w:instrText>
            </w:r>
            <w:r>
              <w:rPr>
                <w:sz w:val="30"/>
                <w:szCs w:val="30"/>
              </w:rPr>
              <w:instrText>'</w:instrText>
            </w:r>
            <w:r>
              <w:rPr>
                <w:sz w:val="30"/>
                <w:szCs w:val="30"/>
                <w:cs/>
              </w:rPr>
              <w:instrText xml:space="preserve">" </w:instrText>
            </w:r>
            <w:r>
              <w:rPr>
                <w:sz w:val="30"/>
                <w:szCs w:val="30"/>
              </w:rPr>
              <w:fldChar w:fldCharType="separate"/>
            </w:r>
            <w:r>
              <w:rPr>
                <w:noProof/>
                <w:sz w:val="30"/>
                <w:szCs w:val="30"/>
                <w:cs/>
              </w:rPr>
              <w:t>(</w:t>
            </w:r>
            <w:r>
              <w:rPr>
                <w:noProof/>
                <w:sz w:val="30"/>
                <w:szCs w:val="30"/>
              </w:rPr>
              <w:t>1,504</w:t>
            </w:r>
            <w:r>
              <w:rPr>
                <w:noProof/>
                <w:sz w:val="30"/>
                <w:szCs w:val="30"/>
                <w:cs/>
              </w:rPr>
              <w:t>)</w:t>
            </w:r>
            <w:r>
              <w:rPr>
                <w:sz w:val="30"/>
                <w:szCs w:val="30"/>
              </w:rPr>
              <w:fldChar w:fldCharType="end"/>
            </w:r>
          </w:p>
        </w:tc>
      </w:tr>
      <w:tr w:rsidR="005E5193" w14:paraId="59A7AC6E" w14:textId="77777777">
        <w:trPr>
          <w:trHeight w:val="20"/>
        </w:trPr>
        <w:tc>
          <w:tcPr>
            <w:tcW w:w="3402" w:type="dxa"/>
            <w:vAlign w:val="bottom"/>
          </w:tcPr>
          <w:p w14:paraId="444BB887" w14:textId="77777777" w:rsidR="005E5193" w:rsidRDefault="00F36FBE">
            <w:pPr>
              <w:tabs>
                <w:tab w:val="left" w:pos="900"/>
                <w:tab w:val="left" w:pos="1440"/>
              </w:tabs>
              <w:spacing w:before="40" w:after="20" w:line="216" w:lineRule="auto"/>
              <w:ind w:left="238" w:right="-18"/>
              <w:rPr>
                <w:sz w:val="30"/>
                <w:szCs w:val="30"/>
                <w:cs/>
              </w:rPr>
            </w:pPr>
            <w:r>
              <w:rPr>
                <w:rFonts w:hint="cs"/>
                <w:sz w:val="30"/>
                <w:szCs w:val="30"/>
                <w:cs/>
              </w:rPr>
              <w:t>ลูกหนี้การค้าสุทธิ</w:t>
            </w:r>
          </w:p>
        </w:tc>
        <w:tc>
          <w:tcPr>
            <w:tcW w:w="1418" w:type="dxa"/>
            <w:shd w:val="clear" w:color="auto" w:fill="auto"/>
            <w:vAlign w:val="bottom"/>
          </w:tcPr>
          <w:p w14:paraId="27F2DA74" w14:textId="150142B9" w:rsidR="005E5193" w:rsidRPr="0093229B" w:rsidRDefault="00F36FBE">
            <w:pPr>
              <w:tabs>
                <w:tab w:val="decimal" w:pos="1201"/>
                <w:tab w:val="decimal" w:pos="1253"/>
              </w:tabs>
              <w:spacing w:before="40" w:after="20" w:line="216" w:lineRule="auto"/>
              <w:ind w:right="34"/>
              <w:jc w:val="right"/>
              <w:rPr>
                <w:sz w:val="30"/>
                <w:szCs w:val="30"/>
                <w:cs/>
              </w:rPr>
            </w:pPr>
            <w:r w:rsidRPr="0093229B">
              <w:rPr>
                <w:sz w:val="30"/>
                <w:szCs w:val="30"/>
              </w:rPr>
              <w:fldChar w:fldCharType="begin"/>
            </w:r>
            <w:r w:rsidRPr="0093229B">
              <w:rPr>
                <w:sz w:val="30"/>
                <w:szCs w:val="30"/>
                <w:cs/>
              </w:rPr>
              <w:instrText xml:space="preserve"> =</w:instrText>
            </w:r>
            <w:r w:rsidRPr="0093229B">
              <w:rPr>
                <w:sz w:val="30"/>
                <w:szCs w:val="30"/>
              </w:rPr>
              <w:instrText>151894</w:instrText>
            </w:r>
            <w:r w:rsidRPr="0093229B">
              <w:rPr>
                <w:sz w:val="30"/>
                <w:szCs w:val="30"/>
                <w:cs/>
              </w:rPr>
              <w:instrText>-</w:instrText>
            </w:r>
            <w:r w:rsidRPr="0093229B">
              <w:rPr>
                <w:sz w:val="30"/>
                <w:szCs w:val="30"/>
              </w:rPr>
              <w:instrText xml:space="preserve">1671 \# </w:instrText>
            </w:r>
            <w:r w:rsidRPr="0093229B">
              <w:rPr>
                <w:sz w:val="30"/>
                <w:szCs w:val="30"/>
                <w:cs/>
              </w:rPr>
              <w:instrText>"</w:instrText>
            </w:r>
            <w:r w:rsidRPr="0093229B">
              <w:rPr>
                <w:sz w:val="30"/>
                <w:szCs w:val="30"/>
              </w:rPr>
              <w:instrText>#,##0</w:instrText>
            </w:r>
            <w:r w:rsidRPr="0093229B">
              <w:rPr>
                <w:sz w:val="30"/>
                <w:szCs w:val="30"/>
                <w:cs/>
              </w:rPr>
              <w:instrText xml:space="preserve">" </w:instrText>
            </w:r>
            <w:r w:rsidRPr="0093229B">
              <w:rPr>
                <w:sz w:val="30"/>
                <w:szCs w:val="30"/>
              </w:rPr>
              <w:fldChar w:fldCharType="separate"/>
            </w:r>
            <w:r w:rsidRPr="0093229B">
              <w:rPr>
                <w:noProof/>
                <w:sz w:val="30"/>
                <w:szCs w:val="30"/>
              </w:rPr>
              <w:t>1</w:t>
            </w:r>
            <w:r w:rsidR="00F50F8E" w:rsidRPr="0093229B">
              <w:rPr>
                <w:noProof/>
                <w:sz w:val="30"/>
                <w:szCs w:val="30"/>
              </w:rPr>
              <w:t>46</w:t>
            </w:r>
            <w:r w:rsidRPr="0093229B">
              <w:rPr>
                <w:noProof/>
                <w:sz w:val="30"/>
                <w:szCs w:val="30"/>
              </w:rPr>
              <w:t>,</w:t>
            </w:r>
            <w:r w:rsidR="00F50F8E" w:rsidRPr="0093229B">
              <w:rPr>
                <w:noProof/>
                <w:sz w:val="30"/>
                <w:szCs w:val="30"/>
              </w:rPr>
              <w:t>185</w:t>
            </w:r>
            <w:r w:rsidRPr="0093229B">
              <w:rPr>
                <w:sz w:val="30"/>
                <w:szCs w:val="30"/>
              </w:rPr>
              <w:fldChar w:fldCharType="end"/>
            </w:r>
          </w:p>
        </w:tc>
        <w:tc>
          <w:tcPr>
            <w:tcW w:w="1417" w:type="dxa"/>
            <w:vAlign w:val="bottom"/>
          </w:tcPr>
          <w:p w14:paraId="2AB34B97" w14:textId="77777777" w:rsidR="005E5193" w:rsidRDefault="00F36FBE">
            <w:pPr>
              <w:tabs>
                <w:tab w:val="decimal" w:pos="1201"/>
                <w:tab w:val="decimal" w:pos="1253"/>
              </w:tabs>
              <w:ind w:right="34"/>
              <w:jc w:val="right"/>
              <w:rPr>
                <w:sz w:val="30"/>
                <w:szCs w:val="30"/>
              </w:rPr>
            </w:pPr>
            <w:r>
              <w:rPr>
                <w:sz w:val="30"/>
                <w:szCs w:val="30"/>
              </w:rPr>
              <w:fldChar w:fldCharType="begin"/>
            </w:r>
            <w:r>
              <w:rPr>
                <w:sz w:val="30"/>
                <w:szCs w:val="30"/>
                <w:cs/>
              </w:rPr>
              <w:instrText xml:space="preserve"> =</w:instrText>
            </w:r>
            <w:r>
              <w:rPr>
                <w:sz w:val="30"/>
                <w:szCs w:val="30"/>
              </w:rPr>
              <w:instrText>SUM</w:instrText>
            </w:r>
            <w:r>
              <w:rPr>
                <w:sz w:val="30"/>
                <w:szCs w:val="30"/>
                <w:cs/>
              </w:rPr>
              <w:instrText>(</w:instrText>
            </w:r>
            <w:r>
              <w:rPr>
                <w:sz w:val="30"/>
                <w:szCs w:val="30"/>
              </w:rPr>
              <w:instrText>C8</w:instrText>
            </w:r>
            <w:r>
              <w:rPr>
                <w:sz w:val="30"/>
                <w:szCs w:val="30"/>
                <w:cs/>
              </w:rPr>
              <w:instrText>:</w:instrText>
            </w:r>
            <w:r>
              <w:rPr>
                <w:sz w:val="30"/>
                <w:szCs w:val="30"/>
              </w:rPr>
              <w:instrText>C9</w:instrText>
            </w:r>
            <w:r>
              <w:rPr>
                <w:sz w:val="30"/>
                <w:szCs w:val="30"/>
                <w:cs/>
              </w:rPr>
              <w:instrText xml:space="preserve">) </w:instrText>
            </w:r>
            <w:r>
              <w:rPr>
                <w:sz w:val="30"/>
                <w:szCs w:val="30"/>
              </w:rPr>
              <w:instrText xml:space="preserve">\# </w:instrText>
            </w:r>
            <w:r>
              <w:rPr>
                <w:sz w:val="30"/>
                <w:szCs w:val="30"/>
                <w:cs/>
              </w:rPr>
              <w:instrText>"</w:instrText>
            </w:r>
            <w:r>
              <w:rPr>
                <w:sz w:val="30"/>
                <w:szCs w:val="30"/>
              </w:rPr>
              <w:instrText>#,##0</w:instrText>
            </w:r>
            <w:r>
              <w:rPr>
                <w:sz w:val="30"/>
                <w:szCs w:val="30"/>
                <w:cs/>
              </w:rPr>
              <w:instrText xml:space="preserve">" </w:instrText>
            </w:r>
            <w:r>
              <w:rPr>
                <w:sz w:val="30"/>
                <w:szCs w:val="30"/>
              </w:rPr>
              <w:fldChar w:fldCharType="separate"/>
            </w:r>
            <w:r>
              <w:rPr>
                <w:noProof/>
                <w:sz w:val="30"/>
                <w:szCs w:val="30"/>
              </w:rPr>
              <w:t>130,685</w:t>
            </w:r>
            <w:r>
              <w:rPr>
                <w:sz w:val="30"/>
                <w:szCs w:val="30"/>
              </w:rPr>
              <w:fldChar w:fldCharType="end"/>
            </w:r>
          </w:p>
        </w:tc>
        <w:tc>
          <w:tcPr>
            <w:tcW w:w="1417" w:type="dxa"/>
            <w:vAlign w:val="bottom"/>
          </w:tcPr>
          <w:p w14:paraId="3B67A337" w14:textId="77777777" w:rsidR="005E5193" w:rsidRDefault="00F36FBE">
            <w:pPr>
              <w:tabs>
                <w:tab w:val="decimal" w:pos="1201"/>
                <w:tab w:val="decimal" w:pos="1253"/>
              </w:tabs>
              <w:spacing w:before="40" w:after="20" w:line="216" w:lineRule="auto"/>
              <w:ind w:right="34"/>
              <w:jc w:val="right"/>
              <w:rPr>
                <w:sz w:val="30"/>
                <w:szCs w:val="30"/>
              </w:rPr>
            </w:pPr>
            <w:r>
              <w:rPr>
                <w:sz w:val="30"/>
                <w:szCs w:val="30"/>
              </w:rPr>
              <w:t>138,125</w:t>
            </w:r>
          </w:p>
        </w:tc>
        <w:tc>
          <w:tcPr>
            <w:tcW w:w="1418" w:type="dxa"/>
            <w:vAlign w:val="bottom"/>
          </w:tcPr>
          <w:p w14:paraId="11ED5A23" w14:textId="77777777" w:rsidR="005E5193" w:rsidRDefault="00F36FBE">
            <w:pPr>
              <w:tabs>
                <w:tab w:val="decimal" w:pos="1201"/>
                <w:tab w:val="decimal" w:pos="1253"/>
              </w:tabs>
              <w:ind w:left="-7"/>
              <w:jc w:val="right"/>
              <w:rPr>
                <w:sz w:val="30"/>
                <w:szCs w:val="30"/>
              </w:rPr>
            </w:pPr>
            <w:r>
              <w:rPr>
                <w:sz w:val="30"/>
                <w:szCs w:val="30"/>
              </w:rPr>
              <w:fldChar w:fldCharType="begin"/>
            </w:r>
            <w:r>
              <w:rPr>
                <w:sz w:val="30"/>
                <w:szCs w:val="30"/>
                <w:cs/>
              </w:rPr>
              <w:instrText xml:space="preserve"> =</w:instrText>
            </w:r>
            <w:r>
              <w:rPr>
                <w:sz w:val="30"/>
                <w:szCs w:val="30"/>
              </w:rPr>
              <w:instrText>SUM</w:instrText>
            </w:r>
            <w:r>
              <w:rPr>
                <w:sz w:val="30"/>
                <w:szCs w:val="30"/>
                <w:cs/>
              </w:rPr>
              <w:instrText>(</w:instrText>
            </w:r>
            <w:r>
              <w:rPr>
                <w:sz w:val="30"/>
                <w:szCs w:val="30"/>
              </w:rPr>
              <w:instrText>e8</w:instrText>
            </w:r>
            <w:r>
              <w:rPr>
                <w:sz w:val="30"/>
                <w:szCs w:val="30"/>
                <w:cs/>
              </w:rPr>
              <w:instrText>:</w:instrText>
            </w:r>
            <w:r>
              <w:rPr>
                <w:sz w:val="30"/>
                <w:szCs w:val="30"/>
              </w:rPr>
              <w:instrText>e9</w:instrText>
            </w:r>
            <w:r>
              <w:rPr>
                <w:sz w:val="30"/>
                <w:szCs w:val="30"/>
                <w:cs/>
              </w:rPr>
              <w:instrText xml:space="preserve">) </w:instrText>
            </w:r>
            <w:r>
              <w:rPr>
                <w:sz w:val="30"/>
                <w:szCs w:val="30"/>
              </w:rPr>
              <w:instrText xml:space="preserve">\# </w:instrText>
            </w:r>
            <w:r>
              <w:rPr>
                <w:sz w:val="30"/>
                <w:szCs w:val="30"/>
                <w:cs/>
              </w:rPr>
              <w:instrText>"</w:instrText>
            </w:r>
            <w:r>
              <w:rPr>
                <w:sz w:val="30"/>
                <w:szCs w:val="30"/>
              </w:rPr>
              <w:instrText>#,##0</w:instrText>
            </w:r>
            <w:r>
              <w:rPr>
                <w:sz w:val="30"/>
                <w:szCs w:val="30"/>
                <w:cs/>
              </w:rPr>
              <w:instrText xml:space="preserve">" </w:instrText>
            </w:r>
            <w:r>
              <w:rPr>
                <w:sz w:val="30"/>
                <w:szCs w:val="30"/>
              </w:rPr>
              <w:fldChar w:fldCharType="separate"/>
            </w:r>
            <w:r>
              <w:rPr>
                <w:noProof/>
                <w:sz w:val="30"/>
                <w:szCs w:val="30"/>
              </w:rPr>
              <w:t>129,146</w:t>
            </w:r>
            <w:r>
              <w:rPr>
                <w:sz w:val="30"/>
                <w:szCs w:val="30"/>
              </w:rPr>
              <w:fldChar w:fldCharType="end"/>
            </w:r>
          </w:p>
        </w:tc>
      </w:tr>
      <w:tr w:rsidR="005E5193" w14:paraId="5EF97205" w14:textId="77777777">
        <w:trPr>
          <w:trHeight w:val="20"/>
        </w:trPr>
        <w:tc>
          <w:tcPr>
            <w:tcW w:w="3402" w:type="dxa"/>
            <w:vAlign w:val="bottom"/>
          </w:tcPr>
          <w:p w14:paraId="108EEF40" w14:textId="77777777" w:rsidR="005E5193" w:rsidRDefault="00F36FBE">
            <w:pPr>
              <w:tabs>
                <w:tab w:val="left" w:pos="900"/>
                <w:tab w:val="left" w:pos="1440"/>
              </w:tabs>
              <w:spacing w:before="40" w:after="20" w:line="216" w:lineRule="auto"/>
              <w:ind w:left="238" w:right="-18"/>
              <w:rPr>
                <w:b/>
                <w:bCs/>
                <w:sz w:val="30"/>
                <w:szCs w:val="30"/>
                <w:cs/>
              </w:rPr>
            </w:pPr>
            <w:r>
              <w:rPr>
                <w:b/>
                <w:bCs/>
                <w:sz w:val="30"/>
                <w:szCs w:val="30"/>
                <w:cs/>
              </w:rPr>
              <w:t>ลูกหนี้</w:t>
            </w:r>
            <w:r>
              <w:rPr>
                <w:rFonts w:hint="cs"/>
                <w:b/>
                <w:bCs/>
                <w:sz w:val="30"/>
                <w:szCs w:val="30"/>
                <w:cs/>
              </w:rPr>
              <w:t>หมุนเวียนอื่น</w:t>
            </w:r>
          </w:p>
        </w:tc>
        <w:tc>
          <w:tcPr>
            <w:tcW w:w="1418" w:type="dxa"/>
            <w:shd w:val="clear" w:color="auto" w:fill="auto"/>
            <w:vAlign w:val="bottom"/>
          </w:tcPr>
          <w:p w14:paraId="567D2452" w14:textId="77777777" w:rsidR="005E5193" w:rsidRPr="0093229B" w:rsidRDefault="005E5193">
            <w:pPr>
              <w:spacing w:before="40" w:after="20" w:line="216" w:lineRule="auto"/>
              <w:ind w:right="34"/>
              <w:jc w:val="right"/>
              <w:rPr>
                <w:sz w:val="30"/>
                <w:szCs w:val="30"/>
              </w:rPr>
            </w:pPr>
          </w:p>
        </w:tc>
        <w:tc>
          <w:tcPr>
            <w:tcW w:w="1417" w:type="dxa"/>
            <w:vAlign w:val="bottom"/>
          </w:tcPr>
          <w:p w14:paraId="19E72EDD" w14:textId="77777777" w:rsidR="005E5193" w:rsidRDefault="005E5193">
            <w:pPr>
              <w:spacing w:before="40" w:after="20" w:line="216" w:lineRule="auto"/>
              <w:ind w:right="34"/>
              <w:jc w:val="right"/>
              <w:rPr>
                <w:sz w:val="30"/>
                <w:szCs w:val="30"/>
              </w:rPr>
            </w:pPr>
          </w:p>
        </w:tc>
        <w:tc>
          <w:tcPr>
            <w:tcW w:w="1417" w:type="dxa"/>
            <w:vAlign w:val="bottom"/>
          </w:tcPr>
          <w:p w14:paraId="54FD9C4A" w14:textId="77777777" w:rsidR="005E5193" w:rsidRDefault="005E5193">
            <w:pPr>
              <w:tabs>
                <w:tab w:val="decimal" w:pos="1168"/>
                <w:tab w:val="decimal" w:pos="1201"/>
              </w:tabs>
              <w:spacing w:before="40" w:after="20" w:line="216" w:lineRule="auto"/>
              <w:ind w:right="34"/>
              <w:jc w:val="right"/>
              <w:rPr>
                <w:sz w:val="30"/>
                <w:szCs w:val="30"/>
                <w:highlight w:val="yellow"/>
              </w:rPr>
            </w:pPr>
          </w:p>
        </w:tc>
        <w:tc>
          <w:tcPr>
            <w:tcW w:w="1418" w:type="dxa"/>
            <w:vAlign w:val="bottom"/>
          </w:tcPr>
          <w:p w14:paraId="2061B214" w14:textId="77777777" w:rsidR="005E5193" w:rsidRDefault="005E5193">
            <w:pPr>
              <w:tabs>
                <w:tab w:val="decimal" w:pos="1168"/>
                <w:tab w:val="decimal" w:pos="1201"/>
              </w:tabs>
              <w:spacing w:before="40" w:after="20" w:line="216" w:lineRule="auto"/>
              <w:ind w:right="34"/>
              <w:jc w:val="right"/>
              <w:rPr>
                <w:sz w:val="30"/>
                <w:szCs w:val="30"/>
              </w:rPr>
            </w:pPr>
          </w:p>
        </w:tc>
      </w:tr>
      <w:tr w:rsidR="005E5193" w14:paraId="2F42B9AC" w14:textId="77777777">
        <w:trPr>
          <w:trHeight w:val="20"/>
        </w:trPr>
        <w:tc>
          <w:tcPr>
            <w:tcW w:w="3402" w:type="dxa"/>
            <w:vAlign w:val="bottom"/>
          </w:tcPr>
          <w:p w14:paraId="229811F8" w14:textId="77777777" w:rsidR="005E5193" w:rsidRDefault="00F36FBE">
            <w:pPr>
              <w:tabs>
                <w:tab w:val="left" w:pos="900"/>
                <w:tab w:val="left" w:pos="1440"/>
              </w:tabs>
              <w:spacing w:before="40" w:after="20" w:line="216" w:lineRule="auto"/>
              <w:ind w:left="238" w:right="-18"/>
              <w:rPr>
                <w:sz w:val="30"/>
                <w:szCs w:val="30"/>
                <w:cs/>
              </w:rPr>
            </w:pPr>
            <w:r>
              <w:rPr>
                <w:sz w:val="30"/>
                <w:szCs w:val="30"/>
                <w:cs/>
              </w:rPr>
              <w:t>ค่าใช้จ่ายจ่ายล่วงหน้า</w:t>
            </w:r>
          </w:p>
        </w:tc>
        <w:tc>
          <w:tcPr>
            <w:tcW w:w="1418" w:type="dxa"/>
            <w:shd w:val="clear" w:color="auto" w:fill="auto"/>
            <w:vAlign w:val="bottom"/>
          </w:tcPr>
          <w:p w14:paraId="3EF61D01" w14:textId="00CC44EE" w:rsidR="005E5193" w:rsidRPr="0093229B" w:rsidRDefault="00F36FBE">
            <w:pPr>
              <w:spacing w:before="40" w:after="20" w:line="216" w:lineRule="auto"/>
              <w:ind w:right="34"/>
              <w:jc w:val="right"/>
              <w:rPr>
                <w:sz w:val="30"/>
                <w:szCs w:val="30"/>
              </w:rPr>
            </w:pPr>
            <w:r w:rsidRPr="0093229B">
              <w:rPr>
                <w:sz w:val="30"/>
                <w:szCs w:val="30"/>
              </w:rPr>
              <w:t>4,</w:t>
            </w:r>
            <w:r w:rsidR="00F50F8E" w:rsidRPr="0093229B">
              <w:rPr>
                <w:sz w:val="30"/>
                <w:szCs w:val="30"/>
              </w:rPr>
              <w:t>332</w:t>
            </w:r>
          </w:p>
        </w:tc>
        <w:tc>
          <w:tcPr>
            <w:tcW w:w="1417" w:type="dxa"/>
            <w:vAlign w:val="bottom"/>
          </w:tcPr>
          <w:p w14:paraId="02C374E7" w14:textId="77777777" w:rsidR="005E5193" w:rsidRDefault="00F36FBE">
            <w:pPr>
              <w:spacing w:line="216" w:lineRule="auto"/>
              <w:ind w:right="34"/>
              <w:jc w:val="right"/>
              <w:rPr>
                <w:sz w:val="30"/>
                <w:szCs w:val="30"/>
              </w:rPr>
            </w:pPr>
            <w:r>
              <w:rPr>
                <w:sz w:val="30"/>
                <w:szCs w:val="30"/>
              </w:rPr>
              <w:fldChar w:fldCharType="begin"/>
            </w:r>
            <w:r>
              <w:rPr>
                <w:sz w:val="30"/>
                <w:szCs w:val="30"/>
                <w:cs/>
              </w:rPr>
              <w:instrText xml:space="preserve"> =</w:instrText>
            </w:r>
            <w:r>
              <w:rPr>
                <w:sz w:val="30"/>
                <w:szCs w:val="30"/>
              </w:rPr>
              <w:instrText xml:space="preserve">2312 \# </w:instrText>
            </w:r>
            <w:r>
              <w:rPr>
                <w:sz w:val="30"/>
                <w:szCs w:val="30"/>
                <w:cs/>
              </w:rPr>
              <w:instrText>"</w:instrText>
            </w:r>
            <w:r>
              <w:rPr>
                <w:sz w:val="30"/>
                <w:szCs w:val="30"/>
              </w:rPr>
              <w:instrText>#,##0</w:instrText>
            </w:r>
            <w:r>
              <w:rPr>
                <w:sz w:val="30"/>
                <w:szCs w:val="30"/>
                <w:cs/>
              </w:rPr>
              <w:instrText xml:space="preserve">" </w:instrText>
            </w:r>
            <w:r>
              <w:rPr>
                <w:sz w:val="30"/>
                <w:szCs w:val="30"/>
              </w:rPr>
              <w:fldChar w:fldCharType="separate"/>
            </w:r>
            <w:r>
              <w:rPr>
                <w:noProof/>
                <w:sz w:val="30"/>
                <w:szCs w:val="30"/>
              </w:rPr>
              <w:t>2,312</w:t>
            </w:r>
            <w:r>
              <w:rPr>
                <w:sz w:val="30"/>
                <w:szCs w:val="30"/>
              </w:rPr>
              <w:fldChar w:fldCharType="end"/>
            </w:r>
          </w:p>
        </w:tc>
        <w:tc>
          <w:tcPr>
            <w:tcW w:w="1417" w:type="dxa"/>
            <w:vAlign w:val="bottom"/>
          </w:tcPr>
          <w:p w14:paraId="1F68649D" w14:textId="2320A626" w:rsidR="005E5193" w:rsidRPr="0093229B" w:rsidRDefault="00F36FBE">
            <w:pPr>
              <w:spacing w:before="40" w:after="20" w:line="216" w:lineRule="auto"/>
              <w:ind w:right="34"/>
              <w:jc w:val="right"/>
              <w:rPr>
                <w:sz w:val="30"/>
                <w:szCs w:val="30"/>
              </w:rPr>
            </w:pPr>
            <w:r w:rsidRPr="0093229B">
              <w:rPr>
                <w:sz w:val="30"/>
                <w:szCs w:val="30"/>
              </w:rPr>
              <w:t>4,2</w:t>
            </w:r>
            <w:r w:rsidR="0093229B" w:rsidRPr="0093229B">
              <w:rPr>
                <w:sz w:val="30"/>
                <w:szCs w:val="30"/>
              </w:rPr>
              <w:t>89</w:t>
            </w:r>
          </w:p>
        </w:tc>
        <w:tc>
          <w:tcPr>
            <w:tcW w:w="1418" w:type="dxa"/>
            <w:vAlign w:val="bottom"/>
          </w:tcPr>
          <w:p w14:paraId="02E89257" w14:textId="77777777" w:rsidR="005E5193" w:rsidRDefault="00F36FBE">
            <w:pPr>
              <w:spacing w:line="216" w:lineRule="auto"/>
              <w:ind w:left="-7"/>
              <w:jc w:val="right"/>
              <w:rPr>
                <w:sz w:val="30"/>
                <w:szCs w:val="30"/>
              </w:rPr>
            </w:pPr>
            <w:r>
              <w:rPr>
                <w:sz w:val="30"/>
                <w:szCs w:val="30"/>
              </w:rPr>
              <w:fldChar w:fldCharType="begin"/>
            </w:r>
            <w:r>
              <w:rPr>
                <w:sz w:val="30"/>
                <w:szCs w:val="30"/>
                <w:cs/>
              </w:rPr>
              <w:instrText xml:space="preserve"> =</w:instrText>
            </w:r>
            <w:r>
              <w:rPr>
                <w:sz w:val="30"/>
                <w:szCs w:val="30"/>
              </w:rPr>
              <w:instrText xml:space="preserve">2295 \# </w:instrText>
            </w:r>
            <w:r>
              <w:rPr>
                <w:sz w:val="30"/>
                <w:szCs w:val="30"/>
                <w:cs/>
              </w:rPr>
              <w:instrText>"</w:instrText>
            </w:r>
            <w:r>
              <w:rPr>
                <w:sz w:val="30"/>
                <w:szCs w:val="30"/>
              </w:rPr>
              <w:instrText>#,##0</w:instrText>
            </w:r>
            <w:r>
              <w:rPr>
                <w:sz w:val="30"/>
                <w:szCs w:val="30"/>
                <w:cs/>
              </w:rPr>
              <w:instrText xml:space="preserve">" </w:instrText>
            </w:r>
            <w:r>
              <w:rPr>
                <w:sz w:val="30"/>
                <w:szCs w:val="30"/>
              </w:rPr>
              <w:fldChar w:fldCharType="separate"/>
            </w:r>
            <w:r>
              <w:rPr>
                <w:noProof/>
                <w:sz w:val="30"/>
                <w:szCs w:val="30"/>
              </w:rPr>
              <w:t>2,295</w:t>
            </w:r>
            <w:r>
              <w:rPr>
                <w:sz w:val="30"/>
                <w:szCs w:val="30"/>
              </w:rPr>
              <w:fldChar w:fldCharType="end"/>
            </w:r>
          </w:p>
        </w:tc>
      </w:tr>
      <w:tr w:rsidR="005E5193" w14:paraId="186273EF" w14:textId="77777777">
        <w:trPr>
          <w:trHeight w:val="20"/>
        </w:trPr>
        <w:tc>
          <w:tcPr>
            <w:tcW w:w="3402" w:type="dxa"/>
            <w:vAlign w:val="center"/>
          </w:tcPr>
          <w:p w14:paraId="2DD9B974" w14:textId="77777777" w:rsidR="005E5193" w:rsidRDefault="00F36FBE">
            <w:pPr>
              <w:tabs>
                <w:tab w:val="left" w:pos="900"/>
                <w:tab w:val="left" w:pos="1440"/>
              </w:tabs>
              <w:spacing w:before="40" w:after="20" w:line="216" w:lineRule="auto"/>
              <w:ind w:left="238" w:right="-18"/>
              <w:rPr>
                <w:sz w:val="30"/>
                <w:szCs w:val="30"/>
                <w:cs/>
              </w:rPr>
            </w:pPr>
            <w:r>
              <w:rPr>
                <w:sz w:val="30"/>
                <w:szCs w:val="30"/>
                <w:cs/>
              </w:rPr>
              <w:t>ลูกหนี้บริษัทที่เกี่ยวข้องกัน</w:t>
            </w:r>
          </w:p>
        </w:tc>
        <w:tc>
          <w:tcPr>
            <w:tcW w:w="1418" w:type="dxa"/>
            <w:shd w:val="clear" w:color="auto" w:fill="auto"/>
            <w:vAlign w:val="bottom"/>
          </w:tcPr>
          <w:p w14:paraId="14AC69F0" w14:textId="77777777" w:rsidR="005E5193" w:rsidRPr="0093229B" w:rsidRDefault="00F36FBE">
            <w:pPr>
              <w:tabs>
                <w:tab w:val="decimal" w:pos="885"/>
              </w:tabs>
              <w:spacing w:before="40" w:after="20" w:line="216" w:lineRule="auto"/>
              <w:ind w:right="34"/>
              <w:rPr>
                <w:sz w:val="30"/>
                <w:szCs w:val="30"/>
                <w:cs/>
              </w:rPr>
            </w:pPr>
            <w:r w:rsidRPr="0093229B">
              <w:rPr>
                <w:sz w:val="30"/>
                <w:szCs w:val="30"/>
                <w:cs/>
              </w:rPr>
              <w:t>-</w:t>
            </w:r>
          </w:p>
        </w:tc>
        <w:tc>
          <w:tcPr>
            <w:tcW w:w="1417" w:type="dxa"/>
            <w:vAlign w:val="bottom"/>
          </w:tcPr>
          <w:p w14:paraId="3568EB03" w14:textId="77777777" w:rsidR="005E5193" w:rsidRDefault="00F36FBE">
            <w:pPr>
              <w:tabs>
                <w:tab w:val="decimal" w:pos="951"/>
              </w:tabs>
              <w:spacing w:before="40" w:after="20" w:line="216" w:lineRule="auto"/>
              <w:ind w:right="34"/>
              <w:rPr>
                <w:sz w:val="30"/>
                <w:szCs w:val="30"/>
              </w:rPr>
            </w:pPr>
            <w:r>
              <w:rPr>
                <w:sz w:val="30"/>
                <w:szCs w:val="30"/>
                <w:cs/>
              </w:rPr>
              <w:t>-</w:t>
            </w:r>
          </w:p>
        </w:tc>
        <w:tc>
          <w:tcPr>
            <w:tcW w:w="1417" w:type="dxa"/>
            <w:vAlign w:val="bottom"/>
          </w:tcPr>
          <w:p w14:paraId="150CAF3B" w14:textId="35537E90" w:rsidR="005E5193" w:rsidRPr="0093229B" w:rsidRDefault="00F36FBE">
            <w:pPr>
              <w:tabs>
                <w:tab w:val="decimal" w:pos="1163"/>
              </w:tabs>
              <w:spacing w:before="40" w:after="20" w:line="216" w:lineRule="auto"/>
              <w:ind w:right="38"/>
              <w:jc w:val="right"/>
              <w:rPr>
                <w:sz w:val="30"/>
                <w:szCs w:val="30"/>
              </w:rPr>
            </w:pPr>
            <w:r w:rsidRPr="0093229B">
              <w:rPr>
                <w:sz w:val="30"/>
                <w:szCs w:val="30"/>
              </w:rPr>
              <w:t>2</w:t>
            </w:r>
            <w:r w:rsidR="0093229B" w:rsidRPr="0093229B">
              <w:rPr>
                <w:sz w:val="30"/>
                <w:szCs w:val="30"/>
              </w:rPr>
              <w:t>5</w:t>
            </w:r>
            <w:r w:rsidRPr="0093229B">
              <w:rPr>
                <w:sz w:val="30"/>
                <w:szCs w:val="30"/>
              </w:rPr>
              <w:t>8</w:t>
            </w:r>
          </w:p>
        </w:tc>
        <w:tc>
          <w:tcPr>
            <w:tcW w:w="1418" w:type="dxa"/>
            <w:vAlign w:val="bottom"/>
          </w:tcPr>
          <w:p w14:paraId="22AB1572" w14:textId="77777777" w:rsidR="005E5193" w:rsidRDefault="00F36FBE">
            <w:pPr>
              <w:spacing w:before="40" w:line="216" w:lineRule="auto"/>
              <w:ind w:left="-7"/>
              <w:jc w:val="right"/>
              <w:rPr>
                <w:sz w:val="30"/>
                <w:szCs w:val="30"/>
              </w:rPr>
            </w:pPr>
            <w:r>
              <w:rPr>
                <w:sz w:val="30"/>
                <w:szCs w:val="30"/>
              </w:rPr>
              <w:fldChar w:fldCharType="begin"/>
            </w:r>
            <w:r>
              <w:rPr>
                <w:sz w:val="30"/>
                <w:szCs w:val="30"/>
                <w:cs/>
              </w:rPr>
              <w:instrText xml:space="preserve"> =</w:instrText>
            </w:r>
            <w:r>
              <w:rPr>
                <w:sz w:val="30"/>
                <w:szCs w:val="30"/>
              </w:rPr>
              <w:instrText xml:space="preserve">201 \# </w:instrText>
            </w:r>
            <w:r>
              <w:rPr>
                <w:sz w:val="30"/>
                <w:szCs w:val="30"/>
                <w:cs/>
              </w:rPr>
              <w:instrText>"</w:instrText>
            </w:r>
            <w:r>
              <w:rPr>
                <w:sz w:val="30"/>
                <w:szCs w:val="30"/>
              </w:rPr>
              <w:instrText>#,##0;</w:instrText>
            </w:r>
            <w:r>
              <w:rPr>
                <w:sz w:val="30"/>
                <w:szCs w:val="30"/>
                <w:cs/>
              </w:rPr>
              <w:instrText>(</w:instrText>
            </w:r>
            <w:r>
              <w:rPr>
                <w:sz w:val="30"/>
                <w:szCs w:val="30"/>
              </w:rPr>
              <w:instrText>#,##0</w:instrText>
            </w:r>
            <w:r>
              <w:rPr>
                <w:sz w:val="30"/>
                <w:szCs w:val="30"/>
                <w:cs/>
              </w:rPr>
              <w:instrText>)</w:instrText>
            </w:r>
            <w:r>
              <w:rPr>
                <w:sz w:val="30"/>
                <w:szCs w:val="30"/>
              </w:rPr>
              <w:instrText>;'</w:instrText>
            </w:r>
            <w:r>
              <w:rPr>
                <w:sz w:val="30"/>
                <w:szCs w:val="30"/>
                <w:cs/>
              </w:rPr>
              <w:instrText>-</w:instrText>
            </w:r>
            <w:r>
              <w:rPr>
                <w:sz w:val="30"/>
                <w:szCs w:val="30"/>
              </w:rPr>
              <w:instrText>'</w:instrText>
            </w:r>
            <w:r>
              <w:rPr>
                <w:sz w:val="30"/>
                <w:szCs w:val="30"/>
                <w:cs/>
              </w:rPr>
              <w:instrText xml:space="preserve">" </w:instrText>
            </w:r>
            <w:r>
              <w:rPr>
                <w:sz w:val="30"/>
                <w:szCs w:val="30"/>
              </w:rPr>
              <w:fldChar w:fldCharType="separate"/>
            </w:r>
            <w:r>
              <w:rPr>
                <w:noProof/>
                <w:sz w:val="30"/>
                <w:szCs w:val="30"/>
              </w:rPr>
              <w:t xml:space="preserve"> 201</w:t>
            </w:r>
            <w:r>
              <w:rPr>
                <w:sz w:val="30"/>
                <w:szCs w:val="30"/>
              </w:rPr>
              <w:fldChar w:fldCharType="end"/>
            </w:r>
          </w:p>
        </w:tc>
      </w:tr>
      <w:tr w:rsidR="005E5193" w14:paraId="23C93436" w14:textId="77777777">
        <w:trPr>
          <w:trHeight w:val="20"/>
        </w:trPr>
        <w:tc>
          <w:tcPr>
            <w:tcW w:w="3402" w:type="dxa"/>
            <w:vAlign w:val="center"/>
          </w:tcPr>
          <w:p w14:paraId="1406502C" w14:textId="77777777" w:rsidR="005E5193" w:rsidRDefault="00F36FBE">
            <w:pPr>
              <w:tabs>
                <w:tab w:val="left" w:pos="900"/>
                <w:tab w:val="left" w:pos="1440"/>
              </w:tabs>
              <w:spacing w:before="40" w:after="20" w:line="216" w:lineRule="auto"/>
              <w:ind w:left="238" w:right="-18"/>
              <w:rPr>
                <w:sz w:val="30"/>
                <w:szCs w:val="30"/>
                <w:cs/>
              </w:rPr>
            </w:pPr>
            <w:r>
              <w:rPr>
                <w:sz w:val="30"/>
                <w:szCs w:val="30"/>
                <w:cs/>
              </w:rPr>
              <w:t>ลูกหนี้กรมสรรพากร</w:t>
            </w:r>
          </w:p>
        </w:tc>
        <w:tc>
          <w:tcPr>
            <w:tcW w:w="1418" w:type="dxa"/>
            <w:shd w:val="clear" w:color="auto" w:fill="auto"/>
            <w:vAlign w:val="bottom"/>
          </w:tcPr>
          <w:p w14:paraId="513E723D" w14:textId="6A5A22E4" w:rsidR="005E5193" w:rsidRPr="0093229B" w:rsidRDefault="00F36FBE">
            <w:pPr>
              <w:spacing w:before="40" w:after="20" w:line="216" w:lineRule="auto"/>
              <w:ind w:right="34"/>
              <w:jc w:val="right"/>
              <w:rPr>
                <w:sz w:val="30"/>
                <w:szCs w:val="30"/>
              </w:rPr>
            </w:pPr>
            <w:r w:rsidRPr="0093229B">
              <w:rPr>
                <w:sz w:val="30"/>
                <w:szCs w:val="30"/>
              </w:rPr>
              <w:t xml:space="preserve">  1</w:t>
            </w:r>
            <w:r w:rsidR="00F50F8E" w:rsidRPr="0093229B">
              <w:rPr>
                <w:sz w:val="30"/>
                <w:szCs w:val="30"/>
              </w:rPr>
              <w:t>5</w:t>
            </w:r>
            <w:r w:rsidRPr="0093229B">
              <w:rPr>
                <w:sz w:val="30"/>
                <w:szCs w:val="30"/>
              </w:rPr>
              <w:t>,</w:t>
            </w:r>
            <w:r w:rsidR="00F50F8E" w:rsidRPr="0093229B">
              <w:rPr>
                <w:sz w:val="30"/>
                <w:szCs w:val="30"/>
              </w:rPr>
              <w:t>771</w:t>
            </w:r>
          </w:p>
        </w:tc>
        <w:tc>
          <w:tcPr>
            <w:tcW w:w="1417" w:type="dxa"/>
            <w:vAlign w:val="bottom"/>
          </w:tcPr>
          <w:p w14:paraId="63B16839" w14:textId="77777777" w:rsidR="005E5193" w:rsidRDefault="00F36FBE">
            <w:pPr>
              <w:tabs>
                <w:tab w:val="decimal" w:pos="885"/>
              </w:tabs>
              <w:spacing w:before="40" w:after="20" w:line="216" w:lineRule="auto"/>
              <w:ind w:right="34"/>
              <w:jc w:val="right"/>
              <w:rPr>
                <w:sz w:val="30"/>
                <w:szCs w:val="30"/>
              </w:rPr>
            </w:pPr>
            <w:r>
              <w:rPr>
                <w:sz w:val="30"/>
                <w:szCs w:val="30"/>
              </w:rPr>
              <w:fldChar w:fldCharType="begin"/>
            </w:r>
            <w:r>
              <w:rPr>
                <w:sz w:val="30"/>
                <w:szCs w:val="30"/>
                <w:cs/>
              </w:rPr>
              <w:instrText xml:space="preserve"> =</w:instrText>
            </w:r>
            <w:r>
              <w:rPr>
                <w:sz w:val="30"/>
                <w:szCs w:val="30"/>
              </w:rPr>
              <w:instrText xml:space="preserve">14002 \# </w:instrText>
            </w:r>
            <w:r>
              <w:rPr>
                <w:sz w:val="30"/>
                <w:szCs w:val="30"/>
                <w:cs/>
              </w:rPr>
              <w:instrText>"</w:instrText>
            </w:r>
            <w:r>
              <w:rPr>
                <w:sz w:val="30"/>
                <w:szCs w:val="30"/>
              </w:rPr>
              <w:instrText>#,##0</w:instrText>
            </w:r>
            <w:r>
              <w:rPr>
                <w:sz w:val="30"/>
                <w:szCs w:val="30"/>
                <w:cs/>
              </w:rPr>
              <w:instrText xml:space="preserve">" </w:instrText>
            </w:r>
            <w:r>
              <w:rPr>
                <w:sz w:val="30"/>
                <w:szCs w:val="30"/>
              </w:rPr>
              <w:fldChar w:fldCharType="separate"/>
            </w:r>
            <w:r>
              <w:rPr>
                <w:noProof/>
                <w:sz w:val="30"/>
                <w:szCs w:val="30"/>
              </w:rPr>
              <w:t>14,002</w:t>
            </w:r>
            <w:r>
              <w:rPr>
                <w:sz w:val="30"/>
                <w:szCs w:val="30"/>
              </w:rPr>
              <w:fldChar w:fldCharType="end"/>
            </w:r>
          </w:p>
        </w:tc>
        <w:tc>
          <w:tcPr>
            <w:tcW w:w="1417" w:type="dxa"/>
            <w:vAlign w:val="bottom"/>
          </w:tcPr>
          <w:p w14:paraId="27F83949" w14:textId="725164C6" w:rsidR="005E5193" w:rsidRPr="0093229B" w:rsidRDefault="00F36FBE">
            <w:pPr>
              <w:tabs>
                <w:tab w:val="decimal" w:pos="1163"/>
              </w:tabs>
              <w:spacing w:before="40" w:after="20" w:line="216" w:lineRule="auto"/>
              <w:ind w:right="38"/>
              <w:jc w:val="right"/>
              <w:rPr>
                <w:sz w:val="30"/>
                <w:szCs w:val="30"/>
              </w:rPr>
            </w:pPr>
            <w:r w:rsidRPr="0093229B">
              <w:rPr>
                <w:sz w:val="30"/>
                <w:szCs w:val="30"/>
              </w:rPr>
              <w:t>1</w:t>
            </w:r>
            <w:r w:rsidR="0093229B" w:rsidRPr="0093229B">
              <w:rPr>
                <w:sz w:val="30"/>
                <w:szCs w:val="30"/>
              </w:rPr>
              <w:t>5</w:t>
            </w:r>
            <w:r w:rsidRPr="0093229B">
              <w:rPr>
                <w:sz w:val="30"/>
                <w:szCs w:val="30"/>
              </w:rPr>
              <w:t>,2</w:t>
            </w:r>
            <w:r w:rsidR="0093229B" w:rsidRPr="0093229B">
              <w:rPr>
                <w:sz w:val="30"/>
                <w:szCs w:val="30"/>
              </w:rPr>
              <w:t>67</w:t>
            </w:r>
          </w:p>
        </w:tc>
        <w:tc>
          <w:tcPr>
            <w:tcW w:w="1418" w:type="dxa"/>
            <w:vAlign w:val="bottom"/>
          </w:tcPr>
          <w:p w14:paraId="78BA728B" w14:textId="77777777" w:rsidR="005E5193" w:rsidRDefault="00F36FBE">
            <w:pPr>
              <w:spacing w:before="40" w:line="216" w:lineRule="auto"/>
              <w:ind w:left="-7"/>
              <w:jc w:val="right"/>
              <w:rPr>
                <w:sz w:val="30"/>
                <w:szCs w:val="30"/>
              </w:rPr>
            </w:pPr>
            <w:r>
              <w:rPr>
                <w:sz w:val="30"/>
                <w:szCs w:val="30"/>
              </w:rPr>
              <w:fldChar w:fldCharType="begin"/>
            </w:r>
            <w:r>
              <w:rPr>
                <w:sz w:val="30"/>
                <w:szCs w:val="30"/>
                <w:cs/>
              </w:rPr>
              <w:instrText xml:space="preserve"> =</w:instrText>
            </w:r>
            <w:r>
              <w:rPr>
                <w:sz w:val="30"/>
                <w:szCs w:val="30"/>
              </w:rPr>
              <w:instrText xml:space="preserve">13414 \# </w:instrText>
            </w:r>
            <w:r>
              <w:rPr>
                <w:sz w:val="30"/>
                <w:szCs w:val="30"/>
                <w:cs/>
              </w:rPr>
              <w:instrText>"</w:instrText>
            </w:r>
            <w:r>
              <w:rPr>
                <w:sz w:val="30"/>
                <w:szCs w:val="30"/>
              </w:rPr>
              <w:instrText>#,##0</w:instrText>
            </w:r>
            <w:r>
              <w:rPr>
                <w:sz w:val="30"/>
                <w:szCs w:val="30"/>
                <w:cs/>
              </w:rPr>
              <w:instrText xml:space="preserve">" </w:instrText>
            </w:r>
            <w:r>
              <w:rPr>
                <w:sz w:val="30"/>
                <w:szCs w:val="30"/>
              </w:rPr>
              <w:fldChar w:fldCharType="separate"/>
            </w:r>
            <w:r>
              <w:rPr>
                <w:noProof/>
                <w:sz w:val="30"/>
                <w:szCs w:val="30"/>
              </w:rPr>
              <w:t>13,414</w:t>
            </w:r>
            <w:r>
              <w:rPr>
                <w:sz w:val="30"/>
                <w:szCs w:val="30"/>
              </w:rPr>
              <w:fldChar w:fldCharType="end"/>
            </w:r>
          </w:p>
        </w:tc>
      </w:tr>
      <w:tr w:rsidR="005E5193" w14:paraId="5259AF2D" w14:textId="77777777">
        <w:trPr>
          <w:trHeight w:val="20"/>
        </w:trPr>
        <w:tc>
          <w:tcPr>
            <w:tcW w:w="3402" w:type="dxa"/>
            <w:vAlign w:val="bottom"/>
          </w:tcPr>
          <w:p w14:paraId="78E4BCE0" w14:textId="77777777" w:rsidR="005E5193" w:rsidRDefault="00F36FBE">
            <w:pPr>
              <w:tabs>
                <w:tab w:val="left" w:pos="900"/>
                <w:tab w:val="left" w:pos="1440"/>
              </w:tabs>
              <w:spacing w:before="40" w:after="20" w:line="216" w:lineRule="auto"/>
              <w:ind w:left="238" w:right="-18"/>
              <w:rPr>
                <w:sz w:val="30"/>
                <w:szCs w:val="30"/>
                <w:cs/>
              </w:rPr>
            </w:pPr>
            <w:r>
              <w:rPr>
                <w:sz w:val="30"/>
                <w:szCs w:val="30"/>
                <w:cs/>
              </w:rPr>
              <w:t>อื่นๆ</w:t>
            </w:r>
          </w:p>
        </w:tc>
        <w:tc>
          <w:tcPr>
            <w:tcW w:w="1418" w:type="dxa"/>
            <w:shd w:val="clear" w:color="auto" w:fill="auto"/>
            <w:vAlign w:val="bottom"/>
          </w:tcPr>
          <w:p w14:paraId="7A2EE597" w14:textId="7626C5F4" w:rsidR="005E5193" w:rsidRPr="0093229B" w:rsidRDefault="00E40D24">
            <w:pPr>
              <w:pBdr>
                <w:bottom w:val="single" w:sz="4" w:space="1" w:color="auto"/>
              </w:pBdr>
              <w:spacing w:before="40" w:after="20" w:line="216" w:lineRule="auto"/>
              <w:ind w:right="34"/>
              <w:jc w:val="right"/>
              <w:rPr>
                <w:sz w:val="30"/>
                <w:szCs w:val="30"/>
              </w:rPr>
            </w:pPr>
            <w:r>
              <w:rPr>
                <w:sz w:val="30"/>
                <w:szCs w:val="30"/>
              </w:rPr>
              <w:t>7</w:t>
            </w:r>
            <w:r w:rsidR="00F36FBE" w:rsidRPr="0093229B">
              <w:rPr>
                <w:sz w:val="30"/>
                <w:szCs w:val="30"/>
              </w:rPr>
              <w:t>,</w:t>
            </w:r>
            <w:r>
              <w:rPr>
                <w:sz w:val="30"/>
                <w:szCs w:val="30"/>
              </w:rPr>
              <w:t>602</w:t>
            </w:r>
          </w:p>
        </w:tc>
        <w:tc>
          <w:tcPr>
            <w:tcW w:w="1417" w:type="dxa"/>
            <w:vAlign w:val="bottom"/>
          </w:tcPr>
          <w:p w14:paraId="742ADABF" w14:textId="77777777" w:rsidR="005E5193" w:rsidRDefault="00F36FBE">
            <w:pPr>
              <w:pBdr>
                <w:bottom w:val="single" w:sz="4" w:space="1" w:color="auto"/>
              </w:pBdr>
              <w:spacing w:before="40" w:after="20" w:line="216" w:lineRule="auto"/>
              <w:ind w:right="34"/>
              <w:jc w:val="right"/>
              <w:rPr>
                <w:sz w:val="30"/>
                <w:szCs w:val="30"/>
              </w:rPr>
            </w:pPr>
            <w:r>
              <w:rPr>
                <w:sz w:val="30"/>
                <w:szCs w:val="30"/>
              </w:rPr>
              <w:fldChar w:fldCharType="begin"/>
            </w:r>
            <w:r>
              <w:rPr>
                <w:sz w:val="30"/>
                <w:szCs w:val="30"/>
                <w:cs/>
              </w:rPr>
              <w:instrText xml:space="preserve"> =</w:instrText>
            </w:r>
            <w:r>
              <w:rPr>
                <w:sz w:val="30"/>
                <w:szCs w:val="30"/>
              </w:rPr>
              <w:instrText xml:space="preserve">10425 \# </w:instrText>
            </w:r>
            <w:r>
              <w:rPr>
                <w:sz w:val="30"/>
                <w:szCs w:val="30"/>
                <w:cs/>
              </w:rPr>
              <w:instrText>"</w:instrText>
            </w:r>
            <w:r>
              <w:rPr>
                <w:sz w:val="30"/>
                <w:szCs w:val="30"/>
              </w:rPr>
              <w:instrText>#,##0</w:instrText>
            </w:r>
            <w:r>
              <w:rPr>
                <w:sz w:val="30"/>
                <w:szCs w:val="30"/>
                <w:cs/>
              </w:rPr>
              <w:instrText xml:space="preserve">" </w:instrText>
            </w:r>
            <w:r>
              <w:rPr>
                <w:sz w:val="30"/>
                <w:szCs w:val="30"/>
              </w:rPr>
              <w:fldChar w:fldCharType="separate"/>
            </w:r>
            <w:r>
              <w:rPr>
                <w:noProof/>
                <w:sz w:val="30"/>
                <w:szCs w:val="30"/>
              </w:rPr>
              <w:t>10,425</w:t>
            </w:r>
            <w:r>
              <w:rPr>
                <w:sz w:val="30"/>
                <w:szCs w:val="30"/>
              </w:rPr>
              <w:fldChar w:fldCharType="end"/>
            </w:r>
          </w:p>
        </w:tc>
        <w:tc>
          <w:tcPr>
            <w:tcW w:w="1417" w:type="dxa"/>
            <w:vAlign w:val="bottom"/>
          </w:tcPr>
          <w:p w14:paraId="2B16CC32" w14:textId="6176EEBC" w:rsidR="005E5193" w:rsidRPr="0093229B" w:rsidRDefault="00E40D24">
            <w:pPr>
              <w:pBdr>
                <w:bottom w:val="single" w:sz="4" w:space="1" w:color="auto"/>
              </w:pBdr>
              <w:tabs>
                <w:tab w:val="decimal" w:pos="1163"/>
                <w:tab w:val="decimal" w:pos="1253"/>
              </w:tabs>
              <w:spacing w:before="40" w:after="20" w:line="216" w:lineRule="auto"/>
              <w:ind w:right="34"/>
              <w:jc w:val="right"/>
              <w:rPr>
                <w:sz w:val="30"/>
                <w:szCs w:val="30"/>
                <w:cs/>
              </w:rPr>
            </w:pPr>
            <w:r>
              <w:rPr>
                <w:sz w:val="30"/>
                <w:szCs w:val="30"/>
              </w:rPr>
              <w:t>7</w:t>
            </w:r>
            <w:r w:rsidR="00F36FBE" w:rsidRPr="0093229B">
              <w:rPr>
                <w:sz w:val="30"/>
                <w:szCs w:val="30"/>
              </w:rPr>
              <w:t>,</w:t>
            </w:r>
            <w:r>
              <w:rPr>
                <w:sz w:val="30"/>
                <w:szCs w:val="30"/>
              </w:rPr>
              <w:t>548</w:t>
            </w:r>
          </w:p>
        </w:tc>
        <w:tc>
          <w:tcPr>
            <w:tcW w:w="1418" w:type="dxa"/>
            <w:vAlign w:val="bottom"/>
          </w:tcPr>
          <w:p w14:paraId="24A468EA" w14:textId="77777777" w:rsidR="005E5193" w:rsidRDefault="00F36FBE">
            <w:pPr>
              <w:pBdr>
                <w:bottom w:val="single" w:sz="4" w:space="1" w:color="auto"/>
              </w:pBdr>
              <w:spacing w:before="40" w:after="20" w:line="216" w:lineRule="auto"/>
              <w:jc w:val="right"/>
              <w:rPr>
                <w:sz w:val="30"/>
                <w:szCs w:val="30"/>
              </w:rPr>
            </w:pPr>
            <w:r>
              <w:rPr>
                <w:sz w:val="30"/>
                <w:szCs w:val="30"/>
              </w:rPr>
              <w:fldChar w:fldCharType="begin"/>
            </w:r>
            <w:r>
              <w:rPr>
                <w:sz w:val="30"/>
                <w:szCs w:val="30"/>
                <w:cs/>
              </w:rPr>
              <w:instrText xml:space="preserve"> =</w:instrText>
            </w:r>
            <w:r>
              <w:rPr>
                <w:sz w:val="30"/>
                <w:szCs w:val="30"/>
              </w:rPr>
              <w:instrText xml:space="preserve">10417 \# </w:instrText>
            </w:r>
            <w:r>
              <w:rPr>
                <w:sz w:val="30"/>
                <w:szCs w:val="30"/>
                <w:cs/>
              </w:rPr>
              <w:instrText>"</w:instrText>
            </w:r>
            <w:r>
              <w:rPr>
                <w:sz w:val="30"/>
                <w:szCs w:val="30"/>
              </w:rPr>
              <w:instrText>#,##0</w:instrText>
            </w:r>
            <w:r>
              <w:rPr>
                <w:sz w:val="30"/>
                <w:szCs w:val="30"/>
                <w:cs/>
              </w:rPr>
              <w:instrText xml:space="preserve">" </w:instrText>
            </w:r>
            <w:r>
              <w:rPr>
                <w:sz w:val="30"/>
                <w:szCs w:val="30"/>
              </w:rPr>
              <w:fldChar w:fldCharType="separate"/>
            </w:r>
            <w:r>
              <w:rPr>
                <w:sz w:val="30"/>
                <w:szCs w:val="30"/>
              </w:rPr>
              <w:t>10,417</w:t>
            </w:r>
            <w:r>
              <w:rPr>
                <w:sz w:val="30"/>
                <w:szCs w:val="30"/>
              </w:rPr>
              <w:fldChar w:fldCharType="end"/>
            </w:r>
          </w:p>
        </w:tc>
      </w:tr>
      <w:tr w:rsidR="005E5193" w14:paraId="5FAFC79C" w14:textId="77777777">
        <w:trPr>
          <w:trHeight w:val="20"/>
        </w:trPr>
        <w:tc>
          <w:tcPr>
            <w:tcW w:w="3402" w:type="dxa"/>
            <w:vAlign w:val="bottom"/>
          </w:tcPr>
          <w:p w14:paraId="55A226D7" w14:textId="77777777" w:rsidR="005E5193" w:rsidRDefault="00F36FBE">
            <w:pPr>
              <w:tabs>
                <w:tab w:val="left" w:pos="900"/>
                <w:tab w:val="left" w:pos="1440"/>
              </w:tabs>
              <w:spacing w:before="40" w:after="20" w:line="216" w:lineRule="auto"/>
              <w:ind w:left="238" w:right="-18"/>
              <w:rPr>
                <w:sz w:val="30"/>
                <w:szCs w:val="30"/>
                <w:cs/>
              </w:rPr>
            </w:pPr>
            <w:r>
              <w:rPr>
                <w:sz w:val="30"/>
                <w:szCs w:val="30"/>
                <w:cs/>
              </w:rPr>
              <w:t>รวม</w:t>
            </w:r>
          </w:p>
        </w:tc>
        <w:tc>
          <w:tcPr>
            <w:tcW w:w="1418" w:type="dxa"/>
            <w:shd w:val="clear" w:color="auto" w:fill="auto"/>
            <w:vAlign w:val="bottom"/>
          </w:tcPr>
          <w:p w14:paraId="48B8E99C" w14:textId="64ACB4F9" w:rsidR="005E5193" w:rsidRPr="0093229B" w:rsidRDefault="0093229B">
            <w:pPr>
              <w:tabs>
                <w:tab w:val="decimal" w:pos="1168"/>
              </w:tabs>
              <w:spacing w:before="40" w:after="20" w:line="216" w:lineRule="auto"/>
              <w:ind w:right="34"/>
              <w:jc w:val="right"/>
              <w:rPr>
                <w:sz w:val="30"/>
                <w:szCs w:val="30"/>
                <w:cs/>
              </w:rPr>
            </w:pPr>
            <w:r w:rsidRPr="0093229B">
              <w:rPr>
                <w:sz w:val="30"/>
                <w:szCs w:val="30"/>
              </w:rPr>
              <w:t>2</w:t>
            </w:r>
            <w:r w:rsidR="00E40D24">
              <w:rPr>
                <w:sz w:val="30"/>
                <w:szCs w:val="30"/>
              </w:rPr>
              <w:t>7</w:t>
            </w:r>
            <w:r w:rsidR="00F36FBE" w:rsidRPr="0093229B">
              <w:rPr>
                <w:sz w:val="30"/>
                <w:szCs w:val="30"/>
              </w:rPr>
              <w:t>,</w:t>
            </w:r>
            <w:r w:rsidR="00E40D24">
              <w:rPr>
                <w:sz w:val="30"/>
                <w:szCs w:val="30"/>
              </w:rPr>
              <w:t>705</w:t>
            </w:r>
          </w:p>
        </w:tc>
        <w:tc>
          <w:tcPr>
            <w:tcW w:w="1417" w:type="dxa"/>
            <w:vAlign w:val="bottom"/>
          </w:tcPr>
          <w:p w14:paraId="78E6E7E6" w14:textId="77777777" w:rsidR="005E5193" w:rsidRDefault="00F36FBE">
            <w:pPr>
              <w:spacing w:before="40" w:after="20" w:line="216" w:lineRule="auto"/>
              <w:ind w:right="34"/>
              <w:jc w:val="right"/>
              <w:rPr>
                <w:sz w:val="30"/>
                <w:szCs w:val="30"/>
              </w:rPr>
            </w:pPr>
            <w:r>
              <w:rPr>
                <w:sz w:val="30"/>
                <w:szCs w:val="30"/>
              </w:rPr>
              <w:fldChar w:fldCharType="begin"/>
            </w:r>
            <w:r>
              <w:rPr>
                <w:sz w:val="30"/>
                <w:szCs w:val="30"/>
                <w:cs/>
              </w:rPr>
              <w:instrText xml:space="preserve"> =</w:instrText>
            </w:r>
            <w:r>
              <w:rPr>
                <w:sz w:val="30"/>
                <w:szCs w:val="30"/>
              </w:rPr>
              <w:instrText>SUM</w:instrText>
            </w:r>
            <w:r>
              <w:rPr>
                <w:sz w:val="30"/>
                <w:szCs w:val="30"/>
                <w:cs/>
              </w:rPr>
              <w:instrText>(</w:instrText>
            </w:r>
            <w:r>
              <w:rPr>
                <w:sz w:val="30"/>
                <w:szCs w:val="30"/>
              </w:rPr>
              <w:instrText>C12</w:instrText>
            </w:r>
            <w:r>
              <w:rPr>
                <w:sz w:val="30"/>
                <w:szCs w:val="30"/>
                <w:cs/>
              </w:rPr>
              <w:instrText>:</w:instrText>
            </w:r>
            <w:r>
              <w:rPr>
                <w:sz w:val="30"/>
                <w:szCs w:val="30"/>
              </w:rPr>
              <w:instrText>C15</w:instrText>
            </w:r>
            <w:r>
              <w:rPr>
                <w:sz w:val="30"/>
                <w:szCs w:val="30"/>
                <w:cs/>
              </w:rPr>
              <w:instrText xml:space="preserve">) </w:instrText>
            </w:r>
            <w:r>
              <w:rPr>
                <w:sz w:val="30"/>
                <w:szCs w:val="30"/>
              </w:rPr>
              <w:fldChar w:fldCharType="separate"/>
            </w:r>
            <w:r>
              <w:rPr>
                <w:sz w:val="30"/>
                <w:szCs w:val="30"/>
              </w:rPr>
              <w:t>26,739</w:t>
            </w:r>
            <w:r>
              <w:rPr>
                <w:sz w:val="30"/>
                <w:szCs w:val="30"/>
              </w:rPr>
              <w:fldChar w:fldCharType="end"/>
            </w:r>
          </w:p>
        </w:tc>
        <w:tc>
          <w:tcPr>
            <w:tcW w:w="1417" w:type="dxa"/>
            <w:vAlign w:val="bottom"/>
          </w:tcPr>
          <w:p w14:paraId="4D5B67C7" w14:textId="787A4292" w:rsidR="005E5193" w:rsidRPr="0093229B" w:rsidRDefault="0093229B">
            <w:pPr>
              <w:tabs>
                <w:tab w:val="decimal" w:pos="1163"/>
              </w:tabs>
              <w:spacing w:before="40" w:after="20" w:line="216" w:lineRule="auto"/>
              <w:ind w:right="34"/>
              <w:jc w:val="right"/>
              <w:rPr>
                <w:sz w:val="30"/>
                <w:szCs w:val="30"/>
                <w:cs/>
              </w:rPr>
            </w:pPr>
            <w:r w:rsidRPr="0093229B">
              <w:rPr>
                <w:sz w:val="30"/>
                <w:szCs w:val="30"/>
              </w:rPr>
              <w:t>2</w:t>
            </w:r>
            <w:r w:rsidR="00E40D24">
              <w:rPr>
                <w:sz w:val="30"/>
                <w:szCs w:val="30"/>
              </w:rPr>
              <w:t>7</w:t>
            </w:r>
            <w:r w:rsidR="00F36FBE" w:rsidRPr="0093229B">
              <w:rPr>
                <w:sz w:val="30"/>
                <w:szCs w:val="30"/>
              </w:rPr>
              <w:t>,</w:t>
            </w:r>
            <w:r w:rsidR="00E40D24">
              <w:rPr>
                <w:sz w:val="30"/>
                <w:szCs w:val="30"/>
              </w:rPr>
              <w:t>362</w:t>
            </w:r>
          </w:p>
        </w:tc>
        <w:tc>
          <w:tcPr>
            <w:tcW w:w="1418" w:type="dxa"/>
            <w:vAlign w:val="bottom"/>
          </w:tcPr>
          <w:p w14:paraId="46A915A2" w14:textId="77777777" w:rsidR="005E5193" w:rsidRDefault="00F36FBE">
            <w:pPr>
              <w:spacing w:before="40" w:after="20" w:line="216" w:lineRule="auto"/>
              <w:jc w:val="right"/>
              <w:rPr>
                <w:sz w:val="30"/>
                <w:szCs w:val="30"/>
              </w:rPr>
            </w:pPr>
            <w:r>
              <w:rPr>
                <w:sz w:val="30"/>
                <w:szCs w:val="30"/>
              </w:rPr>
              <w:fldChar w:fldCharType="begin"/>
            </w:r>
            <w:r>
              <w:rPr>
                <w:sz w:val="30"/>
                <w:szCs w:val="30"/>
                <w:cs/>
              </w:rPr>
              <w:instrText xml:space="preserve"> =</w:instrText>
            </w:r>
            <w:r>
              <w:rPr>
                <w:sz w:val="30"/>
                <w:szCs w:val="30"/>
              </w:rPr>
              <w:instrText>SUM</w:instrText>
            </w:r>
            <w:r>
              <w:rPr>
                <w:sz w:val="30"/>
                <w:szCs w:val="30"/>
                <w:cs/>
              </w:rPr>
              <w:instrText>(</w:instrText>
            </w:r>
            <w:r>
              <w:rPr>
                <w:sz w:val="30"/>
                <w:szCs w:val="30"/>
              </w:rPr>
              <w:instrText>E12</w:instrText>
            </w:r>
            <w:r>
              <w:rPr>
                <w:sz w:val="30"/>
                <w:szCs w:val="30"/>
                <w:cs/>
              </w:rPr>
              <w:instrText>:</w:instrText>
            </w:r>
            <w:r>
              <w:rPr>
                <w:sz w:val="30"/>
                <w:szCs w:val="30"/>
              </w:rPr>
              <w:instrText>E15</w:instrText>
            </w:r>
            <w:r>
              <w:rPr>
                <w:sz w:val="30"/>
                <w:szCs w:val="30"/>
                <w:cs/>
              </w:rPr>
              <w:instrText xml:space="preserve">) </w:instrText>
            </w:r>
            <w:r>
              <w:rPr>
                <w:sz w:val="30"/>
                <w:szCs w:val="30"/>
              </w:rPr>
              <w:fldChar w:fldCharType="separate"/>
            </w:r>
            <w:r>
              <w:rPr>
                <w:sz w:val="30"/>
                <w:szCs w:val="30"/>
              </w:rPr>
              <w:t>26,327</w:t>
            </w:r>
            <w:r>
              <w:rPr>
                <w:sz w:val="30"/>
                <w:szCs w:val="30"/>
              </w:rPr>
              <w:fldChar w:fldCharType="end"/>
            </w:r>
          </w:p>
        </w:tc>
      </w:tr>
      <w:tr w:rsidR="005E5193" w14:paraId="79BECE79" w14:textId="77777777">
        <w:trPr>
          <w:trHeight w:val="20"/>
        </w:trPr>
        <w:tc>
          <w:tcPr>
            <w:tcW w:w="3402" w:type="dxa"/>
            <w:vAlign w:val="bottom"/>
          </w:tcPr>
          <w:p w14:paraId="75898AC1" w14:textId="77777777" w:rsidR="005E5193" w:rsidRDefault="00F36FBE">
            <w:pPr>
              <w:tabs>
                <w:tab w:val="left" w:pos="900"/>
                <w:tab w:val="left" w:pos="1440"/>
              </w:tabs>
              <w:ind w:left="560" w:right="-18" w:hanging="308"/>
              <w:rPr>
                <w:sz w:val="30"/>
                <w:szCs w:val="30"/>
              </w:rPr>
            </w:pPr>
            <w:r>
              <w:rPr>
                <w:sz w:val="30"/>
                <w:szCs w:val="30"/>
                <w:u w:val="single"/>
                <w:cs/>
              </w:rPr>
              <w:t>หัก</w:t>
            </w:r>
            <w:r>
              <w:rPr>
                <w:sz w:val="30"/>
                <w:szCs w:val="30"/>
                <w:cs/>
              </w:rPr>
              <w:t xml:space="preserve"> ค่าเผื่อผลขาดทุนด้านเครดิตที่คาดว่าจะเกิดขึ้น</w:t>
            </w:r>
          </w:p>
        </w:tc>
        <w:tc>
          <w:tcPr>
            <w:tcW w:w="1418" w:type="dxa"/>
            <w:shd w:val="clear" w:color="auto" w:fill="auto"/>
            <w:vAlign w:val="bottom"/>
          </w:tcPr>
          <w:p w14:paraId="389CFB36" w14:textId="6213B1E8" w:rsidR="005E5193" w:rsidRPr="0093229B" w:rsidRDefault="00F36FBE">
            <w:pPr>
              <w:pBdr>
                <w:bottom w:val="single" w:sz="4" w:space="1" w:color="auto"/>
              </w:pBdr>
              <w:spacing w:before="40" w:after="20" w:line="216" w:lineRule="auto"/>
              <w:ind w:right="-37"/>
              <w:jc w:val="right"/>
              <w:rPr>
                <w:sz w:val="30"/>
                <w:szCs w:val="30"/>
              </w:rPr>
            </w:pPr>
            <w:r w:rsidRPr="0093229B">
              <w:rPr>
                <w:sz w:val="30"/>
                <w:szCs w:val="30"/>
                <w:cs/>
              </w:rPr>
              <w:t>(</w:t>
            </w:r>
            <w:r w:rsidRPr="0093229B">
              <w:rPr>
                <w:sz w:val="30"/>
                <w:szCs w:val="30"/>
              </w:rPr>
              <w:t>2,</w:t>
            </w:r>
            <w:r w:rsidR="0093229B" w:rsidRPr="0093229B">
              <w:rPr>
                <w:sz w:val="30"/>
                <w:szCs w:val="30"/>
              </w:rPr>
              <w:t>772</w:t>
            </w:r>
            <w:r w:rsidRPr="0093229B">
              <w:rPr>
                <w:sz w:val="30"/>
                <w:szCs w:val="30"/>
                <w:cs/>
              </w:rPr>
              <w:t>)</w:t>
            </w:r>
          </w:p>
        </w:tc>
        <w:tc>
          <w:tcPr>
            <w:tcW w:w="1417" w:type="dxa"/>
            <w:vAlign w:val="bottom"/>
          </w:tcPr>
          <w:p w14:paraId="795E0C13" w14:textId="77777777" w:rsidR="005E5193" w:rsidRDefault="00F36FBE">
            <w:pPr>
              <w:pBdr>
                <w:bottom w:val="single" w:sz="4" w:space="1" w:color="auto"/>
              </w:pBdr>
              <w:spacing w:before="40" w:after="20" w:line="216" w:lineRule="auto"/>
              <w:ind w:right="-37"/>
              <w:jc w:val="right"/>
              <w:rPr>
                <w:sz w:val="30"/>
                <w:szCs w:val="30"/>
              </w:rPr>
            </w:pPr>
            <w:r>
              <w:rPr>
                <w:sz w:val="30"/>
                <w:szCs w:val="30"/>
              </w:rPr>
              <w:fldChar w:fldCharType="begin"/>
            </w:r>
            <w:r>
              <w:rPr>
                <w:sz w:val="30"/>
                <w:szCs w:val="30"/>
                <w:cs/>
              </w:rPr>
              <w:instrText xml:space="preserve"> =-</w:instrText>
            </w:r>
            <w:r>
              <w:rPr>
                <w:sz w:val="30"/>
                <w:szCs w:val="30"/>
              </w:rPr>
              <w:instrText xml:space="preserve">2504 \# </w:instrText>
            </w:r>
            <w:r>
              <w:rPr>
                <w:sz w:val="30"/>
                <w:szCs w:val="30"/>
                <w:cs/>
              </w:rPr>
              <w:instrText>"</w:instrText>
            </w:r>
            <w:r>
              <w:rPr>
                <w:sz w:val="30"/>
                <w:szCs w:val="30"/>
              </w:rPr>
              <w:instrText>#,##0;</w:instrText>
            </w:r>
            <w:r>
              <w:rPr>
                <w:sz w:val="30"/>
                <w:szCs w:val="30"/>
                <w:cs/>
              </w:rPr>
              <w:instrText>(</w:instrText>
            </w:r>
            <w:r>
              <w:rPr>
                <w:sz w:val="30"/>
                <w:szCs w:val="30"/>
              </w:rPr>
              <w:instrText>#,##0</w:instrText>
            </w:r>
            <w:r>
              <w:rPr>
                <w:sz w:val="30"/>
                <w:szCs w:val="30"/>
                <w:cs/>
              </w:rPr>
              <w:instrText>)</w:instrText>
            </w:r>
            <w:r>
              <w:rPr>
                <w:sz w:val="30"/>
                <w:szCs w:val="30"/>
              </w:rPr>
              <w:instrText>;'</w:instrText>
            </w:r>
            <w:r>
              <w:rPr>
                <w:sz w:val="30"/>
                <w:szCs w:val="30"/>
                <w:cs/>
              </w:rPr>
              <w:instrText>-</w:instrText>
            </w:r>
            <w:r>
              <w:rPr>
                <w:sz w:val="30"/>
                <w:szCs w:val="30"/>
              </w:rPr>
              <w:instrText>'</w:instrText>
            </w:r>
            <w:r>
              <w:rPr>
                <w:sz w:val="30"/>
                <w:szCs w:val="30"/>
                <w:cs/>
              </w:rPr>
              <w:instrText xml:space="preserve">" </w:instrText>
            </w:r>
            <w:r>
              <w:rPr>
                <w:sz w:val="30"/>
                <w:szCs w:val="30"/>
              </w:rPr>
              <w:fldChar w:fldCharType="separate"/>
            </w:r>
            <w:r>
              <w:rPr>
                <w:noProof/>
                <w:sz w:val="30"/>
                <w:szCs w:val="30"/>
                <w:cs/>
              </w:rPr>
              <w:t>(</w:t>
            </w:r>
            <w:r>
              <w:rPr>
                <w:noProof/>
                <w:sz w:val="30"/>
                <w:szCs w:val="30"/>
              </w:rPr>
              <w:t>2,504</w:t>
            </w:r>
            <w:r>
              <w:rPr>
                <w:noProof/>
                <w:sz w:val="30"/>
                <w:szCs w:val="30"/>
                <w:cs/>
              </w:rPr>
              <w:t>)</w:t>
            </w:r>
            <w:r>
              <w:rPr>
                <w:sz w:val="30"/>
                <w:szCs w:val="30"/>
              </w:rPr>
              <w:fldChar w:fldCharType="end"/>
            </w:r>
          </w:p>
        </w:tc>
        <w:tc>
          <w:tcPr>
            <w:tcW w:w="1417" w:type="dxa"/>
            <w:vAlign w:val="bottom"/>
          </w:tcPr>
          <w:p w14:paraId="28021D5B" w14:textId="02B58430" w:rsidR="005E5193" w:rsidRPr="0093229B" w:rsidRDefault="00F36FBE">
            <w:pPr>
              <w:pBdr>
                <w:bottom w:val="single" w:sz="4" w:space="1" w:color="auto"/>
              </w:pBdr>
              <w:spacing w:before="40" w:after="20" w:line="216" w:lineRule="auto"/>
              <w:ind w:right="-37"/>
              <w:jc w:val="right"/>
              <w:rPr>
                <w:sz w:val="30"/>
                <w:szCs w:val="30"/>
              </w:rPr>
            </w:pPr>
            <w:r w:rsidRPr="0093229B">
              <w:rPr>
                <w:sz w:val="30"/>
                <w:szCs w:val="30"/>
                <w:cs/>
              </w:rPr>
              <w:t>(</w:t>
            </w:r>
            <w:r w:rsidRPr="0093229B">
              <w:rPr>
                <w:sz w:val="30"/>
                <w:szCs w:val="30"/>
              </w:rPr>
              <w:t>2,</w:t>
            </w:r>
            <w:r w:rsidR="0093229B" w:rsidRPr="0093229B">
              <w:rPr>
                <w:sz w:val="30"/>
                <w:szCs w:val="30"/>
              </w:rPr>
              <w:t>772</w:t>
            </w:r>
            <w:r w:rsidRPr="0093229B">
              <w:rPr>
                <w:sz w:val="30"/>
                <w:szCs w:val="30"/>
                <w:cs/>
              </w:rPr>
              <w:t>)</w:t>
            </w:r>
          </w:p>
        </w:tc>
        <w:tc>
          <w:tcPr>
            <w:tcW w:w="1418" w:type="dxa"/>
            <w:vAlign w:val="bottom"/>
          </w:tcPr>
          <w:p w14:paraId="742CE7A0" w14:textId="77777777" w:rsidR="005E5193" w:rsidRDefault="00F36FBE">
            <w:pPr>
              <w:pBdr>
                <w:bottom w:val="single" w:sz="4" w:space="1" w:color="auto"/>
              </w:pBdr>
              <w:spacing w:before="40" w:after="20" w:line="216" w:lineRule="auto"/>
              <w:ind w:right="-37"/>
              <w:jc w:val="right"/>
              <w:rPr>
                <w:sz w:val="30"/>
                <w:szCs w:val="30"/>
              </w:rPr>
            </w:pPr>
            <w:r>
              <w:rPr>
                <w:sz w:val="30"/>
                <w:szCs w:val="30"/>
              </w:rPr>
              <w:fldChar w:fldCharType="begin"/>
            </w:r>
            <w:r>
              <w:rPr>
                <w:sz w:val="30"/>
                <w:szCs w:val="30"/>
                <w:cs/>
              </w:rPr>
              <w:instrText xml:space="preserve"> =-</w:instrText>
            </w:r>
            <w:r>
              <w:rPr>
                <w:sz w:val="30"/>
                <w:szCs w:val="30"/>
              </w:rPr>
              <w:instrText xml:space="preserve">2504 \# </w:instrText>
            </w:r>
            <w:r>
              <w:rPr>
                <w:sz w:val="30"/>
                <w:szCs w:val="30"/>
                <w:cs/>
              </w:rPr>
              <w:instrText>"</w:instrText>
            </w:r>
            <w:r>
              <w:rPr>
                <w:sz w:val="30"/>
                <w:szCs w:val="30"/>
              </w:rPr>
              <w:instrText>#,##0;</w:instrText>
            </w:r>
            <w:r>
              <w:rPr>
                <w:sz w:val="30"/>
                <w:szCs w:val="30"/>
                <w:cs/>
              </w:rPr>
              <w:instrText>(</w:instrText>
            </w:r>
            <w:r>
              <w:rPr>
                <w:sz w:val="30"/>
                <w:szCs w:val="30"/>
              </w:rPr>
              <w:instrText>#,##0</w:instrText>
            </w:r>
            <w:r>
              <w:rPr>
                <w:sz w:val="30"/>
                <w:szCs w:val="30"/>
                <w:cs/>
              </w:rPr>
              <w:instrText>)</w:instrText>
            </w:r>
            <w:r>
              <w:rPr>
                <w:sz w:val="30"/>
                <w:szCs w:val="30"/>
              </w:rPr>
              <w:instrText>;'</w:instrText>
            </w:r>
            <w:r>
              <w:rPr>
                <w:sz w:val="30"/>
                <w:szCs w:val="30"/>
                <w:cs/>
              </w:rPr>
              <w:instrText>-</w:instrText>
            </w:r>
            <w:r>
              <w:rPr>
                <w:sz w:val="30"/>
                <w:szCs w:val="30"/>
              </w:rPr>
              <w:instrText>'</w:instrText>
            </w:r>
            <w:r>
              <w:rPr>
                <w:sz w:val="30"/>
                <w:szCs w:val="30"/>
                <w:cs/>
              </w:rPr>
              <w:instrText xml:space="preserve">" </w:instrText>
            </w:r>
            <w:r>
              <w:rPr>
                <w:sz w:val="30"/>
                <w:szCs w:val="30"/>
              </w:rPr>
              <w:fldChar w:fldCharType="separate"/>
            </w:r>
            <w:r>
              <w:rPr>
                <w:noProof/>
                <w:sz w:val="30"/>
                <w:szCs w:val="30"/>
                <w:cs/>
              </w:rPr>
              <w:t>(</w:t>
            </w:r>
            <w:r>
              <w:rPr>
                <w:noProof/>
                <w:sz w:val="30"/>
                <w:szCs w:val="30"/>
              </w:rPr>
              <w:t>2,504</w:t>
            </w:r>
            <w:r>
              <w:rPr>
                <w:noProof/>
                <w:sz w:val="30"/>
                <w:szCs w:val="30"/>
                <w:cs/>
              </w:rPr>
              <w:t>)</w:t>
            </w:r>
            <w:r>
              <w:rPr>
                <w:sz w:val="30"/>
                <w:szCs w:val="30"/>
              </w:rPr>
              <w:fldChar w:fldCharType="end"/>
            </w:r>
          </w:p>
        </w:tc>
      </w:tr>
      <w:tr w:rsidR="005E5193" w14:paraId="32241B86" w14:textId="77777777">
        <w:trPr>
          <w:trHeight w:val="20"/>
        </w:trPr>
        <w:tc>
          <w:tcPr>
            <w:tcW w:w="3402" w:type="dxa"/>
            <w:vAlign w:val="bottom"/>
          </w:tcPr>
          <w:p w14:paraId="2803E0C9" w14:textId="77777777" w:rsidR="005E5193" w:rsidRDefault="00F36FBE">
            <w:pPr>
              <w:tabs>
                <w:tab w:val="left" w:pos="900"/>
                <w:tab w:val="left" w:pos="1440"/>
              </w:tabs>
              <w:spacing w:before="40" w:after="20" w:line="216" w:lineRule="auto"/>
              <w:ind w:left="238" w:right="-18"/>
              <w:rPr>
                <w:b/>
                <w:bCs/>
                <w:sz w:val="30"/>
                <w:szCs w:val="30"/>
                <w:cs/>
              </w:rPr>
            </w:pPr>
            <w:r>
              <w:rPr>
                <w:sz w:val="30"/>
                <w:szCs w:val="30"/>
                <w:cs/>
              </w:rPr>
              <w:t>ลูกหนี้</w:t>
            </w:r>
            <w:r>
              <w:rPr>
                <w:rFonts w:hint="cs"/>
                <w:sz w:val="30"/>
                <w:szCs w:val="30"/>
                <w:cs/>
              </w:rPr>
              <w:t>หมุนเวียนอื่น</w:t>
            </w:r>
            <w:r>
              <w:rPr>
                <w:sz w:val="30"/>
                <w:szCs w:val="30"/>
                <w:cs/>
              </w:rPr>
              <w:t xml:space="preserve"> - สุทธิ</w:t>
            </w:r>
          </w:p>
        </w:tc>
        <w:tc>
          <w:tcPr>
            <w:tcW w:w="1418" w:type="dxa"/>
            <w:shd w:val="clear" w:color="auto" w:fill="auto"/>
            <w:vAlign w:val="bottom"/>
          </w:tcPr>
          <w:p w14:paraId="37D336FE" w14:textId="1F200E30" w:rsidR="005E5193" w:rsidRPr="0093229B" w:rsidRDefault="00F36FBE">
            <w:pPr>
              <w:pBdr>
                <w:bottom w:val="single" w:sz="4" w:space="1" w:color="auto"/>
              </w:pBdr>
              <w:spacing w:before="40" w:after="20" w:line="216" w:lineRule="auto"/>
              <w:ind w:right="34"/>
              <w:jc w:val="right"/>
              <w:rPr>
                <w:sz w:val="30"/>
                <w:szCs w:val="30"/>
              </w:rPr>
            </w:pPr>
            <w:r w:rsidRPr="0093229B">
              <w:rPr>
                <w:sz w:val="30"/>
                <w:szCs w:val="30"/>
              </w:rPr>
              <w:t>2</w:t>
            </w:r>
            <w:r w:rsidR="00E40D24">
              <w:rPr>
                <w:sz w:val="30"/>
                <w:szCs w:val="30"/>
              </w:rPr>
              <w:t>4</w:t>
            </w:r>
            <w:r w:rsidRPr="0093229B">
              <w:rPr>
                <w:sz w:val="30"/>
                <w:szCs w:val="30"/>
              </w:rPr>
              <w:t>,</w:t>
            </w:r>
            <w:r w:rsidR="00E40D24">
              <w:rPr>
                <w:sz w:val="30"/>
                <w:szCs w:val="30"/>
              </w:rPr>
              <w:t>933</w:t>
            </w:r>
          </w:p>
        </w:tc>
        <w:tc>
          <w:tcPr>
            <w:tcW w:w="1417" w:type="dxa"/>
            <w:vAlign w:val="bottom"/>
          </w:tcPr>
          <w:p w14:paraId="3CF17C0D" w14:textId="77777777" w:rsidR="005E5193" w:rsidRDefault="00F36FBE">
            <w:pPr>
              <w:pBdr>
                <w:bottom w:val="single" w:sz="4" w:space="1" w:color="auto"/>
              </w:pBdr>
              <w:spacing w:before="40" w:after="20" w:line="216" w:lineRule="auto"/>
              <w:ind w:right="40"/>
              <w:jc w:val="right"/>
              <w:rPr>
                <w:sz w:val="30"/>
                <w:szCs w:val="30"/>
              </w:rPr>
            </w:pPr>
            <w:r>
              <w:rPr>
                <w:sz w:val="30"/>
                <w:szCs w:val="30"/>
              </w:rPr>
              <w:fldChar w:fldCharType="begin"/>
            </w:r>
            <w:r>
              <w:rPr>
                <w:sz w:val="30"/>
                <w:szCs w:val="30"/>
                <w:cs/>
              </w:rPr>
              <w:instrText xml:space="preserve"> =</w:instrText>
            </w:r>
            <w:r>
              <w:rPr>
                <w:sz w:val="30"/>
                <w:szCs w:val="30"/>
              </w:rPr>
              <w:instrText>SUM</w:instrText>
            </w:r>
            <w:r>
              <w:rPr>
                <w:sz w:val="30"/>
                <w:szCs w:val="30"/>
                <w:cs/>
              </w:rPr>
              <w:instrText>(</w:instrText>
            </w:r>
            <w:r>
              <w:rPr>
                <w:sz w:val="30"/>
                <w:szCs w:val="30"/>
              </w:rPr>
              <w:instrText>C16</w:instrText>
            </w:r>
            <w:r>
              <w:rPr>
                <w:sz w:val="30"/>
                <w:szCs w:val="30"/>
                <w:cs/>
              </w:rPr>
              <w:instrText>:</w:instrText>
            </w:r>
            <w:r>
              <w:rPr>
                <w:sz w:val="30"/>
                <w:szCs w:val="30"/>
              </w:rPr>
              <w:instrText>C17</w:instrText>
            </w:r>
            <w:r>
              <w:rPr>
                <w:sz w:val="30"/>
                <w:szCs w:val="30"/>
                <w:cs/>
              </w:rPr>
              <w:instrText xml:space="preserve">) </w:instrText>
            </w:r>
            <w:r>
              <w:rPr>
                <w:sz w:val="30"/>
                <w:szCs w:val="30"/>
              </w:rPr>
              <w:fldChar w:fldCharType="separate"/>
            </w:r>
            <w:r>
              <w:rPr>
                <w:noProof/>
                <w:sz w:val="30"/>
                <w:szCs w:val="30"/>
              </w:rPr>
              <w:t>24,235</w:t>
            </w:r>
            <w:r>
              <w:rPr>
                <w:sz w:val="30"/>
                <w:szCs w:val="30"/>
              </w:rPr>
              <w:fldChar w:fldCharType="end"/>
            </w:r>
          </w:p>
        </w:tc>
        <w:tc>
          <w:tcPr>
            <w:tcW w:w="1417" w:type="dxa"/>
            <w:vAlign w:val="bottom"/>
          </w:tcPr>
          <w:p w14:paraId="1730C708" w14:textId="23D60E3C" w:rsidR="005E5193" w:rsidRPr="0093229B" w:rsidRDefault="0093229B">
            <w:pPr>
              <w:pBdr>
                <w:bottom w:val="single" w:sz="4" w:space="1" w:color="auto"/>
              </w:pBdr>
              <w:spacing w:before="40" w:after="20" w:line="216" w:lineRule="auto"/>
              <w:ind w:right="34"/>
              <w:jc w:val="right"/>
              <w:rPr>
                <w:sz w:val="30"/>
                <w:szCs w:val="30"/>
              </w:rPr>
            </w:pPr>
            <w:r w:rsidRPr="0093229B">
              <w:rPr>
                <w:sz w:val="30"/>
                <w:szCs w:val="30"/>
              </w:rPr>
              <w:t>2</w:t>
            </w:r>
            <w:r w:rsidR="00E40D24">
              <w:rPr>
                <w:sz w:val="30"/>
                <w:szCs w:val="30"/>
              </w:rPr>
              <w:t>4</w:t>
            </w:r>
            <w:r w:rsidR="00F36FBE" w:rsidRPr="0093229B">
              <w:rPr>
                <w:sz w:val="30"/>
                <w:szCs w:val="30"/>
              </w:rPr>
              <w:t>,</w:t>
            </w:r>
            <w:r w:rsidR="00E40D24">
              <w:rPr>
                <w:sz w:val="30"/>
                <w:szCs w:val="30"/>
              </w:rPr>
              <w:t>590</w:t>
            </w:r>
          </w:p>
        </w:tc>
        <w:tc>
          <w:tcPr>
            <w:tcW w:w="1418" w:type="dxa"/>
            <w:vAlign w:val="bottom"/>
          </w:tcPr>
          <w:p w14:paraId="45503C3F" w14:textId="77777777" w:rsidR="005E5193" w:rsidRDefault="00F36FBE">
            <w:pPr>
              <w:pBdr>
                <w:bottom w:val="single" w:sz="4" w:space="1" w:color="auto"/>
              </w:pBdr>
              <w:spacing w:before="40" w:after="20" w:line="216" w:lineRule="auto"/>
              <w:ind w:right="19"/>
              <w:jc w:val="right"/>
              <w:rPr>
                <w:sz w:val="30"/>
                <w:szCs w:val="30"/>
              </w:rPr>
            </w:pPr>
            <w:r>
              <w:rPr>
                <w:sz w:val="30"/>
                <w:szCs w:val="30"/>
              </w:rPr>
              <w:fldChar w:fldCharType="begin"/>
            </w:r>
            <w:r>
              <w:rPr>
                <w:sz w:val="30"/>
                <w:szCs w:val="30"/>
                <w:cs/>
              </w:rPr>
              <w:instrText xml:space="preserve"> =</w:instrText>
            </w:r>
            <w:r>
              <w:rPr>
                <w:sz w:val="30"/>
                <w:szCs w:val="30"/>
              </w:rPr>
              <w:instrText>SUM</w:instrText>
            </w:r>
            <w:r>
              <w:rPr>
                <w:sz w:val="30"/>
                <w:szCs w:val="30"/>
                <w:cs/>
              </w:rPr>
              <w:instrText>(</w:instrText>
            </w:r>
            <w:r>
              <w:rPr>
                <w:sz w:val="30"/>
                <w:szCs w:val="30"/>
              </w:rPr>
              <w:instrText>e16</w:instrText>
            </w:r>
            <w:r>
              <w:rPr>
                <w:sz w:val="30"/>
                <w:szCs w:val="30"/>
                <w:cs/>
              </w:rPr>
              <w:instrText>:</w:instrText>
            </w:r>
            <w:r>
              <w:rPr>
                <w:sz w:val="30"/>
                <w:szCs w:val="30"/>
              </w:rPr>
              <w:instrText>e17</w:instrText>
            </w:r>
            <w:r>
              <w:rPr>
                <w:sz w:val="30"/>
                <w:szCs w:val="30"/>
                <w:cs/>
              </w:rPr>
              <w:instrText xml:space="preserve">) </w:instrText>
            </w:r>
            <w:r>
              <w:rPr>
                <w:sz w:val="30"/>
                <w:szCs w:val="30"/>
              </w:rPr>
              <w:fldChar w:fldCharType="separate"/>
            </w:r>
            <w:r>
              <w:rPr>
                <w:noProof/>
                <w:sz w:val="30"/>
                <w:szCs w:val="30"/>
              </w:rPr>
              <w:t>23,823</w:t>
            </w:r>
            <w:r>
              <w:rPr>
                <w:sz w:val="30"/>
                <w:szCs w:val="30"/>
              </w:rPr>
              <w:fldChar w:fldCharType="end"/>
            </w:r>
          </w:p>
        </w:tc>
      </w:tr>
      <w:tr w:rsidR="005E5193" w14:paraId="315A3682" w14:textId="77777777">
        <w:trPr>
          <w:trHeight w:val="20"/>
        </w:trPr>
        <w:tc>
          <w:tcPr>
            <w:tcW w:w="3402" w:type="dxa"/>
            <w:vAlign w:val="bottom"/>
          </w:tcPr>
          <w:p w14:paraId="2E40A6F7" w14:textId="77777777" w:rsidR="005E5193" w:rsidRDefault="00F36FBE">
            <w:pPr>
              <w:tabs>
                <w:tab w:val="left" w:pos="459"/>
                <w:tab w:val="left" w:pos="1440"/>
              </w:tabs>
              <w:spacing w:before="40" w:after="20" w:line="216" w:lineRule="auto"/>
              <w:ind w:left="238" w:right="-18"/>
              <w:rPr>
                <w:b/>
                <w:bCs/>
                <w:sz w:val="30"/>
                <w:szCs w:val="30"/>
                <w:cs/>
              </w:rPr>
            </w:pPr>
            <w:r>
              <w:rPr>
                <w:b/>
                <w:bCs/>
                <w:sz w:val="30"/>
                <w:szCs w:val="30"/>
                <w:cs/>
              </w:rPr>
              <w:t>รวมลูกหนี้การค้าและลูกหนี้</w:t>
            </w:r>
            <w:r>
              <w:rPr>
                <w:b/>
                <w:bCs/>
                <w:sz w:val="30"/>
                <w:szCs w:val="30"/>
                <w:cs/>
              </w:rPr>
              <w:tab/>
              <w:t>หมุนเวียนอื่น - สุทธิ</w:t>
            </w:r>
          </w:p>
        </w:tc>
        <w:tc>
          <w:tcPr>
            <w:tcW w:w="1418" w:type="dxa"/>
            <w:shd w:val="clear" w:color="auto" w:fill="auto"/>
            <w:vAlign w:val="bottom"/>
          </w:tcPr>
          <w:p w14:paraId="01522FEB" w14:textId="6A7B0232" w:rsidR="005E5193" w:rsidRDefault="00F36FBE">
            <w:pPr>
              <w:pBdr>
                <w:bottom w:val="double" w:sz="4" w:space="1" w:color="auto"/>
              </w:pBdr>
              <w:tabs>
                <w:tab w:val="decimal" w:pos="1202"/>
              </w:tabs>
              <w:spacing w:before="40" w:after="20" w:line="216" w:lineRule="auto"/>
              <w:ind w:right="-18"/>
              <w:jc w:val="right"/>
              <w:rPr>
                <w:b/>
                <w:bCs/>
                <w:sz w:val="30"/>
                <w:szCs w:val="30"/>
                <w:highlight w:val="yellow"/>
              </w:rPr>
            </w:pPr>
            <w:r w:rsidRPr="00FF1E1D">
              <w:rPr>
                <w:rFonts w:hint="cs"/>
                <w:b/>
                <w:bCs/>
                <w:sz w:val="30"/>
                <w:szCs w:val="30"/>
              </w:rPr>
              <w:t>1</w:t>
            </w:r>
            <w:r w:rsidR="0093229B" w:rsidRPr="00FF1E1D">
              <w:rPr>
                <w:b/>
                <w:bCs/>
                <w:sz w:val="30"/>
                <w:szCs w:val="30"/>
              </w:rPr>
              <w:t>7</w:t>
            </w:r>
            <w:r w:rsidR="00E40D24">
              <w:rPr>
                <w:b/>
                <w:bCs/>
                <w:sz w:val="30"/>
                <w:szCs w:val="30"/>
              </w:rPr>
              <w:t>1</w:t>
            </w:r>
            <w:r w:rsidRPr="00FF1E1D">
              <w:rPr>
                <w:b/>
                <w:bCs/>
                <w:sz w:val="30"/>
                <w:szCs w:val="30"/>
              </w:rPr>
              <w:t>,</w:t>
            </w:r>
            <w:r w:rsidR="00E40D24">
              <w:rPr>
                <w:b/>
                <w:bCs/>
                <w:sz w:val="30"/>
                <w:szCs w:val="30"/>
              </w:rPr>
              <w:t>118</w:t>
            </w:r>
          </w:p>
        </w:tc>
        <w:tc>
          <w:tcPr>
            <w:tcW w:w="1417" w:type="dxa"/>
            <w:vAlign w:val="bottom"/>
          </w:tcPr>
          <w:p w14:paraId="49050A36" w14:textId="77777777" w:rsidR="005E5193" w:rsidRDefault="00F36FBE">
            <w:pPr>
              <w:pBdr>
                <w:bottom w:val="double" w:sz="4" w:space="1" w:color="auto"/>
              </w:pBdr>
              <w:tabs>
                <w:tab w:val="decimal" w:pos="1202"/>
              </w:tabs>
              <w:spacing w:before="40" w:after="20" w:line="216" w:lineRule="auto"/>
              <w:ind w:right="-18"/>
              <w:jc w:val="right"/>
              <w:rPr>
                <w:b/>
                <w:bCs/>
                <w:sz w:val="30"/>
                <w:szCs w:val="30"/>
              </w:rPr>
            </w:pPr>
            <w:r>
              <w:rPr>
                <w:b/>
                <w:bCs/>
                <w:sz w:val="30"/>
                <w:szCs w:val="30"/>
              </w:rPr>
              <w:fldChar w:fldCharType="begin"/>
            </w:r>
            <w:r>
              <w:rPr>
                <w:b/>
                <w:bCs/>
                <w:sz w:val="30"/>
                <w:szCs w:val="30"/>
                <w:cs/>
              </w:rPr>
              <w:instrText xml:space="preserve"> =</w:instrText>
            </w:r>
            <w:r>
              <w:rPr>
                <w:b/>
                <w:bCs/>
                <w:sz w:val="30"/>
                <w:szCs w:val="30"/>
              </w:rPr>
              <w:instrText>c10</w:instrText>
            </w:r>
            <w:r>
              <w:rPr>
                <w:b/>
                <w:bCs/>
                <w:sz w:val="30"/>
                <w:szCs w:val="30"/>
                <w:cs/>
              </w:rPr>
              <w:instrText>+</w:instrText>
            </w:r>
            <w:r>
              <w:rPr>
                <w:b/>
                <w:bCs/>
                <w:sz w:val="30"/>
                <w:szCs w:val="30"/>
              </w:rPr>
              <w:instrText xml:space="preserve">C18 \# </w:instrText>
            </w:r>
            <w:r>
              <w:rPr>
                <w:b/>
                <w:bCs/>
                <w:sz w:val="30"/>
                <w:szCs w:val="30"/>
                <w:cs/>
              </w:rPr>
              <w:instrText>"</w:instrText>
            </w:r>
            <w:r>
              <w:rPr>
                <w:b/>
                <w:bCs/>
                <w:sz w:val="30"/>
                <w:szCs w:val="30"/>
              </w:rPr>
              <w:instrText>#,##0</w:instrText>
            </w:r>
            <w:r>
              <w:rPr>
                <w:b/>
                <w:bCs/>
                <w:sz w:val="30"/>
                <w:szCs w:val="30"/>
                <w:cs/>
              </w:rPr>
              <w:instrText xml:space="preserve">" </w:instrText>
            </w:r>
            <w:r>
              <w:rPr>
                <w:b/>
                <w:bCs/>
                <w:sz w:val="30"/>
                <w:szCs w:val="30"/>
              </w:rPr>
              <w:fldChar w:fldCharType="separate"/>
            </w:r>
            <w:r>
              <w:rPr>
                <w:b/>
                <w:bCs/>
                <w:noProof/>
                <w:sz w:val="30"/>
                <w:szCs w:val="30"/>
              </w:rPr>
              <w:t>154,920</w:t>
            </w:r>
            <w:r>
              <w:rPr>
                <w:b/>
                <w:bCs/>
                <w:sz w:val="30"/>
                <w:szCs w:val="30"/>
              </w:rPr>
              <w:fldChar w:fldCharType="end"/>
            </w:r>
          </w:p>
        </w:tc>
        <w:tc>
          <w:tcPr>
            <w:tcW w:w="1417" w:type="dxa"/>
            <w:vAlign w:val="bottom"/>
          </w:tcPr>
          <w:p w14:paraId="61658A2A" w14:textId="438F4AD6" w:rsidR="005E5193" w:rsidRPr="00FF1E1D" w:rsidRDefault="00F36FBE">
            <w:pPr>
              <w:pBdr>
                <w:bottom w:val="double" w:sz="4" w:space="1" w:color="auto"/>
              </w:pBdr>
              <w:tabs>
                <w:tab w:val="decimal" w:pos="1202"/>
              </w:tabs>
              <w:spacing w:before="40" w:after="20" w:line="216" w:lineRule="auto"/>
              <w:ind w:right="-18"/>
              <w:jc w:val="right"/>
              <w:rPr>
                <w:b/>
                <w:bCs/>
                <w:sz w:val="30"/>
                <w:szCs w:val="30"/>
              </w:rPr>
            </w:pPr>
            <w:r w:rsidRPr="00FF1E1D">
              <w:rPr>
                <w:b/>
                <w:bCs/>
                <w:sz w:val="30"/>
                <w:szCs w:val="30"/>
              </w:rPr>
              <w:t>1</w:t>
            </w:r>
            <w:r w:rsidR="00E40D24">
              <w:rPr>
                <w:b/>
                <w:bCs/>
                <w:sz w:val="30"/>
                <w:szCs w:val="30"/>
              </w:rPr>
              <w:t>62</w:t>
            </w:r>
            <w:r w:rsidRPr="00FF1E1D">
              <w:rPr>
                <w:b/>
                <w:bCs/>
                <w:sz w:val="30"/>
                <w:szCs w:val="30"/>
              </w:rPr>
              <w:t>,</w:t>
            </w:r>
            <w:r w:rsidR="00E40D24">
              <w:rPr>
                <w:b/>
                <w:bCs/>
                <w:sz w:val="30"/>
                <w:szCs w:val="30"/>
              </w:rPr>
              <w:t>715</w:t>
            </w:r>
          </w:p>
        </w:tc>
        <w:tc>
          <w:tcPr>
            <w:tcW w:w="1418" w:type="dxa"/>
            <w:vAlign w:val="bottom"/>
          </w:tcPr>
          <w:p w14:paraId="0F725CAE" w14:textId="77777777" w:rsidR="005E5193" w:rsidRPr="00FF1E1D" w:rsidRDefault="00F36FBE">
            <w:pPr>
              <w:pBdr>
                <w:bottom w:val="double" w:sz="4" w:space="1" w:color="auto"/>
              </w:pBdr>
              <w:tabs>
                <w:tab w:val="decimal" w:pos="1202"/>
              </w:tabs>
              <w:spacing w:before="40" w:after="20" w:line="216" w:lineRule="auto"/>
              <w:ind w:right="-18"/>
              <w:jc w:val="right"/>
              <w:rPr>
                <w:b/>
                <w:bCs/>
                <w:sz w:val="30"/>
                <w:szCs w:val="30"/>
              </w:rPr>
            </w:pPr>
            <w:r w:rsidRPr="00FF1E1D">
              <w:rPr>
                <w:b/>
                <w:bCs/>
                <w:sz w:val="30"/>
                <w:szCs w:val="30"/>
              </w:rPr>
              <w:fldChar w:fldCharType="begin"/>
            </w:r>
            <w:r w:rsidRPr="00FF1E1D">
              <w:rPr>
                <w:b/>
                <w:bCs/>
                <w:sz w:val="30"/>
                <w:szCs w:val="30"/>
                <w:cs/>
              </w:rPr>
              <w:instrText xml:space="preserve"> =</w:instrText>
            </w:r>
            <w:r w:rsidRPr="00FF1E1D">
              <w:rPr>
                <w:b/>
                <w:bCs/>
                <w:sz w:val="30"/>
                <w:szCs w:val="30"/>
              </w:rPr>
              <w:instrText>e10</w:instrText>
            </w:r>
            <w:r w:rsidRPr="00FF1E1D">
              <w:rPr>
                <w:b/>
                <w:bCs/>
                <w:sz w:val="30"/>
                <w:szCs w:val="30"/>
                <w:cs/>
              </w:rPr>
              <w:instrText>+</w:instrText>
            </w:r>
            <w:r w:rsidRPr="00FF1E1D">
              <w:rPr>
                <w:b/>
                <w:bCs/>
                <w:sz w:val="30"/>
                <w:szCs w:val="30"/>
              </w:rPr>
              <w:instrText xml:space="preserve">e18 \# </w:instrText>
            </w:r>
            <w:r w:rsidRPr="00FF1E1D">
              <w:rPr>
                <w:b/>
                <w:bCs/>
                <w:sz w:val="30"/>
                <w:szCs w:val="30"/>
                <w:cs/>
              </w:rPr>
              <w:instrText>"</w:instrText>
            </w:r>
            <w:r w:rsidRPr="00FF1E1D">
              <w:rPr>
                <w:b/>
                <w:bCs/>
                <w:sz w:val="30"/>
                <w:szCs w:val="30"/>
              </w:rPr>
              <w:instrText>#,##0</w:instrText>
            </w:r>
            <w:r w:rsidRPr="00FF1E1D">
              <w:rPr>
                <w:b/>
                <w:bCs/>
                <w:sz w:val="30"/>
                <w:szCs w:val="30"/>
                <w:cs/>
              </w:rPr>
              <w:instrText xml:space="preserve">" </w:instrText>
            </w:r>
            <w:r w:rsidRPr="00FF1E1D">
              <w:rPr>
                <w:b/>
                <w:bCs/>
                <w:sz w:val="30"/>
                <w:szCs w:val="30"/>
              </w:rPr>
              <w:fldChar w:fldCharType="separate"/>
            </w:r>
            <w:r w:rsidRPr="00FF1E1D">
              <w:rPr>
                <w:b/>
                <w:bCs/>
                <w:noProof/>
                <w:sz w:val="30"/>
                <w:szCs w:val="30"/>
              </w:rPr>
              <w:t>152,969</w:t>
            </w:r>
            <w:r w:rsidRPr="00FF1E1D">
              <w:rPr>
                <w:b/>
                <w:bCs/>
                <w:sz w:val="30"/>
                <w:szCs w:val="30"/>
              </w:rPr>
              <w:fldChar w:fldCharType="end"/>
            </w:r>
          </w:p>
        </w:tc>
      </w:tr>
    </w:tbl>
    <w:p w14:paraId="6CE9F503" w14:textId="77777777" w:rsidR="005E5193" w:rsidRDefault="00F36FBE">
      <w:pPr>
        <w:spacing w:line="48" w:lineRule="auto"/>
        <w:rPr>
          <w:rFonts w:eastAsia="Cordia New"/>
          <w:b/>
          <w:bCs/>
          <w:sz w:val="30"/>
          <w:szCs w:val="30"/>
          <w:cs/>
        </w:rPr>
      </w:pPr>
      <w:r>
        <w:rPr>
          <w:rFonts w:eastAsia="Cordia New"/>
          <w:b/>
          <w:bCs/>
          <w:sz w:val="30"/>
          <w:szCs w:val="30"/>
          <w:cs/>
        </w:rPr>
        <w:br w:type="page"/>
      </w:r>
    </w:p>
    <w:p w14:paraId="6669617C" w14:textId="77777777" w:rsidR="005E5193" w:rsidRDefault="00F36FBE">
      <w:pPr>
        <w:pStyle w:val="ListParagraph"/>
        <w:numPr>
          <w:ilvl w:val="0"/>
          <w:numId w:val="29"/>
        </w:numPr>
        <w:spacing w:before="240" w:after="120" w:line="216" w:lineRule="auto"/>
        <w:ind w:left="567" w:hanging="567"/>
        <w:contextualSpacing w:val="0"/>
        <w:rPr>
          <w:b/>
          <w:bCs/>
          <w:sz w:val="30"/>
          <w:szCs w:val="30"/>
        </w:rPr>
      </w:pPr>
      <w:r>
        <w:rPr>
          <w:b/>
          <w:bCs/>
          <w:sz w:val="30"/>
          <w:szCs w:val="30"/>
          <w:cs/>
        </w:rPr>
        <w:lastRenderedPageBreak/>
        <w:t>เงินให้กู้ยืมระยะสั้นแก่กิจการที่เกี่ยวข้องกัน</w:t>
      </w:r>
    </w:p>
    <w:tbl>
      <w:tblPr>
        <w:tblW w:w="8932" w:type="dxa"/>
        <w:tblInd w:w="378" w:type="dxa"/>
        <w:tblBorders>
          <w:bottom w:val="single" w:sz="4" w:space="0" w:color="auto"/>
        </w:tblBorders>
        <w:tblLayout w:type="fixed"/>
        <w:tblLook w:val="0000" w:firstRow="0" w:lastRow="0" w:firstColumn="0" w:lastColumn="0" w:noHBand="0" w:noVBand="0"/>
      </w:tblPr>
      <w:tblGrid>
        <w:gridCol w:w="3274"/>
        <w:gridCol w:w="2086"/>
        <w:gridCol w:w="1786"/>
        <w:gridCol w:w="1786"/>
      </w:tblGrid>
      <w:tr w:rsidR="005E5193" w14:paraId="6169030D" w14:textId="77777777">
        <w:trPr>
          <w:trHeight w:val="20"/>
          <w:tblHeader/>
        </w:trPr>
        <w:tc>
          <w:tcPr>
            <w:tcW w:w="3274" w:type="dxa"/>
          </w:tcPr>
          <w:p w14:paraId="73CDB360" w14:textId="77777777" w:rsidR="005E5193" w:rsidRDefault="005E5193">
            <w:pPr>
              <w:spacing w:line="216" w:lineRule="auto"/>
              <w:ind w:right="133" w:firstLine="32"/>
              <w:jc w:val="center"/>
              <w:rPr>
                <w:sz w:val="30"/>
                <w:szCs w:val="30"/>
                <w:cs/>
              </w:rPr>
            </w:pPr>
          </w:p>
        </w:tc>
        <w:tc>
          <w:tcPr>
            <w:tcW w:w="2086" w:type="dxa"/>
          </w:tcPr>
          <w:p w14:paraId="35676835" w14:textId="77777777" w:rsidR="005E5193" w:rsidRDefault="005E5193">
            <w:pPr>
              <w:spacing w:line="216" w:lineRule="auto"/>
              <w:ind w:left="-142" w:right="33"/>
              <w:jc w:val="center"/>
              <w:rPr>
                <w:sz w:val="30"/>
                <w:szCs w:val="30"/>
                <w:cs/>
              </w:rPr>
            </w:pPr>
          </w:p>
        </w:tc>
        <w:tc>
          <w:tcPr>
            <w:tcW w:w="3572" w:type="dxa"/>
            <w:gridSpan w:val="2"/>
          </w:tcPr>
          <w:p w14:paraId="5B157652" w14:textId="77777777" w:rsidR="005E5193" w:rsidRDefault="00F36FBE">
            <w:pPr>
              <w:spacing w:line="216" w:lineRule="auto"/>
              <w:ind w:left="33" w:right="33"/>
              <w:jc w:val="right"/>
              <w:rPr>
                <w:sz w:val="30"/>
                <w:szCs w:val="30"/>
                <w:cs/>
              </w:rPr>
            </w:pPr>
            <w:r>
              <w:rPr>
                <w:b/>
                <w:bCs/>
                <w:sz w:val="30"/>
                <w:szCs w:val="30"/>
                <w:cs/>
              </w:rPr>
              <w:t xml:space="preserve">หน่วย : </w:t>
            </w:r>
            <w:r>
              <w:rPr>
                <w:rFonts w:hint="cs"/>
                <w:b/>
                <w:bCs/>
                <w:sz w:val="30"/>
                <w:szCs w:val="30"/>
                <w:cs/>
              </w:rPr>
              <w:t>พัน</w:t>
            </w:r>
            <w:r>
              <w:rPr>
                <w:b/>
                <w:bCs/>
                <w:sz w:val="30"/>
                <w:szCs w:val="30"/>
                <w:cs/>
              </w:rPr>
              <w:t>บาท</w:t>
            </w:r>
          </w:p>
        </w:tc>
      </w:tr>
      <w:tr w:rsidR="005E5193" w14:paraId="01466627" w14:textId="77777777">
        <w:trPr>
          <w:trHeight w:val="20"/>
          <w:tblHeader/>
        </w:trPr>
        <w:tc>
          <w:tcPr>
            <w:tcW w:w="3274" w:type="dxa"/>
          </w:tcPr>
          <w:p w14:paraId="14A6ECB5" w14:textId="77777777" w:rsidR="005E5193" w:rsidRDefault="005E5193">
            <w:pPr>
              <w:spacing w:line="216" w:lineRule="auto"/>
              <w:ind w:right="133" w:firstLine="32"/>
              <w:jc w:val="center"/>
              <w:rPr>
                <w:sz w:val="30"/>
                <w:szCs w:val="30"/>
                <w:cs/>
              </w:rPr>
            </w:pPr>
          </w:p>
        </w:tc>
        <w:tc>
          <w:tcPr>
            <w:tcW w:w="2086" w:type="dxa"/>
            <w:vAlign w:val="bottom"/>
          </w:tcPr>
          <w:p w14:paraId="62D38D34" w14:textId="77777777" w:rsidR="005E5193" w:rsidRDefault="005E5193">
            <w:pPr>
              <w:spacing w:line="216" w:lineRule="auto"/>
              <w:ind w:left="-142" w:right="33"/>
              <w:jc w:val="center"/>
              <w:rPr>
                <w:sz w:val="30"/>
                <w:szCs w:val="30"/>
                <w:cs/>
              </w:rPr>
            </w:pPr>
          </w:p>
        </w:tc>
        <w:tc>
          <w:tcPr>
            <w:tcW w:w="3572" w:type="dxa"/>
            <w:gridSpan w:val="2"/>
            <w:vAlign w:val="bottom"/>
          </w:tcPr>
          <w:p w14:paraId="68DCFF98" w14:textId="77777777" w:rsidR="005E5193" w:rsidRDefault="00F36FBE">
            <w:pPr>
              <w:pBdr>
                <w:bottom w:val="single" w:sz="4" w:space="1" w:color="auto"/>
              </w:pBdr>
              <w:spacing w:line="216" w:lineRule="auto"/>
              <w:ind w:left="33" w:right="33"/>
              <w:jc w:val="center"/>
              <w:rPr>
                <w:sz w:val="30"/>
                <w:szCs w:val="30"/>
                <w:cs/>
              </w:rPr>
            </w:pPr>
            <w:r>
              <w:rPr>
                <w:sz w:val="30"/>
                <w:szCs w:val="30"/>
                <w:cs/>
              </w:rPr>
              <w:t>งบการเงินรวม</w:t>
            </w:r>
            <w:r>
              <w:rPr>
                <w:rFonts w:hint="cs"/>
                <w:sz w:val="30"/>
                <w:szCs w:val="30"/>
                <w:cs/>
              </w:rPr>
              <w:t>และ</w:t>
            </w:r>
            <w:r>
              <w:rPr>
                <w:sz w:val="30"/>
                <w:szCs w:val="30"/>
                <w:cs/>
              </w:rPr>
              <w:t>งบการเงินเฉพาะกิจการ</w:t>
            </w:r>
          </w:p>
        </w:tc>
      </w:tr>
      <w:tr w:rsidR="005E5193" w14:paraId="2B0BBF05" w14:textId="77777777">
        <w:trPr>
          <w:trHeight w:hRule="exact" w:val="510"/>
          <w:tblHeader/>
        </w:trPr>
        <w:tc>
          <w:tcPr>
            <w:tcW w:w="5360" w:type="dxa"/>
            <w:gridSpan w:val="2"/>
          </w:tcPr>
          <w:p w14:paraId="04C9AA48" w14:textId="77777777" w:rsidR="005E5193" w:rsidRDefault="005E5193">
            <w:pPr>
              <w:spacing w:line="216" w:lineRule="auto"/>
              <w:ind w:left="33"/>
              <w:jc w:val="right"/>
              <w:rPr>
                <w:sz w:val="30"/>
                <w:szCs w:val="30"/>
              </w:rPr>
            </w:pPr>
          </w:p>
        </w:tc>
        <w:tc>
          <w:tcPr>
            <w:tcW w:w="1786" w:type="dxa"/>
            <w:vAlign w:val="bottom"/>
          </w:tcPr>
          <w:p w14:paraId="479643E7" w14:textId="36BBEF2E" w:rsidR="005E5193" w:rsidRDefault="00F36FBE">
            <w:pPr>
              <w:pBdr>
                <w:bottom w:val="single" w:sz="4" w:space="1" w:color="auto"/>
              </w:pBdr>
              <w:spacing w:line="216" w:lineRule="auto"/>
              <w:ind w:left="34" w:right="33"/>
              <w:jc w:val="right"/>
              <w:rPr>
                <w:sz w:val="30"/>
                <w:szCs w:val="30"/>
              </w:rPr>
            </w:pPr>
            <w:r>
              <w:rPr>
                <w:sz w:val="30"/>
                <w:szCs w:val="30"/>
              </w:rPr>
              <w:t>3</w:t>
            </w:r>
            <w:r w:rsidR="00B03635">
              <w:rPr>
                <w:sz w:val="30"/>
                <w:szCs w:val="30"/>
              </w:rPr>
              <w:t>0</w:t>
            </w:r>
            <w:r>
              <w:rPr>
                <w:sz w:val="30"/>
                <w:szCs w:val="30"/>
                <w:cs/>
                <w:lang w:val="en-GB"/>
              </w:rPr>
              <w:t xml:space="preserve"> </w:t>
            </w:r>
            <w:r>
              <w:rPr>
                <w:sz w:val="30"/>
                <w:szCs w:val="30"/>
                <w:cs/>
              </w:rPr>
              <w:t>ม</w:t>
            </w:r>
            <w:r>
              <w:rPr>
                <w:rFonts w:hint="cs"/>
                <w:sz w:val="30"/>
                <w:szCs w:val="30"/>
                <w:cs/>
              </w:rPr>
              <w:t>ิถุนายน</w:t>
            </w:r>
            <w:r>
              <w:rPr>
                <w:sz w:val="30"/>
                <w:szCs w:val="30"/>
                <w:cs/>
              </w:rPr>
              <w:t xml:space="preserve"> </w:t>
            </w:r>
            <w:r>
              <w:rPr>
                <w:sz w:val="30"/>
                <w:szCs w:val="30"/>
              </w:rPr>
              <w:t>2565</w:t>
            </w:r>
          </w:p>
        </w:tc>
        <w:tc>
          <w:tcPr>
            <w:tcW w:w="1786" w:type="dxa"/>
            <w:vAlign w:val="bottom"/>
          </w:tcPr>
          <w:p w14:paraId="6AB7DFA5" w14:textId="77777777" w:rsidR="005E5193" w:rsidRDefault="00F36FBE">
            <w:pPr>
              <w:pBdr>
                <w:bottom w:val="single" w:sz="4" w:space="1" w:color="auto"/>
              </w:pBdr>
              <w:spacing w:line="216" w:lineRule="auto"/>
              <w:ind w:left="34"/>
              <w:jc w:val="right"/>
              <w:rPr>
                <w:sz w:val="30"/>
                <w:szCs w:val="30"/>
              </w:rPr>
            </w:pPr>
            <w:r>
              <w:rPr>
                <w:sz w:val="30"/>
                <w:szCs w:val="30"/>
              </w:rPr>
              <w:t>31</w:t>
            </w:r>
            <w:r>
              <w:rPr>
                <w:sz w:val="30"/>
                <w:szCs w:val="30"/>
                <w:cs/>
              </w:rPr>
              <w:t xml:space="preserve"> ธันวาคม </w:t>
            </w:r>
            <w:r>
              <w:rPr>
                <w:sz w:val="30"/>
                <w:szCs w:val="30"/>
              </w:rPr>
              <w:t>2564</w:t>
            </w:r>
          </w:p>
        </w:tc>
      </w:tr>
      <w:tr w:rsidR="005E5193" w14:paraId="52DE64DF" w14:textId="77777777">
        <w:trPr>
          <w:trHeight w:hRule="exact" w:val="510"/>
        </w:trPr>
        <w:tc>
          <w:tcPr>
            <w:tcW w:w="5360" w:type="dxa"/>
            <w:gridSpan w:val="2"/>
            <w:vAlign w:val="center"/>
          </w:tcPr>
          <w:p w14:paraId="7CABE2E0" w14:textId="77777777" w:rsidR="005E5193" w:rsidRDefault="00F36FBE">
            <w:pPr>
              <w:spacing w:before="40" w:after="20" w:line="216" w:lineRule="auto"/>
              <w:ind w:left="-126" w:firstLine="301"/>
              <w:rPr>
                <w:b/>
                <w:bCs/>
                <w:sz w:val="30"/>
                <w:szCs w:val="30"/>
                <w:cs/>
              </w:rPr>
            </w:pPr>
            <w:r>
              <w:rPr>
                <w:b/>
                <w:bCs/>
                <w:sz w:val="30"/>
                <w:szCs w:val="30"/>
              </w:rPr>
              <w:t>PT</w:t>
            </w:r>
            <w:r>
              <w:rPr>
                <w:b/>
                <w:bCs/>
                <w:sz w:val="30"/>
                <w:szCs w:val="30"/>
                <w:cs/>
              </w:rPr>
              <w:t xml:space="preserve">. </w:t>
            </w:r>
            <w:r>
              <w:rPr>
                <w:b/>
                <w:bCs/>
                <w:sz w:val="30"/>
                <w:szCs w:val="30"/>
              </w:rPr>
              <w:t>DYNICTEXTILEPRESTIGE</w:t>
            </w:r>
          </w:p>
        </w:tc>
        <w:tc>
          <w:tcPr>
            <w:tcW w:w="1786" w:type="dxa"/>
            <w:vAlign w:val="bottom"/>
          </w:tcPr>
          <w:p w14:paraId="692BB730" w14:textId="77777777" w:rsidR="005E5193" w:rsidRDefault="005E5193">
            <w:pPr>
              <w:spacing w:line="216" w:lineRule="auto"/>
              <w:ind w:left="-108"/>
              <w:jc w:val="right"/>
              <w:rPr>
                <w:sz w:val="30"/>
                <w:szCs w:val="30"/>
                <w:cs/>
              </w:rPr>
            </w:pPr>
          </w:p>
        </w:tc>
        <w:tc>
          <w:tcPr>
            <w:tcW w:w="1786" w:type="dxa"/>
            <w:vAlign w:val="bottom"/>
          </w:tcPr>
          <w:p w14:paraId="4D1FAA8B" w14:textId="77777777" w:rsidR="005E5193" w:rsidRDefault="005E5193">
            <w:pPr>
              <w:spacing w:line="216" w:lineRule="auto"/>
              <w:ind w:left="-108" w:right="22"/>
              <w:jc w:val="right"/>
              <w:rPr>
                <w:sz w:val="30"/>
                <w:szCs w:val="30"/>
                <w:cs/>
              </w:rPr>
            </w:pPr>
          </w:p>
        </w:tc>
      </w:tr>
      <w:tr w:rsidR="005E5193" w14:paraId="16BFE775" w14:textId="77777777">
        <w:trPr>
          <w:trHeight w:hRule="exact" w:val="510"/>
        </w:trPr>
        <w:tc>
          <w:tcPr>
            <w:tcW w:w="5360" w:type="dxa"/>
            <w:gridSpan w:val="2"/>
            <w:vAlign w:val="center"/>
          </w:tcPr>
          <w:p w14:paraId="38D098B4" w14:textId="77777777" w:rsidR="005E5193" w:rsidRDefault="00F36FBE">
            <w:pPr>
              <w:spacing w:before="40" w:after="20" w:line="216" w:lineRule="auto"/>
              <w:ind w:left="-126" w:firstLine="301"/>
              <w:rPr>
                <w:sz w:val="30"/>
                <w:szCs w:val="30"/>
              </w:rPr>
            </w:pPr>
            <w:r>
              <w:rPr>
                <w:sz w:val="30"/>
                <w:szCs w:val="30"/>
                <w:cs/>
              </w:rPr>
              <w:t>ยอดคงเหลือต้นงวด</w:t>
            </w:r>
            <w:r>
              <w:rPr>
                <w:rFonts w:hint="cs"/>
                <w:sz w:val="30"/>
                <w:szCs w:val="30"/>
                <w:cs/>
              </w:rPr>
              <w:t>/ปี</w:t>
            </w:r>
          </w:p>
        </w:tc>
        <w:tc>
          <w:tcPr>
            <w:tcW w:w="1786" w:type="dxa"/>
            <w:vAlign w:val="bottom"/>
          </w:tcPr>
          <w:p w14:paraId="357EF520" w14:textId="77777777" w:rsidR="005E5193" w:rsidRDefault="00F36FBE">
            <w:pPr>
              <w:tabs>
                <w:tab w:val="decimal" w:pos="938"/>
              </w:tabs>
              <w:spacing w:line="216" w:lineRule="auto"/>
              <w:jc w:val="right"/>
              <w:rPr>
                <w:sz w:val="30"/>
                <w:szCs w:val="30"/>
                <w:cs/>
              </w:rPr>
            </w:pPr>
            <w:r>
              <w:rPr>
                <w:sz w:val="30"/>
                <w:szCs w:val="30"/>
              </w:rPr>
              <w:t>46,680</w:t>
            </w:r>
          </w:p>
        </w:tc>
        <w:tc>
          <w:tcPr>
            <w:tcW w:w="1786" w:type="dxa"/>
            <w:vAlign w:val="bottom"/>
          </w:tcPr>
          <w:p w14:paraId="628EAE41" w14:textId="77777777" w:rsidR="005E5193" w:rsidRDefault="00F36FBE">
            <w:pPr>
              <w:tabs>
                <w:tab w:val="decimal" w:pos="1265"/>
              </w:tabs>
              <w:spacing w:line="216" w:lineRule="auto"/>
              <w:jc w:val="right"/>
              <w:rPr>
                <w:sz w:val="30"/>
                <w:szCs w:val="30"/>
                <w:cs/>
              </w:rPr>
            </w:pPr>
            <w:r>
              <w:rPr>
                <w:sz w:val="30"/>
                <w:szCs w:val="30"/>
              </w:rPr>
              <w:t>41,923</w:t>
            </w:r>
          </w:p>
        </w:tc>
      </w:tr>
      <w:tr w:rsidR="005E5193" w14:paraId="2318A372" w14:textId="77777777">
        <w:trPr>
          <w:trHeight w:hRule="exact" w:val="510"/>
        </w:trPr>
        <w:tc>
          <w:tcPr>
            <w:tcW w:w="5360" w:type="dxa"/>
            <w:gridSpan w:val="2"/>
            <w:tcBorders>
              <w:top w:val="nil"/>
              <w:bottom w:val="nil"/>
            </w:tcBorders>
            <w:vAlign w:val="bottom"/>
          </w:tcPr>
          <w:p w14:paraId="5B1F1FEF" w14:textId="77777777" w:rsidR="005E5193" w:rsidRDefault="00F36FBE">
            <w:pPr>
              <w:spacing w:line="216" w:lineRule="auto"/>
              <w:ind w:left="162"/>
              <w:rPr>
                <w:sz w:val="30"/>
                <w:szCs w:val="30"/>
                <w:cs/>
              </w:rPr>
            </w:pPr>
            <w:r>
              <w:rPr>
                <w:sz w:val="30"/>
                <w:szCs w:val="30"/>
                <w:u w:val="single"/>
                <w:cs/>
              </w:rPr>
              <w:t>บวก</w:t>
            </w:r>
            <w:r>
              <w:rPr>
                <w:sz w:val="30"/>
                <w:szCs w:val="30"/>
                <w:cs/>
              </w:rPr>
              <w:t xml:space="preserve"> ให้กู้เพิ่มระหว่าง</w:t>
            </w:r>
            <w:r>
              <w:rPr>
                <w:rFonts w:hint="cs"/>
                <w:sz w:val="30"/>
                <w:szCs w:val="30"/>
                <w:cs/>
              </w:rPr>
              <w:t>งวด</w:t>
            </w:r>
            <w:r>
              <w:rPr>
                <w:sz w:val="30"/>
                <w:szCs w:val="30"/>
                <w:cs/>
              </w:rPr>
              <w:t>/ปี</w:t>
            </w:r>
          </w:p>
        </w:tc>
        <w:tc>
          <w:tcPr>
            <w:tcW w:w="1786" w:type="dxa"/>
            <w:tcBorders>
              <w:top w:val="nil"/>
              <w:bottom w:val="nil"/>
            </w:tcBorders>
            <w:vAlign w:val="bottom"/>
          </w:tcPr>
          <w:p w14:paraId="54190903" w14:textId="77777777" w:rsidR="005E5193" w:rsidRDefault="00F36FBE">
            <w:pPr>
              <w:tabs>
                <w:tab w:val="decimal" w:pos="938"/>
              </w:tabs>
              <w:spacing w:line="216" w:lineRule="auto"/>
              <w:jc w:val="center"/>
              <w:rPr>
                <w:sz w:val="30"/>
                <w:szCs w:val="30"/>
                <w:cs/>
              </w:rPr>
            </w:pPr>
            <w:r>
              <w:rPr>
                <w:rFonts w:hint="cs"/>
                <w:sz w:val="30"/>
                <w:szCs w:val="30"/>
                <w:cs/>
              </w:rPr>
              <w:t>-</w:t>
            </w:r>
          </w:p>
        </w:tc>
        <w:tc>
          <w:tcPr>
            <w:tcW w:w="1786" w:type="dxa"/>
            <w:tcBorders>
              <w:top w:val="nil"/>
              <w:bottom w:val="nil"/>
            </w:tcBorders>
            <w:vAlign w:val="bottom"/>
          </w:tcPr>
          <w:p w14:paraId="5F7B9539" w14:textId="77777777" w:rsidR="005E5193" w:rsidRDefault="00F36FBE">
            <w:pPr>
              <w:tabs>
                <w:tab w:val="decimal" w:pos="840"/>
              </w:tabs>
              <w:spacing w:line="216" w:lineRule="auto"/>
              <w:ind w:left="-126" w:right="22"/>
              <w:jc w:val="center"/>
              <w:rPr>
                <w:sz w:val="30"/>
                <w:szCs w:val="30"/>
                <w:lang w:val="en-AU" w:eastAsia="zh-CN"/>
              </w:rPr>
            </w:pPr>
            <w:r>
              <w:rPr>
                <w:rFonts w:hint="cs"/>
                <w:sz w:val="30"/>
                <w:szCs w:val="30"/>
                <w:cs/>
              </w:rPr>
              <w:t>-</w:t>
            </w:r>
          </w:p>
        </w:tc>
      </w:tr>
      <w:tr w:rsidR="005E5193" w14:paraId="11446D3B" w14:textId="77777777">
        <w:trPr>
          <w:trHeight w:hRule="exact" w:val="510"/>
        </w:trPr>
        <w:tc>
          <w:tcPr>
            <w:tcW w:w="5360" w:type="dxa"/>
            <w:gridSpan w:val="2"/>
            <w:tcBorders>
              <w:top w:val="nil"/>
              <w:bottom w:val="nil"/>
            </w:tcBorders>
            <w:vAlign w:val="bottom"/>
          </w:tcPr>
          <w:p w14:paraId="034309EF" w14:textId="73A5D377" w:rsidR="005E5193" w:rsidRDefault="00F36FBE">
            <w:pPr>
              <w:tabs>
                <w:tab w:val="left" w:pos="615"/>
              </w:tabs>
              <w:spacing w:line="216" w:lineRule="auto"/>
              <w:ind w:left="162" w:right="-246"/>
              <w:rPr>
                <w:sz w:val="30"/>
                <w:szCs w:val="30"/>
                <w:u w:val="single"/>
                <w:cs/>
              </w:rPr>
            </w:pPr>
            <w:r>
              <w:rPr>
                <w:rFonts w:hint="cs"/>
                <w:sz w:val="30"/>
                <w:szCs w:val="30"/>
                <w:cs/>
              </w:rPr>
              <w:t>เพิ่มขึ้น</w:t>
            </w:r>
            <w:r>
              <w:rPr>
                <w:sz w:val="30"/>
                <w:szCs w:val="30"/>
                <w:cs/>
              </w:rPr>
              <w:t>จาก</w:t>
            </w:r>
            <w:r>
              <w:rPr>
                <w:rFonts w:hint="cs"/>
                <w:sz w:val="30"/>
                <w:szCs w:val="30"/>
                <w:cs/>
              </w:rPr>
              <w:t>การปรับ</w:t>
            </w:r>
            <w:r>
              <w:rPr>
                <w:sz w:val="30"/>
                <w:szCs w:val="30"/>
                <w:cs/>
              </w:rPr>
              <w:t>อัตราแลกเปลี่ยน</w:t>
            </w:r>
          </w:p>
        </w:tc>
        <w:tc>
          <w:tcPr>
            <w:tcW w:w="1786" w:type="dxa"/>
            <w:tcBorders>
              <w:top w:val="nil"/>
              <w:bottom w:val="nil"/>
            </w:tcBorders>
            <w:vAlign w:val="bottom"/>
          </w:tcPr>
          <w:p w14:paraId="3DE0CE2C" w14:textId="77777777" w:rsidR="005E5193" w:rsidRDefault="00F36FBE">
            <w:pPr>
              <w:tabs>
                <w:tab w:val="decimal" w:pos="938"/>
              </w:tabs>
              <w:spacing w:line="216" w:lineRule="auto"/>
              <w:jc w:val="right"/>
              <w:rPr>
                <w:sz w:val="30"/>
                <w:szCs w:val="30"/>
                <w:cs/>
              </w:rPr>
            </w:pPr>
            <w:r>
              <w:rPr>
                <w:sz w:val="30"/>
                <w:szCs w:val="30"/>
              </w:rPr>
              <w:t>2,643</w:t>
            </w:r>
          </w:p>
        </w:tc>
        <w:tc>
          <w:tcPr>
            <w:tcW w:w="1786" w:type="dxa"/>
            <w:tcBorders>
              <w:top w:val="nil"/>
              <w:bottom w:val="nil"/>
            </w:tcBorders>
            <w:vAlign w:val="bottom"/>
          </w:tcPr>
          <w:p w14:paraId="7452383D" w14:textId="77777777" w:rsidR="005E5193" w:rsidRDefault="00F36FBE">
            <w:pPr>
              <w:tabs>
                <w:tab w:val="left" w:pos="1005"/>
              </w:tabs>
              <w:spacing w:line="216" w:lineRule="auto"/>
              <w:ind w:left="-126" w:right="22"/>
              <w:jc w:val="right"/>
              <w:rPr>
                <w:sz w:val="30"/>
                <w:szCs w:val="30"/>
                <w:lang w:val="en-AU" w:eastAsia="zh-CN"/>
              </w:rPr>
            </w:pPr>
            <w:r>
              <w:rPr>
                <w:sz w:val="30"/>
                <w:szCs w:val="30"/>
              </w:rPr>
              <w:fldChar w:fldCharType="begin"/>
            </w:r>
            <w:r>
              <w:rPr>
                <w:sz w:val="30"/>
                <w:szCs w:val="30"/>
                <w:cs/>
              </w:rPr>
              <w:instrText xml:space="preserve"> =</w:instrText>
            </w:r>
            <w:r>
              <w:rPr>
                <w:sz w:val="30"/>
                <w:szCs w:val="30"/>
              </w:rPr>
              <w:instrText xml:space="preserve">4757 \# </w:instrText>
            </w:r>
            <w:r>
              <w:rPr>
                <w:sz w:val="30"/>
                <w:szCs w:val="30"/>
                <w:cs/>
              </w:rPr>
              <w:instrText>"</w:instrText>
            </w:r>
            <w:r>
              <w:rPr>
                <w:sz w:val="30"/>
                <w:szCs w:val="30"/>
              </w:rPr>
              <w:instrText>#,##0</w:instrText>
            </w:r>
            <w:r>
              <w:rPr>
                <w:sz w:val="30"/>
                <w:szCs w:val="30"/>
                <w:cs/>
              </w:rPr>
              <w:instrText xml:space="preserve">" </w:instrText>
            </w:r>
            <w:r>
              <w:rPr>
                <w:sz w:val="30"/>
                <w:szCs w:val="30"/>
              </w:rPr>
              <w:fldChar w:fldCharType="separate"/>
            </w:r>
            <w:r>
              <w:rPr>
                <w:noProof/>
                <w:sz w:val="30"/>
                <w:szCs w:val="30"/>
              </w:rPr>
              <w:t>4,757</w:t>
            </w:r>
            <w:r>
              <w:rPr>
                <w:sz w:val="30"/>
                <w:szCs w:val="30"/>
              </w:rPr>
              <w:fldChar w:fldCharType="end"/>
            </w:r>
          </w:p>
        </w:tc>
      </w:tr>
      <w:tr w:rsidR="005E5193" w14:paraId="01C9A14B" w14:textId="77777777">
        <w:trPr>
          <w:trHeight w:hRule="exact" w:val="510"/>
        </w:trPr>
        <w:tc>
          <w:tcPr>
            <w:tcW w:w="5360" w:type="dxa"/>
            <w:gridSpan w:val="2"/>
            <w:tcBorders>
              <w:top w:val="nil"/>
              <w:bottom w:val="nil"/>
            </w:tcBorders>
            <w:vAlign w:val="bottom"/>
          </w:tcPr>
          <w:p w14:paraId="091F27A9" w14:textId="77777777" w:rsidR="005E5193" w:rsidRDefault="00F36FBE">
            <w:pPr>
              <w:tabs>
                <w:tab w:val="left" w:pos="615"/>
              </w:tabs>
              <w:spacing w:line="216" w:lineRule="auto"/>
              <w:ind w:left="162" w:right="-246"/>
              <w:rPr>
                <w:sz w:val="30"/>
                <w:szCs w:val="30"/>
                <w:u w:val="single"/>
                <w:cs/>
              </w:rPr>
            </w:pPr>
            <w:r>
              <w:rPr>
                <w:rFonts w:hint="cs"/>
                <w:sz w:val="30"/>
                <w:szCs w:val="30"/>
                <w:u w:val="single"/>
                <w:cs/>
              </w:rPr>
              <w:t xml:space="preserve">หัก </w:t>
            </w:r>
            <w:r>
              <w:rPr>
                <w:rFonts w:hint="cs"/>
                <w:sz w:val="30"/>
                <w:szCs w:val="30"/>
                <w:cs/>
              </w:rPr>
              <w:t>คืนเงินให้กู้ยืม</w:t>
            </w:r>
          </w:p>
        </w:tc>
        <w:tc>
          <w:tcPr>
            <w:tcW w:w="1786" w:type="dxa"/>
            <w:tcBorders>
              <w:top w:val="nil"/>
              <w:bottom w:val="nil"/>
            </w:tcBorders>
            <w:vAlign w:val="bottom"/>
          </w:tcPr>
          <w:p w14:paraId="0B412CDB" w14:textId="77777777" w:rsidR="005E5193" w:rsidRDefault="00F36FBE">
            <w:pPr>
              <w:pBdr>
                <w:bottom w:val="single" w:sz="4" w:space="1" w:color="auto"/>
              </w:pBdr>
              <w:tabs>
                <w:tab w:val="decimal" w:pos="938"/>
              </w:tabs>
              <w:spacing w:line="216" w:lineRule="auto"/>
              <w:jc w:val="center"/>
              <w:rPr>
                <w:sz w:val="30"/>
                <w:szCs w:val="30"/>
                <w:cs/>
              </w:rPr>
            </w:pPr>
            <w:r>
              <w:rPr>
                <w:sz w:val="30"/>
                <w:szCs w:val="30"/>
                <w:cs/>
              </w:rPr>
              <w:t>-</w:t>
            </w:r>
          </w:p>
        </w:tc>
        <w:tc>
          <w:tcPr>
            <w:tcW w:w="1786" w:type="dxa"/>
            <w:tcBorders>
              <w:top w:val="nil"/>
              <w:bottom w:val="nil"/>
            </w:tcBorders>
            <w:vAlign w:val="bottom"/>
          </w:tcPr>
          <w:p w14:paraId="5E627259" w14:textId="77777777" w:rsidR="005E5193" w:rsidRDefault="00F36FBE">
            <w:pPr>
              <w:pBdr>
                <w:bottom w:val="single" w:sz="4" w:space="1" w:color="auto"/>
              </w:pBdr>
              <w:tabs>
                <w:tab w:val="decimal" w:pos="1001"/>
              </w:tabs>
              <w:spacing w:line="216" w:lineRule="auto"/>
              <w:ind w:left="-126" w:right="22"/>
              <w:jc w:val="center"/>
              <w:rPr>
                <w:sz w:val="30"/>
                <w:szCs w:val="30"/>
                <w:lang w:val="en-AU" w:eastAsia="zh-CN"/>
              </w:rPr>
            </w:pPr>
            <w:r>
              <w:rPr>
                <w:sz w:val="30"/>
                <w:szCs w:val="30"/>
                <w:cs/>
              </w:rPr>
              <w:t>-</w:t>
            </w:r>
          </w:p>
        </w:tc>
      </w:tr>
      <w:tr w:rsidR="005E5193" w14:paraId="279544F9" w14:textId="77777777">
        <w:trPr>
          <w:trHeight w:hRule="exact" w:val="510"/>
        </w:trPr>
        <w:tc>
          <w:tcPr>
            <w:tcW w:w="5360" w:type="dxa"/>
            <w:gridSpan w:val="2"/>
            <w:tcBorders>
              <w:top w:val="nil"/>
              <w:bottom w:val="nil"/>
            </w:tcBorders>
            <w:vAlign w:val="bottom"/>
          </w:tcPr>
          <w:p w14:paraId="2F3D6F5F" w14:textId="77777777" w:rsidR="005E5193" w:rsidRDefault="00F36FBE">
            <w:pPr>
              <w:spacing w:line="216" w:lineRule="auto"/>
              <w:ind w:left="162"/>
              <w:rPr>
                <w:b/>
                <w:bCs/>
                <w:sz w:val="30"/>
                <w:szCs w:val="30"/>
                <w:cs/>
                <w:lang w:val="en-AU"/>
              </w:rPr>
            </w:pPr>
            <w:r>
              <w:rPr>
                <w:b/>
                <w:bCs/>
                <w:sz w:val="30"/>
                <w:szCs w:val="30"/>
                <w:cs/>
              </w:rPr>
              <w:t>รวมเงินกู้ยืมระยะสั้น</w:t>
            </w:r>
          </w:p>
        </w:tc>
        <w:tc>
          <w:tcPr>
            <w:tcW w:w="1786" w:type="dxa"/>
            <w:tcBorders>
              <w:top w:val="nil"/>
              <w:bottom w:val="nil"/>
            </w:tcBorders>
            <w:vAlign w:val="center"/>
          </w:tcPr>
          <w:p w14:paraId="62E66109" w14:textId="77777777" w:rsidR="005E5193" w:rsidRDefault="00F36FBE">
            <w:pPr>
              <w:pBdr>
                <w:bottom w:val="double" w:sz="4" w:space="1" w:color="auto"/>
              </w:pBdr>
              <w:tabs>
                <w:tab w:val="decimal" w:pos="938"/>
              </w:tabs>
              <w:spacing w:line="216" w:lineRule="auto"/>
              <w:jc w:val="right"/>
              <w:rPr>
                <w:b/>
                <w:bCs/>
                <w:sz w:val="30"/>
                <w:szCs w:val="30"/>
              </w:rPr>
            </w:pPr>
            <w:r>
              <w:rPr>
                <w:rFonts w:hint="cs"/>
                <w:b/>
                <w:bCs/>
                <w:sz w:val="30"/>
                <w:szCs w:val="30"/>
              </w:rPr>
              <w:t>4</w:t>
            </w:r>
            <w:r>
              <w:rPr>
                <w:b/>
                <w:bCs/>
                <w:sz w:val="30"/>
                <w:szCs w:val="30"/>
              </w:rPr>
              <w:t>9,323</w:t>
            </w:r>
          </w:p>
        </w:tc>
        <w:tc>
          <w:tcPr>
            <w:tcW w:w="1786" w:type="dxa"/>
            <w:tcBorders>
              <w:top w:val="nil"/>
              <w:bottom w:val="nil"/>
            </w:tcBorders>
            <w:vAlign w:val="center"/>
          </w:tcPr>
          <w:p w14:paraId="3B2578BA" w14:textId="77777777" w:rsidR="005E5193" w:rsidRDefault="00F36FBE">
            <w:pPr>
              <w:pBdr>
                <w:bottom w:val="double" w:sz="4" w:space="1" w:color="auto"/>
              </w:pBdr>
              <w:tabs>
                <w:tab w:val="decimal" w:pos="445"/>
              </w:tabs>
              <w:spacing w:line="216" w:lineRule="auto"/>
              <w:jc w:val="right"/>
              <w:rPr>
                <w:b/>
                <w:bCs/>
                <w:sz w:val="30"/>
                <w:szCs w:val="30"/>
              </w:rPr>
            </w:pPr>
            <w:r>
              <w:rPr>
                <w:b/>
                <w:bCs/>
                <w:sz w:val="30"/>
                <w:szCs w:val="30"/>
              </w:rPr>
              <w:fldChar w:fldCharType="begin"/>
            </w:r>
            <w:r>
              <w:rPr>
                <w:b/>
                <w:bCs/>
                <w:sz w:val="30"/>
                <w:szCs w:val="30"/>
                <w:cs/>
              </w:rPr>
              <w:instrText xml:space="preserve"> =</w:instrText>
            </w:r>
            <w:r>
              <w:rPr>
                <w:b/>
                <w:bCs/>
                <w:sz w:val="30"/>
                <w:szCs w:val="30"/>
              </w:rPr>
              <w:instrText>SUM</w:instrText>
            </w:r>
            <w:r>
              <w:rPr>
                <w:b/>
                <w:bCs/>
                <w:sz w:val="30"/>
                <w:szCs w:val="30"/>
                <w:cs/>
              </w:rPr>
              <w:instrText>(</w:instrText>
            </w:r>
            <w:r>
              <w:rPr>
                <w:b/>
                <w:bCs/>
                <w:sz w:val="30"/>
                <w:szCs w:val="30"/>
              </w:rPr>
              <w:instrText>C5</w:instrText>
            </w:r>
            <w:r>
              <w:rPr>
                <w:b/>
                <w:bCs/>
                <w:sz w:val="30"/>
                <w:szCs w:val="30"/>
                <w:cs/>
              </w:rPr>
              <w:instrText>:</w:instrText>
            </w:r>
            <w:r>
              <w:rPr>
                <w:b/>
                <w:bCs/>
                <w:sz w:val="30"/>
                <w:szCs w:val="30"/>
              </w:rPr>
              <w:instrText>C8</w:instrText>
            </w:r>
            <w:r>
              <w:rPr>
                <w:b/>
                <w:bCs/>
                <w:sz w:val="30"/>
                <w:szCs w:val="30"/>
                <w:cs/>
              </w:rPr>
              <w:instrText xml:space="preserve">) </w:instrText>
            </w:r>
            <w:r>
              <w:rPr>
                <w:b/>
                <w:bCs/>
                <w:sz w:val="30"/>
                <w:szCs w:val="30"/>
              </w:rPr>
              <w:instrText xml:space="preserve">\# </w:instrText>
            </w:r>
            <w:r>
              <w:rPr>
                <w:b/>
                <w:bCs/>
                <w:sz w:val="30"/>
                <w:szCs w:val="30"/>
                <w:cs/>
              </w:rPr>
              <w:instrText>"</w:instrText>
            </w:r>
            <w:r>
              <w:rPr>
                <w:b/>
                <w:bCs/>
                <w:sz w:val="30"/>
                <w:szCs w:val="30"/>
              </w:rPr>
              <w:instrText>#,##0</w:instrText>
            </w:r>
            <w:r>
              <w:rPr>
                <w:b/>
                <w:bCs/>
                <w:sz w:val="30"/>
                <w:szCs w:val="30"/>
                <w:cs/>
              </w:rPr>
              <w:instrText xml:space="preserve">" </w:instrText>
            </w:r>
            <w:r>
              <w:rPr>
                <w:b/>
                <w:bCs/>
                <w:sz w:val="30"/>
                <w:szCs w:val="30"/>
              </w:rPr>
              <w:fldChar w:fldCharType="separate"/>
            </w:r>
            <w:r>
              <w:rPr>
                <w:b/>
                <w:bCs/>
                <w:noProof/>
                <w:sz w:val="30"/>
                <w:szCs w:val="30"/>
              </w:rPr>
              <w:t>46,680</w:t>
            </w:r>
            <w:r>
              <w:rPr>
                <w:b/>
                <w:bCs/>
                <w:sz w:val="30"/>
                <w:szCs w:val="30"/>
              </w:rPr>
              <w:fldChar w:fldCharType="end"/>
            </w:r>
          </w:p>
        </w:tc>
      </w:tr>
      <w:tr w:rsidR="005E5193" w14:paraId="72515D50" w14:textId="77777777">
        <w:trPr>
          <w:trHeight w:hRule="exact" w:val="510"/>
        </w:trPr>
        <w:tc>
          <w:tcPr>
            <w:tcW w:w="5360" w:type="dxa"/>
            <w:gridSpan w:val="2"/>
            <w:tcBorders>
              <w:bottom w:val="nil"/>
            </w:tcBorders>
            <w:vAlign w:val="bottom"/>
          </w:tcPr>
          <w:p w14:paraId="2483D049" w14:textId="77777777" w:rsidR="005E5193" w:rsidRDefault="00F36FBE">
            <w:pPr>
              <w:spacing w:before="40" w:line="216" w:lineRule="auto"/>
              <w:ind w:left="162"/>
              <w:rPr>
                <w:sz w:val="30"/>
                <w:szCs w:val="30"/>
                <w:cs/>
              </w:rPr>
            </w:pPr>
            <w:r>
              <w:rPr>
                <w:sz w:val="30"/>
                <w:szCs w:val="30"/>
                <w:cs/>
              </w:rPr>
              <w:t>อัตราดอกเบี้ยต่อปี</w:t>
            </w:r>
          </w:p>
        </w:tc>
        <w:tc>
          <w:tcPr>
            <w:tcW w:w="1786" w:type="dxa"/>
            <w:tcBorders>
              <w:bottom w:val="nil"/>
            </w:tcBorders>
            <w:vAlign w:val="bottom"/>
          </w:tcPr>
          <w:p w14:paraId="6FDA5376" w14:textId="77777777" w:rsidR="005E5193" w:rsidRDefault="00F36FBE">
            <w:pPr>
              <w:tabs>
                <w:tab w:val="decimal" w:pos="938"/>
              </w:tabs>
              <w:spacing w:line="216" w:lineRule="auto"/>
              <w:jc w:val="right"/>
              <w:rPr>
                <w:sz w:val="30"/>
                <w:szCs w:val="30"/>
              </w:rPr>
            </w:pPr>
            <w:r>
              <w:rPr>
                <w:sz w:val="30"/>
                <w:szCs w:val="30"/>
              </w:rPr>
              <w:t>2</w:t>
            </w:r>
            <w:r>
              <w:rPr>
                <w:rFonts w:hint="cs"/>
                <w:sz w:val="30"/>
                <w:szCs w:val="30"/>
                <w:cs/>
              </w:rPr>
              <w:t>.</w:t>
            </w:r>
            <w:r>
              <w:rPr>
                <w:sz w:val="30"/>
                <w:szCs w:val="30"/>
              </w:rPr>
              <w:t>1</w:t>
            </w:r>
            <w:r>
              <w:rPr>
                <w:rFonts w:hint="cs"/>
                <w:sz w:val="30"/>
                <w:szCs w:val="30"/>
              </w:rPr>
              <w:t>0</w:t>
            </w:r>
            <w:r>
              <w:rPr>
                <w:sz w:val="30"/>
                <w:szCs w:val="30"/>
                <w:cs/>
              </w:rPr>
              <w:t>%</w:t>
            </w:r>
          </w:p>
        </w:tc>
        <w:tc>
          <w:tcPr>
            <w:tcW w:w="1786" w:type="dxa"/>
            <w:tcBorders>
              <w:bottom w:val="nil"/>
            </w:tcBorders>
            <w:vAlign w:val="bottom"/>
          </w:tcPr>
          <w:p w14:paraId="25C0D8FE" w14:textId="77777777" w:rsidR="005E5193" w:rsidRDefault="00F36FBE">
            <w:pPr>
              <w:tabs>
                <w:tab w:val="decimal" w:pos="445"/>
              </w:tabs>
              <w:spacing w:line="216" w:lineRule="auto"/>
              <w:jc w:val="right"/>
              <w:rPr>
                <w:sz w:val="30"/>
                <w:szCs w:val="30"/>
                <w:cs/>
              </w:rPr>
            </w:pPr>
            <w:r>
              <w:rPr>
                <w:sz w:val="30"/>
                <w:szCs w:val="30"/>
              </w:rPr>
              <w:t>2</w:t>
            </w:r>
            <w:r>
              <w:rPr>
                <w:sz w:val="30"/>
                <w:szCs w:val="30"/>
                <w:cs/>
              </w:rPr>
              <w:t>.</w:t>
            </w:r>
            <w:r>
              <w:rPr>
                <w:sz w:val="30"/>
                <w:szCs w:val="30"/>
              </w:rPr>
              <w:t>10</w:t>
            </w:r>
            <w:r>
              <w:rPr>
                <w:sz w:val="30"/>
                <w:szCs w:val="30"/>
                <w:cs/>
              </w:rPr>
              <w:t>%</w:t>
            </w:r>
          </w:p>
        </w:tc>
      </w:tr>
    </w:tbl>
    <w:p w14:paraId="3675CC7C" w14:textId="2188DFA0" w:rsidR="005E5193" w:rsidRDefault="00F36FBE">
      <w:pPr>
        <w:pStyle w:val="ListParagraph"/>
        <w:numPr>
          <w:ilvl w:val="0"/>
          <w:numId w:val="29"/>
        </w:numPr>
        <w:spacing w:before="240" w:after="120" w:line="216" w:lineRule="auto"/>
        <w:ind w:left="567" w:hanging="567"/>
        <w:contextualSpacing w:val="0"/>
        <w:rPr>
          <w:b/>
          <w:bCs/>
          <w:sz w:val="30"/>
          <w:szCs w:val="30"/>
        </w:rPr>
      </w:pPr>
      <w:r>
        <w:rPr>
          <w:b/>
          <w:bCs/>
          <w:sz w:val="30"/>
          <w:szCs w:val="30"/>
          <w:cs/>
        </w:rPr>
        <w:t>สินค้าคงเหลือ</w:t>
      </w:r>
      <w:r w:rsidR="003D575B">
        <w:rPr>
          <w:b/>
          <w:bCs/>
          <w:sz w:val="30"/>
          <w:szCs w:val="30"/>
        </w:rPr>
        <w:t xml:space="preserve"> </w:t>
      </w:r>
      <w:r>
        <w:rPr>
          <w:b/>
          <w:bCs/>
          <w:sz w:val="30"/>
          <w:szCs w:val="30"/>
          <w:cs/>
        </w:rPr>
        <w:t>-</w:t>
      </w:r>
      <w:r>
        <w:rPr>
          <w:rFonts w:hint="cs"/>
          <w:b/>
          <w:bCs/>
          <w:sz w:val="30"/>
          <w:szCs w:val="30"/>
          <w:cs/>
        </w:rPr>
        <w:t xml:space="preserve"> สุทธิ</w:t>
      </w:r>
    </w:p>
    <w:tbl>
      <w:tblPr>
        <w:tblW w:w="8931" w:type="dxa"/>
        <w:tblInd w:w="392" w:type="dxa"/>
        <w:tblLayout w:type="fixed"/>
        <w:tblLook w:val="0000" w:firstRow="0" w:lastRow="0" w:firstColumn="0" w:lastColumn="0" w:noHBand="0" w:noVBand="0"/>
      </w:tblPr>
      <w:tblGrid>
        <w:gridCol w:w="3360"/>
        <w:gridCol w:w="1351"/>
        <w:gridCol w:w="1418"/>
        <w:gridCol w:w="1374"/>
        <w:gridCol w:w="1428"/>
      </w:tblGrid>
      <w:tr w:rsidR="005E5193" w14:paraId="707EFC3E" w14:textId="77777777">
        <w:trPr>
          <w:cantSplit/>
          <w:trHeight w:val="20"/>
        </w:trPr>
        <w:tc>
          <w:tcPr>
            <w:tcW w:w="3360" w:type="dxa"/>
            <w:vAlign w:val="bottom"/>
          </w:tcPr>
          <w:p w14:paraId="603285CA" w14:textId="77777777" w:rsidR="005E5193" w:rsidRDefault="005E5193">
            <w:pPr>
              <w:tabs>
                <w:tab w:val="left" w:pos="360"/>
                <w:tab w:val="left" w:pos="900"/>
                <w:tab w:val="left" w:pos="1440"/>
              </w:tabs>
              <w:spacing w:before="40" w:after="20" w:line="216" w:lineRule="auto"/>
              <w:ind w:left="176" w:right="-18" w:hanging="176"/>
              <w:jc w:val="center"/>
            </w:pPr>
          </w:p>
        </w:tc>
        <w:tc>
          <w:tcPr>
            <w:tcW w:w="2769" w:type="dxa"/>
            <w:gridSpan w:val="2"/>
          </w:tcPr>
          <w:p w14:paraId="0D4380EF" w14:textId="77777777" w:rsidR="005E5193" w:rsidRDefault="005E5193">
            <w:pPr>
              <w:spacing w:before="40" w:after="20" w:line="216" w:lineRule="auto"/>
              <w:ind w:left="-142" w:right="33"/>
              <w:jc w:val="center"/>
              <w:rPr>
                <w:cs/>
              </w:rPr>
            </w:pPr>
          </w:p>
        </w:tc>
        <w:tc>
          <w:tcPr>
            <w:tcW w:w="2802" w:type="dxa"/>
            <w:gridSpan w:val="2"/>
            <w:vAlign w:val="bottom"/>
          </w:tcPr>
          <w:p w14:paraId="71B60F89" w14:textId="77777777" w:rsidR="005E5193" w:rsidRDefault="00F36FBE">
            <w:pPr>
              <w:tabs>
                <w:tab w:val="left" w:pos="360"/>
                <w:tab w:val="left" w:pos="900"/>
                <w:tab w:val="left" w:pos="1440"/>
              </w:tabs>
              <w:spacing w:before="40" w:after="20" w:line="216" w:lineRule="auto"/>
              <w:ind w:right="34"/>
              <w:jc w:val="right"/>
              <w:rPr>
                <w:cs/>
              </w:rPr>
            </w:pPr>
            <w:r>
              <w:rPr>
                <w:rFonts w:hint="cs"/>
                <w:b/>
                <w:bCs/>
                <w:spacing w:val="-6"/>
                <w:cs/>
              </w:rPr>
              <w:t xml:space="preserve">หน่วย </w:t>
            </w:r>
            <w:r>
              <w:rPr>
                <w:b/>
                <w:bCs/>
                <w:spacing w:val="-6"/>
                <w:cs/>
                <w:lang w:val="en-GB"/>
              </w:rPr>
              <w:t xml:space="preserve">: </w:t>
            </w:r>
            <w:r>
              <w:rPr>
                <w:rFonts w:hint="cs"/>
                <w:b/>
                <w:bCs/>
                <w:spacing w:val="-6"/>
                <w:cs/>
              </w:rPr>
              <w:t>พันบาท</w:t>
            </w:r>
          </w:p>
        </w:tc>
      </w:tr>
      <w:tr w:rsidR="005E5193" w14:paraId="218E1A26" w14:textId="77777777">
        <w:trPr>
          <w:cantSplit/>
          <w:trHeight w:val="20"/>
        </w:trPr>
        <w:tc>
          <w:tcPr>
            <w:tcW w:w="3360" w:type="dxa"/>
            <w:vAlign w:val="bottom"/>
          </w:tcPr>
          <w:p w14:paraId="529FD1EE" w14:textId="77777777" w:rsidR="005E5193" w:rsidRDefault="005E5193">
            <w:pPr>
              <w:tabs>
                <w:tab w:val="left" w:pos="360"/>
                <w:tab w:val="left" w:pos="900"/>
                <w:tab w:val="left" w:pos="1440"/>
              </w:tabs>
              <w:spacing w:before="40" w:after="20" w:line="216" w:lineRule="auto"/>
              <w:ind w:left="176" w:right="-18" w:hanging="176"/>
              <w:jc w:val="center"/>
            </w:pPr>
          </w:p>
        </w:tc>
        <w:tc>
          <w:tcPr>
            <w:tcW w:w="2769" w:type="dxa"/>
            <w:gridSpan w:val="2"/>
            <w:vAlign w:val="bottom"/>
          </w:tcPr>
          <w:p w14:paraId="58457798" w14:textId="77777777" w:rsidR="005E5193" w:rsidRDefault="00F36FBE">
            <w:pPr>
              <w:pBdr>
                <w:bottom w:val="single" w:sz="4" w:space="1" w:color="auto"/>
              </w:pBdr>
              <w:spacing w:before="40" w:after="20" w:line="216" w:lineRule="auto"/>
              <w:jc w:val="center"/>
              <w:rPr>
                <w:cs/>
              </w:rPr>
            </w:pPr>
            <w:r>
              <w:rPr>
                <w:cs/>
              </w:rPr>
              <w:t>งบการเงินรวม</w:t>
            </w:r>
          </w:p>
        </w:tc>
        <w:tc>
          <w:tcPr>
            <w:tcW w:w="2802" w:type="dxa"/>
            <w:gridSpan w:val="2"/>
            <w:vAlign w:val="bottom"/>
          </w:tcPr>
          <w:p w14:paraId="7C09DDC7" w14:textId="77777777" w:rsidR="005E5193" w:rsidRDefault="00F36FBE">
            <w:pPr>
              <w:pBdr>
                <w:bottom w:val="single" w:sz="4" w:space="1" w:color="auto"/>
              </w:pBdr>
              <w:spacing w:before="40" w:after="20" w:line="216" w:lineRule="auto"/>
              <w:ind w:left="34" w:right="34"/>
              <w:jc w:val="center"/>
            </w:pPr>
            <w:r>
              <w:rPr>
                <w:cs/>
              </w:rPr>
              <w:t>งบการเงินเฉพาะกิจการ</w:t>
            </w:r>
          </w:p>
        </w:tc>
      </w:tr>
      <w:tr w:rsidR="005E5193" w14:paraId="06F6A7C7" w14:textId="77777777">
        <w:trPr>
          <w:trHeight w:val="20"/>
        </w:trPr>
        <w:tc>
          <w:tcPr>
            <w:tcW w:w="3360" w:type="dxa"/>
            <w:vAlign w:val="bottom"/>
          </w:tcPr>
          <w:p w14:paraId="638DEB36" w14:textId="77777777" w:rsidR="005E5193" w:rsidRDefault="005E5193">
            <w:pPr>
              <w:spacing w:before="40" w:after="20" w:line="216" w:lineRule="auto"/>
              <w:ind w:right="-18"/>
              <w:jc w:val="center"/>
            </w:pPr>
          </w:p>
        </w:tc>
        <w:tc>
          <w:tcPr>
            <w:tcW w:w="1351" w:type="dxa"/>
            <w:vAlign w:val="bottom"/>
          </w:tcPr>
          <w:p w14:paraId="5685546D" w14:textId="4812680C" w:rsidR="005E5193" w:rsidRDefault="00F36FBE">
            <w:pPr>
              <w:pBdr>
                <w:bottom w:val="single" w:sz="4" w:space="1" w:color="auto"/>
              </w:pBdr>
              <w:tabs>
                <w:tab w:val="left" w:pos="1440"/>
              </w:tabs>
              <w:spacing w:before="40" w:after="20" w:line="216" w:lineRule="auto"/>
              <w:ind w:left="34" w:right="34"/>
              <w:jc w:val="right"/>
            </w:pPr>
            <w:r>
              <w:t>3</w:t>
            </w:r>
            <w:r w:rsidR="00FC476A">
              <w:rPr>
                <w:lang w:val="en-GB"/>
              </w:rPr>
              <w:t>0</w:t>
            </w:r>
            <w:r>
              <w:rPr>
                <w:cs/>
                <w:lang w:val="en-GB"/>
              </w:rPr>
              <w:t xml:space="preserve"> </w:t>
            </w:r>
            <w:r>
              <w:rPr>
                <w:rFonts w:hint="cs"/>
                <w:cs/>
              </w:rPr>
              <w:t>มิถุนายน</w:t>
            </w:r>
            <w:r>
              <w:t>2565</w:t>
            </w:r>
          </w:p>
        </w:tc>
        <w:tc>
          <w:tcPr>
            <w:tcW w:w="1418" w:type="dxa"/>
            <w:vAlign w:val="bottom"/>
          </w:tcPr>
          <w:p w14:paraId="5404C352" w14:textId="77777777" w:rsidR="005E5193" w:rsidRDefault="00F36FBE">
            <w:pPr>
              <w:pBdr>
                <w:bottom w:val="single" w:sz="4" w:space="1" w:color="auto"/>
              </w:pBdr>
              <w:spacing w:before="40" w:after="20" w:line="216" w:lineRule="auto"/>
              <w:ind w:left="33" w:right="34"/>
              <w:jc w:val="right"/>
            </w:pPr>
            <w:r>
              <w:t>31</w:t>
            </w:r>
            <w:r>
              <w:rPr>
                <w:cs/>
              </w:rPr>
              <w:t xml:space="preserve"> ธันวาคม </w:t>
            </w:r>
            <w:r>
              <w:t>2564</w:t>
            </w:r>
          </w:p>
        </w:tc>
        <w:tc>
          <w:tcPr>
            <w:tcW w:w="1374" w:type="dxa"/>
            <w:vAlign w:val="bottom"/>
          </w:tcPr>
          <w:p w14:paraId="55C605F1" w14:textId="631AF71E" w:rsidR="005E5193" w:rsidRDefault="00F36FBE">
            <w:pPr>
              <w:pBdr>
                <w:bottom w:val="single" w:sz="4" w:space="1" w:color="auto"/>
              </w:pBdr>
              <w:spacing w:before="40" w:after="20" w:line="216" w:lineRule="auto"/>
              <w:ind w:right="33"/>
              <w:jc w:val="right"/>
            </w:pPr>
            <w:r>
              <w:t>3</w:t>
            </w:r>
            <w:r w:rsidR="00FC476A">
              <w:rPr>
                <w:lang w:val="en-GB"/>
              </w:rPr>
              <w:t>0</w:t>
            </w:r>
            <w:r>
              <w:rPr>
                <w:cs/>
                <w:lang w:val="en-GB"/>
              </w:rPr>
              <w:t xml:space="preserve"> </w:t>
            </w:r>
            <w:r>
              <w:rPr>
                <w:rFonts w:hint="cs"/>
                <w:cs/>
              </w:rPr>
              <w:t>มิถุนายน</w:t>
            </w:r>
            <w:r>
              <w:t>2565</w:t>
            </w:r>
          </w:p>
        </w:tc>
        <w:tc>
          <w:tcPr>
            <w:tcW w:w="1428" w:type="dxa"/>
            <w:vAlign w:val="bottom"/>
          </w:tcPr>
          <w:p w14:paraId="28DED0A2" w14:textId="77777777" w:rsidR="005E5193" w:rsidRDefault="00F36FBE">
            <w:pPr>
              <w:pBdr>
                <w:bottom w:val="single" w:sz="4" w:space="1" w:color="auto"/>
              </w:pBdr>
              <w:tabs>
                <w:tab w:val="left" w:pos="1440"/>
              </w:tabs>
              <w:spacing w:before="40" w:after="20" w:line="216" w:lineRule="auto"/>
              <w:jc w:val="right"/>
            </w:pPr>
            <w:r>
              <w:t>31</w:t>
            </w:r>
            <w:r>
              <w:rPr>
                <w:cs/>
              </w:rPr>
              <w:t xml:space="preserve"> ธันวาคม </w:t>
            </w:r>
            <w:r>
              <w:t>2564</w:t>
            </w:r>
          </w:p>
        </w:tc>
      </w:tr>
      <w:tr w:rsidR="005E5193" w14:paraId="5910310B" w14:textId="77777777">
        <w:trPr>
          <w:trHeight w:val="20"/>
        </w:trPr>
        <w:tc>
          <w:tcPr>
            <w:tcW w:w="3360" w:type="dxa"/>
            <w:vAlign w:val="bottom"/>
          </w:tcPr>
          <w:p w14:paraId="3F8F375D" w14:textId="77777777" w:rsidR="005E5193" w:rsidRDefault="00F36FBE">
            <w:pPr>
              <w:spacing w:before="40" w:after="20" w:line="216" w:lineRule="auto"/>
              <w:ind w:left="-126" w:firstLine="301"/>
              <w:rPr>
                <w:cs/>
              </w:rPr>
            </w:pPr>
            <w:r>
              <w:rPr>
                <w:cs/>
              </w:rPr>
              <w:t>สินค้าสำเร็จรูป</w:t>
            </w:r>
          </w:p>
        </w:tc>
        <w:tc>
          <w:tcPr>
            <w:tcW w:w="1351" w:type="dxa"/>
            <w:shd w:val="clear" w:color="auto" w:fill="auto"/>
            <w:vAlign w:val="bottom"/>
          </w:tcPr>
          <w:p w14:paraId="744BBBDB" w14:textId="77777777" w:rsidR="005E5193" w:rsidRDefault="00F36FBE">
            <w:pPr>
              <w:tabs>
                <w:tab w:val="decimal" w:pos="1202"/>
              </w:tabs>
              <w:spacing w:before="40" w:after="20" w:line="216" w:lineRule="auto"/>
              <w:ind w:left="34" w:right="34"/>
              <w:jc w:val="right"/>
              <w:rPr>
                <w:cs/>
              </w:rPr>
            </w:pPr>
            <w:r>
              <w:t>101,441</w:t>
            </w:r>
          </w:p>
        </w:tc>
        <w:tc>
          <w:tcPr>
            <w:tcW w:w="1418" w:type="dxa"/>
            <w:vAlign w:val="bottom"/>
          </w:tcPr>
          <w:p w14:paraId="1872AEEE" w14:textId="77777777" w:rsidR="005E5193" w:rsidRDefault="00F36FBE">
            <w:pPr>
              <w:spacing w:before="40" w:after="20" w:line="216" w:lineRule="auto"/>
              <w:ind w:right="34"/>
              <w:jc w:val="right"/>
            </w:pPr>
            <w:r>
              <w:fldChar w:fldCharType="begin"/>
            </w:r>
            <w:r>
              <w:rPr>
                <w:cs/>
              </w:rPr>
              <w:instrText xml:space="preserve"> =</w:instrText>
            </w:r>
            <w:r>
              <w:instrText xml:space="preserve">49016 \# </w:instrText>
            </w:r>
            <w:r>
              <w:rPr>
                <w:cs/>
              </w:rPr>
              <w:instrText>"</w:instrText>
            </w:r>
            <w:r>
              <w:instrText>#,##0</w:instrText>
            </w:r>
            <w:r>
              <w:rPr>
                <w:cs/>
              </w:rPr>
              <w:instrText xml:space="preserve">" </w:instrText>
            </w:r>
            <w:r>
              <w:fldChar w:fldCharType="separate"/>
            </w:r>
            <w:r>
              <w:rPr>
                <w:noProof/>
              </w:rPr>
              <w:t>49,016</w:t>
            </w:r>
            <w:r>
              <w:fldChar w:fldCharType="end"/>
            </w:r>
          </w:p>
        </w:tc>
        <w:tc>
          <w:tcPr>
            <w:tcW w:w="1374" w:type="dxa"/>
            <w:shd w:val="clear" w:color="auto" w:fill="auto"/>
            <w:vAlign w:val="bottom"/>
          </w:tcPr>
          <w:p w14:paraId="02ADA95F" w14:textId="77777777" w:rsidR="005E5193" w:rsidRDefault="00F36FBE">
            <w:pPr>
              <w:tabs>
                <w:tab w:val="decimal" w:pos="1168"/>
              </w:tabs>
              <w:spacing w:before="40" w:after="20" w:line="216" w:lineRule="auto"/>
              <w:ind w:right="33"/>
              <w:jc w:val="right"/>
            </w:pPr>
            <w:r>
              <w:t>99,459</w:t>
            </w:r>
          </w:p>
        </w:tc>
        <w:tc>
          <w:tcPr>
            <w:tcW w:w="1428" w:type="dxa"/>
            <w:vAlign w:val="center"/>
          </w:tcPr>
          <w:p w14:paraId="5B474ADF" w14:textId="77777777" w:rsidR="005E5193" w:rsidRDefault="00F36FBE">
            <w:pPr>
              <w:spacing w:before="40" w:after="20" w:line="216" w:lineRule="auto"/>
              <w:ind w:right="34"/>
              <w:jc w:val="right"/>
            </w:pPr>
            <w:r>
              <w:fldChar w:fldCharType="begin"/>
            </w:r>
            <w:r>
              <w:rPr>
                <w:cs/>
              </w:rPr>
              <w:instrText xml:space="preserve"> =</w:instrText>
            </w:r>
            <w:r>
              <w:instrText xml:space="preserve">48552 \# </w:instrText>
            </w:r>
            <w:r>
              <w:rPr>
                <w:cs/>
              </w:rPr>
              <w:instrText>"</w:instrText>
            </w:r>
            <w:r>
              <w:instrText>#,##0</w:instrText>
            </w:r>
            <w:r>
              <w:rPr>
                <w:cs/>
              </w:rPr>
              <w:instrText xml:space="preserve">" </w:instrText>
            </w:r>
            <w:r>
              <w:fldChar w:fldCharType="separate"/>
            </w:r>
            <w:r>
              <w:rPr>
                <w:noProof/>
              </w:rPr>
              <w:t>48,552</w:t>
            </w:r>
            <w:r>
              <w:fldChar w:fldCharType="end"/>
            </w:r>
          </w:p>
        </w:tc>
      </w:tr>
      <w:tr w:rsidR="005E5193" w14:paraId="1AE80490" w14:textId="77777777">
        <w:trPr>
          <w:trHeight w:val="20"/>
        </w:trPr>
        <w:tc>
          <w:tcPr>
            <w:tcW w:w="3360" w:type="dxa"/>
            <w:vAlign w:val="bottom"/>
          </w:tcPr>
          <w:p w14:paraId="5D365048" w14:textId="77777777" w:rsidR="005E5193" w:rsidRDefault="00F36FBE">
            <w:pPr>
              <w:spacing w:before="40" w:after="20" w:line="216" w:lineRule="auto"/>
              <w:ind w:left="-126" w:firstLine="301"/>
              <w:rPr>
                <w:cs/>
              </w:rPr>
            </w:pPr>
            <w:r>
              <w:rPr>
                <w:cs/>
              </w:rPr>
              <w:t>สินค้าระหว่างผลิต</w:t>
            </w:r>
          </w:p>
        </w:tc>
        <w:tc>
          <w:tcPr>
            <w:tcW w:w="1351" w:type="dxa"/>
            <w:shd w:val="clear" w:color="auto" w:fill="auto"/>
            <w:vAlign w:val="bottom"/>
          </w:tcPr>
          <w:p w14:paraId="07B2B978" w14:textId="77777777" w:rsidR="005E5193" w:rsidRDefault="00F36FBE">
            <w:pPr>
              <w:tabs>
                <w:tab w:val="decimal" w:pos="1202"/>
              </w:tabs>
              <w:spacing w:before="40" w:after="20" w:line="216" w:lineRule="auto"/>
              <w:ind w:left="34" w:right="34"/>
              <w:jc w:val="right"/>
            </w:pPr>
            <w:r>
              <w:t>32,990</w:t>
            </w:r>
          </w:p>
        </w:tc>
        <w:tc>
          <w:tcPr>
            <w:tcW w:w="1418" w:type="dxa"/>
            <w:vAlign w:val="bottom"/>
          </w:tcPr>
          <w:p w14:paraId="6E81E5DE" w14:textId="77777777" w:rsidR="005E5193" w:rsidRDefault="00F36FBE">
            <w:pPr>
              <w:spacing w:before="40" w:after="20" w:line="216" w:lineRule="auto"/>
              <w:ind w:right="34"/>
              <w:jc w:val="right"/>
            </w:pPr>
            <w:r>
              <w:fldChar w:fldCharType="begin"/>
            </w:r>
            <w:r>
              <w:rPr>
                <w:cs/>
              </w:rPr>
              <w:instrText xml:space="preserve"> =</w:instrText>
            </w:r>
            <w:r>
              <w:instrText xml:space="preserve">21209 \# </w:instrText>
            </w:r>
            <w:r>
              <w:rPr>
                <w:cs/>
              </w:rPr>
              <w:instrText>"</w:instrText>
            </w:r>
            <w:r>
              <w:instrText>#,##0</w:instrText>
            </w:r>
            <w:r>
              <w:rPr>
                <w:cs/>
              </w:rPr>
              <w:instrText xml:space="preserve">" </w:instrText>
            </w:r>
            <w:r>
              <w:fldChar w:fldCharType="separate"/>
            </w:r>
            <w:r>
              <w:rPr>
                <w:noProof/>
              </w:rPr>
              <w:t>21,209</w:t>
            </w:r>
            <w:r>
              <w:fldChar w:fldCharType="end"/>
            </w:r>
          </w:p>
        </w:tc>
        <w:tc>
          <w:tcPr>
            <w:tcW w:w="1374" w:type="dxa"/>
            <w:shd w:val="clear" w:color="auto" w:fill="auto"/>
            <w:vAlign w:val="bottom"/>
          </w:tcPr>
          <w:p w14:paraId="085C551C" w14:textId="77777777" w:rsidR="005E5193" w:rsidRDefault="00F36FBE">
            <w:pPr>
              <w:tabs>
                <w:tab w:val="decimal" w:pos="1168"/>
              </w:tabs>
              <w:spacing w:before="40" w:after="20" w:line="216" w:lineRule="auto"/>
              <w:ind w:right="33"/>
              <w:jc w:val="right"/>
            </w:pPr>
            <w:r>
              <w:t>32,990</w:t>
            </w:r>
          </w:p>
        </w:tc>
        <w:tc>
          <w:tcPr>
            <w:tcW w:w="1428" w:type="dxa"/>
            <w:vAlign w:val="center"/>
          </w:tcPr>
          <w:p w14:paraId="5939D688" w14:textId="77777777" w:rsidR="005E5193" w:rsidRDefault="00F36FBE">
            <w:pPr>
              <w:spacing w:before="40" w:after="20" w:line="216" w:lineRule="auto"/>
              <w:ind w:right="34"/>
              <w:jc w:val="right"/>
            </w:pPr>
            <w:r>
              <w:fldChar w:fldCharType="begin"/>
            </w:r>
            <w:r>
              <w:rPr>
                <w:cs/>
              </w:rPr>
              <w:instrText xml:space="preserve"> =</w:instrText>
            </w:r>
            <w:r>
              <w:instrText xml:space="preserve">21209 \# </w:instrText>
            </w:r>
            <w:r>
              <w:rPr>
                <w:cs/>
              </w:rPr>
              <w:instrText>"</w:instrText>
            </w:r>
            <w:r>
              <w:instrText>#,##0</w:instrText>
            </w:r>
            <w:r>
              <w:rPr>
                <w:cs/>
              </w:rPr>
              <w:instrText xml:space="preserve">" </w:instrText>
            </w:r>
            <w:r>
              <w:fldChar w:fldCharType="separate"/>
            </w:r>
            <w:r>
              <w:rPr>
                <w:noProof/>
              </w:rPr>
              <w:t>21,209</w:t>
            </w:r>
            <w:r>
              <w:fldChar w:fldCharType="end"/>
            </w:r>
          </w:p>
        </w:tc>
      </w:tr>
      <w:tr w:rsidR="005E5193" w14:paraId="003F307D" w14:textId="77777777">
        <w:trPr>
          <w:trHeight w:val="20"/>
        </w:trPr>
        <w:tc>
          <w:tcPr>
            <w:tcW w:w="3360" w:type="dxa"/>
            <w:vAlign w:val="bottom"/>
          </w:tcPr>
          <w:p w14:paraId="5203C408" w14:textId="77777777" w:rsidR="005E5193" w:rsidRDefault="00F36FBE">
            <w:pPr>
              <w:spacing w:before="40" w:after="20" w:line="216" w:lineRule="auto"/>
              <w:ind w:left="-126" w:firstLine="301"/>
              <w:rPr>
                <w:cs/>
              </w:rPr>
            </w:pPr>
            <w:r>
              <w:rPr>
                <w:cs/>
              </w:rPr>
              <w:t>วัตถุดิบ</w:t>
            </w:r>
          </w:p>
        </w:tc>
        <w:tc>
          <w:tcPr>
            <w:tcW w:w="1351" w:type="dxa"/>
            <w:shd w:val="clear" w:color="auto" w:fill="auto"/>
            <w:vAlign w:val="bottom"/>
          </w:tcPr>
          <w:p w14:paraId="758437D3" w14:textId="77777777" w:rsidR="005E5193" w:rsidRDefault="00F36FBE">
            <w:pPr>
              <w:tabs>
                <w:tab w:val="decimal" w:pos="1202"/>
              </w:tabs>
              <w:spacing w:before="40" w:after="20" w:line="216" w:lineRule="auto"/>
              <w:ind w:left="34" w:right="34"/>
              <w:jc w:val="right"/>
            </w:pPr>
            <w:r>
              <w:t>102,365</w:t>
            </w:r>
          </w:p>
        </w:tc>
        <w:tc>
          <w:tcPr>
            <w:tcW w:w="1418" w:type="dxa"/>
            <w:vAlign w:val="bottom"/>
          </w:tcPr>
          <w:p w14:paraId="6C5EA072" w14:textId="77777777" w:rsidR="005E5193" w:rsidRDefault="00F36FBE">
            <w:pPr>
              <w:spacing w:before="40" w:after="20" w:line="216" w:lineRule="auto"/>
              <w:ind w:right="34"/>
              <w:jc w:val="right"/>
            </w:pPr>
            <w:r>
              <w:fldChar w:fldCharType="begin"/>
            </w:r>
            <w:r>
              <w:rPr>
                <w:cs/>
              </w:rPr>
              <w:instrText xml:space="preserve"> =</w:instrText>
            </w:r>
            <w:r>
              <w:instrText xml:space="preserve">68767 \# </w:instrText>
            </w:r>
            <w:r>
              <w:rPr>
                <w:cs/>
              </w:rPr>
              <w:instrText>"</w:instrText>
            </w:r>
            <w:r>
              <w:instrText>#,##0</w:instrText>
            </w:r>
            <w:r>
              <w:rPr>
                <w:cs/>
              </w:rPr>
              <w:instrText xml:space="preserve">" </w:instrText>
            </w:r>
            <w:r>
              <w:fldChar w:fldCharType="separate"/>
            </w:r>
            <w:r>
              <w:rPr>
                <w:noProof/>
              </w:rPr>
              <w:t>68,767</w:t>
            </w:r>
            <w:r>
              <w:fldChar w:fldCharType="end"/>
            </w:r>
          </w:p>
        </w:tc>
        <w:tc>
          <w:tcPr>
            <w:tcW w:w="1374" w:type="dxa"/>
            <w:shd w:val="clear" w:color="auto" w:fill="auto"/>
            <w:vAlign w:val="bottom"/>
          </w:tcPr>
          <w:p w14:paraId="053E2CEE" w14:textId="77777777" w:rsidR="005E5193" w:rsidRDefault="00F36FBE">
            <w:pPr>
              <w:tabs>
                <w:tab w:val="decimal" w:pos="1168"/>
              </w:tabs>
              <w:spacing w:before="40" w:after="20" w:line="216" w:lineRule="auto"/>
              <w:ind w:right="33"/>
              <w:jc w:val="right"/>
            </w:pPr>
            <w:r>
              <w:t>100,896</w:t>
            </w:r>
          </w:p>
        </w:tc>
        <w:tc>
          <w:tcPr>
            <w:tcW w:w="1428" w:type="dxa"/>
            <w:vAlign w:val="center"/>
          </w:tcPr>
          <w:p w14:paraId="3D4E4F26" w14:textId="77777777" w:rsidR="005E5193" w:rsidRDefault="00F36FBE">
            <w:pPr>
              <w:spacing w:before="40" w:after="20" w:line="216" w:lineRule="auto"/>
              <w:ind w:right="34"/>
              <w:jc w:val="right"/>
            </w:pPr>
            <w:r>
              <w:fldChar w:fldCharType="begin"/>
            </w:r>
            <w:r>
              <w:rPr>
                <w:cs/>
              </w:rPr>
              <w:instrText xml:space="preserve"> =</w:instrText>
            </w:r>
            <w:r>
              <w:instrText xml:space="preserve">65081 \# </w:instrText>
            </w:r>
            <w:r>
              <w:rPr>
                <w:cs/>
              </w:rPr>
              <w:instrText>"</w:instrText>
            </w:r>
            <w:r>
              <w:instrText>#,##0</w:instrText>
            </w:r>
            <w:r>
              <w:rPr>
                <w:cs/>
              </w:rPr>
              <w:instrText xml:space="preserve">" </w:instrText>
            </w:r>
            <w:r>
              <w:fldChar w:fldCharType="separate"/>
            </w:r>
            <w:r>
              <w:rPr>
                <w:noProof/>
              </w:rPr>
              <w:t>65,081</w:t>
            </w:r>
            <w:r>
              <w:fldChar w:fldCharType="end"/>
            </w:r>
          </w:p>
        </w:tc>
      </w:tr>
      <w:tr w:rsidR="005E5193" w14:paraId="32480686" w14:textId="77777777">
        <w:trPr>
          <w:trHeight w:val="20"/>
        </w:trPr>
        <w:tc>
          <w:tcPr>
            <w:tcW w:w="3360" w:type="dxa"/>
            <w:vAlign w:val="bottom"/>
          </w:tcPr>
          <w:p w14:paraId="1333CA0F" w14:textId="77777777" w:rsidR="005E5193" w:rsidRDefault="00F36FBE">
            <w:pPr>
              <w:spacing w:before="40" w:after="20" w:line="216" w:lineRule="auto"/>
              <w:ind w:left="-126" w:firstLine="301"/>
              <w:rPr>
                <w:cs/>
              </w:rPr>
            </w:pPr>
            <w:r>
              <w:rPr>
                <w:cs/>
              </w:rPr>
              <w:t>วัสดุสิ้นเปลือง</w:t>
            </w:r>
          </w:p>
        </w:tc>
        <w:tc>
          <w:tcPr>
            <w:tcW w:w="1351" w:type="dxa"/>
            <w:shd w:val="clear" w:color="auto" w:fill="auto"/>
            <w:vAlign w:val="bottom"/>
          </w:tcPr>
          <w:p w14:paraId="44DB6017" w14:textId="77777777" w:rsidR="005E5193" w:rsidRDefault="00F36FBE">
            <w:pPr>
              <w:tabs>
                <w:tab w:val="decimal" w:pos="1202"/>
              </w:tabs>
              <w:spacing w:before="40" w:after="20" w:line="216" w:lineRule="auto"/>
              <w:ind w:left="34" w:right="34"/>
              <w:jc w:val="right"/>
            </w:pPr>
            <w:r>
              <w:t>27,431</w:t>
            </w:r>
          </w:p>
        </w:tc>
        <w:tc>
          <w:tcPr>
            <w:tcW w:w="1418" w:type="dxa"/>
            <w:vAlign w:val="bottom"/>
          </w:tcPr>
          <w:p w14:paraId="2F0234DE" w14:textId="77777777" w:rsidR="005E5193" w:rsidRDefault="00F36FBE">
            <w:pPr>
              <w:spacing w:before="40" w:after="20" w:line="216" w:lineRule="auto"/>
              <w:ind w:right="34"/>
              <w:jc w:val="right"/>
            </w:pPr>
            <w:r>
              <w:fldChar w:fldCharType="begin"/>
            </w:r>
            <w:r>
              <w:rPr>
                <w:cs/>
              </w:rPr>
              <w:instrText xml:space="preserve"> =</w:instrText>
            </w:r>
            <w:r>
              <w:instrText xml:space="preserve">18982 \# </w:instrText>
            </w:r>
            <w:r>
              <w:rPr>
                <w:cs/>
              </w:rPr>
              <w:instrText>"</w:instrText>
            </w:r>
            <w:r>
              <w:instrText>#,##0</w:instrText>
            </w:r>
            <w:r>
              <w:rPr>
                <w:cs/>
              </w:rPr>
              <w:instrText xml:space="preserve">" </w:instrText>
            </w:r>
            <w:r>
              <w:fldChar w:fldCharType="separate"/>
            </w:r>
            <w:r>
              <w:rPr>
                <w:noProof/>
              </w:rPr>
              <w:t>18,982</w:t>
            </w:r>
            <w:r>
              <w:fldChar w:fldCharType="end"/>
            </w:r>
          </w:p>
        </w:tc>
        <w:tc>
          <w:tcPr>
            <w:tcW w:w="1374" w:type="dxa"/>
            <w:shd w:val="clear" w:color="auto" w:fill="auto"/>
            <w:vAlign w:val="bottom"/>
          </w:tcPr>
          <w:p w14:paraId="02B304E4" w14:textId="77777777" w:rsidR="005E5193" w:rsidRDefault="00F36FBE">
            <w:pPr>
              <w:tabs>
                <w:tab w:val="decimal" w:pos="1168"/>
              </w:tabs>
              <w:spacing w:before="40" w:after="20" w:line="216" w:lineRule="auto"/>
              <w:ind w:right="33"/>
              <w:jc w:val="right"/>
            </w:pPr>
            <w:r>
              <w:t>27,345</w:t>
            </w:r>
          </w:p>
        </w:tc>
        <w:tc>
          <w:tcPr>
            <w:tcW w:w="1428" w:type="dxa"/>
            <w:vAlign w:val="center"/>
          </w:tcPr>
          <w:p w14:paraId="28CF42F2" w14:textId="77777777" w:rsidR="005E5193" w:rsidRDefault="00F36FBE">
            <w:pPr>
              <w:spacing w:before="40" w:after="20" w:line="216" w:lineRule="auto"/>
              <w:ind w:right="34"/>
              <w:jc w:val="right"/>
            </w:pPr>
            <w:r>
              <w:fldChar w:fldCharType="begin"/>
            </w:r>
            <w:r>
              <w:rPr>
                <w:cs/>
              </w:rPr>
              <w:instrText xml:space="preserve"> =</w:instrText>
            </w:r>
            <w:r>
              <w:instrText xml:space="preserve">18918 \# </w:instrText>
            </w:r>
            <w:r>
              <w:rPr>
                <w:cs/>
              </w:rPr>
              <w:instrText>"</w:instrText>
            </w:r>
            <w:r>
              <w:instrText>#,##0</w:instrText>
            </w:r>
            <w:r>
              <w:rPr>
                <w:cs/>
              </w:rPr>
              <w:instrText xml:space="preserve">" </w:instrText>
            </w:r>
            <w:r>
              <w:fldChar w:fldCharType="separate"/>
            </w:r>
            <w:r>
              <w:rPr>
                <w:noProof/>
              </w:rPr>
              <w:t>18,918</w:t>
            </w:r>
            <w:r>
              <w:fldChar w:fldCharType="end"/>
            </w:r>
          </w:p>
        </w:tc>
      </w:tr>
      <w:tr w:rsidR="00B244D1" w14:paraId="77B32CBC" w14:textId="77777777">
        <w:trPr>
          <w:trHeight w:val="20"/>
        </w:trPr>
        <w:tc>
          <w:tcPr>
            <w:tcW w:w="3360" w:type="dxa"/>
            <w:vAlign w:val="bottom"/>
          </w:tcPr>
          <w:p w14:paraId="102F0D89" w14:textId="77777777" w:rsidR="00B244D1" w:rsidRDefault="00B244D1" w:rsidP="00B244D1">
            <w:pPr>
              <w:spacing w:before="40" w:after="20" w:line="216" w:lineRule="auto"/>
              <w:ind w:left="-126" w:firstLine="301"/>
              <w:rPr>
                <w:cs/>
              </w:rPr>
            </w:pPr>
            <w:r>
              <w:rPr>
                <w:cs/>
              </w:rPr>
              <w:t>สินค้าระหว่างทาง</w:t>
            </w:r>
          </w:p>
        </w:tc>
        <w:tc>
          <w:tcPr>
            <w:tcW w:w="1351" w:type="dxa"/>
            <w:shd w:val="clear" w:color="auto" w:fill="auto"/>
            <w:vAlign w:val="bottom"/>
          </w:tcPr>
          <w:p w14:paraId="782705DA" w14:textId="353C3350" w:rsidR="00B244D1" w:rsidRDefault="00B244D1" w:rsidP="00B244D1">
            <w:pPr>
              <w:pBdr>
                <w:bottom w:val="single" w:sz="4" w:space="1" w:color="auto"/>
              </w:pBdr>
              <w:tabs>
                <w:tab w:val="decimal" w:pos="1202"/>
              </w:tabs>
              <w:spacing w:before="40" w:after="20" w:line="216" w:lineRule="auto"/>
              <w:ind w:left="34" w:right="34"/>
              <w:jc w:val="right"/>
            </w:pPr>
            <w:r>
              <w:t>1</w:t>
            </w:r>
            <w:r>
              <w:rPr>
                <w:rFonts w:hint="cs"/>
                <w:cs/>
              </w:rPr>
              <w:t>4</w:t>
            </w:r>
            <w:r>
              <w:t>,</w:t>
            </w:r>
            <w:r>
              <w:rPr>
                <w:rFonts w:hint="cs"/>
                <w:cs/>
              </w:rPr>
              <w:t>439</w:t>
            </w:r>
          </w:p>
        </w:tc>
        <w:tc>
          <w:tcPr>
            <w:tcW w:w="1418" w:type="dxa"/>
            <w:vAlign w:val="bottom"/>
          </w:tcPr>
          <w:p w14:paraId="0C18682C" w14:textId="77777777" w:rsidR="00B244D1" w:rsidRDefault="00B244D1" w:rsidP="00B244D1">
            <w:pPr>
              <w:pBdr>
                <w:bottom w:val="single" w:sz="4" w:space="1" w:color="auto"/>
              </w:pBdr>
              <w:spacing w:before="40" w:after="20" w:line="216" w:lineRule="auto"/>
              <w:ind w:right="34"/>
              <w:jc w:val="right"/>
            </w:pPr>
            <w:r>
              <w:fldChar w:fldCharType="begin"/>
            </w:r>
            <w:r>
              <w:rPr>
                <w:cs/>
              </w:rPr>
              <w:instrText xml:space="preserve"> =</w:instrText>
            </w:r>
            <w:r>
              <w:instrText xml:space="preserve">6957 \# </w:instrText>
            </w:r>
            <w:r>
              <w:rPr>
                <w:cs/>
              </w:rPr>
              <w:instrText>"</w:instrText>
            </w:r>
            <w:r>
              <w:instrText>#,##0</w:instrText>
            </w:r>
            <w:r>
              <w:rPr>
                <w:cs/>
              </w:rPr>
              <w:instrText xml:space="preserve">" </w:instrText>
            </w:r>
            <w:r>
              <w:fldChar w:fldCharType="separate"/>
            </w:r>
            <w:r>
              <w:rPr>
                <w:noProof/>
              </w:rPr>
              <w:t>6,957</w:t>
            </w:r>
            <w:r>
              <w:fldChar w:fldCharType="end"/>
            </w:r>
          </w:p>
        </w:tc>
        <w:tc>
          <w:tcPr>
            <w:tcW w:w="1374" w:type="dxa"/>
            <w:shd w:val="clear" w:color="auto" w:fill="auto"/>
            <w:vAlign w:val="bottom"/>
          </w:tcPr>
          <w:p w14:paraId="1F6109B9" w14:textId="7AA117CE" w:rsidR="00B244D1" w:rsidRDefault="00B244D1" w:rsidP="00B244D1">
            <w:pPr>
              <w:pBdr>
                <w:bottom w:val="single" w:sz="4" w:space="1" w:color="auto"/>
              </w:pBdr>
              <w:tabs>
                <w:tab w:val="decimal" w:pos="1168"/>
              </w:tabs>
              <w:spacing w:before="40" w:after="20" w:line="216" w:lineRule="auto"/>
              <w:ind w:right="33"/>
              <w:jc w:val="right"/>
            </w:pPr>
            <w:r>
              <w:t>1</w:t>
            </w:r>
            <w:r>
              <w:rPr>
                <w:rFonts w:hint="cs"/>
                <w:cs/>
              </w:rPr>
              <w:t>4</w:t>
            </w:r>
            <w:r>
              <w:t>,</w:t>
            </w:r>
            <w:r>
              <w:rPr>
                <w:rFonts w:hint="cs"/>
                <w:cs/>
              </w:rPr>
              <w:t>439</w:t>
            </w:r>
          </w:p>
        </w:tc>
        <w:tc>
          <w:tcPr>
            <w:tcW w:w="1428" w:type="dxa"/>
            <w:vAlign w:val="bottom"/>
          </w:tcPr>
          <w:p w14:paraId="68BEB859" w14:textId="77777777" w:rsidR="00B244D1" w:rsidRDefault="00B244D1" w:rsidP="00B244D1">
            <w:pPr>
              <w:pBdr>
                <w:bottom w:val="single" w:sz="4" w:space="1" w:color="auto"/>
              </w:pBdr>
              <w:spacing w:before="40" w:after="20" w:line="216" w:lineRule="auto"/>
              <w:ind w:right="34"/>
              <w:jc w:val="right"/>
            </w:pPr>
            <w:r>
              <w:fldChar w:fldCharType="begin"/>
            </w:r>
            <w:r>
              <w:rPr>
                <w:cs/>
              </w:rPr>
              <w:instrText xml:space="preserve"> =</w:instrText>
            </w:r>
            <w:r>
              <w:instrText xml:space="preserve">6956 \# </w:instrText>
            </w:r>
            <w:r>
              <w:rPr>
                <w:cs/>
              </w:rPr>
              <w:instrText>"</w:instrText>
            </w:r>
            <w:r>
              <w:instrText>#,##0</w:instrText>
            </w:r>
            <w:r>
              <w:rPr>
                <w:cs/>
              </w:rPr>
              <w:instrText xml:space="preserve">" </w:instrText>
            </w:r>
            <w:r>
              <w:fldChar w:fldCharType="separate"/>
            </w:r>
            <w:r>
              <w:rPr>
                <w:noProof/>
              </w:rPr>
              <w:t>6,956</w:t>
            </w:r>
            <w:r>
              <w:fldChar w:fldCharType="end"/>
            </w:r>
          </w:p>
        </w:tc>
      </w:tr>
      <w:tr w:rsidR="005E5193" w14:paraId="4E9E8EA8" w14:textId="77777777">
        <w:trPr>
          <w:trHeight w:val="20"/>
        </w:trPr>
        <w:tc>
          <w:tcPr>
            <w:tcW w:w="3360" w:type="dxa"/>
            <w:vAlign w:val="bottom"/>
          </w:tcPr>
          <w:p w14:paraId="2FC8128C" w14:textId="77777777" w:rsidR="005E5193" w:rsidRDefault="00F36FBE">
            <w:pPr>
              <w:spacing w:before="40" w:after="20" w:line="216" w:lineRule="auto"/>
              <w:ind w:left="-126" w:firstLine="301"/>
              <w:rPr>
                <w:cs/>
              </w:rPr>
            </w:pPr>
            <w:r>
              <w:rPr>
                <w:rFonts w:hint="cs"/>
                <w:cs/>
              </w:rPr>
              <w:t>รวม</w:t>
            </w:r>
          </w:p>
        </w:tc>
        <w:tc>
          <w:tcPr>
            <w:tcW w:w="1351" w:type="dxa"/>
            <w:shd w:val="clear" w:color="auto" w:fill="auto"/>
            <w:vAlign w:val="bottom"/>
          </w:tcPr>
          <w:p w14:paraId="297C4E37" w14:textId="146596FC" w:rsidR="005E5193" w:rsidRDefault="00B244D1">
            <w:pPr>
              <w:tabs>
                <w:tab w:val="decimal" w:pos="1202"/>
              </w:tabs>
              <w:spacing w:before="40" w:after="20" w:line="216" w:lineRule="auto"/>
              <w:ind w:left="34" w:right="34"/>
              <w:jc w:val="right"/>
            </w:pPr>
            <w:r>
              <w:t>27</w:t>
            </w:r>
            <w:r>
              <w:rPr>
                <w:rFonts w:hint="cs"/>
                <w:cs/>
              </w:rPr>
              <w:t>8</w:t>
            </w:r>
            <w:r w:rsidR="00F36FBE">
              <w:t>,</w:t>
            </w:r>
            <w:r>
              <w:rPr>
                <w:rFonts w:hint="cs"/>
                <w:cs/>
              </w:rPr>
              <w:t>666</w:t>
            </w:r>
          </w:p>
        </w:tc>
        <w:tc>
          <w:tcPr>
            <w:tcW w:w="1418" w:type="dxa"/>
            <w:vAlign w:val="bottom"/>
          </w:tcPr>
          <w:p w14:paraId="20D16727" w14:textId="77777777" w:rsidR="005E5193" w:rsidRDefault="00F36FBE">
            <w:pPr>
              <w:tabs>
                <w:tab w:val="decimal" w:pos="1202"/>
              </w:tabs>
              <w:spacing w:before="40" w:after="20" w:line="216" w:lineRule="auto"/>
              <w:ind w:left="34" w:right="34"/>
              <w:jc w:val="right"/>
            </w:pPr>
            <w:r>
              <w:fldChar w:fldCharType="begin"/>
            </w:r>
            <w:r>
              <w:rPr>
                <w:cs/>
              </w:rPr>
              <w:instrText xml:space="preserve"> =</w:instrText>
            </w:r>
            <w:r>
              <w:instrText>SUM</w:instrText>
            </w:r>
            <w:r>
              <w:rPr>
                <w:cs/>
              </w:rPr>
              <w:instrText>(</w:instrText>
            </w:r>
            <w:r>
              <w:instrText>ABOVE</w:instrText>
            </w:r>
            <w:r>
              <w:rPr>
                <w:cs/>
              </w:rPr>
              <w:instrText xml:space="preserve">) </w:instrText>
            </w:r>
            <w:r>
              <w:fldChar w:fldCharType="separate"/>
            </w:r>
            <w:r>
              <w:rPr>
                <w:noProof/>
              </w:rPr>
              <w:t>164,931</w:t>
            </w:r>
            <w:r>
              <w:fldChar w:fldCharType="end"/>
            </w:r>
          </w:p>
        </w:tc>
        <w:tc>
          <w:tcPr>
            <w:tcW w:w="1374" w:type="dxa"/>
            <w:shd w:val="clear" w:color="auto" w:fill="auto"/>
            <w:vAlign w:val="bottom"/>
          </w:tcPr>
          <w:p w14:paraId="1C6F0E79" w14:textId="572C0A51" w:rsidR="005E5193" w:rsidRDefault="00B244D1">
            <w:pPr>
              <w:tabs>
                <w:tab w:val="decimal" w:pos="1202"/>
              </w:tabs>
              <w:spacing w:before="40" w:after="20" w:line="216" w:lineRule="auto"/>
              <w:ind w:left="34" w:right="34"/>
              <w:jc w:val="right"/>
            </w:pPr>
            <w:r>
              <w:t>27</w:t>
            </w:r>
            <w:r>
              <w:rPr>
                <w:rFonts w:hint="cs"/>
                <w:cs/>
              </w:rPr>
              <w:t>5</w:t>
            </w:r>
            <w:r w:rsidR="00F36FBE">
              <w:t>,</w:t>
            </w:r>
            <w:r>
              <w:rPr>
                <w:rFonts w:hint="cs"/>
                <w:cs/>
              </w:rPr>
              <w:t>129</w:t>
            </w:r>
          </w:p>
        </w:tc>
        <w:tc>
          <w:tcPr>
            <w:tcW w:w="1428" w:type="dxa"/>
            <w:vAlign w:val="bottom"/>
          </w:tcPr>
          <w:p w14:paraId="6B8B007C" w14:textId="77777777" w:rsidR="005E5193" w:rsidRDefault="00F36FBE">
            <w:pPr>
              <w:tabs>
                <w:tab w:val="decimal" w:pos="1202"/>
              </w:tabs>
              <w:spacing w:before="40" w:after="20" w:line="216" w:lineRule="auto"/>
              <w:ind w:left="34" w:right="34"/>
              <w:jc w:val="right"/>
            </w:pPr>
            <w:r>
              <w:fldChar w:fldCharType="begin"/>
            </w:r>
            <w:r>
              <w:rPr>
                <w:cs/>
              </w:rPr>
              <w:instrText xml:space="preserve"> =</w:instrText>
            </w:r>
            <w:r>
              <w:instrText>SUM</w:instrText>
            </w:r>
            <w:r>
              <w:rPr>
                <w:cs/>
              </w:rPr>
              <w:instrText>(</w:instrText>
            </w:r>
            <w:r>
              <w:instrText>ABOVE</w:instrText>
            </w:r>
            <w:r>
              <w:rPr>
                <w:cs/>
              </w:rPr>
              <w:instrText xml:space="preserve">) </w:instrText>
            </w:r>
            <w:r>
              <w:fldChar w:fldCharType="separate"/>
            </w:r>
            <w:r>
              <w:rPr>
                <w:noProof/>
              </w:rPr>
              <w:t>160,716</w:t>
            </w:r>
            <w:r>
              <w:fldChar w:fldCharType="end"/>
            </w:r>
          </w:p>
        </w:tc>
      </w:tr>
      <w:tr w:rsidR="005E5193" w14:paraId="3617D0D0" w14:textId="77777777">
        <w:trPr>
          <w:trHeight w:val="20"/>
        </w:trPr>
        <w:tc>
          <w:tcPr>
            <w:tcW w:w="3360" w:type="dxa"/>
            <w:vAlign w:val="bottom"/>
          </w:tcPr>
          <w:p w14:paraId="33D39561" w14:textId="77777777" w:rsidR="005E5193" w:rsidRDefault="00F36FBE">
            <w:pPr>
              <w:spacing w:before="40" w:after="20" w:line="216" w:lineRule="auto"/>
              <w:ind w:left="-126" w:firstLine="301"/>
              <w:rPr>
                <w:cs/>
              </w:rPr>
            </w:pPr>
            <w:r>
              <w:rPr>
                <w:rFonts w:hint="cs"/>
                <w:u w:val="single"/>
                <w:cs/>
              </w:rPr>
              <w:t>หัก</w:t>
            </w:r>
            <w:r>
              <w:rPr>
                <w:rFonts w:hint="cs"/>
                <w:cs/>
              </w:rPr>
              <w:t xml:space="preserve"> ค่าเผื่อสินค้าเคลื่อนไหวช้า</w:t>
            </w:r>
          </w:p>
        </w:tc>
        <w:tc>
          <w:tcPr>
            <w:tcW w:w="1351" w:type="dxa"/>
            <w:shd w:val="clear" w:color="auto" w:fill="auto"/>
            <w:vAlign w:val="bottom"/>
          </w:tcPr>
          <w:p w14:paraId="5716759D" w14:textId="77777777" w:rsidR="005E5193" w:rsidRDefault="00F36FBE">
            <w:pPr>
              <w:pBdr>
                <w:bottom w:val="single" w:sz="4" w:space="1" w:color="auto"/>
              </w:pBdr>
              <w:tabs>
                <w:tab w:val="decimal" w:pos="1202"/>
              </w:tabs>
              <w:spacing w:before="40" w:after="20" w:line="216" w:lineRule="auto"/>
              <w:ind w:left="34" w:right="34"/>
              <w:jc w:val="right"/>
            </w:pPr>
            <w:r>
              <w:rPr>
                <w:cs/>
              </w:rPr>
              <w:t>(</w:t>
            </w:r>
            <w:r>
              <w:rPr>
                <w:rFonts w:hint="cs"/>
              </w:rPr>
              <w:t>1</w:t>
            </w:r>
            <w:r>
              <w:t>2,285</w:t>
            </w:r>
            <w:r>
              <w:rPr>
                <w:cs/>
              </w:rPr>
              <w:t>)</w:t>
            </w:r>
          </w:p>
        </w:tc>
        <w:tc>
          <w:tcPr>
            <w:tcW w:w="1418" w:type="dxa"/>
            <w:vAlign w:val="bottom"/>
          </w:tcPr>
          <w:p w14:paraId="13AAFDE6" w14:textId="77777777" w:rsidR="005E5193" w:rsidRDefault="00F36FBE">
            <w:pPr>
              <w:pBdr>
                <w:bottom w:val="single" w:sz="4" w:space="1" w:color="auto"/>
              </w:pBdr>
              <w:tabs>
                <w:tab w:val="decimal" w:pos="1202"/>
              </w:tabs>
              <w:spacing w:before="40" w:after="20" w:line="216" w:lineRule="auto"/>
              <w:ind w:left="34" w:right="34"/>
              <w:jc w:val="right"/>
            </w:pPr>
            <w:r>
              <w:fldChar w:fldCharType="begin"/>
            </w:r>
            <w:r>
              <w:rPr>
                <w:cs/>
              </w:rPr>
              <w:instrText xml:space="preserve"> =-</w:instrText>
            </w:r>
            <w:r>
              <w:instrText xml:space="preserve">9635 \# </w:instrText>
            </w:r>
            <w:r>
              <w:rPr>
                <w:cs/>
              </w:rPr>
              <w:instrText>"</w:instrText>
            </w:r>
            <w:r>
              <w:instrText>#,##0;</w:instrText>
            </w:r>
            <w:r>
              <w:rPr>
                <w:cs/>
              </w:rPr>
              <w:instrText>(</w:instrText>
            </w:r>
            <w:r>
              <w:instrText>#,##0</w:instrText>
            </w:r>
            <w:r>
              <w:rPr>
                <w:cs/>
              </w:rPr>
              <w:instrText>)</w:instrText>
            </w:r>
            <w:r>
              <w:instrText>;'</w:instrText>
            </w:r>
            <w:r>
              <w:rPr>
                <w:cs/>
              </w:rPr>
              <w:instrText>-</w:instrText>
            </w:r>
            <w:r>
              <w:instrText>'</w:instrText>
            </w:r>
            <w:r>
              <w:rPr>
                <w:cs/>
              </w:rPr>
              <w:instrText xml:space="preserve">" </w:instrText>
            </w:r>
            <w:r>
              <w:fldChar w:fldCharType="separate"/>
            </w:r>
            <w:r>
              <w:rPr>
                <w:noProof/>
                <w:cs/>
              </w:rPr>
              <w:t>(</w:t>
            </w:r>
            <w:r>
              <w:rPr>
                <w:noProof/>
              </w:rPr>
              <w:t>9,635</w:t>
            </w:r>
            <w:r>
              <w:rPr>
                <w:noProof/>
                <w:cs/>
              </w:rPr>
              <w:t>)</w:t>
            </w:r>
            <w:r>
              <w:fldChar w:fldCharType="end"/>
            </w:r>
          </w:p>
        </w:tc>
        <w:tc>
          <w:tcPr>
            <w:tcW w:w="1374" w:type="dxa"/>
            <w:shd w:val="clear" w:color="auto" w:fill="auto"/>
            <w:vAlign w:val="bottom"/>
          </w:tcPr>
          <w:p w14:paraId="21DB2FAE" w14:textId="77777777" w:rsidR="005E5193" w:rsidRDefault="00F36FBE">
            <w:pPr>
              <w:pBdr>
                <w:bottom w:val="single" w:sz="4" w:space="1" w:color="auto"/>
              </w:pBdr>
              <w:tabs>
                <w:tab w:val="decimal" w:pos="1202"/>
              </w:tabs>
              <w:spacing w:before="40" w:after="20" w:line="216" w:lineRule="auto"/>
              <w:ind w:left="34" w:right="34"/>
              <w:jc w:val="right"/>
              <w:rPr>
                <w:cs/>
              </w:rPr>
            </w:pPr>
            <w:r>
              <w:rPr>
                <w:cs/>
              </w:rPr>
              <w:t>(</w:t>
            </w:r>
            <w:r>
              <w:t>12,037</w:t>
            </w:r>
            <w:r>
              <w:rPr>
                <w:cs/>
              </w:rPr>
              <w:t>)</w:t>
            </w:r>
          </w:p>
        </w:tc>
        <w:tc>
          <w:tcPr>
            <w:tcW w:w="1428" w:type="dxa"/>
            <w:vAlign w:val="bottom"/>
          </w:tcPr>
          <w:p w14:paraId="70C0F8DB" w14:textId="77777777" w:rsidR="005E5193" w:rsidRDefault="00F36FBE">
            <w:pPr>
              <w:pBdr>
                <w:bottom w:val="single" w:sz="4" w:space="1" w:color="auto"/>
              </w:pBdr>
              <w:spacing w:before="40" w:after="20" w:line="216" w:lineRule="auto"/>
              <w:ind w:left="34" w:right="-10"/>
              <w:jc w:val="right"/>
            </w:pPr>
            <w:r>
              <w:fldChar w:fldCharType="begin"/>
            </w:r>
            <w:r>
              <w:rPr>
                <w:cs/>
              </w:rPr>
              <w:instrText xml:space="preserve"> =-</w:instrText>
            </w:r>
            <w:r>
              <w:instrText xml:space="preserve">9387 \# </w:instrText>
            </w:r>
            <w:r>
              <w:rPr>
                <w:cs/>
              </w:rPr>
              <w:instrText>"</w:instrText>
            </w:r>
            <w:r>
              <w:instrText>#,##0;</w:instrText>
            </w:r>
            <w:r>
              <w:rPr>
                <w:cs/>
              </w:rPr>
              <w:instrText>(</w:instrText>
            </w:r>
            <w:r>
              <w:instrText>#,##0</w:instrText>
            </w:r>
            <w:r>
              <w:rPr>
                <w:cs/>
              </w:rPr>
              <w:instrText>)</w:instrText>
            </w:r>
            <w:r>
              <w:instrText>;'</w:instrText>
            </w:r>
            <w:r>
              <w:rPr>
                <w:cs/>
              </w:rPr>
              <w:instrText>-</w:instrText>
            </w:r>
            <w:r>
              <w:instrText>'</w:instrText>
            </w:r>
            <w:r>
              <w:rPr>
                <w:cs/>
              </w:rPr>
              <w:instrText xml:space="preserve">" </w:instrText>
            </w:r>
            <w:r>
              <w:fldChar w:fldCharType="separate"/>
            </w:r>
            <w:r>
              <w:rPr>
                <w:noProof/>
                <w:cs/>
              </w:rPr>
              <w:t>(</w:t>
            </w:r>
            <w:r>
              <w:rPr>
                <w:noProof/>
              </w:rPr>
              <w:t>9,387</w:t>
            </w:r>
            <w:r>
              <w:rPr>
                <w:noProof/>
                <w:cs/>
              </w:rPr>
              <w:t>)</w:t>
            </w:r>
            <w:r>
              <w:fldChar w:fldCharType="end"/>
            </w:r>
          </w:p>
        </w:tc>
      </w:tr>
      <w:tr w:rsidR="005E5193" w14:paraId="2F34DEAB" w14:textId="77777777">
        <w:trPr>
          <w:trHeight w:val="20"/>
        </w:trPr>
        <w:tc>
          <w:tcPr>
            <w:tcW w:w="3360" w:type="dxa"/>
            <w:vAlign w:val="bottom"/>
          </w:tcPr>
          <w:p w14:paraId="4AB27ABA" w14:textId="77777777" w:rsidR="005E5193" w:rsidRDefault="00F36FBE">
            <w:pPr>
              <w:spacing w:before="40" w:after="20" w:line="216" w:lineRule="auto"/>
              <w:ind w:left="-126" w:firstLine="301"/>
              <w:rPr>
                <w:b/>
                <w:bCs/>
                <w:cs/>
              </w:rPr>
            </w:pPr>
            <w:r>
              <w:rPr>
                <w:rFonts w:hint="cs"/>
                <w:b/>
                <w:bCs/>
                <w:cs/>
              </w:rPr>
              <w:t>สุทธิ</w:t>
            </w:r>
          </w:p>
        </w:tc>
        <w:tc>
          <w:tcPr>
            <w:tcW w:w="1351" w:type="dxa"/>
            <w:shd w:val="clear" w:color="auto" w:fill="auto"/>
            <w:vAlign w:val="bottom"/>
          </w:tcPr>
          <w:p w14:paraId="3C1B1021" w14:textId="165B6D01" w:rsidR="005E5193" w:rsidRDefault="00B244D1">
            <w:pPr>
              <w:pBdr>
                <w:bottom w:val="double" w:sz="4" w:space="1" w:color="auto"/>
              </w:pBdr>
              <w:tabs>
                <w:tab w:val="decimal" w:pos="1202"/>
              </w:tabs>
              <w:spacing w:before="40" w:after="20" w:line="216" w:lineRule="auto"/>
              <w:ind w:left="34" w:right="34"/>
              <w:jc w:val="right"/>
              <w:rPr>
                <w:b/>
                <w:bCs/>
              </w:rPr>
            </w:pPr>
            <w:r>
              <w:rPr>
                <w:b/>
                <w:bCs/>
              </w:rPr>
              <w:t>26</w:t>
            </w:r>
            <w:r>
              <w:rPr>
                <w:rFonts w:hint="cs"/>
                <w:b/>
                <w:bCs/>
                <w:cs/>
              </w:rPr>
              <w:t>6</w:t>
            </w:r>
            <w:r w:rsidR="00F36FBE">
              <w:rPr>
                <w:b/>
                <w:bCs/>
              </w:rPr>
              <w:t>,</w:t>
            </w:r>
            <w:r>
              <w:rPr>
                <w:rFonts w:hint="cs"/>
                <w:b/>
                <w:bCs/>
                <w:cs/>
              </w:rPr>
              <w:t>381</w:t>
            </w:r>
          </w:p>
        </w:tc>
        <w:tc>
          <w:tcPr>
            <w:tcW w:w="1418" w:type="dxa"/>
            <w:vAlign w:val="bottom"/>
          </w:tcPr>
          <w:p w14:paraId="7546A4AA" w14:textId="77777777" w:rsidR="005E5193" w:rsidRDefault="00F36FBE">
            <w:pPr>
              <w:pBdr>
                <w:bottom w:val="double" w:sz="4" w:space="1" w:color="auto"/>
              </w:pBdr>
              <w:spacing w:before="40" w:after="20" w:line="216" w:lineRule="auto"/>
              <w:ind w:right="34"/>
              <w:jc w:val="right"/>
              <w:rPr>
                <w:b/>
                <w:bCs/>
              </w:rPr>
            </w:pPr>
            <w:r>
              <w:rPr>
                <w:b/>
                <w:bCs/>
              </w:rPr>
              <w:fldChar w:fldCharType="begin"/>
            </w:r>
            <w:r>
              <w:rPr>
                <w:b/>
                <w:bCs/>
                <w:cs/>
              </w:rPr>
              <w:instrText xml:space="preserve"> =</w:instrText>
            </w:r>
            <w:r>
              <w:rPr>
                <w:b/>
                <w:bCs/>
              </w:rPr>
              <w:instrText>SUM</w:instrText>
            </w:r>
            <w:r>
              <w:rPr>
                <w:b/>
                <w:bCs/>
                <w:cs/>
              </w:rPr>
              <w:instrText>(</w:instrText>
            </w:r>
            <w:r>
              <w:rPr>
                <w:b/>
                <w:bCs/>
              </w:rPr>
              <w:instrText>C9</w:instrText>
            </w:r>
            <w:r>
              <w:rPr>
                <w:b/>
                <w:bCs/>
                <w:cs/>
              </w:rPr>
              <w:instrText>:</w:instrText>
            </w:r>
            <w:r>
              <w:rPr>
                <w:b/>
                <w:bCs/>
              </w:rPr>
              <w:instrText>C10</w:instrText>
            </w:r>
            <w:r>
              <w:rPr>
                <w:b/>
                <w:bCs/>
                <w:cs/>
              </w:rPr>
              <w:instrText xml:space="preserve">) </w:instrText>
            </w:r>
            <w:r>
              <w:rPr>
                <w:b/>
                <w:bCs/>
              </w:rPr>
              <w:fldChar w:fldCharType="separate"/>
            </w:r>
            <w:r>
              <w:rPr>
                <w:b/>
                <w:bCs/>
                <w:noProof/>
              </w:rPr>
              <w:t>155,296</w:t>
            </w:r>
            <w:r>
              <w:rPr>
                <w:b/>
                <w:bCs/>
              </w:rPr>
              <w:fldChar w:fldCharType="end"/>
            </w:r>
          </w:p>
        </w:tc>
        <w:tc>
          <w:tcPr>
            <w:tcW w:w="1374" w:type="dxa"/>
            <w:shd w:val="clear" w:color="auto" w:fill="auto"/>
            <w:vAlign w:val="bottom"/>
          </w:tcPr>
          <w:p w14:paraId="3228166E" w14:textId="49B604D7" w:rsidR="005E5193" w:rsidRDefault="00B244D1">
            <w:pPr>
              <w:pBdr>
                <w:bottom w:val="double" w:sz="4" w:space="1" w:color="auto"/>
              </w:pBdr>
              <w:tabs>
                <w:tab w:val="decimal" w:pos="1202"/>
              </w:tabs>
              <w:spacing w:before="40" w:after="20" w:line="216" w:lineRule="auto"/>
              <w:ind w:right="33"/>
              <w:jc w:val="right"/>
              <w:rPr>
                <w:b/>
                <w:bCs/>
                <w:cs/>
              </w:rPr>
            </w:pPr>
            <w:r>
              <w:rPr>
                <w:b/>
                <w:bCs/>
              </w:rPr>
              <w:t>26</w:t>
            </w:r>
            <w:r>
              <w:rPr>
                <w:rFonts w:hint="cs"/>
                <w:b/>
                <w:bCs/>
                <w:cs/>
              </w:rPr>
              <w:t>3</w:t>
            </w:r>
            <w:r w:rsidR="00F36FBE">
              <w:rPr>
                <w:b/>
                <w:bCs/>
              </w:rPr>
              <w:t>,</w:t>
            </w:r>
            <w:r>
              <w:rPr>
                <w:rFonts w:hint="cs"/>
                <w:b/>
                <w:bCs/>
                <w:cs/>
              </w:rPr>
              <w:t>092</w:t>
            </w:r>
          </w:p>
        </w:tc>
        <w:tc>
          <w:tcPr>
            <w:tcW w:w="1428" w:type="dxa"/>
            <w:vAlign w:val="bottom"/>
          </w:tcPr>
          <w:p w14:paraId="46F1396D" w14:textId="77777777" w:rsidR="005E5193" w:rsidRDefault="00F36FBE">
            <w:pPr>
              <w:pBdr>
                <w:bottom w:val="double" w:sz="4" w:space="1" w:color="auto"/>
              </w:pBdr>
              <w:spacing w:before="40" w:after="20" w:line="216" w:lineRule="auto"/>
              <w:ind w:right="34"/>
              <w:jc w:val="right"/>
              <w:rPr>
                <w:b/>
                <w:bCs/>
              </w:rPr>
            </w:pPr>
            <w:r>
              <w:rPr>
                <w:b/>
                <w:bCs/>
              </w:rPr>
              <w:fldChar w:fldCharType="begin"/>
            </w:r>
            <w:r>
              <w:rPr>
                <w:b/>
                <w:bCs/>
                <w:cs/>
              </w:rPr>
              <w:instrText xml:space="preserve"> =</w:instrText>
            </w:r>
            <w:r>
              <w:rPr>
                <w:b/>
                <w:bCs/>
              </w:rPr>
              <w:instrText>SUM</w:instrText>
            </w:r>
            <w:r>
              <w:rPr>
                <w:b/>
                <w:bCs/>
                <w:cs/>
              </w:rPr>
              <w:instrText>(</w:instrText>
            </w:r>
            <w:r>
              <w:rPr>
                <w:b/>
                <w:bCs/>
              </w:rPr>
              <w:instrText>E9</w:instrText>
            </w:r>
            <w:r>
              <w:rPr>
                <w:b/>
                <w:bCs/>
                <w:cs/>
              </w:rPr>
              <w:instrText>:</w:instrText>
            </w:r>
            <w:r>
              <w:rPr>
                <w:b/>
                <w:bCs/>
              </w:rPr>
              <w:instrText>E10</w:instrText>
            </w:r>
            <w:r>
              <w:rPr>
                <w:b/>
                <w:bCs/>
                <w:cs/>
              </w:rPr>
              <w:instrText xml:space="preserve">) </w:instrText>
            </w:r>
            <w:r>
              <w:rPr>
                <w:b/>
                <w:bCs/>
              </w:rPr>
              <w:fldChar w:fldCharType="separate"/>
            </w:r>
            <w:r>
              <w:rPr>
                <w:b/>
                <w:bCs/>
                <w:noProof/>
              </w:rPr>
              <w:t>151,329</w:t>
            </w:r>
            <w:r>
              <w:rPr>
                <w:b/>
                <w:bCs/>
              </w:rPr>
              <w:fldChar w:fldCharType="end"/>
            </w:r>
          </w:p>
        </w:tc>
      </w:tr>
    </w:tbl>
    <w:p w14:paraId="1A4F1852" w14:textId="77777777" w:rsidR="005E5193" w:rsidRDefault="00F36FBE">
      <w:pPr>
        <w:spacing w:line="48" w:lineRule="auto"/>
        <w:rPr>
          <w:rFonts w:eastAsia="Cordia New"/>
          <w:b/>
          <w:bCs/>
          <w:sz w:val="30"/>
          <w:szCs w:val="30"/>
        </w:rPr>
      </w:pPr>
      <w:r>
        <w:rPr>
          <w:b/>
          <w:bCs/>
          <w:sz w:val="30"/>
          <w:szCs w:val="30"/>
          <w:cs/>
        </w:rPr>
        <w:br w:type="page"/>
      </w:r>
    </w:p>
    <w:p w14:paraId="6764BF3A" w14:textId="6EEEA1EF" w:rsidR="005E5193" w:rsidRDefault="00F36FBE">
      <w:pPr>
        <w:pStyle w:val="ListParagraph"/>
        <w:numPr>
          <w:ilvl w:val="0"/>
          <w:numId w:val="29"/>
        </w:numPr>
        <w:spacing w:before="240" w:after="120" w:line="216" w:lineRule="auto"/>
        <w:ind w:left="567" w:hanging="567"/>
        <w:contextualSpacing w:val="0"/>
        <w:jc w:val="left"/>
        <w:rPr>
          <w:b/>
          <w:bCs/>
          <w:sz w:val="30"/>
          <w:szCs w:val="30"/>
        </w:rPr>
      </w:pPr>
      <w:r>
        <w:rPr>
          <w:b/>
          <w:bCs/>
          <w:sz w:val="30"/>
          <w:szCs w:val="30"/>
          <w:cs/>
        </w:rPr>
        <w:lastRenderedPageBreak/>
        <w:t>สินค้าคงเหลือ</w:t>
      </w:r>
      <w:r>
        <w:rPr>
          <w:rFonts w:hint="cs"/>
          <w:b/>
          <w:bCs/>
          <w:sz w:val="30"/>
          <w:szCs w:val="30"/>
          <w:cs/>
        </w:rPr>
        <w:t xml:space="preserve"> </w:t>
      </w:r>
      <w:r w:rsidR="00A454F7">
        <w:rPr>
          <w:b/>
          <w:bCs/>
          <w:sz w:val="30"/>
          <w:szCs w:val="30"/>
          <w:cs/>
        </w:rPr>
        <w:t>–</w:t>
      </w:r>
      <w:r>
        <w:rPr>
          <w:rFonts w:hint="cs"/>
          <w:b/>
          <w:bCs/>
          <w:sz w:val="30"/>
          <w:szCs w:val="30"/>
          <w:cs/>
        </w:rPr>
        <w:t xml:space="preserve"> </w:t>
      </w:r>
      <w:r>
        <w:rPr>
          <w:b/>
          <w:bCs/>
          <w:sz w:val="30"/>
          <w:szCs w:val="30"/>
          <w:cs/>
        </w:rPr>
        <w:t>สินทรัพย์ดิจิทัล</w:t>
      </w:r>
      <w:r w:rsidR="00A454F7">
        <w:rPr>
          <w:rFonts w:hint="cs"/>
          <w:b/>
          <w:bCs/>
          <w:sz w:val="30"/>
          <w:szCs w:val="30"/>
          <w:cs/>
        </w:rPr>
        <w:t xml:space="preserve"> </w:t>
      </w:r>
      <w:r w:rsidR="00A454F7">
        <w:rPr>
          <w:b/>
          <w:bCs/>
          <w:sz w:val="30"/>
          <w:szCs w:val="30"/>
          <w:cs/>
        </w:rPr>
        <w:t>–</w:t>
      </w:r>
      <w:r w:rsidR="00A454F7">
        <w:rPr>
          <w:rFonts w:hint="cs"/>
          <w:b/>
          <w:bCs/>
          <w:sz w:val="30"/>
          <w:szCs w:val="30"/>
          <w:cs/>
        </w:rPr>
        <w:t xml:space="preserve"> สุทธิ</w:t>
      </w:r>
    </w:p>
    <w:p w14:paraId="1F09122D" w14:textId="64891B10" w:rsidR="005E5193" w:rsidRDefault="00F36FBE">
      <w:pPr>
        <w:pStyle w:val="ListParagraph"/>
        <w:spacing w:before="120" w:after="60" w:line="216" w:lineRule="auto"/>
        <w:ind w:left="567"/>
        <w:contextualSpacing w:val="0"/>
        <w:jc w:val="thaiDistribute"/>
        <w:rPr>
          <w:sz w:val="30"/>
          <w:szCs w:val="30"/>
        </w:rPr>
      </w:pPr>
      <w:r>
        <w:rPr>
          <w:rFonts w:hint="cs"/>
          <w:sz w:val="30"/>
          <w:szCs w:val="30"/>
          <w:cs/>
        </w:rPr>
        <w:t xml:space="preserve">ณ วันที่ </w:t>
      </w:r>
      <w:r>
        <w:rPr>
          <w:sz w:val="30"/>
          <w:szCs w:val="30"/>
        </w:rPr>
        <w:t>30</w:t>
      </w:r>
      <w:r>
        <w:rPr>
          <w:rFonts w:hint="cs"/>
          <w:sz w:val="30"/>
          <w:szCs w:val="30"/>
          <w:cs/>
        </w:rPr>
        <w:t xml:space="preserve"> มิถุนายน </w:t>
      </w:r>
      <w:r>
        <w:rPr>
          <w:sz w:val="30"/>
          <w:szCs w:val="30"/>
        </w:rPr>
        <w:t>2565</w:t>
      </w:r>
      <w:r>
        <w:rPr>
          <w:rFonts w:hint="cs"/>
          <w:sz w:val="30"/>
          <w:szCs w:val="30"/>
          <w:cs/>
        </w:rPr>
        <w:t xml:space="preserve"> สินทรัพย์ดิจิทัลเป็นประเภทคริปโตเคอเรนซี</w:t>
      </w:r>
      <w:r w:rsidR="00387E3C">
        <w:rPr>
          <w:rFonts w:hint="cs"/>
          <w:sz w:val="30"/>
          <w:szCs w:val="30"/>
          <w:cs/>
        </w:rPr>
        <w:t xml:space="preserve"> </w:t>
      </w:r>
      <w:r>
        <w:rPr>
          <w:rFonts w:hint="cs"/>
          <w:sz w:val="30"/>
          <w:szCs w:val="30"/>
          <w:cs/>
        </w:rPr>
        <w:t xml:space="preserve">(31 ธันวาคม 2564 </w:t>
      </w:r>
      <w:r>
        <w:rPr>
          <w:sz w:val="30"/>
          <w:szCs w:val="30"/>
          <w:cs/>
        </w:rPr>
        <w:t xml:space="preserve">: </w:t>
      </w:r>
      <w:r>
        <w:rPr>
          <w:rFonts w:hint="cs"/>
          <w:sz w:val="30"/>
          <w:szCs w:val="30"/>
          <w:cs/>
        </w:rPr>
        <w:t>ไม่มี) สรุปได้ดังนี้</w:t>
      </w:r>
    </w:p>
    <w:tbl>
      <w:tblPr>
        <w:tblW w:w="9214" w:type="dxa"/>
        <w:tblInd w:w="284" w:type="dxa"/>
        <w:tblBorders>
          <w:bottom w:val="single" w:sz="4" w:space="0" w:color="auto"/>
        </w:tblBorders>
        <w:tblLayout w:type="fixed"/>
        <w:tblLook w:val="0000" w:firstRow="0" w:lastRow="0" w:firstColumn="0" w:lastColumn="0" w:noHBand="0" w:noVBand="0"/>
      </w:tblPr>
      <w:tblGrid>
        <w:gridCol w:w="3368"/>
        <w:gridCol w:w="4003"/>
        <w:gridCol w:w="1843"/>
      </w:tblGrid>
      <w:tr w:rsidR="005E5193" w:rsidRPr="00387E3C" w14:paraId="200E7784" w14:textId="77777777" w:rsidTr="00FC476A">
        <w:trPr>
          <w:trHeight w:val="20"/>
          <w:tblHeader/>
        </w:trPr>
        <w:tc>
          <w:tcPr>
            <w:tcW w:w="3368" w:type="dxa"/>
          </w:tcPr>
          <w:p w14:paraId="3A0B16B9" w14:textId="77777777" w:rsidR="005E5193" w:rsidRPr="00387E3C" w:rsidRDefault="005E5193">
            <w:pPr>
              <w:spacing w:line="216" w:lineRule="auto"/>
              <w:ind w:right="133" w:firstLine="32"/>
              <w:jc w:val="center"/>
              <w:rPr>
                <w:sz w:val="30"/>
                <w:szCs w:val="30"/>
                <w:cs/>
              </w:rPr>
            </w:pPr>
          </w:p>
        </w:tc>
        <w:tc>
          <w:tcPr>
            <w:tcW w:w="4003" w:type="dxa"/>
          </w:tcPr>
          <w:p w14:paraId="567390E5" w14:textId="77777777" w:rsidR="005E5193" w:rsidRPr="00387E3C" w:rsidRDefault="005E5193">
            <w:pPr>
              <w:spacing w:line="216" w:lineRule="auto"/>
              <w:ind w:left="-142" w:right="33"/>
              <w:jc w:val="center"/>
              <w:rPr>
                <w:sz w:val="30"/>
                <w:szCs w:val="30"/>
                <w:cs/>
              </w:rPr>
            </w:pPr>
          </w:p>
        </w:tc>
        <w:tc>
          <w:tcPr>
            <w:tcW w:w="1843" w:type="dxa"/>
          </w:tcPr>
          <w:p w14:paraId="2A8A8B4B" w14:textId="77777777" w:rsidR="005E5193" w:rsidRPr="00387E3C" w:rsidRDefault="00F36FBE">
            <w:pPr>
              <w:spacing w:line="216" w:lineRule="auto"/>
              <w:ind w:left="33" w:right="33"/>
              <w:jc w:val="right"/>
              <w:rPr>
                <w:sz w:val="30"/>
                <w:szCs w:val="30"/>
                <w:cs/>
              </w:rPr>
            </w:pPr>
            <w:r w:rsidRPr="00387E3C">
              <w:rPr>
                <w:b/>
                <w:bCs/>
                <w:sz w:val="30"/>
                <w:szCs w:val="30"/>
                <w:cs/>
              </w:rPr>
              <w:t xml:space="preserve">หน่วย : </w:t>
            </w:r>
            <w:r w:rsidRPr="00387E3C">
              <w:rPr>
                <w:rFonts w:hint="cs"/>
                <w:b/>
                <w:bCs/>
                <w:sz w:val="30"/>
                <w:szCs w:val="30"/>
                <w:cs/>
              </w:rPr>
              <w:t>พัน</w:t>
            </w:r>
            <w:r w:rsidRPr="00387E3C">
              <w:rPr>
                <w:b/>
                <w:bCs/>
                <w:sz w:val="30"/>
                <w:szCs w:val="30"/>
                <w:cs/>
              </w:rPr>
              <w:t>บาท</w:t>
            </w:r>
          </w:p>
        </w:tc>
      </w:tr>
      <w:tr w:rsidR="005E5193" w:rsidRPr="00387E3C" w14:paraId="7808721B" w14:textId="77777777" w:rsidTr="00FC476A">
        <w:trPr>
          <w:trHeight w:val="20"/>
          <w:tblHeader/>
        </w:trPr>
        <w:tc>
          <w:tcPr>
            <w:tcW w:w="3368" w:type="dxa"/>
          </w:tcPr>
          <w:p w14:paraId="660BD06D" w14:textId="77777777" w:rsidR="005E5193" w:rsidRPr="00387E3C" w:rsidRDefault="005E5193">
            <w:pPr>
              <w:spacing w:line="216" w:lineRule="auto"/>
              <w:ind w:right="133" w:firstLine="32"/>
              <w:jc w:val="center"/>
              <w:rPr>
                <w:sz w:val="30"/>
                <w:szCs w:val="30"/>
                <w:cs/>
              </w:rPr>
            </w:pPr>
          </w:p>
        </w:tc>
        <w:tc>
          <w:tcPr>
            <w:tcW w:w="4003" w:type="dxa"/>
            <w:vAlign w:val="bottom"/>
          </w:tcPr>
          <w:p w14:paraId="6E47DEC1" w14:textId="77777777" w:rsidR="005E5193" w:rsidRPr="00387E3C" w:rsidRDefault="005E5193">
            <w:pPr>
              <w:spacing w:line="216" w:lineRule="auto"/>
              <w:ind w:left="-142" w:right="33"/>
              <w:jc w:val="center"/>
              <w:rPr>
                <w:sz w:val="30"/>
                <w:szCs w:val="30"/>
                <w:cs/>
              </w:rPr>
            </w:pPr>
          </w:p>
        </w:tc>
        <w:tc>
          <w:tcPr>
            <w:tcW w:w="1843" w:type="dxa"/>
            <w:vAlign w:val="bottom"/>
          </w:tcPr>
          <w:p w14:paraId="5639874D" w14:textId="77777777" w:rsidR="005E5193" w:rsidRPr="00387E3C" w:rsidRDefault="00F36FBE">
            <w:pPr>
              <w:pBdr>
                <w:bottom w:val="single" w:sz="4" w:space="1" w:color="auto"/>
              </w:pBdr>
              <w:spacing w:line="216" w:lineRule="auto"/>
              <w:ind w:left="33" w:right="33"/>
              <w:jc w:val="center"/>
              <w:rPr>
                <w:sz w:val="30"/>
                <w:szCs w:val="30"/>
                <w:cs/>
              </w:rPr>
            </w:pPr>
            <w:r w:rsidRPr="00387E3C">
              <w:rPr>
                <w:sz w:val="30"/>
                <w:szCs w:val="30"/>
                <w:cs/>
              </w:rPr>
              <w:t>งบการเงินรวม</w:t>
            </w:r>
          </w:p>
        </w:tc>
      </w:tr>
      <w:tr w:rsidR="005E5193" w:rsidRPr="00387E3C" w14:paraId="46012E79" w14:textId="77777777" w:rsidTr="00FC476A">
        <w:trPr>
          <w:trHeight w:val="20"/>
          <w:tblHeader/>
        </w:trPr>
        <w:tc>
          <w:tcPr>
            <w:tcW w:w="3368" w:type="dxa"/>
          </w:tcPr>
          <w:p w14:paraId="770E6D8A" w14:textId="77777777" w:rsidR="005E5193" w:rsidRPr="00387E3C" w:rsidRDefault="005E5193">
            <w:pPr>
              <w:spacing w:line="216" w:lineRule="auto"/>
              <w:ind w:right="133" w:firstLine="32"/>
              <w:jc w:val="center"/>
              <w:rPr>
                <w:sz w:val="30"/>
                <w:szCs w:val="30"/>
                <w:cs/>
              </w:rPr>
            </w:pPr>
          </w:p>
        </w:tc>
        <w:tc>
          <w:tcPr>
            <w:tcW w:w="4003" w:type="dxa"/>
            <w:vAlign w:val="bottom"/>
          </w:tcPr>
          <w:p w14:paraId="7F8D5186" w14:textId="77777777" w:rsidR="005E5193" w:rsidRPr="00387E3C" w:rsidRDefault="005E5193">
            <w:pPr>
              <w:spacing w:line="216" w:lineRule="auto"/>
              <w:ind w:left="-142" w:right="33"/>
              <w:jc w:val="center"/>
              <w:rPr>
                <w:sz w:val="30"/>
                <w:szCs w:val="30"/>
                <w:cs/>
              </w:rPr>
            </w:pPr>
          </w:p>
        </w:tc>
        <w:tc>
          <w:tcPr>
            <w:tcW w:w="1843" w:type="dxa"/>
            <w:vAlign w:val="bottom"/>
          </w:tcPr>
          <w:p w14:paraId="6B7D6E66" w14:textId="69DAB90D" w:rsidR="005E5193" w:rsidRPr="00387E3C" w:rsidRDefault="00FC476A">
            <w:pPr>
              <w:pBdr>
                <w:bottom w:val="single" w:sz="4" w:space="1" w:color="auto"/>
              </w:pBdr>
              <w:spacing w:line="216" w:lineRule="auto"/>
              <w:ind w:left="33" w:right="33"/>
              <w:jc w:val="center"/>
              <w:rPr>
                <w:sz w:val="30"/>
                <w:szCs w:val="30"/>
                <w:cs/>
              </w:rPr>
            </w:pPr>
            <w:r w:rsidRPr="00387E3C">
              <w:rPr>
                <w:sz w:val="30"/>
                <w:szCs w:val="30"/>
              </w:rPr>
              <w:t>30</w:t>
            </w:r>
            <w:r w:rsidR="00F36FBE" w:rsidRPr="00387E3C">
              <w:rPr>
                <w:rFonts w:hint="cs"/>
                <w:sz w:val="30"/>
                <w:szCs w:val="30"/>
                <w:cs/>
              </w:rPr>
              <w:t xml:space="preserve"> มิถุนายน </w:t>
            </w:r>
            <w:r w:rsidRPr="00387E3C">
              <w:rPr>
                <w:sz w:val="30"/>
                <w:szCs w:val="30"/>
              </w:rPr>
              <w:t>2565</w:t>
            </w:r>
          </w:p>
        </w:tc>
      </w:tr>
      <w:tr w:rsidR="005E5193" w:rsidRPr="00387E3C" w14:paraId="7485445B" w14:textId="77777777" w:rsidTr="00CC35C3">
        <w:trPr>
          <w:trHeight w:hRule="exact" w:val="510"/>
        </w:trPr>
        <w:tc>
          <w:tcPr>
            <w:tcW w:w="7371" w:type="dxa"/>
            <w:gridSpan w:val="2"/>
            <w:vAlign w:val="center"/>
          </w:tcPr>
          <w:p w14:paraId="3660B5B1" w14:textId="77777777" w:rsidR="005E5193" w:rsidRPr="00387E3C" w:rsidRDefault="00F36FBE" w:rsidP="00CC35C3">
            <w:pPr>
              <w:spacing w:before="40" w:after="20" w:line="216" w:lineRule="auto"/>
              <w:ind w:left="-126" w:firstLine="301"/>
              <w:rPr>
                <w:sz w:val="30"/>
                <w:szCs w:val="30"/>
                <w:cs/>
              </w:rPr>
            </w:pPr>
            <w:r w:rsidRPr="00387E3C">
              <w:rPr>
                <w:rFonts w:hint="cs"/>
                <w:sz w:val="30"/>
                <w:szCs w:val="30"/>
                <w:cs/>
              </w:rPr>
              <w:t>ยอดคงเหลือต้นงวด - ราคาทุน</w:t>
            </w:r>
          </w:p>
        </w:tc>
        <w:tc>
          <w:tcPr>
            <w:tcW w:w="1843" w:type="dxa"/>
            <w:vAlign w:val="center"/>
          </w:tcPr>
          <w:p w14:paraId="37272A0F" w14:textId="77777777" w:rsidR="005E5193" w:rsidRPr="00387E3C" w:rsidRDefault="00F36FBE" w:rsidP="00CC35C3">
            <w:pPr>
              <w:tabs>
                <w:tab w:val="decimal" w:pos="1305"/>
              </w:tabs>
              <w:spacing w:line="216" w:lineRule="auto"/>
              <w:rPr>
                <w:sz w:val="30"/>
                <w:szCs w:val="30"/>
                <w:cs/>
              </w:rPr>
            </w:pPr>
            <w:r w:rsidRPr="00387E3C">
              <w:rPr>
                <w:rFonts w:hint="cs"/>
                <w:sz w:val="30"/>
                <w:szCs w:val="30"/>
                <w:cs/>
              </w:rPr>
              <w:t>-</w:t>
            </w:r>
          </w:p>
        </w:tc>
      </w:tr>
      <w:tr w:rsidR="005E5193" w:rsidRPr="00387E3C" w14:paraId="10DFF601" w14:textId="77777777" w:rsidTr="00CC35C3">
        <w:trPr>
          <w:trHeight w:hRule="exact" w:val="510"/>
        </w:trPr>
        <w:tc>
          <w:tcPr>
            <w:tcW w:w="7371" w:type="dxa"/>
            <w:gridSpan w:val="2"/>
            <w:tcBorders>
              <w:top w:val="nil"/>
              <w:bottom w:val="nil"/>
            </w:tcBorders>
            <w:vAlign w:val="center"/>
          </w:tcPr>
          <w:p w14:paraId="379C5F21" w14:textId="77777777" w:rsidR="005E5193" w:rsidRPr="00B01638" w:rsidRDefault="00F36FBE" w:rsidP="00CC35C3">
            <w:pPr>
              <w:spacing w:line="216" w:lineRule="auto"/>
              <w:ind w:left="162"/>
              <w:rPr>
                <w:sz w:val="30"/>
                <w:szCs w:val="30"/>
                <w:cs/>
              </w:rPr>
            </w:pPr>
            <w:r w:rsidRPr="00B01638">
              <w:rPr>
                <w:rFonts w:hint="cs"/>
                <w:sz w:val="30"/>
                <w:szCs w:val="30"/>
                <w:cs/>
              </w:rPr>
              <w:t>ซื้อเพิ่มในระหว่างงวด</w:t>
            </w:r>
          </w:p>
        </w:tc>
        <w:tc>
          <w:tcPr>
            <w:tcW w:w="1843" w:type="dxa"/>
            <w:tcBorders>
              <w:top w:val="nil"/>
              <w:bottom w:val="nil"/>
            </w:tcBorders>
            <w:vAlign w:val="center"/>
          </w:tcPr>
          <w:p w14:paraId="04FA4970" w14:textId="06CA80B6" w:rsidR="005E5193" w:rsidRPr="00387E3C" w:rsidRDefault="006A4E14" w:rsidP="00CC35C3">
            <w:pPr>
              <w:tabs>
                <w:tab w:val="decimal" w:pos="938"/>
              </w:tabs>
              <w:spacing w:line="216" w:lineRule="auto"/>
              <w:ind w:right="45"/>
              <w:jc w:val="right"/>
              <w:rPr>
                <w:sz w:val="30"/>
                <w:szCs w:val="30"/>
              </w:rPr>
            </w:pPr>
            <w:r w:rsidRPr="00387E3C">
              <w:rPr>
                <w:rFonts w:hint="cs"/>
                <w:sz w:val="30"/>
                <w:szCs w:val="30"/>
                <w:cs/>
              </w:rPr>
              <w:t>54</w:t>
            </w:r>
            <w:r w:rsidRPr="00387E3C">
              <w:rPr>
                <w:sz w:val="30"/>
                <w:szCs w:val="30"/>
              </w:rPr>
              <w:t>,370</w:t>
            </w:r>
          </w:p>
        </w:tc>
      </w:tr>
      <w:tr w:rsidR="006A4E14" w:rsidRPr="00387E3C" w14:paraId="45E16D85" w14:textId="77777777" w:rsidTr="00CC35C3">
        <w:trPr>
          <w:trHeight w:hRule="exact" w:val="510"/>
        </w:trPr>
        <w:tc>
          <w:tcPr>
            <w:tcW w:w="7371" w:type="dxa"/>
            <w:gridSpan w:val="2"/>
            <w:tcBorders>
              <w:top w:val="nil"/>
              <w:bottom w:val="nil"/>
            </w:tcBorders>
            <w:vAlign w:val="center"/>
          </w:tcPr>
          <w:p w14:paraId="530BCD03" w14:textId="6845434E" w:rsidR="006A4E14" w:rsidRPr="00B01638" w:rsidRDefault="00387E3C" w:rsidP="00CC35C3">
            <w:pPr>
              <w:spacing w:line="216" w:lineRule="auto"/>
              <w:ind w:left="162"/>
              <w:rPr>
                <w:sz w:val="30"/>
                <w:szCs w:val="30"/>
              </w:rPr>
            </w:pPr>
            <w:r w:rsidRPr="00B01638">
              <w:rPr>
                <w:rFonts w:hint="cs"/>
                <w:sz w:val="29"/>
                <w:szCs w:val="29"/>
                <w:cs/>
              </w:rPr>
              <w:t xml:space="preserve">รายได้ผลตอบแทนจากการเป็นผู้ตรวจสอบธุรกรรม </w:t>
            </w:r>
            <w:r w:rsidRPr="00B01638">
              <w:rPr>
                <w:sz w:val="29"/>
                <w:szCs w:val="29"/>
                <w:cs/>
              </w:rPr>
              <w:t>(</w:t>
            </w:r>
            <w:r w:rsidRPr="00B01638">
              <w:rPr>
                <w:sz w:val="29"/>
                <w:szCs w:val="29"/>
              </w:rPr>
              <w:t>Node validator</w:t>
            </w:r>
            <w:r w:rsidRPr="00B01638">
              <w:rPr>
                <w:sz w:val="29"/>
                <w:szCs w:val="29"/>
                <w:cs/>
              </w:rPr>
              <w:t>)</w:t>
            </w:r>
          </w:p>
        </w:tc>
        <w:tc>
          <w:tcPr>
            <w:tcW w:w="1843" w:type="dxa"/>
            <w:tcBorders>
              <w:top w:val="nil"/>
              <w:bottom w:val="nil"/>
            </w:tcBorders>
            <w:vAlign w:val="center"/>
          </w:tcPr>
          <w:p w14:paraId="06C4C5B5" w14:textId="3315B1B9" w:rsidR="006A4E14" w:rsidRPr="00387E3C" w:rsidRDefault="006A4E14" w:rsidP="00CC35C3">
            <w:pPr>
              <w:tabs>
                <w:tab w:val="decimal" w:pos="938"/>
              </w:tabs>
              <w:spacing w:line="216" w:lineRule="auto"/>
              <w:ind w:right="45"/>
              <w:jc w:val="right"/>
              <w:rPr>
                <w:sz w:val="30"/>
                <w:szCs w:val="30"/>
                <w:cs/>
              </w:rPr>
            </w:pPr>
            <w:r w:rsidRPr="00387E3C">
              <w:rPr>
                <w:sz w:val="30"/>
                <w:szCs w:val="30"/>
              </w:rPr>
              <w:t>48</w:t>
            </w:r>
          </w:p>
        </w:tc>
      </w:tr>
      <w:tr w:rsidR="005E5193" w:rsidRPr="00387E3C" w14:paraId="2DA96336" w14:textId="77777777" w:rsidTr="00CC35C3">
        <w:trPr>
          <w:trHeight w:hRule="exact" w:val="510"/>
        </w:trPr>
        <w:tc>
          <w:tcPr>
            <w:tcW w:w="7371" w:type="dxa"/>
            <w:gridSpan w:val="2"/>
            <w:tcBorders>
              <w:top w:val="nil"/>
              <w:bottom w:val="nil"/>
            </w:tcBorders>
            <w:vAlign w:val="center"/>
          </w:tcPr>
          <w:p w14:paraId="7AED2D32" w14:textId="77777777" w:rsidR="005E5193" w:rsidRPr="00387E3C" w:rsidRDefault="00F36FBE" w:rsidP="00CC35C3">
            <w:pPr>
              <w:tabs>
                <w:tab w:val="left" w:pos="615"/>
              </w:tabs>
              <w:spacing w:line="216" w:lineRule="auto"/>
              <w:ind w:left="162" w:right="-246"/>
              <w:rPr>
                <w:sz w:val="30"/>
                <w:szCs w:val="30"/>
                <w:u w:val="single"/>
                <w:cs/>
              </w:rPr>
            </w:pPr>
            <w:r w:rsidRPr="00387E3C">
              <w:rPr>
                <w:rFonts w:hint="cs"/>
                <w:sz w:val="30"/>
                <w:szCs w:val="30"/>
                <w:cs/>
              </w:rPr>
              <w:t>จำหน่ายในระหว่างงวด</w:t>
            </w:r>
          </w:p>
        </w:tc>
        <w:tc>
          <w:tcPr>
            <w:tcW w:w="1843" w:type="dxa"/>
            <w:tcBorders>
              <w:top w:val="nil"/>
              <w:bottom w:val="nil"/>
            </w:tcBorders>
            <w:vAlign w:val="center"/>
          </w:tcPr>
          <w:p w14:paraId="77EBD723" w14:textId="30AFB119" w:rsidR="005E5193" w:rsidRPr="00387E3C" w:rsidRDefault="00F36FBE" w:rsidP="00387E3C">
            <w:pPr>
              <w:pBdr>
                <w:bottom w:val="single" w:sz="4" w:space="0" w:color="auto"/>
              </w:pBdr>
              <w:tabs>
                <w:tab w:val="decimal" w:pos="1582"/>
              </w:tabs>
              <w:spacing w:line="216" w:lineRule="auto"/>
              <w:ind w:right="45"/>
              <w:jc w:val="right"/>
              <w:rPr>
                <w:sz w:val="30"/>
                <w:szCs w:val="30"/>
                <w:cs/>
              </w:rPr>
            </w:pPr>
            <w:r w:rsidRPr="00387E3C">
              <w:rPr>
                <w:sz w:val="30"/>
                <w:szCs w:val="30"/>
                <w:cs/>
              </w:rPr>
              <w:fldChar w:fldCharType="begin"/>
            </w:r>
            <w:r w:rsidRPr="00387E3C">
              <w:rPr>
                <w:sz w:val="30"/>
                <w:szCs w:val="30"/>
                <w:cs/>
              </w:rPr>
              <w:instrText xml:space="preserve"> =-4699 </w:instrText>
            </w:r>
            <w:r w:rsidRPr="00387E3C">
              <w:rPr>
                <w:sz w:val="30"/>
                <w:szCs w:val="30"/>
              </w:rPr>
              <w:instrText xml:space="preserve">\# </w:instrText>
            </w:r>
            <w:r w:rsidRPr="00387E3C">
              <w:rPr>
                <w:sz w:val="30"/>
                <w:szCs w:val="30"/>
                <w:cs/>
              </w:rPr>
              <w:instrText>"</w:instrText>
            </w:r>
            <w:r w:rsidRPr="00387E3C">
              <w:rPr>
                <w:sz w:val="30"/>
                <w:szCs w:val="30"/>
              </w:rPr>
              <w:instrText>#,##</w:instrText>
            </w:r>
            <w:r w:rsidRPr="00387E3C">
              <w:rPr>
                <w:sz w:val="30"/>
                <w:szCs w:val="30"/>
                <w:cs/>
              </w:rPr>
              <w:instrText>0</w:instrText>
            </w:r>
            <w:r w:rsidRPr="00387E3C">
              <w:rPr>
                <w:sz w:val="30"/>
                <w:szCs w:val="30"/>
              </w:rPr>
              <w:instrText>;</w:instrText>
            </w:r>
            <w:r w:rsidRPr="00387E3C">
              <w:rPr>
                <w:sz w:val="30"/>
                <w:szCs w:val="30"/>
                <w:cs/>
              </w:rPr>
              <w:instrText>(</w:instrText>
            </w:r>
            <w:r w:rsidRPr="00387E3C">
              <w:rPr>
                <w:sz w:val="30"/>
                <w:szCs w:val="30"/>
              </w:rPr>
              <w:instrText>#,##</w:instrText>
            </w:r>
            <w:r w:rsidRPr="00387E3C">
              <w:rPr>
                <w:sz w:val="30"/>
                <w:szCs w:val="30"/>
                <w:cs/>
              </w:rPr>
              <w:instrText xml:space="preserve">0)" </w:instrText>
            </w:r>
            <w:r w:rsidRPr="00387E3C">
              <w:rPr>
                <w:sz w:val="30"/>
                <w:szCs w:val="30"/>
                <w:cs/>
              </w:rPr>
              <w:fldChar w:fldCharType="separate"/>
            </w:r>
            <w:r w:rsidRPr="00387E3C">
              <w:rPr>
                <w:noProof/>
                <w:sz w:val="30"/>
                <w:szCs w:val="30"/>
                <w:cs/>
              </w:rPr>
              <w:t>(</w:t>
            </w:r>
            <w:r w:rsidR="006A4E14" w:rsidRPr="00387E3C">
              <w:rPr>
                <w:rFonts w:hint="cs"/>
                <w:noProof/>
                <w:sz w:val="30"/>
                <w:szCs w:val="30"/>
                <w:cs/>
              </w:rPr>
              <w:t>25</w:t>
            </w:r>
            <w:r w:rsidRPr="00387E3C">
              <w:rPr>
                <w:noProof/>
                <w:sz w:val="30"/>
                <w:szCs w:val="30"/>
              </w:rPr>
              <w:t>,</w:t>
            </w:r>
            <w:r w:rsidR="006A4E14" w:rsidRPr="00387E3C">
              <w:rPr>
                <w:noProof/>
                <w:sz w:val="30"/>
                <w:szCs w:val="30"/>
              </w:rPr>
              <w:t>382</w:t>
            </w:r>
            <w:r w:rsidRPr="00387E3C">
              <w:rPr>
                <w:noProof/>
                <w:sz w:val="30"/>
                <w:szCs w:val="30"/>
                <w:cs/>
              </w:rPr>
              <w:t>)</w:t>
            </w:r>
            <w:r w:rsidRPr="00387E3C">
              <w:rPr>
                <w:sz w:val="30"/>
                <w:szCs w:val="30"/>
                <w:cs/>
              </w:rPr>
              <w:fldChar w:fldCharType="end"/>
            </w:r>
          </w:p>
        </w:tc>
      </w:tr>
      <w:tr w:rsidR="005E5193" w:rsidRPr="00387E3C" w14:paraId="30A9D83A" w14:textId="77777777" w:rsidTr="00CC35C3">
        <w:trPr>
          <w:trHeight w:hRule="exact" w:val="510"/>
        </w:trPr>
        <w:tc>
          <w:tcPr>
            <w:tcW w:w="7371" w:type="dxa"/>
            <w:gridSpan w:val="2"/>
            <w:tcBorders>
              <w:top w:val="nil"/>
              <w:bottom w:val="nil"/>
            </w:tcBorders>
            <w:vAlign w:val="center"/>
          </w:tcPr>
          <w:p w14:paraId="564FCE15" w14:textId="77777777" w:rsidR="005E5193" w:rsidRPr="00387E3C" w:rsidRDefault="00F36FBE" w:rsidP="00CC35C3">
            <w:pPr>
              <w:tabs>
                <w:tab w:val="left" w:pos="615"/>
              </w:tabs>
              <w:spacing w:line="216" w:lineRule="auto"/>
              <w:ind w:left="162" w:right="-246"/>
              <w:rPr>
                <w:sz w:val="30"/>
                <w:szCs w:val="30"/>
                <w:u w:val="single"/>
                <w:cs/>
              </w:rPr>
            </w:pPr>
            <w:r w:rsidRPr="00387E3C">
              <w:rPr>
                <w:rFonts w:hint="cs"/>
                <w:sz w:val="30"/>
                <w:szCs w:val="30"/>
                <w:cs/>
              </w:rPr>
              <w:t>ยอดคงเหลือปลายงวด - ราคาทุน</w:t>
            </w:r>
          </w:p>
        </w:tc>
        <w:tc>
          <w:tcPr>
            <w:tcW w:w="1843" w:type="dxa"/>
            <w:tcBorders>
              <w:top w:val="nil"/>
              <w:bottom w:val="nil"/>
            </w:tcBorders>
            <w:vAlign w:val="center"/>
          </w:tcPr>
          <w:p w14:paraId="4EA1CFB3" w14:textId="012E670E" w:rsidR="005E5193" w:rsidRPr="00387E3C" w:rsidRDefault="00F36FBE" w:rsidP="00CC35C3">
            <w:pPr>
              <w:tabs>
                <w:tab w:val="decimal" w:pos="938"/>
              </w:tabs>
              <w:spacing w:line="216" w:lineRule="auto"/>
              <w:ind w:right="45"/>
              <w:jc w:val="right"/>
              <w:rPr>
                <w:sz w:val="30"/>
                <w:szCs w:val="30"/>
              </w:rPr>
            </w:pPr>
            <w:r w:rsidRPr="00387E3C">
              <w:rPr>
                <w:sz w:val="30"/>
                <w:szCs w:val="30"/>
                <w:cs/>
              </w:rPr>
              <w:fldChar w:fldCharType="begin"/>
            </w:r>
            <w:r w:rsidRPr="00387E3C">
              <w:rPr>
                <w:sz w:val="30"/>
                <w:szCs w:val="30"/>
                <w:cs/>
              </w:rPr>
              <w:instrText xml:space="preserve"> =7199+-4699 </w:instrText>
            </w:r>
            <w:r w:rsidRPr="00387E3C">
              <w:rPr>
                <w:sz w:val="30"/>
                <w:szCs w:val="30"/>
              </w:rPr>
              <w:instrText xml:space="preserve">\# </w:instrText>
            </w:r>
            <w:r w:rsidRPr="00387E3C">
              <w:rPr>
                <w:sz w:val="30"/>
                <w:szCs w:val="30"/>
                <w:cs/>
              </w:rPr>
              <w:instrText>"</w:instrText>
            </w:r>
            <w:r w:rsidRPr="00387E3C">
              <w:rPr>
                <w:sz w:val="30"/>
                <w:szCs w:val="30"/>
              </w:rPr>
              <w:instrText>#,##</w:instrText>
            </w:r>
            <w:r w:rsidRPr="00387E3C">
              <w:rPr>
                <w:sz w:val="30"/>
                <w:szCs w:val="30"/>
                <w:cs/>
              </w:rPr>
              <w:instrText xml:space="preserve">0" </w:instrText>
            </w:r>
            <w:r w:rsidRPr="00387E3C">
              <w:rPr>
                <w:sz w:val="30"/>
                <w:szCs w:val="30"/>
                <w:cs/>
              </w:rPr>
              <w:fldChar w:fldCharType="separate"/>
            </w:r>
            <w:r w:rsidRPr="00387E3C">
              <w:rPr>
                <w:noProof/>
                <w:sz w:val="30"/>
                <w:szCs w:val="30"/>
                <w:cs/>
              </w:rPr>
              <w:t>2</w:t>
            </w:r>
            <w:r w:rsidR="006A4E14" w:rsidRPr="00387E3C">
              <w:rPr>
                <w:noProof/>
                <w:sz w:val="30"/>
                <w:szCs w:val="30"/>
              </w:rPr>
              <w:t>9</w:t>
            </w:r>
            <w:r w:rsidRPr="00387E3C">
              <w:rPr>
                <w:noProof/>
                <w:sz w:val="30"/>
                <w:szCs w:val="30"/>
              </w:rPr>
              <w:t>,</w:t>
            </w:r>
            <w:r w:rsidRPr="00387E3C">
              <w:rPr>
                <w:sz w:val="30"/>
                <w:szCs w:val="30"/>
                <w:cs/>
              </w:rPr>
              <w:fldChar w:fldCharType="end"/>
            </w:r>
            <w:r w:rsidR="006A4E14" w:rsidRPr="00387E3C">
              <w:rPr>
                <w:rFonts w:hint="cs"/>
                <w:sz w:val="30"/>
                <w:szCs w:val="30"/>
                <w:cs/>
              </w:rPr>
              <w:t>036</w:t>
            </w:r>
          </w:p>
        </w:tc>
      </w:tr>
      <w:tr w:rsidR="005E5193" w:rsidRPr="00387E3C" w14:paraId="1BF61655" w14:textId="77777777" w:rsidTr="00CC35C3">
        <w:trPr>
          <w:trHeight w:hRule="exact" w:val="481"/>
        </w:trPr>
        <w:tc>
          <w:tcPr>
            <w:tcW w:w="7371" w:type="dxa"/>
            <w:gridSpan w:val="2"/>
            <w:tcBorders>
              <w:top w:val="nil"/>
              <w:bottom w:val="nil"/>
            </w:tcBorders>
            <w:vAlign w:val="center"/>
          </w:tcPr>
          <w:p w14:paraId="7ED8E682" w14:textId="77777777" w:rsidR="005E5193" w:rsidRPr="00387E3C" w:rsidRDefault="00F36FBE" w:rsidP="00CC35C3">
            <w:pPr>
              <w:tabs>
                <w:tab w:val="left" w:pos="615"/>
              </w:tabs>
              <w:spacing w:line="216" w:lineRule="auto"/>
              <w:ind w:left="162" w:right="-246"/>
              <w:rPr>
                <w:sz w:val="30"/>
                <w:szCs w:val="30"/>
                <w:cs/>
              </w:rPr>
            </w:pPr>
            <w:r w:rsidRPr="00387E3C">
              <w:rPr>
                <w:rFonts w:hint="cs"/>
                <w:sz w:val="30"/>
                <w:szCs w:val="30"/>
                <w:u w:val="single"/>
                <w:cs/>
              </w:rPr>
              <w:t>หัก</w:t>
            </w:r>
            <w:r w:rsidRPr="00387E3C">
              <w:rPr>
                <w:rFonts w:hint="cs"/>
                <w:sz w:val="30"/>
                <w:szCs w:val="30"/>
                <w:cs/>
              </w:rPr>
              <w:t xml:space="preserve"> </w:t>
            </w:r>
            <w:r w:rsidRPr="00387E3C">
              <w:rPr>
                <w:sz w:val="30"/>
                <w:szCs w:val="30"/>
                <w:cs/>
              </w:rPr>
              <w:t>ขาดทุนจากการปรับลดมูลค่าสินค้าคงเหลือ - สินทรัพย์ดิจิทัล</w:t>
            </w:r>
          </w:p>
        </w:tc>
        <w:tc>
          <w:tcPr>
            <w:tcW w:w="1843" w:type="dxa"/>
            <w:tcBorders>
              <w:top w:val="nil"/>
              <w:bottom w:val="nil"/>
            </w:tcBorders>
            <w:vAlign w:val="center"/>
          </w:tcPr>
          <w:p w14:paraId="62100754" w14:textId="3B39F6C2" w:rsidR="005E5193" w:rsidRPr="00387E3C" w:rsidRDefault="00F36FBE" w:rsidP="00CC35C3">
            <w:pPr>
              <w:pBdr>
                <w:bottom w:val="single" w:sz="4" w:space="1" w:color="auto"/>
              </w:pBdr>
              <w:tabs>
                <w:tab w:val="decimal" w:pos="1876"/>
              </w:tabs>
              <w:spacing w:line="216" w:lineRule="auto"/>
              <w:ind w:right="45"/>
              <w:jc w:val="right"/>
              <w:rPr>
                <w:noProof/>
                <w:sz w:val="30"/>
                <w:szCs w:val="30"/>
                <w:cs/>
              </w:rPr>
            </w:pPr>
            <w:r w:rsidRPr="00387E3C">
              <w:rPr>
                <w:noProof/>
                <w:sz w:val="30"/>
                <w:szCs w:val="30"/>
                <w:cs/>
              </w:rPr>
              <w:fldChar w:fldCharType="begin"/>
            </w:r>
            <w:r w:rsidRPr="00387E3C">
              <w:rPr>
                <w:noProof/>
                <w:sz w:val="30"/>
                <w:szCs w:val="30"/>
                <w:cs/>
              </w:rPr>
              <w:instrText xml:space="preserve"> =-27 </w:instrText>
            </w:r>
            <w:r w:rsidRPr="00387E3C">
              <w:rPr>
                <w:noProof/>
                <w:sz w:val="30"/>
                <w:szCs w:val="30"/>
              </w:rPr>
              <w:instrText xml:space="preserve">\# </w:instrText>
            </w:r>
            <w:r w:rsidRPr="00387E3C">
              <w:rPr>
                <w:noProof/>
                <w:sz w:val="30"/>
                <w:szCs w:val="30"/>
                <w:cs/>
              </w:rPr>
              <w:instrText>"</w:instrText>
            </w:r>
            <w:r w:rsidRPr="00387E3C">
              <w:rPr>
                <w:noProof/>
                <w:sz w:val="30"/>
                <w:szCs w:val="30"/>
              </w:rPr>
              <w:instrText>#,##</w:instrText>
            </w:r>
            <w:r w:rsidRPr="00387E3C">
              <w:rPr>
                <w:noProof/>
                <w:sz w:val="30"/>
                <w:szCs w:val="30"/>
                <w:cs/>
              </w:rPr>
              <w:instrText>0</w:instrText>
            </w:r>
            <w:r w:rsidRPr="00387E3C">
              <w:rPr>
                <w:noProof/>
                <w:sz w:val="30"/>
                <w:szCs w:val="30"/>
              </w:rPr>
              <w:instrText>;</w:instrText>
            </w:r>
            <w:r w:rsidRPr="00387E3C">
              <w:rPr>
                <w:noProof/>
                <w:sz w:val="30"/>
                <w:szCs w:val="30"/>
                <w:cs/>
              </w:rPr>
              <w:instrText>(</w:instrText>
            </w:r>
            <w:r w:rsidRPr="00387E3C">
              <w:rPr>
                <w:noProof/>
                <w:sz w:val="30"/>
                <w:szCs w:val="30"/>
              </w:rPr>
              <w:instrText>#,##</w:instrText>
            </w:r>
            <w:r w:rsidRPr="00387E3C">
              <w:rPr>
                <w:noProof/>
                <w:sz w:val="30"/>
                <w:szCs w:val="30"/>
                <w:cs/>
              </w:rPr>
              <w:instrText xml:space="preserve">0)" </w:instrText>
            </w:r>
            <w:r w:rsidRPr="00387E3C">
              <w:rPr>
                <w:noProof/>
                <w:sz w:val="30"/>
                <w:szCs w:val="30"/>
                <w:cs/>
              </w:rPr>
              <w:fldChar w:fldCharType="separate"/>
            </w:r>
            <w:r w:rsidRPr="00387E3C">
              <w:rPr>
                <w:noProof/>
                <w:sz w:val="30"/>
                <w:szCs w:val="30"/>
                <w:cs/>
              </w:rPr>
              <w:t>(</w:t>
            </w:r>
            <w:r w:rsidR="006A4E14" w:rsidRPr="00387E3C">
              <w:rPr>
                <w:rFonts w:hint="cs"/>
                <w:noProof/>
                <w:sz w:val="30"/>
                <w:szCs w:val="30"/>
                <w:cs/>
              </w:rPr>
              <w:t>17</w:t>
            </w:r>
            <w:r w:rsidR="006A4E14" w:rsidRPr="00387E3C">
              <w:rPr>
                <w:noProof/>
                <w:sz w:val="30"/>
                <w:szCs w:val="30"/>
              </w:rPr>
              <w:t>,811</w:t>
            </w:r>
            <w:r w:rsidRPr="00387E3C">
              <w:rPr>
                <w:noProof/>
                <w:sz w:val="30"/>
                <w:szCs w:val="30"/>
                <w:cs/>
              </w:rPr>
              <w:t>)</w:t>
            </w:r>
            <w:r w:rsidRPr="00387E3C">
              <w:rPr>
                <w:noProof/>
                <w:sz w:val="30"/>
                <w:szCs w:val="30"/>
                <w:cs/>
              </w:rPr>
              <w:fldChar w:fldCharType="end"/>
            </w:r>
          </w:p>
        </w:tc>
      </w:tr>
      <w:tr w:rsidR="005E5193" w:rsidRPr="00387E3C" w14:paraId="21AC0560" w14:textId="77777777" w:rsidTr="00FC476A">
        <w:trPr>
          <w:trHeight w:hRule="exact" w:val="510"/>
        </w:trPr>
        <w:tc>
          <w:tcPr>
            <w:tcW w:w="7371" w:type="dxa"/>
            <w:gridSpan w:val="2"/>
            <w:tcBorders>
              <w:top w:val="nil"/>
              <w:bottom w:val="nil"/>
            </w:tcBorders>
            <w:vAlign w:val="bottom"/>
          </w:tcPr>
          <w:p w14:paraId="4AC3752C" w14:textId="77777777" w:rsidR="005E5193" w:rsidRPr="00387E3C" w:rsidRDefault="00F36FBE" w:rsidP="00CC35C3">
            <w:pPr>
              <w:spacing w:line="216" w:lineRule="auto"/>
              <w:ind w:left="162"/>
              <w:jc w:val="thaiDistribute"/>
              <w:rPr>
                <w:b/>
                <w:bCs/>
                <w:sz w:val="30"/>
                <w:szCs w:val="30"/>
                <w:cs/>
                <w:lang w:val="en-AU"/>
              </w:rPr>
            </w:pPr>
            <w:r w:rsidRPr="00387E3C">
              <w:rPr>
                <w:rFonts w:hint="cs"/>
                <w:b/>
                <w:bCs/>
                <w:sz w:val="30"/>
                <w:szCs w:val="30"/>
                <w:cs/>
              </w:rPr>
              <w:t>สุทธิ</w:t>
            </w:r>
          </w:p>
        </w:tc>
        <w:tc>
          <w:tcPr>
            <w:tcW w:w="1843" w:type="dxa"/>
            <w:tcBorders>
              <w:top w:val="nil"/>
              <w:bottom w:val="nil"/>
            </w:tcBorders>
            <w:vAlign w:val="bottom"/>
          </w:tcPr>
          <w:p w14:paraId="4772FEF6" w14:textId="5E4BD805" w:rsidR="005E5193" w:rsidRPr="00387E3C" w:rsidRDefault="00FC476A">
            <w:pPr>
              <w:pBdr>
                <w:bottom w:val="double" w:sz="4" w:space="1" w:color="auto"/>
              </w:pBdr>
              <w:tabs>
                <w:tab w:val="decimal" w:pos="938"/>
              </w:tabs>
              <w:spacing w:line="216" w:lineRule="auto"/>
              <w:ind w:right="45"/>
              <w:jc w:val="right"/>
              <w:rPr>
                <w:b/>
                <w:bCs/>
                <w:sz w:val="30"/>
                <w:szCs w:val="30"/>
              </w:rPr>
            </w:pPr>
            <w:r w:rsidRPr="00387E3C">
              <w:rPr>
                <w:b/>
                <w:bCs/>
                <w:sz w:val="30"/>
                <w:szCs w:val="30"/>
              </w:rPr>
              <w:t>11</w:t>
            </w:r>
            <w:r w:rsidR="006A4E14" w:rsidRPr="00387E3C">
              <w:rPr>
                <w:b/>
                <w:bCs/>
                <w:sz w:val="30"/>
                <w:szCs w:val="30"/>
              </w:rPr>
              <w:t>,</w:t>
            </w:r>
            <w:r w:rsidRPr="00387E3C">
              <w:rPr>
                <w:b/>
                <w:bCs/>
                <w:sz w:val="30"/>
                <w:szCs w:val="30"/>
              </w:rPr>
              <w:t>225</w:t>
            </w:r>
          </w:p>
        </w:tc>
      </w:tr>
    </w:tbl>
    <w:p w14:paraId="27549292" w14:textId="77777777" w:rsidR="005E5193" w:rsidRDefault="00F36FBE">
      <w:pPr>
        <w:pStyle w:val="ListParagraph"/>
        <w:numPr>
          <w:ilvl w:val="0"/>
          <w:numId w:val="29"/>
        </w:numPr>
        <w:spacing w:before="240" w:after="120" w:line="216" w:lineRule="auto"/>
        <w:ind w:left="567" w:hanging="567"/>
        <w:contextualSpacing w:val="0"/>
        <w:jc w:val="left"/>
        <w:rPr>
          <w:b/>
          <w:bCs/>
          <w:sz w:val="30"/>
          <w:szCs w:val="30"/>
        </w:rPr>
      </w:pPr>
      <w:r>
        <w:rPr>
          <w:b/>
          <w:bCs/>
          <w:sz w:val="30"/>
          <w:szCs w:val="30"/>
          <w:cs/>
        </w:rPr>
        <w:t>สินทรัพย์ทางการเงินหมุนเวียนอื่น</w:t>
      </w:r>
    </w:p>
    <w:tbl>
      <w:tblPr>
        <w:tblW w:w="5097" w:type="pct"/>
        <w:tblInd w:w="257" w:type="dxa"/>
        <w:tblLayout w:type="fixed"/>
        <w:tblCellMar>
          <w:left w:w="115" w:type="dxa"/>
          <w:right w:w="115" w:type="dxa"/>
        </w:tblCellMar>
        <w:tblLook w:val="0000" w:firstRow="0" w:lastRow="0" w:firstColumn="0" w:lastColumn="0" w:noHBand="0" w:noVBand="0"/>
      </w:tblPr>
      <w:tblGrid>
        <w:gridCol w:w="3287"/>
        <w:gridCol w:w="997"/>
        <w:gridCol w:w="110"/>
        <w:gridCol w:w="834"/>
        <w:gridCol w:w="1107"/>
        <w:gridCol w:w="969"/>
        <w:gridCol w:w="969"/>
        <w:gridCol w:w="969"/>
      </w:tblGrid>
      <w:tr w:rsidR="005E5193" w14:paraId="180D7F61" w14:textId="77777777">
        <w:trPr>
          <w:cantSplit/>
          <w:trHeight w:val="20"/>
        </w:trPr>
        <w:tc>
          <w:tcPr>
            <w:tcW w:w="3287" w:type="dxa"/>
            <w:vAlign w:val="bottom"/>
          </w:tcPr>
          <w:p w14:paraId="7287BBBC" w14:textId="77777777" w:rsidR="005E5193" w:rsidRDefault="005E5193">
            <w:pPr>
              <w:tabs>
                <w:tab w:val="left" w:pos="360"/>
              </w:tabs>
              <w:ind w:right="-153"/>
              <w:jc w:val="center"/>
              <w:rPr>
                <w:rFonts w:asciiTheme="minorBidi" w:hAnsiTheme="minorBidi" w:cstheme="minorBidi"/>
                <w:sz w:val="22"/>
                <w:szCs w:val="22"/>
                <w:cs/>
              </w:rPr>
            </w:pPr>
          </w:p>
        </w:tc>
        <w:tc>
          <w:tcPr>
            <w:tcW w:w="1107" w:type="dxa"/>
            <w:gridSpan w:val="2"/>
            <w:vAlign w:val="bottom"/>
          </w:tcPr>
          <w:p w14:paraId="5C3A0D30" w14:textId="77777777" w:rsidR="005E5193" w:rsidRDefault="005E5193">
            <w:pPr>
              <w:tabs>
                <w:tab w:val="left" w:pos="360"/>
                <w:tab w:val="left" w:pos="1440"/>
              </w:tabs>
              <w:ind w:left="-115"/>
              <w:jc w:val="center"/>
              <w:rPr>
                <w:rFonts w:asciiTheme="minorBidi" w:hAnsiTheme="minorBidi" w:cstheme="minorBidi"/>
                <w:sz w:val="22"/>
                <w:szCs w:val="22"/>
                <w:cs/>
              </w:rPr>
            </w:pPr>
          </w:p>
        </w:tc>
        <w:tc>
          <w:tcPr>
            <w:tcW w:w="834" w:type="dxa"/>
          </w:tcPr>
          <w:p w14:paraId="3A18C7E0" w14:textId="77777777" w:rsidR="005E5193" w:rsidRDefault="005E5193">
            <w:pPr>
              <w:tabs>
                <w:tab w:val="left" w:pos="360"/>
                <w:tab w:val="left" w:pos="1440"/>
              </w:tabs>
              <w:ind w:left="-115"/>
              <w:jc w:val="center"/>
              <w:rPr>
                <w:rFonts w:asciiTheme="minorBidi" w:hAnsiTheme="minorBidi" w:cstheme="minorBidi"/>
                <w:sz w:val="22"/>
                <w:szCs w:val="22"/>
                <w:cs/>
              </w:rPr>
            </w:pPr>
          </w:p>
        </w:tc>
        <w:tc>
          <w:tcPr>
            <w:tcW w:w="1107" w:type="dxa"/>
            <w:vAlign w:val="bottom"/>
          </w:tcPr>
          <w:p w14:paraId="63B8A341" w14:textId="77777777" w:rsidR="005E5193" w:rsidRDefault="005E5193">
            <w:pPr>
              <w:tabs>
                <w:tab w:val="left" w:pos="360"/>
                <w:tab w:val="left" w:pos="1440"/>
              </w:tabs>
              <w:ind w:left="-115"/>
              <w:jc w:val="center"/>
              <w:rPr>
                <w:rFonts w:asciiTheme="minorBidi" w:hAnsiTheme="minorBidi" w:cstheme="minorBidi"/>
                <w:sz w:val="22"/>
                <w:szCs w:val="22"/>
                <w:cs/>
              </w:rPr>
            </w:pPr>
          </w:p>
        </w:tc>
        <w:tc>
          <w:tcPr>
            <w:tcW w:w="969" w:type="dxa"/>
          </w:tcPr>
          <w:p w14:paraId="3D5BEE5F" w14:textId="77777777" w:rsidR="005E5193" w:rsidRDefault="005E5193">
            <w:pPr>
              <w:tabs>
                <w:tab w:val="left" w:pos="360"/>
                <w:tab w:val="left" w:pos="1440"/>
              </w:tabs>
              <w:ind w:left="-135"/>
              <w:jc w:val="right"/>
              <w:rPr>
                <w:rFonts w:asciiTheme="minorBidi" w:hAnsiTheme="minorBidi" w:cstheme="minorBidi"/>
                <w:b/>
                <w:bCs/>
                <w:sz w:val="22"/>
                <w:szCs w:val="22"/>
                <w:cs/>
                <w:lang w:val="en-AU" w:eastAsia="zh-CN"/>
              </w:rPr>
            </w:pPr>
          </w:p>
        </w:tc>
        <w:tc>
          <w:tcPr>
            <w:tcW w:w="1938" w:type="dxa"/>
            <w:gridSpan w:val="2"/>
          </w:tcPr>
          <w:p w14:paraId="0AD492B9" w14:textId="77777777" w:rsidR="005E5193" w:rsidRDefault="00F36FBE">
            <w:pPr>
              <w:tabs>
                <w:tab w:val="left" w:pos="360"/>
                <w:tab w:val="left" w:pos="1440"/>
              </w:tabs>
              <w:ind w:left="-135"/>
              <w:jc w:val="right"/>
              <w:rPr>
                <w:rFonts w:asciiTheme="minorBidi" w:hAnsiTheme="minorBidi" w:cstheme="minorBidi"/>
                <w:b/>
                <w:bCs/>
                <w:sz w:val="22"/>
                <w:szCs w:val="22"/>
                <w:cs/>
                <w:lang w:eastAsia="zh-CN"/>
              </w:rPr>
            </w:pPr>
            <w:r>
              <w:rPr>
                <w:rFonts w:asciiTheme="minorBidi" w:hAnsiTheme="minorBidi" w:cstheme="minorBidi"/>
                <w:b/>
                <w:bCs/>
                <w:sz w:val="22"/>
                <w:szCs w:val="22"/>
                <w:cs/>
                <w:lang w:val="en-AU" w:eastAsia="zh-CN"/>
              </w:rPr>
              <w:t xml:space="preserve">หน่วย </w:t>
            </w:r>
            <w:r>
              <w:rPr>
                <w:rFonts w:asciiTheme="minorBidi" w:hAnsiTheme="minorBidi" w:cstheme="minorBidi"/>
                <w:b/>
                <w:bCs/>
                <w:sz w:val="22"/>
                <w:szCs w:val="22"/>
                <w:cs/>
                <w:lang w:eastAsia="zh-CN"/>
              </w:rPr>
              <w:t>: พันบาท</w:t>
            </w:r>
          </w:p>
        </w:tc>
      </w:tr>
      <w:tr w:rsidR="005E5193" w14:paraId="6D43AA29" w14:textId="77777777">
        <w:trPr>
          <w:cantSplit/>
          <w:trHeight w:val="20"/>
        </w:trPr>
        <w:tc>
          <w:tcPr>
            <w:tcW w:w="3287" w:type="dxa"/>
            <w:vMerge w:val="restart"/>
            <w:vAlign w:val="bottom"/>
          </w:tcPr>
          <w:p w14:paraId="58DC5A3E" w14:textId="77777777" w:rsidR="005E5193" w:rsidRDefault="005E5193">
            <w:pPr>
              <w:tabs>
                <w:tab w:val="left" w:pos="360"/>
              </w:tabs>
              <w:ind w:right="-153"/>
              <w:jc w:val="center"/>
              <w:rPr>
                <w:rFonts w:asciiTheme="minorBidi" w:hAnsiTheme="minorBidi" w:cstheme="minorBidi"/>
                <w:sz w:val="22"/>
                <w:szCs w:val="22"/>
                <w:cs/>
              </w:rPr>
            </w:pPr>
          </w:p>
        </w:tc>
        <w:tc>
          <w:tcPr>
            <w:tcW w:w="1941" w:type="dxa"/>
            <w:gridSpan w:val="3"/>
            <w:vAlign w:val="bottom"/>
          </w:tcPr>
          <w:p w14:paraId="187EEA99" w14:textId="77777777" w:rsidR="005E5193" w:rsidRDefault="00F36FBE">
            <w:pPr>
              <w:pBdr>
                <w:bottom w:val="single" w:sz="4" w:space="1" w:color="auto"/>
              </w:pBdr>
              <w:tabs>
                <w:tab w:val="left" w:pos="360"/>
                <w:tab w:val="left" w:pos="1440"/>
              </w:tabs>
              <w:ind w:left="-45"/>
              <w:jc w:val="center"/>
              <w:rPr>
                <w:rFonts w:asciiTheme="minorBidi" w:hAnsiTheme="minorBidi" w:cstheme="minorBidi"/>
                <w:sz w:val="22"/>
                <w:szCs w:val="22"/>
                <w:cs/>
              </w:rPr>
            </w:pPr>
            <w:r>
              <w:rPr>
                <w:rFonts w:asciiTheme="minorBidi" w:hAnsiTheme="minorBidi" w:cstheme="minorBidi"/>
                <w:sz w:val="22"/>
                <w:szCs w:val="22"/>
                <w:cs/>
              </w:rPr>
              <w:t>งบการเงินรวม</w:t>
            </w:r>
          </w:p>
        </w:tc>
        <w:tc>
          <w:tcPr>
            <w:tcW w:w="2076" w:type="dxa"/>
            <w:gridSpan w:val="2"/>
            <w:vAlign w:val="bottom"/>
          </w:tcPr>
          <w:p w14:paraId="57FA9C8A" w14:textId="77777777" w:rsidR="005E5193" w:rsidRDefault="00F36FBE">
            <w:pPr>
              <w:pBdr>
                <w:bottom w:val="single" w:sz="4" w:space="1" w:color="auto"/>
              </w:pBdr>
              <w:tabs>
                <w:tab w:val="left" w:pos="360"/>
                <w:tab w:val="left" w:pos="1440"/>
              </w:tabs>
              <w:ind w:left="-135"/>
              <w:jc w:val="center"/>
              <w:rPr>
                <w:rFonts w:asciiTheme="minorBidi" w:hAnsiTheme="minorBidi" w:cstheme="minorBidi"/>
                <w:sz w:val="22"/>
                <w:szCs w:val="22"/>
                <w:cs/>
              </w:rPr>
            </w:pPr>
            <w:r>
              <w:rPr>
                <w:rFonts w:asciiTheme="minorBidi" w:hAnsiTheme="minorBidi" w:cstheme="minorBidi"/>
                <w:sz w:val="22"/>
                <w:szCs w:val="22"/>
                <w:cs/>
              </w:rPr>
              <w:t>งบการเงินเฉพาะกิจการ</w:t>
            </w:r>
          </w:p>
        </w:tc>
        <w:tc>
          <w:tcPr>
            <w:tcW w:w="1938" w:type="dxa"/>
            <w:gridSpan w:val="2"/>
            <w:vAlign w:val="bottom"/>
          </w:tcPr>
          <w:p w14:paraId="4454335F" w14:textId="77777777" w:rsidR="005E5193" w:rsidRDefault="00F36FBE">
            <w:pPr>
              <w:pBdr>
                <w:bottom w:val="single" w:sz="4" w:space="1" w:color="auto"/>
              </w:pBdr>
              <w:tabs>
                <w:tab w:val="left" w:pos="360"/>
                <w:tab w:val="left" w:pos="1440"/>
              </w:tabs>
              <w:ind w:left="-135"/>
              <w:jc w:val="center"/>
              <w:rPr>
                <w:rFonts w:asciiTheme="minorBidi" w:hAnsiTheme="minorBidi" w:cstheme="minorBidi"/>
                <w:sz w:val="22"/>
                <w:szCs w:val="22"/>
                <w:cs/>
                <w:lang w:val="en-AU" w:eastAsia="zh-CN"/>
              </w:rPr>
            </w:pPr>
            <w:r>
              <w:rPr>
                <w:rFonts w:asciiTheme="minorBidi" w:hAnsiTheme="minorBidi"/>
                <w:sz w:val="22"/>
                <w:szCs w:val="22"/>
                <w:cs/>
              </w:rPr>
              <w:t>เงินปันผลสำหรับงวด</w:t>
            </w:r>
            <w:r>
              <w:rPr>
                <w:rFonts w:asciiTheme="minorBidi" w:hAnsiTheme="minorBidi" w:hint="cs"/>
                <w:sz w:val="22"/>
                <w:szCs w:val="22"/>
                <w:cs/>
              </w:rPr>
              <w:t>หก</w:t>
            </w:r>
            <w:r>
              <w:rPr>
                <w:rFonts w:asciiTheme="minorBidi" w:hAnsiTheme="minorBidi"/>
                <w:sz w:val="22"/>
                <w:szCs w:val="22"/>
                <w:cs/>
              </w:rPr>
              <w:t>เดือนสิ้นสุด</w:t>
            </w:r>
          </w:p>
        </w:tc>
      </w:tr>
      <w:tr w:rsidR="005E5193" w14:paraId="0DC0E99D" w14:textId="77777777">
        <w:trPr>
          <w:cantSplit/>
          <w:trHeight w:val="20"/>
        </w:trPr>
        <w:tc>
          <w:tcPr>
            <w:tcW w:w="3287" w:type="dxa"/>
            <w:vMerge/>
            <w:vAlign w:val="bottom"/>
          </w:tcPr>
          <w:p w14:paraId="57E3E140" w14:textId="77777777" w:rsidR="005E5193" w:rsidRDefault="005E5193">
            <w:pPr>
              <w:tabs>
                <w:tab w:val="left" w:pos="360"/>
              </w:tabs>
              <w:ind w:left="-90" w:right="-153"/>
              <w:jc w:val="center"/>
              <w:rPr>
                <w:rFonts w:asciiTheme="minorBidi" w:hAnsiTheme="minorBidi" w:cstheme="minorBidi"/>
                <w:sz w:val="22"/>
                <w:szCs w:val="22"/>
                <w:cs/>
              </w:rPr>
            </w:pPr>
          </w:p>
        </w:tc>
        <w:tc>
          <w:tcPr>
            <w:tcW w:w="997" w:type="dxa"/>
            <w:vAlign w:val="bottom"/>
          </w:tcPr>
          <w:p w14:paraId="5C4545EA" w14:textId="1820CB94" w:rsidR="005E5193" w:rsidRDefault="00F36FBE">
            <w:pPr>
              <w:pBdr>
                <w:bottom w:val="single" w:sz="4" w:space="1" w:color="auto"/>
              </w:pBdr>
              <w:spacing w:before="40" w:after="20" w:line="216" w:lineRule="auto"/>
              <w:ind w:left="-57"/>
              <w:jc w:val="right"/>
              <w:rPr>
                <w:rFonts w:asciiTheme="minorBidi" w:hAnsiTheme="minorBidi" w:cstheme="minorBidi"/>
                <w:sz w:val="22"/>
                <w:szCs w:val="22"/>
              </w:rPr>
            </w:pPr>
            <w:r>
              <w:rPr>
                <w:rFonts w:asciiTheme="minorBidi" w:hAnsiTheme="minorBidi" w:cstheme="minorBidi"/>
                <w:sz w:val="22"/>
                <w:szCs w:val="22"/>
              </w:rPr>
              <w:t>3</w:t>
            </w:r>
            <w:r w:rsidR="00311AC6">
              <w:rPr>
                <w:rFonts w:asciiTheme="minorBidi" w:hAnsiTheme="minorBidi" w:cstheme="minorBidi"/>
                <w:sz w:val="22"/>
                <w:szCs w:val="22"/>
                <w:lang w:val="en-GB"/>
              </w:rPr>
              <w:t>0</w:t>
            </w:r>
            <w:r>
              <w:rPr>
                <w:rFonts w:asciiTheme="minorBidi" w:hAnsiTheme="minorBidi"/>
                <w:sz w:val="22"/>
                <w:szCs w:val="22"/>
                <w:cs/>
                <w:lang w:val="en-GB"/>
              </w:rPr>
              <w:t xml:space="preserve"> </w:t>
            </w:r>
            <w:r>
              <w:rPr>
                <w:rFonts w:asciiTheme="minorBidi" w:hAnsiTheme="minorBidi" w:cstheme="minorBidi"/>
                <w:sz w:val="22"/>
                <w:szCs w:val="22"/>
                <w:cs/>
              </w:rPr>
              <w:t>ม</w:t>
            </w:r>
            <w:r>
              <w:rPr>
                <w:rFonts w:asciiTheme="minorBidi" w:hAnsiTheme="minorBidi" w:cstheme="minorBidi" w:hint="cs"/>
                <w:sz w:val="22"/>
                <w:szCs w:val="22"/>
                <w:cs/>
              </w:rPr>
              <w:t>ิถุนายน</w:t>
            </w:r>
            <w:r>
              <w:rPr>
                <w:rFonts w:asciiTheme="minorBidi" w:hAnsiTheme="minorBidi" w:cstheme="minorBidi"/>
                <w:sz w:val="22"/>
                <w:szCs w:val="22"/>
              </w:rPr>
              <w:t>256</w:t>
            </w:r>
            <w:r>
              <w:rPr>
                <w:rFonts w:asciiTheme="minorBidi" w:hAnsiTheme="minorBidi" w:cstheme="minorBidi" w:hint="cs"/>
                <w:sz w:val="22"/>
                <w:szCs w:val="22"/>
              </w:rPr>
              <w:t>5</w:t>
            </w:r>
          </w:p>
        </w:tc>
        <w:tc>
          <w:tcPr>
            <w:tcW w:w="944" w:type="dxa"/>
            <w:gridSpan w:val="2"/>
            <w:vAlign w:val="bottom"/>
          </w:tcPr>
          <w:p w14:paraId="689810E6" w14:textId="77777777" w:rsidR="005E5193" w:rsidRDefault="00F36FBE">
            <w:pPr>
              <w:pBdr>
                <w:bottom w:val="single" w:sz="4" w:space="1" w:color="auto"/>
              </w:pBdr>
              <w:spacing w:before="40" w:after="20" w:line="216" w:lineRule="auto"/>
              <w:ind w:left="-45"/>
              <w:jc w:val="right"/>
              <w:rPr>
                <w:rFonts w:asciiTheme="minorBidi" w:hAnsiTheme="minorBidi" w:cstheme="minorBidi"/>
                <w:sz w:val="22"/>
                <w:szCs w:val="22"/>
              </w:rPr>
            </w:pPr>
            <w:r>
              <w:rPr>
                <w:rFonts w:asciiTheme="minorBidi" w:hAnsiTheme="minorBidi" w:cstheme="minorBidi"/>
                <w:sz w:val="22"/>
                <w:szCs w:val="22"/>
              </w:rPr>
              <w:t>31</w:t>
            </w:r>
            <w:r>
              <w:rPr>
                <w:rFonts w:asciiTheme="minorBidi" w:hAnsiTheme="minorBidi" w:cstheme="minorBidi"/>
                <w:sz w:val="22"/>
                <w:szCs w:val="22"/>
                <w:cs/>
              </w:rPr>
              <w:t xml:space="preserve"> ธันวาคม </w:t>
            </w:r>
            <w:r>
              <w:rPr>
                <w:rFonts w:asciiTheme="minorBidi" w:hAnsiTheme="minorBidi" w:cstheme="minorBidi"/>
                <w:sz w:val="22"/>
                <w:szCs w:val="22"/>
              </w:rPr>
              <w:t>256</w:t>
            </w:r>
            <w:r>
              <w:rPr>
                <w:rFonts w:asciiTheme="minorBidi" w:hAnsiTheme="minorBidi" w:cstheme="minorBidi" w:hint="cs"/>
                <w:sz w:val="22"/>
                <w:szCs w:val="22"/>
              </w:rPr>
              <w:t>4</w:t>
            </w:r>
          </w:p>
        </w:tc>
        <w:tc>
          <w:tcPr>
            <w:tcW w:w="1107" w:type="dxa"/>
            <w:vAlign w:val="bottom"/>
          </w:tcPr>
          <w:p w14:paraId="2CCD412A" w14:textId="443014E1" w:rsidR="005E5193" w:rsidRDefault="00F36FBE">
            <w:pPr>
              <w:pBdr>
                <w:bottom w:val="single" w:sz="4" w:space="1" w:color="auto"/>
              </w:pBdr>
              <w:spacing w:before="40" w:after="20" w:line="216" w:lineRule="auto"/>
              <w:ind w:left="-45"/>
              <w:jc w:val="right"/>
              <w:rPr>
                <w:rFonts w:asciiTheme="minorBidi" w:hAnsiTheme="minorBidi" w:cstheme="minorBidi"/>
                <w:sz w:val="22"/>
                <w:szCs w:val="22"/>
              </w:rPr>
            </w:pPr>
            <w:r>
              <w:rPr>
                <w:rFonts w:asciiTheme="minorBidi" w:hAnsiTheme="minorBidi" w:cstheme="minorBidi"/>
                <w:sz w:val="22"/>
                <w:szCs w:val="22"/>
              </w:rPr>
              <w:t>3</w:t>
            </w:r>
            <w:r w:rsidR="00311AC6">
              <w:rPr>
                <w:rFonts w:asciiTheme="minorBidi" w:hAnsiTheme="minorBidi" w:cstheme="minorBidi"/>
                <w:sz w:val="22"/>
                <w:szCs w:val="22"/>
                <w:lang w:val="en-GB"/>
              </w:rPr>
              <w:t>0</w:t>
            </w:r>
            <w:r>
              <w:rPr>
                <w:rFonts w:asciiTheme="minorBidi" w:hAnsiTheme="minorBidi"/>
                <w:sz w:val="22"/>
                <w:szCs w:val="22"/>
                <w:cs/>
                <w:lang w:val="en-GB"/>
              </w:rPr>
              <w:t xml:space="preserve"> </w:t>
            </w:r>
            <w:r>
              <w:rPr>
                <w:rFonts w:asciiTheme="minorBidi" w:hAnsiTheme="minorBidi" w:cstheme="minorBidi"/>
                <w:sz w:val="22"/>
                <w:szCs w:val="22"/>
                <w:cs/>
              </w:rPr>
              <w:t>ม</w:t>
            </w:r>
            <w:r>
              <w:rPr>
                <w:rFonts w:asciiTheme="minorBidi" w:hAnsiTheme="minorBidi" w:cstheme="minorBidi" w:hint="cs"/>
                <w:sz w:val="22"/>
                <w:szCs w:val="22"/>
                <w:cs/>
              </w:rPr>
              <w:t>ิถุนายน</w:t>
            </w:r>
            <w:r>
              <w:rPr>
                <w:rFonts w:asciiTheme="minorBidi" w:hAnsiTheme="minorBidi" w:cstheme="minorBidi"/>
                <w:sz w:val="22"/>
                <w:szCs w:val="22"/>
              </w:rPr>
              <w:t>256</w:t>
            </w:r>
            <w:r>
              <w:rPr>
                <w:rFonts w:asciiTheme="minorBidi" w:hAnsiTheme="minorBidi" w:cstheme="minorBidi" w:hint="cs"/>
                <w:sz w:val="22"/>
                <w:szCs w:val="22"/>
              </w:rPr>
              <w:t>5</w:t>
            </w:r>
          </w:p>
        </w:tc>
        <w:tc>
          <w:tcPr>
            <w:tcW w:w="969" w:type="dxa"/>
            <w:vAlign w:val="bottom"/>
          </w:tcPr>
          <w:p w14:paraId="5949BA87" w14:textId="77777777" w:rsidR="005E5193" w:rsidRDefault="00F36FBE">
            <w:pPr>
              <w:pBdr>
                <w:bottom w:val="single" w:sz="4" w:space="1" w:color="auto"/>
              </w:pBdr>
              <w:spacing w:before="40" w:after="20" w:line="216" w:lineRule="auto"/>
              <w:jc w:val="right"/>
              <w:rPr>
                <w:rFonts w:asciiTheme="minorBidi" w:hAnsiTheme="minorBidi" w:cstheme="minorBidi"/>
                <w:sz w:val="22"/>
                <w:szCs w:val="22"/>
              </w:rPr>
            </w:pPr>
            <w:r>
              <w:rPr>
                <w:rFonts w:asciiTheme="minorBidi" w:hAnsiTheme="minorBidi" w:cstheme="minorBidi"/>
                <w:sz w:val="22"/>
                <w:szCs w:val="22"/>
              </w:rPr>
              <w:t>31</w:t>
            </w:r>
            <w:r>
              <w:rPr>
                <w:rFonts w:asciiTheme="minorBidi" w:hAnsiTheme="minorBidi" w:cstheme="minorBidi"/>
                <w:sz w:val="22"/>
                <w:szCs w:val="22"/>
                <w:cs/>
              </w:rPr>
              <w:t xml:space="preserve"> ธันวาคม </w:t>
            </w:r>
            <w:r>
              <w:rPr>
                <w:rFonts w:asciiTheme="minorBidi" w:hAnsiTheme="minorBidi" w:cstheme="minorBidi"/>
                <w:sz w:val="22"/>
                <w:szCs w:val="22"/>
              </w:rPr>
              <w:t>256</w:t>
            </w:r>
            <w:r>
              <w:rPr>
                <w:rFonts w:asciiTheme="minorBidi" w:hAnsiTheme="minorBidi" w:cstheme="minorBidi" w:hint="cs"/>
                <w:sz w:val="22"/>
                <w:szCs w:val="22"/>
              </w:rPr>
              <w:t>4</w:t>
            </w:r>
          </w:p>
        </w:tc>
        <w:tc>
          <w:tcPr>
            <w:tcW w:w="969" w:type="dxa"/>
            <w:vAlign w:val="bottom"/>
          </w:tcPr>
          <w:p w14:paraId="7C85B7D0" w14:textId="451FBC23" w:rsidR="005E5193" w:rsidRDefault="00F36FBE">
            <w:pPr>
              <w:pBdr>
                <w:bottom w:val="single" w:sz="4" w:space="1" w:color="auto"/>
              </w:pBdr>
              <w:spacing w:before="40" w:after="20" w:line="216" w:lineRule="auto"/>
              <w:jc w:val="right"/>
              <w:rPr>
                <w:rFonts w:asciiTheme="minorBidi" w:hAnsiTheme="minorBidi" w:cstheme="minorBidi"/>
                <w:sz w:val="22"/>
                <w:szCs w:val="22"/>
              </w:rPr>
            </w:pPr>
            <w:r>
              <w:rPr>
                <w:rFonts w:asciiTheme="minorBidi" w:hAnsiTheme="minorBidi" w:cstheme="minorBidi"/>
                <w:sz w:val="22"/>
                <w:szCs w:val="22"/>
              </w:rPr>
              <w:t>3</w:t>
            </w:r>
            <w:r w:rsidR="00311AC6">
              <w:rPr>
                <w:rFonts w:asciiTheme="minorBidi" w:hAnsiTheme="minorBidi" w:cstheme="minorBidi"/>
                <w:sz w:val="22"/>
                <w:szCs w:val="22"/>
                <w:lang w:val="en-GB"/>
              </w:rPr>
              <w:t>0</w:t>
            </w:r>
            <w:r>
              <w:rPr>
                <w:rFonts w:asciiTheme="minorBidi" w:hAnsiTheme="minorBidi"/>
                <w:sz w:val="22"/>
                <w:szCs w:val="22"/>
                <w:cs/>
                <w:lang w:val="en-GB"/>
              </w:rPr>
              <w:t xml:space="preserve"> </w:t>
            </w:r>
            <w:r>
              <w:rPr>
                <w:rFonts w:asciiTheme="minorBidi" w:hAnsiTheme="minorBidi" w:cstheme="minorBidi"/>
                <w:sz w:val="22"/>
                <w:szCs w:val="22"/>
                <w:cs/>
              </w:rPr>
              <w:t>ม</w:t>
            </w:r>
            <w:r>
              <w:rPr>
                <w:rFonts w:asciiTheme="minorBidi" w:hAnsiTheme="minorBidi" w:cstheme="minorBidi" w:hint="cs"/>
                <w:sz w:val="22"/>
                <w:szCs w:val="22"/>
                <w:cs/>
              </w:rPr>
              <w:t>ิถุนายน</w:t>
            </w:r>
            <w:r>
              <w:rPr>
                <w:rFonts w:asciiTheme="minorBidi" w:hAnsiTheme="minorBidi" w:cstheme="minorBidi"/>
                <w:sz w:val="22"/>
                <w:szCs w:val="22"/>
                <w:cs/>
              </w:rPr>
              <w:t xml:space="preserve"> </w:t>
            </w:r>
            <w:r>
              <w:rPr>
                <w:rFonts w:asciiTheme="minorBidi" w:hAnsiTheme="minorBidi" w:cstheme="minorBidi"/>
                <w:sz w:val="22"/>
                <w:szCs w:val="22"/>
              </w:rPr>
              <w:t>256</w:t>
            </w:r>
            <w:r>
              <w:rPr>
                <w:rFonts w:asciiTheme="minorBidi" w:hAnsiTheme="minorBidi" w:cstheme="minorBidi" w:hint="cs"/>
                <w:sz w:val="22"/>
                <w:szCs w:val="22"/>
              </w:rPr>
              <w:t>5</w:t>
            </w:r>
          </w:p>
        </w:tc>
        <w:tc>
          <w:tcPr>
            <w:tcW w:w="969" w:type="dxa"/>
            <w:vAlign w:val="bottom"/>
          </w:tcPr>
          <w:p w14:paraId="30E9A08C" w14:textId="21F201AD" w:rsidR="005E5193" w:rsidRDefault="00F36FBE">
            <w:pPr>
              <w:pBdr>
                <w:bottom w:val="single" w:sz="4" w:space="1" w:color="auto"/>
              </w:pBdr>
              <w:spacing w:before="40" w:after="20" w:line="216" w:lineRule="auto"/>
              <w:jc w:val="right"/>
              <w:rPr>
                <w:rFonts w:asciiTheme="minorBidi" w:hAnsiTheme="minorBidi" w:cstheme="minorBidi"/>
                <w:sz w:val="22"/>
                <w:szCs w:val="22"/>
              </w:rPr>
            </w:pPr>
            <w:r>
              <w:rPr>
                <w:rFonts w:asciiTheme="minorBidi" w:hAnsiTheme="minorBidi" w:cstheme="minorBidi"/>
                <w:sz w:val="22"/>
                <w:szCs w:val="22"/>
              </w:rPr>
              <w:t>3</w:t>
            </w:r>
            <w:r w:rsidR="00311AC6">
              <w:rPr>
                <w:rFonts w:asciiTheme="minorBidi" w:hAnsiTheme="minorBidi" w:cstheme="minorBidi"/>
                <w:sz w:val="22"/>
                <w:szCs w:val="22"/>
                <w:lang w:val="en-GB"/>
              </w:rPr>
              <w:t>0</w:t>
            </w:r>
            <w:r>
              <w:rPr>
                <w:rFonts w:asciiTheme="minorBidi" w:hAnsiTheme="minorBidi"/>
                <w:sz w:val="22"/>
                <w:szCs w:val="22"/>
                <w:cs/>
                <w:lang w:val="en-GB"/>
              </w:rPr>
              <w:t xml:space="preserve"> </w:t>
            </w:r>
            <w:r>
              <w:rPr>
                <w:rFonts w:asciiTheme="minorBidi" w:hAnsiTheme="minorBidi" w:cstheme="minorBidi"/>
                <w:sz w:val="22"/>
                <w:szCs w:val="22"/>
                <w:cs/>
              </w:rPr>
              <w:t>ม</w:t>
            </w:r>
            <w:r>
              <w:rPr>
                <w:rFonts w:asciiTheme="minorBidi" w:hAnsiTheme="minorBidi" w:cstheme="minorBidi" w:hint="cs"/>
                <w:sz w:val="22"/>
                <w:szCs w:val="22"/>
                <w:cs/>
              </w:rPr>
              <w:t>ิถุนายน</w:t>
            </w:r>
            <w:r>
              <w:rPr>
                <w:rFonts w:asciiTheme="minorBidi" w:hAnsiTheme="minorBidi" w:cstheme="minorBidi"/>
                <w:sz w:val="22"/>
                <w:szCs w:val="22"/>
                <w:cs/>
              </w:rPr>
              <w:t xml:space="preserve"> </w:t>
            </w:r>
            <w:r>
              <w:rPr>
                <w:rFonts w:asciiTheme="minorBidi" w:hAnsiTheme="minorBidi" w:cstheme="minorBidi"/>
                <w:sz w:val="22"/>
                <w:szCs w:val="22"/>
              </w:rPr>
              <w:t>256</w:t>
            </w:r>
            <w:r>
              <w:rPr>
                <w:rFonts w:asciiTheme="minorBidi" w:hAnsiTheme="minorBidi" w:cstheme="minorBidi" w:hint="cs"/>
                <w:sz w:val="22"/>
                <w:szCs w:val="22"/>
              </w:rPr>
              <w:t>4</w:t>
            </w:r>
          </w:p>
        </w:tc>
      </w:tr>
      <w:tr w:rsidR="005E5193" w14:paraId="0C61D6EC" w14:textId="77777777">
        <w:trPr>
          <w:cantSplit/>
          <w:trHeight w:val="20"/>
        </w:trPr>
        <w:tc>
          <w:tcPr>
            <w:tcW w:w="3287" w:type="dxa"/>
            <w:vAlign w:val="bottom"/>
          </w:tcPr>
          <w:p w14:paraId="3CCEDBD7" w14:textId="77777777" w:rsidR="005E5193" w:rsidRPr="00B236A1" w:rsidRDefault="00F36FBE" w:rsidP="00B236A1">
            <w:pPr>
              <w:ind w:left="194" w:right="-144"/>
              <w:rPr>
                <w:rFonts w:asciiTheme="minorBidi" w:hAnsiTheme="minorBidi" w:cstheme="minorBidi"/>
                <w:b/>
                <w:bCs/>
                <w:sz w:val="22"/>
                <w:szCs w:val="22"/>
                <w:cs/>
                <w:lang w:eastAsia="zh-CN"/>
              </w:rPr>
            </w:pPr>
            <w:r w:rsidRPr="00B236A1">
              <w:rPr>
                <w:rFonts w:hint="cs"/>
                <w:b/>
                <w:bCs/>
                <w:sz w:val="22"/>
                <w:szCs w:val="22"/>
                <w:cs/>
                <w:lang w:eastAsia="zh-CN"/>
              </w:rPr>
              <w:t>เงินลงทุนในตราสารหนี้และตราสารทุนที่วัดมูลค่าด้วยมูลค่ายุติธรรมผ่านกำไรหรือขาดทุน</w:t>
            </w:r>
          </w:p>
        </w:tc>
        <w:tc>
          <w:tcPr>
            <w:tcW w:w="997" w:type="dxa"/>
            <w:shd w:val="clear" w:color="auto" w:fill="auto"/>
            <w:vAlign w:val="bottom"/>
          </w:tcPr>
          <w:p w14:paraId="66D49C99" w14:textId="77777777" w:rsidR="005E5193" w:rsidRDefault="005E5193">
            <w:pPr>
              <w:tabs>
                <w:tab w:val="left" w:pos="360"/>
                <w:tab w:val="left" w:pos="1440"/>
              </w:tabs>
              <w:ind w:left="-57"/>
              <w:jc w:val="right"/>
              <w:rPr>
                <w:rFonts w:asciiTheme="minorBidi" w:hAnsiTheme="minorBidi" w:cstheme="minorBidi"/>
                <w:sz w:val="22"/>
                <w:szCs w:val="22"/>
              </w:rPr>
            </w:pPr>
          </w:p>
        </w:tc>
        <w:tc>
          <w:tcPr>
            <w:tcW w:w="944" w:type="dxa"/>
            <w:gridSpan w:val="2"/>
          </w:tcPr>
          <w:p w14:paraId="05887D17" w14:textId="77777777" w:rsidR="005E5193" w:rsidRDefault="005E5193">
            <w:pPr>
              <w:tabs>
                <w:tab w:val="left" w:pos="360"/>
                <w:tab w:val="left" w:pos="1440"/>
              </w:tabs>
              <w:ind w:left="-45"/>
              <w:jc w:val="right"/>
              <w:rPr>
                <w:rFonts w:asciiTheme="minorBidi" w:hAnsiTheme="minorBidi" w:cstheme="minorBidi"/>
                <w:sz w:val="22"/>
                <w:szCs w:val="22"/>
              </w:rPr>
            </w:pPr>
          </w:p>
        </w:tc>
        <w:tc>
          <w:tcPr>
            <w:tcW w:w="1107" w:type="dxa"/>
            <w:vAlign w:val="bottom"/>
          </w:tcPr>
          <w:p w14:paraId="60339739" w14:textId="77777777" w:rsidR="005E5193" w:rsidRDefault="005E5193">
            <w:pPr>
              <w:tabs>
                <w:tab w:val="left" w:pos="360"/>
                <w:tab w:val="left" w:pos="1440"/>
              </w:tabs>
              <w:ind w:left="-45"/>
              <w:jc w:val="right"/>
              <w:rPr>
                <w:rFonts w:asciiTheme="minorBidi" w:hAnsiTheme="minorBidi" w:cstheme="minorBidi"/>
                <w:sz w:val="22"/>
                <w:szCs w:val="22"/>
              </w:rPr>
            </w:pPr>
          </w:p>
        </w:tc>
        <w:tc>
          <w:tcPr>
            <w:tcW w:w="969" w:type="dxa"/>
          </w:tcPr>
          <w:p w14:paraId="363D4491" w14:textId="77777777" w:rsidR="005E5193" w:rsidRDefault="005E5193">
            <w:pPr>
              <w:tabs>
                <w:tab w:val="left" w:pos="360"/>
                <w:tab w:val="left" w:pos="1440"/>
              </w:tabs>
              <w:ind w:left="-116" w:right="43"/>
              <w:jc w:val="right"/>
              <w:rPr>
                <w:rFonts w:asciiTheme="minorBidi" w:hAnsiTheme="minorBidi" w:cstheme="minorBidi"/>
                <w:sz w:val="22"/>
                <w:szCs w:val="22"/>
              </w:rPr>
            </w:pPr>
          </w:p>
        </w:tc>
        <w:tc>
          <w:tcPr>
            <w:tcW w:w="969" w:type="dxa"/>
          </w:tcPr>
          <w:p w14:paraId="677C46DD" w14:textId="77777777" w:rsidR="005E5193" w:rsidRDefault="005E5193">
            <w:pPr>
              <w:tabs>
                <w:tab w:val="left" w:pos="360"/>
                <w:tab w:val="left" w:pos="1440"/>
              </w:tabs>
              <w:ind w:left="-116" w:right="43"/>
              <w:jc w:val="right"/>
              <w:rPr>
                <w:rFonts w:asciiTheme="minorBidi" w:hAnsiTheme="minorBidi" w:cstheme="minorBidi"/>
                <w:sz w:val="22"/>
                <w:szCs w:val="22"/>
              </w:rPr>
            </w:pPr>
          </w:p>
        </w:tc>
        <w:tc>
          <w:tcPr>
            <w:tcW w:w="969" w:type="dxa"/>
            <w:vAlign w:val="bottom"/>
          </w:tcPr>
          <w:p w14:paraId="25B78479" w14:textId="77777777" w:rsidR="005E5193" w:rsidRDefault="005E5193">
            <w:pPr>
              <w:tabs>
                <w:tab w:val="left" w:pos="360"/>
                <w:tab w:val="left" w:pos="1440"/>
              </w:tabs>
              <w:ind w:left="-116" w:right="43"/>
              <w:jc w:val="right"/>
              <w:rPr>
                <w:rFonts w:asciiTheme="minorBidi" w:hAnsiTheme="minorBidi" w:cstheme="minorBidi"/>
                <w:sz w:val="22"/>
                <w:szCs w:val="22"/>
              </w:rPr>
            </w:pPr>
          </w:p>
        </w:tc>
      </w:tr>
      <w:tr w:rsidR="005E5193" w14:paraId="5368AED7" w14:textId="77777777">
        <w:trPr>
          <w:cantSplit/>
          <w:trHeight w:val="20"/>
        </w:trPr>
        <w:tc>
          <w:tcPr>
            <w:tcW w:w="3287" w:type="dxa"/>
            <w:vAlign w:val="bottom"/>
          </w:tcPr>
          <w:p w14:paraId="207EE1B8" w14:textId="77777777" w:rsidR="005E5193" w:rsidRDefault="00F36FBE">
            <w:pPr>
              <w:numPr>
                <w:ilvl w:val="0"/>
                <w:numId w:val="1"/>
              </w:numPr>
              <w:ind w:left="452" w:right="-144" w:hanging="166"/>
              <w:rPr>
                <w:rFonts w:asciiTheme="minorBidi" w:hAnsiTheme="minorBidi" w:cstheme="minorBidi"/>
                <w:sz w:val="22"/>
                <w:szCs w:val="22"/>
                <w:cs/>
                <w:lang w:eastAsia="zh-CN"/>
              </w:rPr>
            </w:pPr>
            <w:r>
              <w:rPr>
                <w:rFonts w:asciiTheme="minorBidi" w:hAnsiTheme="minorBidi" w:cstheme="minorBidi"/>
                <w:sz w:val="22"/>
                <w:szCs w:val="22"/>
                <w:cs/>
              </w:rPr>
              <w:t>เงินลงทุนในกองทุน</w:t>
            </w:r>
            <w:r>
              <w:rPr>
                <w:rStyle w:val="PageNumber"/>
                <w:rFonts w:asciiTheme="minorBidi" w:hAnsiTheme="minorBidi" w:cstheme="minorBidi"/>
                <w:sz w:val="22"/>
                <w:szCs w:val="22"/>
                <w:cs/>
              </w:rPr>
              <w:t>รวมตลาดเงิน</w:t>
            </w:r>
          </w:p>
        </w:tc>
        <w:tc>
          <w:tcPr>
            <w:tcW w:w="997" w:type="dxa"/>
            <w:shd w:val="clear" w:color="auto" w:fill="auto"/>
            <w:vAlign w:val="bottom"/>
          </w:tcPr>
          <w:p w14:paraId="3EA61C59" w14:textId="77777777" w:rsidR="005E5193" w:rsidRDefault="00F36FBE">
            <w:pPr>
              <w:tabs>
                <w:tab w:val="left" w:pos="360"/>
                <w:tab w:val="left" w:pos="1440"/>
              </w:tabs>
              <w:ind w:left="-57"/>
              <w:jc w:val="right"/>
              <w:rPr>
                <w:rFonts w:asciiTheme="minorBidi" w:hAnsiTheme="minorBidi" w:cstheme="minorBidi"/>
                <w:sz w:val="22"/>
                <w:szCs w:val="22"/>
              </w:rPr>
            </w:pPr>
            <w:r>
              <w:rPr>
                <w:rFonts w:asciiTheme="minorBidi" w:hAnsiTheme="minorBidi" w:cstheme="minorBidi"/>
                <w:sz w:val="22"/>
                <w:szCs w:val="22"/>
              </w:rPr>
              <w:t>199,678</w:t>
            </w:r>
          </w:p>
        </w:tc>
        <w:tc>
          <w:tcPr>
            <w:tcW w:w="944" w:type="dxa"/>
            <w:gridSpan w:val="2"/>
            <w:vAlign w:val="bottom"/>
          </w:tcPr>
          <w:p w14:paraId="059A4745" w14:textId="77777777" w:rsidR="005E5193" w:rsidRDefault="00F36FBE">
            <w:pPr>
              <w:tabs>
                <w:tab w:val="left" w:pos="360"/>
                <w:tab w:val="left" w:pos="1440"/>
              </w:tabs>
              <w:ind w:left="-45"/>
              <w:jc w:val="right"/>
              <w:rPr>
                <w:rFonts w:asciiTheme="minorBidi" w:hAnsiTheme="minorBidi" w:cstheme="minorBidi"/>
                <w:sz w:val="22"/>
                <w:szCs w:val="22"/>
              </w:rPr>
            </w:pPr>
            <w:r>
              <w:rPr>
                <w:rFonts w:asciiTheme="minorBidi" w:hAnsiTheme="minorBidi" w:cstheme="minorBidi"/>
                <w:sz w:val="22"/>
                <w:szCs w:val="22"/>
              </w:rPr>
              <w:fldChar w:fldCharType="begin"/>
            </w:r>
            <w:r>
              <w:rPr>
                <w:rFonts w:asciiTheme="minorBidi" w:hAnsiTheme="minorBidi"/>
                <w:sz w:val="22"/>
                <w:szCs w:val="22"/>
                <w:cs/>
              </w:rPr>
              <w:instrText xml:space="preserve"> =</w:instrText>
            </w:r>
            <w:r>
              <w:rPr>
                <w:rFonts w:asciiTheme="minorBidi" w:hAnsiTheme="minorBidi" w:cstheme="minorBidi"/>
                <w:sz w:val="22"/>
                <w:szCs w:val="22"/>
              </w:rPr>
              <w:instrText xml:space="preserve">157020 \# </w:instrText>
            </w:r>
            <w:r>
              <w:rPr>
                <w:rFonts w:asciiTheme="minorBidi" w:hAnsiTheme="minorBidi"/>
                <w:sz w:val="22"/>
                <w:szCs w:val="22"/>
                <w:cs/>
              </w:rPr>
              <w:instrText>"</w:instrText>
            </w:r>
            <w:r>
              <w:rPr>
                <w:rFonts w:asciiTheme="minorBidi" w:hAnsiTheme="minorBidi" w:cstheme="minorBidi"/>
                <w:sz w:val="22"/>
                <w:szCs w:val="22"/>
              </w:rPr>
              <w:instrText>#,##0</w:instrText>
            </w:r>
            <w:r>
              <w:rPr>
                <w:rFonts w:asciiTheme="minorBidi" w:hAnsiTheme="minorBidi"/>
                <w:sz w:val="22"/>
                <w:szCs w:val="22"/>
                <w:cs/>
              </w:rPr>
              <w:instrText xml:space="preserve">" </w:instrText>
            </w:r>
            <w:r>
              <w:rPr>
                <w:rFonts w:asciiTheme="minorBidi" w:hAnsiTheme="minorBidi" w:cstheme="minorBidi"/>
                <w:sz w:val="22"/>
                <w:szCs w:val="22"/>
              </w:rPr>
              <w:fldChar w:fldCharType="separate"/>
            </w:r>
            <w:r>
              <w:rPr>
                <w:rFonts w:asciiTheme="minorBidi" w:hAnsiTheme="minorBidi" w:cstheme="minorBidi"/>
                <w:noProof/>
                <w:sz w:val="22"/>
                <w:szCs w:val="22"/>
              </w:rPr>
              <w:t>157,020</w:t>
            </w:r>
            <w:r>
              <w:rPr>
                <w:rFonts w:asciiTheme="minorBidi" w:hAnsiTheme="minorBidi" w:cstheme="minorBidi"/>
                <w:sz w:val="22"/>
                <w:szCs w:val="22"/>
              </w:rPr>
              <w:fldChar w:fldCharType="end"/>
            </w:r>
          </w:p>
        </w:tc>
        <w:tc>
          <w:tcPr>
            <w:tcW w:w="1107" w:type="dxa"/>
            <w:vAlign w:val="bottom"/>
          </w:tcPr>
          <w:p w14:paraId="0AACD9BE" w14:textId="77777777" w:rsidR="005E5193" w:rsidRDefault="00F36FBE">
            <w:pPr>
              <w:tabs>
                <w:tab w:val="left" w:pos="360"/>
                <w:tab w:val="left" w:pos="1440"/>
              </w:tabs>
              <w:ind w:left="-45"/>
              <w:jc w:val="right"/>
              <w:rPr>
                <w:rFonts w:asciiTheme="minorBidi" w:hAnsiTheme="minorBidi" w:cstheme="minorBidi"/>
                <w:sz w:val="22"/>
                <w:szCs w:val="22"/>
              </w:rPr>
            </w:pPr>
            <w:r>
              <w:rPr>
                <w:rFonts w:asciiTheme="minorBidi" w:hAnsiTheme="minorBidi" w:cstheme="minorBidi"/>
                <w:sz w:val="22"/>
                <w:szCs w:val="22"/>
              </w:rPr>
              <w:t>189,368</w:t>
            </w:r>
          </w:p>
        </w:tc>
        <w:tc>
          <w:tcPr>
            <w:tcW w:w="969" w:type="dxa"/>
            <w:vAlign w:val="bottom"/>
          </w:tcPr>
          <w:p w14:paraId="2429FFED" w14:textId="77777777" w:rsidR="005E5193" w:rsidRDefault="00F36FBE">
            <w:pPr>
              <w:ind w:left="-1"/>
              <w:jc w:val="right"/>
              <w:rPr>
                <w:rFonts w:asciiTheme="minorBidi" w:hAnsiTheme="minorBidi" w:cstheme="minorBidi"/>
                <w:sz w:val="22"/>
                <w:szCs w:val="22"/>
              </w:rPr>
            </w:pPr>
            <w:r>
              <w:rPr>
                <w:rFonts w:asciiTheme="minorBidi" w:hAnsiTheme="minorBidi" w:cstheme="minorBidi"/>
                <w:sz w:val="22"/>
                <w:szCs w:val="22"/>
              </w:rPr>
              <w:fldChar w:fldCharType="begin"/>
            </w:r>
            <w:r>
              <w:rPr>
                <w:rFonts w:asciiTheme="minorBidi" w:hAnsiTheme="minorBidi"/>
                <w:sz w:val="22"/>
                <w:szCs w:val="22"/>
                <w:cs/>
              </w:rPr>
              <w:instrText xml:space="preserve"> =</w:instrText>
            </w:r>
            <w:r>
              <w:rPr>
                <w:rFonts w:asciiTheme="minorBidi" w:hAnsiTheme="minorBidi" w:cstheme="minorBidi"/>
                <w:sz w:val="22"/>
                <w:szCs w:val="22"/>
              </w:rPr>
              <w:instrText xml:space="preserve">127927 \# </w:instrText>
            </w:r>
            <w:r>
              <w:rPr>
                <w:rFonts w:asciiTheme="minorBidi" w:hAnsiTheme="minorBidi"/>
                <w:sz w:val="22"/>
                <w:szCs w:val="22"/>
                <w:cs/>
              </w:rPr>
              <w:instrText>"</w:instrText>
            </w:r>
            <w:r>
              <w:rPr>
                <w:rFonts w:asciiTheme="minorBidi" w:hAnsiTheme="minorBidi" w:cstheme="minorBidi"/>
                <w:sz w:val="22"/>
                <w:szCs w:val="22"/>
              </w:rPr>
              <w:instrText>#,##0</w:instrText>
            </w:r>
            <w:r>
              <w:rPr>
                <w:rFonts w:asciiTheme="minorBidi" w:hAnsiTheme="minorBidi"/>
                <w:sz w:val="22"/>
                <w:szCs w:val="22"/>
                <w:cs/>
              </w:rPr>
              <w:instrText xml:space="preserve">" </w:instrText>
            </w:r>
            <w:r>
              <w:rPr>
                <w:rFonts w:asciiTheme="minorBidi" w:hAnsiTheme="minorBidi" w:cstheme="minorBidi"/>
                <w:sz w:val="22"/>
                <w:szCs w:val="22"/>
              </w:rPr>
              <w:fldChar w:fldCharType="separate"/>
            </w:r>
            <w:r>
              <w:rPr>
                <w:rFonts w:asciiTheme="minorBidi" w:hAnsiTheme="minorBidi" w:cstheme="minorBidi"/>
                <w:noProof/>
                <w:sz w:val="22"/>
                <w:szCs w:val="22"/>
              </w:rPr>
              <w:t>127,927</w:t>
            </w:r>
            <w:r>
              <w:rPr>
                <w:rFonts w:asciiTheme="minorBidi" w:hAnsiTheme="minorBidi" w:cstheme="minorBidi"/>
                <w:sz w:val="22"/>
                <w:szCs w:val="22"/>
              </w:rPr>
              <w:fldChar w:fldCharType="end"/>
            </w:r>
          </w:p>
        </w:tc>
        <w:tc>
          <w:tcPr>
            <w:tcW w:w="969" w:type="dxa"/>
            <w:vAlign w:val="center"/>
          </w:tcPr>
          <w:p w14:paraId="7A4BFFE2" w14:textId="77777777" w:rsidR="005E5193" w:rsidRDefault="00F36FBE">
            <w:pPr>
              <w:tabs>
                <w:tab w:val="decimal" w:pos="594"/>
              </w:tabs>
              <w:ind w:left="-1"/>
              <w:rPr>
                <w:rFonts w:asciiTheme="minorBidi" w:hAnsiTheme="minorBidi" w:cstheme="minorBidi"/>
                <w:sz w:val="22"/>
                <w:szCs w:val="22"/>
              </w:rPr>
            </w:pPr>
            <w:r>
              <w:rPr>
                <w:rFonts w:asciiTheme="minorBidi" w:hAnsiTheme="minorBidi"/>
                <w:sz w:val="22"/>
                <w:szCs w:val="22"/>
                <w:cs/>
              </w:rPr>
              <w:t>-</w:t>
            </w:r>
          </w:p>
        </w:tc>
        <w:tc>
          <w:tcPr>
            <w:tcW w:w="969" w:type="dxa"/>
            <w:vAlign w:val="center"/>
          </w:tcPr>
          <w:p w14:paraId="50A48AAB" w14:textId="77777777" w:rsidR="005E5193" w:rsidRDefault="00F36FBE">
            <w:pPr>
              <w:tabs>
                <w:tab w:val="decimal" w:pos="594"/>
                <w:tab w:val="left" w:pos="1440"/>
              </w:tabs>
              <w:ind w:left="28"/>
              <w:rPr>
                <w:rFonts w:asciiTheme="minorBidi" w:hAnsiTheme="minorBidi" w:cstheme="minorBidi"/>
                <w:sz w:val="22"/>
                <w:szCs w:val="22"/>
                <w:cs/>
              </w:rPr>
            </w:pPr>
            <w:r>
              <w:rPr>
                <w:rFonts w:asciiTheme="minorBidi" w:hAnsiTheme="minorBidi" w:cstheme="minorBidi"/>
                <w:sz w:val="22"/>
                <w:szCs w:val="22"/>
              </w:rPr>
              <w:tab/>
            </w:r>
            <w:r>
              <w:rPr>
                <w:rFonts w:asciiTheme="minorBidi" w:hAnsiTheme="minorBidi"/>
                <w:sz w:val="22"/>
                <w:szCs w:val="22"/>
                <w:cs/>
              </w:rPr>
              <w:t>-</w:t>
            </w:r>
          </w:p>
        </w:tc>
      </w:tr>
      <w:tr w:rsidR="005E5193" w14:paraId="6CCAE218" w14:textId="77777777">
        <w:trPr>
          <w:cantSplit/>
          <w:trHeight w:val="20"/>
        </w:trPr>
        <w:tc>
          <w:tcPr>
            <w:tcW w:w="3287" w:type="dxa"/>
            <w:vAlign w:val="bottom"/>
          </w:tcPr>
          <w:p w14:paraId="72085D72" w14:textId="77777777" w:rsidR="005E5193" w:rsidRDefault="00F36FBE">
            <w:pPr>
              <w:numPr>
                <w:ilvl w:val="0"/>
                <w:numId w:val="1"/>
              </w:numPr>
              <w:ind w:left="452" w:right="-144" w:hanging="166"/>
              <w:rPr>
                <w:rFonts w:asciiTheme="minorBidi" w:hAnsiTheme="minorBidi" w:cstheme="minorBidi"/>
                <w:sz w:val="22"/>
                <w:szCs w:val="22"/>
                <w:cs/>
                <w:lang w:eastAsia="zh-CN"/>
              </w:rPr>
            </w:pPr>
            <w:r>
              <w:rPr>
                <w:rStyle w:val="PageNumber"/>
                <w:rFonts w:asciiTheme="minorBidi" w:hAnsiTheme="minorBidi" w:cstheme="minorBidi"/>
                <w:sz w:val="22"/>
                <w:szCs w:val="22"/>
                <w:cs/>
              </w:rPr>
              <w:t>เงิน</w:t>
            </w:r>
            <w:r>
              <w:rPr>
                <w:rFonts w:asciiTheme="minorBidi" w:hAnsiTheme="minorBidi" w:cstheme="minorBidi"/>
                <w:sz w:val="22"/>
                <w:szCs w:val="22"/>
                <w:cs/>
                <w:lang w:eastAsia="zh-CN"/>
              </w:rPr>
              <w:t>ลงทุนในกองทุนรวมตราสารหนี้</w:t>
            </w:r>
          </w:p>
        </w:tc>
        <w:tc>
          <w:tcPr>
            <w:tcW w:w="997" w:type="dxa"/>
            <w:shd w:val="clear" w:color="auto" w:fill="auto"/>
            <w:vAlign w:val="bottom"/>
          </w:tcPr>
          <w:p w14:paraId="45F5DB78" w14:textId="77777777" w:rsidR="005E5193" w:rsidRDefault="00F36FBE">
            <w:pPr>
              <w:tabs>
                <w:tab w:val="left" w:pos="360"/>
                <w:tab w:val="left" w:pos="1440"/>
              </w:tabs>
              <w:ind w:left="-57"/>
              <w:jc w:val="right"/>
              <w:rPr>
                <w:rFonts w:asciiTheme="minorBidi" w:hAnsiTheme="minorBidi" w:cstheme="minorBidi"/>
                <w:sz w:val="22"/>
                <w:szCs w:val="22"/>
              </w:rPr>
            </w:pPr>
            <w:r>
              <w:rPr>
                <w:rFonts w:asciiTheme="minorBidi" w:hAnsiTheme="minorBidi" w:cstheme="minorBidi"/>
                <w:sz w:val="22"/>
                <w:szCs w:val="22"/>
              </w:rPr>
              <w:t>96,058</w:t>
            </w:r>
          </w:p>
        </w:tc>
        <w:tc>
          <w:tcPr>
            <w:tcW w:w="944" w:type="dxa"/>
            <w:gridSpan w:val="2"/>
            <w:vAlign w:val="bottom"/>
          </w:tcPr>
          <w:p w14:paraId="03F16A95" w14:textId="77777777" w:rsidR="005E5193" w:rsidRDefault="00F36FBE">
            <w:pPr>
              <w:tabs>
                <w:tab w:val="left" w:pos="360"/>
                <w:tab w:val="left" w:pos="1440"/>
              </w:tabs>
              <w:ind w:left="-45"/>
              <w:jc w:val="right"/>
              <w:rPr>
                <w:rFonts w:asciiTheme="minorBidi" w:hAnsiTheme="minorBidi" w:cstheme="minorBidi"/>
                <w:sz w:val="22"/>
                <w:szCs w:val="22"/>
              </w:rPr>
            </w:pPr>
            <w:r>
              <w:rPr>
                <w:rFonts w:asciiTheme="minorBidi" w:hAnsiTheme="minorBidi" w:cstheme="minorBidi"/>
                <w:sz w:val="22"/>
                <w:szCs w:val="22"/>
              </w:rPr>
              <w:fldChar w:fldCharType="begin"/>
            </w:r>
            <w:r>
              <w:rPr>
                <w:rFonts w:asciiTheme="minorBidi" w:hAnsiTheme="minorBidi"/>
                <w:sz w:val="22"/>
                <w:szCs w:val="22"/>
                <w:cs/>
              </w:rPr>
              <w:instrText xml:space="preserve"> =</w:instrText>
            </w:r>
            <w:r>
              <w:rPr>
                <w:rFonts w:asciiTheme="minorBidi" w:hAnsiTheme="minorBidi" w:cstheme="minorBidi"/>
                <w:sz w:val="22"/>
                <w:szCs w:val="22"/>
              </w:rPr>
              <w:instrText xml:space="preserve">96058 \# </w:instrText>
            </w:r>
            <w:r>
              <w:rPr>
                <w:rFonts w:asciiTheme="minorBidi" w:hAnsiTheme="minorBidi"/>
                <w:sz w:val="22"/>
                <w:szCs w:val="22"/>
                <w:cs/>
              </w:rPr>
              <w:instrText>"</w:instrText>
            </w:r>
            <w:r>
              <w:rPr>
                <w:rFonts w:asciiTheme="minorBidi" w:hAnsiTheme="minorBidi" w:cstheme="minorBidi"/>
                <w:sz w:val="22"/>
                <w:szCs w:val="22"/>
              </w:rPr>
              <w:instrText>#,##0</w:instrText>
            </w:r>
            <w:r>
              <w:rPr>
                <w:rFonts w:asciiTheme="minorBidi" w:hAnsiTheme="minorBidi"/>
                <w:sz w:val="22"/>
                <w:szCs w:val="22"/>
                <w:cs/>
              </w:rPr>
              <w:instrText xml:space="preserve">" </w:instrText>
            </w:r>
            <w:r>
              <w:rPr>
                <w:rFonts w:asciiTheme="minorBidi" w:hAnsiTheme="minorBidi" w:cstheme="minorBidi"/>
                <w:sz w:val="22"/>
                <w:szCs w:val="22"/>
              </w:rPr>
              <w:fldChar w:fldCharType="separate"/>
            </w:r>
            <w:r>
              <w:rPr>
                <w:rFonts w:asciiTheme="minorBidi" w:hAnsiTheme="minorBidi" w:cstheme="minorBidi"/>
                <w:noProof/>
                <w:sz w:val="22"/>
                <w:szCs w:val="22"/>
              </w:rPr>
              <w:t>96,058</w:t>
            </w:r>
            <w:r>
              <w:rPr>
                <w:rFonts w:asciiTheme="minorBidi" w:hAnsiTheme="minorBidi" w:cstheme="minorBidi"/>
                <w:sz w:val="22"/>
                <w:szCs w:val="22"/>
              </w:rPr>
              <w:fldChar w:fldCharType="end"/>
            </w:r>
          </w:p>
        </w:tc>
        <w:tc>
          <w:tcPr>
            <w:tcW w:w="1107" w:type="dxa"/>
            <w:vAlign w:val="bottom"/>
          </w:tcPr>
          <w:p w14:paraId="5F927D64" w14:textId="77777777" w:rsidR="005E5193" w:rsidRDefault="00F36FBE">
            <w:pPr>
              <w:tabs>
                <w:tab w:val="left" w:pos="360"/>
                <w:tab w:val="left" w:pos="1440"/>
              </w:tabs>
              <w:ind w:left="-45"/>
              <w:jc w:val="right"/>
              <w:rPr>
                <w:rFonts w:asciiTheme="minorBidi" w:hAnsiTheme="minorBidi" w:cstheme="minorBidi"/>
                <w:sz w:val="22"/>
                <w:szCs w:val="22"/>
              </w:rPr>
            </w:pPr>
            <w:r>
              <w:rPr>
                <w:rFonts w:asciiTheme="minorBidi" w:hAnsiTheme="minorBidi" w:cstheme="minorBidi"/>
                <w:sz w:val="22"/>
                <w:szCs w:val="22"/>
              </w:rPr>
              <w:t>96,058</w:t>
            </w:r>
          </w:p>
        </w:tc>
        <w:tc>
          <w:tcPr>
            <w:tcW w:w="969" w:type="dxa"/>
            <w:vAlign w:val="bottom"/>
          </w:tcPr>
          <w:p w14:paraId="11E14610" w14:textId="77777777" w:rsidR="005E5193" w:rsidRDefault="00F36FBE">
            <w:pPr>
              <w:ind w:left="-1"/>
              <w:jc w:val="right"/>
              <w:rPr>
                <w:rFonts w:asciiTheme="minorBidi" w:hAnsiTheme="minorBidi" w:cstheme="minorBidi"/>
                <w:sz w:val="22"/>
                <w:szCs w:val="22"/>
              </w:rPr>
            </w:pPr>
            <w:r>
              <w:rPr>
                <w:rFonts w:asciiTheme="minorBidi" w:hAnsiTheme="minorBidi" w:cstheme="minorBidi"/>
                <w:sz w:val="22"/>
                <w:szCs w:val="22"/>
              </w:rPr>
              <w:fldChar w:fldCharType="begin"/>
            </w:r>
            <w:r>
              <w:rPr>
                <w:rFonts w:asciiTheme="minorBidi" w:hAnsiTheme="minorBidi"/>
                <w:sz w:val="22"/>
                <w:szCs w:val="22"/>
                <w:cs/>
              </w:rPr>
              <w:instrText xml:space="preserve"> =</w:instrText>
            </w:r>
            <w:r>
              <w:rPr>
                <w:rFonts w:asciiTheme="minorBidi" w:hAnsiTheme="minorBidi" w:cstheme="minorBidi"/>
                <w:sz w:val="22"/>
                <w:szCs w:val="22"/>
              </w:rPr>
              <w:instrText xml:space="preserve">96058 \# </w:instrText>
            </w:r>
            <w:r>
              <w:rPr>
                <w:rFonts w:asciiTheme="minorBidi" w:hAnsiTheme="minorBidi"/>
                <w:sz w:val="22"/>
                <w:szCs w:val="22"/>
                <w:cs/>
              </w:rPr>
              <w:instrText>"</w:instrText>
            </w:r>
            <w:r>
              <w:rPr>
                <w:rFonts w:asciiTheme="minorBidi" w:hAnsiTheme="minorBidi" w:cstheme="minorBidi"/>
                <w:sz w:val="22"/>
                <w:szCs w:val="22"/>
              </w:rPr>
              <w:instrText>#,##0</w:instrText>
            </w:r>
            <w:r>
              <w:rPr>
                <w:rFonts w:asciiTheme="minorBidi" w:hAnsiTheme="minorBidi"/>
                <w:sz w:val="22"/>
                <w:szCs w:val="22"/>
                <w:cs/>
              </w:rPr>
              <w:instrText xml:space="preserve">" </w:instrText>
            </w:r>
            <w:r>
              <w:rPr>
                <w:rFonts w:asciiTheme="minorBidi" w:hAnsiTheme="minorBidi" w:cstheme="minorBidi"/>
                <w:sz w:val="22"/>
                <w:szCs w:val="22"/>
              </w:rPr>
              <w:fldChar w:fldCharType="separate"/>
            </w:r>
            <w:r>
              <w:rPr>
                <w:rFonts w:asciiTheme="minorBidi" w:hAnsiTheme="minorBidi" w:cstheme="minorBidi"/>
                <w:noProof/>
                <w:sz w:val="22"/>
                <w:szCs w:val="22"/>
              </w:rPr>
              <w:t>96,058</w:t>
            </w:r>
            <w:r>
              <w:rPr>
                <w:rFonts w:asciiTheme="minorBidi" w:hAnsiTheme="minorBidi" w:cstheme="minorBidi"/>
                <w:sz w:val="22"/>
                <w:szCs w:val="22"/>
              </w:rPr>
              <w:fldChar w:fldCharType="end"/>
            </w:r>
          </w:p>
        </w:tc>
        <w:tc>
          <w:tcPr>
            <w:tcW w:w="969" w:type="dxa"/>
            <w:vAlign w:val="center"/>
          </w:tcPr>
          <w:p w14:paraId="0A499A66" w14:textId="77777777" w:rsidR="005E5193" w:rsidRDefault="00F36FBE">
            <w:pPr>
              <w:tabs>
                <w:tab w:val="decimal" w:pos="594"/>
              </w:tabs>
              <w:ind w:left="-1"/>
              <w:rPr>
                <w:rFonts w:asciiTheme="minorBidi" w:hAnsiTheme="minorBidi" w:cstheme="minorBidi"/>
                <w:sz w:val="22"/>
                <w:szCs w:val="22"/>
                <w:cs/>
              </w:rPr>
            </w:pPr>
            <w:r>
              <w:rPr>
                <w:rFonts w:asciiTheme="minorBidi" w:hAnsiTheme="minorBidi"/>
                <w:sz w:val="22"/>
                <w:szCs w:val="22"/>
                <w:cs/>
              </w:rPr>
              <w:t>-</w:t>
            </w:r>
          </w:p>
        </w:tc>
        <w:tc>
          <w:tcPr>
            <w:tcW w:w="969" w:type="dxa"/>
            <w:vAlign w:val="center"/>
          </w:tcPr>
          <w:p w14:paraId="44B4F294" w14:textId="77777777" w:rsidR="005E5193" w:rsidRDefault="00F36FBE">
            <w:pPr>
              <w:tabs>
                <w:tab w:val="decimal" w:pos="589"/>
                <w:tab w:val="left" w:pos="1440"/>
              </w:tabs>
              <w:ind w:left="28"/>
              <w:rPr>
                <w:rFonts w:asciiTheme="minorBidi" w:hAnsiTheme="minorBidi" w:cstheme="minorBidi"/>
                <w:sz w:val="22"/>
                <w:szCs w:val="22"/>
                <w:cs/>
              </w:rPr>
            </w:pPr>
            <w:r>
              <w:rPr>
                <w:rFonts w:asciiTheme="minorBidi" w:hAnsiTheme="minorBidi" w:cstheme="minorBidi"/>
                <w:sz w:val="22"/>
                <w:szCs w:val="22"/>
              </w:rPr>
              <w:tab/>
            </w:r>
            <w:r>
              <w:rPr>
                <w:rFonts w:asciiTheme="minorBidi" w:hAnsiTheme="minorBidi"/>
                <w:sz w:val="22"/>
                <w:szCs w:val="22"/>
                <w:cs/>
              </w:rPr>
              <w:t>-</w:t>
            </w:r>
          </w:p>
        </w:tc>
      </w:tr>
      <w:tr w:rsidR="005E5193" w14:paraId="21616EE9" w14:textId="77777777">
        <w:trPr>
          <w:cantSplit/>
          <w:trHeight w:val="20"/>
        </w:trPr>
        <w:tc>
          <w:tcPr>
            <w:tcW w:w="3287" w:type="dxa"/>
            <w:vAlign w:val="bottom"/>
          </w:tcPr>
          <w:p w14:paraId="3E5093C0" w14:textId="77777777" w:rsidR="005E5193" w:rsidRDefault="00F36FBE">
            <w:pPr>
              <w:numPr>
                <w:ilvl w:val="0"/>
                <w:numId w:val="1"/>
              </w:numPr>
              <w:ind w:left="452" w:right="-144" w:hanging="166"/>
              <w:rPr>
                <w:rFonts w:asciiTheme="minorBidi" w:hAnsiTheme="minorBidi" w:cstheme="minorBidi"/>
                <w:sz w:val="22"/>
                <w:szCs w:val="22"/>
                <w:cs/>
              </w:rPr>
            </w:pPr>
            <w:r>
              <w:rPr>
                <w:sz w:val="22"/>
                <w:szCs w:val="22"/>
                <w:cs/>
              </w:rPr>
              <w:t>เงินลงทุนในตราสารทุนที่จดทะเบียนในตลา</w:t>
            </w:r>
            <w:r>
              <w:rPr>
                <w:rFonts w:hint="cs"/>
                <w:sz w:val="22"/>
                <w:szCs w:val="22"/>
                <w:cs/>
              </w:rPr>
              <w:t>ด</w:t>
            </w:r>
            <w:r>
              <w:rPr>
                <w:sz w:val="22"/>
                <w:szCs w:val="22"/>
                <w:cs/>
              </w:rPr>
              <w:t>หลักทรัพย์</w:t>
            </w:r>
          </w:p>
        </w:tc>
        <w:tc>
          <w:tcPr>
            <w:tcW w:w="997" w:type="dxa"/>
            <w:shd w:val="clear" w:color="auto" w:fill="auto"/>
            <w:vAlign w:val="bottom"/>
          </w:tcPr>
          <w:p w14:paraId="34410F48" w14:textId="77777777" w:rsidR="005E5193" w:rsidRDefault="00F36FBE">
            <w:pPr>
              <w:tabs>
                <w:tab w:val="left" w:pos="360"/>
                <w:tab w:val="left" w:pos="1440"/>
              </w:tabs>
              <w:ind w:left="-57"/>
              <w:jc w:val="right"/>
              <w:rPr>
                <w:rFonts w:asciiTheme="minorBidi" w:hAnsiTheme="minorBidi" w:cstheme="minorBidi"/>
                <w:sz w:val="22"/>
                <w:szCs w:val="22"/>
              </w:rPr>
            </w:pPr>
            <w:r>
              <w:rPr>
                <w:rFonts w:asciiTheme="minorBidi" w:hAnsiTheme="minorBidi" w:cstheme="minorBidi"/>
                <w:sz w:val="22"/>
                <w:szCs w:val="22"/>
              </w:rPr>
              <w:t>566,527</w:t>
            </w:r>
          </w:p>
        </w:tc>
        <w:tc>
          <w:tcPr>
            <w:tcW w:w="944" w:type="dxa"/>
            <w:gridSpan w:val="2"/>
            <w:vAlign w:val="bottom"/>
          </w:tcPr>
          <w:p w14:paraId="3EF41187" w14:textId="77777777" w:rsidR="005E5193" w:rsidRDefault="00F36FBE">
            <w:pPr>
              <w:tabs>
                <w:tab w:val="left" w:pos="360"/>
                <w:tab w:val="left" w:pos="1440"/>
              </w:tabs>
              <w:ind w:left="-45"/>
              <w:jc w:val="right"/>
              <w:rPr>
                <w:rFonts w:asciiTheme="minorBidi" w:hAnsiTheme="minorBidi" w:cstheme="minorBidi"/>
                <w:sz w:val="22"/>
                <w:szCs w:val="22"/>
              </w:rPr>
            </w:pPr>
            <w:r>
              <w:rPr>
                <w:rFonts w:asciiTheme="minorBidi" w:hAnsiTheme="minorBidi" w:cstheme="minorBidi"/>
                <w:sz w:val="22"/>
                <w:szCs w:val="22"/>
              </w:rPr>
              <w:fldChar w:fldCharType="begin"/>
            </w:r>
            <w:r>
              <w:rPr>
                <w:rFonts w:asciiTheme="minorBidi" w:hAnsiTheme="minorBidi"/>
                <w:sz w:val="22"/>
                <w:szCs w:val="22"/>
                <w:cs/>
              </w:rPr>
              <w:instrText xml:space="preserve"> =</w:instrText>
            </w:r>
            <w:r>
              <w:rPr>
                <w:rFonts w:asciiTheme="minorBidi" w:hAnsiTheme="minorBidi" w:cstheme="minorBidi"/>
                <w:sz w:val="22"/>
                <w:szCs w:val="22"/>
              </w:rPr>
              <w:instrText xml:space="preserve">595589 \# </w:instrText>
            </w:r>
            <w:r>
              <w:rPr>
                <w:rFonts w:asciiTheme="minorBidi" w:hAnsiTheme="minorBidi"/>
                <w:sz w:val="22"/>
                <w:szCs w:val="22"/>
                <w:cs/>
              </w:rPr>
              <w:instrText>"</w:instrText>
            </w:r>
            <w:r>
              <w:rPr>
                <w:rFonts w:asciiTheme="minorBidi" w:hAnsiTheme="minorBidi" w:cstheme="minorBidi"/>
                <w:sz w:val="22"/>
                <w:szCs w:val="22"/>
              </w:rPr>
              <w:instrText>#,##0</w:instrText>
            </w:r>
            <w:r>
              <w:rPr>
                <w:rFonts w:asciiTheme="minorBidi" w:hAnsiTheme="minorBidi"/>
                <w:sz w:val="22"/>
                <w:szCs w:val="22"/>
                <w:cs/>
              </w:rPr>
              <w:instrText xml:space="preserve">" </w:instrText>
            </w:r>
            <w:r>
              <w:rPr>
                <w:rFonts w:asciiTheme="minorBidi" w:hAnsiTheme="minorBidi" w:cstheme="minorBidi"/>
                <w:sz w:val="22"/>
                <w:szCs w:val="22"/>
              </w:rPr>
              <w:fldChar w:fldCharType="separate"/>
            </w:r>
            <w:r>
              <w:rPr>
                <w:rFonts w:asciiTheme="minorBidi" w:hAnsiTheme="minorBidi" w:cstheme="minorBidi"/>
                <w:noProof/>
                <w:sz w:val="22"/>
                <w:szCs w:val="22"/>
              </w:rPr>
              <w:t>595,589</w:t>
            </w:r>
            <w:r>
              <w:rPr>
                <w:rFonts w:asciiTheme="minorBidi" w:hAnsiTheme="minorBidi" w:cstheme="minorBidi"/>
                <w:sz w:val="22"/>
                <w:szCs w:val="22"/>
              </w:rPr>
              <w:fldChar w:fldCharType="end"/>
            </w:r>
          </w:p>
        </w:tc>
        <w:tc>
          <w:tcPr>
            <w:tcW w:w="1107" w:type="dxa"/>
            <w:vAlign w:val="bottom"/>
          </w:tcPr>
          <w:p w14:paraId="34512FC0" w14:textId="77777777" w:rsidR="005E5193" w:rsidRDefault="00F36FBE">
            <w:pPr>
              <w:tabs>
                <w:tab w:val="left" w:pos="360"/>
                <w:tab w:val="left" w:pos="1440"/>
              </w:tabs>
              <w:ind w:left="-45"/>
              <w:jc w:val="right"/>
              <w:rPr>
                <w:rFonts w:asciiTheme="minorBidi" w:hAnsiTheme="minorBidi" w:cstheme="minorBidi"/>
                <w:sz w:val="22"/>
                <w:szCs w:val="22"/>
              </w:rPr>
            </w:pPr>
            <w:r>
              <w:rPr>
                <w:rFonts w:asciiTheme="minorBidi" w:hAnsiTheme="minorBidi" w:cstheme="minorBidi"/>
                <w:sz w:val="22"/>
                <w:szCs w:val="22"/>
              </w:rPr>
              <w:t>566,527</w:t>
            </w:r>
          </w:p>
        </w:tc>
        <w:tc>
          <w:tcPr>
            <w:tcW w:w="969" w:type="dxa"/>
            <w:vAlign w:val="bottom"/>
          </w:tcPr>
          <w:p w14:paraId="29A1AC12" w14:textId="77777777" w:rsidR="005E5193" w:rsidRDefault="00F36FBE">
            <w:pPr>
              <w:ind w:left="-76"/>
              <w:jc w:val="right"/>
              <w:rPr>
                <w:rFonts w:asciiTheme="minorBidi" w:hAnsiTheme="minorBidi" w:cstheme="minorBidi"/>
                <w:sz w:val="22"/>
                <w:szCs w:val="22"/>
              </w:rPr>
            </w:pPr>
            <w:r>
              <w:rPr>
                <w:rFonts w:asciiTheme="minorBidi" w:hAnsiTheme="minorBidi" w:cstheme="minorBidi"/>
                <w:sz w:val="22"/>
                <w:szCs w:val="22"/>
              </w:rPr>
              <w:fldChar w:fldCharType="begin"/>
            </w:r>
            <w:r>
              <w:rPr>
                <w:rFonts w:asciiTheme="minorBidi" w:hAnsiTheme="minorBidi"/>
                <w:sz w:val="22"/>
                <w:szCs w:val="22"/>
                <w:cs/>
              </w:rPr>
              <w:instrText xml:space="preserve"> =</w:instrText>
            </w:r>
            <w:r>
              <w:rPr>
                <w:rFonts w:asciiTheme="minorBidi" w:hAnsiTheme="minorBidi" w:cstheme="minorBidi"/>
                <w:sz w:val="22"/>
                <w:szCs w:val="22"/>
              </w:rPr>
              <w:instrText xml:space="preserve">595589 \# </w:instrText>
            </w:r>
            <w:r>
              <w:rPr>
                <w:rFonts w:asciiTheme="minorBidi" w:hAnsiTheme="minorBidi"/>
                <w:sz w:val="22"/>
                <w:szCs w:val="22"/>
                <w:cs/>
              </w:rPr>
              <w:instrText>"</w:instrText>
            </w:r>
            <w:r>
              <w:rPr>
                <w:rFonts w:asciiTheme="minorBidi" w:hAnsiTheme="minorBidi" w:cstheme="minorBidi"/>
                <w:sz w:val="22"/>
                <w:szCs w:val="22"/>
              </w:rPr>
              <w:instrText>#,##0</w:instrText>
            </w:r>
            <w:r>
              <w:rPr>
                <w:rFonts w:asciiTheme="minorBidi" w:hAnsiTheme="minorBidi"/>
                <w:sz w:val="22"/>
                <w:szCs w:val="22"/>
                <w:cs/>
              </w:rPr>
              <w:instrText xml:space="preserve">" </w:instrText>
            </w:r>
            <w:r>
              <w:rPr>
                <w:rFonts w:asciiTheme="minorBidi" w:hAnsiTheme="minorBidi" w:cstheme="minorBidi"/>
                <w:sz w:val="22"/>
                <w:szCs w:val="22"/>
              </w:rPr>
              <w:fldChar w:fldCharType="separate"/>
            </w:r>
            <w:r>
              <w:rPr>
                <w:rFonts w:asciiTheme="minorBidi" w:hAnsiTheme="minorBidi" w:cstheme="minorBidi"/>
                <w:noProof/>
                <w:sz w:val="22"/>
                <w:szCs w:val="22"/>
              </w:rPr>
              <w:t>595,589</w:t>
            </w:r>
            <w:r>
              <w:rPr>
                <w:rFonts w:asciiTheme="minorBidi" w:hAnsiTheme="minorBidi" w:cstheme="minorBidi"/>
                <w:sz w:val="22"/>
                <w:szCs w:val="22"/>
              </w:rPr>
              <w:fldChar w:fldCharType="end"/>
            </w:r>
          </w:p>
        </w:tc>
        <w:tc>
          <w:tcPr>
            <w:tcW w:w="969" w:type="dxa"/>
            <w:shd w:val="clear" w:color="auto" w:fill="auto"/>
            <w:vAlign w:val="bottom"/>
          </w:tcPr>
          <w:p w14:paraId="3A5307C8" w14:textId="2BD9B3D4" w:rsidR="005E5193" w:rsidRDefault="00F36FBE">
            <w:pPr>
              <w:ind w:left="-76"/>
              <w:jc w:val="right"/>
              <w:rPr>
                <w:rFonts w:asciiTheme="minorBidi" w:hAnsiTheme="minorBidi" w:cstheme="minorBidi"/>
                <w:sz w:val="22"/>
                <w:szCs w:val="22"/>
              </w:rPr>
            </w:pPr>
            <w:r>
              <w:rPr>
                <w:rFonts w:asciiTheme="minorBidi" w:hAnsiTheme="minorBidi" w:cstheme="minorBidi"/>
                <w:sz w:val="22"/>
                <w:szCs w:val="22"/>
              </w:rPr>
              <w:t>12,59</w:t>
            </w:r>
            <w:r w:rsidR="00CC35C3">
              <w:rPr>
                <w:rFonts w:asciiTheme="minorBidi" w:hAnsiTheme="minorBidi" w:cstheme="minorBidi"/>
                <w:sz w:val="22"/>
                <w:szCs w:val="22"/>
              </w:rPr>
              <w:t>5</w:t>
            </w:r>
          </w:p>
        </w:tc>
        <w:tc>
          <w:tcPr>
            <w:tcW w:w="969" w:type="dxa"/>
            <w:shd w:val="clear" w:color="auto" w:fill="auto"/>
            <w:vAlign w:val="bottom"/>
          </w:tcPr>
          <w:p w14:paraId="1E5E43F2" w14:textId="77777777" w:rsidR="005E5193" w:rsidRDefault="00F36FBE">
            <w:pPr>
              <w:ind w:left="28"/>
              <w:jc w:val="right"/>
              <w:rPr>
                <w:rFonts w:asciiTheme="minorBidi" w:hAnsiTheme="minorBidi" w:cstheme="minorBidi"/>
                <w:sz w:val="22"/>
                <w:szCs w:val="22"/>
                <w:cs/>
              </w:rPr>
            </w:pPr>
            <w:r>
              <w:rPr>
                <w:rFonts w:asciiTheme="minorBidi" w:hAnsiTheme="minorBidi"/>
                <w:sz w:val="22"/>
                <w:szCs w:val="22"/>
              </w:rPr>
              <w:t>14,343</w:t>
            </w:r>
          </w:p>
        </w:tc>
      </w:tr>
      <w:tr w:rsidR="005E5193" w14:paraId="30A30593" w14:textId="77777777">
        <w:trPr>
          <w:cantSplit/>
          <w:trHeight w:val="20"/>
        </w:trPr>
        <w:tc>
          <w:tcPr>
            <w:tcW w:w="3287" w:type="dxa"/>
            <w:vAlign w:val="bottom"/>
          </w:tcPr>
          <w:p w14:paraId="31E8ABE0" w14:textId="77777777" w:rsidR="005E5193" w:rsidRDefault="00F36FBE">
            <w:pPr>
              <w:tabs>
                <w:tab w:val="left" w:pos="621"/>
              </w:tabs>
              <w:ind w:left="594" w:hanging="305"/>
              <w:rPr>
                <w:rFonts w:asciiTheme="minorBidi" w:hAnsiTheme="minorBidi" w:cstheme="minorBidi"/>
                <w:sz w:val="22"/>
                <w:szCs w:val="22"/>
                <w:cs/>
              </w:rPr>
            </w:pPr>
            <w:r>
              <w:rPr>
                <w:rFonts w:asciiTheme="minorBidi" w:hAnsiTheme="minorBidi" w:cstheme="minorBidi"/>
                <w:sz w:val="22"/>
                <w:szCs w:val="22"/>
                <w:u w:val="single"/>
                <w:cs/>
              </w:rPr>
              <w:t>บวก</w:t>
            </w:r>
            <w:r>
              <w:rPr>
                <w:rFonts w:asciiTheme="minorBidi" w:hAnsiTheme="minorBidi" w:cstheme="minorBidi"/>
                <w:sz w:val="22"/>
                <w:szCs w:val="22"/>
                <w:cs/>
              </w:rPr>
              <w:tab/>
              <w:t>ค่าเผื่อการปรับมูลค่าเงินลงทุน</w:t>
            </w:r>
            <w:r>
              <w:rPr>
                <w:rFonts w:asciiTheme="minorBidi" w:hAnsiTheme="minorBidi" w:cstheme="minorBidi" w:hint="cs"/>
                <w:sz w:val="22"/>
                <w:szCs w:val="22"/>
                <w:cs/>
              </w:rPr>
              <w:t>-</w:t>
            </w:r>
            <w:r>
              <w:rPr>
                <w:rFonts w:asciiTheme="minorBidi" w:hAnsiTheme="minorBidi" w:cstheme="minorBidi"/>
                <w:sz w:val="22"/>
                <w:szCs w:val="22"/>
                <w:cs/>
              </w:rPr>
              <w:t>กองทุน</w:t>
            </w:r>
            <w:r>
              <w:rPr>
                <w:rStyle w:val="PageNumber"/>
                <w:rFonts w:asciiTheme="minorBidi" w:hAnsiTheme="minorBidi" w:cstheme="minorBidi"/>
                <w:sz w:val="22"/>
                <w:szCs w:val="22"/>
                <w:cs/>
              </w:rPr>
              <w:t>รวมตลาดเงิน</w:t>
            </w:r>
            <w:r>
              <w:rPr>
                <w:rFonts w:asciiTheme="minorBidi" w:hAnsiTheme="minorBidi" w:cstheme="minorBidi"/>
                <w:sz w:val="22"/>
                <w:szCs w:val="22"/>
                <w:cs/>
              </w:rPr>
              <w:t xml:space="preserve"> และกองทุนรวมตราสารหนี้</w:t>
            </w:r>
          </w:p>
        </w:tc>
        <w:tc>
          <w:tcPr>
            <w:tcW w:w="997" w:type="dxa"/>
            <w:shd w:val="clear" w:color="auto" w:fill="auto"/>
            <w:vAlign w:val="bottom"/>
          </w:tcPr>
          <w:p w14:paraId="461671F0" w14:textId="77777777" w:rsidR="005E5193" w:rsidRDefault="00F36FBE">
            <w:pPr>
              <w:tabs>
                <w:tab w:val="left" w:pos="360"/>
                <w:tab w:val="left" w:pos="1440"/>
              </w:tabs>
              <w:ind w:left="-57"/>
              <w:jc w:val="right"/>
              <w:rPr>
                <w:rFonts w:asciiTheme="minorBidi" w:hAnsiTheme="minorBidi" w:cstheme="minorBidi"/>
                <w:sz w:val="22"/>
                <w:szCs w:val="22"/>
              </w:rPr>
            </w:pPr>
            <w:r>
              <w:rPr>
                <w:rFonts w:asciiTheme="minorBidi" w:hAnsiTheme="minorBidi" w:cstheme="minorBidi"/>
                <w:sz w:val="22"/>
                <w:szCs w:val="22"/>
              </w:rPr>
              <w:t>1,979</w:t>
            </w:r>
          </w:p>
        </w:tc>
        <w:tc>
          <w:tcPr>
            <w:tcW w:w="944" w:type="dxa"/>
            <w:gridSpan w:val="2"/>
            <w:vAlign w:val="bottom"/>
          </w:tcPr>
          <w:p w14:paraId="661DDB8D" w14:textId="77777777" w:rsidR="005E5193" w:rsidRDefault="00F36FBE">
            <w:pPr>
              <w:tabs>
                <w:tab w:val="left" w:pos="360"/>
                <w:tab w:val="left" w:pos="1440"/>
              </w:tabs>
              <w:ind w:left="-45"/>
              <w:jc w:val="right"/>
              <w:rPr>
                <w:rFonts w:asciiTheme="minorBidi" w:hAnsiTheme="minorBidi" w:cstheme="minorBidi"/>
                <w:sz w:val="22"/>
                <w:szCs w:val="22"/>
              </w:rPr>
            </w:pPr>
            <w:r>
              <w:rPr>
                <w:rFonts w:asciiTheme="minorBidi" w:hAnsiTheme="minorBidi" w:cstheme="minorBidi"/>
                <w:sz w:val="22"/>
                <w:szCs w:val="22"/>
              </w:rPr>
              <w:fldChar w:fldCharType="begin"/>
            </w:r>
            <w:r>
              <w:rPr>
                <w:rFonts w:asciiTheme="minorBidi" w:hAnsiTheme="minorBidi"/>
                <w:sz w:val="22"/>
                <w:szCs w:val="22"/>
                <w:cs/>
              </w:rPr>
              <w:instrText xml:space="preserve"> =</w:instrText>
            </w:r>
            <w:r>
              <w:rPr>
                <w:rFonts w:asciiTheme="minorBidi" w:hAnsiTheme="minorBidi" w:cstheme="minorBidi"/>
                <w:sz w:val="22"/>
                <w:szCs w:val="22"/>
              </w:rPr>
              <w:instrText xml:space="preserve">1843 \# </w:instrText>
            </w:r>
            <w:r>
              <w:rPr>
                <w:rFonts w:asciiTheme="minorBidi" w:hAnsiTheme="minorBidi"/>
                <w:sz w:val="22"/>
                <w:szCs w:val="22"/>
                <w:cs/>
              </w:rPr>
              <w:instrText>"</w:instrText>
            </w:r>
            <w:r>
              <w:rPr>
                <w:rFonts w:asciiTheme="minorBidi" w:hAnsiTheme="minorBidi" w:cstheme="minorBidi"/>
                <w:sz w:val="22"/>
                <w:szCs w:val="22"/>
              </w:rPr>
              <w:instrText>#,##0</w:instrText>
            </w:r>
            <w:r>
              <w:rPr>
                <w:rFonts w:asciiTheme="minorBidi" w:hAnsiTheme="minorBidi"/>
                <w:sz w:val="22"/>
                <w:szCs w:val="22"/>
                <w:cs/>
              </w:rPr>
              <w:instrText xml:space="preserve">" </w:instrText>
            </w:r>
            <w:r>
              <w:rPr>
                <w:rFonts w:asciiTheme="minorBidi" w:hAnsiTheme="minorBidi" w:cstheme="minorBidi"/>
                <w:sz w:val="22"/>
                <w:szCs w:val="22"/>
              </w:rPr>
              <w:fldChar w:fldCharType="separate"/>
            </w:r>
            <w:r>
              <w:rPr>
                <w:rFonts w:asciiTheme="minorBidi" w:hAnsiTheme="minorBidi" w:cstheme="minorBidi"/>
                <w:noProof/>
                <w:sz w:val="22"/>
                <w:szCs w:val="22"/>
              </w:rPr>
              <w:t>1,843</w:t>
            </w:r>
            <w:r>
              <w:rPr>
                <w:rFonts w:asciiTheme="minorBidi" w:hAnsiTheme="minorBidi" w:cstheme="minorBidi"/>
                <w:sz w:val="22"/>
                <w:szCs w:val="22"/>
              </w:rPr>
              <w:fldChar w:fldCharType="end"/>
            </w:r>
          </w:p>
        </w:tc>
        <w:tc>
          <w:tcPr>
            <w:tcW w:w="1107" w:type="dxa"/>
            <w:vAlign w:val="bottom"/>
          </w:tcPr>
          <w:p w14:paraId="227CA87C" w14:textId="77777777" w:rsidR="005E5193" w:rsidRDefault="00F36FBE">
            <w:pPr>
              <w:tabs>
                <w:tab w:val="left" w:pos="360"/>
                <w:tab w:val="left" w:pos="1440"/>
              </w:tabs>
              <w:ind w:left="-45"/>
              <w:jc w:val="right"/>
              <w:rPr>
                <w:rFonts w:asciiTheme="minorBidi" w:hAnsiTheme="minorBidi" w:cstheme="minorBidi"/>
                <w:sz w:val="22"/>
                <w:szCs w:val="22"/>
              </w:rPr>
            </w:pPr>
            <w:r>
              <w:rPr>
                <w:rFonts w:asciiTheme="minorBidi" w:hAnsiTheme="minorBidi" w:cstheme="minorBidi"/>
                <w:sz w:val="22"/>
                <w:szCs w:val="22"/>
              </w:rPr>
              <w:fldChar w:fldCharType="begin"/>
            </w:r>
            <w:r>
              <w:rPr>
                <w:rFonts w:asciiTheme="minorBidi" w:hAnsiTheme="minorBidi"/>
                <w:sz w:val="22"/>
                <w:szCs w:val="22"/>
                <w:cs/>
              </w:rPr>
              <w:instrText xml:space="preserve"> =</w:instrText>
            </w:r>
            <w:r>
              <w:rPr>
                <w:rFonts w:asciiTheme="minorBidi" w:hAnsiTheme="minorBidi" w:cstheme="minorBidi"/>
                <w:sz w:val="22"/>
                <w:szCs w:val="22"/>
              </w:rPr>
              <w:instrText xml:space="preserve">1931 \# </w:instrText>
            </w:r>
            <w:r>
              <w:rPr>
                <w:rFonts w:asciiTheme="minorBidi" w:hAnsiTheme="minorBidi"/>
                <w:sz w:val="22"/>
                <w:szCs w:val="22"/>
                <w:cs/>
              </w:rPr>
              <w:instrText>"</w:instrText>
            </w:r>
            <w:r>
              <w:rPr>
                <w:rFonts w:asciiTheme="minorBidi" w:hAnsiTheme="minorBidi" w:cstheme="minorBidi"/>
                <w:sz w:val="22"/>
                <w:szCs w:val="22"/>
              </w:rPr>
              <w:instrText>#,##0</w:instrText>
            </w:r>
            <w:r>
              <w:rPr>
                <w:rFonts w:asciiTheme="minorBidi" w:hAnsiTheme="minorBidi"/>
                <w:sz w:val="22"/>
                <w:szCs w:val="22"/>
                <w:cs/>
              </w:rPr>
              <w:instrText xml:space="preserve">" </w:instrText>
            </w:r>
            <w:r>
              <w:rPr>
                <w:rFonts w:asciiTheme="minorBidi" w:hAnsiTheme="minorBidi" w:cstheme="minorBidi"/>
                <w:sz w:val="22"/>
                <w:szCs w:val="22"/>
              </w:rPr>
              <w:fldChar w:fldCharType="separate"/>
            </w:r>
            <w:r>
              <w:rPr>
                <w:rFonts w:asciiTheme="minorBidi" w:hAnsiTheme="minorBidi" w:cstheme="minorBidi"/>
                <w:noProof/>
                <w:sz w:val="22"/>
                <w:szCs w:val="22"/>
              </w:rPr>
              <w:t>1,962</w:t>
            </w:r>
            <w:r>
              <w:rPr>
                <w:rFonts w:asciiTheme="minorBidi" w:hAnsiTheme="minorBidi" w:cstheme="minorBidi"/>
                <w:sz w:val="22"/>
                <w:szCs w:val="22"/>
              </w:rPr>
              <w:fldChar w:fldCharType="end"/>
            </w:r>
          </w:p>
        </w:tc>
        <w:tc>
          <w:tcPr>
            <w:tcW w:w="969" w:type="dxa"/>
            <w:vAlign w:val="bottom"/>
          </w:tcPr>
          <w:p w14:paraId="235864FB" w14:textId="77777777" w:rsidR="005E5193" w:rsidRDefault="00F36FBE">
            <w:pPr>
              <w:ind w:left="-1"/>
              <w:jc w:val="right"/>
              <w:rPr>
                <w:rFonts w:asciiTheme="minorBidi" w:hAnsiTheme="minorBidi" w:cstheme="minorBidi"/>
                <w:sz w:val="22"/>
                <w:szCs w:val="22"/>
                <w:cs/>
              </w:rPr>
            </w:pPr>
            <w:r>
              <w:rPr>
                <w:rFonts w:asciiTheme="minorBidi" w:hAnsiTheme="minorBidi" w:cstheme="minorBidi"/>
                <w:sz w:val="22"/>
                <w:szCs w:val="22"/>
              </w:rPr>
              <w:fldChar w:fldCharType="begin"/>
            </w:r>
            <w:r>
              <w:rPr>
                <w:rFonts w:asciiTheme="minorBidi" w:hAnsiTheme="minorBidi"/>
                <w:sz w:val="22"/>
                <w:szCs w:val="22"/>
                <w:cs/>
              </w:rPr>
              <w:instrText xml:space="preserve"> =</w:instrText>
            </w:r>
            <w:r>
              <w:rPr>
                <w:rFonts w:asciiTheme="minorBidi" w:hAnsiTheme="minorBidi" w:cstheme="minorBidi"/>
                <w:sz w:val="22"/>
                <w:szCs w:val="22"/>
              </w:rPr>
              <w:instrText xml:space="preserve">1831 \# </w:instrText>
            </w:r>
            <w:r>
              <w:rPr>
                <w:rFonts w:asciiTheme="minorBidi" w:hAnsiTheme="minorBidi"/>
                <w:sz w:val="22"/>
                <w:szCs w:val="22"/>
                <w:cs/>
              </w:rPr>
              <w:instrText>"</w:instrText>
            </w:r>
            <w:r>
              <w:rPr>
                <w:rFonts w:asciiTheme="minorBidi" w:hAnsiTheme="minorBidi" w:cstheme="minorBidi"/>
                <w:sz w:val="22"/>
                <w:szCs w:val="22"/>
              </w:rPr>
              <w:instrText>#,##0</w:instrText>
            </w:r>
            <w:r>
              <w:rPr>
                <w:rFonts w:asciiTheme="minorBidi" w:hAnsiTheme="minorBidi"/>
                <w:sz w:val="22"/>
                <w:szCs w:val="22"/>
                <w:cs/>
              </w:rPr>
              <w:instrText xml:space="preserve">" </w:instrText>
            </w:r>
            <w:r>
              <w:rPr>
                <w:rFonts w:asciiTheme="minorBidi" w:hAnsiTheme="minorBidi" w:cstheme="minorBidi"/>
                <w:sz w:val="22"/>
                <w:szCs w:val="22"/>
              </w:rPr>
              <w:fldChar w:fldCharType="separate"/>
            </w:r>
            <w:r>
              <w:rPr>
                <w:rFonts w:asciiTheme="minorBidi" w:hAnsiTheme="minorBidi" w:cstheme="minorBidi"/>
                <w:noProof/>
                <w:sz w:val="22"/>
                <w:szCs w:val="22"/>
              </w:rPr>
              <w:t>1,831</w:t>
            </w:r>
            <w:r>
              <w:rPr>
                <w:rFonts w:asciiTheme="minorBidi" w:hAnsiTheme="minorBidi" w:cstheme="minorBidi"/>
                <w:sz w:val="22"/>
                <w:szCs w:val="22"/>
              </w:rPr>
              <w:fldChar w:fldCharType="end"/>
            </w:r>
          </w:p>
        </w:tc>
        <w:tc>
          <w:tcPr>
            <w:tcW w:w="969" w:type="dxa"/>
            <w:shd w:val="clear" w:color="auto" w:fill="auto"/>
            <w:vAlign w:val="bottom"/>
          </w:tcPr>
          <w:p w14:paraId="1126B30C" w14:textId="77777777" w:rsidR="005E5193" w:rsidRDefault="00F36FBE">
            <w:pPr>
              <w:tabs>
                <w:tab w:val="decimal" w:pos="594"/>
              </w:tabs>
              <w:ind w:left="-1"/>
              <w:rPr>
                <w:rFonts w:asciiTheme="minorBidi" w:hAnsiTheme="minorBidi" w:cstheme="minorBidi"/>
                <w:sz w:val="22"/>
                <w:szCs w:val="22"/>
              </w:rPr>
            </w:pPr>
            <w:r>
              <w:rPr>
                <w:rFonts w:asciiTheme="minorBidi" w:hAnsiTheme="minorBidi" w:cstheme="minorBidi"/>
                <w:sz w:val="22"/>
                <w:szCs w:val="22"/>
                <w:cs/>
              </w:rPr>
              <w:t>-</w:t>
            </w:r>
          </w:p>
        </w:tc>
        <w:tc>
          <w:tcPr>
            <w:tcW w:w="969" w:type="dxa"/>
            <w:shd w:val="clear" w:color="auto" w:fill="auto"/>
            <w:vAlign w:val="bottom"/>
          </w:tcPr>
          <w:p w14:paraId="14AFA03D" w14:textId="77777777" w:rsidR="005E5193" w:rsidRDefault="00F36FBE">
            <w:pPr>
              <w:tabs>
                <w:tab w:val="left" w:pos="547"/>
              </w:tabs>
              <w:ind w:left="28"/>
              <w:rPr>
                <w:rFonts w:asciiTheme="minorBidi" w:hAnsiTheme="minorBidi" w:cstheme="minorBidi"/>
                <w:sz w:val="22"/>
                <w:szCs w:val="22"/>
                <w:cs/>
              </w:rPr>
            </w:pPr>
            <w:r>
              <w:rPr>
                <w:rFonts w:asciiTheme="minorBidi" w:hAnsiTheme="minorBidi" w:cstheme="minorBidi"/>
                <w:sz w:val="22"/>
                <w:szCs w:val="22"/>
              </w:rPr>
              <w:tab/>
            </w:r>
            <w:r>
              <w:rPr>
                <w:rFonts w:asciiTheme="minorBidi" w:hAnsiTheme="minorBidi" w:cstheme="minorBidi"/>
                <w:sz w:val="22"/>
                <w:szCs w:val="22"/>
                <w:cs/>
              </w:rPr>
              <w:t>-</w:t>
            </w:r>
          </w:p>
        </w:tc>
      </w:tr>
      <w:tr w:rsidR="005E5193" w14:paraId="560A433D" w14:textId="77777777">
        <w:trPr>
          <w:cantSplit/>
          <w:trHeight w:val="20"/>
        </w:trPr>
        <w:tc>
          <w:tcPr>
            <w:tcW w:w="3287" w:type="dxa"/>
            <w:vAlign w:val="bottom"/>
          </w:tcPr>
          <w:p w14:paraId="7919A1D4" w14:textId="77777777" w:rsidR="005E5193" w:rsidRDefault="00F36FBE">
            <w:pPr>
              <w:tabs>
                <w:tab w:val="left" w:pos="621"/>
              </w:tabs>
              <w:ind w:left="594" w:right="-115" w:hanging="284"/>
              <w:rPr>
                <w:rFonts w:asciiTheme="minorBidi" w:hAnsiTheme="minorBidi" w:cstheme="minorBidi"/>
                <w:sz w:val="22"/>
                <w:szCs w:val="22"/>
                <w:u w:val="single"/>
                <w:cs/>
              </w:rPr>
            </w:pPr>
            <w:r>
              <w:rPr>
                <w:rFonts w:asciiTheme="minorBidi" w:hAnsiTheme="minorBidi" w:cstheme="minorBidi"/>
                <w:sz w:val="22"/>
                <w:szCs w:val="22"/>
                <w:u w:val="single"/>
                <w:cs/>
              </w:rPr>
              <w:t>หัก</w:t>
            </w:r>
            <w:r>
              <w:rPr>
                <w:rFonts w:asciiTheme="minorBidi" w:hAnsiTheme="minorBidi" w:cstheme="minorBidi"/>
                <w:sz w:val="22"/>
                <w:szCs w:val="22"/>
                <w:cs/>
              </w:rPr>
              <w:tab/>
              <w:t>ค่าเผื่อการปรับมูลค่าเงินลงทุน</w:t>
            </w:r>
            <w:r>
              <w:rPr>
                <w:rFonts w:asciiTheme="minorBidi" w:hAnsiTheme="minorBidi" w:cstheme="minorBidi" w:hint="cs"/>
                <w:sz w:val="22"/>
                <w:szCs w:val="22"/>
                <w:cs/>
              </w:rPr>
              <w:t>-</w:t>
            </w:r>
            <w:r>
              <w:rPr>
                <w:sz w:val="22"/>
                <w:szCs w:val="22"/>
                <w:cs/>
              </w:rPr>
              <w:t>ตราสารทุนที่จดทะเบียนในตลา</w:t>
            </w:r>
            <w:r>
              <w:rPr>
                <w:rFonts w:hint="cs"/>
                <w:sz w:val="22"/>
                <w:szCs w:val="22"/>
                <w:cs/>
              </w:rPr>
              <w:t>ด</w:t>
            </w:r>
            <w:r>
              <w:rPr>
                <w:sz w:val="22"/>
                <w:szCs w:val="22"/>
                <w:cs/>
              </w:rPr>
              <w:t>หลักทรัพย์</w:t>
            </w:r>
          </w:p>
        </w:tc>
        <w:tc>
          <w:tcPr>
            <w:tcW w:w="997" w:type="dxa"/>
            <w:shd w:val="clear" w:color="auto" w:fill="auto"/>
            <w:vAlign w:val="bottom"/>
          </w:tcPr>
          <w:p w14:paraId="67624284" w14:textId="77777777" w:rsidR="005E5193" w:rsidRDefault="00F36FBE">
            <w:pPr>
              <w:pBdr>
                <w:bottom w:val="single" w:sz="4" w:space="1" w:color="auto"/>
              </w:pBdr>
              <w:ind w:left="-57" w:right="-57"/>
              <w:jc w:val="right"/>
              <w:rPr>
                <w:rFonts w:asciiTheme="minorBidi" w:hAnsiTheme="minorBidi" w:cstheme="minorBidi"/>
                <w:sz w:val="22"/>
                <w:szCs w:val="22"/>
              </w:rPr>
            </w:pPr>
            <w:r>
              <w:rPr>
                <w:rFonts w:asciiTheme="minorBidi" w:hAnsiTheme="minorBidi" w:cstheme="minorBidi"/>
                <w:sz w:val="22"/>
                <w:szCs w:val="22"/>
              </w:rPr>
              <w:fldChar w:fldCharType="begin"/>
            </w:r>
            <w:r>
              <w:rPr>
                <w:rFonts w:asciiTheme="minorBidi" w:hAnsiTheme="minorBidi"/>
                <w:sz w:val="22"/>
                <w:szCs w:val="22"/>
                <w:cs/>
              </w:rPr>
              <w:instrText xml:space="preserve"> =-</w:instrText>
            </w:r>
            <w:r>
              <w:rPr>
                <w:rFonts w:asciiTheme="minorBidi" w:hAnsiTheme="minorBidi" w:cstheme="minorBidi"/>
                <w:sz w:val="22"/>
                <w:szCs w:val="22"/>
              </w:rPr>
              <w:instrText xml:space="preserve">93867 \# </w:instrText>
            </w:r>
            <w:r>
              <w:rPr>
                <w:rFonts w:asciiTheme="minorBidi" w:hAnsiTheme="minorBidi"/>
                <w:sz w:val="22"/>
                <w:szCs w:val="22"/>
                <w:cs/>
              </w:rPr>
              <w:instrText>"</w:instrText>
            </w:r>
            <w:r>
              <w:rPr>
                <w:rFonts w:asciiTheme="minorBidi" w:hAnsiTheme="minorBidi" w:cstheme="minorBidi"/>
                <w:sz w:val="22"/>
                <w:szCs w:val="22"/>
              </w:rPr>
              <w:instrText>#,##0;</w:instrText>
            </w:r>
            <w:r>
              <w:rPr>
                <w:rFonts w:asciiTheme="minorBidi" w:hAnsiTheme="minorBidi"/>
                <w:sz w:val="22"/>
                <w:szCs w:val="22"/>
                <w:cs/>
              </w:rPr>
              <w:instrText>(</w:instrText>
            </w:r>
            <w:r>
              <w:rPr>
                <w:rFonts w:asciiTheme="minorBidi" w:hAnsiTheme="minorBidi" w:cstheme="minorBidi"/>
                <w:sz w:val="22"/>
                <w:szCs w:val="22"/>
              </w:rPr>
              <w:instrText>#,##0</w:instrText>
            </w:r>
            <w:r>
              <w:rPr>
                <w:rFonts w:asciiTheme="minorBidi" w:hAnsiTheme="minorBidi"/>
                <w:sz w:val="22"/>
                <w:szCs w:val="22"/>
                <w:cs/>
              </w:rPr>
              <w:instrText xml:space="preserve">)" </w:instrText>
            </w:r>
            <w:r>
              <w:rPr>
                <w:rFonts w:asciiTheme="minorBidi" w:hAnsiTheme="minorBidi" w:cstheme="minorBidi"/>
                <w:sz w:val="22"/>
                <w:szCs w:val="22"/>
              </w:rPr>
              <w:fldChar w:fldCharType="separate"/>
            </w:r>
            <w:r>
              <w:rPr>
                <w:rFonts w:asciiTheme="minorBidi" w:hAnsiTheme="minorBidi"/>
                <w:noProof/>
                <w:sz w:val="22"/>
                <w:szCs w:val="22"/>
                <w:cs/>
              </w:rPr>
              <w:t>(</w:t>
            </w:r>
            <w:r>
              <w:rPr>
                <w:rFonts w:asciiTheme="minorBidi" w:hAnsiTheme="minorBidi" w:cstheme="minorBidi"/>
                <w:noProof/>
                <w:sz w:val="22"/>
                <w:szCs w:val="22"/>
              </w:rPr>
              <w:t>124,520</w:t>
            </w:r>
            <w:r>
              <w:rPr>
                <w:rFonts w:asciiTheme="minorBidi" w:hAnsiTheme="minorBidi"/>
                <w:noProof/>
                <w:sz w:val="22"/>
                <w:szCs w:val="22"/>
                <w:cs/>
              </w:rPr>
              <w:t>)</w:t>
            </w:r>
            <w:r>
              <w:rPr>
                <w:rFonts w:asciiTheme="minorBidi" w:hAnsiTheme="minorBidi" w:cstheme="minorBidi"/>
                <w:sz w:val="22"/>
                <w:szCs w:val="22"/>
              </w:rPr>
              <w:fldChar w:fldCharType="end"/>
            </w:r>
          </w:p>
        </w:tc>
        <w:tc>
          <w:tcPr>
            <w:tcW w:w="944" w:type="dxa"/>
            <w:gridSpan w:val="2"/>
            <w:vAlign w:val="bottom"/>
          </w:tcPr>
          <w:p w14:paraId="3F9EAF93" w14:textId="77777777" w:rsidR="005E5193" w:rsidRDefault="00F36FBE">
            <w:pPr>
              <w:pBdr>
                <w:bottom w:val="single" w:sz="4" w:space="1" w:color="auto"/>
              </w:pBdr>
              <w:ind w:left="-45" w:right="-46"/>
              <w:jc w:val="right"/>
              <w:rPr>
                <w:rFonts w:asciiTheme="minorBidi" w:hAnsiTheme="minorBidi" w:cstheme="minorBidi"/>
                <w:sz w:val="22"/>
                <w:szCs w:val="22"/>
              </w:rPr>
            </w:pPr>
            <w:r>
              <w:rPr>
                <w:rFonts w:asciiTheme="minorBidi" w:hAnsiTheme="minorBidi" w:cstheme="minorBidi"/>
                <w:sz w:val="22"/>
                <w:szCs w:val="22"/>
              </w:rPr>
              <w:fldChar w:fldCharType="begin"/>
            </w:r>
            <w:r>
              <w:rPr>
                <w:rFonts w:asciiTheme="minorBidi" w:hAnsiTheme="minorBidi"/>
                <w:sz w:val="22"/>
                <w:szCs w:val="22"/>
                <w:cs/>
              </w:rPr>
              <w:instrText xml:space="preserve"> =-</w:instrText>
            </w:r>
            <w:r>
              <w:rPr>
                <w:rFonts w:asciiTheme="minorBidi" w:hAnsiTheme="minorBidi" w:cstheme="minorBidi"/>
                <w:sz w:val="22"/>
                <w:szCs w:val="22"/>
              </w:rPr>
              <w:instrText xml:space="preserve">102168 \# </w:instrText>
            </w:r>
            <w:r>
              <w:rPr>
                <w:rFonts w:asciiTheme="minorBidi" w:hAnsiTheme="minorBidi"/>
                <w:sz w:val="22"/>
                <w:szCs w:val="22"/>
                <w:cs/>
              </w:rPr>
              <w:instrText>"</w:instrText>
            </w:r>
            <w:r>
              <w:rPr>
                <w:rFonts w:asciiTheme="minorBidi" w:hAnsiTheme="minorBidi" w:cstheme="minorBidi"/>
                <w:sz w:val="22"/>
                <w:szCs w:val="22"/>
              </w:rPr>
              <w:instrText>#,##0;</w:instrText>
            </w:r>
            <w:r>
              <w:rPr>
                <w:rFonts w:asciiTheme="minorBidi" w:hAnsiTheme="minorBidi"/>
                <w:sz w:val="22"/>
                <w:szCs w:val="22"/>
                <w:cs/>
              </w:rPr>
              <w:instrText>(</w:instrText>
            </w:r>
            <w:r>
              <w:rPr>
                <w:rFonts w:asciiTheme="minorBidi" w:hAnsiTheme="minorBidi" w:cstheme="minorBidi"/>
                <w:sz w:val="22"/>
                <w:szCs w:val="22"/>
              </w:rPr>
              <w:instrText>#,##0</w:instrText>
            </w:r>
            <w:r>
              <w:rPr>
                <w:rFonts w:asciiTheme="minorBidi" w:hAnsiTheme="minorBidi"/>
                <w:sz w:val="22"/>
                <w:szCs w:val="22"/>
                <w:cs/>
              </w:rPr>
              <w:instrText xml:space="preserve">)" </w:instrText>
            </w:r>
            <w:r>
              <w:rPr>
                <w:rFonts w:asciiTheme="minorBidi" w:hAnsiTheme="minorBidi" w:cstheme="minorBidi"/>
                <w:sz w:val="22"/>
                <w:szCs w:val="22"/>
              </w:rPr>
              <w:fldChar w:fldCharType="separate"/>
            </w:r>
            <w:r>
              <w:rPr>
                <w:rFonts w:asciiTheme="minorBidi" w:hAnsiTheme="minorBidi"/>
                <w:noProof/>
                <w:sz w:val="22"/>
                <w:szCs w:val="22"/>
                <w:cs/>
              </w:rPr>
              <w:t>(</w:t>
            </w:r>
            <w:r>
              <w:rPr>
                <w:rFonts w:asciiTheme="minorBidi" w:hAnsiTheme="minorBidi" w:cstheme="minorBidi"/>
                <w:noProof/>
                <w:sz w:val="22"/>
                <w:szCs w:val="22"/>
              </w:rPr>
              <w:t>102,168</w:t>
            </w:r>
            <w:r>
              <w:rPr>
                <w:rFonts w:asciiTheme="minorBidi" w:hAnsiTheme="minorBidi"/>
                <w:noProof/>
                <w:sz w:val="22"/>
                <w:szCs w:val="22"/>
                <w:cs/>
              </w:rPr>
              <w:t>)</w:t>
            </w:r>
            <w:r>
              <w:rPr>
                <w:rFonts w:asciiTheme="minorBidi" w:hAnsiTheme="minorBidi" w:cstheme="minorBidi"/>
                <w:sz w:val="22"/>
                <w:szCs w:val="22"/>
              </w:rPr>
              <w:fldChar w:fldCharType="end"/>
            </w:r>
          </w:p>
        </w:tc>
        <w:tc>
          <w:tcPr>
            <w:tcW w:w="1107" w:type="dxa"/>
            <w:vAlign w:val="bottom"/>
          </w:tcPr>
          <w:p w14:paraId="45C26A47" w14:textId="77777777" w:rsidR="005E5193" w:rsidRDefault="00F36FBE">
            <w:pPr>
              <w:pBdr>
                <w:bottom w:val="single" w:sz="4" w:space="1" w:color="auto"/>
              </w:pBdr>
              <w:tabs>
                <w:tab w:val="decimal" w:pos="1034"/>
              </w:tabs>
              <w:ind w:left="-45" w:right="-41"/>
              <w:jc w:val="right"/>
              <w:rPr>
                <w:rFonts w:asciiTheme="minorBidi" w:hAnsiTheme="minorBidi" w:cstheme="minorBidi"/>
                <w:sz w:val="22"/>
                <w:szCs w:val="22"/>
              </w:rPr>
            </w:pPr>
            <w:r>
              <w:rPr>
                <w:rFonts w:asciiTheme="minorBidi" w:hAnsiTheme="minorBidi" w:cstheme="minorBidi"/>
                <w:sz w:val="22"/>
                <w:szCs w:val="22"/>
              </w:rPr>
              <w:fldChar w:fldCharType="begin"/>
            </w:r>
            <w:r>
              <w:rPr>
                <w:rFonts w:asciiTheme="minorBidi" w:hAnsiTheme="minorBidi"/>
                <w:sz w:val="22"/>
                <w:szCs w:val="22"/>
                <w:cs/>
              </w:rPr>
              <w:instrText xml:space="preserve"> =-</w:instrText>
            </w:r>
            <w:r>
              <w:rPr>
                <w:rFonts w:asciiTheme="minorBidi" w:hAnsiTheme="minorBidi" w:cstheme="minorBidi"/>
                <w:sz w:val="22"/>
                <w:szCs w:val="22"/>
              </w:rPr>
              <w:instrText xml:space="preserve">93867 \# </w:instrText>
            </w:r>
            <w:r>
              <w:rPr>
                <w:rFonts w:asciiTheme="minorBidi" w:hAnsiTheme="minorBidi"/>
                <w:sz w:val="22"/>
                <w:szCs w:val="22"/>
                <w:cs/>
              </w:rPr>
              <w:instrText>"</w:instrText>
            </w:r>
            <w:r>
              <w:rPr>
                <w:rFonts w:asciiTheme="minorBidi" w:hAnsiTheme="minorBidi" w:cstheme="minorBidi"/>
                <w:sz w:val="22"/>
                <w:szCs w:val="22"/>
              </w:rPr>
              <w:instrText>#,##0;</w:instrText>
            </w:r>
            <w:r>
              <w:rPr>
                <w:rFonts w:asciiTheme="minorBidi" w:hAnsiTheme="minorBidi"/>
                <w:sz w:val="22"/>
                <w:szCs w:val="22"/>
                <w:cs/>
              </w:rPr>
              <w:instrText>(</w:instrText>
            </w:r>
            <w:r>
              <w:rPr>
                <w:rFonts w:asciiTheme="minorBidi" w:hAnsiTheme="minorBidi" w:cstheme="minorBidi"/>
                <w:sz w:val="22"/>
                <w:szCs w:val="22"/>
              </w:rPr>
              <w:instrText>#,##0</w:instrText>
            </w:r>
            <w:r>
              <w:rPr>
                <w:rFonts w:asciiTheme="minorBidi" w:hAnsiTheme="minorBidi"/>
                <w:sz w:val="22"/>
                <w:szCs w:val="22"/>
                <w:cs/>
              </w:rPr>
              <w:instrText xml:space="preserve">)" </w:instrText>
            </w:r>
            <w:r>
              <w:rPr>
                <w:rFonts w:asciiTheme="minorBidi" w:hAnsiTheme="minorBidi" w:cstheme="minorBidi"/>
                <w:sz w:val="22"/>
                <w:szCs w:val="22"/>
              </w:rPr>
              <w:fldChar w:fldCharType="separate"/>
            </w:r>
            <w:r>
              <w:rPr>
                <w:rFonts w:asciiTheme="minorBidi" w:hAnsiTheme="minorBidi"/>
                <w:noProof/>
                <w:sz w:val="22"/>
                <w:szCs w:val="22"/>
                <w:cs/>
              </w:rPr>
              <w:t>(</w:t>
            </w:r>
            <w:r>
              <w:rPr>
                <w:rFonts w:asciiTheme="minorBidi" w:hAnsiTheme="minorBidi" w:hint="cs"/>
                <w:noProof/>
                <w:sz w:val="22"/>
                <w:szCs w:val="22"/>
                <w:cs/>
              </w:rPr>
              <w:t>124</w:t>
            </w:r>
            <w:r>
              <w:rPr>
                <w:rFonts w:asciiTheme="minorBidi" w:hAnsiTheme="minorBidi" w:cstheme="minorBidi"/>
                <w:noProof/>
                <w:sz w:val="22"/>
                <w:szCs w:val="22"/>
              </w:rPr>
              <w:t>,520</w:t>
            </w:r>
            <w:r>
              <w:rPr>
                <w:rFonts w:asciiTheme="minorBidi" w:hAnsiTheme="minorBidi"/>
                <w:noProof/>
                <w:sz w:val="22"/>
                <w:szCs w:val="22"/>
                <w:cs/>
              </w:rPr>
              <w:t>)</w:t>
            </w:r>
            <w:r>
              <w:rPr>
                <w:rFonts w:asciiTheme="minorBidi" w:hAnsiTheme="minorBidi" w:cstheme="minorBidi"/>
                <w:sz w:val="22"/>
                <w:szCs w:val="22"/>
              </w:rPr>
              <w:fldChar w:fldCharType="end"/>
            </w:r>
          </w:p>
        </w:tc>
        <w:tc>
          <w:tcPr>
            <w:tcW w:w="969" w:type="dxa"/>
            <w:vAlign w:val="bottom"/>
          </w:tcPr>
          <w:p w14:paraId="4E73F165" w14:textId="77777777" w:rsidR="005E5193" w:rsidRDefault="00F36FBE">
            <w:pPr>
              <w:pBdr>
                <w:bottom w:val="single" w:sz="4" w:space="1" w:color="auto"/>
              </w:pBdr>
              <w:ind w:left="-1" w:right="-61"/>
              <w:jc w:val="right"/>
              <w:rPr>
                <w:rFonts w:asciiTheme="minorBidi" w:hAnsiTheme="minorBidi" w:cstheme="minorBidi"/>
                <w:sz w:val="22"/>
                <w:szCs w:val="22"/>
              </w:rPr>
            </w:pPr>
            <w:r>
              <w:rPr>
                <w:rFonts w:asciiTheme="minorBidi" w:hAnsiTheme="minorBidi" w:cstheme="minorBidi"/>
                <w:sz w:val="22"/>
                <w:szCs w:val="22"/>
              </w:rPr>
              <w:fldChar w:fldCharType="begin"/>
            </w:r>
            <w:r>
              <w:rPr>
                <w:rFonts w:asciiTheme="minorBidi" w:hAnsiTheme="minorBidi"/>
                <w:sz w:val="22"/>
                <w:szCs w:val="22"/>
                <w:cs/>
              </w:rPr>
              <w:instrText xml:space="preserve"> =-</w:instrText>
            </w:r>
            <w:r>
              <w:rPr>
                <w:rFonts w:asciiTheme="minorBidi" w:hAnsiTheme="minorBidi" w:cstheme="minorBidi"/>
                <w:sz w:val="22"/>
                <w:szCs w:val="22"/>
              </w:rPr>
              <w:instrText xml:space="preserve">102168 \# </w:instrText>
            </w:r>
            <w:r>
              <w:rPr>
                <w:rFonts w:asciiTheme="minorBidi" w:hAnsiTheme="minorBidi"/>
                <w:sz w:val="22"/>
                <w:szCs w:val="22"/>
                <w:cs/>
              </w:rPr>
              <w:instrText>"</w:instrText>
            </w:r>
            <w:r>
              <w:rPr>
                <w:rFonts w:asciiTheme="minorBidi" w:hAnsiTheme="minorBidi" w:cstheme="minorBidi"/>
                <w:sz w:val="22"/>
                <w:szCs w:val="22"/>
              </w:rPr>
              <w:instrText>#,##0;</w:instrText>
            </w:r>
            <w:r>
              <w:rPr>
                <w:rFonts w:asciiTheme="minorBidi" w:hAnsiTheme="minorBidi"/>
                <w:sz w:val="22"/>
                <w:szCs w:val="22"/>
                <w:cs/>
              </w:rPr>
              <w:instrText>(</w:instrText>
            </w:r>
            <w:r>
              <w:rPr>
                <w:rFonts w:asciiTheme="minorBidi" w:hAnsiTheme="minorBidi" w:cstheme="minorBidi"/>
                <w:sz w:val="22"/>
                <w:szCs w:val="22"/>
              </w:rPr>
              <w:instrText>#,##0</w:instrText>
            </w:r>
            <w:r>
              <w:rPr>
                <w:rFonts w:asciiTheme="minorBidi" w:hAnsiTheme="minorBidi"/>
                <w:sz w:val="22"/>
                <w:szCs w:val="22"/>
                <w:cs/>
              </w:rPr>
              <w:instrText xml:space="preserve">)" </w:instrText>
            </w:r>
            <w:r>
              <w:rPr>
                <w:rFonts w:asciiTheme="minorBidi" w:hAnsiTheme="minorBidi" w:cstheme="minorBidi"/>
                <w:sz w:val="22"/>
                <w:szCs w:val="22"/>
              </w:rPr>
              <w:fldChar w:fldCharType="separate"/>
            </w:r>
            <w:r>
              <w:rPr>
                <w:rFonts w:asciiTheme="minorBidi" w:hAnsiTheme="minorBidi"/>
                <w:noProof/>
                <w:sz w:val="22"/>
                <w:szCs w:val="22"/>
                <w:cs/>
              </w:rPr>
              <w:t>(</w:t>
            </w:r>
            <w:r>
              <w:rPr>
                <w:rFonts w:asciiTheme="minorBidi" w:hAnsiTheme="minorBidi" w:cstheme="minorBidi"/>
                <w:noProof/>
                <w:sz w:val="22"/>
                <w:szCs w:val="22"/>
              </w:rPr>
              <w:t>102,168</w:t>
            </w:r>
            <w:r>
              <w:rPr>
                <w:rFonts w:asciiTheme="minorBidi" w:hAnsiTheme="minorBidi"/>
                <w:noProof/>
                <w:sz w:val="22"/>
                <w:szCs w:val="22"/>
                <w:cs/>
              </w:rPr>
              <w:t>)</w:t>
            </w:r>
            <w:r>
              <w:rPr>
                <w:rFonts w:asciiTheme="minorBidi" w:hAnsiTheme="minorBidi" w:cstheme="minorBidi"/>
                <w:sz w:val="22"/>
                <w:szCs w:val="22"/>
              </w:rPr>
              <w:fldChar w:fldCharType="end"/>
            </w:r>
          </w:p>
        </w:tc>
        <w:tc>
          <w:tcPr>
            <w:tcW w:w="969" w:type="dxa"/>
            <w:vAlign w:val="bottom"/>
          </w:tcPr>
          <w:p w14:paraId="51009418" w14:textId="77777777" w:rsidR="005E5193" w:rsidRDefault="00F36FBE">
            <w:pPr>
              <w:pBdr>
                <w:bottom w:val="single" w:sz="4" w:space="1" w:color="auto"/>
              </w:pBdr>
              <w:tabs>
                <w:tab w:val="decimal" w:pos="594"/>
              </w:tabs>
              <w:ind w:left="-1"/>
              <w:rPr>
                <w:rFonts w:asciiTheme="minorBidi" w:hAnsiTheme="minorBidi" w:cstheme="minorBidi"/>
                <w:sz w:val="22"/>
                <w:szCs w:val="22"/>
                <w:cs/>
              </w:rPr>
            </w:pPr>
            <w:r>
              <w:rPr>
                <w:rFonts w:asciiTheme="minorBidi" w:hAnsiTheme="minorBidi"/>
                <w:sz w:val="22"/>
                <w:szCs w:val="22"/>
                <w:cs/>
              </w:rPr>
              <w:t>-</w:t>
            </w:r>
          </w:p>
        </w:tc>
        <w:tc>
          <w:tcPr>
            <w:tcW w:w="969" w:type="dxa"/>
            <w:vAlign w:val="bottom"/>
          </w:tcPr>
          <w:p w14:paraId="1E3E45D8" w14:textId="77777777" w:rsidR="005E5193" w:rsidRDefault="00F36FBE">
            <w:pPr>
              <w:pBdr>
                <w:bottom w:val="single" w:sz="4" w:space="1" w:color="auto"/>
              </w:pBdr>
              <w:tabs>
                <w:tab w:val="left" w:pos="547"/>
              </w:tabs>
              <w:ind w:left="28"/>
              <w:rPr>
                <w:rFonts w:asciiTheme="minorBidi" w:hAnsiTheme="minorBidi" w:cstheme="minorBidi"/>
                <w:sz w:val="22"/>
                <w:szCs w:val="22"/>
                <w:cs/>
              </w:rPr>
            </w:pPr>
            <w:r>
              <w:rPr>
                <w:rFonts w:asciiTheme="minorBidi" w:hAnsiTheme="minorBidi" w:cstheme="minorBidi"/>
                <w:sz w:val="22"/>
                <w:szCs w:val="22"/>
              </w:rPr>
              <w:tab/>
            </w:r>
            <w:r>
              <w:rPr>
                <w:rFonts w:asciiTheme="minorBidi" w:hAnsiTheme="minorBidi" w:cstheme="minorBidi"/>
                <w:sz w:val="22"/>
                <w:szCs w:val="22"/>
              </w:rPr>
              <w:tab/>
            </w:r>
            <w:r>
              <w:rPr>
                <w:rFonts w:asciiTheme="minorBidi" w:hAnsiTheme="minorBidi" w:cstheme="minorBidi"/>
                <w:sz w:val="22"/>
                <w:szCs w:val="22"/>
              </w:rPr>
              <w:tab/>
            </w:r>
            <w:r>
              <w:rPr>
                <w:rFonts w:asciiTheme="minorBidi" w:hAnsiTheme="minorBidi"/>
                <w:sz w:val="22"/>
                <w:szCs w:val="22"/>
                <w:cs/>
              </w:rPr>
              <w:t>-</w:t>
            </w:r>
          </w:p>
        </w:tc>
      </w:tr>
      <w:tr w:rsidR="005E5193" w14:paraId="106FD17D" w14:textId="77777777">
        <w:trPr>
          <w:cantSplit/>
          <w:trHeight w:val="20"/>
        </w:trPr>
        <w:tc>
          <w:tcPr>
            <w:tcW w:w="3287" w:type="dxa"/>
            <w:vAlign w:val="bottom"/>
          </w:tcPr>
          <w:p w14:paraId="62C257D8" w14:textId="77777777" w:rsidR="005E5193" w:rsidRDefault="00F36FBE">
            <w:pPr>
              <w:tabs>
                <w:tab w:val="left" w:pos="207"/>
              </w:tabs>
              <w:ind w:left="452" w:right="-144" w:hanging="166"/>
              <w:rPr>
                <w:rFonts w:asciiTheme="minorBidi" w:hAnsiTheme="minorBidi" w:cstheme="minorBidi"/>
                <w:sz w:val="22"/>
                <w:szCs w:val="22"/>
                <w:cs/>
              </w:rPr>
            </w:pPr>
            <w:r>
              <w:rPr>
                <w:rFonts w:asciiTheme="minorBidi" w:hAnsiTheme="minorBidi" w:cstheme="minorBidi"/>
                <w:sz w:val="22"/>
                <w:szCs w:val="22"/>
                <w:cs/>
              </w:rPr>
              <w:t>สุทธิ</w:t>
            </w:r>
          </w:p>
        </w:tc>
        <w:tc>
          <w:tcPr>
            <w:tcW w:w="997" w:type="dxa"/>
            <w:shd w:val="clear" w:color="auto" w:fill="auto"/>
            <w:vAlign w:val="bottom"/>
          </w:tcPr>
          <w:p w14:paraId="54B0EDC2" w14:textId="77777777" w:rsidR="005E5193" w:rsidRDefault="00F36FBE">
            <w:pPr>
              <w:pBdr>
                <w:bottom w:val="single" w:sz="4" w:space="1" w:color="auto"/>
              </w:pBdr>
              <w:tabs>
                <w:tab w:val="left" w:pos="360"/>
                <w:tab w:val="left" w:pos="1440"/>
              </w:tabs>
              <w:ind w:left="-57"/>
              <w:jc w:val="right"/>
              <w:rPr>
                <w:rFonts w:asciiTheme="minorBidi" w:hAnsiTheme="minorBidi" w:cstheme="minorBidi"/>
                <w:sz w:val="22"/>
                <w:szCs w:val="22"/>
              </w:rPr>
            </w:pPr>
            <w:r>
              <w:rPr>
                <w:rFonts w:asciiTheme="minorBidi" w:hAnsiTheme="minorBidi" w:cstheme="minorBidi"/>
                <w:sz w:val="22"/>
                <w:szCs w:val="22"/>
                <w:cs/>
              </w:rPr>
              <w:fldChar w:fldCharType="begin"/>
            </w:r>
            <w:r>
              <w:rPr>
                <w:rFonts w:asciiTheme="minorBidi" w:hAnsiTheme="minorBidi" w:cstheme="minorBidi"/>
                <w:sz w:val="22"/>
                <w:szCs w:val="22"/>
                <w:cs/>
              </w:rPr>
              <w:instrText xml:space="preserve"> =</w:instrText>
            </w:r>
            <w:r>
              <w:rPr>
                <w:rFonts w:asciiTheme="minorBidi" w:hAnsiTheme="minorBidi" w:cstheme="minorBidi"/>
                <w:sz w:val="22"/>
                <w:szCs w:val="22"/>
              </w:rPr>
              <w:instrText>SUM</w:instrText>
            </w:r>
            <w:r>
              <w:rPr>
                <w:rFonts w:asciiTheme="minorBidi" w:hAnsiTheme="minorBidi"/>
                <w:sz w:val="22"/>
                <w:szCs w:val="22"/>
                <w:cs/>
              </w:rPr>
              <w:instrText>(</w:instrText>
            </w:r>
            <w:r>
              <w:rPr>
                <w:rFonts w:asciiTheme="minorBidi" w:hAnsiTheme="minorBidi" w:cstheme="minorBidi"/>
                <w:sz w:val="22"/>
                <w:szCs w:val="22"/>
              </w:rPr>
              <w:instrText>ABOVE</w:instrText>
            </w:r>
            <w:r>
              <w:rPr>
                <w:rFonts w:asciiTheme="minorBidi" w:hAnsiTheme="minorBidi"/>
                <w:sz w:val="22"/>
                <w:szCs w:val="22"/>
                <w:cs/>
              </w:rPr>
              <w:instrText>)</w:instrText>
            </w:r>
            <w:r>
              <w:rPr>
                <w:rFonts w:asciiTheme="minorBidi" w:hAnsiTheme="minorBidi" w:cstheme="minorBidi"/>
                <w:sz w:val="22"/>
                <w:szCs w:val="22"/>
                <w:cs/>
              </w:rPr>
              <w:instrText xml:space="preserve"> </w:instrText>
            </w:r>
            <w:r>
              <w:rPr>
                <w:rFonts w:asciiTheme="minorBidi" w:hAnsiTheme="minorBidi" w:cstheme="minorBidi"/>
                <w:sz w:val="22"/>
                <w:szCs w:val="22"/>
                <w:cs/>
              </w:rPr>
              <w:fldChar w:fldCharType="separate"/>
            </w:r>
            <w:r>
              <w:rPr>
                <w:rFonts w:asciiTheme="minorBidi" w:hAnsiTheme="minorBidi" w:cstheme="minorBidi"/>
                <w:noProof/>
                <w:sz w:val="22"/>
                <w:szCs w:val="22"/>
              </w:rPr>
              <w:t>739,722</w:t>
            </w:r>
            <w:r>
              <w:rPr>
                <w:rFonts w:asciiTheme="minorBidi" w:hAnsiTheme="minorBidi" w:cstheme="minorBidi"/>
                <w:sz w:val="22"/>
                <w:szCs w:val="22"/>
                <w:cs/>
              </w:rPr>
              <w:fldChar w:fldCharType="end"/>
            </w:r>
          </w:p>
        </w:tc>
        <w:tc>
          <w:tcPr>
            <w:tcW w:w="944" w:type="dxa"/>
            <w:gridSpan w:val="2"/>
            <w:vAlign w:val="bottom"/>
          </w:tcPr>
          <w:p w14:paraId="229E01B9" w14:textId="77777777" w:rsidR="005E5193" w:rsidRDefault="00F36FBE">
            <w:pPr>
              <w:pBdr>
                <w:bottom w:val="single" w:sz="4" w:space="1" w:color="auto"/>
              </w:pBdr>
              <w:tabs>
                <w:tab w:val="left" w:pos="360"/>
                <w:tab w:val="left" w:pos="1440"/>
              </w:tabs>
              <w:ind w:left="-45"/>
              <w:jc w:val="right"/>
              <w:rPr>
                <w:rFonts w:asciiTheme="minorBidi" w:hAnsiTheme="minorBidi" w:cstheme="minorBidi"/>
                <w:sz w:val="22"/>
                <w:szCs w:val="22"/>
                <w:cs/>
              </w:rPr>
            </w:pPr>
            <w:r>
              <w:rPr>
                <w:rFonts w:asciiTheme="minorBidi" w:hAnsiTheme="minorBidi" w:cstheme="minorBidi"/>
                <w:sz w:val="22"/>
                <w:szCs w:val="22"/>
              </w:rPr>
              <w:fldChar w:fldCharType="begin"/>
            </w:r>
            <w:r>
              <w:rPr>
                <w:rFonts w:asciiTheme="minorBidi" w:hAnsiTheme="minorBidi"/>
                <w:sz w:val="22"/>
                <w:szCs w:val="22"/>
                <w:cs/>
              </w:rPr>
              <w:instrText xml:space="preserve"> =</w:instrText>
            </w:r>
            <w:r>
              <w:rPr>
                <w:rFonts w:asciiTheme="minorBidi" w:hAnsiTheme="minorBidi" w:cstheme="minorBidi"/>
                <w:sz w:val="22"/>
                <w:szCs w:val="22"/>
              </w:rPr>
              <w:instrText>SUM</w:instrText>
            </w:r>
            <w:r>
              <w:rPr>
                <w:rFonts w:asciiTheme="minorBidi" w:hAnsiTheme="minorBidi"/>
                <w:sz w:val="22"/>
                <w:szCs w:val="22"/>
                <w:cs/>
              </w:rPr>
              <w:instrText>(</w:instrText>
            </w:r>
            <w:r>
              <w:rPr>
                <w:rFonts w:asciiTheme="minorBidi" w:hAnsiTheme="minorBidi" w:cstheme="minorBidi"/>
                <w:sz w:val="22"/>
                <w:szCs w:val="22"/>
              </w:rPr>
              <w:instrText>C5</w:instrText>
            </w:r>
            <w:r>
              <w:rPr>
                <w:rFonts w:asciiTheme="minorBidi" w:hAnsiTheme="minorBidi"/>
                <w:sz w:val="22"/>
                <w:szCs w:val="22"/>
                <w:cs/>
              </w:rPr>
              <w:instrText>:</w:instrText>
            </w:r>
            <w:r>
              <w:rPr>
                <w:rFonts w:asciiTheme="minorBidi" w:hAnsiTheme="minorBidi" w:cstheme="minorBidi"/>
                <w:sz w:val="22"/>
                <w:szCs w:val="22"/>
              </w:rPr>
              <w:instrText>C9</w:instrText>
            </w:r>
            <w:r>
              <w:rPr>
                <w:rFonts w:asciiTheme="minorBidi" w:hAnsiTheme="minorBidi"/>
                <w:sz w:val="22"/>
                <w:szCs w:val="22"/>
                <w:cs/>
              </w:rPr>
              <w:instrText xml:space="preserve">) </w:instrText>
            </w:r>
            <w:r>
              <w:rPr>
                <w:rFonts w:asciiTheme="minorBidi" w:hAnsiTheme="minorBidi" w:cstheme="minorBidi"/>
                <w:sz w:val="22"/>
                <w:szCs w:val="22"/>
              </w:rPr>
              <w:fldChar w:fldCharType="separate"/>
            </w:r>
            <w:r>
              <w:rPr>
                <w:rFonts w:asciiTheme="minorBidi" w:hAnsiTheme="minorBidi" w:cstheme="minorBidi"/>
                <w:noProof/>
                <w:sz w:val="22"/>
                <w:szCs w:val="22"/>
              </w:rPr>
              <w:t>748,342</w:t>
            </w:r>
            <w:r>
              <w:rPr>
                <w:rFonts w:asciiTheme="minorBidi" w:hAnsiTheme="minorBidi" w:cstheme="minorBidi"/>
                <w:sz w:val="22"/>
                <w:szCs w:val="22"/>
              </w:rPr>
              <w:fldChar w:fldCharType="end"/>
            </w:r>
          </w:p>
        </w:tc>
        <w:tc>
          <w:tcPr>
            <w:tcW w:w="1107" w:type="dxa"/>
            <w:vAlign w:val="bottom"/>
          </w:tcPr>
          <w:p w14:paraId="22B4CC4F" w14:textId="77777777" w:rsidR="005E5193" w:rsidRDefault="00F36FBE">
            <w:pPr>
              <w:pBdr>
                <w:bottom w:val="single" w:sz="4" w:space="1" w:color="auto"/>
              </w:pBdr>
              <w:tabs>
                <w:tab w:val="left" w:pos="360"/>
                <w:tab w:val="left" w:pos="1440"/>
              </w:tabs>
              <w:ind w:left="-45"/>
              <w:jc w:val="right"/>
              <w:rPr>
                <w:rFonts w:asciiTheme="minorBidi" w:hAnsiTheme="minorBidi" w:cstheme="minorBidi"/>
                <w:sz w:val="22"/>
                <w:szCs w:val="22"/>
              </w:rPr>
            </w:pPr>
            <w:r>
              <w:rPr>
                <w:rFonts w:asciiTheme="minorBidi" w:hAnsiTheme="minorBidi" w:cstheme="minorBidi"/>
                <w:sz w:val="22"/>
                <w:szCs w:val="22"/>
                <w:cs/>
              </w:rPr>
              <w:fldChar w:fldCharType="begin"/>
            </w:r>
            <w:r>
              <w:rPr>
                <w:rFonts w:asciiTheme="minorBidi" w:hAnsiTheme="minorBidi" w:cstheme="minorBidi"/>
                <w:sz w:val="22"/>
                <w:szCs w:val="22"/>
                <w:cs/>
              </w:rPr>
              <w:instrText xml:space="preserve"> =</w:instrText>
            </w:r>
            <w:r>
              <w:rPr>
                <w:rFonts w:asciiTheme="minorBidi" w:hAnsiTheme="minorBidi" w:cstheme="minorBidi"/>
                <w:sz w:val="22"/>
                <w:szCs w:val="22"/>
              </w:rPr>
              <w:instrText>SUM</w:instrText>
            </w:r>
            <w:r>
              <w:rPr>
                <w:rFonts w:asciiTheme="minorBidi" w:hAnsiTheme="minorBidi"/>
                <w:sz w:val="22"/>
                <w:szCs w:val="22"/>
                <w:cs/>
              </w:rPr>
              <w:instrText>(</w:instrText>
            </w:r>
            <w:r>
              <w:rPr>
                <w:rFonts w:asciiTheme="minorBidi" w:hAnsiTheme="minorBidi" w:cstheme="minorBidi"/>
                <w:sz w:val="22"/>
                <w:szCs w:val="22"/>
              </w:rPr>
              <w:instrText>d</w:instrText>
            </w:r>
            <w:r>
              <w:rPr>
                <w:rFonts w:asciiTheme="minorBidi" w:hAnsiTheme="minorBidi" w:cstheme="minorBidi"/>
                <w:sz w:val="22"/>
                <w:szCs w:val="22"/>
                <w:cs/>
              </w:rPr>
              <w:instrText>5:</w:instrText>
            </w:r>
            <w:r>
              <w:rPr>
                <w:rFonts w:asciiTheme="minorBidi" w:hAnsiTheme="minorBidi" w:cstheme="minorBidi"/>
                <w:sz w:val="22"/>
                <w:szCs w:val="22"/>
              </w:rPr>
              <w:instrText>d</w:instrText>
            </w:r>
            <w:r>
              <w:rPr>
                <w:rFonts w:asciiTheme="minorBidi" w:hAnsiTheme="minorBidi" w:cstheme="minorBidi"/>
                <w:sz w:val="22"/>
                <w:szCs w:val="22"/>
                <w:cs/>
              </w:rPr>
              <w:instrText xml:space="preserve">9) </w:instrText>
            </w:r>
            <w:r>
              <w:rPr>
                <w:rFonts w:asciiTheme="minorBidi" w:hAnsiTheme="minorBidi" w:cstheme="minorBidi"/>
                <w:sz w:val="22"/>
                <w:szCs w:val="22"/>
                <w:cs/>
              </w:rPr>
              <w:fldChar w:fldCharType="separate"/>
            </w:r>
            <w:r>
              <w:rPr>
                <w:rFonts w:asciiTheme="minorBidi" w:hAnsiTheme="minorBidi" w:cstheme="minorBidi"/>
                <w:noProof/>
                <w:sz w:val="22"/>
                <w:szCs w:val="22"/>
              </w:rPr>
              <w:t>729,395</w:t>
            </w:r>
            <w:r>
              <w:rPr>
                <w:rFonts w:asciiTheme="minorBidi" w:hAnsiTheme="minorBidi" w:cstheme="minorBidi"/>
                <w:sz w:val="22"/>
                <w:szCs w:val="22"/>
                <w:cs/>
              </w:rPr>
              <w:fldChar w:fldCharType="end"/>
            </w:r>
          </w:p>
        </w:tc>
        <w:tc>
          <w:tcPr>
            <w:tcW w:w="969" w:type="dxa"/>
            <w:vAlign w:val="bottom"/>
          </w:tcPr>
          <w:p w14:paraId="0D0EABB9" w14:textId="77777777" w:rsidR="005E5193" w:rsidRDefault="00F36FBE">
            <w:pPr>
              <w:pBdr>
                <w:bottom w:val="single" w:sz="4" w:space="1" w:color="auto"/>
              </w:pBdr>
              <w:tabs>
                <w:tab w:val="left" w:pos="360"/>
                <w:tab w:val="left" w:pos="1440"/>
              </w:tabs>
              <w:jc w:val="right"/>
              <w:rPr>
                <w:rFonts w:asciiTheme="minorBidi" w:hAnsiTheme="minorBidi" w:cstheme="minorBidi"/>
                <w:sz w:val="22"/>
                <w:szCs w:val="22"/>
              </w:rPr>
            </w:pPr>
            <w:r>
              <w:rPr>
                <w:rFonts w:asciiTheme="minorBidi" w:hAnsiTheme="minorBidi" w:cstheme="minorBidi"/>
                <w:sz w:val="22"/>
                <w:szCs w:val="22"/>
              </w:rPr>
              <w:fldChar w:fldCharType="begin"/>
            </w:r>
            <w:r>
              <w:rPr>
                <w:rFonts w:asciiTheme="minorBidi" w:hAnsiTheme="minorBidi"/>
                <w:sz w:val="22"/>
                <w:szCs w:val="22"/>
                <w:cs/>
              </w:rPr>
              <w:instrText xml:space="preserve"> =</w:instrText>
            </w:r>
            <w:r>
              <w:rPr>
                <w:rFonts w:asciiTheme="minorBidi" w:hAnsiTheme="minorBidi" w:cstheme="minorBidi"/>
                <w:sz w:val="22"/>
                <w:szCs w:val="22"/>
              </w:rPr>
              <w:instrText>SUM</w:instrText>
            </w:r>
            <w:r>
              <w:rPr>
                <w:rFonts w:asciiTheme="minorBidi" w:hAnsiTheme="minorBidi"/>
                <w:sz w:val="22"/>
                <w:szCs w:val="22"/>
                <w:cs/>
              </w:rPr>
              <w:instrText>(</w:instrText>
            </w:r>
            <w:r>
              <w:rPr>
                <w:rFonts w:asciiTheme="minorBidi" w:hAnsiTheme="minorBidi" w:cstheme="minorBidi"/>
                <w:sz w:val="22"/>
                <w:szCs w:val="22"/>
              </w:rPr>
              <w:instrText>E5</w:instrText>
            </w:r>
            <w:r>
              <w:rPr>
                <w:rFonts w:asciiTheme="minorBidi" w:hAnsiTheme="minorBidi"/>
                <w:sz w:val="22"/>
                <w:szCs w:val="22"/>
                <w:cs/>
              </w:rPr>
              <w:instrText>:</w:instrText>
            </w:r>
            <w:r>
              <w:rPr>
                <w:rFonts w:asciiTheme="minorBidi" w:hAnsiTheme="minorBidi" w:cstheme="minorBidi"/>
                <w:sz w:val="22"/>
                <w:szCs w:val="22"/>
              </w:rPr>
              <w:instrText>E9</w:instrText>
            </w:r>
            <w:r>
              <w:rPr>
                <w:rFonts w:asciiTheme="minorBidi" w:hAnsiTheme="minorBidi"/>
                <w:sz w:val="22"/>
                <w:szCs w:val="22"/>
                <w:cs/>
              </w:rPr>
              <w:instrText xml:space="preserve">) </w:instrText>
            </w:r>
            <w:r>
              <w:rPr>
                <w:rFonts w:asciiTheme="minorBidi" w:hAnsiTheme="minorBidi" w:cstheme="minorBidi"/>
                <w:sz w:val="22"/>
                <w:szCs w:val="22"/>
              </w:rPr>
              <w:fldChar w:fldCharType="separate"/>
            </w:r>
            <w:r>
              <w:rPr>
                <w:rFonts w:asciiTheme="minorBidi" w:hAnsiTheme="minorBidi" w:cstheme="minorBidi"/>
                <w:noProof/>
                <w:sz w:val="22"/>
                <w:szCs w:val="22"/>
              </w:rPr>
              <w:t>719,237</w:t>
            </w:r>
            <w:r>
              <w:rPr>
                <w:rFonts w:asciiTheme="minorBidi" w:hAnsiTheme="minorBidi" w:cstheme="minorBidi"/>
                <w:sz w:val="22"/>
                <w:szCs w:val="22"/>
              </w:rPr>
              <w:fldChar w:fldCharType="end"/>
            </w:r>
          </w:p>
        </w:tc>
        <w:tc>
          <w:tcPr>
            <w:tcW w:w="969" w:type="dxa"/>
            <w:vAlign w:val="bottom"/>
          </w:tcPr>
          <w:p w14:paraId="06DE9474" w14:textId="4DA69755" w:rsidR="005E5193" w:rsidRDefault="00F36FBE">
            <w:pPr>
              <w:pBdr>
                <w:bottom w:val="double" w:sz="4" w:space="1" w:color="auto"/>
              </w:pBdr>
              <w:tabs>
                <w:tab w:val="left" w:pos="360"/>
                <w:tab w:val="left" w:pos="1440"/>
              </w:tabs>
              <w:jc w:val="right"/>
              <w:rPr>
                <w:rFonts w:asciiTheme="minorBidi" w:hAnsiTheme="minorBidi" w:cstheme="minorBidi"/>
                <w:sz w:val="22"/>
                <w:szCs w:val="22"/>
              </w:rPr>
            </w:pPr>
            <w:r>
              <w:rPr>
                <w:rFonts w:asciiTheme="minorBidi" w:hAnsiTheme="minorBidi" w:cstheme="minorBidi"/>
                <w:sz w:val="22"/>
                <w:szCs w:val="22"/>
              </w:rPr>
              <w:t>12,59</w:t>
            </w:r>
            <w:r w:rsidR="00CC35C3">
              <w:rPr>
                <w:rFonts w:asciiTheme="minorBidi" w:hAnsiTheme="minorBidi" w:cstheme="minorBidi"/>
                <w:sz w:val="22"/>
                <w:szCs w:val="22"/>
              </w:rPr>
              <w:t>5</w:t>
            </w:r>
          </w:p>
        </w:tc>
        <w:tc>
          <w:tcPr>
            <w:tcW w:w="969" w:type="dxa"/>
            <w:vAlign w:val="bottom"/>
          </w:tcPr>
          <w:p w14:paraId="23F1DB1E" w14:textId="77777777" w:rsidR="005E5193" w:rsidRDefault="00F36FBE">
            <w:pPr>
              <w:pBdr>
                <w:bottom w:val="double" w:sz="4" w:space="1" w:color="auto"/>
              </w:pBdr>
              <w:tabs>
                <w:tab w:val="left" w:pos="360"/>
                <w:tab w:val="left" w:pos="1440"/>
              </w:tabs>
              <w:ind w:left="28"/>
              <w:jc w:val="right"/>
              <w:rPr>
                <w:rFonts w:asciiTheme="minorBidi" w:hAnsiTheme="minorBidi" w:cstheme="minorBidi"/>
                <w:sz w:val="22"/>
                <w:szCs w:val="22"/>
                <w:cs/>
              </w:rPr>
            </w:pPr>
            <w:r>
              <w:rPr>
                <w:rFonts w:asciiTheme="minorBidi" w:hAnsiTheme="minorBidi" w:cstheme="minorBidi"/>
                <w:sz w:val="22"/>
                <w:szCs w:val="22"/>
              </w:rPr>
              <w:t>14,343</w:t>
            </w:r>
          </w:p>
        </w:tc>
      </w:tr>
      <w:tr w:rsidR="005E5193" w14:paraId="54658EBB" w14:textId="77777777">
        <w:trPr>
          <w:cantSplit/>
          <w:trHeight w:val="20"/>
        </w:trPr>
        <w:tc>
          <w:tcPr>
            <w:tcW w:w="3287" w:type="dxa"/>
            <w:vAlign w:val="center"/>
          </w:tcPr>
          <w:p w14:paraId="2CC455BE" w14:textId="77777777" w:rsidR="005E5193" w:rsidRDefault="00F36FBE">
            <w:pPr>
              <w:tabs>
                <w:tab w:val="left" w:pos="1020"/>
              </w:tabs>
              <w:ind w:left="452" w:right="-144" w:hanging="166"/>
              <w:rPr>
                <w:rFonts w:asciiTheme="minorBidi" w:hAnsiTheme="minorBidi" w:cstheme="minorBidi"/>
                <w:b/>
                <w:bCs/>
                <w:sz w:val="22"/>
                <w:szCs w:val="22"/>
                <w:cs/>
                <w:lang w:eastAsia="zh-CN"/>
              </w:rPr>
            </w:pPr>
            <w:r>
              <w:rPr>
                <w:rFonts w:asciiTheme="minorBidi" w:hAnsiTheme="minorBidi" w:cstheme="minorBidi"/>
                <w:b/>
                <w:bCs/>
                <w:sz w:val="22"/>
                <w:szCs w:val="22"/>
                <w:cs/>
                <w:lang w:eastAsia="zh-CN"/>
              </w:rPr>
              <w:t>รวม</w:t>
            </w:r>
          </w:p>
        </w:tc>
        <w:tc>
          <w:tcPr>
            <w:tcW w:w="997" w:type="dxa"/>
            <w:shd w:val="clear" w:color="auto" w:fill="auto"/>
            <w:vAlign w:val="center"/>
          </w:tcPr>
          <w:p w14:paraId="031A2FBF" w14:textId="77777777" w:rsidR="005E5193" w:rsidRDefault="00F36FBE">
            <w:pPr>
              <w:pBdr>
                <w:bottom w:val="double" w:sz="4" w:space="1" w:color="auto"/>
              </w:pBdr>
              <w:tabs>
                <w:tab w:val="left" w:pos="360"/>
                <w:tab w:val="left" w:pos="1440"/>
              </w:tabs>
              <w:ind w:left="-57"/>
              <w:jc w:val="right"/>
              <w:rPr>
                <w:rFonts w:asciiTheme="minorBidi" w:hAnsiTheme="minorBidi" w:cstheme="minorBidi"/>
                <w:b/>
                <w:bCs/>
                <w:sz w:val="22"/>
                <w:szCs w:val="22"/>
                <w:cs/>
              </w:rPr>
            </w:pPr>
            <w:r>
              <w:rPr>
                <w:rFonts w:asciiTheme="minorBidi" w:hAnsiTheme="minorBidi" w:cstheme="minorBidi"/>
                <w:b/>
                <w:bCs/>
                <w:sz w:val="22"/>
                <w:szCs w:val="22"/>
              </w:rPr>
              <w:t>739,722</w:t>
            </w:r>
          </w:p>
        </w:tc>
        <w:tc>
          <w:tcPr>
            <w:tcW w:w="944" w:type="dxa"/>
            <w:gridSpan w:val="2"/>
            <w:vAlign w:val="center"/>
          </w:tcPr>
          <w:p w14:paraId="1EA65E13" w14:textId="77777777" w:rsidR="005E5193" w:rsidRDefault="00F36FBE">
            <w:pPr>
              <w:pBdr>
                <w:bottom w:val="double" w:sz="4" w:space="1" w:color="auto"/>
              </w:pBdr>
              <w:tabs>
                <w:tab w:val="left" w:pos="360"/>
                <w:tab w:val="left" w:pos="1440"/>
              </w:tabs>
              <w:ind w:left="-45"/>
              <w:jc w:val="right"/>
              <w:rPr>
                <w:rFonts w:asciiTheme="minorBidi" w:hAnsiTheme="minorBidi" w:cstheme="minorBidi"/>
                <w:b/>
                <w:bCs/>
                <w:sz w:val="22"/>
                <w:szCs w:val="22"/>
              </w:rPr>
            </w:pPr>
            <w:r>
              <w:rPr>
                <w:rFonts w:asciiTheme="minorBidi" w:hAnsiTheme="minorBidi" w:cstheme="minorBidi"/>
                <w:b/>
                <w:bCs/>
                <w:sz w:val="22"/>
                <w:szCs w:val="22"/>
              </w:rPr>
              <w:fldChar w:fldCharType="begin"/>
            </w:r>
            <w:r>
              <w:rPr>
                <w:rFonts w:asciiTheme="minorBidi" w:hAnsiTheme="minorBidi"/>
                <w:b/>
                <w:bCs/>
                <w:sz w:val="22"/>
                <w:szCs w:val="22"/>
                <w:cs/>
              </w:rPr>
              <w:instrText xml:space="preserve"> =</w:instrText>
            </w:r>
            <w:r>
              <w:rPr>
                <w:rFonts w:asciiTheme="minorBidi" w:hAnsiTheme="minorBidi" w:cstheme="minorBidi"/>
                <w:b/>
                <w:bCs/>
                <w:sz w:val="22"/>
                <w:szCs w:val="22"/>
              </w:rPr>
              <w:instrText>SUM</w:instrText>
            </w:r>
            <w:r>
              <w:rPr>
                <w:rFonts w:asciiTheme="minorBidi" w:hAnsiTheme="minorBidi"/>
                <w:b/>
                <w:bCs/>
                <w:sz w:val="22"/>
                <w:szCs w:val="22"/>
                <w:cs/>
              </w:rPr>
              <w:instrText>(</w:instrText>
            </w:r>
            <w:r>
              <w:rPr>
                <w:rFonts w:asciiTheme="minorBidi" w:hAnsiTheme="minorBidi" w:cstheme="minorBidi"/>
                <w:b/>
                <w:bCs/>
                <w:sz w:val="22"/>
                <w:szCs w:val="22"/>
              </w:rPr>
              <w:instrText>C10</w:instrText>
            </w:r>
            <w:r>
              <w:rPr>
                <w:rFonts w:asciiTheme="minorBidi" w:hAnsiTheme="minorBidi"/>
                <w:b/>
                <w:bCs/>
                <w:sz w:val="22"/>
                <w:szCs w:val="22"/>
                <w:cs/>
              </w:rPr>
              <w:instrText>:</w:instrText>
            </w:r>
            <w:r>
              <w:rPr>
                <w:rFonts w:asciiTheme="minorBidi" w:hAnsiTheme="minorBidi" w:cstheme="minorBidi"/>
                <w:b/>
                <w:bCs/>
                <w:sz w:val="22"/>
                <w:szCs w:val="22"/>
              </w:rPr>
              <w:instrText>C11</w:instrText>
            </w:r>
            <w:r>
              <w:rPr>
                <w:rFonts w:asciiTheme="minorBidi" w:hAnsiTheme="minorBidi"/>
                <w:b/>
                <w:bCs/>
                <w:sz w:val="22"/>
                <w:szCs w:val="22"/>
                <w:cs/>
              </w:rPr>
              <w:instrText xml:space="preserve">) </w:instrText>
            </w:r>
            <w:r>
              <w:rPr>
                <w:rFonts w:asciiTheme="minorBidi" w:hAnsiTheme="minorBidi" w:cstheme="minorBidi"/>
                <w:b/>
                <w:bCs/>
                <w:sz w:val="22"/>
                <w:szCs w:val="22"/>
              </w:rPr>
              <w:fldChar w:fldCharType="separate"/>
            </w:r>
            <w:r>
              <w:rPr>
                <w:rFonts w:asciiTheme="minorBidi" w:hAnsiTheme="minorBidi" w:cstheme="minorBidi"/>
                <w:b/>
                <w:bCs/>
                <w:noProof/>
                <w:sz w:val="22"/>
                <w:szCs w:val="22"/>
              </w:rPr>
              <w:t>748,342</w:t>
            </w:r>
            <w:r>
              <w:rPr>
                <w:rFonts w:asciiTheme="minorBidi" w:hAnsiTheme="minorBidi" w:cstheme="minorBidi"/>
                <w:b/>
                <w:bCs/>
                <w:sz w:val="22"/>
                <w:szCs w:val="22"/>
              </w:rPr>
              <w:fldChar w:fldCharType="end"/>
            </w:r>
          </w:p>
        </w:tc>
        <w:tc>
          <w:tcPr>
            <w:tcW w:w="1107" w:type="dxa"/>
            <w:vAlign w:val="center"/>
          </w:tcPr>
          <w:p w14:paraId="6F73AE68" w14:textId="77777777" w:rsidR="005E5193" w:rsidRDefault="00F36FBE">
            <w:pPr>
              <w:pBdr>
                <w:bottom w:val="double" w:sz="4" w:space="1" w:color="auto"/>
              </w:pBdr>
              <w:tabs>
                <w:tab w:val="left" w:pos="360"/>
                <w:tab w:val="left" w:pos="1440"/>
              </w:tabs>
              <w:ind w:left="-45"/>
              <w:jc w:val="right"/>
              <w:rPr>
                <w:rFonts w:asciiTheme="minorBidi" w:hAnsiTheme="minorBidi" w:cstheme="minorBidi"/>
                <w:b/>
                <w:bCs/>
                <w:sz w:val="22"/>
                <w:szCs w:val="22"/>
              </w:rPr>
            </w:pPr>
            <w:r>
              <w:rPr>
                <w:rFonts w:asciiTheme="minorBidi" w:hAnsiTheme="minorBidi" w:cstheme="minorBidi"/>
                <w:b/>
                <w:bCs/>
                <w:sz w:val="22"/>
                <w:szCs w:val="22"/>
              </w:rPr>
              <w:t>729,395</w:t>
            </w:r>
          </w:p>
        </w:tc>
        <w:tc>
          <w:tcPr>
            <w:tcW w:w="969" w:type="dxa"/>
            <w:vAlign w:val="center"/>
          </w:tcPr>
          <w:p w14:paraId="43F6C2C4" w14:textId="77777777" w:rsidR="005E5193" w:rsidRDefault="00F36FBE">
            <w:pPr>
              <w:pBdr>
                <w:bottom w:val="double" w:sz="4" w:space="1" w:color="auto"/>
              </w:pBdr>
              <w:tabs>
                <w:tab w:val="left" w:pos="360"/>
                <w:tab w:val="left" w:pos="1440"/>
              </w:tabs>
              <w:ind w:left="-57"/>
              <w:jc w:val="right"/>
              <w:rPr>
                <w:rFonts w:asciiTheme="minorBidi" w:hAnsiTheme="minorBidi" w:cstheme="minorBidi"/>
                <w:b/>
                <w:bCs/>
                <w:sz w:val="22"/>
                <w:szCs w:val="22"/>
                <w:cs/>
              </w:rPr>
            </w:pPr>
            <w:r>
              <w:rPr>
                <w:rFonts w:asciiTheme="minorBidi" w:hAnsiTheme="minorBidi" w:cstheme="minorBidi"/>
                <w:b/>
                <w:bCs/>
                <w:sz w:val="22"/>
                <w:szCs w:val="22"/>
              </w:rPr>
              <w:fldChar w:fldCharType="begin"/>
            </w:r>
            <w:r>
              <w:rPr>
                <w:rFonts w:asciiTheme="minorBidi" w:hAnsiTheme="minorBidi"/>
                <w:b/>
                <w:bCs/>
                <w:sz w:val="22"/>
                <w:szCs w:val="22"/>
                <w:cs/>
              </w:rPr>
              <w:instrText xml:space="preserve"> =</w:instrText>
            </w:r>
            <w:r>
              <w:rPr>
                <w:rFonts w:asciiTheme="minorBidi" w:hAnsiTheme="minorBidi" w:cstheme="minorBidi"/>
                <w:b/>
                <w:bCs/>
                <w:sz w:val="22"/>
                <w:szCs w:val="22"/>
              </w:rPr>
              <w:instrText>SUM</w:instrText>
            </w:r>
            <w:r>
              <w:rPr>
                <w:rFonts w:asciiTheme="minorBidi" w:hAnsiTheme="minorBidi"/>
                <w:b/>
                <w:bCs/>
                <w:sz w:val="22"/>
                <w:szCs w:val="22"/>
                <w:cs/>
              </w:rPr>
              <w:instrText>(</w:instrText>
            </w:r>
            <w:r>
              <w:rPr>
                <w:rFonts w:asciiTheme="minorBidi" w:hAnsiTheme="minorBidi" w:cstheme="minorBidi"/>
                <w:b/>
                <w:bCs/>
                <w:sz w:val="22"/>
                <w:szCs w:val="22"/>
              </w:rPr>
              <w:instrText>e10</w:instrText>
            </w:r>
            <w:r>
              <w:rPr>
                <w:rFonts w:asciiTheme="minorBidi" w:hAnsiTheme="minorBidi"/>
                <w:b/>
                <w:bCs/>
                <w:sz w:val="22"/>
                <w:szCs w:val="22"/>
                <w:cs/>
              </w:rPr>
              <w:instrText>:</w:instrText>
            </w:r>
            <w:r>
              <w:rPr>
                <w:rFonts w:asciiTheme="minorBidi" w:hAnsiTheme="minorBidi" w:cstheme="minorBidi"/>
                <w:b/>
                <w:bCs/>
                <w:sz w:val="22"/>
                <w:szCs w:val="22"/>
              </w:rPr>
              <w:instrText>e11</w:instrText>
            </w:r>
            <w:r>
              <w:rPr>
                <w:rFonts w:asciiTheme="minorBidi" w:hAnsiTheme="minorBidi"/>
                <w:b/>
                <w:bCs/>
                <w:sz w:val="22"/>
                <w:szCs w:val="22"/>
                <w:cs/>
              </w:rPr>
              <w:instrText xml:space="preserve">) </w:instrText>
            </w:r>
            <w:r>
              <w:rPr>
                <w:rFonts w:asciiTheme="minorBidi" w:hAnsiTheme="minorBidi" w:cstheme="minorBidi"/>
                <w:b/>
                <w:bCs/>
                <w:sz w:val="22"/>
                <w:szCs w:val="22"/>
              </w:rPr>
              <w:fldChar w:fldCharType="separate"/>
            </w:r>
            <w:r>
              <w:rPr>
                <w:rFonts w:asciiTheme="minorBidi" w:hAnsiTheme="minorBidi" w:cstheme="minorBidi"/>
                <w:b/>
                <w:bCs/>
                <w:noProof/>
                <w:sz w:val="22"/>
                <w:szCs w:val="22"/>
              </w:rPr>
              <w:t>719,237</w:t>
            </w:r>
            <w:r>
              <w:rPr>
                <w:rFonts w:asciiTheme="minorBidi" w:hAnsiTheme="minorBidi" w:cstheme="minorBidi"/>
                <w:b/>
                <w:bCs/>
                <w:sz w:val="22"/>
                <w:szCs w:val="22"/>
              </w:rPr>
              <w:fldChar w:fldCharType="end"/>
            </w:r>
          </w:p>
        </w:tc>
        <w:tc>
          <w:tcPr>
            <w:tcW w:w="969" w:type="dxa"/>
          </w:tcPr>
          <w:p w14:paraId="6C9AC420" w14:textId="77777777" w:rsidR="005E5193" w:rsidRDefault="005E5193">
            <w:pPr>
              <w:tabs>
                <w:tab w:val="left" w:pos="360"/>
                <w:tab w:val="left" w:pos="1440"/>
              </w:tabs>
              <w:ind w:left="28"/>
              <w:rPr>
                <w:rFonts w:asciiTheme="minorBidi" w:hAnsiTheme="minorBidi" w:cstheme="minorBidi"/>
                <w:b/>
                <w:bCs/>
                <w:sz w:val="22"/>
                <w:szCs w:val="22"/>
                <w:cs/>
              </w:rPr>
            </w:pPr>
          </w:p>
        </w:tc>
        <w:tc>
          <w:tcPr>
            <w:tcW w:w="969" w:type="dxa"/>
            <w:vAlign w:val="bottom"/>
          </w:tcPr>
          <w:p w14:paraId="0862E12F" w14:textId="77777777" w:rsidR="005E5193" w:rsidRDefault="005E5193">
            <w:pPr>
              <w:tabs>
                <w:tab w:val="left" w:pos="360"/>
                <w:tab w:val="left" w:pos="1440"/>
              </w:tabs>
              <w:ind w:left="28"/>
              <w:rPr>
                <w:rFonts w:asciiTheme="minorBidi" w:hAnsiTheme="minorBidi" w:cstheme="minorBidi"/>
                <w:b/>
                <w:bCs/>
                <w:sz w:val="22"/>
                <w:szCs w:val="22"/>
                <w:cs/>
              </w:rPr>
            </w:pPr>
          </w:p>
        </w:tc>
      </w:tr>
    </w:tbl>
    <w:p w14:paraId="7AE01731" w14:textId="77777777" w:rsidR="00387E3C" w:rsidRDefault="00387E3C">
      <w:pPr>
        <w:pStyle w:val="BodyText2"/>
        <w:spacing w:before="120" w:line="216" w:lineRule="auto"/>
        <w:ind w:left="561" w:firstLine="0"/>
        <w:jc w:val="thaiDistribute"/>
        <w:rPr>
          <w:rFonts w:cs="Cordia New"/>
          <w:b/>
          <w:bCs/>
          <w:sz w:val="30"/>
          <w:szCs w:val="30"/>
        </w:rPr>
      </w:pPr>
    </w:p>
    <w:p w14:paraId="01E69F9A" w14:textId="77777777" w:rsidR="00387E3C" w:rsidRDefault="00387E3C">
      <w:pPr>
        <w:pStyle w:val="BodyText2"/>
        <w:spacing w:before="120" w:line="216" w:lineRule="auto"/>
        <w:ind w:left="561" w:firstLine="0"/>
        <w:jc w:val="thaiDistribute"/>
        <w:rPr>
          <w:rFonts w:cs="Cordia New"/>
          <w:b/>
          <w:bCs/>
          <w:sz w:val="30"/>
          <w:szCs w:val="30"/>
        </w:rPr>
      </w:pPr>
    </w:p>
    <w:p w14:paraId="07858089" w14:textId="77777777" w:rsidR="00387E3C" w:rsidRDefault="00387E3C">
      <w:pPr>
        <w:pStyle w:val="BodyText2"/>
        <w:spacing w:before="120" w:line="216" w:lineRule="auto"/>
        <w:ind w:left="561" w:firstLine="0"/>
        <w:jc w:val="thaiDistribute"/>
        <w:rPr>
          <w:rFonts w:cs="Cordia New"/>
          <w:b/>
          <w:bCs/>
          <w:sz w:val="30"/>
          <w:szCs w:val="30"/>
        </w:rPr>
      </w:pPr>
    </w:p>
    <w:p w14:paraId="27A0B3FB" w14:textId="77777777" w:rsidR="00387E3C" w:rsidRDefault="00387E3C">
      <w:pPr>
        <w:pStyle w:val="BodyText2"/>
        <w:spacing w:before="120" w:line="216" w:lineRule="auto"/>
        <w:ind w:left="561" w:firstLine="0"/>
        <w:jc w:val="thaiDistribute"/>
        <w:rPr>
          <w:rFonts w:cs="Cordia New"/>
          <w:b/>
          <w:bCs/>
          <w:sz w:val="30"/>
          <w:szCs w:val="30"/>
        </w:rPr>
      </w:pPr>
    </w:p>
    <w:p w14:paraId="572180C9" w14:textId="77777777" w:rsidR="005E5193" w:rsidRDefault="00F36FBE">
      <w:pPr>
        <w:pStyle w:val="BodyText2"/>
        <w:spacing w:before="120" w:line="216" w:lineRule="auto"/>
        <w:ind w:left="561" w:firstLine="0"/>
        <w:jc w:val="thaiDistribute"/>
        <w:rPr>
          <w:rFonts w:cs="Cordia New"/>
          <w:b/>
          <w:bCs/>
          <w:sz w:val="30"/>
          <w:szCs w:val="30"/>
        </w:rPr>
      </w:pPr>
      <w:r>
        <w:rPr>
          <w:rFonts w:cs="Cordia New"/>
          <w:b/>
          <w:bCs/>
          <w:sz w:val="30"/>
          <w:szCs w:val="30"/>
          <w:cs/>
        </w:rPr>
        <w:lastRenderedPageBreak/>
        <w:t>ลำดับชั้นของมูลค่ายุติธรรมและเทคนิคการประเมินมูลค่ายุติธรรม</w:t>
      </w:r>
    </w:p>
    <w:p w14:paraId="3B568B97" w14:textId="77777777" w:rsidR="005E5193" w:rsidRDefault="00F36FBE">
      <w:pPr>
        <w:spacing w:before="60" w:line="216" w:lineRule="auto"/>
        <w:ind w:left="561"/>
        <w:jc w:val="thaiDistribute"/>
        <w:rPr>
          <w:sz w:val="30"/>
          <w:szCs w:val="30"/>
        </w:rPr>
      </w:pPr>
      <w:r>
        <w:rPr>
          <w:sz w:val="30"/>
          <w:szCs w:val="30"/>
          <w:cs/>
        </w:rPr>
        <w:t>การวัดมูลค่ายุติธรรมของเงินลงทุนใน</w:t>
      </w:r>
      <w:r>
        <w:rPr>
          <w:cs/>
        </w:rPr>
        <w:t>กองทุนเปิด</w:t>
      </w:r>
      <w:r>
        <w:rPr>
          <w:sz w:val="30"/>
          <w:szCs w:val="30"/>
          <w:cs/>
        </w:rPr>
        <w:t xml:space="preserve">ถูกจัดลำดับชั้นการวัดมูลค่ายุติธรรม อยู่ในระดับที่ </w:t>
      </w:r>
      <w:r>
        <w:rPr>
          <w:sz w:val="30"/>
          <w:szCs w:val="30"/>
        </w:rPr>
        <w:t>2</w:t>
      </w:r>
      <w:r>
        <w:rPr>
          <w:sz w:val="30"/>
          <w:szCs w:val="30"/>
          <w:cs/>
        </w:rPr>
        <w:t xml:space="preserve"> คำนวณจากมูลค่าสินทรัพย์สุทธิ (</w:t>
      </w:r>
      <w:r>
        <w:rPr>
          <w:sz w:val="30"/>
          <w:szCs w:val="30"/>
        </w:rPr>
        <w:t>NAV</w:t>
      </w:r>
      <w:r>
        <w:rPr>
          <w:sz w:val="30"/>
          <w:szCs w:val="30"/>
          <w:cs/>
        </w:rPr>
        <w:t>) ณ วันที่วัดค่าเงินลงทุน</w:t>
      </w:r>
    </w:p>
    <w:p w14:paraId="02360144" w14:textId="77777777" w:rsidR="005E5193" w:rsidRDefault="00F36FBE">
      <w:pPr>
        <w:spacing w:before="60" w:line="216" w:lineRule="auto"/>
        <w:ind w:left="561"/>
        <w:jc w:val="thaiDistribute"/>
        <w:rPr>
          <w:sz w:val="30"/>
          <w:szCs w:val="30"/>
        </w:rPr>
      </w:pPr>
      <w:r>
        <w:rPr>
          <w:sz w:val="30"/>
          <w:szCs w:val="30"/>
          <w:cs/>
        </w:rPr>
        <w:t xml:space="preserve">การวัดมูลค่ายุติธรรมของตราสารทุนที่อยู่ในความต้องการของตลาด ถูกจัดลำดับชั้นการวัดมูลค่ายุติธรรม อยู่ในระดับที่ </w:t>
      </w:r>
      <w:r>
        <w:rPr>
          <w:sz w:val="30"/>
          <w:szCs w:val="30"/>
        </w:rPr>
        <w:t>1</w:t>
      </w:r>
    </w:p>
    <w:p w14:paraId="6CDB4646" w14:textId="77777777" w:rsidR="005E5193" w:rsidRDefault="00F36FBE">
      <w:pPr>
        <w:pStyle w:val="ListParagraph"/>
        <w:numPr>
          <w:ilvl w:val="0"/>
          <w:numId w:val="29"/>
        </w:numPr>
        <w:spacing w:before="240" w:after="120" w:line="216" w:lineRule="auto"/>
        <w:ind w:left="567" w:hanging="567"/>
        <w:contextualSpacing w:val="0"/>
        <w:jc w:val="thaiDistribute"/>
        <w:rPr>
          <w:b/>
          <w:bCs/>
          <w:sz w:val="30"/>
          <w:szCs w:val="30"/>
          <w:cs/>
        </w:rPr>
      </w:pPr>
      <w:r>
        <w:rPr>
          <w:b/>
          <w:bCs/>
          <w:sz w:val="30"/>
          <w:szCs w:val="30"/>
          <w:cs/>
        </w:rPr>
        <w:t>สินทรัพย์ทางการเงินไม่หมุนเวียนอื่น</w:t>
      </w:r>
      <w:r>
        <w:rPr>
          <w:rFonts w:hint="cs"/>
          <w:b/>
          <w:bCs/>
          <w:sz w:val="30"/>
          <w:szCs w:val="30"/>
          <w:cs/>
        </w:rPr>
        <w:t xml:space="preserve"> </w:t>
      </w:r>
      <w:r>
        <w:rPr>
          <w:b/>
          <w:bCs/>
          <w:sz w:val="30"/>
          <w:szCs w:val="30"/>
          <w:cs/>
        </w:rPr>
        <w:t>-</w:t>
      </w:r>
      <w:r>
        <w:rPr>
          <w:rFonts w:hint="cs"/>
          <w:b/>
          <w:bCs/>
          <w:sz w:val="30"/>
          <w:szCs w:val="30"/>
          <w:cs/>
        </w:rPr>
        <w:t xml:space="preserve"> สุทธิ</w:t>
      </w:r>
    </w:p>
    <w:tbl>
      <w:tblPr>
        <w:tblW w:w="5032" w:type="pct"/>
        <w:tblInd w:w="115" w:type="dxa"/>
        <w:tblLayout w:type="fixed"/>
        <w:tblCellMar>
          <w:left w:w="115" w:type="dxa"/>
          <w:right w:w="115" w:type="dxa"/>
        </w:tblCellMar>
        <w:tblLook w:val="0000" w:firstRow="0" w:lastRow="0" w:firstColumn="0" w:lastColumn="0" w:noHBand="0" w:noVBand="0"/>
      </w:tblPr>
      <w:tblGrid>
        <w:gridCol w:w="4659"/>
        <w:gridCol w:w="1189"/>
        <w:gridCol w:w="1095"/>
        <w:gridCol w:w="1082"/>
        <w:gridCol w:w="1099"/>
      </w:tblGrid>
      <w:tr w:rsidR="005E5193" w14:paraId="567358AE" w14:textId="77777777">
        <w:trPr>
          <w:cantSplit/>
        </w:trPr>
        <w:tc>
          <w:tcPr>
            <w:tcW w:w="4788" w:type="dxa"/>
            <w:vAlign w:val="bottom"/>
          </w:tcPr>
          <w:p w14:paraId="3323CA98" w14:textId="77777777" w:rsidR="005E5193" w:rsidRDefault="005E5193">
            <w:pPr>
              <w:jc w:val="center"/>
              <w:rPr>
                <w:sz w:val="24"/>
                <w:szCs w:val="24"/>
                <w:cs/>
              </w:rPr>
            </w:pPr>
          </w:p>
        </w:tc>
        <w:tc>
          <w:tcPr>
            <w:tcW w:w="1217" w:type="dxa"/>
            <w:vAlign w:val="bottom"/>
          </w:tcPr>
          <w:p w14:paraId="7F1FE7A1" w14:textId="77777777" w:rsidR="005E5193" w:rsidRDefault="005E5193">
            <w:pPr>
              <w:widowControl w:val="0"/>
              <w:adjustRightInd w:val="0"/>
              <w:spacing w:line="360" w:lineRule="atLeast"/>
              <w:ind w:left="-16"/>
              <w:jc w:val="center"/>
              <w:rPr>
                <w:sz w:val="24"/>
                <w:szCs w:val="24"/>
              </w:rPr>
            </w:pPr>
          </w:p>
        </w:tc>
        <w:tc>
          <w:tcPr>
            <w:tcW w:w="1120" w:type="dxa"/>
          </w:tcPr>
          <w:p w14:paraId="06061775" w14:textId="77777777" w:rsidR="005E5193" w:rsidRDefault="005E5193">
            <w:pPr>
              <w:ind w:left="-102"/>
              <w:jc w:val="right"/>
              <w:rPr>
                <w:b/>
                <w:bCs/>
                <w:sz w:val="24"/>
                <w:szCs w:val="24"/>
                <w:cs/>
              </w:rPr>
            </w:pPr>
          </w:p>
        </w:tc>
        <w:tc>
          <w:tcPr>
            <w:tcW w:w="2230" w:type="dxa"/>
            <w:gridSpan w:val="2"/>
          </w:tcPr>
          <w:p w14:paraId="32BEA2AB" w14:textId="77777777" w:rsidR="005E5193" w:rsidRDefault="00F36FBE">
            <w:pPr>
              <w:ind w:left="-102"/>
              <w:jc w:val="right"/>
              <w:rPr>
                <w:sz w:val="24"/>
                <w:szCs w:val="24"/>
                <w:cs/>
              </w:rPr>
            </w:pPr>
            <w:r>
              <w:rPr>
                <w:b/>
                <w:bCs/>
                <w:sz w:val="24"/>
                <w:szCs w:val="24"/>
                <w:cs/>
              </w:rPr>
              <w:t xml:space="preserve">หน่วย : </w:t>
            </w:r>
            <w:r>
              <w:rPr>
                <w:b/>
                <w:bCs/>
                <w:spacing w:val="-6"/>
                <w:sz w:val="24"/>
                <w:szCs w:val="24"/>
                <w:cs/>
              </w:rPr>
              <w:t>พันบาท</w:t>
            </w:r>
          </w:p>
        </w:tc>
      </w:tr>
      <w:tr w:rsidR="005E5193" w14:paraId="2B8FCC2E" w14:textId="77777777">
        <w:trPr>
          <w:cantSplit/>
        </w:trPr>
        <w:tc>
          <w:tcPr>
            <w:tcW w:w="4788" w:type="dxa"/>
            <w:vAlign w:val="bottom"/>
          </w:tcPr>
          <w:p w14:paraId="221DEDE5" w14:textId="77777777" w:rsidR="005E5193" w:rsidRDefault="005E5193">
            <w:pPr>
              <w:jc w:val="center"/>
              <w:rPr>
                <w:sz w:val="24"/>
                <w:szCs w:val="24"/>
                <w:cs/>
              </w:rPr>
            </w:pPr>
          </w:p>
        </w:tc>
        <w:tc>
          <w:tcPr>
            <w:tcW w:w="4567" w:type="dxa"/>
            <w:gridSpan w:val="4"/>
          </w:tcPr>
          <w:p w14:paraId="713C2622" w14:textId="77777777" w:rsidR="005E5193" w:rsidRDefault="00F36FBE">
            <w:pPr>
              <w:pBdr>
                <w:bottom w:val="single" w:sz="4" w:space="1" w:color="auto"/>
              </w:pBdr>
              <w:spacing w:before="120"/>
              <w:jc w:val="center"/>
              <w:rPr>
                <w:b/>
                <w:bCs/>
                <w:sz w:val="24"/>
                <w:szCs w:val="24"/>
                <w:cs/>
              </w:rPr>
            </w:pPr>
            <w:r>
              <w:rPr>
                <w:sz w:val="24"/>
                <w:szCs w:val="24"/>
                <w:cs/>
              </w:rPr>
              <w:t>งบการเงินรวมและงบการเงินเฉพาะกิจการ</w:t>
            </w:r>
          </w:p>
        </w:tc>
      </w:tr>
      <w:tr w:rsidR="005E5193" w14:paraId="6576D904" w14:textId="77777777">
        <w:trPr>
          <w:cantSplit/>
        </w:trPr>
        <w:tc>
          <w:tcPr>
            <w:tcW w:w="4788" w:type="dxa"/>
            <w:vAlign w:val="bottom"/>
          </w:tcPr>
          <w:p w14:paraId="4698D4DB" w14:textId="77777777" w:rsidR="005E5193" w:rsidRDefault="005E5193">
            <w:pPr>
              <w:jc w:val="center"/>
              <w:rPr>
                <w:sz w:val="24"/>
                <w:szCs w:val="24"/>
                <w:cs/>
              </w:rPr>
            </w:pPr>
          </w:p>
        </w:tc>
        <w:tc>
          <w:tcPr>
            <w:tcW w:w="2337" w:type="dxa"/>
            <w:gridSpan w:val="2"/>
            <w:vAlign w:val="bottom"/>
          </w:tcPr>
          <w:p w14:paraId="702AAEB8" w14:textId="77777777" w:rsidR="005E5193" w:rsidRDefault="00F36FBE">
            <w:pPr>
              <w:pBdr>
                <w:bottom w:val="single" w:sz="4" w:space="1" w:color="auto"/>
              </w:pBdr>
              <w:ind w:left="-48"/>
              <w:jc w:val="center"/>
              <w:rPr>
                <w:sz w:val="24"/>
                <w:szCs w:val="24"/>
                <w:cs/>
              </w:rPr>
            </w:pPr>
            <w:r>
              <w:rPr>
                <w:sz w:val="24"/>
                <w:szCs w:val="24"/>
                <w:cs/>
              </w:rPr>
              <w:t>เงินลงทุน</w:t>
            </w:r>
          </w:p>
        </w:tc>
        <w:tc>
          <w:tcPr>
            <w:tcW w:w="2230" w:type="dxa"/>
            <w:gridSpan w:val="2"/>
          </w:tcPr>
          <w:p w14:paraId="307DCEE4" w14:textId="77777777" w:rsidR="005E5193" w:rsidRDefault="00F36FBE">
            <w:pPr>
              <w:pBdr>
                <w:bottom w:val="single" w:sz="4" w:space="1" w:color="auto"/>
              </w:pBdr>
              <w:ind w:left="-48"/>
              <w:jc w:val="center"/>
              <w:rPr>
                <w:sz w:val="24"/>
                <w:szCs w:val="24"/>
                <w:cs/>
              </w:rPr>
            </w:pPr>
            <w:r>
              <w:rPr>
                <w:sz w:val="24"/>
                <w:szCs w:val="24"/>
                <w:cs/>
              </w:rPr>
              <w:t>เงินปันผลสำหรับงวดหกเดือนสิ้นสุด</w:t>
            </w:r>
          </w:p>
        </w:tc>
      </w:tr>
      <w:tr w:rsidR="005E5193" w14:paraId="7127CF8B" w14:textId="77777777">
        <w:trPr>
          <w:cantSplit/>
          <w:trHeight w:val="288"/>
        </w:trPr>
        <w:tc>
          <w:tcPr>
            <w:tcW w:w="4788" w:type="dxa"/>
            <w:vAlign w:val="bottom"/>
          </w:tcPr>
          <w:p w14:paraId="1B7066A4" w14:textId="77777777" w:rsidR="005E5193" w:rsidRDefault="005E5193">
            <w:pPr>
              <w:tabs>
                <w:tab w:val="left" w:pos="1440"/>
              </w:tabs>
              <w:ind w:left="-89" w:right="-81"/>
              <w:jc w:val="center"/>
              <w:rPr>
                <w:sz w:val="24"/>
                <w:szCs w:val="24"/>
                <w:cs/>
              </w:rPr>
            </w:pPr>
          </w:p>
        </w:tc>
        <w:tc>
          <w:tcPr>
            <w:tcW w:w="1217" w:type="dxa"/>
            <w:vAlign w:val="center"/>
          </w:tcPr>
          <w:p w14:paraId="421E628B" w14:textId="77777777" w:rsidR="005E5193" w:rsidRDefault="00F36FBE">
            <w:pPr>
              <w:pBdr>
                <w:bottom w:val="single" w:sz="4" w:space="1" w:color="auto"/>
              </w:pBdr>
              <w:tabs>
                <w:tab w:val="left" w:pos="1440"/>
              </w:tabs>
              <w:jc w:val="right"/>
              <w:rPr>
                <w:sz w:val="24"/>
                <w:szCs w:val="24"/>
                <w:cs/>
              </w:rPr>
            </w:pPr>
            <w:r>
              <w:rPr>
                <w:sz w:val="24"/>
                <w:szCs w:val="24"/>
              </w:rPr>
              <w:t>30</w:t>
            </w:r>
            <w:r>
              <w:rPr>
                <w:sz w:val="24"/>
                <w:szCs w:val="24"/>
                <w:cs/>
              </w:rPr>
              <w:t xml:space="preserve"> ม</w:t>
            </w:r>
            <w:r>
              <w:rPr>
                <w:rFonts w:hint="cs"/>
                <w:sz w:val="24"/>
                <w:szCs w:val="24"/>
                <w:cs/>
              </w:rPr>
              <w:t>ิถุนายน</w:t>
            </w:r>
            <w:r>
              <w:rPr>
                <w:sz w:val="24"/>
                <w:szCs w:val="24"/>
                <w:cs/>
              </w:rPr>
              <w:t xml:space="preserve"> </w:t>
            </w:r>
            <w:r>
              <w:rPr>
                <w:sz w:val="24"/>
                <w:szCs w:val="24"/>
              </w:rPr>
              <w:t>2565</w:t>
            </w:r>
          </w:p>
        </w:tc>
        <w:tc>
          <w:tcPr>
            <w:tcW w:w="1120" w:type="dxa"/>
          </w:tcPr>
          <w:p w14:paraId="22B7347B" w14:textId="77777777" w:rsidR="005E5193" w:rsidRDefault="00F36FBE">
            <w:pPr>
              <w:pBdr>
                <w:bottom w:val="single" w:sz="4" w:space="1" w:color="auto"/>
              </w:pBdr>
              <w:jc w:val="right"/>
              <w:rPr>
                <w:sz w:val="24"/>
                <w:szCs w:val="24"/>
              </w:rPr>
            </w:pPr>
            <w:r>
              <w:rPr>
                <w:sz w:val="24"/>
                <w:szCs w:val="24"/>
              </w:rPr>
              <w:t>31</w:t>
            </w:r>
            <w:r>
              <w:rPr>
                <w:sz w:val="24"/>
                <w:szCs w:val="24"/>
                <w:cs/>
              </w:rPr>
              <w:t xml:space="preserve"> ธันวาคม </w:t>
            </w:r>
            <w:r>
              <w:rPr>
                <w:sz w:val="24"/>
                <w:szCs w:val="24"/>
              </w:rPr>
              <w:t>2564</w:t>
            </w:r>
          </w:p>
        </w:tc>
        <w:tc>
          <w:tcPr>
            <w:tcW w:w="1106" w:type="dxa"/>
          </w:tcPr>
          <w:p w14:paraId="69651F2F" w14:textId="77777777" w:rsidR="005E5193" w:rsidRDefault="00F36FBE">
            <w:pPr>
              <w:pBdr>
                <w:bottom w:val="single" w:sz="4" w:space="1" w:color="auto"/>
              </w:pBdr>
              <w:jc w:val="right"/>
              <w:rPr>
                <w:sz w:val="24"/>
                <w:szCs w:val="24"/>
              </w:rPr>
            </w:pPr>
            <w:r>
              <w:rPr>
                <w:sz w:val="24"/>
                <w:szCs w:val="24"/>
              </w:rPr>
              <w:t>30</w:t>
            </w:r>
            <w:r>
              <w:rPr>
                <w:sz w:val="24"/>
                <w:szCs w:val="24"/>
                <w:cs/>
              </w:rPr>
              <w:t xml:space="preserve"> ม</w:t>
            </w:r>
            <w:r>
              <w:rPr>
                <w:rFonts w:hint="cs"/>
                <w:sz w:val="24"/>
                <w:szCs w:val="24"/>
                <w:cs/>
              </w:rPr>
              <w:t>ิถุนายน</w:t>
            </w:r>
            <w:r>
              <w:rPr>
                <w:sz w:val="24"/>
                <w:szCs w:val="24"/>
                <w:cs/>
              </w:rPr>
              <w:t xml:space="preserve"> </w:t>
            </w:r>
            <w:r>
              <w:rPr>
                <w:sz w:val="24"/>
                <w:szCs w:val="24"/>
              </w:rPr>
              <w:t>2565</w:t>
            </w:r>
          </w:p>
        </w:tc>
        <w:tc>
          <w:tcPr>
            <w:tcW w:w="1124" w:type="dxa"/>
            <w:vAlign w:val="center"/>
          </w:tcPr>
          <w:p w14:paraId="676A395F" w14:textId="77777777" w:rsidR="005E5193" w:rsidRDefault="00F36FBE">
            <w:pPr>
              <w:pBdr>
                <w:bottom w:val="single" w:sz="4" w:space="1" w:color="auto"/>
              </w:pBdr>
              <w:jc w:val="right"/>
              <w:rPr>
                <w:sz w:val="24"/>
                <w:szCs w:val="24"/>
                <w:cs/>
              </w:rPr>
            </w:pPr>
            <w:r>
              <w:rPr>
                <w:sz w:val="24"/>
                <w:szCs w:val="24"/>
              </w:rPr>
              <w:t>30</w:t>
            </w:r>
            <w:r>
              <w:rPr>
                <w:sz w:val="24"/>
                <w:szCs w:val="24"/>
                <w:cs/>
              </w:rPr>
              <w:t xml:space="preserve"> ม</w:t>
            </w:r>
            <w:r>
              <w:rPr>
                <w:rFonts w:hint="cs"/>
                <w:sz w:val="24"/>
                <w:szCs w:val="24"/>
                <w:cs/>
              </w:rPr>
              <w:t>ิถุนายน</w:t>
            </w:r>
            <w:r>
              <w:rPr>
                <w:sz w:val="24"/>
                <w:szCs w:val="24"/>
                <w:cs/>
              </w:rPr>
              <w:t xml:space="preserve"> </w:t>
            </w:r>
            <w:r>
              <w:rPr>
                <w:sz w:val="24"/>
                <w:szCs w:val="24"/>
              </w:rPr>
              <w:t>2564</w:t>
            </w:r>
          </w:p>
        </w:tc>
      </w:tr>
      <w:tr w:rsidR="005E5193" w14:paraId="657CBB6C" w14:textId="77777777">
        <w:trPr>
          <w:cantSplit/>
          <w:trHeight w:val="288"/>
        </w:trPr>
        <w:tc>
          <w:tcPr>
            <w:tcW w:w="4788" w:type="dxa"/>
            <w:vAlign w:val="bottom"/>
          </w:tcPr>
          <w:p w14:paraId="1F520621" w14:textId="77777777" w:rsidR="005E5193" w:rsidRDefault="00F36FBE">
            <w:pPr>
              <w:ind w:left="594" w:hanging="261"/>
              <w:rPr>
                <w:b/>
                <w:bCs/>
                <w:noProof/>
                <w:sz w:val="24"/>
                <w:szCs w:val="24"/>
                <w:cs/>
              </w:rPr>
            </w:pPr>
            <w:r>
              <w:rPr>
                <w:b/>
                <w:bCs/>
                <w:sz w:val="24"/>
                <w:szCs w:val="24"/>
                <w:cs/>
              </w:rPr>
              <w:t>เงินลงทุนใน</w:t>
            </w:r>
            <w:r>
              <w:rPr>
                <w:rFonts w:hint="cs"/>
                <w:b/>
                <w:bCs/>
                <w:sz w:val="24"/>
                <w:szCs w:val="24"/>
                <w:cs/>
              </w:rPr>
              <w:t>ตราสารหนี้และ</w:t>
            </w:r>
            <w:r>
              <w:rPr>
                <w:b/>
                <w:bCs/>
                <w:sz w:val="24"/>
                <w:szCs w:val="24"/>
                <w:cs/>
              </w:rPr>
              <w:t>ตราสารทุนที่วัดมูลค่าด้วยมูลค่ายุติธรรมผ่านกำไรขาดทุนเบ็ดเสร็จอื่น</w:t>
            </w:r>
          </w:p>
        </w:tc>
        <w:tc>
          <w:tcPr>
            <w:tcW w:w="1217" w:type="dxa"/>
            <w:vAlign w:val="center"/>
          </w:tcPr>
          <w:p w14:paraId="28C1D291" w14:textId="77777777" w:rsidR="005E5193" w:rsidRDefault="005E5193">
            <w:pPr>
              <w:jc w:val="right"/>
              <w:rPr>
                <w:sz w:val="24"/>
                <w:szCs w:val="24"/>
              </w:rPr>
            </w:pPr>
          </w:p>
        </w:tc>
        <w:tc>
          <w:tcPr>
            <w:tcW w:w="1120" w:type="dxa"/>
          </w:tcPr>
          <w:p w14:paraId="2EB7CF75" w14:textId="77777777" w:rsidR="005E5193" w:rsidRDefault="005E5193">
            <w:pPr>
              <w:jc w:val="right"/>
              <w:rPr>
                <w:sz w:val="24"/>
                <w:szCs w:val="24"/>
              </w:rPr>
            </w:pPr>
          </w:p>
        </w:tc>
        <w:tc>
          <w:tcPr>
            <w:tcW w:w="1106" w:type="dxa"/>
          </w:tcPr>
          <w:p w14:paraId="5C9E799E" w14:textId="77777777" w:rsidR="005E5193" w:rsidRDefault="005E5193">
            <w:pPr>
              <w:jc w:val="right"/>
              <w:rPr>
                <w:sz w:val="24"/>
                <w:szCs w:val="24"/>
              </w:rPr>
            </w:pPr>
          </w:p>
        </w:tc>
        <w:tc>
          <w:tcPr>
            <w:tcW w:w="1124" w:type="dxa"/>
            <w:vAlign w:val="center"/>
          </w:tcPr>
          <w:p w14:paraId="46AC927E" w14:textId="77777777" w:rsidR="005E5193" w:rsidRDefault="005E5193">
            <w:pPr>
              <w:jc w:val="right"/>
              <w:rPr>
                <w:sz w:val="24"/>
                <w:szCs w:val="24"/>
              </w:rPr>
            </w:pPr>
          </w:p>
        </w:tc>
      </w:tr>
      <w:tr w:rsidR="005E5193" w14:paraId="5C691FC6" w14:textId="77777777">
        <w:trPr>
          <w:cantSplit/>
          <w:trHeight w:val="288"/>
        </w:trPr>
        <w:tc>
          <w:tcPr>
            <w:tcW w:w="4788" w:type="dxa"/>
            <w:vAlign w:val="bottom"/>
          </w:tcPr>
          <w:p w14:paraId="7D2EFB4B" w14:textId="77777777" w:rsidR="005E5193" w:rsidRDefault="00F36FBE">
            <w:pPr>
              <w:ind w:left="337" w:right="-147"/>
              <w:rPr>
                <w:b/>
                <w:bCs/>
                <w:sz w:val="24"/>
                <w:szCs w:val="24"/>
                <w:cs/>
              </w:rPr>
            </w:pPr>
            <w:r>
              <w:rPr>
                <w:b/>
                <w:bCs/>
                <w:sz w:val="24"/>
                <w:szCs w:val="24"/>
                <w:cs/>
              </w:rPr>
              <w:t>ตราสารทุนที่ไม่ใช่บริษัทจดทะเบียนในตลาดหลักทรัพย์ :</w:t>
            </w:r>
          </w:p>
        </w:tc>
        <w:tc>
          <w:tcPr>
            <w:tcW w:w="1217" w:type="dxa"/>
            <w:vAlign w:val="center"/>
          </w:tcPr>
          <w:p w14:paraId="0E6B5D04" w14:textId="77777777" w:rsidR="005E5193" w:rsidRDefault="005E5193">
            <w:pPr>
              <w:jc w:val="right"/>
              <w:rPr>
                <w:sz w:val="24"/>
                <w:szCs w:val="24"/>
              </w:rPr>
            </w:pPr>
          </w:p>
        </w:tc>
        <w:tc>
          <w:tcPr>
            <w:tcW w:w="1120" w:type="dxa"/>
          </w:tcPr>
          <w:p w14:paraId="47DC242A" w14:textId="77777777" w:rsidR="005E5193" w:rsidRDefault="005E5193">
            <w:pPr>
              <w:jc w:val="right"/>
              <w:rPr>
                <w:sz w:val="24"/>
                <w:szCs w:val="24"/>
              </w:rPr>
            </w:pPr>
          </w:p>
        </w:tc>
        <w:tc>
          <w:tcPr>
            <w:tcW w:w="1106" w:type="dxa"/>
          </w:tcPr>
          <w:p w14:paraId="6364448F" w14:textId="77777777" w:rsidR="005E5193" w:rsidRDefault="005E5193">
            <w:pPr>
              <w:jc w:val="right"/>
              <w:rPr>
                <w:sz w:val="24"/>
                <w:szCs w:val="24"/>
              </w:rPr>
            </w:pPr>
          </w:p>
        </w:tc>
        <w:tc>
          <w:tcPr>
            <w:tcW w:w="1124" w:type="dxa"/>
            <w:vAlign w:val="center"/>
          </w:tcPr>
          <w:p w14:paraId="18A711F8" w14:textId="77777777" w:rsidR="005E5193" w:rsidRDefault="005E5193">
            <w:pPr>
              <w:jc w:val="right"/>
              <w:rPr>
                <w:sz w:val="24"/>
                <w:szCs w:val="24"/>
              </w:rPr>
            </w:pPr>
          </w:p>
        </w:tc>
      </w:tr>
      <w:tr w:rsidR="005E5193" w14:paraId="70761C49" w14:textId="77777777">
        <w:trPr>
          <w:cantSplit/>
          <w:trHeight w:val="394"/>
        </w:trPr>
        <w:tc>
          <w:tcPr>
            <w:tcW w:w="4788" w:type="dxa"/>
          </w:tcPr>
          <w:p w14:paraId="47F4D01D" w14:textId="77777777" w:rsidR="005E5193" w:rsidRDefault="00F36FBE">
            <w:pPr>
              <w:spacing w:before="40" w:after="40"/>
              <w:ind w:left="337"/>
              <w:rPr>
                <w:sz w:val="24"/>
                <w:szCs w:val="24"/>
              </w:rPr>
            </w:pPr>
            <w:r>
              <w:rPr>
                <w:sz w:val="24"/>
                <w:szCs w:val="24"/>
                <w:cs/>
              </w:rPr>
              <w:t>บริษัทที่เกี่ยวข้องกัน</w:t>
            </w:r>
          </w:p>
        </w:tc>
        <w:tc>
          <w:tcPr>
            <w:tcW w:w="1217" w:type="dxa"/>
            <w:shd w:val="clear" w:color="auto" w:fill="auto"/>
            <w:vAlign w:val="bottom"/>
          </w:tcPr>
          <w:p w14:paraId="15E0B291" w14:textId="77777777" w:rsidR="005E5193" w:rsidRPr="001E12E1" w:rsidRDefault="00F36FBE">
            <w:pPr>
              <w:spacing w:before="40" w:after="40"/>
              <w:jc w:val="right"/>
              <w:rPr>
                <w:sz w:val="24"/>
                <w:szCs w:val="24"/>
              </w:rPr>
            </w:pPr>
            <w:r w:rsidRPr="001E12E1">
              <w:rPr>
                <w:sz w:val="24"/>
                <w:szCs w:val="24"/>
              </w:rPr>
              <w:fldChar w:fldCharType="begin"/>
            </w:r>
            <w:r w:rsidRPr="001E12E1">
              <w:rPr>
                <w:sz w:val="24"/>
                <w:szCs w:val="24"/>
                <w:cs/>
              </w:rPr>
              <w:instrText xml:space="preserve"> =</w:instrText>
            </w:r>
            <w:r w:rsidRPr="001E12E1">
              <w:rPr>
                <w:sz w:val="24"/>
                <w:szCs w:val="24"/>
              </w:rPr>
              <w:instrText xml:space="preserve">307400 \# </w:instrText>
            </w:r>
            <w:r w:rsidRPr="001E12E1">
              <w:rPr>
                <w:sz w:val="24"/>
                <w:szCs w:val="24"/>
                <w:cs/>
              </w:rPr>
              <w:instrText>"</w:instrText>
            </w:r>
            <w:r w:rsidRPr="001E12E1">
              <w:rPr>
                <w:sz w:val="24"/>
                <w:szCs w:val="24"/>
              </w:rPr>
              <w:instrText>#,##0</w:instrText>
            </w:r>
            <w:r w:rsidRPr="001E12E1">
              <w:rPr>
                <w:sz w:val="24"/>
                <w:szCs w:val="24"/>
                <w:cs/>
              </w:rPr>
              <w:instrText xml:space="preserve">" </w:instrText>
            </w:r>
            <w:r w:rsidRPr="001E12E1">
              <w:rPr>
                <w:sz w:val="24"/>
                <w:szCs w:val="24"/>
              </w:rPr>
              <w:fldChar w:fldCharType="separate"/>
            </w:r>
            <w:r w:rsidRPr="001E12E1">
              <w:rPr>
                <w:noProof/>
                <w:sz w:val="24"/>
                <w:szCs w:val="24"/>
              </w:rPr>
              <w:t>304,600</w:t>
            </w:r>
            <w:r w:rsidRPr="001E12E1">
              <w:rPr>
                <w:sz w:val="24"/>
                <w:szCs w:val="24"/>
              </w:rPr>
              <w:fldChar w:fldCharType="end"/>
            </w:r>
          </w:p>
        </w:tc>
        <w:tc>
          <w:tcPr>
            <w:tcW w:w="1120" w:type="dxa"/>
            <w:vAlign w:val="bottom"/>
          </w:tcPr>
          <w:p w14:paraId="682F29D5" w14:textId="77777777" w:rsidR="005E5193" w:rsidRDefault="00F36FBE">
            <w:pPr>
              <w:spacing w:before="40" w:after="40"/>
              <w:jc w:val="right"/>
              <w:rPr>
                <w:sz w:val="24"/>
                <w:szCs w:val="24"/>
              </w:rPr>
            </w:pPr>
            <w:r>
              <w:rPr>
                <w:sz w:val="24"/>
                <w:szCs w:val="24"/>
              </w:rPr>
              <w:fldChar w:fldCharType="begin"/>
            </w:r>
            <w:r>
              <w:rPr>
                <w:sz w:val="24"/>
                <w:szCs w:val="24"/>
                <w:cs/>
              </w:rPr>
              <w:instrText xml:space="preserve"> =</w:instrText>
            </w:r>
            <w:r>
              <w:rPr>
                <w:sz w:val="24"/>
                <w:szCs w:val="24"/>
              </w:rPr>
              <w:instrText xml:space="preserve">307400 \# </w:instrText>
            </w:r>
            <w:r>
              <w:rPr>
                <w:sz w:val="24"/>
                <w:szCs w:val="24"/>
                <w:cs/>
              </w:rPr>
              <w:instrText>"</w:instrText>
            </w:r>
            <w:r>
              <w:rPr>
                <w:sz w:val="24"/>
                <w:szCs w:val="24"/>
              </w:rPr>
              <w:instrText>#,##0</w:instrText>
            </w:r>
            <w:r>
              <w:rPr>
                <w:sz w:val="24"/>
                <w:szCs w:val="24"/>
                <w:cs/>
              </w:rPr>
              <w:instrText xml:space="preserve">" </w:instrText>
            </w:r>
            <w:r>
              <w:rPr>
                <w:sz w:val="24"/>
                <w:szCs w:val="24"/>
              </w:rPr>
              <w:fldChar w:fldCharType="separate"/>
            </w:r>
            <w:r>
              <w:rPr>
                <w:noProof/>
                <w:sz w:val="24"/>
                <w:szCs w:val="24"/>
              </w:rPr>
              <w:t>306,400</w:t>
            </w:r>
            <w:r>
              <w:rPr>
                <w:sz w:val="24"/>
                <w:szCs w:val="24"/>
              </w:rPr>
              <w:fldChar w:fldCharType="end"/>
            </w:r>
          </w:p>
        </w:tc>
        <w:tc>
          <w:tcPr>
            <w:tcW w:w="1106" w:type="dxa"/>
            <w:vAlign w:val="bottom"/>
          </w:tcPr>
          <w:p w14:paraId="7464C351" w14:textId="245E15F4" w:rsidR="005E5193" w:rsidRPr="00C94925" w:rsidRDefault="00F36FBE">
            <w:pPr>
              <w:spacing w:before="40" w:after="40"/>
              <w:jc w:val="right"/>
              <w:rPr>
                <w:sz w:val="24"/>
                <w:szCs w:val="24"/>
              </w:rPr>
            </w:pPr>
            <w:r w:rsidRPr="00C94925">
              <w:rPr>
                <w:sz w:val="24"/>
                <w:szCs w:val="24"/>
              </w:rPr>
              <w:t>1</w:t>
            </w:r>
            <w:r w:rsidR="00C94925" w:rsidRPr="00C94925">
              <w:rPr>
                <w:sz w:val="24"/>
                <w:szCs w:val="24"/>
              </w:rPr>
              <w:t>8</w:t>
            </w:r>
            <w:r w:rsidRPr="00C94925">
              <w:rPr>
                <w:sz w:val="24"/>
                <w:szCs w:val="24"/>
              </w:rPr>
              <w:t>,</w:t>
            </w:r>
            <w:r w:rsidR="00C94925" w:rsidRPr="00C94925">
              <w:rPr>
                <w:sz w:val="24"/>
                <w:szCs w:val="24"/>
              </w:rPr>
              <w:t>899</w:t>
            </w:r>
          </w:p>
        </w:tc>
        <w:tc>
          <w:tcPr>
            <w:tcW w:w="1124" w:type="dxa"/>
            <w:shd w:val="clear" w:color="auto" w:fill="auto"/>
            <w:vAlign w:val="bottom"/>
          </w:tcPr>
          <w:p w14:paraId="58A5ECB1" w14:textId="77777777" w:rsidR="005E5193" w:rsidRDefault="00F36FBE">
            <w:pPr>
              <w:spacing w:before="40" w:after="40"/>
              <w:jc w:val="right"/>
              <w:rPr>
                <w:sz w:val="24"/>
                <w:szCs w:val="24"/>
                <w:cs/>
              </w:rPr>
            </w:pPr>
            <w:r>
              <w:rPr>
                <w:sz w:val="24"/>
                <w:szCs w:val="24"/>
              </w:rPr>
              <w:t>11,559</w:t>
            </w:r>
          </w:p>
        </w:tc>
      </w:tr>
      <w:tr w:rsidR="005E5193" w14:paraId="6662D859" w14:textId="77777777">
        <w:trPr>
          <w:cantSplit/>
          <w:trHeight w:val="394"/>
        </w:trPr>
        <w:tc>
          <w:tcPr>
            <w:tcW w:w="4788" w:type="dxa"/>
          </w:tcPr>
          <w:p w14:paraId="7E28227D" w14:textId="77777777" w:rsidR="005E5193" w:rsidRDefault="00F36FBE">
            <w:pPr>
              <w:spacing w:before="40" w:after="40"/>
              <w:ind w:left="337"/>
              <w:rPr>
                <w:sz w:val="24"/>
                <w:szCs w:val="24"/>
                <w:cs/>
              </w:rPr>
            </w:pPr>
            <w:r>
              <w:rPr>
                <w:sz w:val="24"/>
                <w:szCs w:val="24"/>
                <w:cs/>
              </w:rPr>
              <w:t>อื่นๆ</w:t>
            </w:r>
          </w:p>
        </w:tc>
        <w:tc>
          <w:tcPr>
            <w:tcW w:w="1217" w:type="dxa"/>
            <w:shd w:val="clear" w:color="auto" w:fill="auto"/>
            <w:vAlign w:val="bottom"/>
          </w:tcPr>
          <w:p w14:paraId="64C00CEB" w14:textId="77777777" w:rsidR="005E5193" w:rsidRPr="001E12E1" w:rsidRDefault="00F36FBE">
            <w:pPr>
              <w:pBdr>
                <w:bottom w:val="single" w:sz="4" w:space="1" w:color="auto"/>
              </w:pBdr>
              <w:spacing w:before="40" w:after="40"/>
              <w:jc w:val="right"/>
              <w:rPr>
                <w:sz w:val="24"/>
                <w:szCs w:val="24"/>
              </w:rPr>
            </w:pPr>
            <w:r w:rsidRPr="001E12E1">
              <w:rPr>
                <w:sz w:val="24"/>
                <w:szCs w:val="24"/>
              </w:rPr>
              <w:fldChar w:fldCharType="begin"/>
            </w:r>
            <w:r w:rsidRPr="001E12E1">
              <w:rPr>
                <w:sz w:val="24"/>
                <w:szCs w:val="24"/>
                <w:cs/>
              </w:rPr>
              <w:instrText xml:space="preserve"> =</w:instrText>
            </w:r>
            <w:r w:rsidRPr="001E12E1">
              <w:rPr>
                <w:sz w:val="24"/>
                <w:szCs w:val="24"/>
              </w:rPr>
              <w:instrText xml:space="preserve">583 \# </w:instrText>
            </w:r>
            <w:r w:rsidRPr="001E12E1">
              <w:rPr>
                <w:sz w:val="24"/>
                <w:szCs w:val="24"/>
                <w:cs/>
              </w:rPr>
              <w:instrText>"</w:instrText>
            </w:r>
            <w:r w:rsidRPr="001E12E1">
              <w:rPr>
                <w:sz w:val="24"/>
                <w:szCs w:val="24"/>
              </w:rPr>
              <w:instrText>#,##0</w:instrText>
            </w:r>
            <w:r w:rsidRPr="001E12E1">
              <w:rPr>
                <w:sz w:val="24"/>
                <w:szCs w:val="24"/>
                <w:cs/>
              </w:rPr>
              <w:instrText xml:space="preserve">" </w:instrText>
            </w:r>
            <w:r w:rsidRPr="001E12E1">
              <w:rPr>
                <w:sz w:val="24"/>
                <w:szCs w:val="24"/>
              </w:rPr>
              <w:fldChar w:fldCharType="separate"/>
            </w:r>
            <w:r w:rsidRPr="001E12E1">
              <w:rPr>
                <w:noProof/>
                <w:sz w:val="24"/>
                <w:szCs w:val="24"/>
              </w:rPr>
              <w:t xml:space="preserve"> 583</w:t>
            </w:r>
            <w:r w:rsidRPr="001E12E1">
              <w:rPr>
                <w:sz w:val="24"/>
                <w:szCs w:val="24"/>
              </w:rPr>
              <w:fldChar w:fldCharType="end"/>
            </w:r>
          </w:p>
        </w:tc>
        <w:tc>
          <w:tcPr>
            <w:tcW w:w="1120" w:type="dxa"/>
            <w:vAlign w:val="bottom"/>
          </w:tcPr>
          <w:p w14:paraId="36BC88C9" w14:textId="77777777" w:rsidR="005E5193" w:rsidRDefault="00F36FBE">
            <w:pPr>
              <w:pBdr>
                <w:bottom w:val="single" w:sz="4" w:space="1" w:color="auto"/>
              </w:pBdr>
              <w:spacing w:before="40" w:after="40"/>
              <w:jc w:val="right"/>
              <w:rPr>
                <w:sz w:val="24"/>
                <w:szCs w:val="24"/>
              </w:rPr>
            </w:pPr>
            <w:r>
              <w:rPr>
                <w:sz w:val="24"/>
                <w:szCs w:val="24"/>
              </w:rPr>
              <w:fldChar w:fldCharType="begin"/>
            </w:r>
            <w:r>
              <w:rPr>
                <w:sz w:val="24"/>
                <w:szCs w:val="24"/>
                <w:cs/>
              </w:rPr>
              <w:instrText xml:space="preserve"> =</w:instrText>
            </w:r>
            <w:r>
              <w:rPr>
                <w:sz w:val="24"/>
                <w:szCs w:val="24"/>
              </w:rPr>
              <w:instrText xml:space="preserve">583 \# </w:instrText>
            </w:r>
            <w:r>
              <w:rPr>
                <w:sz w:val="24"/>
                <w:szCs w:val="24"/>
                <w:cs/>
              </w:rPr>
              <w:instrText>"</w:instrText>
            </w:r>
            <w:r>
              <w:rPr>
                <w:sz w:val="24"/>
                <w:szCs w:val="24"/>
              </w:rPr>
              <w:instrText>#,##0</w:instrText>
            </w:r>
            <w:r>
              <w:rPr>
                <w:sz w:val="24"/>
                <w:szCs w:val="24"/>
                <w:cs/>
              </w:rPr>
              <w:instrText xml:space="preserve">" </w:instrText>
            </w:r>
            <w:r>
              <w:rPr>
                <w:sz w:val="24"/>
                <w:szCs w:val="24"/>
              </w:rPr>
              <w:fldChar w:fldCharType="separate"/>
            </w:r>
            <w:r>
              <w:rPr>
                <w:noProof/>
                <w:sz w:val="24"/>
                <w:szCs w:val="24"/>
              </w:rPr>
              <w:t xml:space="preserve"> 583</w:t>
            </w:r>
            <w:r>
              <w:rPr>
                <w:sz w:val="24"/>
                <w:szCs w:val="24"/>
              </w:rPr>
              <w:fldChar w:fldCharType="end"/>
            </w:r>
          </w:p>
        </w:tc>
        <w:tc>
          <w:tcPr>
            <w:tcW w:w="1106" w:type="dxa"/>
            <w:vAlign w:val="bottom"/>
          </w:tcPr>
          <w:p w14:paraId="79D852B2" w14:textId="77777777" w:rsidR="005E5193" w:rsidRPr="00C94925" w:rsidRDefault="00F36FBE">
            <w:pPr>
              <w:pBdr>
                <w:bottom w:val="single" w:sz="4" w:space="1" w:color="auto"/>
              </w:pBdr>
              <w:spacing w:before="40" w:after="40"/>
              <w:jc w:val="right"/>
              <w:rPr>
                <w:sz w:val="24"/>
                <w:szCs w:val="24"/>
              </w:rPr>
            </w:pPr>
            <w:r w:rsidRPr="00C94925">
              <w:rPr>
                <w:sz w:val="24"/>
                <w:szCs w:val="24"/>
              </w:rPr>
              <w:t>16</w:t>
            </w:r>
          </w:p>
        </w:tc>
        <w:tc>
          <w:tcPr>
            <w:tcW w:w="1124" w:type="dxa"/>
            <w:shd w:val="clear" w:color="auto" w:fill="auto"/>
            <w:vAlign w:val="bottom"/>
          </w:tcPr>
          <w:p w14:paraId="7AE96208" w14:textId="77777777" w:rsidR="005E5193" w:rsidRDefault="00F36FBE">
            <w:pPr>
              <w:pBdr>
                <w:bottom w:val="single" w:sz="4" w:space="1" w:color="auto"/>
              </w:pBdr>
              <w:spacing w:before="40" w:after="40"/>
              <w:jc w:val="right"/>
              <w:rPr>
                <w:sz w:val="24"/>
                <w:szCs w:val="24"/>
                <w:cs/>
              </w:rPr>
            </w:pPr>
            <w:r>
              <w:rPr>
                <w:sz w:val="24"/>
                <w:szCs w:val="24"/>
              </w:rPr>
              <w:t>16</w:t>
            </w:r>
          </w:p>
        </w:tc>
      </w:tr>
      <w:tr w:rsidR="005E5193" w14:paraId="383AAA0E" w14:textId="77777777">
        <w:trPr>
          <w:cantSplit/>
          <w:trHeight w:val="394"/>
        </w:trPr>
        <w:tc>
          <w:tcPr>
            <w:tcW w:w="4788" w:type="dxa"/>
          </w:tcPr>
          <w:p w14:paraId="7912A984" w14:textId="77777777" w:rsidR="005E5193" w:rsidRDefault="00F36FBE">
            <w:pPr>
              <w:spacing w:before="40" w:after="40"/>
              <w:ind w:left="337"/>
              <w:rPr>
                <w:sz w:val="24"/>
                <w:szCs w:val="24"/>
                <w:cs/>
              </w:rPr>
            </w:pPr>
            <w:r>
              <w:rPr>
                <w:sz w:val="24"/>
                <w:szCs w:val="24"/>
                <w:cs/>
              </w:rPr>
              <w:t>รวม</w:t>
            </w:r>
          </w:p>
        </w:tc>
        <w:tc>
          <w:tcPr>
            <w:tcW w:w="1217" w:type="dxa"/>
            <w:shd w:val="clear" w:color="auto" w:fill="auto"/>
            <w:vAlign w:val="bottom"/>
          </w:tcPr>
          <w:p w14:paraId="5BFE2F54" w14:textId="77777777" w:rsidR="005E5193" w:rsidRPr="001E12E1" w:rsidRDefault="00F36FBE">
            <w:pPr>
              <w:spacing w:before="40" w:after="40"/>
              <w:ind w:left="15"/>
              <w:jc w:val="right"/>
              <w:rPr>
                <w:sz w:val="24"/>
                <w:szCs w:val="24"/>
              </w:rPr>
            </w:pPr>
            <w:r w:rsidRPr="001E12E1">
              <w:rPr>
                <w:sz w:val="24"/>
                <w:szCs w:val="24"/>
              </w:rPr>
              <w:fldChar w:fldCharType="begin"/>
            </w:r>
            <w:r w:rsidRPr="001E12E1">
              <w:rPr>
                <w:sz w:val="24"/>
                <w:szCs w:val="24"/>
                <w:cs/>
              </w:rPr>
              <w:instrText xml:space="preserve"> =</w:instrText>
            </w:r>
            <w:r w:rsidRPr="001E12E1">
              <w:rPr>
                <w:sz w:val="24"/>
                <w:szCs w:val="24"/>
              </w:rPr>
              <w:instrText>SUM</w:instrText>
            </w:r>
            <w:r w:rsidRPr="001E12E1">
              <w:rPr>
                <w:sz w:val="24"/>
                <w:szCs w:val="24"/>
                <w:cs/>
              </w:rPr>
              <w:instrText>(</w:instrText>
            </w:r>
            <w:r w:rsidRPr="001E12E1">
              <w:rPr>
                <w:sz w:val="24"/>
                <w:szCs w:val="24"/>
              </w:rPr>
              <w:instrText>b6</w:instrText>
            </w:r>
            <w:r w:rsidRPr="001E12E1">
              <w:rPr>
                <w:sz w:val="24"/>
                <w:szCs w:val="24"/>
                <w:cs/>
              </w:rPr>
              <w:instrText>:</w:instrText>
            </w:r>
            <w:r w:rsidRPr="001E12E1">
              <w:rPr>
                <w:sz w:val="24"/>
                <w:szCs w:val="24"/>
              </w:rPr>
              <w:instrText>b7</w:instrText>
            </w:r>
            <w:r w:rsidRPr="001E12E1">
              <w:rPr>
                <w:sz w:val="24"/>
                <w:szCs w:val="24"/>
                <w:cs/>
              </w:rPr>
              <w:instrText xml:space="preserve">) </w:instrText>
            </w:r>
            <w:r w:rsidRPr="001E12E1">
              <w:rPr>
                <w:sz w:val="24"/>
                <w:szCs w:val="24"/>
              </w:rPr>
              <w:instrText xml:space="preserve">\# </w:instrText>
            </w:r>
            <w:r w:rsidRPr="001E12E1">
              <w:rPr>
                <w:sz w:val="24"/>
                <w:szCs w:val="24"/>
                <w:cs/>
              </w:rPr>
              <w:instrText>"</w:instrText>
            </w:r>
            <w:r w:rsidRPr="001E12E1">
              <w:rPr>
                <w:sz w:val="24"/>
                <w:szCs w:val="24"/>
              </w:rPr>
              <w:instrText>#,##0</w:instrText>
            </w:r>
            <w:r w:rsidRPr="001E12E1">
              <w:rPr>
                <w:sz w:val="24"/>
                <w:szCs w:val="24"/>
                <w:cs/>
              </w:rPr>
              <w:instrText xml:space="preserve">" </w:instrText>
            </w:r>
            <w:r w:rsidRPr="001E12E1">
              <w:rPr>
                <w:sz w:val="24"/>
                <w:szCs w:val="24"/>
              </w:rPr>
              <w:fldChar w:fldCharType="separate"/>
            </w:r>
            <w:r w:rsidRPr="001E12E1">
              <w:rPr>
                <w:noProof/>
                <w:sz w:val="24"/>
                <w:szCs w:val="24"/>
              </w:rPr>
              <w:t>305,</w:t>
            </w:r>
            <w:r w:rsidRPr="001E12E1">
              <w:rPr>
                <w:sz w:val="24"/>
                <w:szCs w:val="24"/>
              </w:rPr>
              <w:fldChar w:fldCharType="end"/>
            </w:r>
            <w:r w:rsidRPr="001E12E1">
              <w:rPr>
                <w:sz w:val="24"/>
                <w:szCs w:val="24"/>
              </w:rPr>
              <w:t>183</w:t>
            </w:r>
          </w:p>
        </w:tc>
        <w:tc>
          <w:tcPr>
            <w:tcW w:w="1120" w:type="dxa"/>
            <w:vAlign w:val="bottom"/>
          </w:tcPr>
          <w:p w14:paraId="416A8574" w14:textId="77777777" w:rsidR="005E5193" w:rsidRDefault="00F36FBE">
            <w:pPr>
              <w:spacing w:before="40" w:after="40"/>
              <w:jc w:val="right"/>
              <w:rPr>
                <w:noProof/>
                <w:sz w:val="24"/>
                <w:szCs w:val="24"/>
              </w:rPr>
            </w:pPr>
            <w:r>
              <w:rPr>
                <w:sz w:val="24"/>
                <w:szCs w:val="24"/>
              </w:rPr>
              <w:fldChar w:fldCharType="begin"/>
            </w:r>
            <w:r>
              <w:rPr>
                <w:sz w:val="24"/>
                <w:szCs w:val="24"/>
                <w:cs/>
              </w:rPr>
              <w:instrText xml:space="preserve"> =</w:instrText>
            </w:r>
            <w:r>
              <w:rPr>
                <w:sz w:val="24"/>
                <w:szCs w:val="24"/>
              </w:rPr>
              <w:instrText>SUM</w:instrText>
            </w:r>
            <w:r>
              <w:rPr>
                <w:sz w:val="24"/>
                <w:szCs w:val="24"/>
                <w:cs/>
              </w:rPr>
              <w:instrText>(</w:instrText>
            </w:r>
            <w:r>
              <w:rPr>
                <w:sz w:val="24"/>
                <w:szCs w:val="24"/>
              </w:rPr>
              <w:instrText>b6</w:instrText>
            </w:r>
            <w:r>
              <w:rPr>
                <w:sz w:val="24"/>
                <w:szCs w:val="24"/>
                <w:cs/>
              </w:rPr>
              <w:instrText>:</w:instrText>
            </w:r>
            <w:r>
              <w:rPr>
                <w:sz w:val="24"/>
                <w:szCs w:val="24"/>
              </w:rPr>
              <w:instrText>b7</w:instrText>
            </w:r>
            <w:r>
              <w:rPr>
                <w:sz w:val="24"/>
                <w:szCs w:val="24"/>
                <w:cs/>
              </w:rPr>
              <w:instrText xml:space="preserve">) </w:instrText>
            </w:r>
            <w:r>
              <w:rPr>
                <w:sz w:val="24"/>
                <w:szCs w:val="24"/>
              </w:rPr>
              <w:instrText xml:space="preserve">\# </w:instrText>
            </w:r>
            <w:r>
              <w:rPr>
                <w:sz w:val="24"/>
                <w:szCs w:val="24"/>
                <w:cs/>
              </w:rPr>
              <w:instrText>"</w:instrText>
            </w:r>
            <w:r>
              <w:rPr>
                <w:sz w:val="24"/>
                <w:szCs w:val="24"/>
              </w:rPr>
              <w:instrText>#,##0</w:instrText>
            </w:r>
            <w:r>
              <w:rPr>
                <w:sz w:val="24"/>
                <w:szCs w:val="24"/>
                <w:cs/>
              </w:rPr>
              <w:instrText xml:space="preserve">" </w:instrText>
            </w:r>
            <w:r>
              <w:rPr>
                <w:sz w:val="24"/>
                <w:szCs w:val="24"/>
              </w:rPr>
              <w:fldChar w:fldCharType="separate"/>
            </w:r>
            <w:r>
              <w:rPr>
                <w:noProof/>
                <w:sz w:val="24"/>
                <w:szCs w:val="24"/>
              </w:rPr>
              <w:t>306,983</w:t>
            </w:r>
            <w:r>
              <w:rPr>
                <w:sz w:val="24"/>
                <w:szCs w:val="24"/>
              </w:rPr>
              <w:fldChar w:fldCharType="end"/>
            </w:r>
          </w:p>
        </w:tc>
        <w:tc>
          <w:tcPr>
            <w:tcW w:w="1106" w:type="dxa"/>
            <w:vAlign w:val="bottom"/>
          </w:tcPr>
          <w:p w14:paraId="2E8E881C" w14:textId="1162997F" w:rsidR="005E5193" w:rsidRPr="00C94925" w:rsidRDefault="00F36FBE">
            <w:pPr>
              <w:pBdr>
                <w:bottom w:val="single" w:sz="4" w:space="1" w:color="auto"/>
              </w:pBdr>
              <w:spacing w:before="40" w:after="40"/>
              <w:jc w:val="right"/>
              <w:rPr>
                <w:noProof/>
                <w:sz w:val="24"/>
                <w:szCs w:val="24"/>
              </w:rPr>
            </w:pPr>
            <w:r w:rsidRPr="00C94925">
              <w:rPr>
                <w:noProof/>
                <w:sz w:val="24"/>
                <w:szCs w:val="24"/>
              </w:rPr>
              <w:t>1</w:t>
            </w:r>
            <w:r w:rsidR="00C94925" w:rsidRPr="00C94925">
              <w:rPr>
                <w:noProof/>
                <w:sz w:val="24"/>
                <w:szCs w:val="24"/>
              </w:rPr>
              <w:t>8</w:t>
            </w:r>
            <w:r w:rsidRPr="00C94925">
              <w:rPr>
                <w:noProof/>
                <w:sz w:val="24"/>
                <w:szCs w:val="24"/>
              </w:rPr>
              <w:t>,</w:t>
            </w:r>
            <w:r w:rsidR="00C94925" w:rsidRPr="00C94925">
              <w:rPr>
                <w:noProof/>
                <w:sz w:val="24"/>
                <w:szCs w:val="24"/>
              </w:rPr>
              <w:t>915</w:t>
            </w:r>
          </w:p>
        </w:tc>
        <w:tc>
          <w:tcPr>
            <w:tcW w:w="1124" w:type="dxa"/>
            <w:shd w:val="clear" w:color="auto" w:fill="auto"/>
            <w:vAlign w:val="bottom"/>
          </w:tcPr>
          <w:p w14:paraId="2D087343" w14:textId="77777777" w:rsidR="005E5193" w:rsidRDefault="00F36FBE">
            <w:pPr>
              <w:pBdr>
                <w:bottom w:val="single" w:sz="4" w:space="1" w:color="auto"/>
              </w:pBdr>
              <w:spacing w:before="40" w:after="40"/>
              <w:jc w:val="right"/>
              <w:rPr>
                <w:noProof/>
                <w:sz w:val="24"/>
                <w:szCs w:val="24"/>
                <w:cs/>
              </w:rPr>
            </w:pPr>
            <w:r>
              <w:rPr>
                <w:noProof/>
                <w:sz w:val="24"/>
                <w:szCs w:val="24"/>
              </w:rPr>
              <w:t>11,575</w:t>
            </w:r>
          </w:p>
        </w:tc>
      </w:tr>
      <w:tr w:rsidR="005E5193" w14:paraId="23984750" w14:textId="77777777">
        <w:trPr>
          <w:cantSplit/>
          <w:trHeight w:val="394"/>
        </w:trPr>
        <w:tc>
          <w:tcPr>
            <w:tcW w:w="4788" w:type="dxa"/>
          </w:tcPr>
          <w:p w14:paraId="3D9AB753" w14:textId="77777777" w:rsidR="005E5193" w:rsidRDefault="00F36FBE">
            <w:pPr>
              <w:tabs>
                <w:tab w:val="left" w:pos="763"/>
              </w:tabs>
              <w:spacing w:before="40" w:after="40"/>
              <w:ind w:left="736" w:right="-161" w:hanging="403"/>
              <w:rPr>
                <w:sz w:val="24"/>
                <w:szCs w:val="24"/>
              </w:rPr>
            </w:pPr>
            <w:r>
              <w:rPr>
                <w:sz w:val="24"/>
                <w:szCs w:val="24"/>
                <w:u w:val="single"/>
                <w:cs/>
              </w:rPr>
              <w:t>บวก</w:t>
            </w:r>
            <w:r>
              <w:rPr>
                <w:sz w:val="24"/>
                <w:szCs w:val="24"/>
                <w:cs/>
              </w:rPr>
              <w:tab/>
              <w:t>กำไรที่ยังไม่เกิดขึ้น</w:t>
            </w:r>
            <w:r>
              <w:rPr>
                <w:rFonts w:hint="cs"/>
                <w:sz w:val="24"/>
                <w:szCs w:val="24"/>
                <w:cs/>
              </w:rPr>
              <w:t>จริง</w:t>
            </w:r>
            <w:r>
              <w:rPr>
                <w:sz w:val="24"/>
                <w:szCs w:val="24"/>
                <w:cs/>
              </w:rPr>
              <w:t>จากการปลี่ยนแปลงมูลค่าเงินลงทุน</w:t>
            </w:r>
          </w:p>
        </w:tc>
        <w:tc>
          <w:tcPr>
            <w:tcW w:w="1217" w:type="dxa"/>
            <w:shd w:val="clear" w:color="auto" w:fill="auto"/>
            <w:vAlign w:val="bottom"/>
          </w:tcPr>
          <w:p w14:paraId="7377B5A1" w14:textId="1F883ED1" w:rsidR="005E5193" w:rsidRPr="001E12E1" w:rsidRDefault="00387E3C">
            <w:pPr>
              <w:pBdr>
                <w:bottom w:val="single" w:sz="4" w:space="1" w:color="auto"/>
              </w:pBdr>
              <w:tabs>
                <w:tab w:val="decimal" w:pos="1006"/>
              </w:tabs>
              <w:spacing w:before="40" w:after="40"/>
              <w:jc w:val="right"/>
              <w:rPr>
                <w:sz w:val="24"/>
                <w:szCs w:val="24"/>
              </w:rPr>
            </w:pPr>
            <w:r>
              <w:rPr>
                <w:sz w:val="24"/>
                <w:szCs w:val="24"/>
              </w:rPr>
              <w:t>2</w:t>
            </w:r>
            <w:r>
              <w:rPr>
                <w:rFonts w:hint="cs"/>
                <w:sz w:val="24"/>
                <w:szCs w:val="24"/>
                <w:cs/>
              </w:rPr>
              <w:t>52</w:t>
            </w:r>
            <w:r w:rsidR="00F36FBE" w:rsidRPr="001E12E1">
              <w:rPr>
                <w:sz w:val="24"/>
                <w:szCs w:val="24"/>
              </w:rPr>
              <w:t>,</w:t>
            </w:r>
            <w:r>
              <w:rPr>
                <w:rFonts w:hint="cs"/>
                <w:sz w:val="24"/>
                <w:szCs w:val="24"/>
                <w:cs/>
              </w:rPr>
              <w:t>010</w:t>
            </w:r>
          </w:p>
        </w:tc>
        <w:tc>
          <w:tcPr>
            <w:tcW w:w="1120" w:type="dxa"/>
            <w:vAlign w:val="bottom"/>
          </w:tcPr>
          <w:p w14:paraId="527FD075" w14:textId="77777777" w:rsidR="005E5193" w:rsidRDefault="00F36FBE">
            <w:pPr>
              <w:pBdr>
                <w:bottom w:val="single" w:sz="4" w:space="1" w:color="auto"/>
              </w:pBdr>
              <w:tabs>
                <w:tab w:val="decimal" w:pos="723"/>
              </w:tabs>
              <w:spacing w:before="40" w:after="40"/>
              <w:jc w:val="right"/>
              <w:rPr>
                <w:sz w:val="24"/>
                <w:szCs w:val="24"/>
              </w:rPr>
            </w:pPr>
            <w:r>
              <w:rPr>
                <w:sz w:val="24"/>
                <w:szCs w:val="24"/>
              </w:rPr>
              <w:t>253,676</w:t>
            </w:r>
          </w:p>
        </w:tc>
        <w:tc>
          <w:tcPr>
            <w:tcW w:w="1106" w:type="dxa"/>
            <w:vAlign w:val="bottom"/>
          </w:tcPr>
          <w:p w14:paraId="0C6CF2CC" w14:textId="77777777" w:rsidR="005E5193" w:rsidRDefault="005E5193">
            <w:pPr>
              <w:tabs>
                <w:tab w:val="decimal" w:pos="723"/>
              </w:tabs>
              <w:spacing w:before="40" w:after="40"/>
              <w:rPr>
                <w:sz w:val="24"/>
                <w:szCs w:val="24"/>
                <w:highlight w:val="yellow"/>
                <w:cs/>
              </w:rPr>
            </w:pPr>
          </w:p>
        </w:tc>
        <w:tc>
          <w:tcPr>
            <w:tcW w:w="1124" w:type="dxa"/>
            <w:shd w:val="clear" w:color="auto" w:fill="auto"/>
            <w:vAlign w:val="bottom"/>
          </w:tcPr>
          <w:p w14:paraId="4AAB2ADD" w14:textId="77777777" w:rsidR="005E5193" w:rsidRDefault="005E5193">
            <w:pPr>
              <w:tabs>
                <w:tab w:val="decimal" w:pos="723"/>
              </w:tabs>
              <w:spacing w:before="40" w:after="40"/>
              <w:rPr>
                <w:sz w:val="24"/>
                <w:szCs w:val="24"/>
                <w:highlight w:val="yellow"/>
                <w:cs/>
              </w:rPr>
            </w:pPr>
          </w:p>
        </w:tc>
      </w:tr>
      <w:tr w:rsidR="005E5193" w14:paraId="25CED08F" w14:textId="77777777">
        <w:trPr>
          <w:cantSplit/>
          <w:trHeight w:val="394"/>
        </w:trPr>
        <w:tc>
          <w:tcPr>
            <w:tcW w:w="4788" w:type="dxa"/>
          </w:tcPr>
          <w:p w14:paraId="23F4988A" w14:textId="77777777" w:rsidR="005E5193" w:rsidRDefault="00F36FBE">
            <w:pPr>
              <w:spacing w:before="40" w:after="40"/>
              <w:ind w:left="337"/>
              <w:rPr>
                <w:b/>
                <w:bCs/>
                <w:sz w:val="24"/>
                <w:szCs w:val="24"/>
                <w:cs/>
              </w:rPr>
            </w:pPr>
            <w:r>
              <w:rPr>
                <w:rFonts w:hint="cs"/>
                <w:b/>
                <w:bCs/>
                <w:sz w:val="24"/>
                <w:szCs w:val="24"/>
                <w:cs/>
              </w:rPr>
              <w:t>รวม</w:t>
            </w:r>
          </w:p>
        </w:tc>
        <w:tc>
          <w:tcPr>
            <w:tcW w:w="1217" w:type="dxa"/>
            <w:shd w:val="clear" w:color="auto" w:fill="auto"/>
            <w:vAlign w:val="bottom"/>
          </w:tcPr>
          <w:p w14:paraId="798C9CC1" w14:textId="6566322B" w:rsidR="005E5193" w:rsidRPr="001E12E1" w:rsidRDefault="00F36FBE">
            <w:pPr>
              <w:pBdr>
                <w:bottom w:val="single" w:sz="4" w:space="1" w:color="auto"/>
              </w:pBdr>
              <w:spacing w:before="40" w:after="40"/>
              <w:jc w:val="right"/>
              <w:rPr>
                <w:b/>
                <w:bCs/>
                <w:sz w:val="24"/>
                <w:szCs w:val="24"/>
              </w:rPr>
            </w:pPr>
            <w:r w:rsidRPr="001E12E1">
              <w:rPr>
                <w:b/>
                <w:bCs/>
                <w:sz w:val="24"/>
                <w:szCs w:val="24"/>
              </w:rPr>
              <w:t>55</w:t>
            </w:r>
            <w:r w:rsidR="00387E3C">
              <w:rPr>
                <w:rFonts w:hint="cs"/>
                <w:b/>
                <w:bCs/>
                <w:sz w:val="24"/>
                <w:szCs w:val="24"/>
                <w:cs/>
              </w:rPr>
              <w:t>7</w:t>
            </w:r>
            <w:r w:rsidRPr="001E12E1">
              <w:rPr>
                <w:b/>
                <w:bCs/>
                <w:sz w:val="24"/>
                <w:szCs w:val="24"/>
              </w:rPr>
              <w:t>,</w:t>
            </w:r>
            <w:r w:rsidR="00387E3C">
              <w:rPr>
                <w:rFonts w:hint="cs"/>
                <w:b/>
                <w:bCs/>
                <w:sz w:val="24"/>
                <w:szCs w:val="24"/>
                <w:cs/>
              </w:rPr>
              <w:t>193</w:t>
            </w:r>
          </w:p>
        </w:tc>
        <w:tc>
          <w:tcPr>
            <w:tcW w:w="1120" w:type="dxa"/>
            <w:vAlign w:val="bottom"/>
          </w:tcPr>
          <w:p w14:paraId="226681EA" w14:textId="77777777" w:rsidR="005E5193" w:rsidRDefault="00F36FBE">
            <w:pPr>
              <w:pBdr>
                <w:bottom w:val="single" w:sz="4" w:space="1" w:color="auto"/>
              </w:pBdr>
              <w:tabs>
                <w:tab w:val="decimal" w:pos="804"/>
              </w:tabs>
              <w:spacing w:before="40" w:after="40"/>
              <w:jc w:val="right"/>
              <w:rPr>
                <w:b/>
                <w:bCs/>
                <w:sz w:val="24"/>
                <w:szCs w:val="24"/>
              </w:rPr>
            </w:pPr>
            <w:r>
              <w:rPr>
                <w:b/>
                <w:bCs/>
                <w:sz w:val="24"/>
                <w:szCs w:val="24"/>
              </w:rPr>
              <w:t>560,659</w:t>
            </w:r>
          </w:p>
        </w:tc>
        <w:tc>
          <w:tcPr>
            <w:tcW w:w="1106" w:type="dxa"/>
            <w:vAlign w:val="bottom"/>
          </w:tcPr>
          <w:p w14:paraId="5192B3C4" w14:textId="77777777" w:rsidR="005E5193" w:rsidRDefault="005E5193">
            <w:pPr>
              <w:tabs>
                <w:tab w:val="decimal" w:pos="804"/>
              </w:tabs>
              <w:spacing w:before="40" w:after="40"/>
              <w:jc w:val="right"/>
              <w:rPr>
                <w:sz w:val="24"/>
                <w:szCs w:val="24"/>
                <w:highlight w:val="yellow"/>
              </w:rPr>
            </w:pPr>
          </w:p>
        </w:tc>
        <w:tc>
          <w:tcPr>
            <w:tcW w:w="1124" w:type="dxa"/>
            <w:shd w:val="clear" w:color="auto" w:fill="auto"/>
            <w:vAlign w:val="bottom"/>
          </w:tcPr>
          <w:p w14:paraId="0407442B" w14:textId="77777777" w:rsidR="005E5193" w:rsidRDefault="005E5193">
            <w:pPr>
              <w:tabs>
                <w:tab w:val="decimal" w:pos="804"/>
              </w:tabs>
              <w:spacing w:before="40" w:after="40"/>
              <w:jc w:val="right"/>
              <w:rPr>
                <w:sz w:val="24"/>
                <w:szCs w:val="24"/>
                <w:highlight w:val="yellow"/>
              </w:rPr>
            </w:pPr>
          </w:p>
        </w:tc>
      </w:tr>
      <w:tr w:rsidR="005E5193" w14:paraId="5429FA14" w14:textId="77777777">
        <w:trPr>
          <w:cantSplit/>
          <w:trHeight w:hRule="exact" w:val="170"/>
        </w:trPr>
        <w:tc>
          <w:tcPr>
            <w:tcW w:w="4788" w:type="dxa"/>
          </w:tcPr>
          <w:p w14:paraId="0A23B480" w14:textId="77777777" w:rsidR="005E5193" w:rsidRDefault="005E5193">
            <w:pPr>
              <w:ind w:left="337"/>
              <w:rPr>
                <w:b/>
                <w:bCs/>
                <w:sz w:val="24"/>
                <w:szCs w:val="24"/>
                <w:cs/>
              </w:rPr>
            </w:pPr>
          </w:p>
        </w:tc>
        <w:tc>
          <w:tcPr>
            <w:tcW w:w="1217" w:type="dxa"/>
            <w:shd w:val="clear" w:color="auto" w:fill="auto"/>
            <w:vAlign w:val="bottom"/>
          </w:tcPr>
          <w:p w14:paraId="16D04EF8" w14:textId="77777777" w:rsidR="005E5193" w:rsidRPr="001E12E1" w:rsidRDefault="005E5193">
            <w:pPr>
              <w:jc w:val="right"/>
              <w:rPr>
                <w:b/>
                <w:bCs/>
                <w:sz w:val="24"/>
                <w:szCs w:val="24"/>
              </w:rPr>
            </w:pPr>
          </w:p>
        </w:tc>
        <w:tc>
          <w:tcPr>
            <w:tcW w:w="1120" w:type="dxa"/>
            <w:vAlign w:val="bottom"/>
          </w:tcPr>
          <w:p w14:paraId="507249F9" w14:textId="77777777" w:rsidR="005E5193" w:rsidRDefault="005E5193">
            <w:pPr>
              <w:tabs>
                <w:tab w:val="decimal" w:pos="804"/>
              </w:tabs>
              <w:jc w:val="right"/>
              <w:rPr>
                <w:sz w:val="24"/>
                <w:szCs w:val="24"/>
              </w:rPr>
            </w:pPr>
          </w:p>
        </w:tc>
        <w:tc>
          <w:tcPr>
            <w:tcW w:w="1106" w:type="dxa"/>
            <w:vAlign w:val="bottom"/>
          </w:tcPr>
          <w:p w14:paraId="4B8CB30B" w14:textId="77777777" w:rsidR="005E5193" w:rsidRDefault="005E5193">
            <w:pPr>
              <w:tabs>
                <w:tab w:val="decimal" w:pos="804"/>
              </w:tabs>
              <w:jc w:val="right"/>
              <w:rPr>
                <w:sz w:val="24"/>
                <w:szCs w:val="24"/>
                <w:highlight w:val="yellow"/>
              </w:rPr>
            </w:pPr>
          </w:p>
        </w:tc>
        <w:tc>
          <w:tcPr>
            <w:tcW w:w="1124" w:type="dxa"/>
            <w:shd w:val="clear" w:color="auto" w:fill="auto"/>
            <w:vAlign w:val="bottom"/>
          </w:tcPr>
          <w:p w14:paraId="6FBD81D0" w14:textId="77777777" w:rsidR="005E5193" w:rsidRDefault="005E5193">
            <w:pPr>
              <w:tabs>
                <w:tab w:val="decimal" w:pos="804"/>
              </w:tabs>
              <w:jc w:val="right"/>
              <w:rPr>
                <w:sz w:val="24"/>
                <w:szCs w:val="24"/>
              </w:rPr>
            </w:pPr>
          </w:p>
        </w:tc>
      </w:tr>
      <w:tr w:rsidR="005E5193" w14:paraId="55644805" w14:textId="77777777">
        <w:trPr>
          <w:cantSplit/>
          <w:trHeight w:val="394"/>
        </w:trPr>
        <w:tc>
          <w:tcPr>
            <w:tcW w:w="4788" w:type="dxa"/>
            <w:vAlign w:val="center"/>
          </w:tcPr>
          <w:p w14:paraId="696BB24C" w14:textId="77777777" w:rsidR="005E5193" w:rsidRDefault="00F36FBE">
            <w:pPr>
              <w:spacing w:before="40" w:after="40"/>
              <w:ind w:left="337" w:right="-144"/>
              <w:rPr>
                <w:b/>
                <w:bCs/>
                <w:sz w:val="24"/>
                <w:szCs w:val="24"/>
              </w:rPr>
            </w:pPr>
            <w:r>
              <w:rPr>
                <w:b/>
                <w:bCs/>
                <w:sz w:val="24"/>
                <w:szCs w:val="24"/>
                <w:cs/>
              </w:rPr>
              <w:t>ตราสารทุนที่จดทะเบียนในตลาดหลักทรัพย์</w:t>
            </w:r>
            <w:r>
              <w:rPr>
                <w:rFonts w:hint="cs"/>
                <w:b/>
                <w:bCs/>
                <w:sz w:val="24"/>
                <w:szCs w:val="24"/>
                <w:cs/>
              </w:rPr>
              <w:t xml:space="preserve"> </w:t>
            </w:r>
            <w:r>
              <w:rPr>
                <w:b/>
                <w:bCs/>
                <w:sz w:val="24"/>
                <w:szCs w:val="24"/>
                <w:cs/>
              </w:rPr>
              <w:t>:</w:t>
            </w:r>
          </w:p>
        </w:tc>
        <w:tc>
          <w:tcPr>
            <w:tcW w:w="1217" w:type="dxa"/>
            <w:shd w:val="clear" w:color="auto" w:fill="auto"/>
            <w:vAlign w:val="bottom"/>
          </w:tcPr>
          <w:p w14:paraId="63A3F010" w14:textId="77777777" w:rsidR="005E5193" w:rsidRPr="001E12E1" w:rsidRDefault="005E5193">
            <w:pPr>
              <w:spacing w:before="40" w:after="40"/>
              <w:jc w:val="right"/>
              <w:rPr>
                <w:b/>
                <w:bCs/>
                <w:sz w:val="24"/>
                <w:szCs w:val="24"/>
              </w:rPr>
            </w:pPr>
          </w:p>
        </w:tc>
        <w:tc>
          <w:tcPr>
            <w:tcW w:w="1120" w:type="dxa"/>
            <w:vAlign w:val="bottom"/>
          </w:tcPr>
          <w:p w14:paraId="233D8994" w14:textId="77777777" w:rsidR="005E5193" w:rsidRDefault="005E5193">
            <w:pPr>
              <w:tabs>
                <w:tab w:val="decimal" w:pos="804"/>
              </w:tabs>
              <w:spacing w:before="40" w:after="40"/>
              <w:jc w:val="right"/>
              <w:rPr>
                <w:sz w:val="24"/>
                <w:szCs w:val="24"/>
              </w:rPr>
            </w:pPr>
          </w:p>
        </w:tc>
        <w:tc>
          <w:tcPr>
            <w:tcW w:w="1106" w:type="dxa"/>
            <w:vAlign w:val="bottom"/>
          </w:tcPr>
          <w:p w14:paraId="0AD3BE99" w14:textId="77777777" w:rsidR="005E5193" w:rsidRDefault="005E5193">
            <w:pPr>
              <w:tabs>
                <w:tab w:val="decimal" w:pos="804"/>
              </w:tabs>
              <w:spacing w:before="40" w:after="40"/>
              <w:jc w:val="right"/>
              <w:rPr>
                <w:sz w:val="24"/>
                <w:szCs w:val="24"/>
                <w:highlight w:val="yellow"/>
              </w:rPr>
            </w:pPr>
          </w:p>
        </w:tc>
        <w:tc>
          <w:tcPr>
            <w:tcW w:w="1124" w:type="dxa"/>
            <w:shd w:val="clear" w:color="auto" w:fill="auto"/>
            <w:vAlign w:val="bottom"/>
          </w:tcPr>
          <w:p w14:paraId="7843A029" w14:textId="77777777" w:rsidR="005E5193" w:rsidRDefault="005E5193">
            <w:pPr>
              <w:tabs>
                <w:tab w:val="decimal" w:pos="804"/>
              </w:tabs>
              <w:spacing w:before="40" w:after="40"/>
              <w:jc w:val="right"/>
              <w:rPr>
                <w:sz w:val="24"/>
                <w:szCs w:val="24"/>
              </w:rPr>
            </w:pPr>
          </w:p>
        </w:tc>
      </w:tr>
      <w:tr w:rsidR="005E5193" w14:paraId="5C25DFF5" w14:textId="77777777">
        <w:trPr>
          <w:cantSplit/>
          <w:trHeight w:val="394"/>
        </w:trPr>
        <w:tc>
          <w:tcPr>
            <w:tcW w:w="4788" w:type="dxa"/>
            <w:vAlign w:val="center"/>
          </w:tcPr>
          <w:p w14:paraId="032BBCDD" w14:textId="77777777" w:rsidR="005E5193" w:rsidRDefault="00F36FBE">
            <w:pPr>
              <w:spacing w:before="40" w:after="40"/>
              <w:ind w:left="337"/>
              <w:rPr>
                <w:sz w:val="24"/>
                <w:szCs w:val="24"/>
                <w:cs/>
              </w:rPr>
            </w:pPr>
            <w:r>
              <w:rPr>
                <w:sz w:val="24"/>
                <w:szCs w:val="24"/>
                <w:cs/>
              </w:rPr>
              <w:t>บริษัทที่เกี่ยวข้องกัน**</w:t>
            </w:r>
          </w:p>
        </w:tc>
        <w:tc>
          <w:tcPr>
            <w:tcW w:w="1217" w:type="dxa"/>
            <w:shd w:val="clear" w:color="auto" w:fill="auto"/>
            <w:vAlign w:val="bottom"/>
          </w:tcPr>
          <w:p w14:paraId="3FF923FB" w14:textId="77777777" w:rsidR="005E5193" w:rsidRPr="001E12E1" w:rsidRDefault="00F36FBE">
            <w:pPr>
              <w:spacing w:before="40" w:after="40"/>
              <w:ind w:right="-28"/>
              <w:jc w:val="right"/>
              <w:rPr>
                <w:sz w:val="24"/>
                <w:szCs w:val="24"/>
              </w:rPr>
            </w:pPr>
            <w:r w:rsidRPr="001E12E1">
              <w:rPr>
                <w:sz w:val="24"/>
                <w:szCs w:val="24"/>
              </w:rPr>
              <w:t>5,629</w:t>
            </w:r>
          </w:p>
        </w:tc>
        <w:tc>
          <w:tcPr>
            <w:tcW w:w="1120" w:type="dxa"/>
            <w:vAlign w:val="bottom"/>
          </w:tcPr>
          <w:p w14:paraId="53E628C7" w14:textId="77777777" w:rsidR="005E5193" w:rsidRDefault="00F36FBE">
            <w:pPr>
              <w:tabs>
                <w:tab w:val="decimal" w:pos="890"/>
              </w:tabs>
              <w:spacing w:before="40" w:after="40"/>
              <w:rPr>
                <w:sz w:val="24"/>
                <w:szCs w:val="24"/>
              </w:rPr>
            </w:pPr>
            <w:r>
              <w:rPr>
                <w:sz w:val="24"/>
                <w:szCs w:val="24"/>
              </w:rPr>
              <w:t>5,629</w:t>
            </w:r>
          </w:p>
        </w:tc>
        <w:tc>
          <w:tcPr>
            <w:tcW w:w="1106" w:type="dxa"/>
            <w:vAlign w:val="bottom"/>
          </w:tcPr>
          <w:p w14:paraId="3FB74DE8" w14:textId="34C606ED" w:rsidR="005E5193" w:rsidRPr="00C94925" w:rsidRDefault="00C94925">
            <w:pPr>
              <w:tabs>
                <w:tab w:val="decimal" w:pos="840"/>
              </w:tabs>
              <w:spacing w:before="40" w:after="40"/>
              <w:rPr>
                <w:sz w:val="24"/>
                <w:szCs w:val="24"/>
              </w:rPr>
            </w:pPr>
            <w:r w:rsidRPr="00C94925">
              <w:rPr>
                <w:rFonts w:hint="cs"/>
                <w:sz w:val="24"/>
                <w:szCs w:val="24"/>
                <w:cs/>
              </w:rPr>
              <w:t>309</w:t>
            </w:r>
          </w:p>
        </w:tc>
        <w:tc>
          <w:tcPr>
            <w:tcW w:w="1124" w:type="dxa"/>
            <w:shd w:val="clear" w:color="auto" w:fill="auto"/>
            <w:vAlign w:val="bottom"/>
          </w:tcPr>
          <w:p w14:paraId="7634A188" w14:textId="77777777" w:rsidR="005E5193" w:rsidRDefault="00F36FBE">
            <w:pPr>
              <w:tabs>
                <w:tab w:val="decimal" w:pos="726"/>
              </w:tabs>
              <w:spacing w:before="40" w:after="40"/>
              <w:jc w:val="right"/>
              <w:rPr>
                <w:sz w:val="24"/>
                <w:szCs w:val="24"/>
                <w:highlight w:val="yellow"/>
              </w:rPr>
            </w:pPr>
            <w:r>
              <w:rPr>
                <w:sz w:val="24"/>
                <w:szCs w:val="24"/>
                <w:cs/>
              </w:rPr>
              <w:t>1</w:t>
            </w:r>
            <w:r>
              <w:rPr>
                <w:sz w:val="24"/>
                <w:szCs w:val="24"/>
              </w:rPr>
              <w:t>,</w:t>
            </w:r>
            <w:r>
              <w:rPr>
                <w:sz w:val="24"/>
                <w:szCs w:val="24"/>
                <w:cs/>
              </w:rPr>
              <w:t>008</w:t>
            </w:r>
          </w:p>
        </w:tc>
      </w:tr>
      <w:tr w:rsidR="005E5193" w14:paraId="574C4B2A" w14:textId="77777777">
        <w:trPr>
          <w:cantSplit/>
          <w:trHeight w:val="394"/>
        </w:trPr>
        <w:tc>
          <w:tcPr>
            <w:tcW w:w="4788" w:type="dxa"/>
          </w:tcPr>
          <w:p w14:paraId="340D9618" w14:textId="77777777" w:rsidR="005E5193" w:rsidRDefault="00F36FBE">
            <w:pPr>
              <w:tabs>
                <w:tab w:val="left" w:pos="763"/>
              </w:tabs>
              <w:spacing w:before="40" w:after="40"/>
              <w:ind w:left="337" w:right="-161"/>
              <w:rPr>
                <w:sz w:val="24"/>
                <w:szCs w:val="24"/>
                <w:cs/>
              </w:rPr>
            </w:pPr>
            <w:r>
              <w:rPr>
                <w:rFonts w:hint="cs"/>
                <w:sz w:val="24"/>
                <w:szCs w:val="24"/>
                <w:cs/>
              </w:rPr>
              <w:t>อื่นๆ</w:t>
            </w:r>
          </w:p>
        </w:tc>
        <w:tc>
          <w:tcPr>
            <w:tcW w:w="1217" w:type="dxa"/>
            <w:shd w:val="clear" w:color="auto" w:fill="auto"/>
            <w:vAlign w:val="bottom"/>
          </w:tcPr>
          <w:p w14:paraId="0843D344" w14:textId="77777777" w:rsidR="005E5193" w:rsidRPr="001E12E1" w:rsidRDefault="00F36FBE">
            <w:pPr>
              <w:spacing w:before="40" w:after="40"/>
              <w:ind w:right="-28"/>
              <w:jc w:val="right"/>
              <w:rPr>
                <w:noProof/>
                <w:sz w:val="24"/>
                <w:szCs w:val="24"/>
              </w:rPr>
            </w:pPr>
            <w:r w:rsidRPr="001E12E1">
              <w:rPr>
                <w:noProof/>
                <w:sz w:val="24"/>
                <w:szCs w:val="24"/>
              </w:rPr>
              <w:t>7,541</w:t>
            </w:r>
          </w:p>
        </w:tc>
        <w:tc>
          <w:tcPr>
            <w:tcW w:w="1120" w:type="dxa"/>
            <w:vAlign w:val="bottom"/>
          </w:tcPr>
          <w:p w14:paraId="2D0C8230" w14:textId="77777777" w:rsidR="005E5193" w:rsidRDefault="00F36FBE">
            <w:pPr>
              <w:tabs>
                <w:tab w:val="decimal" w:pos="804"/>
              </w:tabs>
              <w:spacing w:before="40" w:after="40"/>
              <w:jc w:val="right"/>
              <w:rPr>
                <w:sz w:val="24"/>
                <w:szCs w:val="24"/>
              </w:rPr>
            </w:pPr>
            <w:r>
              <w:rPr>
                <w:noProof/>
                <w:sz w:val="24"/>
                <w:szCs w:val="24"/>
              </w:rPr>
              <w:t>7,541</w:t>
            </w:r>
          </w:p>
        </w:tc>
        <w:tc>
          <w:tcPr>
            <w:tcW w:w="1106" w:type="dxa"/>
            <w:vAlign w:val="bottom"/>
          </w:tcPr>
          <w:p w14:paraId="53EB44E7" w14:textId="013B9333" w:rsidR="005E5193" w:rsidRPr="00C94925" w:rsidRDefault="00C94925">
            <w:pPr>
              <w:tabs>
                <w:tab w:val="decimal" w:pos="804"/>
              </w:tabs>
              <w:spacing w:before="40" w:after="40"/>
              <w:jc w:val="right"/>
              <w:rPr>
                <w:sz w:val="24"/>
                <w:szCs w:val="24"/>
              </w:rPr>
            </w:pPr>
            <w:r w:rsidRPr="00C94925">
              <w:rPr>
                <w:sz w:val="24"/>
                <w:szCs w:val="24"/>
              </w:rPr>
              <w:t>160</w:t>
            </w:r>
          </w:p>
        </w:tc>
        <w:tc>
          <w:tcPr>
            <w:tcW w:w="1124" w:type="dxa"/>
            <w:shd w:val="clear" w:color="auto" w:fill="auto"/>
            <w:vAlign w:val="bottom"/>
          </w:tcPr>
          <w:p w14:paraId="03BF271E" w14:textId="77777777" w:rsidR="005E5193" w:rsidRDefault="00F36FBE">
            <w:pPr>
              <w:tabs>
                <w:tab w:val="decimal" w:pos="726"/>
              </w:tabs>
              <w:spacing w:before="40" w:after="40"/>
              <w:jc w:val="right"/>
              <w:rPr>
                <w:sz w:val="24"/>
                <w:szCs w:val="24"/>
              </w:rPr>
            </w:pPr>
            <w:r>
              <w:rPr>
                <w:sz w:val="24"/>
                <w:szCs w:val="24"/>
              </w:rPr>
              <w:t>148</w:t>
            </w:r>
          </w:p>
        </w:tc>
      </w:tr>
      <w:tr w:rsidR="005E5193" w14:paraId="6C53C116" w14:textId="77777777">
        <w:trPr>
          <w:cantSplit/>
          <w:trHeight w:val="394"/>
        </w:trPr>
        <w:tc>
          <w:tcPr>
            <w:tcW w:w="4788" w:type="dxa"/>
          </w:tcPr>
          <w:p w14:paraId="24EC7CFA" w14:textId="77777777" w:rsidR="005E5193" w:rsidRDefault="00F36FBE">
            <w:pPr>
              <w:tabs>
                <w:tab w:val="left" w:pos="763"/>
              </w:tabs>
              <w:spacing w:before="40" w:after="40"/>
              <w:ind w:left="736" w:right="-161" w:hanging="425"/>
              <w:rPr>
                <w:sz w:val="24"/>
                <w:szCs w:val="24"/>
                <w:u w:val="single"/>
              </w:rPr>
            </w:pPr>
            <w:r>
              <w:rPr>
                <w:sz w:val="24"/>
                <w:szCs w:val="24"/>
                <w:u w:val="single"/>
                <w:cs/>
              </w:rPr>
              <w:t>บวก</w:t>
            </w:r>
            <w:r>
              <w:rPr>
                <w:sz w:val="24"/>
                <w:szCs w:val="24"/>
                <w:cs/>
              </w:rPr>
              <w:tab/>
              <w:t>กำไรที่ยังไม่เกิดขึ้น</w:t>
            </w:r>
            <w:r>
              <w:rPr>
                <w:rFonts w:hint="cs"/>
                <w:sz w:val="24"/>
                <w:szCs w:val="24"/>
                <w:cs/>
              </w:rPr>
              <w:t>จริง</w:t>
            </w:r>
            <w:r>
              <w:rPr>
                <w:sz w:val="24"/>
                <w:szCs w:val="24"/>
                <w:cs/>
              </w:rPr>
              <w:t>จากการปลี่ยนแปลงมูลค่าเงินลงทุน</w:t>
            </w:r>
          </w:p>
        </w:tc>
        <w:tc>
          <w:tcPr>
            <w:tcW w:w="1217" w:type="dxa"/>
            <w:shd w:val="clear" w:color="auto" w:fill="auto"/>
            <w:vAlign w:val="bottom"/>
          </w:tcPr>
          <w:p w14:paraId="1F8339D2" w14:textId="662B5BE4" w:rsidR="005E5193" w:rsidRPr="001E12E1" w:rsidRDefault="00F36FBE">
            <w:pPr>
              <w:pBdr>
                <w:bottom w:val="single" w:sz="4" w:space="1" w:color="auto"/>
              </w:pBdr>
              <w:spacing w:before="40" w:after="40"/>
              <w:ind w:right="-28"/>
              <w:jc w:val="right"/>
              <w:rPr>
                <w:noProof/>
                <w:sz w:val="24"/>
                <w:szCs w:val="24"/>
              </w:rPr>
            </w:pPr>
            <w:r w:rsidRPr="001E12E1">
              <w:rPr>
                <w:noProof/>
                <w:sz w:val="24"/>
                <w:szCs w:val="24"/>
              </w:rPr>
              <w:t>2</w:t>
            </w:r>
            <w:r w:rsidR="001E12E1" w:rsidRPr="001E12E1">
              <w:rPr>
                <w:noProof/>
                <w:sz w:val="24"/>
                <w:szCs w:val="24"/>
              </w:rPr>
              <w:t>6</w:t>
            </w:r>
            <w:r w:rsidRPr="001E12E1">
              <w:rPr>
                <w:noProof/>
                <w:sz w:val="24"/>
                <w:szCs w:val="24"/>
              </w:rPr>
              <w:t>,</w:t>
            </w:r>
            <w:r w:rsidR="001E12E1" w:rsidRPr="001E12E1">
              <w:rPr>
                <w:noProof/>
                <w:sz w:val="24"/>
                <w:szCs w:val="24"/>
              </w:rPr>
              <w:t>930</w:t>
            </w:r>
          </w:p>
        </w:tc>
        <w:tc>
          <w:tcPr>
            <w:tcW w:w="1120" w:type="dxa"/>
            <w:vAlign w:val="bottom"/>
          </w:tcPr>
          <w:p w14:paraId="084DED35" w14:textId="77777777" w:rsidR="005E5193" w:rsidRDefault="00F36FBE">
            <w:pPr>
              <w:pBdr>
                <w:bottom w:val="single" w:sz="4" w:space="1" w:color="auto"/>
              </w:pBdr>
              <w:tabs>
                <w:tab w:val="decimal" w:pos="804"/>
              </w:tabs>
              <w:spacing w:before="40" w:after="40"/>
              <w:jc w:val="right"/>
              <w:rPr>
                <w:sz w:val="24"/>
                <w:szCs w:val="24"/>
                <w:cs/>
              </w:rPr>
            </w:pPr>
            <w:r>
              <w:rPr>
                <w:rFonts w:hint="cs"/>
                <w:noProof/>
                <w:sz w:val="24"/>
                <w:szCs w:val="24"/>
              </w:rPr>
              <w:t>29</w:t>
            </w:r>
            <w:r>
              <w:rPr>
                <w:noProof/>
                <w:sz w:val="24"/>
                <w:szCs w:val="24"/>
              </w:rPr>
              <w:t>,</w:t>
            </w:r>
            <w:r>
              <w:rPr>
                <w:sz w:val="24"/>
                <w:szCs w:val="24"/>
              </w:rPr>
              <w:t>047</w:t>
            </w:r>
          </w:p>
        </w:tc>
        <w:tc>
          <w:tcPr>
            <w:tcW w:w="1106" w:type="dxa"/>
            <w:vAlign w:val="bottom"/>
          </w:tcPr>
          <w:p w14:paraId="3091BB68" w14:textId="77777777" w:rsidR="005E5193" w:rsidRPr="00C94925" w:rsidRDefault="00F36FBE">
            <w:pPr>
              <w:pBdr>
                <w:bottom w:val="single" w:sz="4" w:space="1" w:color="auto"/>
              </w:pBdr>
              <w:tabs>
                <w:tab w:val="decimal" w:pos="840"/>
              </w:tabs>
              <w:spacing w:before="40" w:after="40"/>
              <w:rPr>
                <w:sz w:val="24"/>
                <w:szCs w:val="24"/>
                <w:cs/>
              </w:rPr>
            </w:pPr>
            <w:r w:rsidRPr="00C94925">
              <w:rPr>
                <w:sz w:val="24"/>
                <w:szCs w:val="24"/>
                <w:cs/>
              </w:rPr>
              <w:t>-</w:t>
            </w:r>
          </w:p>
        </w:tc>
        <w:tc>
          <w:tcPr>
            <w:tcW w:w="1124" w:type="dxa"/>
            <w:shd w:val="clear" w:color="auto" w:fill="auto"/>
            <w:vAlign w:val="bottom"/>
          </w:tcPr>
          <w:p w14:paraId="61CF649D" w14:textId="77777777" w:rsidR="005E5193" w:rsidRDefault="00F36FBE">
            <w:pPr>
              <w:pBdr>
                <w:bottom w:val="single" w:sz="4" w:space="1" w:color="auto"/>
              </w:pBdr>
              <w:tabs>
                <w:tab w:val="decimal" w:pos="726"/>
              </w:tabs>
              <w:spacing w:before="40" w:after="40"/>
              <w:rPr>
                <w:sz w:val="24"/>
                <w:szCs w:val="24"/>
              </w:rPr>
            </w:pPr>
            <w:r>
              <w:rPr>
                <w:sz w:val="24"/>
                <w:szCs w:val="24"/>
                <w:cs/>
              </w:rPr>
              <w:t>-</w:t>
            </w:r>
          </w:p>
        </w:tc>
      </w:tr>
      <w:tr w:rsidR="005E5193" w14:paraId="202CE2D1" w14:textId="77777777">
        <w:trPr>
          <w:cantSplit/>
          <w:trHeight w:val="394"/>
        </w:trPr>
        <w:tc>
          <w:tcPr>
            <w:tcW w:w="4788" w:type="dxa"/>
            <w:vAlign w:val="center"/>
          </w:tcPr>
          <w:p w14:paraId="642351F7" w14:textId="77777777" w:rsidR="005E5193" w:rsidRDefault="00F36FBE">
            <w:pPr>
              <w:spacing w:before="40" w:after="40"/>
              <w:ind w:left="337" w:right="-144"/>
              <w:rPr>
                <w:b/>
                <w:bCs/>
                <w:sz w:val="24"/>
                <w:szCs w:val="24"/>
                <w:cs/>
              </w:rPr>
            </w:pPr>
            <w:r>
              <w:rPr>
                <w:b/>
                <w:bCs/>
                <w:sz w:val="24"/>
                <w:szCs w:val="24"/>
                <w:cs/>
                <w:lang w:eastAsia="zh-CN"/>
              </w:rPr>
              <w:t>รวม</w:t>
            </w:r>
          </w:p>
        </w:tc>
        <w:tc>
          <w:tcPr>
            <w:tcW w:w="1217" w:type="dxa"/>
            <w:shd w:val="clear" w:color="auto" w:fill="auto"/>
            <w:vAlign w:val="bottom"/>
          </w:tcPr>
          <w:p w14:paraId="3A0C5D01" w14:textId="70FD2C5C" w:rsidR="005E5193" w:rsidRPr="001E12E1" w:rsidRDefault="00F36FBE">
            <w:pPr>
              <w:pBdr>
                <w:bottom w:val="single" w:sz="4" w:space="1" w:color="auto"/>
              </w:pBdr>
              <w:spacing w:before="40" w:after="40"/>
              <w:ind w:right="-28"/>
              <w:jc w:val="right"/>
              <w:rPr>
                <w:b/>
                <w:bCs/>
                <w:noProof/>
                <w:sz w:val="24"/>
                <w:szCs w:val="24"/>
                <w:cs/>
              </w:rPr>
            </w:pPr>
            <w:r w:rsidRPr="001E12E1">
              <w:rPr>
                <w:b/>
                <w:bCs/>
                <w:noProof/>
                <w:sz w:val="24"/>
                <w:szCs w:val="24"/>
              </w:rPr>
              <w:t>4</w:t>
            </w:r>
            <w:r w:rsidR="001E12E1" w:rsidRPr="001E12E1">
              <w:rPr>
                <w:b/>
                <w:bCs/>
                <w:noProof/>
                <w:sz w:val="24"/>
                <w:szCs w:val="24"/>
              </w:rPr>
              <w:t>0</w:t>
            </w:r>
            <w:r w:rsidRPr="001E12E1">
              <w:rPr>
                <w:b/>
                <w:bCs/>
                <w:noProof/>
                <w:sz w:val="24"/>
                <w:szCs w:val="24"/>
              </w:rPr>
              <w:t>,</w:t>
            </w:r>
            <w:r w:rsidR="001E12E1" w:rsidRPr="001E12E1">
              <w:rPr>
                <w:b/>
                <w:bCs/>
                <w:noProof/>
                <w:sz w:val="24"/>
                <w:szCs w:val="24"/>
              </w:rPr>
              <w:t>100</w:t>
            </w:r>
          </w:p>
        </w:tc>
        <w:tc>
          <w:tcPr>
            <w:tcW w:w="1120" w:type="dxa"/>
            <w:vAlign w:val="bottom"/>
          </w:tcPr>
          <w:p w14:paraId="0758B4E7" w14:textId="77777777" w:rsidR="005E5193" w:rsidRDefault="00F36FBE">
            <w:pPr>
              <w:pBdr>
                <w:bottom w:val="single" w:sz="4" w:space="1" w:color="auto"/>
              </w:pBdr>
              <w:spacing w:before="40" w:after="40"/>
              <w:jc w:val="right"/>
              <w:rPr>
                <w:b/>
                <w:bCs/>
                <w:sz w:val="24"/>
                <w:szCs w:val="24"/>
              </w:rPr>
            </w:pPr>
            <w:r>
              <w:rPr>
                <w:b/>
                <w:bCs/>
                <w:noProof/>
                <w:sz w:val="24"/>
                <w:szCs w:val="24"/>
              </w:rPr>
              <w:t>42,</w:t>
            </w:r>
            <w:r>
              <w:rPr>
                <w:b/>
                <w:bCs/>
                <w:sz w:val="24"/>
                <w:szCs w:val="24"/>
              </w:rPr>
              <w:t>217</w:t>
            </w:r>
          </w:p>
        </w:tc>
        <w:tc>
          <w:tcPr>
            <w:tcW w:w="1106" w:type="dxa"/>
            <w:vAlign w:val="bottom"/>
          </w:tcPr>
          <w:p w14:paraId="7120A49B" w14:textId="5DCDF318" w:rsidR="005E5193" w:rsidRPr="00C94925" w:rsidRDefault="00C94925">
            <w:pPr>
              <w:pBdr>
                <w:bottom w:val="single" w:sz="4" w:space="1" w:color="auto"/>
              </w:pBdr>
              <w:spacing w:before="40" w:after="40"/>
              <w:jc w:val="right"/>
              <w:rPr>
                <w:sz w:val="24"/>
                <w:szCs w:val="24"/>
              </w:rPr>
            </w:pPr>
            <w:r w:rsidRPr="00C94925">
              <w:rPr>
                <w:sz w:val="24"/>
                <w:szCs w:val="24"/>
              </w:rPr>
              <w:t>469</w:t>
            </w:r>
          </w:p>
        </w:tc>
        <w:tc>
          <w:tcPr>
            <w:tcW w:w="1124" w:type="dxa"/>
            <w:shd w:val="clear" w:color="auto" w:fill="auto"/>
            <w:vAlign w:val="bottom"/>
          </w:tcPr>
          <w:p w14:paraId="0C57D256" w14:textId="77777777" w:rsidR="005E5193" w:rsidRDefault="00F36FBE">
            <w:pPr>
              <w:pBdr>
                <w:bottom w:val="single" w:sz="4" w:space="1" w:color="auto"/>
              </w:pBdr>
              <w:tabs>
                <w:tab w:val="left" w:pos="694"/>
              </w:tabs>
              <w:spacing w:before="40" w:after="40"/>
              <w:jc w:val="right"/>
              <w:rPr>
                <w:sz w:val="24"/>
                <w:szCs w:val="24"/>
              </w:rPr>
            </w:pPr>
            <w:r>
              <w:rPr>
                <w:sz w:val="24"/>
                <w:szCs w:val="24"/>
              </w:rPr>
              <w:t>1,156</w:t>
            </w:r>
          </w:p>
        </w:tc>
      </w:tr>
      <w:tr w:rsidR="005E5193" w14:paraId="1FF3CEBF" w14:textId="77777777">
        <w:trPr>
          <w:cantSplit/>
          <w:trHeight w:hRule="exact" w:val="170"/>
        </w:trPr>
        <w:tc>
          <w:tcPr>
            <w:tcW w:w="4788" w:type="dxa"/>
          </w:tcPr>
          <w:p w14:paraId="750640E4" w14:textId="77777777" w:rsidR="005E5193" w:rsidRDefault="005E5193">
            <w:pPr>
              <w:ind w:left="337"/>
              <w:rPr>
                <w:b/>
                <w:bCs/>
                <w:sz w:val="24"/>
                <w:szCs w:val="24"/>
                <w:cs/>
              </w:rPr>
            </w:pPr>
          </w:p>
        </w:tc>
        <w:tc>
          <w:tcPr>
            <w:tcW w:w="1217" w:type="dxa"/>
            <w:shd w:val="clear" w:color="auto" w:fill="auto"/>
            <w:vAlign w:val="bottom"/>
          </w:tcPr>
          <w:p w14:paraId="0BF46A49" w14:textId="77777777" w:rsidR="005E5193" w:rsidRDefault="005E5193">
            <w:pPr>
              <w:spacing w:before="40" w:after="40"/>
              <w:jc w:val="right"/>
              <w:rPr>
                <w:b/>
                <w:bCs/>
                <w:sz w:val="24"/>
                <w:szCs w:val="24"/>
                <w:highlight w:val="yellow"/>
              </w:rPr>
            </w:pPr>
          </w:p>
        </w:tc>
        <w:tc>
          <w:tcPr>
            <w:tcW w:w="1120" w:type="dxa"/>
            <w:vAlign w:val="bottom"/>
          </w:tcPr>
          <w:p w14:paraId="3A9E24F2" w14:textId="77777777" w:rsidR="005E5193" w:rsidRDefault="005E5193">
            <w:pPr>
              <w:tabs>
                <w:tab w:val="decimal" w:pos="804"/>
              </w:tabs>
              <w:spacing w:before="40" w:after="40"/>
              <w:jc w:val="right"/>
              <w:rPr>
                <w:sz w:val="24"/>
                <w:szCs w:val="24"/>
                <w:highlight w:val="yellow"/>
              </w:rPr>
            </w:pPr>
          </w:p>
        </w:tc>
        <w:tc>
          <w:tcPr>
            <w:tcW w:w="1106" w:type="dxa"/>
            <w:vAlign w:val="bottom"/>
          </w:tcPr>
          <w:p w14:paraId="5FFC3B1E" w14:textId="77777777" w:rsidR="005E5193" w:rsidRDefault="005E5193">
            <w:pPr>
              <w:tabs>
                <w:tab w:val="decimal" w:pos="804"/>
              </w:tabs>
              <w:spacing w:before="40" w:after="40"/>
              <w:jc w:val="right"/>
              <w:rPr>
                <w:sz w:val="24"/>
                <w:szCs w:val="24"/>
                <w:highlight w:val="yellow"/>
              </w:rPr>
            </w:pPr>
          </w:p>
        </w:tc>
        <w:tc>
          <w:tcPr>
            <w:tcW w:w="1124" w:type="dxa"/>
            <w:shd w:val="clear" w:color="auto" w:fill="auto"/>
            <w:vAlign w:val="bottom"/>
          </w:tcPr>
          <w:p w14:paraId="6A74DA9E" w14:textId="77777777" w:rsidR="005E5193" w:rsidRDefault="005E5193">
            <w:pPr>
              <w:tabs>
                <w:tab w:val="decimal" w:pos="804"/>
              </w:tabs>
              <w:spacing w:before="40" w:after="40"/>
              <w:jc w:val="right"/>
              <w:rPr>
                <w:sz w:val="24"/>
                <w:szCs w:val="24"/>
                <w:highlight w:val="yellow"/>
              </w:rPr>
            </w:pPr>
          </w:p>
        </w:tc>
      </w:tr>
      <w:tr w:rsidR="005E5193" w14:paraId="26161B89" w14:textId="77777777">
        <w:trPr>
          <w:cantSplit/>
          <w:trHeight w:val="394"/>
        </w:trPr>
        <w:tc>
          <w:tcPr>
            <w:tcW w:w="4788" w:type="dxa"/>
          </w:tcPr>
          <w:p w14:paraId="674F25B7" w14:textId="77777777" w:rsidR="005E5193" w:rsidRDefault="00F36FBE">
            <w:pPr>
              <w:spacing w:before="40" w:after="40"/>
              <w:ind w:left="337"/>
              <w:rPr>
                <w:b/>
                <w:bCs/>
                <w:sz w:val="24"/>
                <w:szCs w:val="24"/>
                <w:cs/>
              </w:rPr>
            </w:pPr>
            <w:r>
              <w:rPr>
                <w:b/>
                <w:bCs/>
                <w:sz w:val="24"/>
                <w:szCs w:val="24"/>
                <w:cs/>
              </w:rPr>
              <w:t>สินทรัพย์ทางการเงินที่วัดมูลค่าด้วยวิธีราคาทุนตัดจำหน่าย - ตราสารหนี้ที่จะถือจนครบกำหนด - สุทธิ :</w:t>
            </w:r>
          </w:p>
        </w:tc>
        <w:tc>
          <w:tcPr>
            <w:tcW w:w="1217" w:type="dxa"/>
            <w:shd w:val="clear" w:color="auto" w:fill="auto"/>
            <w:vAlign w:val="bottom"/>
          </w:tcPr>
          <w:p w14:paraId="6266BD63" w14:textId="77777777" w:rsidR="005E5193" w:rsidRDefault="005E5193">
            <w:pPr>
              <w:spacing w:before="40" w:after="40"/>
              <w:jc w:val="right"/>
              <w:rPr>
                <w:b/>
                <w:bCs/>
                <w:sz w:val="24"/>
                <w:szCs w:val="24"/>
                <w:highlight w:val="yellow"/>
              </w:rPr>
            </w:pPr>
          </w:p>
        </w:tc>
        <w:tc>
          <w:tcPr>
            <w:tcW w:w="1120" w:type="dxa"/>
            <w:vAlign w:val="bottom"/>
          </w:tcPr>
          <w:p w14:paraId="1A7C6BFD" w14:textId="77777777" w:rsidR="005E5193" w:rsidRDefault="005E5193">
            <w:pPr>
              <w:tabs>
                <w:tab w:val="decimal" w:pos="804"/>
              </w:tabs>
              <w:spacing w:before="40" w:after="40"/>
              <w:jc w:val="right"/>
              <w:rPr>
                <w:sz w:val="24"/>
                <w:szCs w:val="24"/>
                <w:highlight w:val="yellow"/>
              </w:rPr>
            </w:pPr>
          </w:p>
        </w:tc>
        <w:tc>
          <w:tcPr>
            <w:tcW w:w="1106" w:type="dxa"/>
            <w:vAlign w:val="bottom"/>
          </w:tcPr>
          <w:p w14:paraId="32478767" w14:textId="77777777" w:rsidR="005E5193" w:rsidRDefault="005E5193">
            <w:pPr>
              <w:tabs>
                <w:tab w:val="decimal" w:pos="804"/>
              </w:tabs>
              <w:spacing w:before="40" w:after="40"/>
              <w:jc w:val="right"/>
              <w:rPr>
                <w:sz w:val="24"/>
                <w:szCs w:val="24"/>
                <w:highlight w:val="yellow"/>
              </w:rPr>
            </w:pPr>
          </w:p>
        </w:tc>
        <w:tc>
          <w:tcPr>
            <w:tcW w:w="1124" w:type="dxa"/>
            <w:shd w:val="clear" w:color="auto" w:fill="auto"/>
            <w:vAlign w:val="bottom"/>
          </w:tcPr>
          <w:p w14:paraId="7D22409F" w14:textId="77777777" w:rsidR="005E5193" w:rsidRDefault="005E5193">
            <w:pPr>
              <w:tabs>
                <w:tab w:val="decimal" w:pos="804"/>
              </w:tabs>
              <w:spacing w:before="40" w:after="40"/>
              <w:jc w:val="right"/>
              <w:rPr>
                <w:sz w:val="24"/>
                <w:szCs w:val="24"/>
                <w:highlight w:val="yellow"/>
              </w:rPr>
            </w:pPr>
          </w:p>
        </w:tc>
      </w:tr>
      <w:tr w:rsidR="005E5193" w14:paraId="16B67AF8" w14:textId="77777777">
        <w:trPr>
          <w:cantSplit/>
          <w:trHeight w:val="394"/>
        </w:trPr>
        <w:tc>
          <w:tcPr>
            <w:tcW w:w="4788" w:type="dxa"/>
            <w:vAlign w:val="bottom"/>
          </w:tcPr>
          <w:p w14:paraId="392B0F57" w14:textId="77777777" w:rsidR="005E5193" w:rsidRDefault="00F36FBE">
            <w:pPr>
              <w:spacing w:before="40" w:after="40"/>
              <w:ind w:left="337" w:right="-144"/>
              <w:rPr>
                <w:b/>
                <w:bCs/>
                <w:sz w:val="24"/>
                <w:szCs w:val="24"/>
                <w:cs/>
              </w:rPr>
            </w:pPr>
            <w:r>
              <w:rPr>
                <w:sz w:val="24"/>
                <w:szCs w:val="24"/>
                <w:cs/>
              </w:rPr>
              <w:t>หุ้นกู้</w:t>
            </w:r>
          </w:p>
        </w:tc>
        <w:tc>
          <w:tcPr>
            <w:tcW w:w="1217" w:type="dxa"/>
            <w:shd w:val="clear" w:color="auto" w:fill="auto"/>
            <w:vAlign w:val="center"/>
          </w:tcPr>
          <w:p w14:paraId="43F85BC4" w14:textId="77777777" w:rsidR="005E5193" w:rsidRDefault="00F36FBE">
            <w:pPr>
              <w:spacing w:line="18" w:lineRule="atLeast"/>
              <w:ind w:left="-10" w:right="5"/>
              <w:jc w:val="right"/>
              <w:rPr>
                <w:sz w:val="24"/>
                <w:szCs w:val="24"/>
              </w:rPr>
            </w:pPr>
            <w:r>
              <w:rPr>
                <w:sz w:val="24"/>
                <w:szCs w:val="24"/>
              </w:rPr>
              <w:t>11,000</w:t>
            </w:r>
          </w:p>
        </w:tc>
        <w:tc>
          <w:tcPr>
            <w:tcW w:w="1120" w:type="dxa"/>
            <w:vAlign w:val="center"/>
          </w:tcPr>
          <w:p w14:paraId="29E53BE8" w14:textId="77777777" w:rsidR="005E5193" w:rsidRDefault="00F36FBE">
            <w:pPr>
              <w:tabs>
                <w:tab w:val="decimal" w:pos="804"/>
              </w:tabs>
              <w:spacing w:before="40" w:after="40"/>
              <w:jc w:val="right"/>
              <w:rPr>
                <w:i/>
                <w:iCs/>
                <w:sz w:val="24"/>
                <w:szCs w:val="24"/>
                <w:highlight w:val="yellow"/>
              </w:rPr>
            </w:pPr>
            <w:r>
              <w:rPr>
                <w:rFonts w:hint="cs"/>
                <w:sz w:val="24"/>
                <w:szCs w:val="24"/>
              </w:rPr>
              <w:t>21</w:t>
            </w:r>
            <w:r>
              <w:rPr>
                <w:sz w:val="24"/>
                <w:szCs w:val="24"/>
              </w:rPr>
              <w:t>,000</w:t>
            </w:r>
          </w:p>
        </w:tc>
        <w:tc>
          <w:tcPr>
            <w:tcW w:w="1106" w:type="dxa"/>
            <w:vAlign w:val="bottom"/>
          </w:tcPr>
          <w:p w14:paraId="5A37F49E" w14:textId="77777777" w:rsidR="005E5193" w:rsidRDefault="005E5193">
            <w:pPr>
              <w:tabs>
                <w:tab w:val="decimal" w:pos="804"/>
              </w:tabs>
              <w:spacing w:before="40" w:after="40"/>
              <w:jc w:val="right"/>
              <w:rPr>
                <w:i/>
                <w:iCs/>
                <w:sz w:val="24"/>
                <w:szCs w:val="24"/>
                <w:highlight w:val="yellow"/>
              </w:rPr>
            </w:pPr>
          </w:p>
        </w:tc>
        <w:tc>
          <w:tcPr>
            <w:tcW w:w="1124" w:type="dxa"/>
            <w:shd w:val="clear" w:color="auto" w:fill="auto"/>
            <w:vAlign w:val="bottom"/>
          </w:tcPr>
          <w:p w14:paraId="2FB03A39" w14:textId="77777777" w:rsidR="005E5193" w:rsidRDefault="005E5193">
            <w:pPr>
              <w:tabs>
                <w:tab w:val="decimal" w:pos="804"/>
              </w:tabs>
              <w:spacing w:before="40" w:after="40"/>
              <w:jc w:val="right"/>
              <w:rPr>
                <w:i/>
                <w:iCs/>
                <w:sz w:val="24"/>
                <w:szCs w:val="24"/>
                <w:highlight w:val="yellow"/>
              </w:rPr>
            </w:pPr>
          </w:p>
        </w:tc>
      </w:tr>
      <w:tr w:rsidR="005E5193" w14:paraId="16C10EED" w14:textId="77777777">
        <w:trPr>
          <w:cantSplit/>
          <w:trHeight w:val="394"/>
        </w:trPr>
        <w:tc>
          <w:tcPr>
            <w:tcW w:w="4788" w:type="dxa"/>
            <w:vAlign w:val="bottom"/>
          </w:tcPr>
          <w:p w14:paraId="719842E6" w14:textId="77777777" w:rsidR="005E5193" w:rsidRDefault="00F36FBE">
            <w:pPr>
              <w:spacing w:before="40" w:after="40"/>
              <w:ind w:left="337" w:right="-101"/>
              <w:rPr>
                <w:sz w:val="24"/>
                <w:szCs w:val="24"/>
                <w:u w:val="single"/>
              </w:rPr>
            </w:pPr>
            <w:r>
              <w:rPr>
                <w:sz w:val="24"/>
                <w:szCs w:val="24"/>
                <w:u w:val="single"/>
                <w:cs/>
              </w:rPr>
              <w:t xml:space="preserve">หัก </w:t>
            </w:r>
            <w:r>
              <w:rPr>
                <w:sz w:val="24"/>
                <w:szCs w:val="24"/>
                <w:cs/>
              </w:rPr>
              <w:t xml:space="preserve">ส่วนที่ครบกำหนดไถ่ถอนภายใน </w:t>
            </w:r>
            <w:r>
              <w:rPr>
                <w:sz w:val="24"/>
                <w:szCs w:val="24"/>
              </w:rPr>
              <w:t>1</w:t>
            </w:r>
            <w:r>
              <w:rPr>
                <w:sz w:val="24"/>
                <w:szCs w:val="24"/>
                <w:cs/>
              </w:rPr>
              <w:t xml:space="preserve"> ปี</w:t>
            </w:r>
            <w:r>
              <w:rPr>
                <w:rFonts w:hint="cs"/>
                <w:sz w:val="24"/>
                <w:szCs w:val="24"/>
                <w:cs/>
              </w:rPr>
              <w:t xml:space="preserve"> </w:t>
            </w:r>
            <w:r>
              <w:rPr>
                <w:sz w:val="24"/>
                <w:szCs w:val="24"/>
                <w:cs/>
              </w:rPr>
              <w:t xml:space="preserve">(หมายเหตุ </w:t>
            </w:r>
            <w:r>
              <w:rPr>
                <w:sz w:val="24"/>
                <w:szCs w:val="24"/>
              </w:rPr>
              <w:t>1</w:t>
            </w:r>
            <w:r>
              <w:rPr>
                <w:rFonts w:hint="cs"/>
                <w:sz w:val="24"/>
                <w:szCs w:val="24"/>
                <w:cs/>
              </w:rPr>
              <w:t>1</w:t>
            </w:r>
            <w:r>
              <w:rPr>
                <w:sz w:val="24"/>
                <w:szCs w:val="24"/>
                <w:cs/>
              </w:rPr>
              <w:t>)</w:t>
            </w:r>
          </w:p>
        </w:tc>
        <w:tc>
          <w:tcPr>
            <w:tcW w:w="1217" w:type="dxa"/>
            <w:shd w:val="clear" w:color="auto" w:fill="auto"/>
            <w:vAlign w:val="center"/>
          </w:tcPr>
          <w:p w14:paraId="794B6457" w14:textId="77777777" w:rsidR="005E5193" w:rsidRDefault="00F36FBE">
            <w:pPr>
              <w:tabs>
                <w:tab w:val="left" w:pos="781"/>
              </w:tabs>
              <w:spacing w:line="18" w:lineRule="atLeast"/>
              <w:ind w:left="-10" w:right="-50"/>
              <w:rPr>
                <w:sz w:val="24"/>
                <w:szCs w:val="24"/>
              </w:rPr>
            </w:pPr>
            <w:r>
              <w:rPr>
                <w:sz w:val="24"/>
                <w:szCs w:val="24"/>
                <w:cs/>
              </w:rPr>
              <w:tab/>
            </w:r>
            <w:r>
              <w:rPr>
                <w:rFonts w:hint="cs"/>
                <w:sz w:val="24"/>
                <w:szCs w:val="24"/>
                <w:cs/>
              </w:rPr>
              <w:t>-</w:t>
            </w:r>
          </w:p>
        </w:tc>
        <w:tc>
          <w:tcPr>
            <w:tcW w:w="1120" w:type="dxa"/>
            <w:vAlign w:val="center"/>
          </w:tcPr>
          <w:p w14:paraId="5C55684C" w14:textId="77777777" w:rsidR="005E5193" w:rsidRDefault="00F36FBE" w:rsidP="001162A7">
            <w:pPr>
              <w:spacing w:before="40" w:after="40"/>
              <w:ind w:right="-56"/>
              <w:jc w:val="right"/>
              <w:rPr>
                <w:i/>
                <w:iCs/>
                <w:sz w:val="24"/>
                <w:szCs w:val="24"/>
                <w:highlight w:val="yellow"/>
              </w:rPr>
            </w:pPr>
            <w:r>
              <w:rPr>
                <w:sz w:val="24"/>
                <w:szCs w:val="24"/>
                <w:cs/>
              </w:rPr>
              <w:t>(</w:t>
            </w:r>
            <w:r>
              <w:rPr>
                <w:sz w:val="24"/>
                <w:szCs w:val="24"/>
              </w:rPr>
              <w:t>10,000</w:t>
            </w:r>
            <w:r>
              <w:rPr>
                <w:sz w:val="24"/>
                <w:szCs w:val="24"/>
                <w:cs/>
              </w:rPr>
              <w:t>)</w:t>
            </w:r>
          </w:p>
        </w:tc>
        <w:tc>
          <w:tcPr>
            <w:tcW w:w="1106" w:type="dxa"/>
            <w:vAlign w:val="bottom"/>
          </w:tcPr>
          <w:p w14:paraId="538F0DD7" w14:textId="77777777" w:rsidR="005E5193" w:rsidRDefault="005E5193">
            <w:pPr>
              <w:tabs>
                <w:tab w:val="decimal" w:pos="804"/>
              </w:tabs>
              <w:spacing w:before="40" w:after="40"/>
              <w:jc w:val="right"/>
              <w:rPr>
                <w:i/>
                <w:iCs/>
                <w:sz w:val="24"/>
                <w:szCs w:val="24"/>
                <w:highlight w:val="yellow"/>
              </w:rPr>
            </w:pPr>
          </w:p>
        </w:tc>
        <w:tc>
          <w:tcPr>
            <w:tcW w:w="1124" w:type="dxa"/>
            <w:shd w:val="clear" w:color="auto" w:fill="auto"/>
            <w:vAlign w:val="bottom"/>
          </w:tcPr>
          <w:p w14:paraId="3212CFF7" w14:textId="77777777" w:rsidR="005E5193" w:rsidRDefault="005E5193">
            <w:pPr>
              <w:tabs>
                <w:tab w:val="decimal" w:pos="804"/>
              </w:tabs>
              <w:spacing w:before="40" w:after="40"/>
              <w:jc w:val="right"/>
              <w:rPr>
                <w:i/>
                <w:iCs/>
                <w:sz w:val="24"/>
                <w:szCs w:val="24"/>
                <w:highlight w:val="yellow"/>
              </w:rPr>
            </w:pPr>
          </w:p>
        </w:tc>
      </w:tr>
      <w:tr w:rsidR="005E5193" w14:paraId="7EC296E2" w14:textId="77777777">
        <w:trPr>
          <w:cantSplit/>
          <w:trHeight w:val="394"/>
        </w:trPr>
        <w:tc>
          <w:tcPr>
            <w:tcW w:w="4788" w:type="dxa"/>
            <w:vAlign w:val="center"/>
          </w:tcPr>
          <w:p w14:paraId="0766458F" w14:textId="77777777" w:rsidR="005E5193" w:rsidRDefault="00F36FBE">
            <w:pPr>
              <w:spacing w:line="18" w:lineRule="atLeast"/>
              <w:ind w:left="337"/>
              <w:rPr>
                <w:sz w:val="24"/>
                <w:szCs w:val="24"/>
              </w:rPr>
            </w:pPr>
            <w:r>
              <w:rPr>
                <w:sz w:val="24"/>
                <w:szCs w:val="24"/>
                <w:u w:val="single"/>
                <w:cs/>
              </w:rPr>
              <w:t>หัก</w:t>
            </w:r>
            <w:r>
              <w:rPr>
                <w:sz w:val="24"/>
                <w:szCs w:val="24"/>
                <w:cs/>
              </w:rPr>
              <w:t xml:space="preserve"> * ค่าเผื่อผลขาดทุนด้านเครดิตที่คาดว่าจะเกิดขึ้น</w:t>
            </w:r>
          </w:p>
        </w:tc>
        <w:tc>
          <w:tcPr>
            <w:tcW w:w="1217" w:type="dxa"/>
            <w:shd w:val="clear" w:color="auto" w:fill="auto"/>
            <w:vAlign w:val="bottom"/>
          </w:tcPr>
          <w:p w14:paraId="79873FE9" w14:textId="77777777" w:rsidR="005E5193" w:rsidRDefault="00F36FBE">
            <w:pPr>
              <w:pBdr>
                <w:bottom w:val="single" w:sz="4" w:space="1" w:color="auto"/>
              </w:pBdr>
              <w:spacing w:line="18" w:lineRule="atLeast"/>
              <w:ind w:left="-10" w:right="-58"/>
              <w:jc w:val="right"/>
              <w:rPr>
                <w:sz w:val="24"/>
                <w:szCs w:val="24"/>
              </w:rPr>
            </w:pPr>
            <w:r>
              <w:rPr>
                <w:sz w:val="24"/>
                <w:szCs w:val="24"/>
                <w:cs/>
              </w:rPr>
              <w:t>(</w:t>
            </w:r>
            <w:r>
              <w:rPr>
                <w:sz w:val="24"/>
                <w:szCs w:val="24"/>
              </w:rPr>
              <w:t>10,000</w:t>
            </w:r>
            <w:r>
              <w:rPr>
                <w:sz w:val="24"/>
                <w:szCs w:val="24"/>
                <w:cs/>
              </w:rPr>
              <w:t>)</w:t>
            </w:r>
          </w:p>
        </w:tc>
        <w:tc>
          <w:tcPr>
            <w:tcW w:w="1120" w:type="dxa"/>
            <w:vAlign w:val="bottom"/>
          </w:tcPr>
          <w:p w14:paraId="54ABB9FD" w14:textId="77777777" w:rsidR="005E5193" w:rsidRDefault="00F36FBE">
            <w:pPr>
              <w:pBdr>
                <w:bottom w:val="single" w:sz="4" w:space="1" w:color="auto"/>
              </w:pBdr>
              <w:spacing w:line="18" w:lineRule="atLeast"/>
              <w:ind w:left="-10" w:right="-58"/>
              <w:jc w:val="right"/>
              <w:rPr>
                <w:sz w:val="24"/>
                <w:szCs w:val="24"/>
              </w:rPr>
            </w:pPr>
            <w:r>
              <w:rPr>
                <w:sz w:val="24"/>
                <w:szCs w:val="24"/>
                <w:cs/>
              </w:rPr>
              <w:t>(</w:t>
            </w:r>
            <w:r>
              <w:rPr>
                <w:sz w:val="24"/>
                <w:szCs w:val="24"/>
              </w:rPr>
              <w:t>10,000</w:t>
            </w:r>
            <w:r>
              <w:rPr>
                <w:sz w:val="24"/>
                <w:szCs w:val="24"/>
                <w:cs/>
              </w:rPr>
              <w:t>)</w:t>
            </w:r>
          </w:p>
        </w:tc>
        <w:tc>
          <w:tcPr>
            <w:tcW w:w="1106" w:type="dxa"/>
            <w:vAlign w:val="bottom"/>
          </w:tcPr>
          <w:p w14:paraId="5B0B11EC" w14:textId="77777777" w:rsidR="005E5193" w:rsidRDefault="005E5193">
            <w:pPr>
              <w:tabs>
                <w:tab w:val="decimal" w:pos="804"/>
              </w:tabs>
              <w:spacing w:before="40" w:after="40"/>
              <w:jc w:val="right"/>
              <w:rPr>
                <w:i/>
                <w:iCs/>
                <w:sz w:val="24"/>
                <w:szCs w:val="24"/>
                <w:highlight w:val="yellow"/>
              </w:rPr>
            </w:pPr>
          </w:p>
        </w:tc>
        <w:tc>
          <w:tcPr>
            <w:tcW w:w="1124" w:type="dxa"/>
            <w:shd w:val="clear" w:color="auto" w:fill="auto"/>
            <w:vAlign w:val="bottom"/>
          </w:tcPr>
          <w:p w14:paraId="52BB83F8" w14:textId="77777777" w:rsidR="005E5193" w:rsidRDefault="005E5193">
            <w:pPr>
              <w:tabs>
                <w:tab w:val="decimal" w:pos="804"/>
              </w:tabs>
              <w:spacing w:before="40" w:after="40"/>
              <w:jc w:val="right"/>
              <w:rPr>
                <w:i/>
                <w:iCs/>
                <w:sz w:val="24"/>
                <w:szCs w:val="24"/>
                <w:highlight w:val="yellow"/>
              </w:rPr>
            </w:pPr>
          </w:p>
        </w:tc>
      </w:tr>
      <w:tr w:rsidR="005E5193" w14:paraId="2680D13F" w14:textId="77777777">
        <w:trPr>
          <w:cantSplit/>
          <w:trHeight w:val="394"/>
        </w:trPr>
        <w:tc>
          <w:tcPr>
            <w:tcW w:w="4788" w:type="dxa"/>
            <w:vAlign w:val="center"/>
          </w:tcPr>
          <w:p w14:paraId="0A235B7C" w14:textId="77777777" w:rsidR="005E5193" w:rsidRDefault="00F36FBE">
            <w:pPr>
              <w:spacing w:line="18" w:lineRule="atLeast"/>
              <w:ind w:left="337" w:right="133"/>
              <w:rPr>
                <w:sz w:val="24"/>
                <w:szCs w:val="24"/>
                <w:cs/>
              </w:rPr>
            </w:pPr>
            <w:r>
              <w:rPr>
                <w:sz w:val="24"/>
                <w:szCs w:val="24"/>
                <w:cs/>
              </w:rPr>
              <w:t xml:space="preserve">สุทธิ (ครบกำหนดไถ่ถอนภายใน </w:t>
            </w:r>
            <w:r>
              <w:rPr>
                <w:sz w:val="24"/>
                <w:szCs w:val="24"/>
              </w:rPr>
              <w:t>2</w:t>
            </w:r>
            <w:r>
              <w:rPr>
                <w:sz w:val="24"/>
                <w:szCs w:val="24"/>
                <w:cs/>
              </w:rPr>
              <w:t xml:space="preserve"> ปี)</w:t>
            </w:r>
          </w:p>
        </w:tc>
        <w:tc>
          <w:tcPr>
            <w:tcW w:w="1217" w:type="dxa"/>
            <w:shd w:val="clear" w:color="auto" w:fill="auto"/>
            <w:vAlign w:val="bottom"/>
          </w:tcPr>
          <w:p w14:paraId="09794F6F" w14:textId="77777777" w:rsidR="005E5193" w:rsidRDefault="00F36FBE">
            <w:pPr>
              <w:pBdr>
                <w:bottom w:val="single" w:sz="4" w:space="1" w:color="auto"/>
              </w:pBdr>
              <w:spacing w:line="18" w:lineRule="atLeast"/>
              <w:ind w:left="-19" w:right="5"/>
              <w:jc w:val="right"/>
              <w:rPr>
                <w:b/>
                <w:bCs/>
                <w:sz w:val="24"/>
                <w:szCs w:val="24"/>
              </w:rPr>
            </w:pPr>
            <w:r>
              <w:rPr>
                <w:b/>
                <w:bCs/>
                <w:sz w:val="24"/>
                <w:szCs w:val="24"/>
              </w:rPr>
              <w:t>1,000</w:t>
            </w:r>
          </w:p>
        </w:tc>
        <w:tc>
          <w:tcPr>
            <w:tcW w:w="1120" w:type="dxa"/>
            <w:vAlign w:val="bottom"/>
          </w:tcPr>
          <w:p w14:paraId="0DE90F52" w14:textId="77777777" w:rsidR="005E5193" w:rsidRDefault="00F36FBE">
            <w:pPr>
              <w:pBdr>
                <w:bottom w:val="single" w:sz="4" w:space="1" w:color="auto"/>
              </w:pBdr>
              <w:spacing w:line="18" w:lineRule="atLeast"/>
              <w:ind w:left="-19" w:right="5"/>
              <w:jc w:val="right"/>
              <w:rPr>
                <w:b/>
                <w:bCs/>
                <w:sz w:val="24"/>
                <w:szCs w:val="24"/>
              </w:rPr>
            </w:pPr>
            <w:r>
              <w:rPr>
                <w:b/>
                <w:bCs/>
                <w:sz w:val="24"/>
                <w:szCs w:val="24"/>
              </w:rPr>
              <w:t>1,000</w:t>
            </w:r>
          </w:p>
        </w:tc>
        <w:tc>
          <w:tcPr>
            <w:tcW w:w="1106" w:type="dxa"/>
            <w:vAlign w:val="bottom"/>
          </w:tcPr>
          <w:p w14:paraId="40FD86E5" w14:textId="77777777" w:rsidR="005E5193" w:rsidRDefault="005E5193">
            <w:pPr>
              <w:spacing w:line="18" w:lineRule="atLeast"/>
              <w:jc w:val="right"/>
              <w:rPr>
                <w:i/>
                <w:iCs/>
                <w:sz w:val="24"/>
                <w:szCs w:val="24"/>
                <w:highlight w:val="yellow"/>
              </w:rPr>
            </w:pPr>
          </w:p>
        </w:tc>
        <w:tc>
          <w:tcPr>
            <w:tcW w:w="1124" w:type="dxa"/>
            <w:shd w:val="clear" w:color="auto" w:fill="auto"/>
            <w:vAlign w:val="bottom"/>
          </w:tcPr>
          <w:p w14:paraId="592CCB51" w14:textId="77777777" w:rsidR="005E5193" w:rsidRDefault="005E5193">
            <w:pPr>
              <w:spacing w:line="18" w:lineRule="atLeast"/>
              <w:jc w:val="right"/>
              <w:rPr>
                <w:i/>
                <w:iCs/>
                <w:sz w:val="24"/>
                <w:szCs w:val="24"/>
                <w:highlight w:val="yellow"/>
              </w:rPr>
            </w:pPr>
          </w:p>
        </w:tc>
      </w:tr>
      <w:tr w:rsidR="005E5193" w14:paraId="2562D623" w14:textId="77777777">
        <w:trPr>
          <w:cantSplit/>
          <w:trHeight w:val="394"/>
        </w:trPr>
        <w:tc>
          <w:tcPr>
            <w:tcW w:w="4788" w:type="dxa"/>
            <w:vAlign w:val="bottom"/>
          </w:tcPr>
          <w:p w14:paraId="36E82A2A" w14:textId="77777777" w:rsidR="005E5193" w:rsidRDefault="00F36FBE">
            <w:pPr>
              <w:spacing w:line="18" w:lineRule="atLeast"/>
              <w:ind w:left="337" w:right="133"/>
              <w:rPr>
                <w:sz w:val="24"/>
                <w:szCs w:val="24"/>
                <w:cs/>
              </w:rPr>
            </w:pPr>
            <w:r>
              <w:rPr>
                <w:rFonts w:hint="cs"/>
                <w:sz w:val="24"/>
                <w:szCs w:val="24"/>
                <w:cs/>
              </w:rPr>
              <w:t>มูลค่ายุติธรรม ณ วันปลายงวด</w:t>
            </w:r>
          </w:p>
        </w:tc>
        <w:tc>
          <w:tcPr>
            <w:tcW w:w="1217" w:type="dxa"/>
            <w:shd w:val="clear" w:color="auto" w:fill="auto"/>
          </w:tcPr>
          <w:p w14:paraId="03A663A7" w14:textId="36398B93" w:rsidR="005E5193" w:rsidRDefault="00311AC6">
            <w:pPr>
              <w:pBdr>
                <w:bottom w:val="double" w:sz="4" w:space="1" w:color="auto"/>
              </w:pBdr>
              <w:spacing w:line="18" w:lineRule="atLeast"/>
              <w:ind w:left="-19" w:right="5"/>
              <w:jc w:val="right"/>
              <w:rPr>
                <w:b/>
                <w:bCs/>
                <w:color w:val="FFFFFF" w:themeColor="background1"/>
                <w:sz w:val="24"/>
                <w:szCs w:val="24"/>
                <w:highlight w:val="yellow"/>
                <w:cs/>
              </w:rPr>
            </w:pPr>
            <w:r w:rsidRPr="00311AC6">
              <w:rPr>
                <w:b/>
                <w:bCs/>
                <w:sz w:val="24"/>
                <w:szCs w:val="24"/>
              </w:rPr>
              <w:t>1,014</w:t>
            </w:r>
          </w:p>
        </w:tc>
        <w:tc>
          <w:tcPr>
            <w:tcW w:w="1120" w:type="dxa"/>
          </w:tcPr>
          <w:p w14:paraId="2149C1B4" w14:textId="77777777" w:rsidR="005E5193" w:rsidRDefault="00F36FBE">
            <w:pPr>
              <w:pBdr>
                <w:bottom w:val="double" w:sz="4" w:space="1" w:color="auto"/>
              </w:pBdr>
              <w:spacing w:line="18" w:lineRule="atLeast"/>
              <w:jc w:val="right"/>
              <w:rPr>
                <w:sz w:val="24"/>
                <w:szCs w:val="24"/>
              </w:rPr>
            </w:pPr>
            <w:r>
              <w:rPr>
                <w:b/>
                <w:bCs/>
                <w:sz w:val="24"/>
                <w:szCs w:val="24"/>
              </w:rPr>
              <w:t>1,030</w:t>
            </w:r>
          </w:p>
        </w:tc>
        <w:tc>
          <w:tcPr>
            <w:tcW w:w="1106" w:type="dxa"/>
            <w:vAlign w:val="bottom"/>
          </w:tcPr>
          <w:p w14:paraId="2598ED89" w14:textId="77777777" w:rsidR="005E5193" w:rsidRDefault="005E5193">
            <w:pPr>
              <w:pBdr>
                <w:bottom w:val="single" w:sz="4" w:space="1" w:color="auto"/>
              </w:pBdr>
              <w:spacing w:line="18" w:lineRule="atLeast"/>
              <w:jc w:val="right"/>
              <w:rPr>
                <w:sz w:val="24"/>
                <w:szCs w:val="24"/>
                <w:highlight w:val="yellow"/>
              </w:rPr>
            </w:pPr>
          </w:p>
        </w:tc>
        <w:tc>
          <w:tcPr>
            <w:tcW w:w="1124" w:type="dxa"/>
            <w:shd w:val="clear" w:color="auto" w:fill="auto"/>
            <w:vAlign w:val="bottom"/>
          </w:tcPr>
          <w:p w14:paraId="76DD5DC2" w14:textId="77777777" w:rsidR="005E5193" w:rsidRDefault="005E5193">
            <w:pPr>
              <w:pBdr>
                <w:bottom w:val="single" w:sz="4" w:space="1" w:color="auto"/>
              </w:pBdr>
              <w:spacing w:line="18" w:lineRule="atLeast"/>
              <w:jc w:val="right"/>
              <w:rPr>
                <w:sz w:val="24"/>
                <w:szCs w:val="24"/>
              </w:rPr>
            </w:pPr>
          </w:p>
        </w:tc>
      </w:tr>
      <w:tr w:rsidR="005E5193" w14:paraId="22CA5375" w14:textId="77777777">
        <w:trPr>
          <w:cantSplit/>
          <w:trHeight w:val="394"/>
        </w:trPr>
        <w:tc>
          <w:tcPr>
            <w:tcW w:w="4788" w:type="dxa"/>
            <w:vAlign w:val="center"/>
          </w:tcPr>
          <w:p w14:paraId="5BBDBD87" w14:textId="77777777" w:rsidR="005E5193" w:rsidRDefault="00F36FBE">
            <w:pPr>
              <w:spacing w:before="40" w:after="20" w:line="216" w:lineRule="auto"/>
              <w:ind w:left="337" w:right="133"/>
              <w:rPr>
                <w:b/>
                <w:bCs/>
                <w:sz w:val="24"/>
                <w:szCs w:val="24"/>
                <w:cs/>
              </w:rPr>
            </w:pPr>
            <w:r>
              <w:rPr>
                <w:rFonts w:hint="cs"/>
                <w:b/>
                <w:bCs/>
                <w:sz w:val="24"/>
                <w:szCs w:val="24"/>
                <w:cs/>
              </w:rPr>
              <w:t xml:space="preserve">สินทรัพย์ทางการเงินไม่หมุนเวียนอื่น </w:t>
            </w:r>
            <w:r>
              <w:rPr>
                <w:b/>
                <w:bCs/>
                <w:sz w:val="24"/>
                <w:szCs w:val="24"/>
                <w:cs/>
              </w:rPr>
              <w:t>-</w:t>
            </w:r>
            <w:r>
              <w:rPr>
                <w:rFonts w:hint="cs"/>
                <w:b/>
                <w:bCs/>
                <w:sz w:val="24"/>
                <w:szCs w:val="24"/>
                <w:cs/>
              </w:rPr>
              <w:t xml:space="preserve"> สุทธิ</w:t>
            </w:r>
          </w:p>
        </w:tc>
        <w:tc>
          <w:tcPr>
            <w:tcW w:w="1217" w:type="dxa"/>
            <w:shd w:val="clear" w:color="auto" w:fill="auto"/>
          </w:tcPr>
          <w:p w14:paraId="191CC275" w14:textId="48EE493A" w:rsidR="005E5193" w:rsidRDefault="00C94925">
            <w:pPr>
              <w:pBdr>
                <w:bottom w:val="double" w:sz="4" w:space="1" w:color="auto"/>
              </w:pBdr>
              <w:spacing w:line="18" w:lineRule="atLeast"/>
              <w:ind w:left="-19" w:right="5"/>
              <w:jc w:val="right"/>
              <w:rPr>
                <w:b/>
                <w:bCs/>
                <w:sz w:val="24"/>
                <w:szCs w:val="24"/>
                <w:highlight w:val="yellow"/>
              </w:rPr>
            </w:pPr>
            <w:r w:rsidRPr="00C94925">
              <w:rPr>
                <w:b/>
                <w:bCs/>
                <w:sz w:val="24"/>
                <w:szCs w:val="24"/>
              </w:rPr>
              <w:t>59</w:t>
            </w:r>
            <w:r w:rsidR="00387E3C">
              <w:rPr>
                <w:rFonts w:hint="cs"/>
                <w:b/>
                <w:bCs/>
                <w:sz w:val="24"/>
                <w:szCs w:val="24"/>
                <w:cs/>
              </w:rPr>
              <w:t>8</w:t>
            </w:r>
            <w:r w:rsidR="00F36FBE" w:rsidRPr="00C94925">
              <w:rPr>
                <w:b/>
                <w:bCs/>
                <w:sz w:val="24"/>
                <w:szCs w:val="24"/>
              </w:rPr>
              <w:t>,</w:t>
            </w:r>
            <w:r w:rsidR="00387E3C">
              <w:rPr>
                <w:rFonts w:hint="cs"/>
                <w:b/>
                <w:bCs/>
                <w:sz w:val="24"/>
                <w:szCs w:val="24"/>
                <w:cs/>
              </w:rPr>
              <w:t>293</w:t>
            </w:r>
          </w:p>
        </w:tc>
        <w:tc>
          <w:tcPr>
            <w:tcW w:w="1120" w:type="dxa"/>
          </w:tcPr>
          <w:p w14:paraId="7F5CB0E2" w14:textId="77777777" w:rsidR="005E5193" w:rsidRDefault="00F36FBE">
            <w:pPr>
              <w:pBdr>
                <w:bottom w:val="double" w:sz="4" w:space="1" w:color="auto"/>
              </w:pBdr>
              <w:spacing w:line="18" w:lineRule="atLeast"/>
              <w:jc w:val="right"/>
              <w:rPr>
                <w:b/>
                <w:bCs/>
                <w:sz w:val="24"/>
                <w:szCs w:val="24"/>
              </w:rPr>
            </w:pPr>
            <w:r>
              <w:rPr>
                <w:b/>
                <w:bCs/>
                <w:sz w:val="24"/>
                <w:szCs w:val="24"/>
              </w:rPr>
              <w:fldChar w:fldCharType="begin"/>
            </w:r>
            <w:r>
              <w:rPr>
                <w:b/>
                <w:bCs/>
                <w:sz w:val="24"/>
                <w:szCs w:val="24"/>
                <w:cs/>
              </w:rPr>
              <w:instrText xml:space="preserve"> =</w:instrText>
            </w:r>
            <w:r>
              <w:rPr>
                <w:b/>
                <w:bCs/>
                <w:sz w:val="24"/>
                <w:szCs w:val="24"/>
              </w:rPr>
              <w:instrText>560659</w:instrText>
            </w:r>
            <w:r>
              <w:rPr>
                <w:b/>
                <w:bCs/>
                <w:sz w:val="24"/>
                <w:szCs w:val="24"/>
                <w:cs/>
              </w:rPr>
              <w:instrText>+</w:instrText>
            </w:r>
            <w:r>
              <w:rPr>
                <w:b/>
                <w:bCs/>
                <w:sz w:val="24"/>
                <w:szCs w:val="24"/>
              </w:rPr>
              <w:instrText>42217</w:instrText>
            </w:r>
            <w:r>
              <w:rPr>
                <w:b/>
                <w:bCs/>
                <w:sz w:val="24"/>
                <w:szCs w:val="24"/>
                <w:cs/>
              </w:rPr>
              <w:instrText>+</w:instrText>
            </w:r>
            <w:r>
              <w:rPr>
                <w:b/>
                <w:bCs/>
                <w:sz w:val="24"/>
                <w:szCs w:val="24"/>
              </w:rPr>
              <w:instrText xml:space="preserve">1000 \# </w:instrText>
            </w:r>
            <w:r>
              <w:rPr>
                <w:b/>
                <w:bCs/>
                <w:sz w:val="24"/>
                <w:szCs w:val="24"/>
                <w:cs/>
              </w:rPr>
              <w:instrText>"</w:instrText>
            </w:r>
            <w:r>
              <w:rPr>
                <w:b/>
                <w:bCs/>
                <w:sz w:val="24"/>
                <w:szCs w:val="24"/>
              </w:rPr>
              <w:instrText>#,##0</w:instrText>
            </w:r>
            <w:r>
              <w:rPr>
                <w:b/>
                <w:bCs/>
                <w:sz w:val="24"/>
                <w:szCs w:val="24"/>
                <w:cs/>
              </w:rPr>
              <w:instrText xml:space="preserve">" </w:instrText>
            </w:r>
            <w:r>
              <w:rPr>
                <w:b/>
                <w:bCs/>
                <w:sz w:val="24"/>
                <w:szCs w:val="24"/>
              </w:rPr>
              <w:fldChar w:fldCharType="separate"/>
            </w:r>
            <w:r>
              <w:rPr>
                <w:b/>
                <w:bCs/>
                <w:noProof/>
                <w:sz w:val="24"/>
                <w:szCs w:val="24"/>
              </w:rPr>
              <w:t>603,876</w:t>
            </w:r>
            <w:r>
              <w:rPr>
                <w:b/>
                <w:bCs/>
                <w:sz w:val="24"/>
                <w:szCs w:val="24"/>
              </w:rPr>
              <w:fldChar w:fldCharType="end"/>
            </w:r>
          </w:p>
        </w:tc>
        <w:tc>
          <w:tcPr>
            <w:tcW w:w="1106" w:type="dxa"/>
          </w:tcPr>
          <w:p w14:paraId="21FAB8A7" w14:textId="5404B15B" w:rsidR="005E5193" w:rsidRDefault="00F36FBE">
            <w:pPr>
              <w:pBdr>
                <w:bottom w:val="double" w:sz="4" w:space="1" w:color="auto"/>
              </w:pBdr>
              <w:spacing w:line="18" w:lineRule="atLeast"/>
              <w:jc w:val="right"/>
              <w:rPr>
                <w:b/>
                <w:bCs/>
                <w:sz w:val="24"/>
                <w:szCs w:val="24"/>
                <w:highlight w:val="yellow"/>
              </w:rPr>
            </w:pPr>
            <w:r w:rsidRPr="00C94925">
              <w:rPr>
                <w:b/>
                <w:bCs/>
                <w:sz w:val="24"/>
                <w:szCs w:val="24"/>
              </w:rPr>
              <w:t>1</w:t>
            </w:r>
            <w:r w:rsidR="00C94925" w:rsidRPr="00C94925">
              <w:rPr>
                <w:b/>
                <w:bCs/>
                <w:sz w:val="24"/>
                <w:szCs w:val="24"/>
              </w:rPr>
              <w:t>9</w:t>
            </w:r>
            <w:r w:rsidRPr="00C94925">
              <w:rPr>
                <w:b/>
                <w:bCs/>
                <w:sz w:val="24"/>
                <w:szCs w:val="24"/>
              </w:rPr>
              <w:t>,</w:t>
            </w:r>
            <w:r w:rsidR="00C94925" w:rsidRPr="00C94925">
              <w:rPr>
                <w:b/>
                <w:bCs/>
                <w:sz w:val="24"/>
                <w:szCs w:val="24"/>
              </w:rPr>
              <w:t>384</w:t>
            </w:r>
          </w:p>
        </w:tc>
        <w:tc>
          <w:tcPr>
            <w:tcW w:w="1124" w:type="dxa"/>
            <w:shd w:val="clear" w:color="auto" w:fill="auto"/>
          </w:tcPr>
          <w:p w14:paraId="2A8A9D89" w14:textId="77777777" w:rsidR="005E5193" w:rsidRDefault="00F36FBE">
            <w:pPr>
              <w:pBdr>
                <w:bottom w:val="double" w:sz="4" w:space="1" w:color="auto"/>
              </w:pBdr>
              <w:spacing w:line="18" w:lineRule="atLeast"/>
              <w:jc w:val="right"/>
              <w:rPr>
                <w:b/>
                <w:bCs/>
                <w:sz w:val="24"/>
                <w:szCs w:val="24"/>
              </w:rPr>
            </w:pPr>
            <w:r>
              <w:rPr>
                <w:b/>
                <w:bCs/>
                <w:sz w:val="24"/>
                <w:szCs w:val="24"/>
              </w:rPr>
              <w:t>12,731</w:t>
            </w:r>
          </w:p>
        </w:tc>
      </w:tr>
    </w:tbl>
    <w:p w14:paraId="46F07C4E" w14:textId="77777777" w:rsidR="005E5193" w:rsidRDefault="00F36FBE">
      <w:pPr>
        <w:spacing w:before="240" w:line="216" w:lineRule="auto"/>
        <w:ind w:left="1077" w:hanging="516"/>
        <w:jc w:val="thaiDistribute"/>
        <w:rPr>
          <w:b/>
          <w:bCs/>
          <w:sz w:val="30"/>
          <w:szCs w:val="30"/>
        </w:rPr>
      </w:pPr>
      <w:r>
        <w:rPr>
          <w:b/>
          <w:bCs/>
          <w:sz w:val="30"/>
          <w:szCs w:val="30"/>
          <w:cs/>
        </w:rPr>
        <w:lastRenderedPageBreak/>
        <w:t>ลำดับชั้นของมูลค่ายุติธรรมและเทคนิคการประเมินมูลค่ายุติธรรม</w:t>
      </w:r>
    </w:p>
    <w:p w14:paraId="12DD9D25" w14:textId="77777777" w:rsidR="005E5193" w:rsidRDefault="00F36FBE">
      <w:pPr>
        <w:pStyle w:val="ListParagraph"/>
        <w:spacing w:before="120" w:line="216" w:lineRule="auto"/>
        <w:ind w:left="567"/>
        <w:contextualSpacing w:val="0"/>
        <w:jc w:val="thaiDistribute"/>
        <w:rPr>
          <w:sz w:val="30"/>
          <w:szCs w:val="30"/>
        </w:rPr>
      </w:pPr>
      <w:r>
        <w:rPr>
          <w:rFonts w:hint="cs"/>
          <w:sz w:val="30"/>
          <w:szCs w:val="30"/>
          <w:cs/>
        </w:rPr>
        <w:t>การวัดมูลค่ายุติธรรมของ</w:t>
      </w:r>
      <w:r>
        <w:rPr>
          <w:sz w:val="30"/>
          <w:szCs w:val="30"/>
          <w:cs/>
        </w:rPr>
        <w:t xml:space="preserve">ตราสารทุนที่ไม่ใช่บริษัทจดทะเบียนในตลาดหลักทรัพย์ถูกจัดลำดับชั้นการวัดมูลค่ายุติธรรม อยู่ในระดับที่ </w:t>
      </w:r>
      <w:r>
        <w:rPr>
          <w:sz w:val="30"/>
          <w:szCs w:val="30"/>
        </w:rPr>
        <w:t xml:space="preserve">3 </w:t>
      </w:r>
      <w:r>
        <w:rPr>
          <w:rFonts w:hint="cs"/>
          <w:sz w:val="30"/>
          <w:szCs w:val="30"/>
          <w:cs/>
        </w:rPr>
        <w:t>คำนวณโดยพิจารณาจากการคิดลดกระแสเงินสด (</w:t>
      </w:r>
      <w:r>
        <w:rPr>
          <w:sz w:val="30"/>
          <w:szCs w:val="30"/>
        </w:rPr>
        <w:t>Discounted Cash Flow</w:t>
      </w:r>
      <w:r>
        <w:rPr>
          <w:sz w:val="30"/>
          <w:szCs w:val="30"/>
          <w:cs/>
        </w:rPr>
        <w:t>)</w:t>
      </w:r>
      <w:r>
        <w:rPr>
          <w:rFonts w:hint="cs"/>
          <w:sz w:val="30"/>
          <w:szCs w:val="30"/>
          <w:cs/>
        </w:rPr>
        <w:t xml:space="preserve"> และมูลค่าตามบัญชี (</w:t>
      </w:r>
      <w:r>
        <w:rPr>
          <w:sz w:val="30"/>
          <w:szCs w:val="30"/>
        </w:rPr>
        <w:t>Book Value Approach</w:t>
      </w:r>
      <w:r>
        <w:rPr>
          <w:sz w:val="30"/>
          <w:szCs w:val="30"/>
          <w:cs/>
        </w:rPr>
        <w:t>)</w:t>
      </w:r>
      <w:r>
        <w:rPr>
          <w:rFonts w:hint="cs"/>
          <w:sz w:val="30"/>
          <w:szCs w:val="30"/>
          <w:cs/>
        </w:rPr>
        <w:t xml:space="preserve"> โดยฝ่ายบริหารของกลุ่มกิจการ</w:t>
      </w:r>
    </w:p>
    <w:p w14:paraId="5AE261FE" w14:textId="77777777" w:rsidR="005E5193" w:rsidRDefault="00F36FBE">
      <w:pPr>
        <w:spacing w:before="120" w:line="216" w:lineRule="auto"/>
        <w:ind w:left="567"/>
        <w:jc w:val="thaiDistribute"/>
        <w:rPr>
          <w:sz w:val="30"/>
          <w:szCs w:val="30"/>
        </w:rPr>
      </w:pPr>
      <w:r>
        <w:rPr>
          <w:rFonts w:hint="cs"/>
          <w:sz w:val="30"/>
          <w:szCs w:val="30"/>
          <w:cs/>
        </w:rPr>
        <w:t>การวัดมูลค่ายุติธรรมของตราสารทุนในความต้องการของตลาด</w:t>
      </w:r>
      <w:r>
        <w:rPr>
          <w:sz w:val="30"/>
          <w:szCs w:val="30"/>
          <w:cs/>
        </w:rPr>
        <w:t xml:space="preserve">ถูกจัดลำดับชั้นการวัดมูลค่ายุติธรรม อยู่ในระดับที่ </w:t>
      </w:r>
      <w:r>
        <w:rPr>
          <w:sz w:val="30"/>
          <w:szCs w:val="30"/>
        </w:rPr>
        <w:t>1</w:t>
      </w:r>
    </w:p>
    <w:p w14:paraId="39D6270A" w14:textId="77777777" w:rsidR="005E5193" w:rsidRDefault="00F36FBE">
      <w:pPr>
        <w:spacing w:before="60" w:line="216" w:lineRule="auto"/>
        <w:ind w:left="561"/>
        <w:jc w:val="thaiDistribute"/>
        <w:rPr>
          <w:spacing w:val="-2"/>
          <w:sz w:val="30"/>
          <w:szCs w:val="30"/>
        </w:rPr>
      </w:pPr>
      <w:r>
        <w:rPr>
          <w:sz w:val="30"/>
          <w:szCs w:val="30"/>
          <w:cs/>
        </w:rPr>
        <w:t xml:space="preserve">การวัดมูลค่ายุติธรรมของเงินลงทุนในตราสารหนี้ถูกจัดลำดับชั้นการวัดมูลค่ายุติธรรม อยู่ในระดับที่ </w:t>
      </w:r>
      <w:r>
        <w:rPr>
          <w:sz w:val="30"/>
          <w:szCs w:val="30"/>
        </w:rPr>
        <w:t>2</w:t>
      </w:r>
      <w:r>
        <w:rPr>
          <w:sz w:val="30"/>
          <w:szCs w:val="30"/>
          <w:cs/>
        </w:rPr>
        <w:t xml:space="preserve"> คำนวณโดยใช้อัตราผลตอบแทนที่ประกาศโดยสมาคมตลาดตราสารหนี้ไทย ณ วันที่วัดค่าเงินลงทุน</w:t>
      </w:r>
    </w:p>
    <w:p w14:paraId="67A47556" w14:textId="4103E8D2" w:rsidR="005E5193" w:rsidRDefault="00F36FBE">
      <w:pPr>
        <w:spacing w:before="120" w:line="216" w:lineRule="auto"/>
        <w:ind w:left="567"/>
        <w:jc w:val="thaiDistribute"/>
        <w:rPr>
          <w:sz w:val="30"/>
          <w:szCs w:val="30"/>
        </w:rPr>
      </w:pPr>
      <w:r>
        <w:rPr>
          <w:sz w:val="30"/>
          <w:szCs w:val="30"/>
          <w:cs/>
        </w:rPr>
        <w:t xml:space="preserve">*ณ วันที่ </w:t>
      </w:r>
      <w:r>
        <w:rPr>
          <w:rFonts w:hint="cs"/>
          <w:sz w:val="30"/>
          <w:szCs w:val="30"/>
        </w:rPr>
        <w:t>3</w:t>
      </w:r>
      <w:r>
        <w:rPr>
          <w:sz w:val="30"/>
          <w:szCs w:val="30"/>
        </w:rPr>
        <w:t>0</w:t>
      </w:r>
      <w:r>
        <w:rPr>
          <w:rFonts w:hint="cs"/>
          <w:sz w:val="30"/>
          <w:szCs w:val="30"/>
          <w:cs/>
        </w:rPr>
        <w:t xml:space="preserve"> มิถุนายน </w:t>
      </w:r>
      <w:r>
        <w:rPr>
          <w:rFonts w:hint="cs"/>
          <w:sz w:val="30"/>
          <w:szCs w:val="30"/>
        </w:rPr>
        <w:t>256</w:t>
      </w:r>
      <w:r>
        <w:rPr>
          <w:sz w:val="30"/>
          <w:szCs w:val="30"/>
        </w:rPr>
        <w:t>5</w:t>
      </w:r>
      <w:r>
        <w:rPr>
          <w:rFonts w:hint="cs"/>
          <w:sz w:val="30"/>
          <w:szCs w:val="30"/>
          <w:cs/>
        </w:rPr>
        <w:t xml:space="preserve"> และ</w:t>
      </w:r>
      <w:r w:rsidR="00B01638">
        <w:rPr>
          <w:rFonts w:hint="cs"/>
          <w:sz w:val="30"/>
          <w:szCs w:val="30"/>
          <w:cs/>
        </w:rPr>
        <w:t xml:space="preserve">วันที่ </w:t>
      </w:r>
      <w:r>
        <w:rPr>
          <w:rFonts w:hint="cs"/>
          <w:sz w:val="30"/>
          <w:szCs w:val="30"/>
        </w:rPr>
        <w:t>31</w:t>
      </w:r>
      <w:r>
        <w:rPr>
          <w:sz w:val="30"/>
          <w:szCs w:val="30"/>
          <w:cs/>
        </w:rPr>
        <w:t xml:space="preserve"> ธันวาคม </w:t>
      </w:r>
      <w:r>
        <w:rPr>
          <w:rFonts w:hint="cs"/>
          <w:sz w:val="30"/>
          <w:szCs w:val="30"/>
        </w:rPr>
        <w:t>256</w:t>
      </w:r>
      <w:r>
        <w:rPr>
          <w:sz w:val="30"/>
          <w:szCs w:val="30"/>
        </w:rPr>
        <w:t>4</w:t>
      </w:r>
      <w:r>
        <w:rPr>
          <w:sz w:val="30"/>
          <w:szCs w:val="30"/>
          <w:cs/>
        </w:rPr>
        <w:t xml:space="preserve"> บริษัทฯ ตั้งค่าเผื่อการด้อยค่าของเงินลงทุนในหุ้นกู้ บมจ. อินเตอร์ ฟาร์อีสท์ เอ็นเนอร์ยี่ คอร์ปอเรชั่น (</w:t>
      </w:r>
      <w:r>
        <w:rPr>
          <w:sz w:val="30"/>
          <w:szCs w:val="30"/>
        </w:rPr>
        <w:t>IFEC</w:t>
      </w:r>
      <w:r>
        <w:rPr>
          <w:sz w:val="30"/>
          <w:szCs w:val="30"/>
          <w:cs/>
        </w:rPr>
        <w:t>) เต็มจำนวน</w:t>
      </w:r>
      <w:r>
        <w:rPr>
          <w:rFonts w:hint="cs"/>
          <w:sz w:val="30"/>
          <w:szCs w:val="30"/>
          <w:cs/>
        </w:rPr>
        <w:t xml:space="preserve">จากจำนวนเงินลงทุนในหุ้นกู้จำนวน </w:t>
      </w:r>
      <w:r>
        <w:rPr>
          <w:rFonts w:hint="cs"/>
          <w:sz w:val="30"/>
          <w:szCs w:val="30"/>
        </w:rPr>
        <w:t>10</w:t>
      </w:r>
      <w:r>
        <w:rPr>
          <w:rFonts w:hint="cs"/>
          <w:sz w:val="30"/>
          <w:szCs w:val="30"/>
          <w:cs/>
        </w:rPr>
        <w:t xml:space="preserve"> ล้านบาท </w:t>
      </w:r>
      <w:r>
        <w:rPr>
          <w:sz w:val="30"/>
          <w:szCs w:val="30"/>
          <w:cs/>
        </w:rPr>
        <w:t xml:space="preserve">เนื่องจาก </w:t>
      </w:r>
      <w:r>
        <w:rPr>
          <w:sz w:val="30"/>
          <w:szCs w:val="30"/>
        </w:rPr>
        <w:t>IFEC</w:t>
      </w:r>
      <w:r>
        <w:rPr>
          <w:sz w:val="30"/>
          <w:szCs w:val="30"/>
          <w:cs/>
        </w:rPr>
        <w:t xml:space="preserve"> ผิดนัดชำระเจ้าหนี้ตั๋วแลกเงินของเจ้าหนี้หลายแห่งตั้งแต่เดือนมกราคม </w:t>
      </w:r>
      <w:r>
        <w:rPr>
          <w:sz w:val="30"/>
          <w:szCs w:val="30"/>
        </w:rPr>
        <w:t>2560</w:t>
      </w:r>
      <w:r>
        <w:rPr>
          <w:sz w:val="30"/>
          <w:szCs w:val="30"/>
          <w:cs/>
        </w:rPr>
        <w:t xml:space="preserve"> ซึ่งฝ่ายบริหารของบริษัทฯ พิจารณาว่าเหตุการณ์ดังกล่าวส่งผลกระทบต่อความสามารถในการชำระคืน      </w:t>
      </w:r>
      <w:r>
        <w:rPr>
          <w:rFonts w:hint="cs"/>
          <w:sz w:val="30"/>
          <w:szCs w:val="30"/>
          <w:cs/>
        </w:rPr>
        <w:t xml:space="preserve"> </w:t>
      </w:r>
      <w:r>
        <w:rPr>
          <w:sz w:val="30"/>
          <w:szCs w:val="30"/>
          <w:cs/>
        </w:rPr>
        <w:t xml:space="preserve">เงินลงทุนในหุ้นกู้ </w:t>
      </w:r>
      <w:r>
        <w:rPr>
          <w:sz w:val="30"/>
          <w:szCs w:val="30"/>
        </w:rPr>
        <w:t>IFEC</w:t>
      </w:r>
      <w:r>
        <w:rPr>
          <w:sz w:val="30"/>
          <w:szCs w:val="30"/>
          <w:cs/>
        </w:rPr>
        <w:t xml:space="preserve"> ที่ครบกำหนดชำระในวันที่ </w:t>
      </w:r>
      <w:r>
        <w:rPr>
          <w:sz w:val="30"/>
          <w:szCs w:val="30"/>
        </w:rPr>
        <w:t>5</w:t>
      </w:r>
      <w:r>
        <w:rPr>
          <w:sz w:val="30"/>
          <w:szCs w:val="30"/>
          <w:cs/>
        </w:rPr>
        <w:t xml:space="preserve"> พฤศจิกายน </w:t>
      </w:r>
      <w:r>
        <w:rPr>
          <w:sz w:val="30"/>
          <w:szCs w:val="30"/>
        </w:rPr>
        <w:t>2560</w:t>
      </w:r>
      <w:r>
        <w:rPr>
          <w:sz w:val="30"/>
          <w:szCs w:val="30"/>
          <w:cs/>
        </w:rPr>
        <w:t xml:space="preserve"> </w:t>
      </w:r>
      <w:r>
        <w:rPr>
          <w:rFonts w:hint="cs"/>
          <w:spacing w:val="-6"/>
          <w:sz w:val="30"/>
          <w:szCs w:val="30"/>
          <w:cs/>
        </w:rPr>
        <w:t xml:space="preserve">ทั้งนี้เมื่อวันที่ </w:t>
      </w:r>
      <w:r>
        <w:rPr>
          <w:rFonts w:hint="cs"/>
          <w:spacing w:val="-6"/>
          <w:sz w:val="30"/>
          <w:szCs w:val="30"/>
        </w:rPr>
        <w:t>22</w:t>
      </w:r>
      <w:r>
        <w:rPr>
          <w:rFonts w:hint="cs"/>
          <w:spacing w:val="-6"/>
          <w:sz w:val="30"/>
          <w:szCs w:val="30"/>
          <w:cs/>
        </w:rPr>
        <w:t xml:space="preserve"> เมษายน </w:t>
      </w:r>
      <w:r>
        <w:rPr>
          <w:rFonts w:hint="cs"/>
          <w:spacing w:val="-6"/>
          <w:sz w:val="30"/>
          <w:szCs w:val="30"/>
        </w:rPr>
        <w:t>2562</w:t>
      </w:r>
      <w:r>
        <w:rPr>
          <w:rFonts w:hint="cs"/>
          <w:spacing w:val="-6"/>
          <w:sz w:val="30"/>
          <w:szCs w:val="30"/>
          <w:cs/>
        </w:rPr>
        <w:t xml:space="preserve"> บริษัทฯ</w:t>
      </w:r>
      <w:r>
        <w:rPr>
          <w:rFonts w:hint="cs"/>
          <w:sz w:val="30"/>
          <w:szCs w:val="30"/>
          <w:cs/>
        </w:rPr>
        <w:t xml:space="preserve"> และเจ้าหนี้รายอื่นจำนวน </w:t>
      </w:r>
      <w:r>
        <w:rPr>
          <w:rFonts w:hint="cs"/>
          <w:sz w:val="30"/>
          <w:szCs w:val="30"/>
        </w:rPr>
        <w:t>8</w:t>
      </w:r>
      <w:r>
        <w:rPr>
          <w:rFonts w:hint="cs"/>
          <w:sz w:val="30"/>
          <w:szCs w:val="30"/>
          <w:cs/>
        </w:rPr>
        <w:t xml:space="preserve"> ราย ร่วมกันยื่นฟ้องต่อศาลแพ่ง ต่อมาในวันที่ </w:t>
      </w:r>
      <w:r>
        <w:rPr>
          <w:rFonts w:hint="cs"/>
          <w:sz w:val="30"/>
          <w:szCs w:val="30"/>
        </w:rPr>
        <w:t>21</w:t>
      </w:r>
      <w:r>
        <w:rPr>
          <w:rFonts w:hint="cs"/>
          <w:sz w:val="30"/>
          <w:szCs w:val="30"/>
          <w:cs/>
        </w:rPr>
        <w:t xml:space="preserve"> พฤษภาคม </w:t>
      </w:r>
      <w:r>
        <w:rPr>
          <w:rFonts w:hint="cs"/>
          <w:sz w:val="30"/>
          <w:szCs w:val="30"/>
        </w:rPr>
        <w:t>2562</w:t>
      </w:r>
      <w:r>
        <w:rPr>
          <w:sz w:val="30"/>
          <w:szCs w:val="30"/>
          <w:cs/>
        </w:rPr>
        <w:t xml:space="preserve"> </w:t>
      </w:r>
      <w:r>
        <w:rPr>
          <w:rFonts w:hint="cs"/>
          <w:sz w:val="30"/>
          <w:szCs w:val="30"/>
          <w:cs/>
        </w:rPr>
        <w:t xml:space="preserve">ศาลมีคำพิพากษาให้จำเลยชำระคืนเงินต้นพร้อมดอกเบี้ยอัตราร้อยละ </w:t>
      </w:r>
      <w:r>
        <w:rPr>
          <w:sz w:val="30"/>
          <w:szCs w:val="30"/>
        </w:rPr>
        <w:t>7</w:t>
      </w:r>
      <w:r>
        <w:rPr>
          <w:sz w:val="30"/>
          <w:szCs w:val="30"/>
          <w:cs/>
        </w:rPr>
        <w:t>.</w:t>
      </w:r>
      <w:r>
        <w:rPr>
          <w:sz w:val="30"/>
          <w:szCs w:val="30"/>
        </w:rPr>
        <w:t>5</w:t>
      </w:r>
      <w:r>
        <w:rPr>
          <w:rFonts w:hint="cs"/>
          <w:sz w:val="30"/>
          <w:szCs w:val="30"/>
          <w:cs/>
        </w:rPr>
        <w:t xml:space="preserve"> ต่อปี นับจากวันที่ฟ้องเป็นต้นไปจนกว่าจะชำระเสร็จ</w:t>
      </w:r>
      <w:r>
        <w:rPr>
          <w:sz w:val="30"/>
          <w:szCs w:val="30"/>
          <w:cs/>
        </w:rPr>
        <w:t xml:space="preserve"> </w:t>
      </w:r>
      <w:r>
        <w:rPr>
          <w:rFonts w:hint="cs"/>
          <w:sz w:val="30"/>
          <w:szCs w:val="30"/>
          <w:cs/>
        </w:rPr>
        <w:t xml:space="preserve">ซึ่ง ณ </w:t>
      </w:r>
      <w:r>
        <w:rPr>
          <w:sz w:val="30"/>
          <w:szCs w:val="30"/>
          <w:cs/>
        </w:rPr>
        <w:t>วันที่รายงาน</w:t>
      </w:r>
      <w:r>
        <w:rPr>
          <w:rFonts w:hint="cs"/>
          <w:sz w:val="30"/>
          <w:szCs w:val="30"/>
          <w:cs/>
        </w:rPr>
        <w:t xml:space="preserve">บริษัทฯ </w:t>
      </w:r>
      <w:r>
        <w:rPr>
          <w:sz w:val="30"/>
          <w:szCs w:val="30"/>
          <w:cs/>
        </w:rPr>
        <w:t>ยังไม่</w:t>
      </w:r>
      <w:r>
        <w:rPr>
          <w:rFonts w:hint="cs"/>
          <w:sz w:val="30"/>
          <w:szCs w:val="30"/>
          <w:cs/>
        </w:rPr>
        <w:t>ได้รับ</w:t>
      </w:r>
      <w:r>
        <w:rPr>
          <w:sz w:val="30"/>
          <w:szCs w:val="30"/>
          <w:cs/>
        </w:rPr>
        <w:t>ชำระคืน</w:t>
      </w:r>
      <w:r>
        <w:rPr>
          <w:rFonts w:hint="cs"/>
          <w:sz w:val="30"/>
          <w:szCs w:val="30"/>
          <w:cs/>
        </w:rPr>
        <w:t>เงินต้นและดอกเบี้ยค้างชำระ</w:t>
      </w:r>
    </w:p>
    <w:p w14:paraId="2B3641C1" w14:textId="77777777" w:rsidR="005E5193" w:rsidRDefault="00F36FBE">
      <w:pPr>
        <w:spacing w:before="120" w:line="216" w:lineRule="auto"/>
        <w:ind w:left="567"/>
        <w:jc w:val="thaiDistribute"/>
        <w:rPr>
          <w:sz w:val="30"/>
          <w:szCs w:val="30"/>
        </w:rPr>
      </w:pPr>
      <w:r>
        <w:rPr>
          <w:sz w:val="30"/>
          <w:szCs w:val="30"/>
          <w:cs/>
        </w:rPr>
        <w:t xml:space="preserve">**ในระหว่างปี </w:t>
      </w:r>
      <w:r>
        <w:rPr>
          <w:sz w:val="30"/>
          <w:szCs w:val="30"/>
        </w:rPr>
        <w:t>2564</w:t>
      </w:r>
      <w:r>
        <w:rPr>
          <w:sz w:val="30"/>
          <w:szCs w:val="30"/>
          <w:cs/>
        </w:rPr>
        <w:t xml:space="preserve"> บริษัทฯ ได้จำหน่ายเงินลงทุน บมจ.สหโคเจน (ชลบุรี) ให้กับ บมจ.ราช กรุ๊ป ทั้งจำนวนราคาทุน </w:t>
      </w:r>
      <w:r>
        <w:rPr>
          <w:sz w:val="30"/>
          <w:szCs w:val="30"/>
        </w:rPr>
        <w:t>22</w:t>
      </w:r>
      <w:r>
        <w:rPr>
          <w:sz w:val="30"/>
          <w:szCs w:val="30"/>
          <w:cs/>
        </w:rPr>
        <w:t>.</w:t>
      </w:r>
      <w:r>
        <w:rPr>
          <w:sz w:val="30"/>
          <w:szCs w:val="30"/>
        </w:rPr>
        <w:t>76</w:t>
      </w:r>
      <w:r>
        <w:rPr>
          <w:sz w:val="30"/>
          <w:szCs w:val="30"/>
          <w:cs/>
        </w:rPr>
        <w:t xml:space="preserve"> ล้านบาท ในราคาขายสุทธิ จำนวน </w:t>
      </w:r>
      <w:r>
        <w:rPr>
          <w:sz w:val="30"/>
          <w:szCs w:val="30"/>
        </w:rPr>
        <w:t>70</w:t>
      </w:r>
      <w:r>
        <w:rPr>
          <w:sz w:val="30"/>
          <w:szCs w:val="30"/>
          <w:cs/>
        </w:rPr>
        <w:t>.</w:t>
      </w:r>
      <w:r>
        <w:rPr>
          <w:sz w:val="30"/>
          <w:szCs w:val="30"/>
        </w:rPr>
        <w:t>73</w:t>
      </w:r>
      <w:r>
        <w:rPr>
          <w:sz w:val="30"/>
          <w:szCs w:val="30"/>
          <w:cs/>
        </w:rPr>
        <w:t xml:space="preserve"> ล้านบาท ส่งผลให้บริษัทฯ มีกำไรจากการจำหน่ายเงินลงทุนสุทธิจำนวน </w:t>
      </w:r>
      <w:r>
        <w:rPr>
          <w:sz w:val="30"/>
          <w:szCs w:val="30"/>
        </w:rPr>
        <w:t>47</w:t>
      </w:r>
      <w:r>
        <w:rPr>
          <w:sz w:val="30"/>
          <w:szCs w:val="30"/>
          <w:cs/>
        </w:rPr>
        <w:t>.</w:t>
      </w:r>
      <w:r>
        <w:rPr>
          <w:sz w:val="30"/>
          <w:szCs w:val="30"/>
        </w:rPr>
        <w:t>96</w:t>
      </w:r>
      <w:r>
        <w:rPr>
          <w:sz w:val="30"/>
          <w:szCs w:val="30"/>
          <w:cs/>
        </w:rPr>
        <w:t xml:space="preserve"> ล้านบาท ซึ่งได้รับรู้โดยตรงไปยังกำไรสะสมแล้ว</w:t>
      </w:r>
      <w:r>
        <w:rPr>
          <w:rFonts w:hint="cs"/>
          <w:sz w:val="30"/>
          <w:szCs w:val="30"/>
          <w:cs/>
        </w:rPr>
        <w:t xml:space="preserve"> </w:t>
      </w:r>
    </w:p>
    <w:p w14:paraId="5B8556F6" w14:textId="77777777" w:rsidR="005E5193" w:rsidRDefault="00F36FBE">
      <w:pPr>
        <w:pStyle w:val="ListParagraph"/>
        <w:numPr>
          <w:ilvl w:val="0"/>
          <w:numId w:val="29"/>
        </w:numPr>
        <w:spacing w:before="240" w:after="120" w:line="216" w:lineRule="auto"/>
        <w:ind w:left="567" w:hanging="567"/>
        <w:contextualSpacing w:val="0"/>
        <w:rPr>
          <w:b/>
          <w:bCs/>
          <w:sz w:val="30"/>
          <w:szCs w:val="30"/>
        </w:rPr>
      </w:pPr>
      <w:r>
        <w:rPr>
          <w:b/>
          <w:bCs/>
          <w:sz w:val="30"/>
          <w:szCs w:val="30"/>
          <w:cs/>
        </w:rPr>
        <w:t xml:space="preserve">เงินลงทุนในบริษัทร่วม </w:t>
      </w:r>
      <w:r>
        <w:rPr>
          <w:rFonts w:hint="cs"/>
          <w:b/>
          <w:bCs/>
          <w:sz w:val="30"/>
          <w:szCs w:val="30"/>
          <w:cs/>
        </w:rPr>
        <w:t>- สุทธิ</w:t>
      </w:r>
    </w:p>
    <w:tbl>
      <w:tblPr>
        <w:tblW w:w="4924" w:type="pct"/>
        <w:tblInd w:w="257" w:type="dxa"/>
        <w:tblLayout w:type="fixed"/>
        <w:tblCellMar>
          <w:left w:w="115" w:type="dxa"/>
          <w:right w:w="115" w:type="dxa"/>
        </w:tblCellMar>
        <w:tblLook w:val="0000" w:firstRow="0" w:lastRow="0" w:firstColumn="0" w:lastColumn="0" w:noHBand="0" w:noVBand="0"/>
      </w:tblPr>
      <w:tblGrid>
        <w:gridCol w:w="2311"/>
        <w:gridCol w:w="879"/>
        <w:gridCol w:w="948"/>
        <w:gridCol w:w="925"/>
        <w:gridCol w:w="939"/>
        <w:gridCol w:w="14"/>
        <w:gridCol w:w="930"/>
        <w:gridCol w:w="993"/>
        <w:gridCol w:w="989"/>
      </w:tblGrid>
      <w:tr w:rsidR="005E5193" w14:paraId="680BD95C" w14:textId="77777777">
        <w:trPr>
          <w:trHeight w:val="20"/>
        </w:trPr>
        <w:tc>
          <w:tcPr>
            <w:tcW w:w="1294" w:type="pct"/>
            <w:vAlign w:val="bottom"/>
          </w:tcPr>
          <w:p w14:paraId="25661102" w14:textId="77777777" w:rsidR="005E5193" w:rsidRDefault="005E5193">
            <w:pPr>
              <w:tabs>
                <w:tab w:val="left" w:pos="360"/>
              </w:tabs>
              <w:spacing w:before="40" w:line="216" w:lineRule="auto"/>
              <w:ind w:left="-115" w:right="-109"/>
              <w:jc w:val="center"/>
              <w:rPr>
                <w:sz w:val="24"/>
                <w:szCs w:val="24"/>
                <w:cs/>
              </w:rPr>
            </w:pPr>
          </w:p>
        </w:tc>
        <w:tc>
          <w:tcPr>
            <w:tcW w:w="492" w:type="pct"/>
            <w:vAlign w:val="bottom"/>
          </w:tcPr>
          <w:p w14:paraId="57A733F2" w14:textId="77777777" w:rsidR="005E5193" w:rsidRDefault="005E5193">
            <w:pPr>
              <w:spacing w:before="40" w:line="216" w:lineRule="auto"/>
              <w:ind w:right="-45"/>
              <w:jc w:val="center"/>
              <w:rPr>
                <w:sz w:val="24"/>
                <w:szCs w:val="24"/>
                <w:cs/>
              </w:rPr>
            </w:pPr>
          </w:p>
        </w:tc>
        <w:tc>
          <w:tcPr>
            <w:tcW w:w="1049" w:type="pct"/>
            <w:gridSpan w:val="2"/>
            <w:vAlign w:val="bottom"/>
          </w:tcPr>
          <w:p w14:paraId="4480A9EC" w14:textId="77777777" w:rsidR="005E5193" w:rsidRDefault="005E5193">
            <w:pPr>
              <w:tabs>
                <w:tab w:val="left" w:pos="360"/>
                <w:tab w:val="left" w:pos="1440"/>
              </w:tabs>
              <w:spacing w:before="40" w:line="216" w:lineRule="auto"/>
              <w:ind w:right="-152"/>
              <w:jc w:val="center"/>
              <w:rPr>
                <w:sz w:val="24"/>
                <w:szCs w:val="24"/>
                <w:cs/>
              </w:rPr>
            </w:pPr>
          </w:p>
        </w:tc>
        <w:tc>
          <w:tcPr>
            <w:tcW w:w="1055" w:type="pct"/>
            <w:gridSpan w:val="3"/>
            <w:vAlign w:val="bottom"/>
          </w:tcPr>
          <w:p w14:paraId="1703A8DD" w14:textId="77777777" w:rsidR="005E5193" w:rsidRDefault="005E5193">
            <w:pPr>
              <w:tabs>
                <w:tab w:val="left" w:pos="360"/>
                <w:tab w:val="left" w:pos="1440"/>
              </w:tabs>
              <w:spacing w:before="40" w:line="216" w:lineRule="auto"/>
              <w:ind w:right="-46"/>
              <w:jc w:val="center"/>
              <w:rPr>
                <w:sz w:val="24"/>
                <w:szCs w:val="24"/>
                <w:cs/>
              </w:rPr>
            </w:pPr>
          </w:p>
        </w:tc>
        <w:tc>
          <w:tcPr>
            <w:tcW w:w="1110" w:type="pct"/>
            <w:gridSpan w:val="2"/>
            <w:vAlign w:val="bottom"/>
          </w:tcPr>
          <w:p w14:paraId="0271EFDE" w14:textId="77777777" w:rsidR="005E5193" w:rsidRDefault="00F36FBE">
            <w:pPr>
              <w:spacing w:before="40" w:line="216" w:lineRule="auto"/>
              <w:ind w:left="-39" w:right="-3"/>
              <w:jc w:val="right"/>
              <w:rPr>
                <w:b/>
                <w:bCs/>
                <w:sz w:val="24"/>
                <w:szCs w:val="24"/>
                <w:cs/>
              </w:rPr>
            </w:pPr>
            <w:r>
              <w:rPr>
                <w:b/>
                <w:bCs/>
                <w:spacing w:val="-6"/>
                <w:sz w:val="24"/>
                <w:szCs w:val="24"/>
                <w:cs/>
              </w:rPr>
              <w:t xml:space="preserve">หน่วย </w:t>
            </w:r>
            <w:r>
              <w:rPr>
                <w:b/>
                <w:bCs/>
                <w:spacing w:val="-6"/>
                <w:sz w:val="24"/>
                <w:szCs w:val="24"/>
                <w:cs/>
                <w:lang w:val="en-GB"/>
              </w:rPr>
              <w:t xml:space="preserve">: </w:t>
            </w:r>
            <w:r>
              <w:rPr>
                <w:b/>
                <w:bCs/>
                <w:spacing w:val="-6"/>
                <w:sz w:val="24"/>
                <w:szCs w:val="24"/>
                <w:cs/>
              </w:rPr>
              <w:t>พันบาท</w:t>
            </w:r>
          </w:p>
        </w:tc>
      </w:tr>
      <w:tr w:rsidR="005E5193" w14:paraId="3EDE2A92" w14:textId="77777777">
        <w:trPr>
          <w:trHeight w:val="20"/>
        </w:trPr>
        <w:tc>
          <w:tcPr>
            <w:tcW w:w="1294" w:type="pct"/>
            <w:vMerge w:val="restart"/>
            <w:vAlign w:val="bottom"/>
          </w:tcPr>
          <w:p w14:paraId="299E83BB" w14:textId="77777777" w:rsidR="005E5193" w:rsidRDefault="00F36FBE">
            <w:pPr>
              <w:pBdr>
                <w:bottom w:val="single" w:sz="4" w:space="1" w:color="auto"/>
              </w:pBdr>
              <w:spacing w:before="40" w:line="216" w:lineRule="auto"/>
              <w:jc w:val="center"/>
              <w:rPr>
                <w:sz w:val="24"/>
                <w:szCs w:val="24"/>
                <w:cs/>
              </w:rPr>
            </w:pPr>
            <w:r>
              <w:rPr>
                <w:sz w:val="24"/>
                <w:szCs w:val="24"/>
                <w:cs/>
              </w:rPr>
              <w:t>บริษัทร่วม</w:t>
            </w:r>
          </w:p>
        </w:tc>
        <w:tc>
          <w:tcPr>
            <w:tcW w:w="492" w:type="pct"/>
            <w:vMerge w:val="restart"/>
            <w:vAlign w:val="bottom"/>
          </w:tcPr>
          <w:p w14:paraId="4130573A" w14:textId="77777777" w:rsidR="005E5193" w:rsidRDefault="00F36FBE">
            <w:pPr>
              <w:pBdr>
                <w:bottom w:val="single" w:sz="4" w:space="1" w:color="auto"/>
              </w:pBdr>
              <w:spacing w:before="40" w:line="216" w:lineRule="auto"/>
              <w:ind w:right="-45"/>
              <w:jc w:val="center"/>
              <w:rPr>
                <w:sz w:val="24"/>
                <w:szCs w:val="24"/>
              </w:rPr>
            </w:pPr>
            <w:r>
              <w:rPr>
                <w:sz w:val="24"/>
                <w:szCs w:val="24"/>
                <w:cs/>
              </w:rPr>
              <w:t>ประเทศที่</w:t>
            </w:r>
          </w:p>
          <w:p w14:paraId="768F320B" w14:textId="77777777" w:rsidR="005E5193" w:rsidRDefault="00F36FBE">
            <w:pPr>
              <w:pBdr>
                <w:bottom w:val="single" w:sz="4" w:space="1" w:color="auto"/>
              </w:pBdr>
              <w:spacing w:before="40" w:line="216" w:lineRule="auto"/>
              <w:ind w:right="-45"/>
              <w:jc w:val="center"/>
              <w:rPr>
                <w:sz w:val="24"/>
                <w:szCs w:val="24"/>
                <w:cs/>
              </w:rPr>
            </w:pPr>
            <w:r>
              <w:rPr>
                <w:sz w:val="24"/>
                <w:szCs w:val="24"/>
                <w:cs/>
              </w:rPr>
              <w:t>จัดตั้ง</w:t>
            </w:r>
          </w:p>
        </w:tc>
        <w:tc>
          <w:tcPr>
            <w:tcW w:w="1049" w:type="pct"/>
            <w:gridSpan w:val="2"/>
            <w:vAlign w:val="bottom"/>
          </w:tcPr>
          <w:p w14:paraId="6E7FD85D" w14:textId="77777777" w:rsidR="005E5193" w:rsidRDefault="00F36FBE">
            <w:pPr>
              <w:pBdr>
                <w:bottom w:val="single" w:sz="4" w:space="1" w:color="auto"/>
              </w:pBdr>
              <w:tabs>
                <w:tab w:val="left" w:pos="360"/>
                <w:tab w:val="left" w:pos="1440"/>
              </w:tabs>
              <w:spacing w:before="40" w:line="216" w:lineRule="auto"/>
              <w:ind w:right="-40"/>
              <w:jc w:val="center"/>
              <w:rPr>
                <w:sz w:val="24"/>
                <w:szCs w:val="24"/>
                <w:cs/>
              </w:rPr>
            </w:pPr>
            <w:r>
              <w:rPr>
                <w:sz w:val="24"/>
                <w:szCs w:val="24"/>
                <w:cs/>
              </w:rPr>
              <w:t>สัดส่วนการถือหุ้น (%)</w:t>
            </w:r>
          </w:p>
        </w:tc>
        <w:tc>
          <w:tcPr>
            <w:tcW w:w="1055" w:type="pct"/>
            <w:gridSpan w:val="3"/>
            <w:vAlign w:val="bottom"/>
          </w:tcPr>
          <w:p w14:paraId="399C581A" w14:textId="77777777" w:rsidR="005E5193" w:rsidRDefault="00F36FBE">
            <w:pPr>
              <w:pBdr>
                <w:bottom w:val="single" w:sz="4" w:space="1" w:color="auto"/>
              </w:pBdr>
              <w:spacing w:before="40" w:line="216" w:lineRule="auto"/>
              <w:ind w:right="2"/>
              <w:jc w:val="center"/>
              <w:rPr>
                <w:sz w:val="24"/>
                <w:szCs w:val="24"/>
                <w:cs/>
              </w:rPr>
            </w:pPr>
            <w:r>
              <w:rPr>
                <w:sz w:val="24"/>
                <w:szCs w:val="24"/>
                <w:cs/>
              </w:rPr>
              <w:t>ตามวิธีส่วนได้เสีย</w:t>
            </w:r>
          </w:p>
        </w:tc>
        <w:tc>
          <w:tcPr>
            <w:tcW w:w="1110" w:type="pct"/>
            <w:gridSpan w:val="2"/>
            <w:vAlign w:val="bottom"/>
          </w:tcPr>
          <w:p w14:paraId="3DECC213" w14:textId="77777777" w:rsidR="005E5193" w:rsidRDefault="00F36FBE">
            <w:pPr>
              <w:pBdr>
                <w:bottom w:val="single" w:sz="4" w:space="1" w:color="auto"/>
              </w:pBdr>
              <w:spacing w:before="40" w:line="216" w:lineRule="auto"/>
              <w:ind w:right="2"/>
              <w:jc w:val="center"/>
              <w:rPr>
                <w:sz w:val="24"/>
                <w:szCs w:val="24"/>
                <w:cs/>
              </w:rPr>
            </w:pPr>
            <w:r>
              <w:rPr>
                <w:sz w:val="24"/>
                <w:szCs w:val="24"/>
                <w:cs/>
              </w:rPr>
              <w:t>ตามวิธีราคาทุน</w:t>
            </w:r>
          </w:p>
        </w:tc>
      </w:tr>
      <w:tr w:rsidR="005E5193" w14:paraId="03EED3AB" w14:textId="77777777">
        <w:trPr>
          <w:trHeight w:val="20"/>
        </w:trPr>
        <w:tc>
          <w:tcPr>
            <w:tcW w:w="1294" w:type="pct"/>
            <w:vMerge/>
            <w:vAlign w:val="bottom"/>
          </w:tcPr>
          <w:p w14:paraId="6C13EA72" w14:textId="77777777" w:rsidR="005E5193" w:rsidRDefault="005E5193">
            <w:pPr>
              <w:pBdr>
                <w:bottom w:val="single" w:sz="4" w:space="1" w:color="auto"/>
              </w:pBdr>
              <w:tabs>
                <w:tab w:val="left" w:pos="360"/>
              </w:tabs>
              <w:spacing w:before="40" w:line="216" w:lineRule="auto"/>
              <w:ind w:left="-90" w:right="-153"/>
              <w:jc w:val="center"/>
              <w:rPr>
                <w:sz w:val="24"/>
                <w:szCs w:val="24"/>
                <w:cs/>
              </w:rPr>
            </w:pPr>
          </w:p>
        </w:tc>
        <w:tc>
          <w:tcPr>
            <w:tcW w:w="492" w:type="pct"/>
            <w:vMerge/>
            <w:vAlign w:val="bottom"/>
          </w:tcPr>
          <w:p w14:paraId="5315F539" w14:textId="77777777" w:rsidR="005E5193" w:rsidRDefault="005E5193">
            <w:pPr>
              <w:pBdr>
                <w:bottom w:val="single" w:sz="4" w:space="1" w:color="auto"/>
              </w:pBdr>
              <w:spacing w:before="40" w:line="216" w:lineRule="auto"/>
              <w:ind w:right="-45"/>
              <w:jc w:val="center"/>
              <w:rPr>
                <w:sz w:val="24"/>
                <w:szCs w:val="24"/>
                <w:cs/>
              </w:rPr>
            </w:pPr>
          </w:p>
        </w:tc>
        <w:tc>
          <w:tcPr>
            <w:tcW w:w="531" w:type="pct"/>
            <w:vAlign w:val="bottom"/>
          </w:tcPr>
          <w:p w14:paraId="0C6D756F" w14:textId="4FF92A36" w:rsidR="005E5193" w:rsidRDefault="00F36FBE">
            <w:pPr>
              <w:pBdr>
                <w:bottom w:val="single" w:sz="4" w:space="1" w:color="auto"/>
              </w:pBdr>
              <w:spacing w:before="40" w:line="216" w:lineRule="auto"/>
              <w:ind w:left="-162" w:right="-56"/>
              <w:jc w:val="right"/>
              <w:rPr>
                <w:sz w:val="24"/>
                <w:szCs w:val="24"/>
              </w:rPr>
            </w:pPr>
            <w:r>
              <w:rPr>
                <w:sz w:val="24"/>
                <w:szCs w:val="24"/>
              </w:rPr>
              <w:t>3</w:t>
            </w:r>
            <w:r w:rsidR="00311AC6">
              <w:rPr>
                <w:sz w:val="24"/>
                <w:szCs w:val="24"/>
              </w:rPr>
              <w:t>0</w:t>
            </w:r>
            <w:r>
              <w:rPr>
                <w:rFonts w:hint="cs"/>
                <w:sz w:val="24"/>
                <w:szCs w:val="24"/>
                <w:cs/>
              </w:rPr>
              <w:t xml:space="preserve"> </w:t>
            </w:r>
            <w:r>
              <w:rPr>
                <w:sz w:val="24"/>
                <w:szCs w:val="24"/>
                <w:cs/>
              </w:rPr>
              <w:t xml:space="preserve">มิถุนายน </w:t>
            </w:r>
            <w:r>
              <w:rPr>
                <w:sz w:val="24"/>
                <w:szCs w:val="24"/>
              </w:rPr>
              <w:t>256</w:t>
            </w:r>
            <w:r>
              <w:rPr>
                <w:rFonts w:hint="cs"/>
                <w:sz w:val="24"/>
                <w:szCs w:val="24"/>
                <w:cs/>
              </w:rPr>
              <w:t>5</w:t>
            </w:r>
          </w:p>
        </w:tc>
        <w:tc>
          <w:tcPr>
            <w:tcW w:w="518" w:type="pct"/>
            <w:vAlign w:val="bottom"/>
          </w:tcPr>
          <w:p w14:paraId="5E3EE21D" w14:textId="77777777" w:rsidR="005E5193" w:rsidRDefault="00F36FBE">
            <w:pPr>
              <w:pBdr>
                <w:bottom w:val="single" w:sz="4" w:space="1" w:color="auto"/>
              </w:pBdr>
              <w:spacing w:before="40" w:line="216" w:lineRule="auto"/>
              <w:ind w:left="-99" w:right="-56"/>
              <w:jc w:val="right"/>
              <w:rPr>
                <w:sz w:val="24"/>
                <w:szCs w:val="24"/>
                <w:lang w:val="en-GB"/>
              </w:rPr>
            </w:pPr>
            <w:r>
              <w:rPr>
                <w:sz w:val="24"/>
                <w:szCs w:val="24"/>
              </w:rPr>
              <w:t>31</w:t>
            </w:r>
            <w:r>
              <w:rPr>
                <w:sz w:val="24"/>
                <w:szCs w:val="24"/>
                <w:cs/>
              </w:rPr>
              <w:t xml:space="preserve"> ธันวาคม </w:t>
            </w:r>
            <w:r>
              <w:rPr>
                <w:sz w:val="24"/>
                <w:szCs w:val="24"/>
              </w:rPr>
              <w:t>2564</w:t>
            </w:r>
          </w:p>
        </w:tc>
        <w:tc>
          <w:tcPr>
            <w:tcW w:w="526" w:type="pct"/>
            <w:shd w:val="clear" w:color="auto" w:fill="auto"/>
            <w:vAlign w:val="bottom"/>
          </w:tcPr>
          <w:p w14:paraId="2D75549E" w14:textId="77777777" w:rsidR="005E5193" w:rsidRDefault="00F36FBE">
            <w:pPr>
              <w:pBdr>
                <w:bottom w:val="single" w:sz="4" w:space="1" w:color="auto"/>
              </w:pBdr>
              <w:tabs>
                <w:tab w:val="left" w:pos="360"/>
                <w:tab w:val="left" w:pos="1440"/>
              </w:tabs>
              <w:spacing w:before="40" w:line="216" w:lineRule="auto"/>
              <w:ind w:left="-49" w:right="-46"/>
              <w:jc w:val="right"/>
              <w:rPr>
                <w:sz w:val="24"/>
                <w:szCs w:val="24"/>
              </w:rPr>
            </w:pPr>
            <w:r>
              <w:rPr>
                <w:sz w:val="24"/>
                <w:szCs w:val="24"/>
              </w:rPr>
              <w:t xml:space="preserve">30 </w:t>
            </w:r>
            <w:r>
              <w:rPr>
                <w:sz w:val="24"/>
                <w:szCs w:val="24"/>
                <w:cs/>
              </w:rPr>
              <w:t xml:space="preserve">มิถุนายน </w:t>
            </w:r>
            <w:r>
              <w:rPr>
                <w:sz w:val="24"/>
                <w:szCs w:val="24"/>
              </w:rPr>
              <w:t>256</w:t>
            </w:r>
            <w:r>
              <w:rPr>
                <w:rFonts w:hint="cs"/>
                <w:sz w:val="24"/>
                <w:szCs w:val="24"/>
                <w:cs/>
              </w:rPr>
              <w:t>5</w:t>
            </w:r>
          </w:p>
        </w:tc>
        <w:tc>
          <w:tcPr>
            <w:tcW w:w="529" w:type="pct"/>
            <w:gridSpan w:val="2"/>
            <w:vAlign w:val="bottom"/>
          </w:tcPr>
          <w:p w14:paraId="093C0253" w14:textId="77777777" w:rsidR="005E5193" w:rsidRDefault="00F36FBE">
            <w:pPr>
              <w:pBdr>
                <w:bottom w:val="single" w:sz="4" w:space="1" w:color="auto"/>
              </w:pBdr>
              <w:tabs>
                <w:tab w:val="left" w:pos="1440"/>
              </w:tabs>
              <w:spacing w:before="40" w:line="216" w:lineRule="auto"/>
              <w:ind w:left="-138" w:right="-46"/>
              <w:jc w:val="right"/>
              <w:rPr>
                <w:sz w:val="24"/>
                <w:szCs w:val="24"/>
              </w:rPr>
            </w:pPr>
            <w:r>
              <w:rPr>
                <w:sz w:val="24"/>
                <w:szCs w:val="24"/>
              </w:rPr>
              <w:t>31</w:t>
            </w:r>
            <w:r>
              <w:rPr>
                <w:sz w:val="24"/>
                <w:szCs w:val="24"/>
                <w:cs/>
              </w:rPr>
              <w:t xml:space="preserve"> ธันวาคม </w:t>
            </w:r>
            <w:r>
              <w:rPr>
                <w:sz w:val="24"/>
                <w:szCs w:val="24"/>
              </w:rPr>
              <w:t>2564</w:t>
            </w:r>
          </w:p>
        </w:tc>
        <w:tc>
          <w:tcPr>
            <w:tcW w:w="556" w:type="pct"/>
            <w:vAlign w:val="bottom"/>
          </w:tcPr>
          <w:p w14:paraId="5E31E438" w14:textId="77777777" w:rsidR="005E5193" w:rsidRDefault="00F36FBE">
            <w:pPr>
              <w:pBdr>
                <w:bottom w:val="single" w:sz="4" w:space="1" w:color="auto"/>
              </w:pBdr>
              <w:tabs>
                <w:tab w:val="left" w:pos="360"/>
                <w:tab w:val="left" w:pos="1440"/>
              </w:tabs>
              <w:spacing w:before="40" w:line="216" w:lineRule="auto"/>
              <w:ind w:right="-46"/>
              <w:jc w:val="right"/>
              <w:rPr>
                <w:sz w:val="24"/>
                <w:szCs w:val="24"/>
              </w:rPr>
            </w:pPr>
            <w:r>
              <w:rPr>
                <w:sz w:val="24"/>
                <w:szCs w:val="24"/>
              </w:rPr>
              <w:t>30</w:t>
            </w:r>
            <w:r>
              <w:rPr>
                <w:sz w:val="24"/>
                <w:szCs w:val="24"/>
                <w:cs/>
              </w:rPr>
              <w:t xml:space="preserve"> ม</w:t>
            </w:r>
            <w:r>
              <w:rPr>
                <w:rFonts w:hint="cs"/>
                <w:sz w:val="24"/>
                <w:szCs w:val="24"/>
                <w:cs/>
              </w:rPr>
              <w:t>ิถุนายน</w:t>
            </w:r>
            <w:r>
              <w:rPr>
                <w:sz w:val="24"/>
                <w:szCs w:val="24"/>
              </w:rPr>
              <w:t>2565</w:t>
            </w:r>
          </w:p>
        </w:tc>
        <w:tc>
          <w:tcPr>
            <w:tcW w:w="554" w:type="pct"/>
            <w:vAlign w:val="bottom"/>
          </w:tcPr>
          <w:p w14:paraId="3B0D2FC8" w14:textId="77777777" w:rsidR="005E5193" w:rsidRDefault="00F36FBE">
            <w:pPr>
              <w:pBdr>
                <w:bottom w:val="single" w:sz="4" w:space="1" w:color="auto"/>
              </w:pBdr>
              <w:tabs>
                <w:tab w:val="left" w:pos="360"/>
                <w:tab w:val="left" w:pos="1440"/>
              </w:tabs>
              <w:spacing w:before="40" w:line="216" w:lineRule="auto"/>
              <w:ind w:right="-46"/>
              <w:jc w:val="right"/>
              <w:rPr>
                <w:sz w:val="24"/>
                <w:szCs w:val="24"/>
              </w:rPr>
            </w:pPr>
            <w:r>
              <w:rPr>
                <w:sz w:val="24"/>
                <w:szCs w:val="24"/>
              </w:rPr>
              <w:t>31</w:t>
            </w:r>
            <w:r>
              <w:rPr>
                <w:sz w:val="24"/>
                <w:szCs w:val="24"/>
                <w:cs/>
              </w:rPr>
              <w:t xml:space="preserve"> ธันวาคม </w:t>
            </w:r>
            <w:r>
              <w:rPr>
                <w:sz w:val="24"/>
                <w:szCs w:val="24"/>
              </w:rPr>
              <w:t>2564</w:t>
            </w:r>
          </w:p>
        </w:tc>
      </w:tr>
      <w:tr w:rsidR="005E5193" w14:paraId="21DFB59A" w14:textId="77777777">
        <w:trPr>
          <w:trHeight w:val="20"/>
        </w:trPr>
        <w:tc>
          <w:tcPr>
            <w:tcW w:w="1294" w:type="pct"/>
            <w:vAlign w:val="bottom"/>
          </w:tcPr>
          <w:p w14:paraId="7C3AE996" w14:textId="77777777" w:rsidR="005E5193" w:rsidRDefault="00F36FBE">
            <w:pPr>
              <w:spacing w:before="40" w:line="216" w:lineRule="auto"/>
              <w:ind w:right="-115"/>
              <w:rPr>
                <w:sz w:val="24"/>
                <w:szCs w:val="24"/>
                <w:cs/>
                <w:lang w:eastAsia="zh-CN"/>
              </w:rPr>
            </w:pPr>
            <w:r>
              <w:rPr>
                <w:sz w:val="24"/>
                <w:szCs w:val="24"/>
              </w:rPr>
              <w:t>PT</w:t>
            </w:r>
            <w:r>
              <w:rPr>
                <w:sz w:val="24"/>
                <w:szCs w:val="24"/>
                <w:cs/>
              </w:rPr>
              <w:t xml:space="preserve">. </w:t>
            </w:r>
            <w:r>
              <w:rPr>
                <w:sz w:val="24"/>
                <w:szCs w:val="24"/>
              </w:rPr>
              <w:t>DYNICTEXTILEPRESTIGE</w:t>
            </w:r>
          </w:p>
        </w:tc>
        <w:tc>
          <w:tcPr>
            <w:tcW w:w="492" w:type="pct"/>
            <w:vAlign w:val="bottom"/>
          </w:tcPr>
          <w:p w14:paraId="7B200E9C" w14:textId="77777777" w:rsidR="005E5193" w:rsidRDefault="00F36FBE">
            <w:pPr>
              <w:spacing w:before="40" w:line="216" w:lineRule="auto"/>
              <w:ind w:right="-70"/>
              <w:jc w:val="center"/>
              <w:rPr>
                <w:sz w:val="24"/>
                <w:szCs w:val="24"/>
              </w:rPr>
            </w:pPr>
            <w:r>
              <w:rPr>
                <w:sz w:val="24"/>
                <w:szCs w:val="24"/>
                <w:cs/>
              </w:rPr>
              <w:t>อินโดนีเซีย</w:t>
            </w:r>
          </w:p>
        </w:tc>
        <w:tc>
          <w:tcPr>
            <w:tcW w:w="531" w:type="pct"/>
            <w:vAlign w:val="bottom"/>
          </w:tcPr>
          <w:p w14:paraId="17DD5EE6" w14:textId="77777777" w:rsidR="005E5193" w:rsidRDefault="00F36FBE">
            <w:pPr>
              <w:tabs>
                <w:tab w:val="decimal" w:pos="590"/>
              </w:tabs>
              <w:spacing w:before="40" w:line="216" w:lineRule="auto"/>
              <w:ind w:right="-56"/>
              <w:rPr>
                <w:sz w:val="24"/>
                <w:szCs w:val="24"/>
              </w:rPr>
            </w:pPr>
            <w:r>
              <w:rPr>
                <w:sz w:val="24"/>
                <w:szCs w:val="24"/>
              </w:rPr>
              <w:t>44</w:t>
            </w:r>
            <w:r>
              <w:rPr>
                <w:sz w:val="24"/>
                <w:szCs w:val="24"/>
                <w:cs/>
              </w:rPr>
              <w:t>.</w:t>
            </w:r>
            <w:r>
              <w:rPr>
                <w:sz w:val="24"/>
                <w:szCs w:val="24"/>
              </w:rPr>
              <w:t>00</w:t>
            </w:r>
          </w:p>
        </w:tc>
        <w:tc>
          <w:tcPr>
            <w:tcW w:w="518" w:type="pct"/>
            <w:vAlign w:val="bottom"/>
          </w:tcPr>
          <w:p w14:paraId="228E6A82" w14:textId="77777777" w:rsidR="005E5193" w:rsidRDefault="00F36FBE">
            <w:pPr>
              <w:tabs>
                <w:tab w:val="decimal" w:pos="590"/>
              </w:tabs>
              <w:spacing w:before="40" w:line="216" w:lineRule="auto"/>
              <w:ind w:right="-56"/>
              <w:rPr>
                <w:sz w:val="24"/>
                <w:szCs w:val="24"/>
              </w:rPr>
            </w:pPr>
            <w:r>
              <w:rPr>
                <w:sz w:val="24"/>
                <w:szCs w:val="24"/>
              </w:rPr>
              <w:t>44</w:t>
            </w:r>
            <w:r>
              <w:rPr>
                <w:sz w:val="24"/>
                <w:szCs w:val="24"/>
                <w:cs/>
              </w:rPr>
              <w:t>.</w:t>
            </w:r>
            <w:r>
              <w:rPr>
                <w:sz w:val="24"/>
                <w:szCs w:val="24"/>
              </w:rPr>
              <w:t>00</w:t>
            </w:r>
          </w:p>
        </w:tc>
        <w:tc>
          <w:tcPr>
            <w:tcW w:w="526" w:type="pct"/>
            <w:shd w:val="clear" w:color="auto" w:fill="auto"/>
            <w:vAlign w:val="bottom"/>
          </w:tcPr>
          <w:p w14:paraId="4C98C59B" w14:textId="3E95224F" w:rsidR="005E5193" w:rsidRPr="00404394" w:rsidRDefault="00F36FBE">
            <w:pPr>
              <w:pBdr>
                <w:bottom w:val="single" w:sz="4" w:space="1" w:color="auto"/>
              </w:pBdr>
              <w:spacing w:before="40" w:line="216" w:lineRule="auto"/>
              <w:ind w:left="-48" w:right="-34"/>
              <w:jc w:val="right"/>
              <w:rPr>
                <w:sz w:val="24"/>
                <w:szCs w:val="24"/>
              </w:rPr>
            </w:pPr>
            <w:r w:rsidRPr="00404394">
              <w:rPr>
                <w:sz w:val="24"/>
                <w:szCs w:val="24"/>
              </w:rPr>
              <w:t>8</w:t>
            </w:r>
            <w:r w:rsidR="00404394" w:rsidRPr="00404394">
              <w:rPr>
                <w:sz w:val="24"/>
                <w:szCs w:val="24"/>
              </w:rPr>
              <w:t>0</w:t>
            </w:r>
            <w:r w:rsidRPr="00404394">
              <w:rPr>
                <w:sz w:val="24"/>
                <w:szCs w:val="24"/>
              </w:rPr>
              <w:t>,</w:t>
            </w:r>
            <w:r w:rsidR="00404394" w:rsidRPr="00404394">
              <w:rPr>
                <w:sz w:val="24"/>
                <w:szCs w:val="24"/>
              </w:rPr>
              <w:t>315</w:t>
            </w:r>
          </w:p>
        </w:tc>
        <w:tc>
          <w:tcPr>
            <w:tcW w:w="529" w:type="pct"/>
            <w:gridSpan w:val="2"/>
            <w:vAlign w:val="bottom"/>
          </w:tcPr>
          <w:p w14:paraId="1BE1B6FC" w14:textId="77777777" w:rsidR="005E5193" w:rsidRDefault="00F36FBE">
            <w:pPr>
              <w:pBdr>
                <w:bottom w:val="single" w:sz="4" w:space="1" w:color="auto"/>
              </w:pBdr>
              <w:tabs>
                <w:tab w:val="left" w:pos="1440"/>
              </w:tabs>
              <w:spacing w:before="40" w:line="216" w:lineRule="auto"/>
              <w:ind w:left="-138" w:right="-46"/>
              <w:jc w:val="right"/>
              <w:rPr>
                <w:sz w:val="24"/>
                <w:szCs w:val="24"/>
              </w:rPr>
            </w:pPr>
            <w:r>
              <w:rPr>
                <w:sz w:val="24"/>
                <w:szCs w:val="24"/>
              </w:rPr>
              <w:t>85,430</w:t>
            </w:r>
          </w:p>
        </w:tc>
        <w:tc>
          <w:tcPr>
            <w:tcW w:w="556" w:type="pct"/>
            <w:vAlign w:val="bottom"/>
          </w:tcPr>
          <w:p w14:paraId="3D3595B3" w14:textId="77777777" w:rsidR="005E5193" w:rsidRPr="00404394" w:rsidRDefault="00F36FBE">
            <w:pPr>
              <w:pBdr>
                <w:bottom w:val="single" w:sz="4" w:space="1" w:color="auto"/>
              </w:pBdr>
              <w:spacing w:before="40" w:line="216" w:lineRule="auto"/>
              <w:ind w:left="-48" w:right="-34"/>
              <w:jc w:val="right"/>
              <w:rPr>
                <w:sz w:val="24"/>
                <w:szCs w:val="24"/>
              </w:rPr>
            </w:pPr>
            <w:r w:rsidRPr="00404394">
              <w:rPr>
                <w:sz w:val="24"/>
                <w:szCs w:val="24"/>
              </w:rPr>
              <w:t>164,387</w:t>
            </w:r>
          </w:p>
        </w:tc>
        <w:tc>
          <w:tcPr>
            <w:tcW w:w="554" w:type="pct"/>
            <w:vAlign w:val="bottom"/>
          </w:tcPr>
          <w:p w14:paraId="4BBCB7B0" w14:textId="77777777" w:rsidR="005E5193" w:rsidRDefault="00F36FBE">
            <w:pPr>
              <w:pBdr>
                <w:bottom w:val="single" w:sz="4" w:space="1" w:color="auto"/>
              </w:pBdr>
              <w:spacing w:before="40" w:line="216" w:lineRule="auto"/>
              <w:ind w:left="-48" w:right="-34"/>
              <w:jc w:val="right"/>
              <w:rPr>
                <w:sz w:val="24"/>
                <w:szCs w:val="24"/>
                <w:cs/>
              </w:rPr>
            </w:pPr>
            <w:r>
              <w:rPr>
                <w:sz w:val="24"/>
                <w:szCs w:val="24"/>
              </w:rPr>
              <w:t>164,387</w:t>
            </w:r>
          </w:p>
        </w:tc>
      </w:tr>
      <w:tr w:rsidR="005E5193" w14:paraId="3EEE8B13" w14:textId="77777777">
        <w:trPr>
          <w:trHeight w:val="20"/>
        </w:trPr>
        <w:tc>
          <w:tcPr>
            <w:tcW w:w="1294" w:type="pct"/>
            <w:vAlign w:val="bottom"/>
          </w:tcPr>
          <w:p w14:paraId="1E46A68B" w14:textId="77777777" w:rsidR="005E5193" w:rsidRDefault="00F36FBE">
            <w:pPr>
              <w:spacing w:before="40" w:line="216" w:lineRule="auto"/>
              <w:ind w:right="-115"/>
              <w:rPr>
                <w:sz w:val="24"/>
                <w:szCs w:val="24"/>
                <w:cs/>
              </w:rPr>
            </w:pPr>
            <w:r>
              <w:rPr>
                <w:sz w:val="24"/>
                <w:szCs w:val="24"/>
                <w:cs/>
              </w:rPr>
              <w:t>รวม</w:t>
            </w:r>
          </w:p>
        </w:tc>
        <w:tc>
          <w:tcPr>
            <w:tcW w:w="492" w:type="pct"/>
            <w:vAlign w:val="bottom"/>
          </w:tcPr>
          <w:p w14:paraId="176FF4EC" w14:textId="77777777" w:rsidR="005E5193" w:rsidRDefault="005E5193">
            <w:pPr>
              <w:spacing w:before="40" w:line="216" w:lineRule="auto"/>
              <w:ind w:right="-45"/>
              <w:rPr>
                <w:sz w:val="24"/>
                <w:szCs w:val="24"/>
              </w:rPr>
            </w:pPr>
          </w:p>
        </w:tc>
        <w:tc>
          <w:tcPr>
            <w:tcW w:w="531" w:type="pct"/>
            <w:vAlign w:val="bottom"/>
          </w:tcPr>
          <w:p w14:paraId="3D13ADB8" w14:textId="77777777" w:rsidR="005E5193" w:rsidRDefault="005E5193">
            <w:pPr>
              <w:tabs>
                <w:tab w:val="decimal" w:pos="590"/>
              </w:tabs>
              <w:spacing w:before="40" w:line="216" w:lineRule="auto"/>
              <w:ind w:right="-56"/>
              <w:rPr>
                <w:sz w:val="24"/>
                <w:szCs w:val="24"/>
                <w:highlight w:val="yellow"/>
              </w:rPr>
            </w:pPr>
          </w:p>
        </w:tc>
        <w:tc>
          <w:tcPr>
            <w:tcW w:w="518" w:type="pct"/>
            <w:vAlign w:val="bottom"/>
          </w:tcPr>
          <w:p w14:paraId="36FC3739" w14:textId="77777777" w:rsidR="005E5193" w:rsidRDefault="005E5193">
            <w:pPr>
              <w:tabs>
                <w:tab w:val="decimal" w:pos="608"/>
              </w:tabs>
              <w:spacing w:before="40" w:line="216" w:lineRule="auto"/>
              <w:ind w:right="-56"/>
              <w:rPr>
                <w:sz w:val="24"/>
                <w:szCs w:val="24"/>
              </w:rPr>
            </w:pPr>
          </w:p>
        </w:tc>
        <w:tc>
          <w:tcPr>
            <w:tcW w:w="526" w:type="pct"/>
            <w:shd w:val="clear" w:color="auto" w:fill="auto"/>
            <w:vAlign w:val="bottom"/>
          </w:tcPr>
          <w:p w14:paraId="04DF5536" w14:textId="50234A90" w:rsidR="005E5193" w:rsidRPr="00404394" w:rsidRDefault="00F36FBE">
            <w:pPr>
              <w:pBdr>
                <w:bottom w:val="double" w:sz="4" w:space="1" w:color="auto"/>
              </w:pBdr>
              <w:tabs>
                <w:tab w:val="left" w:pos="1440"/>
              </w:tabs>
              <w:spacing w:before="40" w:line="216" w:lineRule="auto"/>
              <w:ind w:right="-46"/>
              <w:jc w:val="right"/>
              <w:rPr>
                <w:sz w:val="24"/>
                <w:szCs w:val="24"/>
              </w:rPr>
            </w:pPr>
            <w:r w:rsidRPr="00404394">
              <w:rPr>
                <w:sz w:val="24"/>
                <w:szCs w:val="24"/>
              </w:rPr>
              <w:t>8</w:t>
            </w:r>
            <w:r w:rsidR="00404394" w:rsidRPr="00404394">
              <w:rPr>
                <w:sz w:val="24"/>
                <w:szCs w:val="24"/>
              </w:rPr>
              <w:t>0</w:t>
            </w:r>
            <w:r w:rsidRPr="00404394">
              <w:rPr>
                <w:sz w:val="24"/>
                <w:szCs w:val="24"/>
              </w:rPr>
              <w:t>,</w:t>
            </w:r>
            <w:r w:rsidR="00404394" w:rsidRPr="00404394">
              <w:rPr>
                <w:sz w:val="24"/>
                <w:szCs w:val="24"/>
              </w:rPr>
              <w:t>3</w:t>
            </w:r>
            <w:r w:rsidRPr="00404394">
              <w:rPr>
                <w:sz w:val="24"/>
                <w:szCs w:val="24"/>
              </w:rPr>
              <w:t>1</w:t>
            </w:r>
            <w:r w:rsidR="00404394" w:rsidRPr="00404394">
              <w:rPr>
                <w:sz w:val="24"/>
                <w:szCs w:val="24"/>
              </w:rPr>
              <w:t>5</w:t>
            </w:r>
          </w:p>
        </w:tc>
        <w:tc>
          <w:tcPr>
            <w:tcW w:w="529" w:type="pct"/>
            <w:gridSpan w:val="2"/>
            <w:vAlign w:val="bottom"/>
          </w:tcPr>
          <w:p w14:paraId="06D4A162" w14:textId="77777777" w:rsidR="005E5193" w:rsidRDefault="00F36FBE">
            <w:pPr>
              <w:pBdr>
                <w:bottom w:val="double" w:sz="4" w:space="1" w:color="auto"/>
              </w:pBdr>
              <w:tabs>
                <w:tab w:val="left" w:pos="1440"/>
              </w:tabs>
              <w:spacing w:before="40" w:line="216" w:lineRule="auto"/>
              <w:ind w:left="-138" w:right="-46"/>
              <w:jc w:val="right"/>
              <w:rPr>
                <w:sz w:val="24"/>
                <w:szCs w:val="24"/>
              </w:rPr>
            </w:pPr>
            <w:r>
              <w:rPr>
                <w:sz w:val="24"/>
                <w:szCs w:val="24"/>
              </w:rPr>
              <w:t>85,430</w:t>
            </w:r>
          </w:p>
        </w:tc>
        <w:tc>
          <w:tcPr>
            <w:tcW w:w="556" w:type="pct"/>
            <w:vAlign w:val="bottom"/>
          </w:tcPr>
          <w:p w14:paraId="263FD8E3" w14:textId="77777777" w:rsidR="005E5193" w:rsidRPr="00404394" w:rsidRDefault="00F36FBE">
            <w:pPr>
              <w:spacing w:before="40" w:line="216" w:lineRule="auto"/>
              <w:ind w:left="-48" w:right="-34"/>
              <w:jc w:val="right"/>
              <w:rPr>
                <w:sz w:val="24"/>
                <w:szCs w:val="24"/>
              </w:rPr>
            </w:pPr>
            <w:r w:rsidRPr="00404394">
              <w:rPr>
                <w:sz w:val="24"/>
                <w:szCs w:val="24"/>
              </w:rPr>
              <w:t>164,387</w:t>
            </w:r>
          </w:p>
        </w:tc>
        <w:tc>
          <w:tcPr>
            <w:tcW w:w="554" w:type="pct"/>
            <w:vAlign w:val="bottom"/>
          </w:tcPr>
          <w:p w14:paraId="7A703D59" w14:textId="77777777" w:rsidR="005E5193" w:rsidRDefault="00F36FBE">
            <w:pPr>
              <w:spacing w:before="40" w:line="216" w:lineRule="auto"/>
              <w:ind w:left="-48" w:right="-34"/>
              <w:jc w:val="right"/>
              <w:rPr>
                <w:sz w:val="24"/>
                <w:szCs w:val="24"/>
              </w:rPr>
            </w:pPr>
            <w:r>
              <w:rPr>
                <w:sz w:val="24"/>
                <w:szCs w:val="24"/>
              </w:rPr>
              <w:t>164,387</w:t>
            </w:r>
          </w:p>
        </w:tc>
      </w:tr>
      <w:tr w:rsidR="005E5193" w14:paraId="19EB1C91" w14:textId="77777777">
        <w:trPr>
          <w:trHeight w:val="20"/>
        </w:trPr>
        <w:tc>
          <w:tcPr>
            <w:tcW w:w="1294" w:type="pct"/>
            <w:vAlign w:val="bottom"/>
          </w:tcPr>
          <w:p w14:paraId="605A2899" w14:textId="77777777" w:rsidR="005E5193" w:rsidRDefault="00F36FBE">
            <w:pPr>
              <w:spacing w:before="40" w:line="216" w:lineRule="auto"/>
              <w:ind w:right="-115"/>
              <w:rPr>
                <w:sz w:val="24"/>
                <w:szCs w:val="24"/>
                <w:cs/>
              </w:rPr>
            </w:pPr>
            <w:r>
              <w:rPr>
                <w:sz w:val="24"/>
                <w:szCs w:val="24"/>
                <w:u w:val="single"/>
                <w:cs/>
              </w:rPr>
              <w:t>หัก</w:t>
            </w:r>
            <w:r>
              <w:rPr>
                <w:sz w:val="24"/>
                <w:szCs w:val="24"/>
                <w:cs/>
              </w:rPr>
              <w:t xml:space="preserve"> ค่าเผื่อการด้อยค่า</w:t>
            </w:r>
          </w:p>
        </w:tc>
        <w:tc>
          <w:tcPr>
            <w:tcW w:w="492" w:type="pct"/>
            <w:vAlign w:val="bottom"/>
          </w:tcPr>
          <w:p w14:paraId="7DD46778" w14:textId="77777777" w:rsidR="005E5193" w:rsidRDefault="005E5193">
            <w:pPr>
              <w:tabs>
                <w:tab w:val="decimal" w:pos="590"/>
              </w:tabs>
              <w:spacing w:before="40" w:line="216" w:lineRule="auto"/>
              <w:ind w:right="-45"/>
              <w:rPr>
                <w:sz w:val="24"/>
                <w:szCs w:val="24"/>
              </w:rPr>
            </w:pPr>
          </w:p>
        </w:tc>
        <w:tc>
          <w:tcPr>
            <w:tcW w:w="531" w:type="pct"/>
            <w:vAlign w:val="bottom"/>
          </w:tcPr>
          <w:p w14:paraId="58926A64" w14:textId="77777777" w:rsidR="005E5193" w:rsidRDefault="005E5193">
            <w:pPr>
              <w:tabs>
                <w:tab w:val="decimal" w:pos="590"/>
              </w:tabs>
              <w:spacing w:before="40" w:line="216" w:lineRule="auto"/>
              <w:ind w:right="-56"/>
              <w:rPr>
                <w:sz w:val="24"/>
                <w:szCs w:val="24"/>
              </w:rPr>
            </w:pPr>
          </w:p>
        </w:tc>
        <w:tc>
          <w:tcPr>
            <w:tcW w:w="518" w:type="pct"/>
            <w:vAlign w:val="bottom"/>
          </w:tcPr>
          <w:p w14:paraId="04086BA7" w14:textId="77777777" w:rsidR="005E5193" w:rsidRDefault="005E5193">
            <w:pPr>
              <w:tabs>
                <w:tab w:val="decimal" w:pos="608"/>
              </w:tabs>
              <w:spacing w:before="40" w:line="216" w:lineRule="auto"/>
              <w:ind w:right="-56"/>
              <w:rPr>
                <w:sz w:val="24"/>
                <w:szCs w:val="24"/>
              </w:rPr>
            </w:pPr>
          </w:p>
        </w:tc>
        <w:tc>
          <w:tcPr>
            <w:tcW w:w="526" w:type="pct"/>
            <w:vAlign w:val="bottom"/>
          </w:tcPr>
          <w:p w14:paraId="521699AB" w14:textId="77777777" w:rsidR="005E5193" w:rsidRDefault="005E5193">
            <w:pPr>
              <w:tabs>
                <w:tab w:val="decimal" w:pos="874"/>
              </w:tabs>
              <w:spacing w:before="40" w:line="216" w:lineRule="auto"/>
              <w:ind w:left="50" w:right="-34"/>
              <w:jc w:val="right"/>
              <w:rPr>
                <w:sz w:val="24"/>
                <w:szCs w:val="24"/>
                <w:cs/>
              </w:rPr>
            </w:pPr>
          </w:p>
        </w:tc>
        <w:tc>
          <w:tcPr>
            <w:tcW w:w="529" w:type="pct"/>
            <w:gridSpan w:val="2"/>
            <w:vAlign w:val="bottom"/>
          </w:tcPr>
          <w:p w14:paraId="48121135" w14:textId="77777777" w:rsidR="005E5193" w:rsidRDefault="005E5193">
            <w:pPr>
              <w:tabs>
                <w:tab w:val="decimal" w:pos="539"/>
              </w:tabs>
              <w:spacing w:before="40" w:line="216" w:lineRule="auto"/>
              <w:ind w:right="27"/>
              <w:jc w:val="right"/>
              <w:rPr>
                <w:sz w:val="24"/>
                <w:szCs w:val="24"/>
                <w:cs/>
              </w:rPr>
            </w:pPr>
          </w:p>
        </w:tc>
        <w:tc>
          <w:tcPr>
            <w:tcW w:w="556" w:type="pct"/>
            <w:vAlign w:val="bottom"/>
          </w:tcPr>
          <w:p w14:paraId="782B0128" w14:textId="16ED5F8E" w:rsidR="005E5193" w:rsidRPr="00404394" w:rsidRDefault="00F36FBE">
            <w:pPr>
              <w:pBdr>
                <w:bottom w:val="single" w:sz="4" w:space="1" w:color="auto"/>
              </w:pBdr>
              <w:tabs>
                <w:tab w:val="decimal" w:pos="535"/>
              </w:tabs>
              <w:spacing w:before="40" w:line="216" w:lineRule="auto"/>
              <w:ind w:left="-90" w:right="-77"/>
              <w:jc w:val="right"/>
              <w:rPr>
                <w:sz w:val="24"/>
                <w:szCs w:val="24"/>
              </w:rPr>
            </w:pPr>
            <w:r w:rsidRPr="00404394">
              <w:rPr>
                <w:sz w:val="24"/>
                <w:szCs w:val="24"/>
                <w:cs/>
              </w:rPr>
              <w:t>(</w:t>
            </w:r>
            <w:r w:rsidRPr="00404394">
              <w:rPr>
                <w:rFonts w:hint="cs"/>
                <w:sz w:val="24"/>
                <w:szCs w:val="24"/>
              </w:rPr>
              <w:t>9</w:t>
            </w:r>
            <w:r w:rsidR="00404394" w:rsidRPr="00404394">
              <w:rPr>
                <w:sz w:val="24"/>
                <w:szCs w:val="24"/>
              </w:rPr>
              <w:t>3</w:t>
            </w:r>
            <w:r w:rsidRPr="00404394">
              <w:rPr>
                <w:sz w:val="24"/>
                <w:szCs w:val="24"/>
              </w:rPr>
              <w:t>,</w:t>
            </w:r>
            <w:r w:rsidR="00404394" w:rsidRPr="00404394">
              <w:rPr>
                <w:sz w:val="24"/>
                <w:szCs w:val="24"/>
              </w:rPr>
              <w:t>229</w:t>
            </w:r>
            <w:r w:rsidRPr="00404394">
              <w:rPr>
                <w:sz w:val="24"/>
                <w:szCs w:val="24"/>
                <w:cs/>
              </w:rPr>
              <w:t>)</w:t>
            </w:r>
          </w:p>
        </w:tc>
        <w:tc>
          <w:tcPr>
            <w:tcW w:w="554" w:type="pct"/>
            <w:vAlign w:val="bottom"/>
          </w:tcPr>
          <w:p w14:paraId="24D852BF" w14:textId="77777777" w:rsidR="005E5193" w:rsidRDefault="00F36FBE">
            <w:pPr>
              <w:pBdr>
                <w:bottom w:val="single" w:sz="4" w:space="1" w:color="auto"/>
              </w:pBdr>
              <w:spacing w:before="40" w:line="216" w:lineRule="auto"/>
              <w:ind w:left="-27" w:right="-71"/>
              <w:jc w:val="right"/>
              <w:rPr>
                <w:sz w:val="24"/>
                <w:szCs w:val="24"/>
                <w:cs/>
              </w:rPr>
            </w:pPr>
            <w:r>
              <w:rPr>
                <w:sz w:val="24"/>
                <w:szCs w:val="24"/>
                <w:cs/>
              </w:rPr>
              <w:t>(</w:t>
            </w:r>
            <w:r>
              <w:rPr>
                <w:sz w:val="24"/>
                <w:szCs w:val="24"/>
              </w:rPr>
              <w:t>89,609</w:t>
            </w:r>
            <w:r>
              <w:rPr>
                <w:sz w:val="24"/>
                <w:szCs w:val="24"/>
                <w:cs/>
              </w:rPr>
              <w:t>)</w:t>
            </w:r>
          </w:p>
        </w:tc>
      </w:tr>
      <w:tr w:rsidR="005E5193" w14:paraId="6D06B969" w14:textId="77777777">
        <w:trPr>
          <w:trHeight w:val="20"/>
        </w:trPr>
        <w:tc>
          <w:tcPr>
            <w:tcW w:w="2835" w:type="pct"/>
            <w:gridSpan w:val="4"/>
            <w:vAlign w:val="bottom"/>
          </w:tcPr>
          <w:p w14:paraId="6BB39C79" w14:textId="77777777" w:rsidR="005E5193" w:rsidRDefault="00F36FBE">
            <w:pPr>
              <w:spacing w:before="40" w:line="216" w:lineRule="auto"/>
              <w:ind w:right="-126"/>
              <w:rPr>
                <w:b/>
                <w:bCs/>
                <w:sz w:val="24"/>
                <w:szCs w:val="24"/>
                <w:cs/>
              </w:rPr>
            </w:pPr>
            <w:r>
              <w:rPr>
                <w:rFonts w:hint="cs"/>
                <w:b/>
                <w:bCs/>
                <w:sz w:val="24"/>
                <w:szCs w:val="24"/>
                <w:cs/>
              </w:rPr>
              <w:t>สุทธิ</w:t>
            </w:r>
          </w:p>
        </w:tc>
        <w:tc>
          <w:tcPr>
            <w:tcW w:w="534" w:type="pct"/>
            <w:gridSpan w:val="2"/>
            <w:vAlign w:val="bottom"/>
          </w:tcPr>
          <w:p w14:paraId="6486B7D4" w14:textId="77777777" w:rsidR="005E5193" w:rsidRDefault="005E5193">
            <w:pPr>
              <w:tabs>
                <w:tab w:val="decimal" w:pos="874"/>
                <w:tab w:val="left" w:pos="1440"/>
              </w:tabs>
              <w:spacing w:before="40" w:line="216" w:lineRule="auto"/>
              <w:ind w:right="-114"/>
              <w:jc w:val="right"/>
              <w:rPr>
                <w:b/>
                <w:bCs/>
                <w:sz w:val="24"/>
                <w:szCs w:val="24"/>
                <w:cs/>
              </w:rPr>
            </w:pPr>
          </w:p>
        </w:tc>
        <w:tc>
          <w:tcPr>
            <w:tcW w:w="521" w:type="pct"/>
            <w:vAlign w:val="bottom"/>
          </w:tcPr>
          <w:p w14:paraId="1F47332F" w14:textId="77777777" w:rsidR="005E5193" w:rsidRDefault="005E5193">
            <w:pPr>
              <w:tabs>
                <w:tab w:val="decimal" w:pos="539"/>
                <w:tab w:val="left" w:pos="1440"/>
              </w:tabs>
              <w:spacing w:before="40" w:line="216" w:lineRule="auto"/>
              <w:ind w:right="-58"/>
              <w:jc w:val="right"/>
              <w:rPr>
                <w:b/>
                <w:bCs/>
                <w:sz w:val="24"/>
                <w:szCs w:val="24"/>
                <w:cs/>
              </w:rPr>
            </w:pPr>
          </w:p>
        </w:tc>
        <w:tc>
          <w:tcPr>
            <w:tcW w:w="556" w:type="pct"/>
            <w:vAlign w:val="bottom"/>
          </w:tcPr>
          <w:p w14:paraId="09834C86" w14:textId="6F4B9868" w:rsidR="005E5193" w:rsidRPr="00404394" w:rsidRDefault="00F36FBE">
            <w:pPr>
              <w:pBdr>
                <w:bottom w:val="double" w:sz="4" w:space="1" w:color="auto"/>
              </w:pBdr>
              <w:spacing w:before="40" w:line="216" w:lineRule="auto"/>
              <w:ind w:left="-48" w:right="-34"/>
              <w:jc w:val="right"/>
              <w:rPr>
                <w:b/>
                <w:bCs/>
                <w:sz w:val="24"/>
                <w:szCs w:val="24"/>
              </w:rPr>
            </w:pPr>
            <w:r w:rsidRPr="00404394">
              <w:rPr>
                <w:b/>
                <w:bCs/>
                <w:sz w:val="24"/>
                <w:szCs w:val="24"/>
              </w:rPr>
              <w:t>7</w:t>
            </w:r>
            <w:r w:rsidR="00404394" w:rsidRPr="00404394">
              <w:rPr>
                <w:b/>
                <w:bCs/>
                <w:sz w:val="24"/>
                <w:szCs w:val="24"/>
              </w:rPr>
              <w:t>1</w:t>
            </w:r>
            <w:r w:rsidRPr="00404394">
              <w:rPr>
                <w:b/>
                <w:bCs/>
                <w:sz w:val="24"/>
                <w:szCs w:val="24"/>
              </w:rPr>
              <w:t>,</w:t>
            </w:r>
            <w:r w:rsidR="00404394" w:rsidRPr="00404394">
              <w:rPr>
                <w:b/>
                <w:bCs/>
                <w:sz w:val="24"/>
                <w:szCs w:val="24"/>
              </w:rPr>
              <w:t>158</w:t>
            </w:r>
          </w:p>
        </w:tc>
        <w:tc>
          <w:tcPr>
            <w:tcW w:w="554" w:type="pct"/>
            <w:vAlign w:val="bottom"/>
          </w:tcPr>
          <w:p w14:paraId="0D1B57DF" w14:textId="77777777" w:rsidR="005E5193" w:rsidRDefault="00F36FBE">
            <w:pPr>
              <w:pBdr>
                <w:bottom w:val="double" w:sz="4" w:space="1" w:color="auto"/>
              </w:pBdr>
              <w:spacing w:before="40" w:line="216" w:lineRule="auto"/>
              <w:ind w:left="-48" w:right="-34"/>
              <w:jc w:val="right"/>
              <w:rPr>
                <w:b/>
                <w:bCs/>
                <w:sz w:val="24"/>
                <w:szCs w:val="24"/>
              </w:rPr>
            </w:pPr>
            <w:r>
              <w:rPr>
                <w:b/>
                <w:bCs/>
                <w:sz w:val="24"/>
                <w:szCs w:val="24"/>
              </w:rPr>
              <w:t>74,778</w:t>
            </w:r>
          </w:p>
        </w:tc>
      </w:tr>
    </w:tbl>
    <w:p w14:paraId="3603E236" w14:textId="77777777" w:rsidR="005E5193" w:rsidRDefault="005E5193">
      <w:pPr>
        <w:spacing w:before="120" w:line="216" w:lineRule="auto"/>
        <w:ind w:left="561"/>
        <w:jc w:val="thaiDistribute"/>
        <w:rPr>
          <w:lang w:eastAsia="zh-CN"/>
        </w:rPr>
      </w:pPr>
    </w:p>
    <w:p w14:paraId="4E0A0F34" w14:textId="77777777" w:rsidR="005E5193" w:rsidRDefault="005E5193">
      <w:pPr>
        <w:spacing w:before="120" w:line="216" w:lineRule="auto"/>
        <w:ind w:left="561"/>
        <w:jc w:val="thaiDistribute"/>
        <w:rPr>
          <w:lang w:eastAsia="zh-CN"/>
        </w:rPr>
      </w:pPr>
    </w:p>
    <w:p w14:paraId="72F612B5" w14:textId="77777777" w:rsidR="005E5193" w:rsidRDefault="005E5193">
      <w:pPr>
        <w:spacing w:before="120" w:line="216" w:lineRule="auto"/>
        <w:ind w:left="561"/>
        <w:jc w:val="thaiDistribute"/>
        <w:rPr>
          <w:lang w:eastAsia="zh-CN"/>
        </w:rPr>
      </w:pPr>
    </w:p>
    <w:p w14:paraId="65389B45" w14:textId="77777777" w:rsidR="005E5193" w:rsidRDefault="005E5193">
      <w:pPr>
        <w:spacing w:before="120" w:line="216" w:lineRule="auto"/>
        <w:ind w:left="561"/>
        <w:jc w:val="thaiDistribute"/>
        <w:rPr>
          <w:lang w:eastAsia="zh-CN"/>
        </w:rPr>
      </w:pPr>
    </w:p>
    <w:p w14:paraId="47A98719" w14:textId="77777777" w:rsidR="005E5193" w:rsidRDefault="005E5193">
      <w:pPr>
        <w:spacing w:before="120" w:line="216" w:lineRule="auto"/>
        <w:ind w:left="561"/>
        <w:jc w:val="thaiDistribute"/>
        <w:rPr>
          <w:lang w:eastAsia="zh-CN"/>
        </w:rPr>
      </w:pPr>
    </w:p>
    <w:p w14:paraId="4DB0AC8A" w14:textId="77777777" w:rsidR="005E5193" w:rsidRDefault="00F36FBE">
      <w:pPr>
        <w:spacing w:before="120" w:line="216" w:lineRule="auto"/>
        <w:ind w:left="561"/>
        <w:jc w:val="thaiDistribute"/>
        <w:rPr>
          <w:lang w:val="en-AU" w:eastAsia="zh-CN"/>
        </w:rPr>
      </w:pPr>
      <w:r>
        <w:rPr>
          <w:cs/>
          <w:lang w:eastAsia="zh-CN"/>
        </w:rPr>
        <w:lastRenderedPageBreak/>
        <w:t>ข้อมูลของบริษัทร่วมมีรายละเอียดดังนี้</w:t>
      </w:r>
      <w:r>
        <w:rPr>
          <w:cs/>
          <w:lang w:val="en-AU" w:eastAsia="zh-CN"/>
        </w:rPr>
        <w:t xml:space="preserve"> :-</w:t>
      </w:r>
    </w:p>
    <w:tbl>
      <w:tblPr>
        <w:tblW w:w="5155" w:type="pct"/>
        <w:tblInd w:w="-113" w:type="dxa"/>
        <w:tblLayout w:type="fixed"/>
        <w:tblCellMar>
          <w:left w:w="115" w:type="dxa"/>
          <w:right w:w="115" w:type="dxa"/>
        </w:tblCellMar>
        <w:tblLook w:val="0000" w:firstRow="0" w:lastRow="0" w:firstColumn="0" w:lastColumn="0" w:noHBand="0" w:noVBand="0"/>
      </w:tblPr>
      <w:tblGrid>
        <w:gridCol w:w="2098"/>
        <w:gridCol w:w="1701"/>
        <w:gridCol w:w="987"/>
        <w:gridCol w:w="1107"/>
        <w:gridCol w:w="938"/>
        <w:gridCol w:w="858"/>
        <w:gridCol w:w="839"/>
        <w:gridCol w:w="819"/>
      </w:tblGrid>
      <w:tr w:rsidR="005E5193" w14:paraId="4B31278E" w14:textId="77777777">
        <w:trPr>
          <w:cantSplit/>
        </w:trPr>
        <w:tc>
          <w:tcPr>
            <w:tcW w:w="1122" w:type="pct"/>
            <w:vMerge w:val="restart"/>
            <w:vAlign w:val="bottom"/>
          </w:tcPr>
          <w:p w14:paraId="0DD7F78A" w14:textId="77777777" w:rsidR="005E5193" w:rsidRDefault="00F36FBE">
            <w:pPr>
              <w:pBdr>
                <w:bottom w:val="single" w:sz="4" w:space="1" w:color="auto"/>
              </w:pBdr>
              <w:tabs>
                <w:tab w:val="left" w:pos="360"/>
              </w:tabs>
              <w:ind w:left="-25"/>
              <w:jc w:val="center"/>
              <w:rPr>
                <w:sz w:val="22"/>
                <w:szCs w:val="22"/>
              </w:rPr>
            </w:pPr>
            <w:r>
              <w:rPr>
                <w:sz w:val="22"/>
                <w:szCs w:val="22"/>
                <w:cs/>
              </w:rPr>
              <w:t>บริษัทร่วม</w:t>
            </w:r>
          </w:p>
        </w:tc>
        <w:tc>
          <w:tcPr>
            <w:tcW w:w="910" w:type="pct"/>
            <w:vAlign w:val="bottom"/>
          </w:tcPr>
          <w:p w14:paraId="31400E99" w14:textId="77777777" w:rsidR="005E5193" w:rsidRDefault="005E5193">
            <w:pPr>
              <w:tabs>
                <w:tab w:val="left" w:pos="360"/>
                <w:tab w:val="left" w:pos="1440"/>
              </w:tabs>
              <w:ind w:left="-99" w:right="-144"/>
              <w:rPr>
                <w:sz w:val="22"/>
                <w:szCs w:val="22"/>
              </w:rPr>
            </w:pPr>
          </w:p>
        </w:tc>
        <w:tc>
          <w:tcPr>
            <w:tcW w:w="1120" w:type="pct"/>
            <w:gridSpan w:val="2"/>
            <w:vAlign w:val="bottom"/>
          </w:tcPr>
          <w:p w14:paraId="017CD688" w14:textId="77777777" w:rsidR="005E5193" w:rsidRDefault="005E5193">
            <w:pPr>
              <w:tabs>
                <w:tab w:val="left" w:pos="360"/>
                <w:tab w:val="left" w:pos="1440"/>
              </w:tabs>
              <w:ind w:left="-31"/>
              <w:jc w:val="center"/>
              <w:rPr>
                <w:sz w:val="22"/>
                <w:szCs w:val="22"/>
              </w:rPr>
            </w:pPr>
          </w:p>
        </w:tc>
        <w:tc>
          <w:tcPr>
            <w:tcW w:w="961" w:type="pct"/>
            <w:gridSpan w:val="2"/>
          </w:tcPr>
          <w:p w14:paraId="2D3ED5CE" w14:textId="77777777" w:rsidR="005E5193" w:rsidRDefault="005E5193">
            <w:pPr>
              <w:ind w:left="26" w:right="29" w:hanging="26"/>
              <w:jc w:val="right"/>
              <w:rPr>
                <w:sz w:val="22"/>
                <w:szCs w:val="22"/>
              </w:rPr>
            </w:pPr>
          </w:p>
        </w:tc>
        <w:tc>
          <w:tcPr>
            <w:tcW w:w="887" w:type="pct"/>
            <w:gridSpan w:val="2"/>
          </w:tcPr>
          <w:p w14:paraId="5E9D14BB" w14:textId="77777777" w:rsidR="005E5193" w:rsidRDefault="00F36FBE">
            <w:pPr>
              <w:ind w:left="-26" w:right="29" w:hanging="26"/>
              <w:jc w:val="right"/>
              <w:rPr>
                <w:sz w:val="22"/>
                <w:szCs w:val="22"/>
                <w:lang w:val="en-GB"/>
              </w:rPr>
            </w:pPr>
            <w:r>
              <w:rPr>
                <w:sz w:val="22"/>
                <w:szCs w:val="22"/>
                <w:cs/>
              </w:rPr>
              <w:t>(หน่วย : พัน)</w:t>
            </w:r>
          </w:p>
        </w:tc>
      </w:tr>
      <w:tr w:rsidR="005E5193" w14:paraId="71F32CED" w14:textId="77777777">
        <w:trPr>
          <w:cantSplit/>
        </w:trPr>
        <w:tc>
          <w:tcPr>
            <w:tcW w:w="1122" w:type="pct"/>
            <w:vMerge/>
            <w:vAlign w:val="bottom"/>
          </w:tcPr>
          <w:p w14:paraId="37C75E09" w14:textId="77777777" w:rsidR="005E5193" w:rsidRDefault="005E5193">
            <w:pPr>
              <w:pBdr>
                <w:bottom w:val="single" w:sz="4" w:space="1" w:color="auto"/>
              </w:pBdr>
              <w:tabs>
                <w:tab w:val="left" w:pos="360"/>
              </w:tabs>
              <w:ind w:left="-25"/>
              <w:jc w:val="center"/>
              <w:rPr>
                <w:sz w:val="22"/>
                <w:szCs w:val="22"/>
              </w:rPr>
            </w:pPr>
          </w:p>
        </w:tc>
        <w:tc>
          <w:tcPr>
            <w:tcW w:w="910" w:type="pct"/>
            <w:vAlign w:val="bottom"/>
          </w:tcPr>
          <w:p w14:paraId="766F44E0" w14:textId="77777777" w:rsidR="005E5193" w:rsidRDefault="005E5193">
            <w:pPr>
              <w:tabs>
                <w:tab w:val="left" w:pos="360"/>
                <w:tab w:val="left" w:pos="1440"/>
              </w:tabs>
              <w:ind w:left="-99" w:right="-144"/>
              <w:rPr>
                <w:sz w:val="22"/>
                <w:szCs w:val="22"/>
              </w:rPr>
            </w:pPr>
          </w:p>
        </w:tc>
        <w:tc>
          <w:tcPr>
            <w:tcW w:w="1120" w:type="pct"/>
            <w:gridSpan w:val="2"/>
            <w:vAlign w:val="bottom"/>
          </w:tcPr>
          <w:p w14:paraId="25B23BC3" w14:textId="77777777" w:rsidR="005E5193" w:rsidRDefault="00F36FBE">
            <w:pPr>
              <w:pBdr>
                <w:bottom w:val="single" w:sz="4" w:space="1" w:color="auto"/>
              </w:pBdr>
              <w:tabs>
                <w:tab w:val="left" w:pos="360"/>
                <w:tab w:val="left" w:pos="1440"/>
              </w:tabs>
              <w:ind w:left="-31"/>
              <w:jc w:val="center"/>
              <w:rPr>
                <w:sz w:val="22"/>
                <w:szCs w:val="22"/>
              </w:rPr>
            </w:pPr>
            <w:r>
              <w:rPr>
                <w:sz w:val="22"/>
                <w:szCs w:val="22"/>
                <w:cs/>
              </w:rPr>
              <w:t>ทุนชำระแล้ว</w:t>
            </w:r>
          </w:p>
        </w:tc>
        <w:tc>
          <w:tcPr>
            <w:tcW w:w="961" w:type="pct"/>
            <w:gridSpan w:val="2"/>
          </w:tcPr>
          <w:p w14:paraId="41AB8161" w14:textId="77777777" w:rsidR="005E5193" w:rsidRDefault="00F36FBE">
            <w:pPr>
              <w:pBdr>
                <w:bottom w:val="single" w:sz="4" w:space="1" w:color="auto"/>
              </w:pBdr>
              <w:ind w:left="26" w:right="29" w:hanging="26"/>
              <w:jc w:val="center"/>
              <w:rPr>
                <w:sz w:val="22"/>
                <w:szCs w:val="22"/>
              </w:rPr>
            </w:pPr>
            <w:r>
              <w:rPr>
                <w:sz w:val="22"/>
                <w:szCs w:val="22"/>
                <w:cs/>
              </w:rPr>
              <w:t xml:space="preserve">ส่วนแบ่งกำไร(ขาดทุน)จากเงินลงทุนสำหรับงวดสามเดือนสิ้นสุดวันที่ </w:t>
            </w:r>
            <w:r>
              <w:rPr>
                <w:sz w:val="22"/>
                <w:szCs w:val="22"/>
              </w:rPr>
              <w:t xml:space="preserve">30 </w:t>
            </w:r>
            <w:r>
              <w:rPr>
                <w:sz w:val="22"/>
                <w:szCs w:val="22"/>
                <w:cs/>
              </w:rPr>
              <w:t>มิถุนายน</w:t>
            </w:r>
          </w:p>
        </w:tc>
        <w:tc>
          <w:tcPr>
            <w:tcW w:w="887" w:type="pct"/>
            <w:gridSpan w:val="2"/>
            <w:vAlign w:val="bottom"/>
          </w:tcPr>
          <w:p w14:paraId="6B8F4266" w14:textId="79F5E573" w:rsidR="005E5193" w:rsidRDefault="00F36FBE">
            <w:pPr>
              <w:pBdr>
                <w:bottom w:val="single" w:sz="4" w:space="1" w:color="auto"/>
              </w:pBdr>
              <w:ind w:left="26" w:right="29" w:hanging="26"/>
              <w:jc w:val="center"/>
              <w:rPr>
                <w:sz w:val="22"/>
                <w:szCs w:val="22"/>
              </w:rPr>
            </w:pPr>
            <w:r>
              <w:rPr>
                <w:sz w:val="22"/>
                <w:szCs w:val="22"/>
                <w:cs/>
              </w:rPr>
              <w:t>ส่วนแบ่ง</w:t>
            </w:r>
            <w:r w:rsidR="00844F0C">
              <w:rPr>
                <w:rFonts w:hint="cs"/>
                <w:sz w:val="22"/>
                <w:szCs w:val="22"/>
                <w:cs/>
              </w:rPr>
              <w:t>กำไร(</w:t>
            </w:r>
            <w:r>
              <w:rPr>
                <w:sz w:val="22"/>
                <w:szCs w:val="22"/>
                <w:cs/>
              </w:rPr>
              <w:t>ขาดทุ</w:t>
            </w:r>
            <w:r w:rsidR="00844F0C">
              <w:rPr>
                <w:rFonts w:hint="cs"/>
                <w:sz w:val="22"/>
                <w:szCs w:val="22"/>
                <w:cs/>
              </w:rPr>
              <w:t>น)</w:t>
            </w:r>
            <w:r>
              <w:rPr>
                <w:sz w:val="22"/>
                <w:szCs w:val="22"/>
                <w:cs/>
              </w:rPr>
              <w:t xml:space="preserve"> จากเงินลงทุนสำหรับงวดหกเดือนสิ้นสุดวันที่ </w:t>
            </w:r>
            <w:r>
              <w:rPr>
                <w:sz w:val="22"/>
                <w:szCs w:val="22"/>
              </w:rPr>
              <w:t xml:space="preserve">30 </w:t>
            </w:r>
            <w:r>
              <w:rPr>
                <w:sz w:val="22"/>
                <w:szCs w:val="22"/>
                <w:cs/>
              </w:rPr>
              <w:t>มิถุนายน</w:t>
            </w:r>
          </w:p>
        </w:tc>
      </w:tr>
      <w:tr w:rsidR="005E5193" w14:paraId="6828F09C" w14:textId="77777777">
        <w:trPr>
          <w:cantSplit/>
          <w:trHeight w:val="80"/>
        </w:trPr>
        <w:tc>
          <w:tcPr>
            <w:tcW w:w="1122" w:type="pct"/>
            <w:vMerge/>
            <w:vAlign w:val="bottom"/>
          </w:tcPr>
          <w:p w14:paraId="190F7344" w14:textId="77777777" w:rsidR="005E5193" w:rsidRDefault="005E5193">
            <w:pPr>
              <w:pBdr>
                <w:bottom w:val="single" w:sz="4" w:space="1" w:color="auto"/>
              </w:pBdr>
              <w:tabs>
                <w:tab w:val="left" w:pos="360"/>
              </w:tabs>
              <w:ind w:left="-25" w:right="-153"/>
              <w:jc w:val="center"/>
              <w:rPr>
                <w:sz w:val="22"/>
                <w:szCs w:val="22"/>
              </w:rPr>
            </w:pPr>
          </w:p>
        </w:tc>
        <w:tc>
          <w:tcPr>
            <w:tcW w:w="910" w:type="pct"/>
            <w:vAlign w:val="bottom"/>
          </w:tcPr>
          <w:p w14:paraId="00C5B23A" w14:textId="77777777" w:rsidR="005E5193" w:rsidRDefault="00F36FBE">
            <w:pPr>
              <w:pBdr>
                <w:bottom w:val="single" w:sz="4" w:space="1" w:color="auto"/>
              </w:pBdr>
              <w:tabs>
                <w:tab w:val="left" w:pos="1440"/>
              </w:tabs>
              <w:ind w:right="16"/>
              <w:jc w:val="center"/>
              <w:rPr>
                <w:sz w:val="22"/>
                <w:szCs w:val="22"/>
                <w:lang w:val="en-AU" w:eastAsia="zh-CN"/>
              </w:rPr>
            </w:pPr>
            <w:r>
              <w:rPr>
                <w:sz w:val="22"/>
                <w:szCs w:val="22"/>
                <w:cs/>
                <w:lang w:eastAsia="zh-CN"/>
              </w:rPr>
              <w:t>ประเภทกิจการ</w:t>
            </w:r>
          </w:p>
        </w:tc>
        <w:tc>
          <w:tcPr>
            <w:tcW w:w="528" w:type="pct"/>
            <w:vAlign w:val="bottom"/>
          </w:tcPr>
          <w:p w14:paraId="3B53093A" w14:textId="77777777" w:rsidR="005E5193" w:rsidRDefault="00F36FBE">
            <w:pPr>
              <w:pBdr>
                <w:bottom w:val="single" w:sz="4" w:space="1" w:color="auto"/>
              </w:pBdr>
              <w:spacing w:before="40" w:after="20" w:line="216" w:lineRule="auto"/>
              <w:ind w:left="-7" w:right="23"/>
              <w:jc w:val="right"/>
              <w:rPr>
                <w:sz w:val="22"/>
                <w:szCs w:val="22"/>
              </w:rPr>
            </w:pPr>
            <w:r>
              <w:rPr>
                <w:sz w:val="22"/>
                <w:szCs w:val="22"/>
              </w:rPr>
              <w:t xml:space="preserve">30 </w:t>
            </w:r>
            <w:r>
              <w:rPr>
                <w:sz w:val="22"/>
                <w:szCs w:val="22"/>
                <w:cs/>
              </w:rPr>
              <w:t xml:space="preserve">มิถุนายน </w:t>
            </w:r>
            <w:r>
              <w:rPr>
                <w:sz w:val="22"/>
                <w:szCs w:val="22"/>
              </w:rPr>
              <w:t>2565</w:t>
            </w:r>
          </w:p>
        </w:tc>
        <w:tc>
          <w:tcPr>
            <w:tcW w:w="592" w:type="pct"/>
            <w:vAlign w:val="bottom"/>
          </w:tcPr>
          <w:p w14:paraId="7B95CBB6" w14:textId="77777777" w:rsidR="005E5193" w:rsidRDefault="00F36FBE">
            <w:pPr>
              <w:pBdr>
                <w:bottom w:val="single" w:sz="4" w:space="1" w:color="auto"/>
              </w:pBdr>
              <w:tabs>
                <w:tab w:val="left" w:pos="1440"/>
              </w:tabs>
              <w:spacing w:before="40" w:after="20" w:line="216" w:lineRule="auto"/>
              <w:ind w:right="-42"/>
              <w:jc w:val="right"/>
              <w:rPr>
                <w:sz w:val="22"/>
                <w:szCs w:val="22"/>
                <w:lang w:val="en-GB"/>
              </w:rPr>
            </w:pPr>
            <w:r>
              <w:rPr>
                <w:sz w:val="22"/>
                <w:szCs w:val="22"/>
              </w:rPr>
              <w:t>31</w:t>
            </w:r>
            <w:r>
              <w:rPr>
                <w:sz w:val="22"/>
                <w:szCs w:val="22"/>
                <w:cs/>
              </w:rPr>
              <w:t xml:space="preserve"> ธันวาคม </w:t>
            </w:r>
            <w:r>
              <w:rPr>
                <w:sz w:val="22"/>
                <w:szCs w:val="22"/>
              </w:rPr>
              <w:t>2564</w:t>
            </w:r>
          </w:p>
        </w:tc>
        <w:tc>
          <w:tcPr>
            <w:tcW w:w="502" w:type="pct"/>
            <w:vAlign w:val="bottom"/>
          </w:tcPr>
          <w:p w14:paraId="3CB50206" w14:textId="77777777" w:rsidR="005E5193" w:rsidRDefault="00F36FBE">
            <w:pPr>
              <w:pBdr>
                <w:bottom w:val="single" w:sz="4" w:space="1" w:color="auto"/>
              </w:pBdr>
              <w:spacing w:before="40" w:after="20" w:line="216" w:lineRule="auto"/>
              <w:ind w:left="-3" w:right="-56"/>
              <w:jc w:val="right"/>
              <w:rPr>
                <w:sz w:val="22"/>
                <w:szCs w:val="22"/>
              </w:rPr>
            </w:pPr>
            <w:r>
              <w:rPr>
                <w:sz w:val="22"/>
                <w:szCs w:val="22"/>
              </w:rPr>
              <w:t>2565</w:t>
            </w:r>
          </w:p>
        </w:tc>
        <w:tc>
          <w:tcPr>
            <w:tcW w:w="459" w:type="pct"/>
            <w:vAlign w:val="bottom"/>
          </w:tcPr>
          <w:p w14:paraId="071B723B" w14:textId="77777777" w:rsidR="005E5193" w:rsidRDefault="00F36FBE">
            <w:pPr>
              <w:pBdr>
                <w:bottom w:val="single" w:sz="4" w:space="1" w:color="auto"/>
              </w:pBdr>
              <w:spacing w:before="40" w:after="20" w:line="216" w:lineRule="auto"/>
              <w:ind w:right="7"/>
              <w:jc w:val="right"/>
              <w:rPr>
                <w:sz w:val="22"/>
                <w:szCs w:val="22"/>
                <w:lang w:val="en-GB"/>
              </w:rPr>
            </w:pPr>
            <w:r>
              <w:rPr>
                <w:sz w:val="22"/>
                <w:szCs w:val="22"/>
              </w:rPr>
              <w:t>2564</w:t>
            </w:r>
          </w:p>
        </w:tc>
        <w:tc>
          <w:tcPr>
            <w:tcW w:w="449" w:type="pct"/>
            <w:vAlign w:val="bottom"/>
          </w:tcPr>
          <w:p w14:paraId="42F9F0F0" w14:textId="77777777" w:rsidR="005E5193" w:rsidRDefault="00F36FBE">
            <w:pPr>
              <w:pBdr>
                <w:bottom w:val="single" w:sz="4" w:space="1" w:color="auto"/>
              </w:pBdr>
              <w:spacing w:before="40" w:after="20" w:line="216" w:lineRule="auto"/>
              <w:ind w:left="-3" w:right="-56"/>
              <w:jc w:val="right"/>
              <w:rPr>
                <w:sz w:val="22"/>
                <w:szCs w:val="22"/>
              </w:rPr>
            </w:pPr>
            <w:r>
              <w:rPr>
                <w:sz w:val="22"/>
                <w:szCs w:val="22"/>
              </w:rPr>
              <w:t>2565</w:t>
            </w:r>
          </w:p>
        </w:tc>
        <w:tc>
          <w:tcPr>
            <w:tcW w:w="438" w:type="pct"/>
            <w:vAlign w:val="bottom"/>
          </w:tcPr>
          <w:p w14:paraId="099D072D" w14:textId="77777777" w:rsidR="005E5193" w:rsidRDefault="00F36FBE">
            <w:pPr>
              <w:pBdr>
                <w:bottom w:val="single" w:sz="4" w:space="1" w:color="auto"/>
              </w:pBdr>
              <w:spacing w:before="40" w:after="20" w:line="216" w:lineRule="auto"/>
              <w:ind w:right="7"/>
              <w:jc w:val="right"/>
              <w:rPr>
                <w:sz w:val="22"/>
                <w:szCs w:val="22"/>
                <w:lang w:val="en-GB"/>
              </w:rPr>
            </w:pPr>
            <w:r>
              <w:rPr>
                <w:sz w:val="22"/>
                <w:szCs w:val="22"/>
              </w:rPr>
              <w:t>2564</w:t>
            </w:r>
          </w:p>
        </w:tc>
      </w:tr>
      <w:tr w:rsidR="005E5193" w14:paraId="019CDE37" w14:textId="77777777">
        <w:trPr>
          <w:trHeight w:val="237"/>
        </w:trPr>
        <w:tc>
          <w:tcPr>
            <w:tcW w:w="1122" w:type="pct"/>
          </w:tcPr>
          <w:p w14:paraId="05A37168" w14:textId="77777777" w:rsidR="005E5193" w:rsidRDefault="00F36FBE">
            <w:pPr>
              <w:spacing w:before="40" w:after="20" w:line="216" w:lineRule="auto"/>
              <w:ind w:left="-171" w:right="-87" w:firstLine="146"/>
              <w:rPr>
                <w:sz w:val="22"/>
                <w:szCs w:val="22"/>
                <w:cs/>
              </w:rPr>
            </w:pPr>
            <w:r>
              <w:rPr>
                <w:sz w:val="22"/>
                <w:szCs w:val="22"/>
              </w:rPr>
              <w:t>PT</w:t>
            </w:r>
            <w:r>
              <w:rPr>
                <w:sz w:val="22"/>
                <w:szCs w:val="22"/>
                <w:cs/>
              </w:rPr>
              <w:t xml:space="preserve">. </w:t>
            </w:r>
            <w:r>
              <w:rPr>
                <w:sz w:val="22"/>
                <w:szCs w:val="22"/>
              </w:rPr>
              <w:t>DYNICTEXTILEPRESTIGE</w:t>
            </w:r>
          </w:p>
        </w:tc>
        <w:tc>
          <w:tcPr>
            <w:tcW w:w="910" w:type="pct"/>
          </w:tcPr>
          <w:p w14:paraId="6A42695D" w14:textId="77777777" w:rsidR="005E5193" w:rsidRDefault="00F36FBE">
            <w:pPr>
              <w:spacing w:before="40" w:after="20" w:line="216" w:lineRule="auto"/>
              <w:ind w:left="-68" w:right="-115"/>
              <w:rPr>
                <w:sz w:val="22"/>
                <w:szCs w:val="22"/>
                <w:cs/>
              </w:rPr>
            </w:pPr>
            <w:r>
              <w:rPr>
                <w:sz w:val="22"/>
                <w:szCs w:val="22"/>
                <w:cs/>
              </w:rPr>
              <w:t>ผลิตและจำหน่ายเส้นใยผืน</w:t>
            </w:r>
          </w:p>
        </w:tc>
        <w:tc>
          <w:tcPr>
            <w:tcW w:w="528" w:type="pct"/>
            <w:shd w:val="clear" w:color="auto" w:fill="FFFFFF"/>
            <w:vAlign w:val="bottom"/>
          </w:tcPr>
          <w:p w14:paraId="10D0F2AC" w14:textId="77777777" w:rsidR="005E5193" w:rsidRDefault="00F36FBE">
            <w:pPr>
              <w:spacing w:before="40" w:after="20" w:line="216" w:lineRule="auto"/>
              <w:ind w:left="-143" w:right="-42"/>
              <w:jc w:val="right"/>
              <w:rPr>
                <w:sz w:val="22"/>
                <w:szCs w:val="22"/>
              </w:rPr>
            </w:pPr>
            <w:r w:rsidRPr="0061095F">
              <w:rPr>
                <w:sz w:val="22"/>
                <w:szCs w:val="22"/>
              </w:rPr>
              <w:t>USD</w:t>
            </w:r>
            <w:r w:rsidRPr="0061095F">
              <w:rPr>
                <w:rFonts w:hint="cs"/>
                <w:sz w:val="22"/>
                <w:szCs w:val="22"/>
                <w:cs/>
              </w:rPr>
              <w:t xml:space="preserve"> </w:t>
            </w:r>
            <w:r w:rsidRPr="0061095F">
              <w:rPr>
                <w:sz w:val="22"/>
                <w:szCs w:val="22"/>
              </w:rPr>
              <w:t>12,890</w:t>
            </w:r>
          </w:p>
        </w:tc>
        <w:tc>
          <w:tcPr>
            <w:tcW w:w="592" w:type="pct"/>
            <w:vAlign w:val="bottom"/>
          </w:tcPr>
          <w:p w14:paraId="3AFA7AD0" w14:textId="77777777" w:rsidR="005E5193" w:rsidRDefault="00F36FBE">
            <w:pPr>
              <w:spacing w:before="40" w:after="20" w:line="216" w:lineRule="auto"/>
              <w:ind w:left="-143" w:right="-42"/>
              <w:jc w:val="right"/>
              <w:rPr>
                <w:sz w:val="22"/>
                <w:szCs w:val="22"/>
              </w:rPr>
            </w:pPr>
            <w:r>
              <w:rPr>
                <w:sz w:val="22"/>
                <w:szCs w:val="22"/>
              </w:rPr>
              <w:t>USD</w:t>
            </w:r>
            <w:r>
              <w:rPr>
                <w:rFonts w:hint="cs"/>
                <w:sz w:val="22"/>
                <w:szCs w:val="22"/>
                <w:cs/>
              </w:rPr>
              <w:t xml:space="preserve"> </w:t>
            </w:r>
            <w:r>
              <w:rPr>
                <w:sz w:val="22"/>
                <w:szCs w:val="22"/>
              </w:rPr>
              <w:t>12,890</w:t>
            </w:r>
          </w:p>
        </w:tc>
        <w:tc>
          <w:tcPr>
            <w:tcW w:w="502" w:type="pct"/>
            <w:shd w:val="clear" w:color="auto" w:fill="FFFFFF"/>
            <w:vAlign w:val="bottom"/>
          </w:tcPr>
          <w:p w14:paraId="36465E98" w14:textId="4C113504" w:rsidR="005E5193" w:rsidRPr="00844F0C" w:rsidRDefault="00F36FBE">
            <w:pPr>
              <w:pBdr>
                <w:bottom w:val="single" w:sz="4" w:space="1" w:color="auto"/>
              </w:pBdr>
              <w:tabs>
                <w:tab w:val="decimal" w:pos="890"/>
                <w:tab w:val="left" w:pos="1440"/>
              </w:tabs>
              <w:ind w:right="-74"/>
              <w:jc w:val="right"/>
              <w:rPr>
                <w:sz w:val="22"/>
                <w:szCs w:val="22"/>
                <w:lang w:val="en-GB"/>
              </w:rPr>
            </w:pPr>
            <w:r w:rsidRPr="00844F0C">
              <w:rPr>
                <w:sz w:val="22"/>
                <w:szCs w:val="22"/>
                <w:cs/>
                <w:lang w:val="en-GB"/>
              </w:rPr>
              <w:t>(</w:t>
            </w:r>
            <w:r w:rsidR="00844F0C" w:rsidRPr="00844F0C">
              <w:rPr>
                <w:rFonts w:hint="cs"/>
                <w:sz w:val="22"/>
                <w:szCs w:val="22"/>
                <w:cs/>
                <w:lang w:val="en-GB"/>
              </w:rPr>
              <w:t>3</w:t>
            </w:r>
            <w:r w:rsidRPr="00844F0C">
              <w:rPr>
                <w:sz w:val="22"/>
                <w:szCs w:val="22"/>
                <w:lang w:val="en-GB"/>
              </w:rPr>
              <w:t>,</w:t>
            </w:r>
            <w:r w:rsidRPr="00844F0C">
              <w:rPr>
                <w:rFonts w:hint="cs"/>
                <w:sz w:val="22"/>
                <w:szCs w:val="22"/>
                <w:cs/>
                <w:lang w:val="en-GB"/>
              </w:rPr>
              <w:t>8</w:t>
            </w:r>
            <w:r w:rsidR="001162A7">
              <w:rPr>
                <w:rFonts w:hint="cs"/>
                <w:sz w:val="22"/>
                <w:szCs w:val="22"/>
                <w:cs/>
                <w:lang w:val="en-GB"/>
              </w:rPr>
              <w:t>36</w:t>
            </w:r>
            <w:r w:rsidRPr="00844F0C">
              <w:rPr>
                <w:sz w:val="22"/>
                <w:szCs w:val="22"/>
                <w:cs/>
                <w:lang w:val="en-GB"/>
              </w:rPr>
              <w:t>)</w:t>
            </w:r>
          </w:p>
        </w:tc>
        <w:tc>
          <w:tcPr>
            <w:tcW w:w="459" w:type="pct"/>
            <w:vAlign w:val="bottom"/>
          </w:tcPr>
          <w:p w14:paraId="44A7CFAD" w14:textId="77777777" w:rsidR="005E5193" w:rsidRDefault="00F36FBE">
            <w:pPr>
              <w:pBdr>
                <w:bottom w:val="single" w:sz="4" w:space="1" w:color="auto"/>
              </w:pBdr>
              <w:tabs>
                <w:tab w:val="decimal" w:pos="890"/>
                <w:tab w:val="left" w:pos="1440"/>
              </w:tabs>
              <w:ind w:right="-74"/>
              <w:jc w:val="right"/>
              <w:rPr>
                <w:sz w:val="22"/>
                <w:szCs w:val="22"/>
              </w:rPr>
            </w:pPr>
            <w:r>
              <w:rPr>
                <w:sz w:val="22"/>
                <w:szCs w:val="22"/>
                <w:cs/>
                <w:lang w:val="en-GB"/>
              </w:rPr>
              <w:t>(</w:t>
            </w:r>
            <w:r>
              <w:rPr>
                <w:rFonts w:hint="cs"/>
                <w:sz w:val="22"/>
                <w:szCs w:val="22"/>
                <w:cs/>
                <w:lang w:val="en-GB"/>
              </w:rPr>
              <w:t>2</w:t>
            </w:r>
            <w:r>
              <w:rPr>
                <w:sz w:val="22"/>
                <w:szCs w:val="22"/>
                <w:lang w:val="en-GB"/>
              </w:rPr>
              <w:t>,</w:t>
            </w:r>
            <w:r>
              <w:rPr>
                <w:rFonts w:hint="cs"/>
                <w:sz w:val="22"/>
                <w:szCs w:val="22"/>
                <w:cs/>
                <w:lang w:val="en-GB"/>
              </w:rPr>
              <w:t>882</w:t>
            </w:r>
            <w:r>
              <w:rPr>
                <w:sz w:val="22"/>
                <w:szCs w:val="22"/>
                <w:cs/>
                <w:lang w:val="en-GB"/>
              </w:rPr>
              <w:t>)</w:t>
            </w:r>
          </w:p>
        </w:tc>
        <w:tc>
          <w:tcPr>
            <w:tcW w:w="449" w:type="pct"/>
            <w:shd w:val="clear" w:color="auto" w:fill="FFFFFF"/>
            <w:vAlign w:val="bottom"/>
          </w:tcPr>
          <w:p w14:paraId="74D6ED3F" w14:textId="688DDBC2" w:rsidR="005E5193" w:rsidRPr="00844F0C" w:rsidRDefault="00F36FBE">
            <w:pPr>
              <w:pBdr>
                <w:bottom w:val="single" w:sz="4" w:space="1" w:color="auto"/>
              </w:pBdr>
              <w:tabs>
                <w:tab w:val="decimal" w:pos="890"/>
                <w:tab w:val="left" w:pos="1440"/>
              </w:tabs>
              <w:ind w:right="-74"/>
              <w:jc w:val="right"/>
              <w:rPr>
                <w:sz w:val="22"/>
                <w:szCs w:val="22"/>
                <w:lang w:val="en-GB"/>
              </w:rPr>
            </w:pPr>
            <w:r w:rsidRPr="00844F0C">
              <w:rPr>
                <w:sz w:val="22"/>
                <w:szCs w:val="22"/>
                <w:cs/>
                <w:lang w:val="en-GB"/>
              </w:rPr>
              <w:t>(</w:t>
            </w:r>
            <w:r w:rsidR="00844F0C" w:rsidRPr="00844F0C">
              <w:rPr>
                <w:rFonts w:hint="cs"/>
                <w:sz w:val="22"/>
                <w:szCs w:val="22"/>
                <w:cs/>
                <w:lang w:val="en-GB"/>
              </w:rPr>
              <w:t>5</w:t>
            </w:r>
            <w:r w:rsidRPr="00844F0C">
              <w:rPr>
                <w:sz w:val="22"/>
                <w:szCs w:val="22"/>
                <w:lang w:val="en-GB"/>
              </w:rPr>
              <w:t>,</w:t>
            </w:r>
            <w:r w:rsidR="00844F0C" w:rsidRPr="00844F0C">
              <w:rPr>
                <w:rFonts w:hint="cs"/>
                <w:sz w:val="22"/>
                <w:szCs w:val="22"/>
                <w:cs/>
                <w:lang w:val="en-GB"/>
              </w:rPr>
              <w:t>115</w:t>
            </w:r>
            <w:r w:rsidRPr="00844F0C">
              <w:rPr>
                <w:sz w:val="22"/>
                <w:szCs w:val="22"/>
                <w:cs/>
                <w:lang w:val="en-GB"/>
              </w:rPr>
              <w:t>)</w:t>
            </w:r>
          </w:p>
        </w:tc>
        <w:tc>
          <w:tcPr>
            <w:tcW w:w="438" w:type="pct"/>
            <w:vAlign w:val="bottom"/>
          </w:tcPr>
          <w:p w14:paraId="74587C13" w14:textId="77777777" w:rsidR="005E5193" w:rsidRDefault="00F36FBE">
            <w:pPr>
              <w:pBdr>
                <w:bottom w:val="single" w:sz="4" w:space="1" w:color="auto"/>
              </w:pBdr>
              <w:tabs>
                <w:tab w:val="decimal" w:pos="890"/>
                <w:tab w:val="left" w:pos="1440"/>
              </w:tabs>
              <w:ind w:right="-74"/>
              <w:jc w:val="right"/>
              <w:rPr>
                <w:sz w:val="22"/>
                <w:szCs w:val="22"/>
                <w:lang w:val="en-GB"/>
              </w:rPr>
            </w:pPr>
            <w:r>
              <w:rPr>
                <w:sz w:val="22"/>
                <w:szCs w:val="22"/>
                <w:cs/>
                <w:lang w:val="en-GB"/>
              </w:rPr>
              <w:t>(</w:t>
            </w:r>
            <w:r>
              <w:rPr>
                <w:rFonts w:hint="cs"/>
                <w:sz w:val="22"/>
                <w:szCs w:val="22"/>
                <w:cs/>
                <w:lang w:val="en-GB"/>
              </w:rPr>
              <w:t>6</w:t>
            </w:r>
            <w:r>
              <w:rPr>
                <w:sz w:val="22"/>
                <w:szCs w:val="22"/>
                <w:lang w:val="en-GB"/>
              </w:rPr>
              <w:t>,</w:t>
            </w:r>
            <w:r>
              <w:rPr>
                <w:rFonts w:hint="cs"/>
                <w:sz w:val="22"/>
                <w:szCs w:val="22"/>
                <w:cs/>
                <w:lang w:val="en-GB"/>
              </w:rPr>
              <w:t>709</w:t>
            </w:r>
            <w:r>
              <w:rPr>
                <w:sz w:val="22"/>
                <w:szCs w:val="22"/>
                <w:cs/>
                <w:lang w:val="en-GB"/>
              </w:rPr>
              <w:t>)</w:t>
            </w:r>
          </w:p>
        </w:tc>
      </w:tr>
      <w:tr w:rsidR="005E5193" w14:paraId="0098F6CE" w14:textId="77777777">
        <w:trPr>
          <w:trHeight w:val="237"/>
        </w:trPr>
        <w:tc>
          <w:tcPr>
            <w:tcW w:w="1122" w:type="pct"/>
          </w:tcPr>
          <w:p w14:paraId="7A059A73" w14:textId="77777777" w:rsidR="005E5193" w:rsidRDefault="005E5193">
            <w:pPr>
              <w:tabs>
                <w:tab w:val="left" w:pos="360"/>
                <w:tab w:val="left" w:pos="1440"/>
              </w:tabs>
              <w:ind w:left="-25"/>
              <w:rPr>
                <w:sz w:val="22"/>
                <w:szCs w:val="22"/>
              </w:rPr>
            </w:pPr>
          </w:p>
        </w:tc>
        <w:tc>
          <w:tcPr>
            <w:tcW w:w="910" w:type="pct"/>
          </w:tcPr>
          <w:p w14:paraId="44033001" w14:textId="77777777" w:rsidR="005E5193" w:rsidRDefault="005E5193">
            <w:pPr>
              <w:tabs>
                <w:tab w:val="left" w:pos="1440"/>
              </w:tabs>
              <w:ind w:left="-72" w:right="-81"/>
              <w:rPr>
                <w:sz w:val="22"/>
                <w:szCs w:val="22"/>
              </w:rPr>
            </w:pPr>
          </w:p>
        </w:tc>
        <w:tc>
          <w:tcPr>
            <w:tcW w:w="528" w:type="pct"/>
          </w:tcPr>
          <w:p w14:paraId="49556FE7" w14:textId="77777777" w:rsidR="005E5193" w:rsidRDefault="005E5193">
            <w:pPr>
              <w:tabs>
                <w:tab w:val="decimal" w:pos="675"/>
                <w:tab w:val="left" w:pos="1440"/>
              </w:tabs>
              <w:ind w:left="-72" w:right="-11"/>
              <w:jc w:val="right"/>
              <w:rPr>
                <w:sz w:val="22"/>
                <w:szCs w:val="22"/>
              </w:rPr>
            </w:pPr>
          </w:p>
        </w:tc>
        <w:tc>
          <w:tcPr>
            <w:tcW w:w="592" w:type="pct"/>
          </w:tcPr>
          <w:p w14:paraId="6DB2CD14" w14:textId="77777777" w:rsidR="005E5193" w:rsidRDefault="00F36FBE">
            <w:pPr>
              <w:tabs>
                <w:tab w:val="decimal" w:pos="605"/>
              </w:tabs>
              <w:ind w:left="-72" w:right="-137"/>
              <w:rPr>
                <w:sz w:val="22"/>
                <w:szCs w:val="22"/>
              </w:rPr>
            </w:pPr>
            <w:r>
              <w:rPr>
                <w:sz w:val="22"/>
                <w:szCs w:val="22"/>
                <w:cs/>
              </w:rPr>
              <w:t>รวม</w:t>
            </w:r>
          </w:p>
        </w:tc>
        <w:tc>
          <w:tcPr>
            <w:tcW w:w="502" w:type="pct"/>
            <w:shd w:val="clear" w:color="auto" w:fill="FFFFFF"/>
          </w:tcPr>
          <w:p w14:paraId="7F726223" w14:textId="65A51EF1" w:rsidR="005E5193" w:rsidRPr="00844F0C" w:rsidRDefault="00F36FBE">
            <w:pPr>
              <w:pBdr>
                <w:bottom w:val="double" w:sz="4" w:space="1" w:color="auto"/>
              </w:pBdr>
              <w:tabs>
                <w:tab w:val="decimal" w:pos="890"/>
                <w:tab w:val="left" w:pos="1440"/>
              </w:tabs>
              <w:ind w:right="-74"/>
              <w:jc w:val="right"/>
              <w:rPr>
                <w:sz w:val="22"/>
                <w:szCs w:val="22"/>
                <w:lang w:val="en-GB"/>
              </w:rPr>
            </w:pPr>
            <w:r w:rsidRPr="00844F0C">
              <w:rPr>
                <w:sz w:val="22"/>
                <w:szCs w:val="22"/>
                <w:cs/>
                <w:lang w:val="en-GB"/>
              </w:rPr>
              <w:t>(</w:t>
            </w:r>
            <w:r w:rsidR="00844F0C" w:rsidRPr="00844F0C">
              <w:rPr>
                <w:rFonts w:hint="cs"/>
                <w:sz w:val="22"/>
                <w:szCs w:val="22"/>
                <w:cs/>
                <w:lang w:val="en-GB"/>
              </w:rPr>
              <w:t>3</w:t>
            </w:r>
            <w:r w:rsidRPr="00844F0C">
              <w:rPr>
                <w:sz w:val="22"/>
                <w:szCs w:val="22"/>
                <w:lang w:val="en-GB"/>
              </w:rPr>
              <w:t>,</w:t>
            </w:r>
            <w:r w:rsidRPr="00844F0C">
              <w:rPr>
                <w:rFonts w:hint="cs"/>
                <w:sz w:val="22"/>
                <w:szCs w:val="22"/>
                <w:cs/>
                <w:lang w:val="en-GB"/>
              </w:rPr>
              <w:t>8</w:t>
            </w:r>
            <w:r w:rsidR="001162A7">
              <w:rPr>
                <w:rFonts w:hint="cs"/>
                <w:sz w:val="22"/>
                <w:szCs w:val="22"/>
                <w:cs/>
                <w:lang w:val="en-GB"/>
              </w:rPr>
              <w:t>36</w:t>
            </w:r>
            <w:r w:rsidRPr="00844F0C">
              <w:rPr>
                <w:sz w:val="22"/>
                <w:szCs w:val="22"/>
                <w:cs/>
                <w:lang w:val="en-GB"/>
              </w:rPr>
              <w:t>)</w:t>
            </w:r>
          </w:p>
        </w:tc>
        <w:tc>
          <w:tcPr>
            <w:tcW w:w="459" w:type="pct"/>
          </w:tcPr>
          <w:p w14:paraId="622BCBE1" w14:textId="77777777" w:rsidR="005E5193" w:rsidRDefault="00F36FBE">
            <w:pPr>
              <w:pBdr>
                <w:bottom w:val="double" w:sz="4" w:space="1" w:color="auto"/>
              </w:pBdr>
              <w:tabs>
                <w:tab w:val="decimal" w:pos="1160"/>
                <w:tab w:val="left" w:pos="1440"/>
              </w:tabs>
              <w:ind w:right="-74"/>
              <w:jc w:val="right"/>
              <w:rPr>
                <w:sz w:val="22"/>
                <w:szCs w:val="22"/>
              </w:rPr>
            </w:pPr>
            <w:r>
              <w:rPr>
                <w:sz w:val="22"/>
                <w:szCs w:val="22"/>
                <w:cs/>
                <w:lang w:val="en-GB"/>
              </w:rPr>
              <w:t>(</w:t>
            </w:r>
            <w:r>
              <w:rPr>
                <w:rFonts w:hint="cs"/>
                <w:sz w:val="22"/>
                <w:szCs w:val="22"/>
                <w:cs/>
                <w:lang w:val="en-GB"/>
              </w:rPr>
              <w:t>2</w:t>
            </w:r>
            <w:r>
              <w:rPr>
                <w:sz w:val="22"/>
                <w:szCs w:val="22"/>
                <w:lang w:val="en-GB"/>
              </w:rPr>
              <w:t>,</w:t>
            </w:r>
            <w:r>
              <w:rPr>
                <w:rFonts w:hint="cs"/>
                <w:sz w:val="22"/>
                <w:szCs w:val="22"/>
                <w:cs/>
                <w:lang w:val="en-GB"/>
              </w:rPr>
              <w:t>882</w:t>
            </w:r>
            <w:r>
              <w:rPr>
                <w:sz w:val="22"/>
                <w:szCs w:val="22"/>
                <w:cs/>
                <w:lang w:val="en-GB"/>
              </w:rPr>
              <w:t>)</w:t>
            </w:r>
          </w:p>
        </w:tc>
        <w:tc>
          <w:tcPr>
            <w:tcW w:w="449" w:type="pct"/>
            <w:shd w:val="clear" w:color="auto" w:fill="FFFFFF"/>
          </w:tcPr>
          <w:p w14:paraId="4539579F" w14:textId="5E44CBE6" w:rsidR="005E5193" w:rsidRPr="00844F0C" w:rsidRDefault="00F36FBE">
            <w:pPr>
              <w:pBdr>
                <w:bottom w:val="double" w:sz="4" w:space="1" w:color="auto"/>
              </w:pBdr>
              <w:tabs>
                <w:tab w:val="decimal" w:pos="890"/>
                <w:tab w:val="left" w:pos="1440"/>
              </w:tabs>
              <w:ind w:right="-74"/>
              <w:jc w:val="right"/>
              <w:rPr>
                <w:sz w:val="22"/>
                <w:szCs w:val="22"/>
                <w:lang w:val="en-GB"/>
              </w:rPr>
            </w:pPr>
            <w:r w:rsidRPr="00844F0C">
              <w:rPr>
                <w:sz w:val="22"/>
                <w:szCs w:val="22"/>
                <w:cs/>
                <w:lang w:val="en-GB"/>
              </w:rPr>
              <w:t>(</w:t>
            </w:r>
            <w:r w:rsidR="00844F0C" w:rsidRPr="00844F0C">
              <w:rPr>
                <w:rFonts w:hint="cs"/>
                <w:sz w:val="22"/>
                <w:szCs w:val="22"/>
                <w:cs/>
                <w:lang w:val="en-GB"/>
              </w:rPr>
              <w:t>5</w:t>
            </w:r>
            <w:r w:rsidRPr="00844F0C">
              <w:rPr>
                <w:sz w:val="22"/>
                <w:szCs w:val="22"/>
                <w:lang w:val="en-GB"/>
              </w:rPr>
              <w:t>,</w:t>
            </w:r>
            <w:r w:rsidR="00844F0C" w:rsidRPr="00844F0C">
              <w:rPr>
                <w:rFonts w:hint="cs"/>
                <w:sz w:val="22"/>
                <w:szCs w:val="22"/>
                <w:cs/>
                <w:lang w:val="en-GB"/>
              </w:rPr>
              <w:t>115</w:t>
            </w:r>
            <w:r w:rsidRPr="00844F0C">
              <w:rPr>
                <w:sz w:val="22"/>
                <w:szCs w:val="22"/>
                <w:cs/>
                <w:lang w:val="en-GB"/>
              </w:rPr>
              <w:t>)</w:t>
            </w:r>
          </w:p>
        </w:tc>
        <w:tc>
          <w:tcPr>
            <w:tcW w:w="438" w:type="pct"/>
          </w:tcPr>
          <w:p w14:paraId="43E34348" w14:textId="77777777" w:rsidR="005E5193" w:rsidRDefault="00F36FBE">
            <w:pPr>
              <w:pBdr>
                <w:bottom w:val="double" w:sz="4" w:space="1" w:color="auto"/>
              </w:pBdr>
              <w:tabs>
                <w:tab w:val="decimal" w:pos="890"/>
                <w:tab w:val="left" w:pos="1440"/>
              </w:tabs>
              <w:ind w:right="-74"/>
              <w:jc w:val="right"/>
              <w:rPr>
                <w:sz w:val="22"/>
                <w:szCs w:val="22"/>
                <w:lang w:val="en-GB"/>
              </w:rPr>
            </w:pPr>
            <w:r>
              <w:rPr>
                <w:sz w:val="22"/>
                <w:szCs w:val="22"/>
                <w:cs/>
                <w:lang w:val="en-GB"/>
              </w:rPr>
              <w:t>(</w:t>
            </w:r>
            <w:r>
              <w:rPr>
                <w:rFonts w:hint="cs"/>
                <w:sz w:val="22"/>
                <w:szCs w:val="22"/>
                <w:cs/>
                <w:lang w:val="en-GB"/>
              </w:rPr>
              <w:t>6</w:t>
            </w:r>
            <w:r>
              <w:rPr>
                <w:sz w:val="22"/>
                <w:szCs w:val="22"/>
                <w:lang w:val="en-GB"/>
              </w:rPr>
              <w:t>,</w:t>
            </w:r>
            <w:r>
              <w:rPr>
                <w:rFonts w:hint="cs"/>
                <w:sz w:val="22"/>
                <w:szCs w:val="22"/>
                <w:cs/>
                <w:lang w:val="en-GB"/>
              </w:rPr>
              <w:t>709</w:t>
            </w:r>
            <w:r>
              <w:rPr>
                <w:sz w:val="22"/>
                <w:szCs w:val="22"/>
                <w:cs/>
                <w:lang w:val="en-GB"/>
              </w:rPr>
              <w:t>)</w:t>
            </w:r>
          </w:p>
        </w:tc>
      </w:tr>
    </w:tbl>
    <w:p w14:paraId="0740E18E" w14:textId="77777777" w:rsidR="005E5193" w:rsidRDefault="00F36FBE">
      <w:pPr>
        <w:widowControl w:val="0"/>
        <w:adjustRightInd w:val="0"/>
        <w:spacing w:before="120" w:line="216" w:lineRule="auto"/>
        <w:ind w:left="567"/>
        <w:jc w:val="thaiDistribute"/>
        <w:textAlignment w:val="baseline"/>
        <w:rPr>
          <w:b/>
          <w:bCs/>
          <w:sz w:val="30"/>
          <w:szCs w:val="30"/>
        </w:rPr>
      </w:pPr>
      <w:r>
        <w:rPr>
          <w:rFonts w:hint="cs"/>
          <w:b/>
          <w:bCs/>
          <w:sz w:val="30"/>
          <w:szCs w:val="30"/>
          <w:cs/>
        </w:rPr>
        <w:t>ข้อมูลทางการเงินของบริษัทร่วม</w:t>
      </w:r>
    </w:p>
    <w:p w14:paraId="5F19B836" w14:textId="4E07993A" w:rsidR="005E5193" w:rsidRDefault="00F36FBE">
      <w:pPr>
        <w:pStyle w:val="BodyText2"/>
        <w:tabs>
          <w:tab w:val="clear" w:pos="6804"/>
          <w:tab w:val="clear" w:pos="8505"/>
          <w:tab w:val="left" w:pos="709"/>
        </w:tabs>
        <w:spacing w:before="60" w:line="216" w:lineRule="auto"/>
        <w:ind w:left="561" w:firstLine="0"/>
        <w:jc w:val="thaiDistribute"/>
        <w:rPr>
          <w:rFonts w:cs="Cordia New"/>
          <w:sz w:val="30"/>
          <w:szCs w:val="30"/>
        </w:rPr>
      </w:pPr>
      <w:r>
        <w:rPr>
          <w:rFonts w:cs="Cordia New"/>
          <w:sz w:val="30"/>
          <w:szCs w:val="30"/>
          <w:cs/>
        </w:rPr>
        <w:t>เงินลงทุนในบริษัทร่วมของ</w:t>
      </w:r>
      <w:r>
        <w:rPr>
          <w:rFonts w:cs="Cordia New" w:hint="cs"/>
          <w:sz w:val="30"/>
          <w:szCs w:val="30"/>
          <w:cs/>
        </w:rPr>
        <w:t xml:space="preserve"> </w:t>
      </w:r>
      <w:r>
        <w:rPr>
          <w:rFonts w:cs="Cordia New"/>
          <w:spacing w:val="-6"/>
          <w:sz w:val="30"/>
          <w:szCs w:val="30"/>
        </w:rPr>
        <w:t>PT</w:t>
      </w:r>
      <w:r>
        <w:rPr>
          <w:rFonts w:cs="Cordia New"/>
          <w:spacing w:val="-6"/>
          <w:sz w:val="30"/>
          <w:szCs w:val="30"/>
          <w:cs/>
        </w:rPr>
        <w:t xml:space="preserve">. </w:t>
      </w:r>
      <w:r>
        <w:rPr>
          <w:rFonts w:cs="Cordia New"/>
          <w:spacing w:val="-6"/>
          <w:sz w:val="30"/>
          <w:szCs w:val="30"/>
        </w:rPr>
        <w:t>DYNIC TEXTILE PRESTIGE</w:t>
      </w:r>
      <w:r>
        <w:rPr>
          <w:rFonts w:cs="Cordia New"/>
          <w:sz w:val="30"/>
          <w:szCs w:val="30"/>
          <w:cs/>
        </w:rPr>
        <w:t xml:space="preserve"> ณ </w:t>
      </w:r>
      <w:r w:rsidR="00FE0FF8">
        <w:rPr>
          <w:rFonts w:cs="Cordia New" w:hint="cs"/>
          <w:sz w:val="30"/>
          <w:szCs w:val="30"/>
          <w:cs/>
        </w:rPr>
        <w:t xml:space="preserve">วันที่ </w:t>
      </w:r>
      <w:r>
        <w:rPr>
          <w:rFonts w:cs="Cordia New"/>
          <w:sz w:val="30"/>
          <w:szCs w:val="30"/>
        </w:rPr>
        <w:t>30</w:t>
      </w:r>
      <w:r>
        <w:rPr>
          <w:rFonts w:cs="Cordia New"/>
          <w:sz w:val="30"/>
          <w:szCs w:val="30"/>
          <w:cs/>
        </w:rPr>
        <w:t xml:space="preserve"> ม</w:t>
      </w:r>
      <w:r>
        <w:rPr>
          <w:rFonts w:cs="Cordia New" w:hint="cs"/>
          <w:sz w:val="30"/>
          <w:szCs w:val="30"/>
          <w:cs/>
        </w:rPr>
        <w:t>ิถุนายน</w:t>
      </w:r>
      <w:r>
        <w:rPr>
          <w:rFonts w:cs="Cordia New"/>
          <w:sz w:val="30"/>
          <w:szCs w:val="30"/>
          <w:cs/>
        </w:rPr>
        <w:t xml:space="preserve"> </w:t>
      </w:r>
      <w:r>
        <w:rPr>
          <w:rFonts w:cs="Cordia New"/>
          <w:sz w:val="30"/>
          <w:szCs w:val="30"/>
        </w:rPr>
        <w:t>2565</w:t>
      </w:r>
      <w:r>
        <w:rPr>
          <w:rFonts w:cs="Cordia New"/>
          <w:sz w:val="30"/>
          <w:szCs w:val="30"/>
          <w:cs/>
        </w:rPr>
        <w:t xml:space="preserve"> และ</w:t>
      </w:r>
      <w:r w:rsidR="00FE0FF8">
        <w:rPr>
          <w:rFonts w:cs="Cordia New" w:hint="cs"/>
          <w:sz w:val="30"/>
          <w:szCs w:val="30"/>
          <w:cs/>
        </w:rPr>
        <w:t xml:space="preserve">วันที่ </w:t>
      </w:r>
      <w:r>
        <w:rPr>
          <w:rFonts w:cs="Cordia New"/>
          <w:sz w:val="30"/>
          <w:szCs w:val="30"/>
        </w:rPr>
        <w:t xml:space="preserve">31 </w:t>
      </w:r>
      <w:r>
        <w:rPr>
          <w:rFonts w:cs="Cordia New"/>
          <w:sz w:val="30"/>
          <w:szCs w:val="30"/>
          <w:cs/>
        </w:rPr>
        <w:t xml:space="preserve">ธันวาคม </w:t>
      </w:r>
      <w:r>
        <w:rPr>
          <w:rFonts w:cs="Cordia New"/>
          <w:sz w:val="30"/>
          <w:szCs w:val="30"/>
        </w:rPr>
        <w:t>2564</w:t>
      </w:r>
      <w:r>
        <w:rPr>
          <w:rFonts w:cs="Cordia New"/>
          <w:sz w:val="30"/>
          <w:szCs w:val="30"/>
          <w:cs/>
        </w:rPr>
        <w:t xml:space="preserve"> บันทึกด้วยวิธีส่วนได้เสีย โดยใช้ข้อมูลทางการเงินที่</w:t>
      </w:r>
      <w:r>
        <w:rPr>
          <w:rFonts w:cs="Cordia New" w:hint="cs"/>
          <w:sz w:val="30"/>
          <w:szCs w:val="30"/>
          <w:cs/>
        </w:rPr>
        <w:t>สอบทานและ</w:t>
      </w:r>
      <w:r>
        <w:rPr>
          <w:rFonts w:cs="Cordia New"/>
          <w:sz w:val="30"/>
          <w:szCs w:val="30"/>
          <w:cs/>
        </w:rPr>
        <w:t>ตรวจสอบโดยผู้สอบบัญชีต่างประเทศ</w:t>
      </w:r>
      <w:r>
        <w:rPr>
          <w:rFonts w:cs="Cordia New" w:hint="cs"/>
          <w:sz w:val="30"/>
          <w:szCs w:val="30"/>
          <w:cs/>
        </w:rPr>
        <w:t xml:space="preserve"> ตามลำดับ</w:t>
      </w:r>
    </w:p>
    <w:p w14:paraId="78BCDAB9" w14:textId="77777777" w:rsidR="005E5193" w:rsidRDefault="005E5193">
      <w:pPr>
        <w:pStyle w:val="BodyText2"/>
        <w:tabs>
          <w:tab w:val="clear" w:pos="6804"/>
          <w:tab w:val="clear" w:pos="8505"/>
          <w:tab w:val="left" w:pos="709"/>
        </w:tabs>
        <w:spacing w:line="48" w:lineRule="auto"/>
        <w:ind w:left="561" w:firstLine="0"/>
        <w:jc w:val="thaiDistribute"/>
        <w:rPr>
          <w:rFonts w:cs="Cordia New"/>
          <w:sz w:val="30"/>
          <w:szCs w:val="30"/>
        </w:rPr>
      </w:pPr>
    </w:p>
    <w:tbl>
      <w:tblPr>
        <w:tblW w:w="4810" w:type="pct"/>
        <w:tblInd w:w="475" w:type="dxa"/>
        <w:tblLayout w:type="fixed"/>
        <w:tblCellMar>
          <w:left w:w="115" w:type="dxa"/>
          <w:right w:w="115" w:type="dxa"/>
        </w:tblCellMar>
        <w:tblLook w:val="0000" w:firstRow="0" w:lastRow="0" w:firstColumn="0" w:lastColumn="0" w:noHBand="0" w:noVBand="0"/>
      </w:tblPr>
      <w:tblGrid>
        <w:gridCol w:w="4912"/>
        <w:gridCol w:w="1999"/>
        <w:gridCol w:w="1810"/>
      </w:tblGrid>
      <w:tr w:rsidR="005E5193" w14:paraId="37C8546C" w14:textId="77777777">
        <w:trPr>
          <w:cantSplit/>
          <w:trHeight w:val="20"/>
        </w:trPr>
        <w:tc>
          <w:tcPr>
            <w:tcW w:w="2816" w:type="pct"/>
            <w:vAlign w:val="bottom"/>
          </w:tcPr>
          <w:p w14:paraId="001FF155" w14:textId="77777777" w:rsidR="005E5193" w:rsidRDefault="005E5193">
            <w:pPr>
              <w:tabs>
                <w:tab w:val="left" w:pos="360"/>
                <w:tab w:val="left" w:pos="1440"/>
              </w:tabs>
              <w:spacing w:before="40" w:after="20" w:line="216" w:lineRule="auto"/>
              <w:ind w:right="-21"/>
              <w:jc w:val="center"/>
              <w:rPr>
                <w:sz w:val="30"/>
                <w:szCs w:val="30"/>
                <w:cs/>
              </w:rPr>
            </w:pPr>
          </w:p>
        </w:tc>
        <w:tc>
          <w:tcPr>
            <w:tcW w:w="2184" w:type="pct"/>
            <w:gridSpan w:val="2"/>
            <w:vAlign w:val="bottom"/>
          </w:tcPr>
          <w:p w14:paraId="647A02BF" w14:textId="77777777" w:rsidR="005E5193" w:rsidRDefault="00F36FBE">
            <w:pPr>
              <w:tabs>
                <w:tab w:val="left" w:pos="360"/>
                <w:tab w:val="left" w:pos="1440"/>
              </w:tabs>
              <w:spacing w:before="40" w:after="20" w:line="216" w:lineRule="auto"/>
              <w:jc w:val="right"/>
              <w:rPr>
                <w:sz w:val="30"/>
                <w:szCs w:val="30"/>
                <w:cs/>
              </w:rPr>
            </w:pPr>
            <w:r>
              <w:rPr>
                <w:b/>
                <w:bCs/>
                <w:sz w:val="30"/>
                <w:szCs w:val="30"/>
                <w:cs/>
              </w:rPr>
              <w:t>หน่วย : พันบาท</w:t>
            </w:r>
          </w:p>
        </w:tc>
      </w:tr>
      <w:tr w:rsidR="005E5193" w14:paraId="2FC7C091" w14:textId="77777777">
        <w:trPr>
          <w:cantSplit/>
          <w:trHeight w:val="20"/>
        </w:trPr>
        <w:tc>
          <w:tcPr>
            <w:tcW w:w="2816" w:type="pct"/>
            <w:vAlign w:val="bottom"/>
          </w:tcPr>
          <w:p w14:paraId="1B5B7ED7" w14:textId="77777777" w:rsidR="005E5193" w:rsidRDefault="005E5193">
            <w:pPr>
              <w:tabs>
                <w:tab w:val="left" w:pos="360"/>
                <w:tab w:val="left" w:pos="1440"/>
              </w:tabs>
              <w:spacing w:before="40" w:after="20" w:line="216" w:lineRule="auto"/>
              <w:ind w:right="-21"/>
              <w:jc w:val="center"/>
              <w:rPr>
                <w:b/>
                <w:bCs/>
                <w:sz w:val="30"/>
                <w:szCs w:val="30"/>
                <w:cs/>
              </w:rPr>
            </w:pPr>
          </w:p>
        </w:tc>
        <w:tc>
          <w:tcPr>
            <w:tcW w:w="2184" w:type="pct"/>
            <w:gridSpan w:val="2"/>
            <w:vAlign w:val="bottom"/>
          </w:tcPr>
          <w:p w14:paraId="201DBC26" w14:textId="77777777" w:rsidR="005E5193" w:rsidRDefault="00F36FBE">
            <w:pPr>
              <w:pBdr>
                <w:bottom w:val="single" w:sz="4" w:space="1" w:color="auto"/>
              </w:pBdr>
              <w:spacing w:before="40" w:after="20" w:line="216" w:lineRule="auto"/>
              <w:jc w:val="center"/>
              <w:rPr>
                <w:sz w:val="30"/>
                <w:szCs w:val="30"/>
                <w:cs/>
              </w:rPr>
            </w:pPr>
            <w:r>
              <w:rPr>
                <w:sz w:val="30"/>
                <w:szCs w:val="30"/>
              </w:rPr>
              <w:t>PT</w:t>
            </w:r>
            <w:r>
              <w:rPr>
                <w:sz w:val="30"/>
                <w:szCs w:val="30"/>
                <w:cs/>
              </w:rPr>
              <w:t xml:space="preserve">. </w:t>
            </w:r>
            <w:r>
              <w:rPr>
                <w:sz w:val="30"/>
                <w:szCs w:val="30"/>
              </w:rPr>
              <w:t>DYNICTEXTILEPRESTIGE</w:t>
            </w:r>
          </w:p>
        </w:tc>
      </w:tr>
      <w:tr w:rsidR="005E5193" w14:paraId="66BBDB5E" w14:textId="77777777">
        <w:trPr>
          <w:cantSplit/>
          <w:trHeight w:val="20"/>
        </w:trPr>
        <w:tc>
          <w:tcPr>
            <w:tcW w:w="2816" w:type="pct"/>
            <w:vAlign w:val="bottom"/>
          </w:tcPr>
          <w:p w14:paraId="1D334E73" w14:textId="77777777" w:rsidR="005E5193" w:rsidRDefault="005E5193">
            <w:pPr>
              <w:tabs>
                <w:tab w:val="left" w:pos="1440"/>
              </w:tabs>
              <w:spacing w:before="40" w:after="20" w:line="216" w:lineRule="auto"/>
              <w:ind w:right="-47"/>
              <w:jc w:val="right"/>
              <w:rPr>
                <w:sz w:val="30"/>
                <w:szCs w:val="30"/>
                <w:lang w:val="en-GB"/>
              </w:rPr>
            </w:pPr>
          </w:p>
        </w:tc>
        <w:tc>
          <w:tcPr>
            <w:tcW w:w="2184" w:type="pct"/>
            <w:gridSpan w:val="2"/>
            <w:vAlign w:val="bottom"/>
          </w:tcPr>
          <w:p w14:paraId="54554819" w14:textId="77777777" w:rsidR="005E5193" w:rsidRDefault="00F36FBE">
            <w:pPr>
              <w:pBdr>
                <w:bottom w:val="single" w:sz="4" w:space="1" w:color="auto"/>
              </w:pBdr>
              <w:spacing w:before="40" w:after="20" w:line="216" w:lineRule="auto"/>
              <w:jc w:val="center"/>
              <w:rPr>
                <w:sz w:val="30"/>
                <w:szCs w:val="30"/>
                <w:cs/>
              </w:rPr>
            </w:pPr>
            <w:r>
              <w:rPr>
                <w:sz w:val="30"/>
                <w:szCs w:val="30"/>
                <w:cs/>
              </w:rPr>
              <w:t>ณ วันที่</w:t>
            </w:r>
          </w:p>
        </w:tc>
      </w:tr>
      <w:tr w:rsidR="005E5193" w14:paraId="6184BCA0" w14:textId="77777777">
        <w:trPr>
          <w:cantSplit/>
          <w:trHeight w:val="20"/>
        </w:trPr>
        <w:tc>
          <w:tcPr>
            <w:tcW w:w="2816" w:type="pct"/>
            <w:vAlign w:val="bottom"/>
          </w:tcPr>
          <w:p w14:paraId="4FDBA1C1" w14:textId="77777777" w:rsidR="005E5193" w:rsidRDefault="005E5193">
            <w:pPr>
              <w:tabs>
                <w:tab w:val="left" w:pos="1440"/>
              </w:tabs>
              <w:spacing w:before="40" w:after="20" w:line="216" w:lineRule="auto"/>
              <w:ind w:right="-47"/>
              <w:jc w:val="right"/>
              <w:rPr>
                <w:sz w:val="30"/>
                <w:szCs w:val="30"/>
                <w:lang w:val="en-GB"/>
              </w:rPr>
            </w:pPr>
          </w:p>
        </w:tc>
        <w:tc>
          <w:tcPr>
            <w:tcW w:w="1146" w:type="pct"/>
            <w:vAlign w:val="bottom"/>
          </w:tcPr>
          <w:p w14:paraId="37D94593" w14:textId="77777777" w:rsidR="005E5193" w:rsidRDefault="00F36FBE">
            <w:pPr>
              <w:pBdr>
                <w:bottom w:val="single" w:sz="4" w:space="1" w:color="auto"/>
              </w:pBdr>
              <w:spacing w:before="40" w:after="20" w:line="216" w:lineRule="auto"/>
              <w:jc w:val="right"/>
              <w:rPr>
                <w:sz w:val="30"/>
                <w:szCs w:val="30"/>
              </w:rPr>
            </w:pPr>
            <w:r>
              <w:rPr>
                <w:sz w:val="30"/>
                <w:szCs w:val="30"/>
              </w:rPr>
              <w:t>30</w:t>
            </w:r>
            <w:r>
              <w:rPr>
                <w:sz w:val="30"/>
                <w:szCs w:val="30"/>
                <w:cs/>
              </w:rPr>
              <w:t xml:space="preserve"> ม</w:t>
            </w:r>
            <w:r>
              <w:rPr>
                <w:rFonts w:hint="cs"/>
                <w:sz w:val="30"/>
                <w:szCs w:val="30"/>
                <w:cs/>
              </w:rPr>
              <w:t>ิถุนายน</w:t>
            </w:r>
            <w:r>
              <w:rPr>
                <w:sz w:val="30"/>
                <w:szCs w:val="30"/>
                <w:cs/>
              </w:rPr>
              <w:t xml:space="preserve"> </w:t>
            </w:r>
            <w:r>
              <w:rPr>
                <w:sz w:val="30"/>
                <w:szCs w:val="30"/>
              </w:rPr>
              <w:t>2565</w:t>
            </w:r>
          </w:p>
        </w:tc>
        <w:tc>
          <w:tcPr>
            <w:tcW w:w="1038" w:type="pct"/>
            <w:vAlign w:val="bottom"/>
          </w:tcPr>
          <w:p w14:paraId="254EF7CA" w14:textId="77777777" w:rsidR="005E5193" w:rsidRDefault="00F36FBE">
            <w:pPr>
              <w:pBdr>
                <w:bottom w:val="single" w:sz="4" w:space="1" w:color="auto"/>
              </w:pBdr>
              <w:tabs>
                <w:tab w:val="decimal" w:pos="95"/>
              </w:tabs>
              <w:spacing w:before="40" w:after="20" w:line="216" w:lineRule="auto"/>
              <w:jc w:val="right"/>
              <w:rPr>
                <w:sz w:val="30"/>
                <w:szCs w:val="30"/>
              </w:rPr>
            </w:pPr>
            <w:r>
              <w:rPr>
                <w:sz w:val="30"/>
                <w:szCs w:val="30"/>
              </w:rPr>
              <w:t>31</w:t>
            </w:r>
            <w:r>
              <w:rPr>
                <w:sz w:val="30"/>
                <w:szCs w:val="30"/>
                <w:cs/>
              </w:rPr>
              <w:t xml:space="preserve"> ธันวาคม </w:t>
            </w:r>
            <w:r>
              <w:rPr>
                <w:sz w:val="30"/>
                <w:szCs w:val="30"/>
              </w:rPr>
              <w:t>2564</w:t>
            </w:r>
          </w:p>
        </w:tc>
      </w:tr>
      <w:tr w:rsidR="005E5193" w14:paraId="330B177B" w14:textId="77777777">
        <w:trPr>
          <w:cantSplit/>
          <w:trHeight w:val="20"/>
        </w:trPr>
        <w:tc>
          <w:tcPr>
            <w:tcW w:w="2816" w:type="pct"/>
            <w:vAlign w:val="bottom"/>
          </w:tcPr>
          <w:p w14:paraId="3C452177" w14:textId="77777777" w:rsidR="005E5193" w:rsidRDefault="00F36FBE">
            <w:pPr>
              <w:spacing w:before="40" w:after="20" w:line="216" w:lineRule="auto"/>
              <w:ind w:firstLine="92"/>
              <w:rPr>
                <w:sz w:val="30"/>
                <w:szCs w:val="30"/>
              </w:rPr>
            </w:pPr>
            <w:r>
              <w:rPr>
                <w:sz w:val="30"/>
                <w:szCs w:val="30"/>
                <w:cs/>
              </w:rPr>
              <w:t>สินทรัพย์หมุนเวียน</w:t>
            </w:r>
          </w:p>
        </w:tc>
        <w:tc>
          <w:tcPr>
            <w:tcW w:w="1146" w:type="pct"/>
            <w:vAlign w:val="bottom"/>
          </w:tcPr>
          <w:p w14:paraId="432195D1" w14:textId="6822CDDE" w:rsidR="005E5193" w:rsidRPr="00E90A1E" w:rsidRDefault="00E90A1E">
            <w:pPr>
              <w:spacing w:before="40" w:after="20" w:line="216" w:lineRule="auto"/>
              <w:jc w:val="right"/>
              <w:rPr>
                <w:sz w:val="30"/>
                <w:szCs w:val="30"/>
              </w:rPr>
            </w:pPr>
            <w:r w:rsidRPr="00E90A1E">
              <w:rPr>
                <w:sz w:val="30"/>
                <w:szCs w:val="30"/>
              </w:rPr>
              <w:t>85</w:t>
            </w:r>
            <w:r w:rsidR="00F36FBE" w:rsidRPr="00E90A1E">
              <w:rPr>
                <w:sz w:val="30"/>
                <w:szCs w:val="30"/>
              </w:rPr>
              <w:t>,</w:t>
            </w:r>
            <w:r w:rsidRPr="00E90A1E">
              <w:rPr>
                <w:sz w:val="30"/>
                <w:szCs w:val="30"/>
              </w:rPr>
              <w:t>887</w:t>
            </w:r>
          </w:p>
        </w:tc>
        <w:tc>
          <w:tcPr>
            <w:tcW w:w="1038" w:type="pct"/>
            <w:shd w:val="clear" w:color="auto" w:fill="auto"/>
            <w:vAlign w:val="bottom"/>
          </w:tcPr>
          <w:p w14:paraId="7A7D469E" w14:textId="77777777" w:rsidR="005E5193" w:rsidRDefault="00F36FBE">
            <w:pPr>
              <w:spacing w:before="40" w:after="20" w:line="216" w:lineRule="auto"/>
              <w:jc w:val="right"/>
              <w:rPr>
                <w:sz w:val="30"/>
                <w:szCs w:val="30"/>
              </w:rPr>
            </w:pPr>
            <w:r>
              <w:rPr>
                <w:sz w:val="30"/>
                <w:szCs w:val="30"/>
              </w:rPr>
              <w:t>84,443</w:t>
            </w:r>
          </w:p>
        </w:tc>
      </w:tr>
      <w:tr w:rsidR="005E5193" w14:paraId="08328822" w14:textId="77777777">
        <w:trPr>
          <w:cantSplit/>
          <w:trHeight w:val="20"/>
        </w:trPr>
        <w:tc>
          <w:tcPr>
            <w:tcW w:w="2816" w:type="pct"/>
            <w:vAlign w:val="bottom"/>
          </w:tcPr>
          <w:p w14:paraId="4B909BBB" w14:textId="77777777" w:rsidR="005E5193" w:rsidRDefault="00F36FBE">
            <w:pPr>
              <w:spacing w:before="40" w:after="20" w:line="216" w:lineRule="auto"/>
              <w:ind w:firstLine="92"/>
              <w:rPr>
                <w:sz w:val="30"/>
                <w:szCs w:val="30"/>
                <w:cs/>
              </w:rPr>
            </w:pPr>
            <w:r>
              <w:rPr>
                <w:sz w:val="30"/>
                <w:szCs w:val="30"/>
                <w:cs/>
              </w:rPr>
              <w:t>สินทรัพย์ไม่หมุนเวียน</w:t>
            </w:r>
          </w:p>
        </w:tc>
        <w:tc>
          <w:tcPr>
            <w:tcW w:w="1146" w:type="pct"/>
            <w:vAlign w:val="bottom"/>
          </w:tcPr>
          <w:p w14:paraId="05B32ACE" w14:textId="1D703376" w:rsidR="005E5193" w:rsidRPr="00E90A1E" w:rsidRDefault="00F36FBE">
            <w:pPr>
              <w:pBdr>
                <w:bottom w:val="single" w:sz="4" w:space="1" w:color="auto"/>
              </w:pBdr>
              <w:spacing w:before="40" w:after="20" w:line="216" w:lineRule="auto"/>
              <w:jc w:val="right"/>
              <w:rPr>
                <w:sz w:val="30"/>
                <w:szCs w:val="30"/>
              </w:rPr>
            </w:pPr>
            <w:r w:rsidRPr="00E90A1E">
              <w:rPr>
                <w:sz w:val="30"/>
                <w:szCs w:val="30"/>
              </w:rPr>
              <w:t>257,</w:t>
            </w:r>
            <w:r w:rsidR="00E90A1E" w:rsidRPr="00E90A1E">
              <w:rPr>
                <w:sz w:val="30"/>
                <w:szCs w:val="30"/>
              </w:rPr>
              <w:t>816</w:t>
            </w:r>
          </w:p>
        </w:tc>
        <w:tc>
          <w:tcPr>
            <w:tcW w:w="1038" w:type="pct"/>
            <w:shd w:val="clear" w:color="auto" w:fill="auto"/>
            <w:vAlign w:val="bottom"/>
          </w:tcPr>
          <w:p w14:paraId="457DDA75" w14:textId="77777777" w:rsidR="005E5193" w:rsidRDefault="00F36FBE">
            <w:pPr>
              <w:pBdr>
                <w:bottom w:val="single" w:sz="4" w:space="1" w:color="auto"/>
              </w:pBdr>
              <w:spacing w:before="40" w:after="20" w:line="216" w:lineRule="auto"/>
              <w:jc w:val="right"/>
              <w:rPr>
                <w:sz w:val="30"/>
                <w:szCs w:val="30"/>
              </w:rPr>
            </w:pPr>
            <w:r>
              <w:rPr>
                <w:sz w:val="30"/>
                <w:szCs w:val="30"/>
              </w:rPr>
              <w:t>263,076</w:t>
            </w:r>
          </w:p>
        </w:tc>
      </w:tr>
      <w:tr w:rsidR="005E5193" w14:paraId="69E5B165" w14:textId="77777777">
        <w:trPr>
          <w:cantSplit/>
          <w:trHeight w:val="20"/>
        </w:trPr>
        <w:tc>
          <w:tcPr>
            <w:tcW w:w="2816" w:type="pct"/>
            <w:vAlign w:val="bottom"/>
          </w:tcPr>
          <w:p w14:paraId="159D3AB9" w14:textId="77777777" w:rsidR="005E5193" w:rsidRDefault="005E5193">
            <w:pPr>
              <w:spacing w:before="40" w:after="20" w:line="216" w:lineRule="auto"/>
              <w:ind w:firstLine="92"/>
              <w:rPr>
                <w:sz w:val="30"/>
                <w:szCs w:val="30"/>
                <w:cs/>
              </w:rPr>
            </w:pPr>
          </w:p>
        </w:tc>
        <w:tc>
          <w:tcPr>
            <w:tcW w:w="1146" w:type="pct"/>
            <w:vAlign w:val="bottom"/>
          </w:tcPr>
          <w:p w14:paraId="4BE291CA" w14:textId="77777777" w:rsidR="005E5193" w:rsidRPr="00E90A1E" w:rsidRDefault="005E5193">
            <w:pPr>
              <w:tabs>
                <w:tab w:val="decimal" w:pos="551"/>
              </w:tabs>
              <w:spacing w:before="40" w:after="20" w:line="216" w:lineRule="auto"/>
              <w:jc w:val="right"/>
              <w:rPr>
                <w:sz w:val="30"/>
                <w:szCs w:val="30"/>
              </w:rPr>
            </w:pPr>
          </w:p>
        </w:tc>
        <w:tc>
          <w:tcPr>
            <w:tcW w:w="1038" w:type="pct"/>
            <w:shd w:val="clear" w:color="auto" w:fill="auto"/>
            <w:vAlign w:val="bottom"/>
          </w:tcPr>
          <w:p w14:paraId="4DFFD044" w14:textId="77777777" w:rsidR="005E5193" w:rsidRDefault="005E5193">
            <w:pPr>
              <w:tabs>
                <w:tab w:val="decimal" w:pos="551"/>
              </w:tabs>
              <w:rPr>
                <w:sz w:val="26"/>
                <w:szCs w:val="26"/>
              </w:rPr>
            </w:pPr>
          </w:p>
        </w:tc>
      </w:tr>
      <w:tr w:rsidR="005E5193" w14:paraId="7A75FEB8" w14:textId="77777777">
        <w:trPr>
          <w:cantSplit/>
          <w:trHeight w:val="20"/>
        </w:trPr>
        <w:tc>
          <w:tcPr>
            <w:tcW w:w="2816" w:type="pct"/>
            <w:shd w:val="clear" w:color="auto" w:fill="auto"/>
            <w:vAlign w:val="bottom"/>
          </w:tcPr>
          <w:p w14:paraId="2BD350BA" w14:textId="77777777" w:rsidR="005E5193" w:rsidRDefault="00F36FBE">
            <w:pPr>
              <w:spacing w:before="40" w:after="20" w:line="216" w:lineRule="auto"/>
              <w:ind w:firstLine="92"/>
              <w:rPr>
                <w:sz w:val="30"/>
                <w:szCs w:val="30"/>
                <w:cs/>
              </w:rPr>
            </w:pPr>
            <w:r>
              <w:rPr>
                <w:sz w:val="30"/>
                <w:szCs w:val="30"/>
                <w:cs/>
              </w:rPr>
              <w:t>หนี้สินหมุนเวียน</w:t>
            </w:r>
          </w:p>
        </w:tc>
        <w:tc>
          <w:tcPr>
            <w:tcW w:w="1146" w:type="pct"/>
            <w:shd w:val="clear" w:color="auto" w:fill="auto"/>
            <w:vAlign w:val="bottom"/>
          </w:tcPr>
          <w:p w14:paraId="64CCABA9" w14:textId="2C7FB284" w:rsidR="005E5193" w:rsidRPr="00E90A1E" w:rsidRDefault="00F36FBE">
            <w:pPr>
              <w:spacing w:before="40" w:after="20" w:line="216" w:lineRule="auto"/>
              <w:jc w:val="right"/>
              <w:rPr>
                <w:sz w:val="30"/>
                <w:szCs w:val="30"/>
              </w:rPr>
            </w:pPr>
            <w:r w:rsidRPr="00E90A1E">
              <w:rPr>
                <w:sz w:val="30"/>
                <w:szCs w:val="30"/>
              </w:rPr>
              <w:t>1</w:t>
            </w:r>
            <w:r w:rsidR="00E90A1E" w:rsidRPr="00E90A1E">
              <w:rPr>
                <w:sz w:val="30"/>
                <w:szCs w:val="30"/>
              </w:rPr>
              <w:t>13</w:t>
            </w:r>
            <w:r w:rsidRPr="00E90A1E">
              <w:rPr>
                <w:sz w:val="30"/>
                <w:szCs w:val="30"/>
              </w:rPr>
              <w:t>,</w:t>
            </w:r>
            <w:r w:rsidR="00E90A1E" w:rsidRPr="00E90A1E">
              <w:rPr>
                <w:sz w:val="30"/>
                <w:szCs w:val="30"/>
              </w:rPr>
              <w:t>562</w:t>
            </w:r>
          </w:p>
        </w:tc>
        <w:tc>
          <w:tcPr>
            <w:tcW w:w="1038" w:type="pct"/>
            <w:shd w:val="clear" w:color="auto" w:fill="auto"/>
            <w:vAlign w:val="bottom"/>
          </w:tcPr>
          <w:p w14:paraId="1AE26629" w14:textId="77777777" w:rsidR="005E5193" w:rsidRDefault="00F36FBE">
            <w:pPr>
              <w:spacing w:before="40" w:after="20" w:line="216" w:lineRule="auto"/>
              <w:jc w:val="right"/>
              <w:rPr>
                <w:sz w:val="30"/>
                <w:szCs w:val="30"/>
              </w:rPr>
            </w:pPr>
            <w:r>
              <w:rPr>
                <w:sz w:val="30"/>
                <w:szCs w:val="30"/>
              </w:rPr>
              <w:t>112,663</w:t>
            </w:r>
          </w:p>
        </w:tc>
      </w:tr>
      <w:tr w:rsidR="005E5193" w14:paraId="461D7012" w14:textId="77777777">
        <w:trPr>
          <w:cantSplit/>
          <w:trHeight w:val="20"/>
        </w:trPr>
        <w:tc>
          <w:tcPr>
            <w:tcW w:w="2816" w:type="pct"/>
            <w:shd w:val="clear" w:color="auto" w:fill="auto"/>
            <w:vAlign w:val="bottom"/>
          </w:tcPr>
          <w:p w14:paraId="1BB9D228" w14:textId="77777777" w:rsidR="005E5193" w:rsidRDefault="00F36FBE">
            <w:pPr>
              <w:spacing w:before="40" w:after="20" w:line="216" w:lineRule="auto"/>
              <w:ind w:firstLine="92"/>
              <w:rPr>
                <w:sz w:val="30"/>
                <w:szCs w:val="30"/>
                <w:cs/>
              </w:rPr>
            </w:pPr>
            <w:r>
              <w:rPr>
                <w:sz w:val="30"/>
                <w:szCs w:val="30"/>
                <w:cs/>
              </w:rPr>
              <w:t>หนี้สินไม่หมุนเวียน</w:t>
            </w:r>
          </w:p>
        </w:tc>
        <w:tc>
          <w:tcPr>
            <w:tcW w:w="1146" w:type="pct"/>
            <w:shd w:val="clear" w:color="auto" w:fill="auto"/>
            <w:vAlign w:val="bottom"/>
          </w:tcPr>
          <w:p w14:paraId="42BFFF01" w14:textId="46A337BD" w:rsidR="005E5193" w:rsidRPr="00E90A1E" w:rsidRDefault="00F36FBE">
            <w:pPr>
              <w:pBdr>
                <w:bottom w:val="single" w:sz="4" w:space="1" w:color="auto"/>
              </w:pBdr>
              <w:spacing w:before="40" w:after="20" w:line="216" w:lineRule="auto"/>
              <w:jc w:val="right"/>
              <w:rPr>
                <w:sz w:val="30"/>
                <w:szCs w:val="30"/>
              </w:rPr>
            </w:pPr>
            <w:r w:rsidRPr="00E90A1E">
              <w:rPr>
                <w:sz w:val="30"/>
                <w:szCs w:val="30"/>
              </w:rPr>
              <w:t>6</w:t>
            </w:r>
            <w:r w:rsidR="00E90A1E" w:rsidRPr="00E90A1E">
              <w:rPr>
                <w:sz w:val="30"/>
                <w:szCs w:val="30"/>
              </w:rPr>
              <w:t>8</w:t>
            </w:r>
            <w:r w:rsidRPr="00E90A1E">
              <w:rPr>
                <w:sz w:val="30"/>
                <w:szCs w:val="30"/>
              </w:rPr>
              <w:t>,</w:t>
            </w:r>
            <w:r w:rsidR="00E90A1E" w:rsidRPr="00E90A1E">
              <w:rPr>
                <w:sz w:val="30"/>
                <w:szCs w:val="30"/>
              </w:rPr>
              <w:t>435</w:t>
            </w:r>
          </w:p>
        </w:tc>
        <w:tc>
          <w:tcPr>
            <w:tcW w:w="1038" w:type="pct"/>
            <w:shd w:val="clear" w:color="auto" w:fill="auto"/>
            <w:vAlign w:val="bottom"/>
          </w:tcPr>
          <w:p w14:paraId="5AA6A539" w14:textId="77777777" w:rsidR="005E5193" w:rsidRDefault="00F36FBE">
            <w:pPr>
              <w:pBdr>
                <w:bottom w:val="single" w:sz="4" w:space="1" w:color="auto"/>
              </w:pBdr>
              <w:spacing w:before="40" w:after="20" w:line="216" w:lineRule="auto"/>
              <w:jc w:val="right"/>
              <w:rPr>
                <w:sz w:val="30"/>
                <w:szCs w:val="30"/>
              </w:rPr>
            </w:pPr>
            <w:r>
              <w:rPr>
                <w:sz w:val="30"/>
                <w:szCs w:val="30"/>
              </w:rPr>
              <w:t>64,909</w:t>
            </w:r>
          </w:p>
        </w:tc>
      </w:tr>
      <w:tr w:rsidR="005E5193" w14:paraId="6D9F2A7D" w14:textId="77777777">
        <w:trPr>
          <w:cantSplit/>
          <w:trHeight w:val="20"/>
        </w:trPr>
        <w:tc>
          <w:tcPr>
            <w:tcW w:w="2816" w:type="pct"/>
            <w:shd w:val="clear" w:color="auto" w:fill="auto"/>
            <w:vAlign w:val="bottom"/>
          </w:tcPr>
          <w:p w14:paraId="72613FBF" w14:textId="77777777" w:rsidR="005E5193" w:rsidRDefault="005E5193">
            <w:pPr>
              <w:spacing w:before="40" w:after="20" w:line="216" w:lineRule="auto"/>
              <w:ind w:firstLine="92"/>
              <w:rPr>
                <w:sz w:val="30"/>
                <w:szCs w:val="30"/>
                <w:cs/>
              </w:rPr>
            </w:pPr>
          </w:p>
        </w:tc>
        <w:tc>
          <w:tcPr>
            <w:tcW w:w="1146" w:type="pct"/>
            <w:shd w:val="clear" w:color="auto" w:fill="auto"/>
            <w:vAlign w:val="bottom"/>
          </w:tcPr>
          <w:p w14:paraId="17D78118" w14:textId="77777777" w:rsidR="005E5193" w:rsidRDefault="005E5193">
            <w:pPr>
              <w:spacing w:before="40" w:after="20" w:line="216" w:lineRule="auto"/>
              <w:jc w:val="right"/>
              <w:rPr>
                <w:sz w:val="30"/>
                <w:szCs w:val="30"/>
              </w:rPr>
            </w:pPr>
          </w:p>
        </w:tc>
        <w:tc>
          <w:tcPr>
            <w:tcW w:w="1038" w:type="pct"/>
            <w:shd w:val="clear" w:color="auto" w:fill="auto"/>
            <w:vAlign w:val="bottom"/>
          </w:tcPr>
          <w:p w14:paraId="41802F30" w14:textId="77777777" w:rsidR="005E5193" w:rsidRDefault="005E5193">
            <w:pPr>
              <w:spacing w:before="40" w:after="20" w:line="216" w:lineRule="auto"/>
              <w:jc w:val="right"/>
              <w:rPr>
                <w:sz w:val="30"/>
                <w:szCs w:val="30"/>
              </w:rPr>
            </w:pPr>
          </w:p>
        </w:tc>
      </w:tr>
      <w:tr w:rsidR="005E5193" w14:paraId="2C0F3BE9" w14:textId="77777777">
        <w:trPr>
          <w:cantSplit/>
          <w:trHeight w:val="20"/>
        </w:trPr>
        <w:tc>
          <w:tcPr>
            <w:tcW w:w="2816" w:type="pct"/>
            <w:shd w:val="clear" w:color="auto" w:fill="auto"/>
            <w:vAlign w:val="bottom"/>
          </w:tcPr>
          <w:p w14:paraId="0E2DE663" w14:textId="77777777" w:rsidR="005E5193" w:rsidRDefault="005E5193">
            <w:pPr>
              <w:spacing w:before="40" w:after="20" w:line="216" w:lineRule="auto"/>
              <w:ind w:firstLine="92"/>
              <w:rPr>
                <w:sz w:val="30"/>
                <w:szCs w:val="30"/>
                <w:cs/>
              </w:rPr>
            </w:pPr>
          </w:p>
        </w:tc>
        <w:tc>
          <w:tcPr>
            <w:tcW w:w="2184" w:type="pct"/>
            <w:gridSpan w:val="2"/>
            <w:shd w:val="clear" w:color="auto" w:fill="auto"/>
            <w:vAlign w:val="bottom"/>
          </w:tcPr>
          <w:p w14:paraId="11EC29E0" w14:textId="27D9D29F" w:rsidR="005E5193" w:rsidRDefault="00F36FBE">
            <w:pPr>
              <w:pBdr>
                <w:bottom w:val="single" w:sz="4" w:space="1" w:color="auto"/>
              </w:pBdr>
              <w:spacing w:before="40" w:after="20" w:line="216" w:lineRule="auto"/>
              <w:ind w:left="-60"/>
              <w:jc w:val="center"/>
              <w:rPr>
                <w:sz w:val="30"/>
                <w:szCs w:val="30"/>
              </w:rPr>
            </w:pPr>
            <w:r>
              <w:rPr>
                <w:sz w:val="30"/>
                <w:szCs w:val="30"/>
                <w:cs/>
              </w:rPr>
              <w:t>สำหรับงวด</w:t>
            </w:r>
            <w:r w:rsidR="00BC5199">
              <w:rPr>
                <w:rFonts w:hint="cs"/>
                <w:sz w:val="30"/>
                <w:szCs w:val="30"/>
                <w:cs/>
              </w:rPr>
              <w:t>หก</w:t>
            </w:r>
            <w:r>
              <w:rPr>
                <w:sz w:val="30"/>
                <w:szCs w:val="30"/>
                <w:cs/>
              </w:rPr>
              <w:t xml:space="preserve">เดือนสิ้นสุดวันที่ </w:t>
            </w:r>
            <w:r>
              <w:rPr>
                <w:sz w:val="30"/>
                <w:szCs w:val="30"/>
              </w:rPr>
              <w:t>30</w:t>
            </w:r>
            <w:r>
              <w:rPr>
                <w:sz w:val="30"/>
                <w:szCs w:val="30"/>
                <w:cs/>
              </w:rPr>
              <w:t xml:space="preserve"> ม</w:t>
            </w:r>
            <w:r>
              <w:rPr>
                <w:rFonts w:hint="cs"/>
                <w:sz w:val="30"/>
                <w:szCs w:val="30"/>
                <w:cs/>
              </w:rPr>
              <w:t>ิถุนายน</w:t>
            </w:r>
          </w:p>
        </w:tc>
      </w:tr>
      <w:tr w:rsidR="005E5193" w14:paraId="0836EFAE" w14:textId="77777777">
        <w:trPr>
          <w:cantSplit/>
          <w:trHeight w:val="20"/>
        </w:trPr>
        <w:tc>
          <w:tcPr>
            <w:tcW w:w="2816" w:type="pct"/>
            <w:shd w:val="clear" w:color="auto" w:fill="auto"/>
            <w:vAlign w:val="bottom"/>
          </w:tcPr>
          <w:p w14:paraId="5F7A22B3" w14:textId="77777777" w:rsidR="005E5193" w:rsidRDefault="005E5193">
            <w:pPr>
              <w:spacing w:before="40" w:after="20" w:line="216" w:lineRule="auto"/>
              <w:ind w:firstLine="92"/>
              <w:rPr>
                <w:sz w:val="30"/>
                <w:szCs w:val="30"/>
                <w:cs/>
              </w:rPr>
            </w:pPr>
          </w:p>
        </w:tc>
        <w:tc>
          <w:tcPr>
            <w:tcW w:w="1146" w:type="pct"/>
            <w:shd w:val="clear" w:color="auto" w:fill="auto"/>
            <w:vAlign w:val="bottom"/>
          </w:tcPr>
          <w:p w14:paraId="6B920AAF" w14:textId="77777777" w:rsidR="005E5193" w:rsidRDefault="00F36FBE">
            <w:pPr>
              <w:pBdr>
                <w:bottom w:val="single" w:sz="4" w:space="1" w:color="auto"/>
              </w:pBdr>
              <w:spacing w:before="40" w:after="20" w:line="216" w:lineRule="auto"/>
              <w:jc w:val="right"/>
              <w:rPr>
                <w:sz w:val="30"/>
                <w:szCs w:val="30"/>
              </w:rPr>
            </w:pPr>
            <w:r>
              <w:rPr>
                <w:sz w:val="30"/>
                <w:szCs w:val="30"/>
              </w:rPr>
              <w:t>2565</w:t>
            </w:r>
          </w:p>
        </w:tc>
        <w:tc>
          <w:tcPr>
            <w:tcW w:w="1038" w:type="pct"/>
            <w:shd w:val="clear" w:color="auto" w:fill="auto"/>
            <w:vAlign w:val="bottom"/>
          </w:tcPr>
          <w:p w14:paraId="5CB0DDB9" w14:textId="77777777" w:rsidR="005E5193" w:rsidRDefault="00F36FBE">
            <w:pPr>
              <w:pBdr>
                <w:bottom w:val="single" w:sz="4" w:space="1" w:color="auto"/>
              </w:pBdr>
              <w:spacing w:before="40" w:after="20" w:line="216" w:lineRule="auto"/>
              <w:jc w:val="right"/>
              <w:rPr>
                <w:sz w:val="30"/>
                <w:szCs w:val="30"/>
              </w:rPr>
            </w:pPr>
            <w:r>
              <w:rPr>
                <w:sz w:val="30"/>
                <w:szCs w:val="30"/>
              </w:rPr>
              <w:t>2564</w:t>
            </w:r>
          </w:p>
        </w:tc>
      </w:tr>
      <w:tr w:rsidR="005E5193" w14:paraId="57C3332C" w14:textId="77777777">
        <w:trPr>
          <w:cantSplit/>
          <w:trHeight w:val="20"/>
        </w:trPr>
        <w:tc>
          <w:tcPr>
            <w:tcW w:w="2816" w:type="pct"/>
            <w:shd w:val="clear" w:color="auto" w:fill="auto"/>
            <w:vAlign w:val="bottom"/>
          </w:tcPr>
          <w:p w14:paraId="3E95A826" w14:textId="77777777" w:rsidR="005E5193" w:rsidRDefault="00F36FBE">
            <w:pPr>
              <w:spacing w:before="40" w:after="20" w:line="216" w:lineRule="auto"/>
              <w:ind w:firstLine="92"/>
              <w:rPr>
                <w:sz w:val="30"/>
                <w:szCs w:val="30"/>
                <w:cs/>
              </w:rPr>
            </w:pPr>
            <w:r>
              <w:rPr>
                <w:sz w:val="30"/>
                <w:szCs w:val="30"/>
                <w:cs/>
              </w:rPr>
              <w:t>รายได้รวม</w:t>
            </w:r>
          </w:p>
        </w:tc>
        <w:tc>
          <w:tcPr>
            <w:tcW w:w="1146" w:type="pct"/>
            <w:shd w:val="clear" w:color="auto" w:fill="auto"/>
            <w:vAlign w:val="bottom"/>
          </w:tcPr>
          <w:p w14:paraId="0E608DA7" w14:textId="06D242FD" w:rsidR="005E5193" w:rsidRPr="00E90A1E" w:rsidRDefault="00E90A1E">
            <w:pPr>
              <w:pBdr>
                <w:bottom w:val="single" w:sz="4" w:space="1" w:color="auto"/>
              </w:pBdr>
              <w:spacing w:before="40" w:after="20" w:line="216" w:lineRule="auto"/>
              <w:jc w:val="right"/>
              <w:rPr>
                <w:sz w:val="30"/>
                <w:szCs w:val="30"/>
              </w:rPr>
            </w:pPr>
            <w:r w:rsidRPr="00E90A1E">
              <w:rPr>
                <w:sz w:val="30"/>
                <w:szCs w:val="30"/>
              </w:rPr>
              <w:t>37</w:t>
            </w:r>
            <w:r w:rsidR="00F36FBE" w:rsidRPr="00E90A1E">
              <w:rPr>
                <w:sz w:val="30"/>
                <w:szCs w:val="30"/>
              </w:rPr>
              <w:t>,</w:t>
            </w:r>
            <w:r w:rsidRPr="00E90A1E">
              <w:rPr>
                <w:sz w:val="30"/>
                <w:szCs w:val="30"/>
              </w:rPr>
              <w:t>682</w:t>
            </w:r>
          </w:p>
        </w:tc>
        <w:tc>
          <w:tcPr>
            <w:tcW w:w="1038" w:type="pct"/>
            <w:shd w:val="clear" w:color="auto" w:fill="auto"/>
            <w:vAlign w:val="bottom"/>
          </w:tcPr>
          <w:p w14:paraId="2926FCF6" w14:textId="77777777" w:rsidR="005E5193" w:rsidRDefault="00F36FBE">
            <w:pPr>
              <w:pBdr>
                <w:bottom w:val="single" w:sz="4" w:space="1" w:color="auto"/>
              </w:pBdr>
              <w:spacing w:before="40" w:after="20" w:line="216" w:lineRule="auto"/>
              <w:jc w:val="right"/>
              <w:rPr>
                <w:sz w:val="30"/>
                <w:szCs w:val="30"/>
              </w:rPr>
            </w:pPr>
            <w:r>
              <w:rPr>
                <w:sz w:val="30"/>
                <w:szCs w:val="30"/>
              </w:rPr>
              <w:t>24,181</w:t>
            </w:r>
          </w:p>
        </w:tc>
      </w:tr>
      <w:tr w:rsidR="005E5193" w14:paraId="457756DF" w14:textId="77777777">
        <w:trPr>
          <w:cantSplit/>
          <w:trHeight w:val="20"/>
        </w:trPr>
        <w:tc>
          <w:tcPr>
            <w:tcW w:w="2816" w:type="pct"/>
            <w:shd w:val="clear" w:color="auto" w:fill="auto"/>
            <w:vAlign w:val="bottom"/>
          </w:tcPr>
          <w:p w14:paraId="768EF599" w14:textId="77777777" w:rsidR="005E5193" w:rsidRDefault="00F36FBE">
            <w:pPr>
              <w:spacing w:before="40" w:after="20" w:line="216" w:lineRule="auto"/>
              <w:ind w:firstLine="92"/>
              <w:rPr>
                <w:sz w:val="30"/>
                <w:szCs w:val="30"/>
                <w:cs/>
              </w:rPr>
            </w:pPr>
            <w:r>
              <w:rPr>
                <w:sz w:val="30"/>
                <w:szCs w:val="30"/>
                <w:cs/>
              </w:rPr>
              <w:t>ขาดทุนสำหรับงวด</w:t>
            </w:r>
          </w:p>
        </w:tc>
        <w:tc>
          <w:tcPr>
            <w:tcW w:w="1146" w:type="pct"/>
            <w:shd w:val="clear" w:color="auto" w:fill="auto"/>
            <w:vAlign w:val="bottom"/>
          </w:tcPr>
          <w:p w14:paraId="6570EDE2" w14:textId="49C75F59" w:rsidR="005E5193" w:rsidRPr="00E90A1E" w:rsidRDefault="00F36FBE">
            <w:pPr>
              <w:pBdr>
                <w:bottom w:val="double" w:sz="4" w:space="1" w:color="auto"/>
              </w:pBdr>
              <w:tabs>
                <w:tab w:val="decimal" w:pos="1139"/>
              </w:tabs>
              <w:spacing w:before="40" w:after="20" w:line="216" w:lineRule="auto"/>
              <w:jc w:val="right"/>
              <w:rPr>
                <w:sz w:val="30"/>
                <w:szCs w:val="30"/>
                <w:cs/>
              </w:rPr>
            </w:pPr>
            <w:r w:rsidRPr="00E90A1E">
              <w:rPr>
                <w:sz w:val="30"/>
                <w:szCs w:val="30"/>
                <w:cs/>
              </w:rPr>
              <w:t>(</w:t>
            </w:r>
            <w:r w:rsidR="00E90A1E" w:rsidRPr="00E90A1E">
              <w:rPr>
                <w:sz w:val="30"/>
                <w:szCs w:val="30"/>
              </w:rPr>
              <w:t>11</w:t>
            </w:r>
            <w:r w:rsidRPr="00E90A1E">
              <w:rPr>
                <w:sz w:val="30"/>
                <w:szCs w:val="30"/>
              </w:rPr>
              <w:t>,</w:t>
            </w:r>
            <w:r w:rsidR="00E90A1E" w:rsidRPr="00E90A1E">
              <w:rPr>
                <w:sz w:val="30"/>
                <w:szCs w:val="30"/>
              </w:rPr>
              <w:t>625</w:t>
            </w:r>
            <w:r w:rsidRPr="00E90A1E">
              <w:rPr>
                <w:sz w:val="30"/>
                <w:szCs w:val="30"/>
                <w:cs/>
              </w:rPr>
              <w:t>)</w:t>
            </w:r>
          </w:p>
        </w:tc>
        <w:tc>
          <w:tcPr>
            <w:tcW w:w="1038" w:type="pct"/>
            <w:shd w:val="clear" w:color="auto" w:fill="auto"/>
            <w:vAlign w:val="bottom"/>
          </w:tcPr>
          <w:p w14:paraId="3862E852" w14:textId="77777777" w:rsidR="005E5193" w:rsidRDefault="00F36FBE">
            <w:pPr>
              <w:pBdr>
                <w:bottom w:val="double" w:sz="4" w:space="1" w:color="auto"/>
              </w:pBdr>
              <w:tabs>
                <w:tab w:val="decimal" w:pos="1139"/>
              </w:tabs>
              <w:spacing w:before="40" w:after="20" w:line="216" w:lineRule="auto"/>
              <w:jc w:val="right"/>
              <w:rPr>
                <w:sz w:val="30"/>
                <w:szCs w:val="30"/>
              </w:rPr>
            </w:pPr>
            <w:r>
              <w:rPr>
                <w:sz w:val="30"/>
                <w:szCs w:val="30"/>
                <w:cs/>
              </w:rPr>
              <w:t>(15</w:t>
            </w:r>
            <w:r>
              <w:rPr>
                <w:sz w:val="30"/>
                <w:szCs w:val="30"/>
              </w:rPr>
              <w:t>,</w:t>
            </w:r>
            <w:r>
              <w:rPr>
                <w:sz w:val="30"/>
                <w:szCs w:val="30"/>
                <w:cs/>
              </w:rPr>
              <w:t>246)</w:t>
            </w:r>
          </w:p>
        </w:tc>
      </w:tr>
    </w:tbl>
    <w:p w14:paraId="0E4C94FD" w14:textId="77777777" w:rsidR="005E5193" w:rsidRDefault="005E5193">
      <w:pPr>
        <w:pStyle w:val="ListParagraph"/>
        <w:spacing w:before="240" w:after="120" w:line="216" w:lineRule="auto"/>
        <w:ind w:left="567"/>
        <w:contextualSpacing w:val="0"/>
        <w:jc w:val="thaiDistribute"/>
        <w:rPr>
          <w:b/>
          <w:bCs/>
          <w:sz w:val="30"/>
          <w:szCs w:val="30"/>
        </w:rPr>
      </w:pPr>
    </w:p>
    <w:p w14:paraId="2AFC5792" w14:textId="77777777" w:rsidR="005E5193" w:rsidRDefault="005E5193">
      <w:pPr>
        <w:pStyle w:val="ListParagraph"/>
        <w:spacing w:before="240" w:after="120" w:line="216" w:lineRule="auto"/>
        <w:ind w:left="567"/>
        <w:contextualSpacing w:val="0"/>
        <w:jc w:val="thaiDistribute"/>
        <w:rPr>
          <w:b/>
          <w:bCs/>
          <w:sz w:val="30"/>
          <w:szCs w:val="30"/>
        </w:rPr>
      </w:pPr>
    </w:p>
    <w:p w14:paraId="2DB85594" w14:textId="77777777" w:rsidR="005E5193" w:rsidRDefault="005E5193">
      <w:pPr>
        <w:pStyle w:val="ListParagraph"/>
        <w:spacing w:before="240" w:after="120" w:line="216" w:lineRule="auto"/>
        <w:ind w:left="567"/>
        <w:contextualSpacing w:val="0"/>
        <w:jc w:val="thaiDistribute"/>
        <w:rPr>
          <w:b/>
          <w:bCs/>
          <w:sz w:val="30"/>
          <w:szCs w:val="30"/>
        </w:rPr>
      </w:pPr>
    </w:p>
    <w:p w14:paraId="13B7EAEE" w14:textId="77777777" w:rsidR="005E5193" w:rsidRDefault="005E5193">
      <w:pPr>
        <w:pStyle w:val="ListParagraph"/>
        <w:spacing w:before="240" w:after="120" w:line="216" w:lineRule="auto"/>
        <w:ind w:left="567"/>
        <w:contextualSpacing w:val="0"/>
        <w:jc w:val="thaiDistribute"/>
        <w:rPr>
          <w:b/>
          <w:bCs/>
          <w:sz w:val="30"/>
          <w:szCs w:val="30"/>
        </w:rPr>
      </w:pPr>
    </w:p>
    <w:p w14:paraId="11BC6FF9" w14:textId="77777777" w:rsidR="005E5193" w:rsidRDefault="00F36FBE">
      <w:pPr>
        <w:pStyle w:val="ListParagraph"/>
        <w:numPr>
          <w:ilvl w:val="0"/>
          <w:numId w:val="29"/>
        </w:numPr>
        <w:spacing w:before="240" w:after="120" w:line="216" w:lineRule="auto"/>
        <w:ind w:left="567" w:hanging="567"/>
        <w:contextualSpacing w:val="0"/>
        <w:jc w:val="thaiDistribute"/>
        <w:rPr>
          <w:b/>
          <w:bCs/>
          <w:sz w:val="30"/>
          <w:szCs w:val="30"/>
        </w:rPr>
      </w:pPr>
      <w:r>
        <w:rPr>
          <w:b/>
          <w:bCs/>
          <w:sz w:val="30"/>
          <w:szCs w:val="30"/>
          <w:cs/>
        </w:rPr>
        <w:lastRenderedPageBreak/>
        <w:t xml:space="preserve">เงินลงทุนในบริษัทย่อย - </w:t>
      </w:r>
      <w:r>
        <w:rPr>
          <w:rFonts w:hint="cs"/>
          <w:b/>
          <w:bCs/>
          <w:sz w:val="30"/>
          <w:szCs w:val="30"/>
          <w:cs/>
        </w:rPr>
        <w:t>สุทธิ</w:t>
      </w:r>
    </w:p>
    <w:tbl>
      <w:tblPr>
        <w:tblW w:w="9474" w:type="dxa"/>
        <w:tblInd w:w="392" w:type="dxa"/>
        <w:tblLayout w:type="fixed"/>
        <w:tblLook w:val="0000" w:firstRow="0" w:lastRow="0" w:firstColumn="0" w:lastColumn="0" w:noHBand="0" w:noVBand="0"/>
      </w:tblPr>
      <w:tblGrid>
        <w:gridCol w:w="2172"/>
        <w:gridCol w:w="724"/>
        <w:gridCol w:w="725"/>
        <w:gridCol w:w="724"/>
        <w:gridCol w:w="725"/>
        <w:gridCol w:w="1101"/>
        <w:gridCol w:w="1101"/>
        <w:gridCol w:w="1101"/>
        <w:gridCol w:w="1101"/>
      </w:tblGrid>
      <w:tr w:rsidR="005E5193" w14:paraId="05601388" w14:textId="77777777">
        <w:trPr>
          <w:trHeight w:hRule="exact" w:val="397"/>
        </w:trPr>
        <w:tc>
          <w:tcPr>
            <w:tcW w:w="2172" w:type="dxa"/>
            <w:vAlign w:val="bottom"/>
          </w:tcPr>
          <w:p w14:paraId="05207030" w14:textId="77777777" w:rsidR="005E5193" w:rsidRDefault="005E5193">
            <w:pPr>
              <w:spacing w:line="216" w:lineRule="auto"/>
              <w:ind w:right="-108"/>
              <w:rPr>
                <w:sz w:val="24"/>
                <w:szCs w:val="24"/>
              </w:rPr>
            </w:pPr>
          </w:p>
        </w:tc>
        <w:tc>
          <w:tcPr>
            <w:tcW w:w="724" w:type="dxa"/>
          </w:tcPr>
          <w:p w14:paraId="487C94EA" w14:textId="77777777" w:rsidR="005E5193" w:rsidRDefault="005E5193">
            <w:pPr>
              <w:tabs>
                <w:tab w:val="decimal" w:pos="-49"/>
                <w:tab w:val="left" w:pos="376"/>
              </w:tabs>
              <w:spacing w:line="216" w:lineRule="auto"/>
              <w:ind w:left="-22" w:right="-108" w:firstLine="22"/>
              <w:jc w:val="center"/>
              <w:rPr>
                <w:sz w:val="24"/>
                <w:szCs w:val="24"/>
              </w:rPr>
            </w:pPr>
          </w:p>
        </w:tc>
        <w:tc>
          <w:tcPr>
            <w:tcW w:w="725" w:type="dxa"/>
          </w:tcPr>
          <w:p w14:paraId="6E69A6AD" w14:textId="77777777" w:rsidR="005E5193" w:rsidRDefault="005E5193">
            <w:pPr>
              <w:tabs>
                <w:tab w:val="decimal" w:pos="600"/>
              </w:tabs>
              <w:spacing w:line="216" w:lineRule="auto"/>
              <w:ind w:left="-22" w:right="-108" w:firstLine="22"/>
              <w:rPr>
                <w:sz w:val="24"/>
                <w:szCs w:val="24"/>
              </w:rPr>
            </w:pPr>
          </w:p>
        </w:tc>
        <w:tc>
          <w:tcPr>
            <w:tcW w:w="724" w:type="dxa"/>
          </w:tcPr>
          <w:p w14:paraId="662C3A99" w14:textId="77777777" w:rsidR="005E5193" w:rsidRDefault="005E5193">
            <w:pPr>
              <w:tabs>
                <w:tab w:val="decimal" w:pos="-49"/>
                <w:tab w:val="left" w:pos="376"/>
              </w:tabs>
              <w:spacing w:line="216" w:lineRule="auto"/>
              <w:ind w:left="-108" w:right="-108"/>
              <w:jc w:val="center"/>
              <w:rPr>
                <w:sz w:val="24"/>
                <w:szCs w:val="24"/>
              </w:rPr>
            </w:pPr>
          </w:p>
        </w:tc>
        <w:tc>
          <w:tcPr>
            <w:tcW w:w="725" w:type="dxa"/>
          </w:tcPr>
          <w:p w14:paraId="49D0F43F" w14:textId="77777777" w:rsidR="005E5193" w:rsidRDefault="005E5193">
            <w:pPr>
              <w:tabs>
                <w:tab w:val="decimal" w:pos="-49"/>
                <w:tab w:val="left" w:pos="376"/>
              </w:tabs>
              <w:spacing w:line="216" w:lineRule="auto"/>
              <w:ind w:left="-108" w:right="-108"/>
              <w:jc w:val="center"/>
              <w:rPr>
                <w:sz w:val="24"/>
                <w:szCs w:val="24"/>
              </w:rPr>
            </w:pPr>
          </w:p>
        </w:tc>
        <w:tc>
          <w:tcPr>
            <w:tcW w:w="4404" w:type="dxa"/>
            <w:gridSpan w:val="4"/>
            <w:vAlign w:val="bottom"/>
          </w:tcPr>
          <w:p w14:paraId="7036E79B" w14:textId="77777777" w:rsidR="005E5193" w:rsidRDefault="00F36FBE">
            <w:pPr>
              <w:pBdr>
                <w:bottom w:val="single" w:sz="4" w:space="1" w:color="auto"/>
              </w:pBdr>
              <w:spacing w:line="216" w:lineRule="auto"/>
              <w:jc w:val="right"/>
              <w:rPr>
                <w:b/>
                <w:bCs/>
                <w:sz w:val="24"/>
                <w:szCs w:val="24"/>
              </w:rPr>
            </w:pPr>
            <w:r>
              <w:rPr>
                <w:b/>
                <w:bCs/>
                <w:sz w:val="24"/>
                <w:szCs w:val="24"/>
                <w:cs/>
              </w:rPr>
              <w:t xml:space="preserve">(หน่วย : </w:t>
            </w:r>
            <w:r>
              <w:rPr>
                <w:b/>
                <w:bCs/>
                <w:spacing w:val="-6"/>
                <w:sz w:val="24"/>
                <w:szCs w:val="24"/>
                <w:cs/>
              </w:rPr>
              <w:t>พันบาท</w:t>
            </w:r>
            <w:r>
              <w:rPr>
                <w:b/>
                <w:bCs/>
                <w:sz w:val="24"/>
                <w:szCs w:val="24"/>
                <w:cs/>
              </w:rPr>
              <w:t>)</w:t>
            </w:r>
          </w:p>
        </w:tc>
      </w:tr>
      <w:tr w:rsidR="005E5193" w14:paraId="16B23FE1" w14:textId="77777777">
        <w:trPr>
          <w:trHeight w:hRule="exact" w:val="397"/>
        </w:trPr>
        <w:tc>
          <w:tcPr>
            <w:tcW w:w="2172" w:type="dxa"/>
            <w:vAlign w:val="bottom"/>
          </w:tcPr>
          <w:p w14:paraId="51DA0360" w14:textId="77777777" w:rsidR="005E5193" w:rsidRDefault="005E5193">
            <w:pPr>
              <w:spacing w:line="216" w:lineRule="auto"/>
              <w:ind w:left="142" w:right="-108" w:firstLine="33"/>
              <w:rPr>
                <w:sz w:val="24"/>
                <w:szCs w:val="24"/>
              </w:rPr>
            </w:pPr>
          </w:p>
        </w:tc>
        <w:tc>
          <w:tcPr>
            <w:tcW w:w="1449" w:type="dxa"/>
            <w:gridSpan w:val="2"/>
            <w:vMerge w:val="restart"/>
            <w:vAlign w:val="bottom"/>
          </w:tcPr>
          <w:p w14:paraId="33C051D8" w14:textId="77777777" w:rsidR="005E5193" w:rsidRDefault="00F36FBE">
            <w:pPr>
              <w:pBdr>
                <w:bottom w:val="single" w:sz="4" w:space="1" w:color="auto"/>
              </w:pBdr>
              <w:ind w:left="-108" w:right="-90"/>
              <w:jc w:val="center"/>
              <w:rPr>
                <w:sz w:val="24"/>
                <w:szCs w:val="24"/>
              </w:rPr>
            </w:pPr>
            <w:r>
              <w:rPr>
                <w:sz w:val="24"/>
                <w:szCs w:val="24"/>
                <w:cs/>
              </w:rPr>
              <w:t>ทุนชำระแล้ว</w:t>
            </w:r>
          </w:p>
          <w:p w14:paraId="74108862" w14:textId="77777777" w:rsidR="005E5193" w:rsidRDefault="00F36FBE">
            <w:pPr>
              <w:widowControl w:val="0"/>
              <w:pBdr>
                <w:bottom w:val="single" w:sz="4" w:space="1" w:color="auto"/>
              </w:pBdr>
              <w:adjustRightInd w:val="0"/>
              <w:spacing w:line="360" w:lineRule="atLeast"/>
              <w:ind w:left="-108" w:right="-90"/>
              <w:jc w:val="center"/>
              <w:rPr>
                <w:sz w:val="24"/>
                <w:szCs w:val="24"/>
              </w:rPr>
            </w:pPr>
            <w:r>
              <w:rPr>
                <w:sz w:val="24"/>
                <w:szCs w:val="24"/>
                <w:cs/>
              </w:rPr>
              <w:t>(หน่วย</w:t>
            </w:r>
            <w:r>
              <w:rPr>
                <w:rFonts w:hint="cs"/>
                <w:sz w:val="24"/>
                <w:szCs w:val="24"/>
                <w:cs/>
              </w:rPr>
              <w:t xml:space="preserve"> </w:t>
            </w:r>
            <w:r>
              <w:rPr>
                <w:sz w:val="24"/>
                <w:szCs w:val="24"/>
                <w:cs/>
              </w:rPr>
              <w:t>:</w:t>
            </w:r>
            <w:r>
              <w:rPr>
                <w:rFonts w:hint="cs"/>
                <w:sz w:val="24"/>
                <w:szCs w:val="24"/>
                <w:cs/>
              </w:rPr>
              <w:t xml:space="preserve"> </w:t>
            </w:r>
            <w:r>
              <w:rPr>
                <w:sz w:val="24"/>
                <w:szCs w:val="24"/>
                <w:cs/>
              </w:rPr>
              <w:t>พันบาท</w:t>
            </w:r>
            <w:r>
              <w:rPr>
                <w:b/>
                <w:bCs/>
                <w:sz w:val="24"/>
                <w:szCs w:val="24"/>
                <w:cs/>
              </w:rPr>
              <w:t>)</w:t>
            </w:r>
          </w:p>
        </w:tc>
        <w:tc>
          <w:tcPr>
            <w:tcW w:w="1449" w:type="dxa"/>
            <w:gridSpan w:val="2"/>
            <w:vMerge w:val="restart"/>
            <w:vAlign w:val="bottom"/>
          </w:tcPr>
          <w:p w14:paraId="394D0B4B" w14:textId="77777777" w:rsidR="005E5193" w:rsidRDefault="00F36FBE">
            <w:pPr>
              <w:pBdr>
                <w:bottom w:val="single" w:sz="4" w:space="1" w:color="auto"/>
              </w:pBdr>
              <w:spacing w:line="216" w:lineRule="auto"/>
              <w:jc w:val="center"/>
              <w:rPr>
                <w:sz w:val="24"/>
                <w:szCs w:val="24"/>
              </w:rPr>
            </w:pPr>
            <w:r>
              <w:rPr>
                <w:sz w:val="24"/>
                <w:szCs w:val="24"/>
                <w:cs/>
              </w:rPr>
              <w:t>สัดส่วนการลงทุน (%)</w:t>
            </w:r>
          </w:p>
        </w:tc>
        <w:tc>
          <w:tcPr>
            <w:tcW w:w="4404" w:type="dxa"/>
            <w:gridSpan w:val="4"/>
            <w:vAlign w:val="bottom"/>
          </w:tcPr>
          <w:p w14:paraId="5BB7011B" w14:textId="77777777" w:rsidR="005E5193" w:rsidRDefault="00F36FBE">
            <w:pPr>
              <w:pBdr>
                <w:bottom w:val="single" w:sz="4" w:space="1" w:color="auto"/>
              </w:pBdr>
              <w:spacing w:line="216" w:lineRule="auto"/>
              <w:jc w:val="center"/>
              <w:rPr>
                <w:sz w:val="24"/>
                <w:szCs w:val="24"/>
                <w:cs/>
              </w:rPr>
            </w:pPr>
            <w:r>
              <w:rPr>
                <w:sz w:val="24"/>
                <w:szCs w:val="24"/>
                <w:cs/>
              </w:rPr>
              <w:t>งบการเงินเฉพาะกิจการ</w:t>
            </w:r>
          </w:p>
        </w:tc>
      </w:tr>
      <w:tr w:rsidR="005E5193" w14:paraId="57A0A4BE" w14:textId="77777777">
        <w:trPr>
          <w:trHeight w:hRule="exact" w:val="742"/>
        </w:trPr>
        <w:tc>
          <w:tcPr>
            <w:tcW w:w="2172" w:type="dxa"/>
            <w:vAlign w:val="bottom"/>
          </w:tcPr>
          <w:p w14:paraId="4F4950C3" w14:textId="77777777" w:rsidR="005E5193" w:rsidRDefault="005E5193">
            <w:pPr>
              <w:spacing w:line="216" w:lineRule="auto"/>
              <w:ind w:left="142" w:right="-108" w:firstLine="33"/>
              <w:rPr>
                <w:sz w:val="24"/>
                <w:szCs w:val="24"/>
              </w:rPr>
            </w:pPr>
          </w:p>
        </w:tc>
        <w:tc>
          <w:tcPr>
            <w:tcW w:w="1449" w:type="dxa"/>
            <w:gridSpan w:val="2"/>
            <w:vMerge/>
            <w:vAlign w:val="bottom"/>
          </w:tcPr>
          <w:p w14:paraId="4AAC2141" w14:textId="77777777" w:rsidR="005E5193" w:rsidRDefault="005E5193">
            <w:pPr>
              <w:widowControl w:val="0"/>
              <w:pBdr>
                <w:bottom w:val="single" w:sz="4" w:space="1" w:color="auto"/>
              </w:pBdr>
              <w:adjustRightInd w:val="0"/>
              <w:spacing w:line="360" w:lineRule="atLeast"/>
              <w:ind w:left="-108" w:right="-90"/>
              <w:jc w:val="center"/>
              <w:rPr>
                <w:b/>
                <w:bCs/>
                <w:sz w:val="24"/>
                <w:szCs w:val="24"/>
              </w:rPr>
            </w:pPr>
          </w:p>
        </w:tc>
        <w:tc>
          <w:tcPr>
            <w:tcW w:w="1449" w:type="dxa"/>
            <w:gridSpan w:val="2"/>
            <w:vMerge/>
            <w:vAlign w:val="bottom"/>
          </w:tcPr>
          <w:p w14:paraId="4884A157" w14:textId="77777777" w:rsidR="005E5193" w:rsidRDefault="005E5193">
            <w:pPr>
              <w:pBdr>
                <w:bottom w:val="single" w:sz="4" w:space="1" w:color="auto"/>
              </w:pBdr>
              <w:spacing w:line="216" w:lineRule="auto"/>
              <w:jc w:val="center"/>
              <w:rPr>
                <w:sz w:val="24"/>
                <w:szCs w:val="24"/>
              </w:rPr>
            </w:pPr>
          </w:p>
        </w:tc>
        <w:tc>
          <w:tcPr>
            <w:tcW w:w="2202" w:type="dxa"/>
            <w:gridSpan w:val="2"/>
            <w:vAlign w:val="bottom"/>
          </w:tcPr>
          <w:p w14:paraId="232E6192" w14:textId="77777777" w:rsidR="005E5193" w:rsidRDefault="00F36FBE">
            <w:pPr>
              <w:pBdr>
                <w:bottom w:val="single" w:sz="4" w:space="1" w:color="auto"/>
              </w:pBdr>
              <w:spacing w:line="216" w:lineRule="auto"/>
              <w:jc w:val="center"/>
              <w:rPr>
                <w:sz w:val="24"/>
                <w:szCs w:val="24"/>
              </w:rPr>
            </w:pPr>
            <w:r>
              <w:rPr>
                <w:sz w:val="24"/>
                <w:szCs w:val="24"/>
                <w:cs/>
              </w:rPr>
              <w:t>วิธีราคาทุน</w:t>
            </w:r>
          </w:p>
        </w:tc>
        <w:tc>
          <w:tcPr>
            <w:tcW w:w="2202" w:type="dxa"/>
            <w:gridSpan w:val="2"/>
            <w:vAlign w:val="bottom"/>
          </w:tcPr>
          <w:p w14:paraId="4561E525" w14:textId="77777777" w:rsidR="005E5193" w:rsidRDefault="00F36FBE">
            <w:pPr>
              <w:pBdr>
                <w:bottom w:val="single" w:sz="4" w:space="1" w:color="auto"/>
              </w:pBdr>
              <w:tabs>
                <w:tab w:val="left" w:pos="360"/>
                <w:tab w:val="left" w:pos="1440"/>
              </w:tabs>
              <w:spacing w:before="40" w:after="20" w:line="216" w:lineRule="auto"/>
              <w:ind w:left="34" w:right="-40"/>
              <w:jc w:val="center"/>
              <w:rPr>
                <w:sz w:val="24"/>
                <w:szCs w:val="24"/>
                <w:cs/>
              </w:rPr>
            </w:pPr>
            <w:r>
              <w:rPr>
                <w:sz w:val="24"/>
                <w:szCs w:val="24"/>
                <w:cs/>
              </w:rPr>
              <w:t>เงินปันผลสำหรับ</w:t>
            </w:r>
            <w:r>
              <w:rPr>
                <w:rFonts w:hint="cs"/>
                <w:sz w:val="24"/>
                <w:szCs w:val="24"/>
                <w:cs/>
              </w:rPr>
              <w:t>งวดหก</w:t>
            </w:r>
            <w:r>
              <w:rPr>
                <w:sz w:val="24"/>
                <w:szCs w:val="24"/>
                <w:cs/>
              </w:rPr>
              <w:t xml:space="preserve">เดือนสิ้นสุดวันที่ </w:t>
            </w:r>
            <w:r>
              <w:rPr>
                <w:sz w:val="24"/>
                <w:szCs w:val="24"/>
              </w:rPr>
              <w:t>30</w:t>
            </w:r>
            <w:r>
              <w:rPr>
                <w:sz w:val="24"/>
                <w:szCs w:val="24"/>
                <w:cs/>
              </w:rPr>
              <w:t xml:space="preserve"> ม</w:t>
            </w:r>
            <w:r>
              <w:rPr>
                <w:rFonts w:hint="cs"/>
                <w:sz w:val="24"/>
                <w:szCs w:val="24"/>
                <w:cs/>
              </w:rPr>
              <w:t>ิถุนายน</w:t>
            </w:r>
          </w:p>
        </w:tc>
      </w:tr>
      <w:tr w:rsidR="005E5193" w14:paraId="74D0F203" w14:textId="77777777">
        <w:trPr>
          <w:trHeight w:hRule="exact" w:val="787"/>
        </w:trPr>
        <w:tc>
          <w:tcPr>
            <w:tcW w:w="2172" w:type="dxa"/>
            <w:vAlign w:val="bottom"/>
          </w:tcPr>
          <w:p w14:paraId="48DCE0DE" w14:textId="77777777" w:rsidR="005E5193" w:rsidRDefault="00F36FBE">
            <w:pPr>
              <w:pBdr>
                <w:bottom w:val="single" w:sz="4" w:space="1" w:color="auto"/>
              </w:pBdr>
              <w:spacing w:before="40" w:after="20" w:line="216" w:lineRule="auto"/>
              <w:ind w:left="67" w:right="-34"/>
              <w:rPr>
                <w:sz w:val="24"/>
                <w:szCs w:val="24"/>
                <w:cs/>
              </w:rPr>
            </w:pPr>
            <w:r>
              <w:rPr>
                <w:sz w:val="24"/>
                <w:szCs w:val="24"/>
                <w:cs/>
              </w:rPr>
              <w:t>บริษัทย่อย</w:t>
            </w:r>
          </w:p>
        </w:tc>
        <w:tc>
          <w:tcPr>
            <w:tcW w:w="724" w:type="dxa"/>
            <w:vAlign w:val="bottom"/>
          </w:tcPr>
          <w:p w14:paraId="5CAB884D" w14:textId="77777777" w:rsidR="005E5193" w:rsidRDefault="00F36FBE">
            <w:pPr>
              <w:pBdr>
                <w:bottom w:val="single" w:sz="4" w:space="1" w:color="auto"/>
              </w:pBdr>
              <w:spacing w:before="40" w:after="20" w:line="216" w:lineRule="auto"/>
              <w:ind w:left="50" w:right="-34"/>
              <w:jc w:val="right"/>
              <w:rPr>
                <w:sz w:val="24"/>
                <w:szCs w:val="24"/>
              </w:rPr>
            </w:pPr>
            <w:r>
              <w:rPr>
                <w:sz w:val="24"/>
                <w:szCs w:val="24"/>
              </w:rPr>
              <w:t>2565</w:t>
            </w:r>
          </w:p>
        </w:tc>
        <w:tc>
          <w:tcPr>
            <w:tcW w:w="725" w:type="dxa"/>
            <w:vAlign w:val="bottom"/>
          </w:tcPr>
          <w:p w14:paraId="3B98E224" w14:textId="77777777" w:rsidR="005E5193" w:rsidRDefault="00F36FBE">
            <w:pPr>
              <w:pBdr>
                <w:bottom w:val="single" w:sz="4" w:space="1" w:color="auto"/>
              </w:pBdr>
              <w:spacing w:before="40" w:after="20" w:line="216" w:lineRule="auto"/>
              <w:ind w:left="50" w:right="-34"/>
              <w:jc w:val="right"/>
              <w:rPr>
                <w:sz w:val="24"/>
                <w:szCs w:val="24"/>
              </w:rPr>
            </w:pPr>
            <w:r>
              <w:rPr>
                <w:sz w:val="24"/>
                <w:szCs w:val="24"/>
              </w:rPr>
              <w:t>2564</w:t>
            </w:r>
          </w:p>
        </w:tc>
        <w:tc>
          <w:tcPr>
            <w:tcW w:w="724" w:type="dxa"/>
            <w:vAlign w:val="bottom"/>
          </w:tcPr>
          <w:p w14:paraId="732855B1" w14:textId="77777777" w:rsidR="005E5193" w:rsidRDefault="00F36FBE">
            <w:pPr>
              <w:pBdr>
                <w:bottom w:val="single" w:sz="4" w:space="1" w:color="auto"/>
              </w:pBdr>
              <w:spacing w:before="40" w:after="20" w:line="216" w:lineRule="auto"/>
              <w:ind w:left="50" w:right="-34"/>
              <w:jc w:val="right"/>
              <w:rPr>
                <w:sz w:val="24"/>
                <w:szCs w:val="24"/>
              </w:rPr>
            </w:pPr>
            <w:r>
              <w:rPr>
                <w:sz w:val="24"/>
                <w:szCs w:val="24"/>
              </w:rPr>
              <w:t>2565</w:t>
            </w:r>
          </w:p>
        </w:tc>
        <w:tc>
          <w:tcPr>
            <w:tcW w:w="725" w:type="dxa"/>
            <w:vAlign w:val="bottom"/>
          </w:tcPr>
          <w:p w14:paraId="6D6C669A" w14:textId="77777777" w:rsidR="005E5193" w:rsidRDefault="00F36FBE">
            <w:pPr>
              <w:pBdr>
                <w:bottom w:val="single" w:sz="4" w:space="1" w:color="auto"/>
              </w:pBdr>
              <w:spacing w:before="40" w:after="20" w:line="216" w:lineRule="auto"/>
              <w:ind w:left="50" w:right="-34"/>
              <w:jc w:val="right"/>
              <w:rPr>
                <w:sz w:val="24"/>
                <w:szCs w:val="24"/>
              </w:rPr>
            </w:pPr>
            <w:r>
              <w:rPr>
                <w:sz w:val="24"/>
                <w:szCs w:val="24"/>
              </w:rPr>
              <w:t>2564</w:t>
            </w:r>
          </w:p>
        </w:tc>
        <w:tc>
          <w:tcPr>
            <w:tcW w:w="1101" w:type="dxa"/>
            <w:vAlign w:val="bottom"/>
          </w:tcPr>
          <w:p w14:paraId="72A91329" w14:textId="77777777" w:rsidR="005E5193" w:rsidRDefault="00F36FBE">
            <w:pPr>
              <w:pBdr>
                <w:bottom w:val="single" w:sz="4" w:space="1" w:color="auto"/>
              </w:pBdr>
              <w:spacing w:before="40" w:after="20" w:line="216" w:lineRule="auto"/>
              <w:ind w:left="50" w:right="-34"/>
              <w:jc w:val="right"/>
              <w:rPr>
                <w:sz w:val="24"/>
                <w:szCs w:val="24"/>
              </w:rPr>
            </w:pPr>
            <w:r>
              <w:rPr>
                <w:sz w:val="24"/>
                <w:szCs w:val="24"/>
              </w:rPr>
              <w:t>30</w:t>
            </w:r>
            <w:r>
              <w:rPr>
                <w:sz w:val="24"/>
                <w:szCs w:val="24"/>
                <w:cs/>
              </w:rPr>
              <w:t xml:space="preserve"> ม</w:t>
            </w:r>
            <w:r>
              <w:rPr>
                <w:rFonts w:hint="cs"/>
                <w:sz w:val="24"/>
                <w:szCs w:val="24"/>
                <w:cs/>
              </w:rPr>
              <w:t>ิถุนายน</w:t>
            </w:r>
            <w:r>
              <w:rPr>
                <w:sz w:val="24"/>
                <w:szCs w:val="24"/>
              </w:rPr>
              <w:t>2565</w:t>
            </w:r>
          </w:p>
        </w:tc>
        <w:tc>
          <w:tcPr>
            <w:tcW w:w="1101" w:type="dxa"/>
            <w:vAlign w:val="bottom"/>
          </w:tcPr>
          <w:p w14:paraId="5B50F76A" w14:textId="77777777" w:rsidR="005E5193" w:rsidRDefault="00F36FBE">
            <w:pPr>
              <w:pBdr>
                <w:bottom w:val="single" w:sz="4" w:space="1" w:color="auto"/>
              </w:pBdr>
              <w:spacing w:before="40" w:after="20" w:line="216" w:lineRule="auto"/>
              <w:ind w:right="-50"/>
              <w:jc w:val="right"/>
              <w:rPr>
                <w:sz w:val="24"/>
                <w:szCs w:val="24"/>
                <w:lang w:val="en-GB"/>
              </w:rPr>
            </w:pPr>
            <w:r>
              <w:rPr>
                <w:sz w:val="24"/>
                <w:szCs w:val="24"/>
              </w:rPr>
              <w:t>31</w:t>
            </w:r>
            <w:r>
              <w:rPr>
                <w:sz w:val="24"/>
                <w:szCs w:val="24"/>
                <w:cs/>
              </w:rPr>
              <w:t xml:space="preserve"> ธันวาคม </w:t>
            </w:r>
            <w:r>
              <w:rPr>
                <w:sz w:val="24"/>
                <w:szCs w:val="24"/>
              </w:rPr>
              <w:t>2564</w:t>
            </w:r>
          </w:p>
        </w:tc>
        <w:tc>
          <w:tcPr>
            <w:tcW w:w="1101" w:type="dxa"/>
            <w:vAlign w:val="bottom"/>
          </w:tcPr>
          <w:p w14:paraId="4C309086" w14:textId="77777777" w:rsidR="005E5193" w:rsidRDefault="00F36FBE">
            <w:pPr>
              <w:pBdr>
                <w:bottom w:val="single" w:sz="4" w:space="1" w:color="auto"/>
              </w:pBdr>
              <w:spacing w:before="40" w:after="40" w:line="216" w:lineRule="auto"/>
              <w:jc w:val="right"/>
              <w:rPr>
                <w:sz w:val="24"/>
                <w:szCs w:val="24"/>
              </w:rPr>
            </w:pPr>
            <w:r>
              <w:rPr>
                <w:sz w:val="24"/>
                <w:szCs w:val="24"/>
              </w:rPr>
              <w:t>2565</w:t>
            </w:r>
          </w:p>
        </w:tc>
        <w:tc>
          <w:tcPr>
            <w:tcW w:w="1101" w:type="dxa"/>
            <w:vAlign w:val="bottom"/>
          </w:tcPr>
          <w:p w14:paraId="7E25378C" w14:textId="77777777" w:rsidR="005E5193" w:rsidRDefault="00F36FBE">
            <w:pPr>
              <w:pBdr>
                <w:bottom w:val="single" w:sz="4" w:space="1" w:color="auto"/>
              </w:pBdr>
              <w:spacing w:before="40" w:after="40" w:line="216" w:lineRule="auto"/>
              <w:jc w:val="right"/>
              <w:rPr>
                <w:sz w:val="24"/>
                <w:szCs w:val="24"/>
              </w:rPr>
            </w:pPr>
            <w:r>
              <w:rPr>
                <w:sz w:val="24"/>
                <w:szCs w:val="24"/>
              </w:rPr>
              <w:t>2564</w:t>
            </w:r>
          </w:p>
        </w:tc>
      </w:tr>
      <w:tr w:rsidR="005E5193" w14:paraId="20D03337" w14:textId="77777777">
        <w:trPr>
          <w:trHeight w:hRule="exact" w:val="397"/>
        </w:trPr>
        <w:tc>
          <w:tcPr>
            <w:tcW w:w="2172" w:type="dxa"/>
            <w:vAlign w:val="center"/>
          </w:tcPr>
          <w:p w14:paraId="0EE15C8C" w14:textId="77777777" w:rsidR="005E5193" w:rsidRDefault="00F36FBE">
            <w:pPr>
              <w:spacing w:before="40" w:after="40" w:line="216" w:lineRule="auto"/>
              <w:ind w:left="67" w:right="133"/>
              <w:rPr>
                <w:sz w:val="24"/>
                <w:szCs w:val="24"/>
                <w:cs/>
              </w:rPr>
            </w:pPr>
            <w:r>
              <w:rPr>
                <w:sz w:val="24"/>
                <w:szCs w:val="24"/>
                <w:cs/>
              </w:rPr>
              <w:t>บจ. ทีพีซีนิค</w:t>
            </w:r>
          </w:p>
        </w:tc>
        <w:tc>
          <w:tcPr>
            <w:tcW w:w="724" w:type="dxa"/>
            <w:vAlign w:val="center"/>
          </w:tcPr>
          <w:p w14:paraId="76A81948" w14:textId="77777777" w:rsidR="005E5193" w:rsidRDefault="00F36FBE">
            <w:pPr>
              <w:spacing w:before="40" w:after="40" w:line="216" w:lineRule="auto"/>
              <w:jc w:val="right"/>
              <w:rPr>
                <w:sz w:val="24"/>
                <w:szCs w:val="24"/>
              </w:rPr>
            </w:pPr>
            <w:r>
              <w:rPr>
                <w:sz w:val="24"/>
                <w:szCs w:val="24"/>
              </w:rPr>
              <w:t>50,000</w:t>
            </w:r>
          </w:p>
        </w:tc>
        <w:tc>
          <w:tcPr>
            <w:tcW w:w="725" w:type="dxa"/>
            <w:vAlign w:val="center"/>
          </w:tcPr>
          <w:p w14:paraId="29DEE8BA" w14:textId="77777777" w:rsidR="005E5193" w:rsidRDefault="00F36FBE">
            <w:pPr>
              <w:tabs>
                <w:tab w:val="decimal" w:pos="-49"/>
                <w:tab w:val="left" w:pos="376"/>
              </w:tabs>
              <w:spacing w:before="40" w:after="40" w:line="216" w:lineRule="auto"/>
              <w:ind w:hanging="42"/>
              <w:jc w:val="right"/>
              <w:rPr>
                <w:sz w:val="24"/>
                <w:szCs w:val="24"/>
              </w:rPr>
            </w:pPr>
            <w:r>
              <w:rPr>
                <w:sz w:val="24"/>
                <w:szCs w:val="24"/>
              </w:rPr>
              <w:t>50,000</w:t>
            </w:r>
          </w:p>
        </w:tc>
        <w:tc>
          <w:tcPr>
            <w:tcW w:w="724" w:type="dxa"/>
            <w:vAlign w:val="center"/>
          </w:tcPr>
          <w:p w14:paraId="6792EDED" w14:textId="77777777" w:rsidR="005E5193" w:rsidRDefault="00F36FBE">
            <w:pPr>
              <w:spacing w:before="40" w:after="40" w:line="216" w:lineRule="auto"/>
              <w:jc w:val="right"/>
              <w:rPr>
                <w:sz w:val="24"/>
                <w:szCs w:val="24"/>
              </w:rPr>
            </w:pPr>
            <w:r>
              <w:rPr>
                <w:sz w:val="24"/>
                <w:szCs w:val="24"/>
              </w:rPr>
              <w:t>50</w:t>
            </w:r>
            <w:r>
              <w:rPr>
                <w:sz w:val="24"/>
                <w:szCs w:val="24"/>
                <w:cs/>
              </w:rPr>
              <w:t>.</w:t>
            </w:r>
            <w:r>
              <w:rPr>
                <w:sz w:val="24"/>
                <w:szCs w:val="24"/>
              </w:rPr>
              <w:t>99</w:t>
            </w:r>
          </w:p>
        </w:tc>
        <w:tc>
          <w:tcPr>
            <w:tcW w:w="725" w:type="dxa"/>
            <w:vAlign w:val="center"/>
          </w:tcPr>
          <w:p w14:paraId="0ABE8C72" w14:textId="77777777" w:rsidR="005E5193" w:rsidRDefault="00F36FBE">
            <w:pPr>
              <w:spacing w:before="40" w:after="40" w:line="216" w:lineRule="auto"/>
              <w:jc w:val="right"/>
              <w:rPr>
                <w:sz w:val="24"/>
                <w:szCs w:val="24"/>
              </w:rPr>
            </w:pPr>
            <w:r>
              <w:rPr>
                <w:sz w:val="24"/>
                <w:szCs w:val="24"/>
              </w:rPr>
              <w:t>50</w:t>
            </w:r>
            <w:r>
              <w:rPr>
                <w:sz w:val="24"/>
                <w:szCs w:val="24"/>
                <w:cs/>
              </w:rPr>
              <w:t>.</w:t>
            </w:r>
            <w:r>
              <w:rPr>
                <w:sz w:val="24"/>
                <w:szCs w:val="24"/>
              </w:rPr>
              <w:t>99</w:t>
            </w:r>
          </w:p>
        </w:tc>
        <w:tc>
          <w:tcPr>
            <w:tcW w:w="1101" w:type="dxa"/>
            <w:vAlign w:val="center"/>
          </w:tcPr>
          <w:p w14:paraId="4B1EA1BE" w14:textId="77777777" w:rsidR="005E5193" w:rsidRPr="00844F0C" w:rsidRDefault="00F36FBE">
            <w:pPr>
              <w:spacing w:before="40" w:after="40" w:line="216" w:lineRule="auto"/>
              <w:ind w:right="-32"/>
              <w:jc w:val="right"/>
              <w:rPr>
                <w:sz w:val="24"/>
                <w:szCs w:val="24"/>
              </w:rPr>
            </w:pPr>
            <w:r w:rsidRPr="00844F0C">
              <w:rPr>
                <w:sz w:val="24"/>
                <w:szCs w:val="24"/>
              </w:rPr>
              <w:t>25,497</w:t>
            </w:r>
          </w:p>
        </w:tc>
        <w:tc>
          <w:tcPr>
            <w:tcW w:w="1101" w:type="dxa"/>
            <w:vAlign w:val="center"/>
          </w:tcPr>
          <w:p w14:paraId="712FD5EE" w14:textId="77777777" w:rsidR="005E5193" w:rsidRDefault="00F36FBE">
            <w:pPr>
              <w:spacing w:before="40" w:after="40" w:line="216" w:lineRule="auto"/>
              <w:ind w:right="-32"/>
              <w:jc w:val="right"/>
              <w:rPr>
                <w:sz w:val="24"/>
                <w:szCs w:val="24"/>
              </w:rPr>
            </w:pPr>
            <w:r>
              <w:rPr>
                <w:sz w:val="24"/>
                <w:szCs w:val="24"/>
              </w:rPr>
              <w:t>25,497</w:t>
            </w:r>
          </w:p>
        </w:tc>
        <w:tc>
          <w:tcPr>
            <w:tcW w:w="1101" w:type="dxa"/>
            <w:vAlign w:val="center"/>
          </w:tcPr>
          <w:p w14:paraId="532EF87B" w14:textId="77777777" w:rsidR="005E5193" w:rsidRDefault="00F36FBE">
            <w:pPr>
              <w:tabs>
                <w:tab w:val="decimal" w:pos="558"/>
              </w:tabs>
              <w:spacing w:before="40" w:after="40" w:line="216" w:lineRule="auto"/>
              <w:ind w:left="-9"/>
              <w:rPr>
                <w:sz w:val="24"/>
                <w:szCs w:val="24"/>
                <w:cs/>
              </w:rPr>
            </w:pPr>
            <w:r>
              <w:rPr>
                <w:sz w:val="24"/>
                <w:szCs w:val="24"/>
                <w:cs/>
              </w:rPr>
              <w:t>-</w:t>
            </w:r>
          </w:p>
        </w:tc>
        <w:tc>
          <w:tcPr>
            <w:tcW w:w="1101" w:type="dxa"/>
            <w:vAlign w:val="center"/>
          </w:tcPr>
          <w:p w14:paraId="4BFF6B9D" w14:textId="77777777" w:rsidR="005E5193" w:rsidRDefault="00F36FBE">
            <w:pPr>
              <w:tabs>
                <w:tab w:val="decimal" w:pos="558"/>
              </w:tabs>
              <w:spacing w:before="40" w:after="40" w:line="216" w:lineRule="auto"/>
              <w:ind w:left="-9"/>
              <w:rPr>
                <w:sz w:val="24"/>
                <w:szCs w:val="24"/>
                <w:cs/>
              </w:rPr>
            </w:pPr>
            <w:r>
              <w:rPr>
                <w:sz w:val="24"/>
                <w:szCs w:val="24"/>
                <w:cs/>
              </w:rPr>
              <w:t>-</w:t>
            </w:r>
          </w:p>
        </w:tc>
      </w:tr>
      <w:tr w:rsidR="005E5193" w14:paraId="2E3BD3F9" w14:textId="77777777">
        <w:trPr>
          <w:trHeight w:hRule="exact" w:val="397"/>
        </w:trPr>
        <w:tc>
          <w:tcPr>
            <w:tcW w:w="2172" w:type="dxa"/>
            <w:vAlign w:val="center"/>
          </w:tcPr>
          <w:p w14:paraId="6E497BE7" w14:textId="77777777" w:rsidR="005E5193" w:rsidRDefault="00F36FBE">
            <w:pPr>
              <w:spacing w:before="40" w:after="40" w:line="216" w:lineRule="auto"/>
              <w:ind w:left="67" w:right="133"/>
              <w:rPr>
                <w:sz w:val="24"/>
                <w:szCs w:val="24"/>
                <w:cs/>
              </w:rPr>
            </w:pPr>
            <w:r>
              <w:rPr>
                <w:rFonts w:hint="cs"/>
                <w:sz w:val="24"/>
                <w:szCs w:val="24"/>
                <w:cs/>
              </w:rPr>
              <w:t>บจ. ทีพีซีเอกซ์</w:t>
            </w:r>
          </w:p>
        </w:tc>
        <w:tc>
          <w:tcPr>
            <w:tcW w:w="724" w:type="dxa"/>
            <w:vAlign w:val="center"/>
          </w:tcPr>
          <w:p w14:paraId="14232C3B" w14:textId="77777777" w:rsidR="005E5193" w:rsidRDefault="00F36FBE">
            <w:pPr>
              <w:spacing w:before="40" w:after="40" w:line="216" w:lineRule="auto"/>
              <w:jc w:val="right"/>
              <w:rPr>
                <w:sz w:val="24"/>
                <w:szCs w:val="24"/>
              </w:rPr>
            </w:pPr>
            <w:r>
              <w:rPr>
                <w:rFonts w:hint="cs"/>
                <w:sz w:val="24"/>
                <w:szCs w:val="24"/>
              </w:rPr>
              <w:t>50</w:t>
            </w:r>
            <w:r>
              <w:rPr>
                <w:sz w:val="24"/>
                <w:szCs w:val="24"/>
              </w:rPr>
              <w:t>,000</w:t>
            </w:r>
          </w:p>
        </w:tc>
        <w:tc>
          <w:tcPr>
            <w:tcW w:w="725" w:type="dxa"/>
            <w:vAlign w:val="center"/>
          </w:tcPr>
          <w:p w14:paraId="246488B6" w14:textId="77777777" w:rsidR="005E5193" w:rsidRDefault="00F36FBE">
            <w:pPr>
              <w:tabs>
                <w:tab w:val="decimal" w:pos="-49"/>
                <w:tab w:val="left" w:pos="376"/>
              </w:tabs>
              <w:spacing w:before="40" w:after="40" w:line="216" w:lineRule="auto"/>
              <w:ind w:hanging="42"/>
              <w:jc w:val="right"/>
              <w:rPr>
                <w:sz w:val="24"/>
                <w:szCs w:val="24"/>
              </w:rPr>
            </w:pPr>
            <w:r>
              <w:rPr>
                <w:rFonts w:hint="cs"/>
                <w:sz w:val="24"/>
                <w:szCs w:val="24"/>
              </w:rPr>
              <w:t>50</w:t>
            </w:r>
            <w:r>
              <w:rPr>
                <w:sz w:val="24"/>
                <w:szCs w:val="24"/>
              </w:rPr>
              <w:t>,000</w:t>
            </w:r>
          </w:p>
        </w:tc>
        <w:tc>
          <w:tcPr>
            <w:tcW w:w="724" w:type="dxa"/>
            <w:vAlign w:val="center"/>
          </w:tcPr>
          <w:p w14:paraId="3FDD6736" w14:textId="77777777" w:rsidR="005E5193" w:rsidRDefault="00F36FBE">
            <w:pPr>
              <w:spacing w:before="40" w:after="40" w:line="216" w:lineRule="auto"/>
              <w:jc w:val="right"/>
              <w:rPr>
                <w:sz w:val="24"/>
                <w:szCs w:val="24"/>
              </w:rPr>
            </w:pPr>
            <w:r>
              <w:rPr>
                <w:sz w:val="24"/>
                <w:szCs w:val="24"/>
              </w:rPr>
              <w:t>70</w:t>
            </w:r>
            <w:r>
              <w:rPr>
                <w:sz w:val="24"/>
                <w:szCs w:val="24"/>
                <w:cs/>
              </w:rPr>
              <w:t>.</w:t>
            </w:r>
            <w:r>
              <w:rPr>
                <w:sz w:val="24"/>
                <w:szCs w:val="24"/>
              </w:rPr>
              <w:t>00</w:t>
            </w:r>
          </w:p>
        </w:tc>
        <w:tc>
          <w:tcPr>
            <w:tcW w:w="725" w:type="dxa"/>
            <w:vAlign w:val="center"/>
          </w:tcPr>
          <w:p w14:paraId="2BCD6C31" w14:textId="77777777" w:rsidR="005E5193" w:rsidRDefault="00F36FBE">
            <w:pPr>
              <w:spacing w:before="40" w:after="40" w:line="216" w:lineRule="auto"/>
              <w:jc w:val="right"/>
              <w:rPr>
                <w:sz w:val="24"/>
                <w:szCs w:val="24"/>
              </w:rPr>
            </w:pPr>
            <w:r>
              <w:rPr>
                <w:sz w:val="24"/>
                <w:szCs w:val="24"/>
              </w:rPr>
              <w:t>70</w:t>
            </w:r>
            <w:r>
              <w:rPr>
                <w:sz w:val="24"/>
                <w:szCs w:val="24"/>
                <w:cs/>
              </w:rPr>
              <w:t>.</w:t>
            </w:r>
            <w:r>
              <w:rPr>
                <w:sz w:val="24"/>
                <w:szCs w:val="24"/>
              </w:rPr>
              <w:t>00</w:t>
            </w:r>
          </w:p>
        </w:tc>
        <w:tc>
          <w:tcPr>
            <w:tcW w:w="1101" w:type="dxa"/>
            <w:vAlign w:val="center"/>
          </w:tcPr>
          <w:p w14:paraId="02BC6B05" w14:textId="77777777" w:rsidR="005E5193" w:rsidRPr="00844F0C" w:rsidRDefault="00F36FBE">
            <w:pPr>
              <w:spacing w:before="40" w:after="40" w:line="216" w:lineRule="auto"/>
              <w:ind w:right="-32"/>
              <w:jc w:val="right"/>
              <w:rPr>
                <w:sz w:val="24"/>
                <w:szCs w:val="24"/>
              </w:rPr>
            </w:pPr>
            <w:r w:rsidRPr="00844F0C">
              <w:rPr>
                <w:sz w:val="24"/>
                <w:szCs w:val="24"/>
              </w:rPr>
              <w:t>35,000</w:t>
            </w:r>
          </w:p>
        </w:tc>
        <w:tc>
          <w:tcPr>
            <w:tcW w:w="1101" w:type="dxa"/>
            <w:vAlign w:val="center"/>
          </w:tcPr>
          <w:p w14:paraId="116262C8" w14:textId="77777777" w:rsidR="005E5193" w:rsidRDefault="00F36FBE">
            <w:pPr>
              <w:spacing w:before="40" w:after="40" w:line="216" w:lineRule="auto"/>
              <w:ind w:right="-32"/>
              <w:jc w:val="right"/>
              <w:rPr>
                <w:sz w:val="24"/>
                <w:szCs w:val="24"/>
              </w:rPr>
            </w:pPr>
            <w:r>
              <w:rPr>
                <w:sz w:val="24"/>
                <w:szCs w:val="24"/>
              </w:rPr>
              <w:t>35,000</w:t>
            </w:r>
          </w:p>
        </w:tc>
        <w:tc>
          <w:tcPr>
            <w:tcW w:w="1101" w:type="dxa"/>
            <w:vAlign w:val="center"/>
          </w:tcPr>
          <w:p w14:paraId="06743C79" w14:textId="77777777" w:rsidR="005E5193" w:rsidRDefault="00F36FBE">
            <w:pPr>
              <w:tabs>
                <w:tab w:val="decimal" w:pos="558"/>
              </w:tabs>
              <w:spacing w:before="40" w:after="40" w:line="216" w:lineRule="auto"/>
              <w:ind w:left="-9"/>
              <w:rPr>
                <w:sz w:val="24"/>
                <w:szCs w:val="24"/>
                <w:cs/>
              </w:rPr>
            </w:pPr>
            <w:r>
              <w:rPr>
                <w:sz w:val="24"/>
                <w:szCs w:val="24"/>
                <w:cs/>
              </w:rPr>
              <w:t>-</w:t>
            </w:r>
          </w:p>
        </w:tc>
        <w:tc>
          <w:tcPr>
            <w:tcW w:w="1101" w:type="dxa"/>
            <w:vAlign w:val="center"/>
          </w:tcPr>
          <w:p w14:paraId="34409FB6" w14:textId="77777777" w:rsidR="005E5193" w:rsidRDefault="00F36FBE">
            <w:pPr>
              <w:tabs>
                <w:tab w:val="decimal" w:pos="558"/>
              </w:tabs>
              <w:spacing w:before="40" w:after="40" w:line="216" w:lineRule="auto"/>
              <w:ind w:left="-9"/>
              <w:rPr>
                <w:sz w:val="24"/>
                <w:szCs w:val="24"/>
                <w:cs/>
              </w:rPr>
            </w:pPr>
            <w:r>
              <w:rPr>
                <w:sz w:val="24"/>
                <w:szCs w:val="24"/>
                <w:cs/>
              </w:rPr>
              <w:t>-</w:t>
            </w:r>
          </w:p>
        </w:tc>
      </w:tr>
      <w:tr w:rsidR="005E5193" w14:paraId="3862AA01" w14:textId="77777777">
        <w:trPr>
          <w:trHeight w:hRule="exact" w:val="397"/>
        </w:trPr>
        <w:tc>
          <w:tcPr>
            <w:tcW w:w="2172" w:type="dxa"/>
            <w:vAlign w:val="center"/>
          </w:tcPr>
          <w:p w14:paraId="483FBC8A" w14:textId="77777777" w:rsidR="005E5193" w:rsidRDefault="00F36FBE">
            <w:pPr>
              <w:spacing w:before="40" w:after="40" w:line="216" w:lineRule="auto"/>
              <w:ind w:left="67" w:right="-139"/>
              <w:rPr>
                <w:sz w:val="24"/>
                <w:szCs w:val="24"/>
              </w:rPr>
            </w:pPr>
            <w:r>
              <w:rPr>
                <w:sz w:val="24"/>
                <w:szCs w:val="24"/>
                <w:u w:val="single"/>
                <w:cs/>
              </w:rPr>
              <w:t>หัก</w:t>
            </w:r>
            <w:r>
              <w:rPr>
                <w:sz w:val="24"/>
                <w:szCs w:val="24"/>
                <w:cs/>
              </w:rPr>
              <w:t xml:space="preserve"> ค่าเผื่อการด้อยค่า </w:t>
            </w:r>
          </w:p>
        </w:tc>
        <w:tc>
          <w:tcPr>
            <w:tcW w:w="724" w:type="dxa"/>
          </w:tcPr>
          <w:p w14:paraId="5030E61B" w14:textId="77777777" w:rsidR="005E5193" w:rsidRDefault="005E5193">
            <w:pPr>
              <w:tabs>
                <w:tab w:val="decimal" w:pos="-49"/>
                <w:tab w:val="left" w:pos="376"/>
              </w:tabs>
              <w:spacing w:before="40" w:after="40" w:line="216" w:lineRule="auto"/>
              <w:ind w:left="42" w:right="-108" w:hanging="42"/>
              <w:jc w:val="right"/>
              <w:rPr>
                <w:sz w:val="24"/>
                <w:szCs w:val="24"/>
              </w:rPr>
            </w:pPr>
          </w:p>
        </w:tc>
        <w:tc>
          <w:tcPr>
            <w:tcW w:w="725" w:type="dxa"/>
          </w:tcPr>
          <w:p w14:paraId="7EF869D4" w14:textId="77777777" w:rsidR="005E5193" w:rsidRDefault="005E5193">
            <w:pPr>
              <w:tabs>
                <w:tab w:val="decimal" w:pos="-49"/>
                <w:tab w:val="left" w:pos="376"/>
              </w:tabs>
              <w:spacing w:before="40" w:after="40" w:line="216" w:lineRule="auto"/>
              <w:ind w:left="42" w:right="-108" w:hanging="42"/>
              <w:jc w:val="right"/>
              <w:rPr>
                <w:sz w:val="24"/>
                <w:szCs w:val="24"/>
              </w:rPr>
            </w:pPr>
          </w:p>
        </w:tc>
        <w:tc>
          <w:tcPr>
            <w:tcW w:w="724" w:type="dxa"/>
          </w:tcPr>
          <w:p w14:paraId="1B00E9EC" w14:textId="77777777" w:rsidR="005E5193" w:rsidRDefault="005E5193">
            <w:pPr>
              <w:tabs>
                <w:tab w:val="decimal" w:pos="-49"/>
                <w:tab w:val="left" w:pos="376"/>
              </w:tabs>
              <w:spacing w:before="40" w:after="40" w:line="216" w:lineRule="auto"/>
              <w:ind w:left="42" w:right="-108" w:hanging="42"/>
              <w:jc w:val="right"/>
              <w:rPr>
                <w:sz w:val="24"/>
                <w:szCs w:val="24"/>
              </w:rPr>
            </w:pPr>
          </w:p>
        </w:tc>
        <w:tc>
          <w:tcPr>
            <w:tcW w:w="725" w:type="dxa"/>
          </w:tcPr>
          <w:p w14:paraId="0D1AB89C" w14:textId="77777777" w:rsidR="005E5193" w:rsidRDefault="005E5193">
            <w:pPr>
              <w:tabs>
                <w:tab w:val="decimal" w:pos="-49"/>
                <w:tab w:val="left" w:pos="376"/>
              </w:tabs>
              <w:spacing w:before="40" w:after="40" w:line="216" w:lineRule="auto"/>
              <w:ind w:left="42" w:right="-108" w:hanging="42"/>
              <w:jc w:val="right"/>
              <w:rPr>
                <w:sz w:val="24"/>
                <w:szCs w:val="24"/>
              </w:rPr>
            </w:pPr>
          </w:p>
        </w:tc>
        <w:tc>
          <w:tcPr>
            <w:tcW w:w="1101" w:type="dxa"/>
            <w:vAlign w:val="bottom"/>
          </w:tcPr>
          <w:p w14:paraId="55290326" w14:textId="16BA997C" w:rsidR="005E5193" w:rsidRPr="00844F0C" w:rsidRDefault="00F36FBE">
            <w:pPr>
              <w:pBdr>
                <w:bottom w:val="single" w:sz="4" w:space="1" w:color="auto"/>
              </w:pBdr>
              <w:tabs>
                <w:tab w:val="decimal" w:pos="917"/>
              </w:tabs>
              <w:spacing w:before="40" w:after="40" w:line="216" w:lineRule="auto"/>
              <w:ind w:right="-32"/>
              <w:jc w:val="right"/>
              <w:rPr>
                <w:sz w:val="24"/>
                <w:szCs w:val="24"/>
              </w:rPr>
            </w:pPr>
            <w:r w:rsidRPr="00844F0C">
              <w:rPr>
                <w:sz w:val="24"/>
                <w:szCs w:val="24"/>
                <w:cs/>
              </w:rPr>
              <w:t>(</w:t>
            </w:r>
            <w:r w:rsidR="00844F0C" w:rsidRPr="00844F0C">
              <w:rPr>
                <w:sz w:val="24"/>
                <w:szCs w:val="24"/>
              </w:rPr>
              <w:t>21</w:t>
            </w:r>
            <w:r w:rsidRPr="00844F0C">
              <w:rPr>
                <w:sz w:val="24"/>
                <w:szCs w:val="24"/>
              </w:rPr>
              <w:t>,</w:t>
            </w:r>
            <w:r w:rsidR="00844F0C" w:rsidRPr="00844F0C">
              <w:rPr>
                <w:sz w:val="24"/>
                <w:szCs w:val="24"/>
              </w:rPr>
              <w:t>829</w:t>
            </w:r>
            <w:r w:rsidRPr="00844F0C">
              <w:rPr>
                <w:sz w:val="24"/>
                <w:szCs w:val="24"/>
                <w:cs/>
              </w:rPr>
              <w:t>)</w:t>
            </w:r>
          </w:p>
        </w:tc>
        <w:tc>
          <w:tcPr>
            <w:tcW w:w="1101" w:type="dxa"/>
            <w:vAlign w:val="bottom"/>
          </w:tcPr>
          <w:p w14:paraId="216AB7C7" w14:textId="77777777" w:rsidR="005E5193" w:rsidRDefault="00F36FBE">
            <w:pPr>
              <w:pBdr>
                <w:bottom w:val="single" w:sz="4" w:space="1" w:color="auto"/>
              </w:pBdr>
              <w:tabs>
                <w:tab w:val="decimal" w:pos="917"/>
              </w:tabs>
              <w:spacing w:before="40" w:after="40" w:line="216" w:lineRule="auto"/>
              <w:ind w:right="-32"/>
              <w:jc w:val="right"/>
              <w:rPr>
                <w:sz w:val="24"/>
                <w:szCs w:val="24"/>
              </w:rPr>
            </w:pPr>
            <w:r>
              <w:rPr>
                <w:sz w:val="24"/>
                <w:szCs w:val="24"/>
                <w:cs/>
              </w:rPr>
              <w:t>(</w:t>
            </w:r>
            <w:r>
              <w:rPr>
                <w:sz w:val="24"/>
                <w:szCs w:val="24"/>
              </w:rPr>
              <w:t>9,330</w:t>
            </w:r>
            <w:r>
              <w:rPr>
                <w:sz w:val="24"/>
                <w:szCs w:val="24"/>
                <w:cs/>
              </w:rPr>
              <w:t>)</w:t>
            </w:r>
          </w:p>
        </w:tc>
        <w:tc>
          <w:tcPr>
            <w:tcW w:w="1101" w:type="dxa"/>
            <w:vAlign w:val="bottom"/>
          </w:tcPr>
          <w:p w14:paraId="16190125" w14:textId="77777777" w:rsidR="005E5193" w:rsidRDefault="005E5193">
            <w:pPr>
              <w:tabs>
                <w:tab w:val="decimal" w:pos="558"/>
              </w:tabs>
              <w:spacing w:before="40" w:after="40" w:line="216" w:lineRule="auto"/>
              <w:ind w:left="-108"/>
              <w:rPr>
                <w:sz w:val="24"/>
                <w:szCs w:val="24"/>
              </w:rPr>
            </w:pPr>
          </w:p>
        </w:tc>
        <w:tc>
          <w:tcPr>
            <w:tcW w:w="1101" w:type="dxa"/>
            <w:vAlign w:val="bottom"/>
          </w:tcPr>
          <w:p w14:paraId="584DB697" w14:textId="77777777" w:rsidR="005E5193" w:rsidRDefault="005E5193">
            <w:pPr>
              <w:tabs>
                <w:tab w:val="decimal" w:pos="591"/>
              </w:tabs>
              <w:spacing w:before="40" w:after="40" w:line="216" w:lineRule="auto"/>
              <w:ind w:left="-108"/>
              <w:rPr>
                <w:sz w:val="24"/>
                <w:szCs w:val="24"/>
              </w:rPr>
            </w:pPr>
          </w:p>
        </w:tc>
      </w:tr>
      <w:tr w:rsidR="005E5193" w14:paraId="61ADE980" w14:textId="77777777">
        <w:trPr>
          <w:trHeight w:hRule="exact" w:val="397"/>
        </w:trPr>
        <w:tc>
          <w:tcPr>
            <w:tcW w:w="2172" w:type="dxa"/>
            <w:vAlign w:val="center"/>
          </w:tcPr>
          <w:p w14:paraId="3C20B876" w14:textId="77777777" w:rsidR="005E5193" w:rsidRDefault="00F36FBE">
            <w:pPr>
              <w:spacing w:before="40" w:after="40" w:line="216" w:lineRule="auto"/>
              <w:ind w:left="67" w:right="-139"/>
              <w:rPr>
                <w:b/>
                <w:bCs/>
                <w:sz w:val="24"/>
                <w:szCs w:val="24"/>
              </w:rPr>
            </w:pPr>
            <w:r>
              <w:rPr>
                <w:b/>
                <w:bCs/>
                <w:sz w:val="24"/>
                <w:szCs w:val="24"/>
                <w:cs/>
              </w:rPr>
              <w:t>สุทธิ</w:t>
            </w:r>
          </w:p>
        </w:tc>
        <w:tc>
          <w:tcPr>
            <w:tcW w:w="724" w:type="dxa"/>
          </w:tcPr>
          <w:p w14:paraId="4E516760" w14:textId="77777777" w:rsidR="005E5193" w:rsidRDefault="005E5193">
            <w:pPr>
              <w:tabs>
                <w:tab w:val="decimal" w:pos="-49"/>
                <w:tab w:val="left" w:pos="376"/>
              </w:tabs>
              <w:spacing w:before="40" w:after="40" w:line="216" w:lineRule="auto"/>
              <w:ind w:left="42" w:right="-108" w:hanging="42"/>
              <w:jc w:val="right"/>
              <w:rPr>
                <w:b/>
                <w:bCs/>
                <w:sz w:val="24"/>
                <w:szCs w:val="24"/>
              </w:rPr>
            </w:pPr>
          </w:p>
        </w:tc>
        <w:tc>
          <w:tcPr>
            <w:tcW w:w="725" w:type="dxa"/>
          </w:tcPr>
          <w:p w14:paraId="23F7A5EB" w14:textId="77777777" w:rsidR="005E5193" w:rsidRDefault="005E5193">
            <w:pPr>
              <w:tabs>
                <w:tab w:val="decimal" w:pos="-49"/>
                <w:tab w:val="left" w:pos="376"/>
              </w:tabs>
              <w:spacing w:before="40" w:after="40" w:line="216" w:lineRule="auto"/>
              <w:ind w:left="42" w:right="-108" w:hanging="42"/>
              <w:jc w:val="right"/>
              <w:rPr>
                <w:b/>
                <w:bCs/>
                <w:sz w:val="24"/>
                <w:szCs w:val="24"/>
              </w:rPr>
            </w:pPr>
          </w:p>
        </w:tc>
        <w:tc>
          <w:tcPr>
            <w:tcW w:w="724" w:type="dxa"/>
          </w:tcPr>
          <w:p w14:paraId="6EA4EC41" w14:textId="77777777" w:rsidR="005E5193" w:rsidRDefault="005E5193">
            <w:pPr>
              <w:tabs>
                <w:tab w:val="decimal" w:pos="-49"/>
                <w:tab w:val="left" w:pos="376"/>
              </w:tabs>
              <w:spacing w:before="40" w:after="40" w:line="216" w:lineRule="auto"/>
              <w:ind w:left="42" w:right="-108" w:hanging="42"/>
              <w:jc w:val="right"/>
              <w:rPr>
                <w:b/>
                <w:bCs/>
                <w:sz w:val="24"/>
                <w:szCs w:val="24"/>
              </w:rPr>
            </w:pPr>
          </w:p>
        </w:tc>
        <w:tc>
          <w:tcPr>
            <w:tcW w:w="725" w:type="dxa"/>
          </w:tcPr>
          <w:p w14:paraId="4808692E" w14:textId="77777777" w:rsidR="005E5193" w:rsidRDefault="005E5193">
            <w:pPr>
              <w:tabs>
                <w:tab w:val="decimal" w:pos="-49"/>
                <w:tab w:val="left" w:pos="376"/>
              </w:tabs>
              <w:spacing w:before="40" w:after="40" w:line="216" w:lineRule="auto"/>
              <w:ind w:left="42" w:right="-108" w:hanging="42"/>
              <w:jc w:val="right"/>
              <w:rPr>
                <w:b/>
                <w:bCs/>
                <w:sz w:val="24"/>
                <w:szCs w:val="24"/>
              </w:rPr>
            </w:pPr>
          </w:p>
        </w:tc>
        <w:tc>
          <w:tcPr>
            <w:tcW w:w="1101" w:type="dxa"/>
            <w:vAlign w:val="center"/>
          </w:tcPr>
          <w:p w14:paraId="05B7F563" w14:textId="54E44B8C" w:rsidR="005E5193" w:rsidRPr="00844F0C" w:rsidRDefault="00844F0C">
            <w:pPr>
              <w:pBdr>
                <w:bottom w:val="double" w:sz="4" w:space="1" w:color="auto"/>
              </w:pBdr>
              <w:spacing w:before="40" w:after="40" w:line="216" w:lineRule="auto"/>
              <w:ind w:right="-32"/>
              <w:jc w:val="right"/>
              <w:rPr>
                <w:b/>
                <w:bCs/>
                <w:sz w:val="24"/>
                <w:szCs w:val="24"/>
              </w:rPr>
            </w:pPr>
            <w:r w:rsidRPr="00844F0C">
              <w:rPr>
                <w:b/>
                <w:bCs/>
                <w:sz w:val="24"/>
                <w:szCs w:val="24"/>
              </w:rPr>
              <w:t>38</w:t>
            </w:r>
            <w:r w:rsidR="00F36FBE" w:rsidRPr="00844F0C">
              <w:rPr>
                <w:b/>
                <w:bCs/>
                <w:sz w:val="24"/>
                <w:szCs w:val="24"/>
              </w:rPr>
              <w:t>,</w:t>
            </w:r>
            <w:r w:rsidRPr="00844F0C">
              <w:rPr>
                <w:b/>
                <w:bCs/>
                <w:sz w:val="24"/>
                <w:szCs w:val="24"/>
              </w:rPr>
              <w:t>668</w:t>
            </w:r>
          </w:p>
        </w:tc>
        <w:tc>
          <w:tcPr>
            <w:tcW w:w="1101" w:type="dxa"/>
            <w:vAlign w:val="center"/>
          </w:tcPr>
          <w:p w14:paraId="7D4D8B1D" w14:textId="77777777" w:rsidR="005E5193" w:rsidRDefault="00F36FBE">
            <w:pPr>
              <w:pBdr>
                <w:bottom w:val="double" w:sz="4" w:space="1" w:color="auto"/>
              </w:pBdr>
              <w:spacing w:before="40" w:after="40" w:line="216" w:lineRule="auto"/>
              <w:ind w:right="-32"/>
              <w:jc w:val="right"/>
              <w:rPr>
                <w:b/>
                <w:bCs/>
                <w:sz w:val="24"/>
                <w:szCs w:val="24"/>
                <w:cs/>
              </w:rPr>
            </w:pPr>
            <w:r>
              <w:rPr>
                <w:b/>
                <w:bCs/>
                <w:sz w:val="24"/>
                <w:szCs w:val="24"/>
              </w:rPr>
              <w:fldChar w:fldCharType="begin"/>
            </w:r>
            <w:r>
              <w:rPr>
                <w:b/>
                <w:bCs/>
                <w:sz w:val="24"/>
                <w:szCs w:val="24"/>
                <w:cs/>
              </w:rPr>
              <w:instrText xml:space="preserve"> =</w:instrText>
            </w:r>
            <w:r>
              <w:rPr>
                <w:b/>
                <w:bCs/>
                <w:sz w:val="24"/>
                <w:szCs w:val="24"/>
              </w:rPr>
              <w:instrText>SUM</w:instrText>
            </w:r>
            <w:r>
              <w:rPr>
                <w:b/>
                <w:bCs/>
                <w:sz w:val="24"/>
                <w:szCs w:val="24"/>
                <w:cs/>
              </w:rPr>
              <w:instrText>(</w:instrText>
            </w:r>
            <w:r>
              <w:rPr>
                <w:b/>
                <w:bCs/>
                <w:sz w:val="24"/>
                <w:szCs w:val="24"/>
              </w:rPr>
              <w:instrText>g5</w:instrText>
            </w:r>
            <w:r>
              <w:rPr>
                <w:b/>
                <w:bCs/>
                <w:sz w:val="24"/>
                <w:szCs w:val="24"/>
                <w:cs/>
              </w:rPr>
              <w:instrText>:</w:instrText>
            </w:r>
            <w:r>
              <w:rPr>
                <w:b/>
                <w:bCs/>
                <w:sz w:val="24"/>
                <w:szCs w:val="24"/>
              </w:rPr>
              <w:instrText>g7</w:instrText>
            </w:r>
            <w:r>
              <w:rPr>
                <w:b/>
                <w:bCs/>
                <w:sz w:val="24"/>
                <w:szCs w:val="24"/>
                <w:cs/>
              </w:rPr>
              <w:instrText xml:space="preserve">) </w:instrText>
            </w:r>
            <w:r>
              <w:rPr>
                <w:b/>
                <w:bCs/>
                <w:sz w:val="24"/>
                <w:szCs w:val="24"/>
              </w:rPr>
              <w:instrText xml:space="preserve">\# </w:instrText>
            </w:r>
            <w:r>
              <w:rPr>
                <w:b/>
                <w:bCs/>
                <w:sz w:val="24"/>
                <w:szCs w:val="24"/>
                <w:cs/>
              </w:rPr>
              <w:instrText>"</w:instrText>
            </w:r>
            <w:r>
              <w:rPr>
                <w:b/>
                <w:bCs/>
                <w:sz w:val="24"/>
                <w:szCs w:val="24"/>
              </w:rPr>
              <w:instrText>#,##0</w:instrText>
            </w:r>
            <w:r>
              <w:rPr>
                <w:b/>
                <w:bCs/>
                <w:sz w:val="24"/>
                <w:szCs w:val="24"/>
                <w:cs/>
              </w:rPr>
              <w:instrText xml:space="preserve">" </w:instrText>
            </w:r>
            <w:r>
              <w:rPr>
                <w:b/>
                <w:bCs/>
                <w:sz w:val="24"/>
                <w:szCs w:val="24"/>
              </w:rPr>
              <w:fldChar w:fldCharType="separate"/>
            </w:r>
            <w:r>
              <w:rPr>
                <w:b/>
                <w:bCs/>
                <w:noProof/>
                <w:sz w:val="24"/>
                <w:szCs w:val="24"/>
              </w:rPr>
              <w:t>51,167</w:t>
            </w:r>
            <w:r>
              <w:rPr>
                <w:b/>
                <w:bCs/>
                <w:sz w:val="24"/>
                <w:szCs w:val="24"/>
              </w:rPr>
              <w:fldChar w:fldCharType="end"/>
            </w:r>
          </w:p>
        </w:tc>
        <w:tc>
          <w:tcPr>
            <w:tcW w:w="1101" w:type="dxa"/>
            <w:vAlign w:val="center"/>
          </w:tcPr>
          <w:p w14:paraId="22DEC190" w14:textId="77777777" w:rsidR="005E5193" w:rsidRDefault="005E5193">
            <w:pPr>
              <w:tabs>
                <w:tab w:val="decimal" w:pos="558"/>
              </w:tabs>
              <w:spacing w:before="40" w:after="40" w:line="216" w:lineRule="auto"/>
              <w:ind w:left="-108"/>
              <w:rPr>
                <w:b/>
                <w:bCs/>
                <w:sz w:val="24"/>
                <w:szCs w:val="24"/>
                <w:cs/>
              </w:rPr>
            </w:pPr>
          </w:p>
        </w:tc>
        <w:tc>
          <w:tcPr>
            <w:tcW w:w="1101" w:type="dxa"/>
            <w:vAlign w:val="center"/>
          </w:tcPr>
          <w:p w14:paraId="56B465B0" w14:textId="77777777" w:rsidR="005E5193" w:rsidRDefault="005E5193">
            <w:pPr>
              <w:spacing w:before="40" w:after="40" w:line="216" w:lineRule="auto"/>
              <w:ind w:left="-118"/>
              <w:jc w:val="right"/>
              <w:rPr>
                <w:b/>
                <w:bCs/>
                <w:sz w:val="24"/>
                <w:szCs w:val="24"/>
                <w:cs/>
              </w:rPr>
            </w:pPr>
          </w:p>
        </w:tc>
      </w:tr>
    </w:tbl>
    <w:p w14:paraId="67E3C829" w14:textId="5B2350F9" w:rsidR="005E5193" w:rsidRDefault="00F36FBE">
      <w:pPr>
        <w:tabs>
          <w:tab w:val="decimal" w:pos="7380"/>
          <w:tab w:val="center" w:pos="8460"/>
        </w:tabs>
        <w:spacing w:before="120" w:line="216" w:lineRule="auto"/>
        <w:ind w:left="567"/>
        <w:jc w:val="thaiDistribute"/>
        <w:rPr>
          <w:sz w:val="30"/>
          <w:szCs w:val="30"/>
        </w:rPr>
      </w:pPr>
      <w:r>
        <w:rPr>
          <w:rFonts w:hint="cs"/>
          <w:sz w:val="30"/>
          <w:szCs w:val="30"/>
          <w:cs/>
        </w:rPr>
        <w:t xml:space="preserve">ตามมติที่ประชุมคณะกรรมการบริษัท ครั้งที่ </w:t>
      </w:r>
      <w:r>
        <w:rPr>
          <w:sz w:val="30"/>
          <w:szCs w:val="30"/>
        </w:rPr>
        <w:t>6</w:t>
      </w:r>
      <w:r>
        <w:rPr>
          <w:rFonts w:hint="cs"/>
          <w:sz w:val="30"/>
          <w:szCs w:val="30"/>
          <w:cs/>
        </w:rPr>
        <w:t>/</w:t>
      </w:r>
      <w:r>
        <w:rPr>
          <w:sz w:val="30"/>
          <w:szCs w:val="30"/>
        </w:rPr>
        <w:t>2564</w:t>
      </w:r>
      <w:r>
        <w:rPr>
          <w:rFonts w:hint="cs"/>
          <w:sz w:val="30"/>
          <w:szCs w:val="30"/>
          <w:cs/>
        </w:rPr>
        <w:t xml:space="preserve"> เมื่อวันที่ </w:t>
      </w:r>
      <w:r>
        <w:rPr>
          <w:sz w:val="30"/>
          <w:szCs w:val="30"/>
        </w:rPr>
        <w:t>21</w:t>
      </w:r>
      <w:r>
        <w:rPr>
          <w:rFonts w:hint="cs"/>
          <w:sz w:val="30"/>
          <w:szCs w:val="30"/>
          <w:cs/>
        </w:rPr>
        <w:t xml:space="preserve"> ธันวาคม </w:t>
      </w:r>
      <w:r>
        <w:rPr>
          <w:sz w:val="30"/>
          <w:szCs w:val="30"/>
        </w:rPr>
        <w:t>2564</w:t>
      </w:r>
      <w:r>
        <w:rPr>
          <w:rFonts w:hint="cs"/>
          <w:sz w:val="30"/>
          <w:szCs w:val="30"/>
          <w:cs/>
        </w:rPr>
        <w:t xml:space="preserve"> ได้มีมติอนุมัติการจัดตั้งบริษัท ทีพีซีเอ็กซ์ จำกัด (</w:t>
      </w:r>
      <w:r>
        <w:rPr>
          <w:sz w:val="30"/>
          <w:szCs w:val="30"/>
        </w:rPr>
        <w:t>TPCX</w:t>
      </w:r>
      <w:r>
        <w:rPr>
          <w:rFonts w:hint="cs"/>
          <w:sz w:val="30"/>
          <w:szCs w:val="30"/>
          <w:cs/>
        </w:rPr>
        <w:t>) โดยบริษัทฯ</w:t>
      </w:r>
      <w:r w:rsidR="00FE0FF8">
        <w:rPr>
          <w:rFonts w:hint="cs"/>
          <w:sz w:val="30"/>
          <w:szCs w:val="30"/>
          <w:cs/>
        </w:rPr>
        <w:t xml:space="preserve"> </w:t>
      </w:r>
      <w:r>
        <w:rPr>
          <w:rFonts w:hint="cs"/>
          <w:sz w:val="30"/>
          <w:szCs w:val="30"/>
          <w:cs/>
        </w:rPr>
        <w:t xml:space="preserve">ถือหุ้นในสัดส่วนร้อยละ </w:t>
      </w:r>
      <w:r>
        <w:rPr>
          <w:sz w:val="30"/>
          <w:szCs w:val="30"/>
        </w:rPr>
        <w:t>70</w:t>
      </w:r>
      <w:r>
        <w:rPr>
          <w:rFonts w:hint="cs"/>
          <w:sz w:val="30"/>
          <w:szCs w:val="30"/>
          <w:cs/>
        </w:rPr>
        <w:t xml:space="preserve"> ต่อทุนจดทะเบียน </w:t>
      </w:r>
      <w:r>
        <w:rPr>
          <w:sz w:val="30"/>
          <w:szCs w:val="30"/>
        </w:rPr>
        <w:t>50</w:t>
      </w:r>
      <w:r>
        <w:rPr>
          <w:rFonts w:hint="cs"/>
          <w:sz w:val="30"/>
          <w:szCs w:val="30"/>
          <w:cs/>
        </w:rPr>
        <w:t xml:space="preserve"> ล้านบาท ทั้งนี้ </w:t>
      </w:r>
      <w:r>
        <w:rPr>
          <w:sz w:val="30"/>
          <w:szCs w:val="30"/>
        </w:rPr>
        <w:t xml:space="preserve">TPCX </w:t>
      </w:r>
      <w:r>
        <w:rPr>
          <w:rFonts w:hint="cs"/>
          <w:sz w:val="30"/>
          <w:szCs w:val="30"/>
          <w:cs/>
        </w:rPr>
        <w:t xml:space="preserve">ได้ดำเนินการจดทะเบียนจัดตั้งบริษัทกับกระทรวงพาณิชย์เมื่อวันที่ </w:t>
      </w:r>
      <w:r>
        <w:rPr>
          <w:sz w:val="30"/>
          <w:szCs w:val="30"/>
        </w:rPr>
        <w:t>23</w:t>
      </w:r>
      <w:r>
        <w:rPr>
          <w:rFonts w:hint="cs"/>
          <w:sz w:val="30"/>
          <w:szCs w:val="30"/>
          <w:cs/>
        </w:rPr>
        <w:t xml:space="preserve"> ธันวาคม </w:t>
      </w:r>
      <w:r>
        <w:rPr>
          <w:sz w:val="30"/>
          <w:szCs w:val="30"/>
        </w:rPr>
        <w:t>2564</w:t>
      </w:r>
    </w:p>
    <w:p w14:paraId="2882C5FB" w14:textId="77777777" w:rsidR="005E5193" w:rsidRDefault="00F36FBE">
      <w:pPr>
        <w:pStyle w:val="ListParagraph"/>
        <w:numPr>
          <w:ilvl w:val="0"/>
          <w:numId w:val="29"/>
        </w:numPr>
        <w:spacing w:before="240" w:line="216" w:lineRule="auto"/>
        <w:ind w:left="567" w:hanging="567"/>
        <w:contextualSpacing w:val="0"/>
        <w:jc w:val="thaiDistribute"/>
        <w:rPr>
          <w:b/>
          <w:bCs/>
          <w:sz w:val="30"/>
          <w:szCs w:val="30"/>
        </w:rPr>
      </w:pPr>
      <w:r>
        <w:rPr>
          <w:rFonts w:hint="cs"/>
          <w:b/>
          <w:bCs/>
          <w:sz w:val="30"/>
          <w:szCs w:val="30"/>
          <w:cs/>
        </w:rPr>
        <w:t xml:space="preserve">อสังหาริมทรัพย์เพื่อการลงทุน </w:t>
      </w:r>
      <w:r>
        <w:rPr>
          <w:b/>
          <w:bCs/>
          <w:sz w:val="30"/>
          <w:szCs w:val="30"/>
          <w:cs/>
        </w:rPr>
        <w:t>-สุทธิ</w:t>
      </w:r>
    </w:p>
    <w:p w14:paraId="3BF1F60A" w14:textId="77777777" w:rsidR="005E5193" w:rsidRDefault="00F36FBE">
      <w:pPr>
        <w:tabs>
          <w:tab w:val="decimal" w:pos="7380"/>
          <w:tab w:val="center" w:pos="8460"/>
        </w:tabs>
        <w:spacing w:before="120" w:after="120" w:line="216" w:lineRule="auto"/>
        <w:ind w:left="567" w:right="-11"/>
        <w:jc w:val="thaiDistribute"/>
        <w:rPr>
          <w:sz w:val="30"/>
          <w:szCs w:val="30"/>
        </w:rPr>
      </w:pPr>
      <w:r>
        <w:rPr>
          <w:sz w:val="30"/>
          <w:szCs w:val="30"/>
          <w:cs/>
        </w:rPr>
        <w:t>รายการเปลี่ยนแปลงของบัญชี</w:t>
      </w:r>
      <w:r>
        <w:rPr>
          <w:rFonts w:hint="cs"/>
          <w:sz w:val="30"/>
          <w:szCs w:val="30"/>
          <w:cs/>
        </w:rPr>
        <w:t>อสังหาริมทรัพย์เพื่อการลงทุน</w:t>
      </w:r>
      <w:r>
        <w:rPr>
          <w:sz w:val="30"/>
          <w:szCs w:val="30"/>
          <w:cs/>
        </w:rPr>
        <w:t>สำหรับงวด</w:t>
      </w:r>
      <w:r>
        <w:rPr>
          <w:rFonts w:hint="cs"/>
          <w:sz w:val="30"/>
          <w:szCs w:val="30"/>
          <w:cs/>
        </w:rPr>
        <w:t>หกเ</w:t>
      </w:r>
      <w:r>
        <w:rPr>
          <w:sz w:val="30"/>
          <w:szCs w:val="30"/>
          <w:cs/>
        </w:rPr>
        <w:t>ดือนสิ้นสุดวันที่</w:t>
      </w:r>
      <w:r>
        <w:rPr>
          <w:rFonts w:hint="cs"/>
          <w:sz w:val="30"/>
          <w:szCs w:val="30"/>
          <w:cs/>
        </w:rPr>
        <w:t xml:space="preserve"> </w:t>
      </w:r>
      <w:r>
        <w:rPr>
          <w:rFonts w:hint="cs"/>
          <w:sz w:val="30"/>
          <w:szCs w:val="30"/>
        </w:rPr>
        <w:t>3</w:t>
      </w:r>
      <w:r>
        <w:rPr>
          <w:sz w:val="30"/>
          <w:szCs w:val="30"/>
        </w:rPr>
        <w:t>0</w:t>
      </w:r>
      <w:r>
        <w:rPr>
          <w:rFonts w:hint="cs"/>
          <w:sz w:val="30"/>
          <w:szCs w:val="30"/>
          <w:cs/>
        </w:rPr>
        <w:t xml:space="preserve"> มิถุนายน </w:t>
      </w:r>
      <w:r>
        <w:rPr>
          <w:rFonts w:hint="cs"/>
          <w:sz w:val="30"/>
          <w:szCs w:val="30"/>
        </w:rPr>
        <w:t>256</w:t>
      </w:r>
      <w:r>
        <w:rPr>
          <w:sz w:val="30"/>
          <w:szCs w:val="30"/>
          <w:lang w:val="en-GB"/>
        </w:rPr>
        <w:t>5</w:t>
      </w:r>
      <w:r>
        <w:rPr>
          <w:rFonts w:hint="cs"/>
          <w:sz w:val="30"/>
          <w:szCs w:val="30"/>
          <w:cs/>
          <w:lang w:val="en-GB"/>
        </w:rPr>
        <w:t xml:space="preserve"> </w:t>
      </w:r>
      <w:r>
        <w:rPr>
          <w:sz w:val="30"/>
          <w:szCs w:val="30"/>
          <w:cs/>
        </w:rPr>
        <w:t>สรุปได้ดังนี้</w:t>
      </w:r>
    </w:p>
    <w:tbl>
      <w:tblPr>
        <w:tblW w:w="9089" w:type="dxa"/>
        <w:tblInd w:w="108" w:type="dxa"/>
        <w:tblLayout w:type="fixed"/>
        <w:tblLook w:val="0000" w:firstRow="0" w:lastRow="0" w:firstColumn="0" w:lastColumn="0" w:noHBand="0" w:noVBand="0"/>
      </w:tblPr>
      <w:tblGrid>
        <w:gridCol w:w="6237"/>
        <w:gridCol w:w="743"/>
        <w:gridCol w:w="2109"/>
      </w:tblGrid>
      <w:tr w:rsidR="005E5193" w14:paraId="4F1D5D09" w14:textId="77777777">
        <w:trPr>
          <w:trHeight w:val="20"/>
        </w:trPr>
        <w:tc>
          <w:tcPr>
            <w:tcW w:w="6237" w:type="dxa"/>
            <w:shd w:val="clear" w:color="auto" w:fill="auto"/>
            <w:vAlign w:val="bottom"/>
          </w:tcPr>
          <w:p w14:paraId="4C78BEE4" w14:textId="77777777" w:rsidR="005E5193" w:rsidRDefault="005E5193">
            <w:pPr>
              <w:tabs>
                <w:tab w:val="left" w:pos="-2660"/>
                <w:tab w:val="left" w:pos="1134"/>
                <w:tab w:val="left" w:pos="1276"/>
                <w:tab w:val="center" w:pos="3402"/>
                <w:tab w:val="center" w:pos="4536"/>
                <w:tab w:val="center" w:pos="5670"/>
                <w:tab w:val="center" w:pos="6804"/>
                <w:tab w:val="right" w:pos="7655"/>
              </w:tabs>
              <w:spacing w:before="40" w:after="20" w:line="216" w:lineRule="auto"/>
              <w:ind w:left="459"/>
              <w:rPr>
                <w:sz w:val="30"/>
                <w:szCs w:val="30"/>
                <w:cs/>
              </w:rPr>
            </w:pPr>
          </w:p>
        </w:tc>
        <w:tc>
          <w:tcPr>
            <w:tcW w:w="743" w:type="dxa"/>
            <w:shd w:val="clear" w:color="auto" w:fill="auto"/>
            <w:vAlign w:val="bottom"/>
          </w:tcPr>
          <w:p w14:paraId="4F4001D3" w14:textId="77777777" w:rsidR="005E5193" w:rsidRDefault="005E5193">
            <w:pPr>
              <w:tabs>
                <w:tab w:val="decimal" w:pos="504"/>
                <w:tab w:val="right" w:pos="1275"/>
              </w:tabs>
              <w:spacing w:before="40" w:after="20" w:line="216" w:lineRule="auto"/>
              <w:ind w:right="-72"/>
              <w:jc w:val="center"/>
              <w:rPr>
                <w:sz w:val="30"/>
                <w:szCs w:val="30"/>
                <w:cs/>
              </w:rPr>
            </w:pPr>
          </w:p>
        </w:tc>
        <w:tc>
          <w:tcPr>
            <w:tcW w:w="2109" w:type="dxa"/>
            <w:shd w:val="clear" w:color="auto" w:fill="auto"/>
          </w:tcPr>
          <w:p w14:paraId="6592E30D" w14:textId="77777777" w:rsidR="005E5193" w:rsidRDefault="00F36FBE">
            <w:pPr>
              <w:spacing w:before="40" w:after="20" w:line="216" w:lineRule="auto"/>
              <w:ind w:right="17"/>
              <w:jc w:val="right"/>
              <w:rPr>
                <w:sz w:val="30"/>
                <w:szCs w:val="30"/>
                <w:cs/>
              </w:rPr>
            </w:pPr>
            <w:r>
              <w:rPr>
                <w:rFonts w:hint="cs"/>
                <w:b/>
                <w:bCs/>
                <w:sz w:val="30"/>
                <w:szCs w:val="30"/>
                <w:cs/>
              </w:rPr>
              <w:t xml:space="preserve">หน่วย </w:t>
            </w:r>
            <w:r>
              <w:rPr>
                <w:b/>
                <w:bCs/>
                <w:sz w:val="30"/>
                <w:szCs w:val="30"/>
                <w:cs/>
              </w:rPr>
              <w:t xml:space="preserve">: </w:t>
            </w:r>
            <w:r>
              <w:rPr>
                <w:rFonts w:hint="cs"/>
                <w:b/>
                <w:bCs/>
                <w:sz w:val="30"/>
                <w:szCs w:val="30"/>
                <w:cs/>
              </w:rPr>
              <w:t>พัน</w:t>
            </w:r>
            <w:r>
              <w:rPr>
                <w:b/>
                <w:bCs/>
                <w:sz w:val="30"/>
                <w:szCs w:val="30"/>
                <w:cs/>
              </w:rPr>
              <w:t>บา</w:t>
            </w:r>
            <w:r>
              <w:rPr>
                <w:rFonts w:hint="cs"/>
                <w:b/>
                <w:bCs/>
                <w:sz w:val="30"/>
                <w:szCs w:val="30"/>
                <w:cs/>
              </w:rPr>
              <w:t>ท</w:t>
            </w:r>
          </w:p>
        </w:tc>
      </w:tr>
      <w:tr w:rsidR="005E5193" w14:paraId="050570B9" w14:textId="77777777">
        <w:trPr>
          <w:trHeight w:val="20"/>
        </w:trPr>
        <w:tc>
          <w:tcPr>
            <w:tcW w:w="6237" w:type="dxa"/>
            <w:shd w:val="clear" w:color="auto" w:fill="auto"/>
            <w:vAlign w:val="bottom"/>
          </w:tcPr>
          <w:p w14:paraId="34871104" w14:textId="77777777" w:rsidR="005E5193" w:rsidRDefault="005E5193">
            <w:pPr>
              <w:tabs>
                <w:tab w:val="left" w:pos="-2660"/>
                <w:tab w:val="left" w:pos="1134"/>
                <w:tab w:val="left" w:pos="1276"/>
                <w:tab w:val="center" w:pos="3402"/>
                <w:tab w:val="center" w:pos="4536"/>
                <w:tab w:val="center" w:pos="5670"/>
                <w:tab w:val="center" w:pos="6804"/>
                <w:tab w:val="right" w:pos="7655"/>
              </w:tabs>
              <w:spacing w:before="40" w:after="20" w:line="216" w:lineRule="auto"/>
              <w:ind w:left="459"/>
              <w:rPr>
                <w:sz w:val="30"/>
                <w:szCs w:val="30"/>
                <w:cs/>
              </w:rPr>
            </w:pPr>
          </w:p>
        </w:tc>
        <w:tc>
          <w:tcPr>
            <w:tcW w:w="743" w:type="dxa"/>
            <w:shd w:val="clear" w:color="auto" w:fill="auto"/>
            <w:vAlign w:val="bottom"/>
          </w:tcPr>
          <w:p w14:paraId="3CA48BC3" w14:textId="77777777" w:rsidR="005E5193" w:rsidRDefault="005E5193">
            <w:pPr>
              <w:spacing w:before="40" w:after="20" w:line="216" w:lineRule="auto"/>
              <w:ind w:left="6" w:right="-24" w:hanging="6"/>
              <w:jc w:val="center"/>
              <w:rPr>
                <w:rFonts w:eastAsia="Times New Roman"/>
                <w:sz w:val="30"/>
                <w:szCs w:val="30"/>
              </w:rPr>
            </w:pPr>
          </w:p>
        </w:tc>
        <w:tc>
          <w:tcPr>
            <w:tcW w:w="2109" w:type="dxa"/>
            <w:shd w:val="clear" w:color="auto" w:fill="auto"/>
            <w:vAlign w:val="bottom"/>
          </w:tcPr>
          <w:p w14:paraId="0F92925B" w14:textId="77777777" w:rsidR="005E5193" w:rsidRDefault="00F36FBE">
            <w:pPr>
              <w:pBdr>
                <w:bottom w:val="single" w:sz="4" w:space="1" w:color="auto"/>
              </w:pBdr>
              <w:spacing w:before="40" w:after="20" w:line="216" w:lineRule="auto"/>
              <w:jc w:val="center"/>
              <w:rPr>
                <w:sz w:val="30"/>
                <w:szCs w:val="30"/>
              </w:rPr>
            </w:pPr>
            <w:r>
              <w:rPr>
                <w:sz w:val="30"/>
                <w:szCs w:val="30"/>
                <w:cs/>
              </w:rPr>
              <w:t>งบการเงิน</w:t>
            </w:r>
            <w:r>
              <w:rPr>
                <w:rFonts w:hint="cs"/>
                <w:sz w:val="30"/>
                <w:szCs w:val="30"/>
                <w:cs/>
              </w:rPr>
              <w:t>รวมและ</w:t>
            </w:r>
            <w:r>
              <w:rPr>
                <w:sz w:val="30"/>
                <w:szCs w:val="30"/>
                <w:cs/>
              </w:rPr>
              <w:t>งบการเงินเฉพาะ</w:t>
            </w:r>
            <w:r>
              <w:rPr>
                <w:rFonts w:hint="cs"/>
                <w:sz w:val="30"/>
                <w:szCs w:val="30"/>
                <w:cs/>
              </w:rPr>
              <w:t>กิจการ</w:t>
            </w:r>
          </w:p>
        </w:tc>
      </w:tr>
      <w:tr w:rsidR="005E5193" w14:paraId="28E4F540" w14:textId="77777777">
        <w:trPr>
          <w:trHeight w:val="20"/>
        </w:trPr>
        <w:tc>
          <w:tcPr>
            <w:tcW w:w="6237" w:type="dxa"/>
            <w:shd w:val="clear" w:color="auto" w:fill="auto"/>
          </w:tcPr>
          <w:p w14:paraId="3CC21D82" w14:textId="77777777" w:rsidR="005E5193" w:rsidRDefault="00F36FBE">
            <w:pPr>
              <w:spacing w:before="40" w:after="20" w:line="216" w:lineRule="auto"/>
              <w:ind w:left="459"/>
              <w:rPr>
                <w:sz w:val="30"/>
                <w:szCs w:val="30"/>
              </w:rPr>
            </w:pPr>
            <w:r>
              <w:rPr>
                <w:rFonts w:ascii="Angsana New" w:hAnsi="Angsana New"/>
                <w:sz w:val="30"/>
                <w:szCs w:val="30"/>
                <w:cs/>
              </w:rPr>
              <w:t>มูลค่าสุทธิตามบัญชี ณ</w:t>
            </w:r>
            <w:r>
              <w:rPr>
                <w:rFonts w:ascii="Angsana New" w:hAnsi="Angsana New" w:hint="cs"/>
                <w:sz w:val="30"/>
                <w:szCs w:val="30"/>
                <w:cs/>
              </w:rPr>
              <w:t xml:space="preserve"> วันที่ </w:t>
            </w:r>
            <w:r>
              <w:rPr>
                <w:bCs/>
                <w:sz w:val="30"/>
                <w:szCs w:val="30"/>
              </w:rPr>
              <w:t>1</w:t>
            </w:r>
            <w:r>
              <w:rPr>
                <w:rFonts w:hint="cs"/>
                <w:bCs/>
                <w:sz w:val="30"/>
                <w:szCs w:val="30"/>
                <w:cs/>
              </w:rPr>
              <w:t xml:space="preserve"> </w:t>
            </w:r>
            <w:r>
              <w:rPr>
                <w:rFonts w:hint="cs"/>
                <w:b/>
                <w:sz w:val="30"/>
                <w:szCs w:val="30"/>
                <w:cs/>
              </w:rPr>
              <w:t xml:space="preserve">มกราคม </w:t>
            </w:r>
            <w:r>
              <w:rPr>
                <w:rFonts w:hint="cs"/>
                <w:sz w:val="30"/>
                <w:szCs w:val="30"/>
              </w:rPr>
              <w:t>256</w:t>
            </w:r>
            <w:r>
              <w:rPr>
                <w:sz w:val="30"/>
                <w:szCs w:val="30"/>
              </w:rPr>
              <w:t>5</w:t>
            </w:r>
          </w:p>
        </w:tc>
        <w:tc>
          <w:tcPr>
            <w:tcW w:w="743" w:type="dxa"/>
            <w:shd w:val="clear" w:color="auto" w:fill="auto"/>
          </w:tcPr>
          <w:p w14:paraId="7DF2D5D2" w14:textId="77777777" w:rsidR="005E5193" w:rsidRDefault="005E5193">
            <w:pPr>
              <w:spacing w:before="40" w:after="20" w:line="216" w:lineRule="auto"/>
              <w:jc w:val="right"/>
              <w:rPr>
                <w:sz w:val="30"/>
                <w:szCs w:val="30"/>
              </w:rPr>
            </w:pPr>
          </w:p>
        </w:tc>
        <w:tc>
          <w:tcPr>
            <w:tcW w:w="2109" w:type="dxa"/>
            <w:shd w:val="clear" w:color="auto" w:fill="auto"/>
          </w:tcPr>
          <w:p w14:paraId="6801D212" w14:textId="77777777" w:rsidR="005E5193" w:rsidRPr="00844F0C" w:rsidRDefault="00F36FBE">
            <w:pPr>
              <w:spacing w:before="40" w:after="20" w:line="216" w:lineRule="auto"/>
              <w:ind w:right="17"/>
              <w:jc w:val="right"/>
              <w:rPr>
                <w:sz w:val="30"/>
                <w:szCs w:val="30"/>
              </w:rPr>
            </w:pPr>
            <w:r w:rsidRPr="00844F0C">
              <w:rPr>
                <w:sz w:val="30"/>
                <w:szCs w:val="30"/>
              </w:rPr>
              <w:t>67,688</w:t>
            </w:r>
          </w:p>
        </w:tc>
      </w:tr>
      <w:tr w:rsidR="005E5193" w14:paraId="54E5D6C9" w14:textId="77777777">
        <w:trPr>
          <w:trHeight w:val="20"/>
        </w:trPr>
        <w:tc>
          <w:tcPr>
            <w:tcW w:w="6237" w:type="dxa"/>
            <w:shd w:val="clear" w:color="auto" w:fill="auto"/>
          </w:tcPr>
          <w:p w14:paraId="72A163A0" w14:textId="77777777" w:rsidR="005E5193" w:rsidRDefault="00F36FBE">
            <w:pPr>
              <w:spacing w:before="40" w:after="20" w:line="216" w:lineRule="auto"/>
              <w:ind w:left="459"/>
              <w:rPr>
                <w:sz w:val="30"/>
                <w:szCs w:val="30"/>
                <w:cs/>
              </w:rPr>
            </w:pPr>
            <w:r>
              <w:rPr>
                <w:sz w:val="30"/>
                <w:szCs w:val="30"/>
                <w:cs/>
              </w:rPr>
              <w:t>ค่าเสื่อมราคาสำหรับงวด</w:t>
            </w:r>
          </w:p>
        </w:tc>
        <w:tc>
          <w:tcPr>
            <w:tcW w:w="743" w:type="dxa"/>
            <w:shd w:val="clear" w:color="auto" w:fill="auto"/>
          </w:tcPr>
          <w:p w14:paraId="3477E6FD" w14:textId="77777777" w:rsidR="005E5193" w:rsidRDefault="005E5193">
            <w:pPr>
              <w:spacing w:before="40" w:after="20" w:line="216" w:lineRule="auto"/>
              <w:jc w:val="right"/>
              <w:rPr>
                <w:sz w:val="30"/>
                <w:szCs w:val="30"/>
              </w:rPr>
            </w:pPr>
          </w:p>
        </w:tc>
        <w:tc>
          <w:tcPr>
            <w:tcW w:w="2109" w:type="dxa"/>
            <w:shd w:val="clear" w:color="auto" w:fill="auto"/>
          </w:tcPr>
          <w:p w14:paraId="76E5471B" w14:textId="77777777" w:rsidR="005E5193" w:rsidRPr="00844F0C" w:rsidRDefault="00F36FBE">
            <w:pPr>
              <w:pBdr>
                <w:bottom w:val="single" w:sz="4" w:space="1" w:color="auto"/>
              </w:pBdr>
              <w:tabs>
                <w:tab w:val="decimal" w:pos="1593"/>
              </w:tabs>
              <w:spacing w:before="40" w:after="20" w:line="216" w:lineRule="auto"/>
              <w:ind w:left="6" w:right="17" w:hanging="6"/>
              <w:rPr>
                <w:sz w:val="30"/>
                <w:szCs w:val="30"/>
              </w:rPr>
            </w:pPr>
            <w:r w:rsidRPr="00844F0C">
              <w:rPr>
                <w:sz w:val="30"/>
                <w:szCs w:val="30"/>
                <w:cs/>
              </w:rPr>
              <w:t>-</w:t>
            </w:r>
          </w:p>
        </w:tc>
      </w:tr>
      <w:tr w:rsidR="005E5193" w14:paraId="7F788709" w14:textId="77777777">
        <w:trPr>
          <w:trHeight w:val="20"/>
        </w:trPr>
        <w:tc>
          <w:tcPr>
            <w:tcW w:w="6237" w:type="dxa"/>
            <w:shd w:val="clear" w:color="auto" w:fill="auto"/>
          </w:tcPr>
          <w:p w14:paraId="106DC027" w14:textId="1F5D2EB2" w:rsidR="005E5193" w:rsidRDefault="00F36FBE">
            <w:pPr>
              <w:spacing w:before="40" w:after="20" w:line="216" w:lineRule="auto"/>
              <w:ind w:left="9" w:firstLine="450"/>
              <w:rPr>
                <w:sz w:val="30"/>
                <w:szCs w:val="30"/>
              </w:rPr>
            </w:pPr>
            <w:r>
              <w:rPr>
                <w:sz w:val="30"/>
                <w:szCs w:val="30"/>
                <w:cs/>
              </w:rPr>
              <w:t xml:space="preserve">มูลค่าสุทธิตามบัญชี ณ </w:t>
            </w:r>
            <w:r>
              <w:rPr>
                <w:rFonts w:ascii="Angsana New" w:hAnsi="Angsana New" w:hint="cs"/>
                <w:sz w:val="30"/>
                <w:szCs w:val="30"/>
                <w:cs/>
              </w:rPr>
              <w:t xml:space="preserve">วันที่ </w:t>
            </w:r>
            <w:r>
              <w:rPr>
                <w:sz w:val="30"/>
                <w:szCs w:val="30"/>
              </w:rPr>
              <w:t>3</w:t>
            </w:r>
            <w:r w:rsidR="00A51ACF">
              <w:rPr>
                <w:sz w:val="30"/>
                <w:szCs w:val="30"/>
              </w:rPr>
              <w:t>0</w:t>
            </w:r>
            <w:r>
              <w:rPr>
                <w:sz w:val="30"/>
                <w:szCs w:val="30"/>
                <w:cs/>
              </w:rPr>
              <w:t xml:space="preserve"> </w:t>
            </w:r>
            <w:r w:rsidR="00A51ACF">
              <w:rPr>
                <w:rFonts w:hint="cs"/>
                <w:sz w:val="30"/>
                <w:szCs w:val="30"/>
                <w:cs/>
              </w:rPr>
              <w:t>มิถุนายน</w:t>
            </w:r>
            <w:r>
              <w:rPr>
                <w:sz w:val="30"/>
                <w:szCs w:val="30"/>
                <w:cs/>
              </w:rPr>
              <w:t xml:space="preserve"> </w:t>
            </w:r>
            <w:r>
              <w:rPr>
                <w:sz w:val="30"/>
                <w:szCs w:val="30"/>
              </w:rPr>
              <w:t>2565</w:t>
            </w:r>
          </w:p>
        </w:tc>
        <w:tc>
          <w:tcPr>
            <w:tcW w:w="743" w:type="dxa"/>
            <w:shd w:val="clear" w:color="auto" w:fill="auto"/>
            <w:vAlign w:val="bottom"/>
          </w:tcPr>
          <w:p w14:paraId="5D71578E" w14:textId="77777777" w:rsidR="005E5193" w:rsidRDefault="005E5193">
            <w:pPr>
              <w:spacing w:before="40" w:after="20" w:line="216" w:lineRule="auto"/>
              <w:jc w:val="right"/>
              <w:rPr>
                <w:sz w:val="30"/>
                <w:szCs w:val="30"/>
              </w:rPr>
            </w:pPr>
          </w:p>
        </w:tc>
        <w:tc>
          <w:tcPr>
            <w:tcW w:w="2109" w:type="dxa"/>
            <w:shd w:val="clear" w:color="auto" w:fill="auto"/>
          </w:tcPr>
          <w:p w14:paraId="6038D60C" w14:textId="77777777" w:rsidR="005E5193" w:rsidRPr="00844F0C" w:rsidRDefault="00F36FBE">
            <w:pPr>
              <w:pBdr>
                <w:bottom w:val="double" w:sz="4" w:space="1" w:color="auto"/>
              </w:pBdr>
              <w:spacing w:before="40" w:after="20" w:line="216" w:lineRule="auto"/>
              <w:ind w:left="6" w:right="17" w:hanging="6"/>
              <w:jc w:val="right"/>
              <w:rPr>
                <w:sz w:val="30"/>
                <w:szCs w:val="30"/>
              </w:rPr>
            </w:pPr>
            <w:r w:rsidRPr="00844F0C">
              <w:rPr>
                <w:sz w:val="30"/>
                <w:szCs w:val="30"/>
              </w:rPr>
              <w:t>67,688</w:t>
            </w:r>
          </w:p>
        </w:tc>
      </w:tr>
    </w:tbl>
    <w:p w14:paraId="4DE16E10" w14:textId="77777777" w:rsidR="005E5193" w:rsidRDefault="00F36FBE">
      <w:pPr>
        <w:spacing w:before="120" w:line="216" w:lineRule="auto"/>
        <w:ind w:left="1077" w:hanging="516"/>
        <w:jc w:val="thaiDistribute"/>
        <w:rPr>
          <w:b/>
          <w:bCs/>
          <w:sz w:val="30"/>
          <w:szCs w:val="30"/>
        </w:rPr>
      </w:pPr>
      <w:r>
        <w:rPr>
          <w:rFonts w:hint="cs"/>
          <w:b/>
          <w:bCs/>
          <w:sz w:val="30"/>
          <w:szCs w:val="30"/>
          <w:cs/>
        </w:rPr>
        <w:t>ลำดับชั้นของมูลค่ายุติธรรมและเทคนิคการประเมินมูลค่ายุติธรรม</w:t>
      </w:r>
    </w:p>
    <w:p w14:paraId="5C483726" w14:textId="77777777" w:rsidR="005E5193" w:rsidRDefault="00F36FBE">
      <w:pPr>
        <w:widowControl w:val="0"/>
        <w:adjustRightInd w:val="0"/>
        <w:spacing w:before="60" w:line="216" w:lineRule="auto"/>
        <w:ind w:left="561" w:right="-19"/>
        <w:jc w:val="thaiDistribute"/>
        <w:textAlignment w:val="baseline"/>
        <w:rPr>
          <w:sz w:val="30"/>
          <w:szCs w:val="30"/>
        </w:rPr>
      </w:pPr>
      <w:r>
        <w:rPr>
          <w:rFonts w:hint="cs"/>
          <w:sz w:val="30"/>
          <w:szCs w:val="30"/>
          <w:cs/>
        </w:rPr>
        <w:t>การวัดมูลค่ายุติธรรมของที่ดิน อาคารและสิ่งปลูกสร้าง</w:t>
      </w:r>
      <w:r>
        <w:rPr>
          <w:sz w:val="30"/>
          <w:szCs w:val="30"/>
          <w:cs/>
        </w:rPr>
        <w:t xml:space="preserve"> ถูกจัดลำดับชั้นการวัดมูลค่ายุติธรรม อยู่ในระดับที่ </w:t>
      </w:r>
      <w:r>
        <w:rPr>
          <w:sz w:val="30"/>
          <w:szCs w:val="30"/>
        </w:rPr>
        <w:t xml:space="preserve">2 </w:t>
      </w:r>
      <w:r>
        <w:rPr>
          <w:rFonts w:hint="cs"/>
          <w:sz w:val="30"/>
          <w:szCs w:val="30"/>
          <w:cs/>
        </w:rPr>
        <w:t>จากเกณฑ์ข้อมูลที่นำมาซึ่งใช้เทคนิควิธีเปรียบเทียบกับข้อมูลตลาดใน</w:t>
      </w:r>
      <w:r>
        <w:rPr>
          <w:sz w:val="30"/>
          <w:szCs w:val="30"/>
          <w:cs/>
        </w:rPr>
        <w:t>การประเมินมูลค่ายุติธรรม</w:t>
      </w:r>
    </w:p>
    <w:p w14:paraId="597896C1" w14:textId="77777777" w:rsidR="005E5193" w:rsidRDefault="005E5193">
      <w:pPr>
        <w:widowControl w:val="0"/>
        <w:adjustRightInd w:val="0"/>
        <w:spacing w:before="60" w:line="216" w:lineRule="auto"/>
        <w:ind w:left="561" w:right="-19"/>
        <w:jc w:val="thaiDistribute"/>
        <w:textAlignment w:val="baseline"/>
        <w:rPr>
          <w:sz w:val="30"/>
          <w:szCs w:val="30"/>
        </w:rPr>
      </w:pPr>
    </w:p>
    <w:p w14:paraId="023C3DD0" w14:textId="77777777" w:rsidR="005E5193" w:rsidRDefault="005E5193">
      <w:pPr>
        <w:widowControl w:val="0"/>
        <w:adjustRightInd w:val="0"/>
        <w:spacing w:before="60" w:line="216" w:lineRule="auto"/>
        <w:ind w:left="561" w:right="-19"/>
        <w:jc w:val="thaiDistribute"/>
        <w:textAlignment w:val="baseline"/>
        <w:rPr>
          <w:sz w:val="30"/>
          <w:szCs w:val="30"/>
        </w:rPr>
      </w:pPr>
    </w:p>
    <w:p w14:paraId="5C1C03EA" w14:textId="77777777" w:rsidR="005E5193" w:rsidRDefault="005E5193">
      <w:pPr>
        <w:widowControl w:val="0"/>
        <w:adjustRightInd w:val="0"/>
        <w:spacing w:before="60" w:line="216" w:lineRule="auto"/>
        <w:ind w:left="561" w:right="-19"/>
        <w:jc w:val="thaiDistribute"/>
        <w:textAlignment w:val="baseline"/>
        <w:rPr>
          <w:sz w:val="30"/>
          <w:szCs w:val="30"/>
        </w:rPr>
      </w:pPr>
    </w:p>
    <w:p w14:paraId="39CF206C" w14:textId="77777777" w:rsidR="005E5193" w:rsidRDefault="005E5193">
      <w:pPr>
        <w:widowControl w:val="0"/>
        <w:adjustRightInd w:val="0"/>
        <w:spacing w:before="60" w:line="216" w:lineRule="auto"/>
        <w:ind w:left="561" w:right="-19"/>
        <w:jc w:val="thaiDistribute"/>
        <w:textAlignment w:val="baseline"/>
        <w:rPr>
          <w:sz w:val="30"/>
          <w:szCs w:val="30"/>
        </w:rPr>
      </w:pPr>
    </w:p>
    <w:p w14:paraId="5A1B95BE" w14:textId="77777777" w:rsidR="005E5193" w:rsidRDefault="005E5193">
      <w:pPr>
        <w:widowControl w:val="0"/>
        <w:adjustRightInd w:val="0"/>
        <w:spacing w:before="60" w:line="216" w:lineRule="auto"/>
        <w:ind w:left="561" w:right="-19"/>
        <w:jc w:val="thaiDistribute"/>
        <w:textAlignment w:val="baseline"/>
        <w:rPr>
          <w:sz w:val="30"/>
          <w:szCs w:val="30"/>
        </w:rPr>
      </w:pPr>
    </w:p>
    <w:p w14:paraId="6F4C70F0" w14:textId="77777777" w:rsidR="005E5193" w:rsidRDefault="005E5193">
      <w:pPr>
        <w:widowControl w:val="0"/>
        <w:adjustRightInd w:val="0"/>
        <w:spacing w:before="60" w:line="216" w:lineRule="auto"/>
        <w:ind w:left="561" w:right="-19"/>
        <w:jc w:val="thaiDistribute"/>
        <w:textAlignment w:val="baseline"/>
        <w:rPr>
          <w:sz w:val="30"/>
          <w:szCs w:val="30"/>
        </w:rPr>
      </w:pPr>
    </w:p>
    <w:p w14:paraId="62959C00" w14:textId="77777777" w:rsidR="005E5193" w:rsidRDefault="00F36FBE">
      <w:pPr>
        <w:pStyle w:val="ListParagraph"/>
        <w:numPr>
          <w:ilvl w:val="0"/>
          <w:numId w:val="29"/>
        </w:numPr>
        <w:spacing w:before="240" w:line="216" w:lineRule="auto"/>
        <w:ind w:left="567" w:hanging="567"/>
        <w:contextualSpacing w:val="0"/>
        <w:jc w:val="thaiDistribute"/>
        <w:rPr>
          <w:b/>
          <w:bCs/>
          <w:sz w:val="30"/>
          <w:szCs w:val="30"/>
        </w:rPr>
      </w:pPr>
      <w:r>
        <w:rPr>
          <w:b/>
          <w:bCs/>
          <w:sz w:val="30"/>
          <w:szCs w:val="30"/>
          <w:cs/>
        </w:rPr>
        <w:lastRenderedPageBreak/>
        <w:t>ที่ดิน อาคาร และอุปกรณ์-สุทธิ</w:t>
      </w:r>
    </w:p>
    <w:p w14:paraId="208E8CBC" w14:textId="77777777" w:rsidR="005E5193" w:rsidRDefault="00F36FBE">
      <w:pPr>
        <w:tabs>
          <w:tab w:val="decimal" w:pos="7380"/>
          <w:tab w:val="center" w:pos="8460"/>
        </w:tabs>
        <w:spacing w:before="120" w:line="216" w:lineRule="auto"/>
        <w:ind w:left="572" w:right="-11" w:hanging="544"/>
        <w:jc w:val="thaiDistribute"/>
        <w:rPr>
          <w:sz w:val="30"/>
          <w:szCs w:val="30"/>
        </w:rPr>
      </w:pPr>
      <w:r>
        <w:rPr>
          <w:rFonts w:hint="cs"/>
          <w:sz w:val="30"/>
          <w:szCs w:val="30"/>
        </w:rPr>
        <w:tab/>
      </w:r>
      <w:r>
        <w:rPr>
          <w:sz w:val="30"/>
          <w:szCs w:val="30"/>
          <w:cs/>
        </w:rPr>
        <w:t>รายการเปลี่ยนแปลงของบัญชีที่ดิน อาคารและอุปกรณ์สำหรับงวด</w:t>
      </w:r>
      <w:r>
        <w:rPr>
          <w:rFonts w:hint="cs"/>
          <w:sz w:val="30"/>
          <w:szCs w:val="30"/>
          <w:cs/>
        </w:rPr>
        <w:t>หก</w:t>
      </w:r>
      <w:r>
        <w:rPr>
          <w:sz w:val="30"/>
          <w:szCs w:val="30"/>
          <w:cs/>
        </w:rPr>
        <w:t xml:space="preserve">เดือนสิ้นสุดวันที่ </w:t>
      </w:r>
      <w:r>
        <w:rPr>
          <w:sz w:val="30"/>
          <w:szCs w:val="30"/>
        </w:rPr>
        <w:t>30</w:t>
      </w:r>
      <w:r>
        <w:rPr>
          <w:sz w:val="30"/>
          <w:szCs w:val="30"/>
          <w:cs/>
        </w:rPr>
        <w:t xml:space="preserve"> ม</w:t>
      </w:r>
      <w:r>
        <w:rPr>
          <w:rFonts w:hint="cs"/>
          <w:sz w:val="30"/>
          <w:szCs w:val="30"/>
          <w:cs/>
        </w:rPr>
        <w:t>ิถุนายน</w:t>
      </w:r>
      <w:r>
        <w:rPr>
          <w:sz w:val="30"/>
          <w:szCs w:val="30"/>
          <w:cs/>
        </w:rPr>
        <w:t xml:space="preserve"> </w:t>
      </w:r>
      <w:r>
        <w:rPr>
          <w:sz w:val="30"/>
          <w:szCs w:val="30"/>
        </w:rPr>
        <w:t>2565</w:t>
      </w:r>
      <w:r>
        <w:rPr>
          <w:sz w:val="30"/>
          <w:szCs w:val="30"/>
          <w:cs/>
        </w:rPr>
        <w:t xml:space="preserve"> สรุปได้ดังนี้</w:t>
      </w:r>
    </w:p>
    <w:tbl>
      <w:tblPr>
        <w:tblW w:w="8885" w:type="dxa"/>
        <w:tblInd w:w="284" w:type="dxa"/>
        <w:tblLayout w:type="fixed"/>
        <w:tblLook w:val="0000" w:firstRow="0" w:lastRow="0" w:firstColumn="0" w:lastColumn="0" w:noHBand="0" w:noVBand="0"/>
      </w:tblPr>
      <w:tblGrid>
        <w:gridCol w:w="4819"/>
        <w:gridCol w:w="1924"/>
        <w:gridCol w:w="2142"/>
      </w:tblGrid>
      <w:tr w:rsidR="005E5193" w14:paraId="3CB67A2C" w14:textId="77777777">
        <w:trPr>
          <w:trHeight w:val="20"/>
        </w:trPr>
        <w:tc>
          <w:tcPr>
            <w:tcW w:w="4819" w:type="dxa"/>
            <w:shd w:val="clear" w:color="auto" w:fill="auto"/>
            <w:vAlign w:val="bottom"/>
          </w:tcPr>
          <w:p w14:paraId="17B9CEE2" w14:textId="77777777" w:rsidR="005E5193" w:rsidRDefault="005E5193">
            <w:pPr>
              <w:tabs>
                <w:tab w:val="left" w:pos="-2660"/>
                <w:tab w:val="left" w:pos="1134"/>
                <w:tab w:val="left" w:pos="1276"/>
                <w:tab w:val="center" w:pos="3402"/>
                <w:tab w:val="center" w:pos="4536"/>
                <w:tab w:val="center" w:pos="5670"/>
                <w:tab w:val="center" w:pos="6804"/>
                <w:tab w:val="right" w:pos="7655"/>
              </w:tabs>
              <w:spacing w:before="20" w:after="20" w:line="216" w:lineRule="auto"/>
              <w:ind w:left="459"/>
              <w:rPr>
                <w:sz w:val="30"/>
                <w:szCs w:val="30"/>
                <w:cs/>
              </w:rPr>
            </w:pPr>
          </w:p>
        </w:tc>
        <w:tc>
          <w:tcPr>
            <w:tcW w:w="1924" w:type="dxa"/>
            <w:shd w:val="clear" w:color="auto" w:fill="auto"/>
            <w:vAlign w:val="bottom"/>
          </w:tcPr>
          <w:p w14:paraId="4E426B9F" w14:textId="77777777" w:rsidR="005E5193" w:rsidRDefault="005E5193">
            <w:pPr>
              <w:spacing w:before="20" w:after="20" w:line="216" w:lineRule="auto"/>
              <w:ind w:left="-22" w:right="-24" w:firstLine="22"/>
              <w:jc w:val="center"/>
              <w:rPr>
                <w:sz w:val="30"/>
                <w:szCs w:val="30"/>
                <w:cs/>
              </w:rPr>
            </w:pPr>
          </w:p>
        </w:tc>
        <w:tc>
          <w:tcPr>
            <w:tcW w:w="2142" w:type="dxa"/>
            <w:shd w:val="clear" w:color="auto" w:fill="auto"/>
            <w:vAlign w:val="bottom"/>
          </w:tcPr>
          <w:p w14:paraId="6527A374" w14:textId="77777777" w:rsidR="005E5193" w:rsidRDefault="00F36FBE">
            <w:pPr>
              <w:spacing w:before="20" w:after="20" w:line="216" w:lineRule="auto"/>
              <w:jc w:val="right"/>
              <w:rPr>
                <w:sz w:val="30"/>
                <w:szCs w:val="30"/>
                <w:cs/>
              </w:rPr>
            </w:pPr>
            <w:r>
              <w:rPr>
                <w:rFonts w:hint="cs"/>
                <w:b/>
                <w:bCs/>
                <w:sz w:val="30"/>
                <w:szCs w:val="30"/>
                <w:cs/>
              </w:rPr>
              <w:t xml:space="preserve">หน่วย </w:t>
            </w:r>
            <w:r>
              <w:rPr>
                <w:b/>
                <w:bCs/>
                <w:sz w:val="30"/>
                <w:szCs w:val="30"/>
                <w:cs/>
              </w:rPr>
              <w:t xml:space="preserve">: </w:t>
            </w:r>
            <w:r>
              <w:rPr>
                <w:rFonts w:hint="cs"/>
                <w:b/>
                <w:bCs/>
                <w:sz w:val="30"/>
                <w:szCs w:val="30"/>
                <w:cs/>
              </w:rPr>
              <w:t>พัน</w:t>
            </w:r>
            <w:r>
              <w:rPr>
                <w:b/>
                <w:bCs/>
                <w:sz w:val="30"/>
                <w:szCs w:val="30"/>
                <w:cs/>
              </w:rPr>
              <w:t>บา</w:t>
            </w:r>
            <w:r>
              <w:rPr>
                <w:rFonts w:hint="cs"/>
                <w:b/>
                <w:bCs/>
                <w:sz w:val="30"/>
                <w:szCs w:val="30"/>
                <w:cs/>
              </w:rPr>
              <w:t>ท</w:t>
            </w:r>
          </w:p>
        </w:tc>
      </w:tr>
      <w:tr w:rsidR="005E5193" w14:paraId="7ABBEE09" w14:textId="77777777">
        <w:trPr>
          <w:trHeight w:val="20"/>
        </w:trPr>
        <w:tc>
          <w:tcPr>
            <w:tcW w:w="4819" w:type="dxa"/>
            <w:shd w:val="clear" w:color="auto" w:fill="auto"/>
            <w:vAlign w:val="bottom"/>
          </w:tcPr>
          <w:p w14:paraId="3F79CC71" w14:textId="77777777" w:rsidR="005E5193" w:rsidRDefault="005E5193">
            <w:pPr>
              <w:tabs>
                <w:tab w:val="left" w:pos="-2660"/>
                <w:tab w:val="left" w:pos="1134"/>
                <w:tab w:val="left" w:pos="1276"/>
                <w:tab w:val="center" w:pos="3402"/>
                <w:tab w:val="center" w:pos="4536"/>
                <w:tab w:val="center" w:pos="5670"/>
                <w:tab w:val="center" w:pos="6804"/>
                <w:tab w:val="right" w:pos="7655"/>
              </w:tabs>
              <w:spacing w:before="20" w:after="20" w:line="216" w:lineRule="auto"/>
              <w:ind w:left="459"/>
              <w:rPr>
                <w:sz w:val="30"/>
                <w:szCs w:val="30"/>
                <w:cs/>
              </w:rPr>
            </w:pPr>
          </w:p>
        </w:tc>
        <w:tc>
          <w:tcPr>
            <w:tcW w:w="1924" w:type="dxa"/>
            <w:shd w:val="clear" w:color="auto" w:fill="auto"/>
            <w:vAlign w:val="bottom"/>
          </w:tcPr>
          <w:p w14:paraId="3EA4D874" w14:textId="77777777" w:rsidR="005E5193" w:rsidRDefault="00F36FBE">
            <w:pPr>
              <w:pBdr>
                <w:bottom w:val="single" w:sz="4" w:space="1" w:color="auto"/>
              </w:pBdr>
              <w:spacing w:before="20" w:after="20" w:line="216" w:lineRule="auto"/>
              <w:ind w:left="-22" w:right="-24" w:firstLine="22"/>
              <w:jc w:val="center"/>
              <w:rPr>
                <w:rFonts w:eastAsia="Times New Roman"/>
                <w:sz w:val="30"/>
                <w:szCs w:val="30"/>
              </w:rPr>
            </w:pPr>
            <w:r>
              <w:rPr>
                <w:sz w:val="30"/>
                <w:szCs w:val="30"/>
                <w:cs/>
              </w:rPr>
              <w:t>งบการเงิน</w:t>
            </w:r>
            <w:r>
              <w:rPr>
                <w:rFonts w:hint="cs"/>
                <w:sz w:val="30"/>
                <w:szCs w:val="30"/>
                <w:cs/>
              </w:rPr>
              <w:t>รวม</w:t>
            </w:r>
          </w:p>
        </w:tc>
        <w:tc>
          <w:tcPr>
            <w:tcW w:w="2142" w:type="dxa"/>
            <w:shd w:val="clear" w:color="auto" w:fill="auto"/>
            <w:vAlign w:val="bottom"/>
          </w:tcPr>
          <w:p w14:paraId="5510A5F8" w14:textId="77777777" w:rsidR="005E5193" w:rsidRDefault="00F36FBE">
            <w:pPr>
              <w:pBdr>
                <w:bottom w:val="single" w:sz="4" w:space="1" w:color="auto"/>
              </w:pBdr>
              <w:spacing w:before="20" w:after="20" w:line="216" w:lineRule="auto"/>
              <w:jc w:val="center"/>
              <w:rPr>
                <w:sz w:val="30"/>
                <w:szCs w:val="30"/>
              </w:rPr>
            </w:pPr>
            <w:r>
              <w:rPr>
                <w:sz w:val="30"/>
                <w:szCs w:val="30"/>
                <w:cs/>
              </w:rPr>
              <w:t>งบการเงินเฉพาะ</w:t>
            </w:r>
            <w:r>
              <w:rPr>
                <w:rFonts w:hint="cs"/>
                <w:sz w:val="30"/>
                <w:szCs w:val="30"/>
                <w:cs/>
              </w:rPr>
              <w:t>กิจการ</w:t>
            </w:r>
          </w:p>
        </w:tc>
      </w:tr>
      <w:tr w:rsidR="005E5193" w14:paraId="6B72DCA6" w14:textId="77777777">
        <w:trPr>
          <w:trHeight w:val="20"/>
        </w:trPr>
        <w:tc>
          <w:tcPr>
            <w:tcW w:w="4819" w:type="dxa"/>
            <w:shd w:val="clear" w:color="auto" w:fill="auto"/>
          </w:tcPr>
          <w:p w14:paraId="16A7D266" w14:textId="77777777" w:rsidR="005E5193" w:rsidRDefault="00F36FBE">
            <w:pPr>
              <w:spacing w:before="20" w:after="20" w:line="216" w:lineRule="auto"/>
              <w:ind w:left="154" w:firstLine="14"/>
              <w:rPr>
                <w:sz w:val="30"/>
                <w:szCs w:val="30"/>
              </w:rPr>
            </w:pPr>
            <w:r>
              <w:rPr>
                <w:rFonts w:ascii="Angsana New" w:hAnsi="Angsana New"/>
                <w:sz w:val="30"/>
                <w:szCs w:val="30"/>
                <w:cs/>
              </w:rPr>
              <w:t>มูลค่าสุทธิตามบัญชี ณ</w:t>
            </w:r>
            <w:r>
              <w:rPr>
                <w:rFonts w:ascii="Angsana New" w:hAnsi="Angsana New" w:hint="cs"/>
                <w:sz w:val="30"/>
                <w:szCs w:val="30"/>
                <w:cs/>
              </w:rPr>
              <w:t xml:space="preserve"> วันที่ </w:t>
            </w:r>
            <w:r>
              <w:rPr>
                <w:bCs/>
                <w:sz w:val="30"/>
                <w:szCs w:val="30"/>
              </w:rPr>
              <w:t>1</w:t>
            </w:r>
            <w:r>
              <w:rPr>
                <w:rFonts w:hint="cs"/>
                <w:bCs/>
                <w:sz w:val="30"/>
                <w:szCs w:val="30"/>
                <w:cs/>
              </w:rPr>
              <w:t xml:space="preserve"> </w:t>
            </w:r>
            <w:r>
              <w:rPr>
                <w:rFonts w:hint="cs"/>
                <w:b/>
                <w:sz w:val="30"/>
                <w:szCs w:val="30"/>
                <w:cs/>
              </w:rPr>
              <w:t xml:space="preserve">มกราคม </w:t>
            </w:r>
            <w:r>
              <w:rPr>
                <w:rFonts w:hint="cs"/>
                <w:sz w:val="30"/>
                <w:szCs w:val="30"/>
              </w:rPr>
              <w:t>256</w:t>
            </w:r>
            <w:r>
              <w:rPr>
                <w:sz w:val="30"/>
                <w:szCs w:val="30"/>
              </w:rPr>
              <w:t>5</w:t>
            </w:r>
          </w:p>
        </w:tc>
        <w:tc>
          <w:tcPr>
            <w:tcW w:w="1924" w:type="dxa"/>
            <w:shd w:val="clear" w:color="auto" w:fill="auto"/>
          </w:tcPr>
          <w:p w14:paraId="3F3F41BC" w14:textId="77777777" w:rsidR="005E5193" w:rsidRDefault="00F36FBE">
            <w:pPr>
              <w:spacing w:before="20" w:after="20" w:line="216" w:lineRule="auto"/>
              <w:ind w:left="-22" w:right="-24"/>
              <w:jc w:val="right"/>
              <w:rPr>
                <w:sz w:val="30"/>
                <w:szCs w:val="30"/>
              </w:rPr>
            </w:pPr>
            <w:r>
              <w:rPr>
                <w:sz w:val="30"/>
                <w:szCs w:val="30"/>
              </w:rPr>
              <w:fldChar w:fldCharType="begin"/>
            </w:r>
            <w:r>
              <w:rPr>
                <w:sz w:val="30"/>
                <w:szCs w:val="30"/>
                <w:cs/>
              </w:rPr>
              <w:instrText xml:space="preserve"> =</w:instrText>
            </w:r>
            <w:r>
              <w:rPr>
                <w:sz w:val="30"/>
                <w:szCs w:val="30"/>
              </w:rPr>
              <w:instrText xml:space="preserve">631774 \# </w:instrText>
            </w:r>
            <w:r>
              <w:rPr>
                <w:sz w:val="30"/>
                <w:szCs w:val="30"/>
                <w:cs/>
              </w:rPr>
              <w:instrText>"</w:instrText>
            </w:r>
            <w:r>
              <w:rPr>
                <w:sz w:val="30"/>
                <w:szCs w:val="30"/>
              </w:rPr>
              <w:instrText>#,##0</w:instrText>
            </w:r>
            <w:r>
              <w:rPr>
                <w:sz w:val="30"/>
                <w:szCs w:val="30"/>
                <w:cs/>
              </w:rPr>
              <w:instrText xml:space="preserve">" </w:instrText>
            </w:r>
            <w:r>
              <w:rPr>
                <w:sz w:val="30"/>
                <w:szCs w:val="30"/>
              </w:rPr>
              <w:fldChar w:fldCharType="separate"/>
            </w:r>
            <w:r>
              <w:rPr>
                <w:noProof/>
                <w:sz w:val="30"/>
                <w:szCs w:val="30"/>
              </w:rPr>
              <w:t>631,774</w:t>
            </w:r>
            <w:r>
              <w:rPr>
                <w:sz w:val="30"/>
                <w:szCs w:val="30"/>
              </w:rPr>
              <w:fldChar w:fldCharType="end"/>
            </w:r>
          </w:p>
        </w:tc>
        <w:tc>
          <w:tcPr>
            <w:tcW w:w="2142" w:type="dxa"/>
            <w:shd w:val="clear" w:color="auto" w:fill="auto"/>
          </w:tcPr>
          <w:p w14:paraId="78C9A95A" w14:textId="77777777" w:rsidR="005E5193" w:rsidRDefault="00F36FBE">
            <w:pPr>
              <w:spacing w:before="20" w:after="20" w:line="216" w:lineRule="auto"/>
              <w:ind w:left="-22" w:right="-24"/>
              <w:jc w:val="right"/>
              <w:rPr>
                <w:sz w:val="30"/>
                <w:szCs w:val="30"/>
              </w:rPr>
            </w:pPr>
            <w:r>
              <w:rPr>
                <w:sz w:val="30"/>
                <w:szCs w:val="30"/>
              </w:rPr>
              <w:fldChar w:fldCharType="begin"/>
            </w:r>
            <w:r>
              <w:rPr>
                <w:sz w:val="30"/>
                <w:szCs w:val="30"/>
                <w:cs/>
              </w:rPr>
              <w:instrText xml:space="preserve"> =</w:instrText>
            </w:r>
            <w:r>
              <w:rPr>
                <w:sz w:val="30"/>
                <w:szCs w:val="30"/>
              </w:rPr>
              <w:instrText xml:space="preserve">624442 \# </w:instrText>
            </w:r>
            <w:r>
              <w:rPr>
                <w:sz w:val="30"/>
                <w:szCs w:val="30"/>
                <w:cs/>
              </w:rPr>
              <w:instrText>"</w:instrText>
            </w:r>
            <w:r>
              <w:rPr>
                <w:sz w:val="30"/>
                <w:szCs w:val="30"/>
              </w:rPr>
              <w:instrText>#,##0</w:instrText>
            </w:r>
            <w:r>
              <w:rPr>
                <w:sz w:val="30"/>
                <w:szCs w:val="30"/>
                <w:cs/>
              </w:rPr>
              <w:instrText xml:space="preserve">" </w:instrText>
            </w:r>
            <w:r>
              <w:rPr>
                <w:sz w:val="30"/>
                <w:szCs w:val="30"/>
              </w:rPr>
              <w:fldChar w:fldCharType="separate"/>
            </w:r>
            <w:r>
              <w:rPr>
                <w:noProof/>
                <w:sz w:val="30"/>
                <w:szCs w:val="30"/>
              </w:rPr>
              <w:t>624,442</w:t>
            </w:r>
            <w:r>
              <w:rPr>
                <w:sz w:val="30"/>
                <w:szCs w:val="30"/>
              </w:rPr>
              <w:fldChar w:fldCharType="end"/>
            </w:r>
          </w:p>
        </w:tc>
      </w:tr>
      <w:tr w:rsidR="005E5193" w14:paraId="735A1BBB" w14:textId="77777777">
        <w:trPr>
          <w:trHeight w:val="20"/>
        </w:trPr>
        <w:tc>
          <w:tcPr>
            <w:tcW w:w="4819" w:type="dxa"/>
            <w:shd w:val="clear" w:color="auto" w:fill="auto"/>
          </w:tcPr>
          <w:p w14:paraId="3087CF5B" w14:textId="77777777" w:rsidR="005E5193" w:rsidRDefault="00F36FBE">
            <w:pPr>
              <w:spacing w:before="20" w:after="20" w:line="216" w:lineRule="auto"/>
              <w:ind w:left="154" w:firstLine="14"/>
              <w:rPr>
                <w:sz w:val="30"/>
                <w:szCs w:val="30"/>
              </w:rPr>
            </w:pPr>
            <w:r>
              <w:rPr>
                <w:sz w:val="30"/>
                <w:szCs w:val="30"/>
                <w:cs/>
              </w:rPr>
              <w:t xml:space="preserve">ซื้อระหว่างงวด </w:t>
            </w:r>
          </w:p>
        </w:tc>
        <w:tc>
          <w:tcPr>
            <w:tcW w:w="1924" w:type="dxa"/>
            <w:shd w:val="clear" w:color="auto" w:fill="auto"/>
            <w:vAlign w:val="bottom"/>
          </w:tcPr>
          <w:p w14:paraId="652AA40F" w14:textId="07FA8902" w:rsidR="005E5193" w:rsidRPr="00F36FBE" w:rsidRDefault="0035490C">
            <w:pPr>
              <w:spacing w:before="20" w:after="20" w:line="216" w:lineRule="auto"/>
              <w:ind w:left="-22" w:right="-24"/>
              <w:jc w:val="right"/>
              <w:rPr>
                <w:sz w:val="30"/>
                <w:szCs w:val="30"/>
              </w:rPr>
            </w:pPr>
            <w:r w:rsidRPr="00F36FBE">
              <w:rPr>
                <w:sz w:val="30"/>
                <w:szCs w:val="30"/>
              </w:rPr>
              <w:t>7</w:t>
            </w:r>
            <w:r w:rsidR="00D24FC6">
              <w:rPr>
                <w:sz w:val="30"/>
                <w:szCs w:val="30"/>
              </w:rPr>
              <w:t>2</w:t>
            </w:r>
            <w:r w:rsidR="00F36FBE" w:rsidRPr="00F36FBE">
              <w:rPr>
                <w:sz w:val="30"/>
                <w:szCs w:val="30"/>
              </w:rPr>
              <w:t>,</w:t>
            </w:r>
            <w:r w:rsidR="00D24FC6">
              <w:rPr>
                <w:sz w:val="30"/>
                <w:szCs w:val="30"/>
              </w:rPr>
              <w:t>610</w:t>
            </w:r>
          </w:p>
        </w:tc>
        <w:tc>
          <w:tcPr>
            <w:tcW w:w="2142" w:type="dxa"/>
            <w:shd w:val="clear" w:color="auto" w:fill="auto"/>
            <w:vAlign w:val="bottom"/>
          </w:tcPr>
          <w:p w14:paraId="2FE4B0A9" w14:textId="22F7266E" w:rsidR="005E5193" w:rsidRPr="0035490C" w:rsidRDefault="00A51ACF">
            <w:pPr>
              <w:spacing w:before="20" w:after="20" w:line="216" w:lineRule="auto"/>
              <w:jc w:val="right"/>
              <w:rPr>
                <w:sz w:val="30"/>
                <w:szCs w:val="30"/>
              </w:rPr>
            </w:pPr>
            <w:r w:rsidRPr="0035490C">
              <w:rPr>
                <w:sz w:val="30"/>
                <w:szCs w:val="30"/>
              </w:rPr>
              <w:t>7</w:t>
            </w:r>
            <w:r w:rsidR="00D24FC6">
              <w:rPr>
                <w:sz w:val="30"/>
                <w:szCs w:val="30"/>
              </w:rPr>
              <w:t>2</w:t>
            </w:r>
            <w:r w:rsidR="00F36FBE" w:rsidRPr="0035490C">
              <w:rPr>
                <w:sz w:val="30"/>
                <w:szCs w:val="30"/>
              </w:rPr>
              <w:t>,</w:t>
            </w:r>
            <w:r w:rsidR="00D24FC6">
              <w:rPr>
                <w:sz w:val="30"/>
                <w:szCs w:val="30"/>
              </w:rPr>
              <w:t>500</w:t>
            </w:r>
          </w:p>
        </w:tc>
      </w:tr>
      <w:tr w:rsidR="005E5193" w14:paraId="4C255115" w14:textId="77777777">
        <w:trPr>
          <w:trHeight w:val="20"/>
        </w:trPr>
        <w:tc>
          <w:tcPr>
            <w:tcW w:w="4819" w:type="dxa"/>
            <w:shd w:val="clear" w:color="auto" w:fill="auto"/>
          </w:tcPr>
          <w:p w14:paraId="62E6DB0E" w14:textId="77777777" w:rsidR="005E5193" w:rsidRDefault="00F36FBE">
            <w:pPr>
              <w:spacing w:before="20" w:after="20" w:line="216" w:lineRule="auto"/>
              <w:ind w:left="154" w:firstLine="14"/>
              <w:rPr>
                <w:sz w:val="30"/>
                <w:szCs w:val="30"/>
                <w:cs/>
              </w:rPr>
            </w:pPr>
            <w:r>
              <w:rPr>
                <w:rFonts w:hint="cs"/>
                <w:sz w:val="30"/>
                <w:szCs w:val="30"/>
                <w:cs/>
              </w:rPr>
              <w:t>ตัด</w:t>
            </w:r>
            <w:r>
              <w:rPr>
                <w:sz w:val="30"/>
                <w:szCs w:val="30"/>
                <w:cs/>
              </w:rPr>
              <w:t>จำหน่าย - มูลค่าสุทธิตามบัญชี</w:t>
            </w:r>
            <w:r>
              <w:rPr>
                <w:rFonts w:hint="cs"/>
                <w:sz w:val="30"/>
                <w:szCs w:val="30"/>
                <w:cs/>
              </w:rPr>
              <w:t xml:space="preserve"> </w:t>
            </w:r>
            <w:r>
              <w:rPr>
                <w:sz w:val="30"/>
                <w:szCs w:val="30"/>
                <w:cs/>
              </w:rPr>
              <w:t>ณ วันที่</w:t>
            </w:r>
            <w:r>
              <w:rPr>
                <w:rFonts w:hint="cs"/>
                <w:sz w:val="30"/>
                <w:szCs w:val="30"/>
                <w:cs/>
              </w:rPr>
              <w:t>ตัด</w:t>
            </w:r>
            <w:r>
              <w:rPr>
                <w:sz w:val="30"/>
                <w:szCs w:val="30"/>
                <w:cs/>
              </w:rPr>
              <w:t>จำหน่าย</w:t>
            </w:r>
          </w:p>
        </w:tc>
        <w:tc>
          <w:tcPr>
            <w:tcW w:w="1924" w:type="dxa"/>
            <w:shd w:val="clear" w:color="auto" w:fill="auto"/>
            <w:vAlign w:val="bottom"/>
          </w:tcPr>
          <w:p w14:paraId="4D6E8752" w14:textId="77777777" w:rsidR="005E5193" w:rsidRPr="00F36FBE" w:rsidRDefault="00F36FBE">
            <w:pPr>
              <w:tabs>
                <w:tab w:val="decimal" w:pos="1716"/>
              </w:tabs>
              <w:spacing w:before="20" w:after="20" w:line="216" w:lineRule="auto"/>
              <w:ind w:left="6" w:right="-93" w:hanging="6"/>
              <w:jc w:val="right"/>
              <w:rPr>
                <w:sz w:val="30"/>
                <w:szCs w:val="30"/>
              </w:rPr>
            </w:pPr>
            <w:r w:rsidRPr="00F36FBE">
              <w:rPr>
                <w:sz w:val="30"/>
                <w:szCs w:val="30"/>
                <w:cs/>
              </w:rPr>
              <w:fldChar w:fldCharType="begin"/>
            </w:r>
            <w:r w:rsidRPr="00F36FBE">
              <w:rPr>
                <w:sz w:val="30"/>
                <w:szCs w:val="30"/>
                <w:cs/>
              </w:rPr>
              <w:instrText xml:space="preserve"> =-340 </w:instrText>
            </w:r>
            <w:r w:rsidRPr="00F36FBE">
              <w:rPr>
                <w:sz w:val="30"/>
                <w:szCs w:val="30"/>
              </w:rPr>
              <w:instrText xml:space="preserve">\# </w:instrText>
            </w:r>
            <w:r w:rsidRPr="00F36FBE">
              <w:rPr>
                <w:sz w:val="30"/>
                <w:szCs w:val="30"/>
                <w:cs/>
              </w:rPr>
              <w:instrText>"</w:instrText>
            </w:r>
            <w:r w:rsidRPr="00F36FBE">
              <w:rPr>
                <w:sz w:val="30"/>
                <w:szCs w:val="30"/>
              </w:rPr>
              <w:instrText>#,##</w:instrText>
            </w:r>
            <w:r w:rsidRPr="00F36FBE">
              <w:rPr>
                <w:sz w:val="30"/>
                <w:szCs w:val="30"/>
                <w:cs/>
              </w:rPr>
              <w:instrText>0</w:instrText>
            </w:r>
            <w:r w:rsidRPr="00F36FBE">
              <w:rPr>
                <w:sz w:val="30"/>
                <w:szCs w:val="30"/>
              </w:rPr>
              <w:instrText>;</w:instrText>
            </w:r>
            <w:r w:rsidRPr="00F36FBE">
              <w:rPr>
                <w:sz w:val="30"/>
                <w:szCs w:val="30"/>
                <w:cs/>
              </w:rPr>
              <w:instrText>(</w:instrText>
            </w:r>
            <w:r w:rsidRPr="00F36FBE">
              <w:rPr>
                <w:sz w:val="30"/>
                <w:szCs w:val="30"/>
              </w:rPr>
              <w:instrText>#,##</w:instrText>
            </w:r>
            <w:r w:rsidRPr="00F36FBE">
              <w:rPr>
                <w:sz w:val="30"/>
                <w:szCs w:val="30"/>
                <w:cs/>
              </w:rPr>
              <w:instrText xml:space="preserve">0)" </w:instrText>
            </w:r>
            <w:r w:rsidRPr="00F36FBE">
              <w:rPr>
                <w:sz w:val="30"/>
                <w:szCs w:val="30"/>
                <w:cs/>
              </w:rPr>
              <w:fldChar w:fldCharType="separate"/>
            </w:r>
            <w:r w:rsidRPr="00F36FBE">
              <w:rPr>
                <w:noProof/>
                <w:sz w:val="30"/>
                <w:szCs w:val="30"/>
                <w:cs/>
              </w:rPr>
              <w:t>(</w:t>
            </w:r>
            <w:r w:rsidRPr="00F36FBE">
              <w:rPr>
                <w:noProof/>
                <w:sz w:val="30"/>
                <w:szCs w:val="30"/>
              </w:rPr>
              <w:t>340</w:t>
            </w:r>
            <w:r w:rsidRPr="00F36FBE">
              <w:rPr>
                <w:noProof/>
                <w:sz w:val="30"/>
                <w:szCs w:val="30"/>
                <w:cs/>
              </w:rPr>
              <w:t>)</w:t>
            </w:r>
            <w:r w:rsidRPr="00F36FBE">
              <w:rPr>
                <w:sz w:val="30"/>
                <w:szCs w:val="30"/>
                <w:cs/>
              </w:rPr>
              <w:fldChar w:fldCharType="end"/>
            </w:r>
          </w:p>
        </w:tc>
        <w:tc>
          <w:tcPr>
            <w:tcW w:w="2142" w:type="dxa"/>
            <w:shd w:val="clear" w:color="auto" w:fill="auto"/>
            <w:vAlign w:val="bottom"/>
          </w:tcPr>
          <w:p w14:paraId="244A2976" w14:textId="77777777" w:rsidR="005E5193" w:rsidRPr="0035490C" w:rsidRDefault="00F36FBE">
            <w:pPr>
              <w:spacing w:before="20" w:after="20" w:line="216" w:lineRule="auto"/>
              <w:ind w:left="6" w:right="-65" w:hanging="6"/>
              <w:jc w:val="right"/>
              <w:rPr>
                <w:sz w:val="30"/>
                <w:szCs w:val="30"/>
              </w:rPr>
            </w:pPr>
            <w:r w:rsidRPr="0035490C">
              <w:rPr>
                <w:sz w:val="30"/>
                <w:szCs w:val="30"/>
                <w:cs/>
              </w:rPr>
              <w:fldChar w:fldCharType="begin"/>
            </w:r>
            <w:r w:rsidRPr="0035490C">
              <w:rPr>
                <w:sz w:val="30"/>
                <w:szCs w:val="30"/>
                <w:cs/>
              </w:rPr>
              <w:instrText xml:space="preserve"> =-340 </w:instrText>
            </w:r>
            <w:r w:rsidRPr="0035490C">
              <w:rPr>
                <w:sz w:val="30"/>
                <w:szCs w:val="30"/>
              </w:rPr>
              <w:instrText xml:space="preserve">\# </w:instrText>
            </w:r>
            <w:r w:rsidRPr="0035490C">
              <w:rPr>
                <w:sz w:val="30"/>
                <w:szCs w:val="30"/>
                <w:cs/>
              </w:rPr>
              <w:instrText>"</w:instrText>
            </w:r>
            <w:r w:rsidRPr="0035490C">
              <w:rPr>
                <w:sz w:val="30"/>
                <w:szCs w:val="30"/>
              </w:rPr>
              <w:instrText>#,##</w:instrText>
            </w:r>
            <w:r w:rsidRPr="0035490C">
              <w:rPr>
                <w:sz w:val="30"/>
                <w:szCs w:val="30"/>
                <w:cs/>
              </w:rPr>
              <w:instrText>0</w:instrText>
            </w:r>
            <w:r w:rsidRPr="0035490C">
              <w:rPr>
                <w:sz w:val="30"/>
                <w:szCs w:val="30"/>
              </w:rPr>
              <w:instrText>;</w:instrText>
            </w:r>
            <w:r w:rsidRPr="0035490C">
              <w:rPr>
                <w:sz w:val="30"/>
                <w:szCs w:val="30"/>
                <w:cs/>
              </w:rPr>
              <w:instrText>(</w:instrText>
            </w:r>
            <w:r w:rsidRPr="0035490C">
              <w:rPr>
                <w:sz w:val="30"/>
                <w:szCs w:val="30"/>
              </w:rPr>
              <w:instrText>#,##</w:instrText>
            </w:r>
            <w:r w:rsidRPr="0035490C">
              <w:rPr>
                <w:sz w:val="30"/>
                <w:szCs w:val="30"/>
                <w:cs/>
              </w:rPr>
              <w:instrText xml:space="preserve">0)" </w:instrText>
            </w:r>
            <w:r w:rsidRPr="0035490C">
              <w:rPr>
                <w:sz w:val="30"/>
                <w:szCs w:val="30"/>
                <w:cs/>
              </w:rPr>
              <w:fldChar w:fldCharType="separate"/>
            </w:r>
            <w:r w:rsidRPr="0035490C">
              <w:rPr>
                <w:noProof/>
                <w:sz w:val="30"/>
                <w:szCs w:val="30"/>
                <w:cs/>
              </w:rPr>
              <w:t>(</w:t>
            </w:r>
            <w:r w:rsidRPr="0035490C">
              <w:rPr>
                <w:noProof/>
                <w:sz w:val="30"/>
                <w:szCs w:val="30"/>
              </w:rPr>
              <w:t>340</w:t>
            </w:r>
            <w:r w:rsidRPr="0035490C">
              <w:rPr>
                <w:noProof/>
                <w:sz w:val="30"/>
                <w:szCs w:val="30"/>
                <w:cs/>
              </w:rPr>
              <w:t>)</w:t>
            </w:r>
            <w:r w:rsidRPr="0035490C">
              <w:rPr>
                <w:sz w:val="30"/>
                <w:szCs w:val="30"/>
                <w:cs/>
              </w:rPr>
              <w:fldChar w:fldCharType="end"/>
            </w:r>
          </w:p>
        </w:tc>
      </w:tr>
      <w:tr w:rsidR="005E5193" w14:paraId="7F255382" w14:textId="77777777">
        <w:trPr>
          <w:trHeight w:val="20"/>
        </w:trPr>
        <w:tc>
          <w:tcPr>
            <w:tcW w:w="4819" w:type="dxa"/>
            <w:shd w:val="clear" w:color="auto" w:fill="auto"/>
          </w:tcPr>
          <w:p w14:paraId="4EA47BD4" w14:textId="77777777" w:rsidR="005E5193" w:rsidRDefault="00F36FBE">
            <w:pPr>
              <w:spacing w:before="20" w:after="20" w:line="216" w:lineRule="auto"/>
              <w:ind w:left="154" w:firstLine="14"/>
              <w:rPr>
                <w:sz w:val="30"/>
                <w:szCs w:val="30"/>
                <w:cs/>
              </w:rPr>
            </w:pPr>
            <w:r>
              <w:rPr>
                <w:sz w:val="30"/>
                <w:szCs w:val="30"/>
                <w:cs/>
              </w:rPr>
              <w:t>ค่าเสื่อมราคาสำหรับงวด</w:t>
            </w:r>
          </w:p>
        </w:tc>
        <w:tc>
          <w:tcPr>
            <w:tcW w:w="1924" w:type="dxa"/>
            <w:shd w:val="clear" w:color="auto" w:fill="auto"/>
            <w:vAlign w:val="bottom"/>
          </w:tcPr>
          <w:p w14:paraId="172F4EC2" w14:textId="54971F7A" w:rsidR="005E5193" w:rsidRPr="00F36FBE" w:rsidRDefault="00F36FBE">
            <w:pPr>
              <w:pBdr>
                <w:bottom w:val="single" w:sz="4" w:space="1" w:color="auto"/>
              </w:pBdr>
              <w:tabs>
                <w:tab w:val="decimal" w:pos="1716"/>
              </w:tabs>
              <w:spacing w:before="20" w:after="20" w:line="216" w:lineRule="auto"/>
              <w:ind w:left="6" w:right="-93" w:hanging="6"/>
              <w:jc w:val="right"/>
              <w:rPr>
                <w:noProof/>
                <w:sz w:val="30"/>
                <w:szCs w:val="30"/>
              </w:rPr>
            </w:pPr>
            <w:r w:rsidRPr="00F36FBE">
              <w:rPr>
                <w:noProof/>
                <w:sz w:val="30"/>
                <w:szCs w:val="30"/>
                <w:cs/>
              </w:rPr>
              <w:t>(</w:t>
            </w:r>
            <w:r w:rsidR="0035490C" w:rsidRPr="00F36FBE">
              <w:rPr>
                <w:noProof/>
                <w:sz w:val="30"/>
                <w:szCs w:val="30"/>
              </w:rPr>
              <w:t>34</w:t>
            </w:r>
            <w:r w:rsidRPr="00F36FBE">
              <w:rPr>
                <w:noProof/>
                <w:sz w:val="30"/>
                <w:szCs w:val="30"/>
              </w:rPr>
              <w:t>,</w:t>
            </w:r>
            <w:r w:rsidR="0035490C" w:rsidRPr="00F36FBE">
              <w:rPr>
                <w:noProof/>
                <w:sz w:val="30"/>
                <w:szCs w:val="30"/>
              </w:rPr>
              <w:t>0</w:t>
            </w:r>
            <w:r w:rsidR="00D24FC6">
              <w:rPr>
                <w:noProof/>
                <w:sz w:val="30"/>
                <w:szCs w:val="30"/>
              </w:rPr>
              <w:t>71</w:t>
            </w:r>
            <w:r w:rsidRPr="00F36FBE">
              <w:rPr>
                <w:noProof/>
                <w:sz w:val="30"/>
                <w:szCs w:val="30"/>
                <w:cs/>
              </w:rPr>
              <w:t>)</w:t>
            </w:r>
          </w:p>
        </w:tc>
        <w:tc>
          <w:tcPr>
            <w:tcW w:w="2142" w:type="dxa"/>
            <w:shd w:val="clear" w:color="auto" w:fill="auto"/>
            <w:vAlign w:val="bottom"/>
          </w:tcPr>
          <w:p w14:paraId="0CED1AAF" w14:textId="2524F266" w:rsidR="005E5193" w:rsidRPr="0035490C" w:rsidRDefault="00F36FBE">
            <w:pPr>
              <w:pBdr>
                <w:bottom w:val="single" w:sz="4" w:space="1" w:color="auto"/>
              </w:pBdr>
              <w:spacing w:before="20" w:after="20" w:line="216" w:lineRule="auto"/>
              <w:ind w:left="6" w:right="-65" w:hanging="6"/>
              <w:jc w:val="right"/>
              <w:rPr>
                <w:sz w:val="30"/>
                <w:szCs w:val="30"/>
              </w:rPr>
            </w:pPr>
            <w:r w:rsidRPr="0035490C">
              <w:rPr>
                <w:sz w:val="30"/>
                <w:szCs w:val="30"/>
                <w:cs/>
              </w:rPr>
              <w:t>(</w:t>
            </w:r>
            <w:r w:rsidR="00257F87" w:rsidRPr="0035490C">
              <w:rPr>
                <w:sz w:val="30"/>
                <w:szCs w:val="30"/>
              </w:rPr>
              <w:t>32</w:t>
            </w:r>
            <w:r w:rsidRPr="0035490C">
              <w:rPr>
                <w:sz w:val="30"/>
                <w:szCs w:val="30"/>
              </w:rPr>
              <w:t>,</w:t>
            </w:r>
            <w:r w:rsidR="00257F87" w:rsidRPr="0035490C">
              <w:rPr>
                <w:sz w:val="30"/>
                <w:szCs w:val="30"/>
              </w:rPr>
              <w:t>932</w:t>
            </w:r>
            <w:r w:rsidRPr="0035490C">
              <w:rPr>
                <w:sz w:val="30"/>
                <w:szCs w:val="30"/>
                <w:cs/>
              </w:rPr>
              <w:t>)</w:t>
            </w:r>
          </w:p>
        </w:tc>
      </w:tr>
      <w:tr w:rsidR="005E5193" w14:paraId="1A73947D" w14:textId="77777777">
        <w:trPr>
          <w:trHeight w:val="20"/>
        </w:trPr>
        <w:tc>
          <w:tcPr>
            <w:tcW w:w="4819" w:type="dxa"/>
            <w:shd w:val="clear" w:color="auto" w:fill="auto"/>
          </w:tcPr>
          <w:p w14:paraId="56019B4F" w14:textId="7D6CCB7A" w:rsidR="005E5193" w:rsidRDefault="00F36FBE">
            <w:pPr>
              <w:spacing w:before="20" w:after="20" w:line="216" w:lineRule="auto"/>
              <w:ind w:left="154" w:firstLine="14"/>
              <w:rPr>
                <w:sz w:val="30"/>
                <w:szCs w:val="30"/>
              </w:rPr>
            </w:pPr>
            <w:r>
              <w:rPr>
                <w:sz w:val="30"/>
                <w:szCs w:val="30"/>
                <w:cs/>
              </w:rPr>
              <w:t xml:space="preserve">มูลค่าสุทธิตามบัญชี ณ </w:t>
            </w:r>
            <w:r>
              <w:rPr>
                <w:rFonts w:ascii="Angsana New" w:hAnsi="Angsana New" w:hint="cs"/>
                <w:sz w:val="30"/>
                <w:szCs w:val="30"/>
                <w:cs/>
              </w:rPr>
              <w:t xml:space="preserve">วันที่ </w:t>
            </w:r>
            <w:r>
              <w:rPr>
                <w:sz w:val="30"/>
                <w:szCs w:val="30"/>
              </w:rPr>
              <w:t>3</w:t>
            </w:r>
            <w:r w:rsidR="00A51ACF">
              <w:rPr>
                <w:sz w:val="30"/>
                <w:szCs w:val="30"/>
              </w:rPr>
              <w:t>0</w:t>
            </w:r>
            <w:r>
              <w:rPr>
                <w:sz w:val="30"/>
                <w:szCs w:val="30"/>
                <w:cs/>
              </w:rPr>
              <w:t xml:space="preserve"> ม</w:t>
            </w:r>
            <w:r w:rsidR="00A51ACF">
              <w:rPr>
                <w:rFonts w:hint="cs"/>
                <w:sz w:val="30"/>
                <w:szCs w:val="30"/>
                <w:cs/>
              </w:rPr>
              <w:t>ิถุ</w:t>
            </w:r>
            <w:r>
              <w:rPr>
                <w:sz w:val="30"/>
                <w:szCs w:val="30"/>
                <w:cs/>
              </w:rPr>
              <w:t>นา</w:t>
            </w:r>
            <w:r w:rsidR="0035490C">
              <w:rPr>
                <w:rFonts w:hint="cs"/>
                <w:sz w:val="30"/>
                <w:szCs w:val="30"/>
                <w:cs/>
              </w:rPr>
              <w:t>ยน</w:t>
            </w:r>
            <w:r>
              <w:rPr>
                <w:sz w:val="30"/>
                <w:szCs w:val="30"/>
                <w:cs/>
              </w:rPr>
              <w:t xml:space="preserve"> </w:t>
            </w:r>
            <w:r>
              <w:rPr>
                <w:sz w:val="30"/>
                <w:szCs w:val="30"/>
              </w:rPr>
              <w:t>2565</w:t>
            </w:r>
          </w:p>
        </w:tc>
        <w:tc>
          <w:tcPr>
            <w:tcW w:w="1924" w:type="dxa"/>
            <w:shd w:val="clear" w:color="auto" w:fill="auto"/>
            <w:vAlign w:val="bottom"/>
          </w:tcPr>
          <w:p w14:paraId="16B013EC" w14:textId="7052B0D8" w:rsidR="005E5193" w:rsidRPr="00F36FBE" w:rsidRDefault="00D24FC6">
            <w:pPr>
              <w:pBdr>
                <w:bottom w:val="double" w:sz="4" w:space="1" w:color="auto"/>
              </w:pBdr>
              <w:spacing w:before="20" w:after="20" w:line="216" w:lineRule="auto"/>
              <w:ind w:left="-22" w:right="-24"/>
              <w:jc w:val="right"/>
              <w:rPr>
                <w:sz w:val="30"/>
                <w:szCs w:val="30"/>
                <w:cs/>
              </w:rPr>
            </w:pPr>
            <w:r>
              <w:rPr>
                <w:sz w:val="30"/>
                <w:szCs w:val="30"/>
              </w:rPr>
              <w:t>669,973</w:t>
            </w:r>
          </w:p>
        </w:tc>
        <w:tc>
          <w:tcPr>
            <w:tcW w:w="2142" w:type="dxa"/>
            <w:shd w:val="clear" w:color="auto" w:fill="auto"/>
            <w:vAlign w:val="bottom"/>
          </w:tcPr>
          <w:p w14:paraId="7BF8FFA0" w14:textId="330F234F" w:rsidR="005E5193" w:rsidRPr="0035490C" w:rsidRDefault="00D24FC6">
            <w:pPr>
              <w:pBdr>
                <w:bottom w:val="double" w:sz="4" w:space="1" w:color="auto"/>
              </w:pBdr>
              <w:spacing w:before="20" w:after="20" w:line="216" w:lineRule="auto"/>
              <w:ind w:left="-47" w:right="-38"/>
              <w:jc w:val="right"/>
              <w:rPr>
                <w:sz w:val="30"/>
                <w:szCs w:val="30"/>
              </w:rPr>
            </w:pPr>
            <w:r>
              <w:rPr>
                <w:sz w:val="30"/>
                <w:szCs w:val="30"/>
              </w:rPr>
              <w:t>663,670</w:t>
            </w:r>
          </w:p>
        </w:tc>
      </w:tr>
    </w:tbl>
    <w:p w14:paraId="5F144085" w14:textId="0E9A4A02" w:rsidR="005E5193" w:rsidRDefault="00F36FBE">
      <w:pPr>
        <w:pStyle w:val="ListParagraph"/>
        <w:numPr>
          <w:ilvl w:val="0"/>
          <w:numId w:val="29"/>
        </w:numPr>
        <w:spacing w:before="240" w:after="120" w:line="216" w:lineRule="auto"/>
        <w:ind w:left="567" w:hanging="567"/>
        <w:contextualSpacing w:val="0"/>
        <w:jc w:val="thaiDistribute"/>
        <w:rPr>
          <w:b/>
          <w:bCs/>
          <w:sz w:val="30"/>
          <w:szCs w:val="30"/>
        </w:rPr>
      </w:pPr>
      <w:r>
        <w:rPr>
          <w:b/>
          <w:bCs/>
          <w:sz w:val="30"/>
          <w:szCs w:val="30"/>
          <w:cs/>
        </w:rPr>
        <w:t xml:space="preserve">สินทรัพย์ไม่มีตัวตน </w:t>
      </w:r>
      <w:r w:rsidR="00A454F7">
        <w:rPr>
          <w:b/>
          <w:bCs/>
          <w:sz w:val="30"/>
          <w:szCs w:val="30"/>
          <w:cs/>
        </w:rPr>
        <w:t>–</w:t>
      </w:r>
      <w:r>
        <w:rPr>
          <w:b/>
          <w:bCs/>
          <w:sz w:val="30"/>
          <w:szCs w:val="30"/>
          <w:cs/>
        </w:rPr>
        <w:t xml:space="preserve"> สินทรัพย์ดิจิทัล</w:t>
      </w:r>
      <w:r w:rsidR="00A454F7">
        <w:rPr>
          <w:rFonts w:hint="cs"/>
          <w:b/>
          <w:bCs/>
          <w:sz w:val="30"/>
          <w:szCs w:val="30"/>
          <w:cs/>
        </w:rPr>
        <w:t xml:space="preserve"> </w:t>
      </w:r>
      <w:r w:rsidR="00A454F7">
        <w:rPr>
          <w:b/>
          <w:bCs/>
          <w:sz w:val="30"/>
          <w:szCs w:val="30"/>
          <w:cs/>
        </w:rPr>
        <w:t>–</w:t>
      </w:r>
      <w:r w:rsidR="00A454F7">
        <w:rPr>
          <w:rFonts w:hint="cs"/>
          <w:b/>
          <w:bCs/>
          <w:sz w:val="30"/>
          <w:szCs w:val="30"/>
          <w:cs/>
        </w:rPr>
        <w:t xml:space="preserve"> สุทธิ</w:t>
      </w:r>
    </w:p>
    <w:tbl>
      <w:tblPr>
        <w:tblW w:w="8913" w:type="dxa"/>
        <w:tblInd w:w="284" w:type="dxa"/>
        <w:tblLayout w:type="fixed"/>
        <w:tblLook w:val="0000" w:firstRow="0" w:lastRow="0" w:firstColumn="0" w:lastColumn="0" w:noHBand="0" w:noVBand="0"/>
      </w:tblPr>
      <w:tblGrid>
        <w:gridCol w:w="5670"/>
        <w:gridCol w:w="1619"/>
        <w:gridCol w:w="1624"/>
      </w:tblGrid>
      <w:tr w:rsidR="005E5193" w14:paraId="2C844C2E" w14:textId="77777777">
        <w:trPr>
          <w:trHeight w:val="403"/>
        </w:trPr>
        <w:tc>
          <w:tcPr>
            <w:tcW w:w="5670" w:type="dxa"/>
            <w:vAlign w:val="center"/>
          </w:tcPr>
          <w:p w14:paraId="26FC289A" w14:textId="77777777" w:rsidR="005E5193" w:rsidRDefault="005E5193">
            <w:pPr>
              <w:spacing w:before="40" w:after="20" w:line="216" w:lineRule="auto"/>
              <w:ind w:left="-108" w:right="-108"/>
              <w:jc w:val="center"/>
              <w:rPr>
                <w:sz w:val="29"/>
                <w:szCs w:val="29"/>
                <w:cs/>
              </w:rPr>
            </w:pPr>
          </w:p>
        </w:tc>
        <w:tc>
          <w:tcPr>
            <w:tcW w:w="1619" w:type="dxa"/>
          </w:tcPr>
          <w:p w14:paraId="32AE6035" w14:textId="77777777" w:rsidR="005E5193" w:rsidRDefault="005E5193">
            <w:pPr>
              <w:spacing w:before="40" w:after="20" w:line="216" w:lineRule="auto"/>
              <w:jc w:val="right"/>
              <w:rPr>
                <w:b/>
                <w:bCs/>
                <w:sz w:val="29"/>
                <w:szCs w:val="29"/>
                <w:cs/>
              </w:rPr>
            </w:pPr>
          </w:p>
        </w:tc>
        <w:tc>
          <w:tcPr>
            <w:tcW w:w="1624" w:type="dxa"/>
          </w:tcPr>
          <w:p w14:paraId="66AD96EF" w14:textId="77777777" w:rsidR="005E5193" w:rsidRDefault="00F36FBE">
            <w:pPr>
              <w:spacing w:before="40" w:after="20" w:line="216" w:lineRule="auto"/>
              <w:jc w:val="right"/>
              <w:rPr>
                <w:b/>
                <w:bCs/>
                <w:sz w:val="29"/>
                <w:szCs w:val="29"/>
                <w:cs/>
              </w:rPr>
            </w:pPr>
            <w:r>
              <w:rPr>
                <w:b/>
                <w:bCs/>
                <w:sz w:val="29"/>
                <w:szCs w:val="29"/>
                <w:cs/>
              </w:rPr>
              <w:t xml:space="preserve">หน่วย : </w:t>
            </w:r>
            <w:r>
              <w:rPr>
                <w:rFonts w:hint="cs"/>
                <w:b/>
                <w:bCs/>
                <w:sz w:val="29"/>
                <w:szCs w:val="29"/>
                <w:cs/>
              </w:rPr>
              <w:t>พัน</w:t>
            </w:r>
            <w:r>
              <w:rPr>
                <w:b/>
                <w:bCs/>
                <w:sz w:val="29"/>
                <w:szCs w:val="29"/>
                <w:cs/>
              </w:rPr>
              <w:t>บาท</w:t>
            </w:r>
          </w:p>
        </w:tc>
      </w:tr>
      <w:tr w:rsidR="005E5193" w14:paraId="0BF15709" w14:textId="77777777">
        <w:trPr>
          <w:trHeight w:val="385"/>
        </w:trPr>
        <w:tc>
          <w:tcPr>
            <w:tcW w:w="5670" w:type="dxa"/>
            <w:vAlign w:val="center"/>
          </w:tcPr>
          <w:p w14:paraId="6A6B5620" w14:textId="77777777" w:rsidR="005E5193" w:rsidRDefault="005E5193">
            <w:pPr>
              <w:spacing w:before="40" w:after="20" w:line="216" w:lineRule="auto"/>
              <w:jc w:val="center"/>
              <w:rPr>
                <w:sz w:val="29"/>
                <w:szCs w:val="29"/>
                <w:cs/>
              </w:rPr>
            </w:pPr>
          </w:p>
        </w:tc>
        <w:tc>
          <w:tcPr>
            <w:tcW w:w="3243" w:type="dxa"/>
            <w:gridSpan w:val="2"/>
          </w:tcPr>
          <w:p w14:paraId="32D40C87" w14:textId="77777777" w:rsidR="005E5193" w:rsidRDefault="00F36FBE">
            <w:pPr>
              <w:pBdr>
                <w:bottom w:val="single" w:sz="4" w:space="1" w:color="auto"/>
              </w:pBdr>
              <w:spacing w:before="40" w:after="20" w:line="216" w:lineRule="auto"/>
              <w:ind w:left="-68"/>
              <w:jc w:val="center"/>
              <w:rPr>
                <w:sz w:val="29"/>
                <w:szCs w:val="29"/>
                <w:cs/>
              </w:rPr>
            </w:pPr>
            <w:r>
              <w:rPr>
                <w:sz w:val="29"/>
                <w:szCs w:val="29"/>
                <w:cs/>
              </w:rPr>
              <w:t>งบการเงินรวมและงบการเงินเฉพาะกิจการ</w:t>
            </w:r>
          </w:p>
        </w:tc>
      </w:tr>
      <w:tr w:rsidR="005E5193" w14:paraId="535A26FA" w14:textId="77777777">
        <w:trPr>
          <w:trHeight w:val="385"/>
        </w:trPr>
        <w:tc>
          <w:tcPr>
            <w:tcW w:w="5670" w:type="dxa"/>
            <w:vAlign w:val="center"/>
          </w:tcPr>
          <w:p w14:paraId="44A4AC64" w14:textId="77777777" w:rsidR="005E5193" w:rsidRDefault="005E5193">
            <w:pPr>
              <w:spacing w:before="40" w:after="20" w:line="216" w:lineRule="auto"/>
              <w:jc w:val="center"/>
              <w:rPr>
                <w:sz w:val="29"/>
                <w:szCs w:val="29"/>
                <w:cs/>
              </w:rPr>
            </w:pPr>
          </w:p>
        </w:tc>
        <w:tc>
          <w:tcPr>
            <w:tcW w:w="1619" w:type="dxa"/>
            <w:vAlign w:val="bottom"/>
          </w:tcPr>
          <w:p w14:paraId="7C765409" w14:textId="77777777" w:rsidR="005E5193" w:rsidRDefault="00F36FBE">
            <w:pPr>
              <w:pBdr>
                <w:bottom w:val="single" w:sz="4" w:space="1" w:color="auto"/>
              </w:pBdr>
              <w:spacing w:before="40" w:after="20" w:line="216" w:lineRule="auto"/>
              <w:ind w:left="-68"/>
              <w:jc w:val="center"/>
              <w:rPr>
                <w:sz w:val="29"/>
                <w:szCs w:val="29"/>
                <w:cs/>
              </w:rPr>
            </w:pPr>
            <w:r>
              <w:rPr>
                <w:sz w:val="29"/>
                <w:szCs w:val="29"/>
              </w:rPr>
              <w:t>30</w:t>
            </w:r>
            <w:r>
              <w:rPr>
                <w:sz w:val="29"/>
                <w:szCs w:val="29"/>
                <w:cs/>
              </w:rPr>
              <w:t xml:space="preserve"> ม</w:t>
            </w:r>
            <w:r>
              <w:rPr>
                <w:rFonts w:hint="cs"/>
                <w:sz w:val="29"/>
                <w:szCs w:val="29"/>
                <w:cs/>
              </w:rPr>
              <w:t>ิถุนายน</w:t>
            </w:r>
            <w:r>
              <w:rPr>
                <w:sz w:val="29"/>
                <w:szCs w:val="29"/>
                <w:cs/>
              </w:rPr>
              <w:t xml:space="preserve"> </w:t>
            </w:r>
            <w:r>
              <w:rPr>
                <w:sz w:val="29"/>
                <w:szCs w:val="29"/>
              </w:rPr>
              <w:t>2565</w:t>
            </w:r>
          </w:p>
        </w:tc>
        <w:tc>
          <w:tcPr>
            <w:tcW w:w="1624" w:type="dxa"/>
            <w:vAlign w:val="bottom"/>
          </w:tcPr>
          <w:p w14:paraId="6282EA0F" w14:textId="77777777" w:rsidR="005E5193" w:rsidRDefault="00F36FBE">
            <w:pPr>
              <w:pBdr>
                <w:bottom w:val="single" w:sz="4" w:space="1" w:color="auto"/>
              </w:pBdr>
              <w:spacing w:before="40" w:after="20" w:line="216" w:lineRule="auto"/>
              <w:ind w:left="-68" w:right="-52"/>
              <w:jc w:val="center"/>
              <w:rPr>
                <w:sz w:val="29"/>
                <w:szCs w:val="29"/>
                <w:cs/>
              </w:rPr>
            </w:pPr>
            <w:r>
              <w:rPr>
                <w:sz w:val="29"/>
                <w:szCs w:val="29"/>
              </w:rPr>
              <w:t>31</w:t>
            </w:r>
            <w:r>
              <w:rPr>
                <w:sz w:val="29"/>
                <w:szCs w:val="29"/>
                <w:cs/>
              </w:rPr>
              <w:t xml:space="preserve"> ธันวาคม </w:t>
            </w:r>
            <w:r>
              <w:rPr>
                <w:sz w:val="29"/>
                <w:szCs w:val="29"/>
              </w:rPr>
              <w:t>2564</w:t>
            </w:r>
          </w:p>
        </w:tc>
      </w:tr>
      <w:tr w:rsidR="005E5193" w14:paraId="762299AC" w14:textId="77777777">
        <w:trPr>
          <w:trHeight w:hRule="exact" w:val="454"/>
        </w:trPr>
        <w:tc>
          <w:tcPr>
            <w:tcW w:w="5670" w:type="dxa"/>
            <w:vAlign w:val="center"/>
          </w:tcPr>
          <w:p w14:paraId="44962361" w14:textId="77777777" w:rsidR="005E5193" w:rsidRDefault="00F36FBE">
            <w:pPr>
              <w:spacing w:before="40" w:after="20" w:line="216" w:lineRule="auto"/>
              <w:ind w:left="154"/>
              <w:rPr>
                <w:sz w:val="29"/>
                <w:szCs w:val="29"/>
              </w:rPr>
            </w:pPr>
            <w:r>
              <w:rPr>
                <w:rFonts w:hint="cs"/>
                <w:sz w:val="29"/>
                <w:szCs w:val="29"/>
                <w:cs/>
              </w:rPr>
              <w:t>ยอดคงเหลือต้นงวด - ราคาทุน</w:t>
            </w:r>
          </w:p>
        </w:tc>
        <w:tc>
          <w:tcPr>
            <w:tcW w:w="1619" w:type="dxa"/>
          </w:tcPr>
          <w:p w14:paraId="4ED822EB" w14:textId="77777777" w:rsidR="005E5193" w:rsidRPr="00CE142F" w:rsidRDefault="00F36FBE">
            <w:pPr>
              <w:tabs>
                <w:tab w:val="decimal" w:pos="1132"/>
              </w:tabs>
              <w:spacing w:before="40" w:after="20" w:line="216" w:lineRule="auto"/>
              <w:jc w:val="right"/>
              <w:rPr>
                <w:sz w:val="29"/>
                <w:szCs w:val="29"/>
              </w:rPr>
            </w:pPr>
            <w:r w:rsidRPr="00CE142F">
              <w:rPr>
                <w:sz w:val="29"/>
                <w:szCs w:val="29"/>
              </w:rPr>
              <w:fldChar w:fldCharType="begin"/>
            </w:r>
            <w:r w:rsidRPr="00CE142F">
              <w:rPr>
                <w:sz w:val="29"/>
                <w:szCs w:val="29"/>
                <w:cs/>
              </w:rPr>
              <w:instrText xml:space="preserve"> =</w:instrText>
            </w:r>
            <w:r w:rsidRPr="00CE142F">
              <w:rPr>
                <w:sz w:val="29"/>
                <w:szCs w:val="29"/>
              </w:rPr>
              <w:instrText xml:space="preserve">28474 \# </w:instrText>
            </w:r>
            <w:r w:rsidRPr="00CE142F">
              <w:rPr>
                <w:sz w:val="29"/>
                <w:szCs w:val="29"/>
                <w:cs/>
              </w:rPr>
              <w:instrText>"</w:instrText>
            </w:r>
            <w:r w:rsidRPr="00CE142F">
              <w:rPr>
                <w:sz w:val="29"/>
                <w:szCs w:val="29"/>
              </w:rPr>
              <w:instrText>#,##0</w:instrText>
            </w:r>
            <w:r w:rsidRPr="00CE142F">
              <w:rPr>
                <w:sz w:val="29"/>
                <w:szCs w:val="29"/>
                <w:cs/>
              </w:rPr>
              <w:instrText xml:space="preserve">" </w:instrText>
            </w:r>
            <w:r w:rsidRPr="00CE142F">
              <w:rPr>
                <w:sz w:val="29"/>
                <w:szCs w:val="29"/>
              </w:rPr>
              <w:fldChar w:fldCharType="separate"/>
            </w:r>
            <w:r w:rsidRPr="00CE142F">
              <w:rPr>
                <w:noProof/>
                <w:sz w:val="29"/>
                <w:szCs w:val="29"/>
              </w:rPr>
              <w:t>28,474</w:t>
            </w:r>
            <w:r w:rsidRPr="00CE142F">
              <w:rPr>
                <w:sz w:val="29"/>
                <w:szCs w:val="29"/>
              </w:rPr>
              <w:fldChar w:fldCharType="end"/>
            </w:r>
          </w:p>
        </w:tc>
        <w:tc>
          <w:tcPr>
            <w:tcW w:w="1624" w:type="dxa"/>
          </w:tcPr>
          <w:p w14:paraId="54C073AD" w14:textId="77777777" w:rsidR="005E5193" w:rsidRDefault="00F36FBE">
            <w:pPr>
              <w:tabs>
                <w:tab w:val="decimal" w:pos="1132"/>
              </w:tabs>
              <w:spacing w:before="40" w:after="20" w:line="216" w:lineRule="auto"/>
              <w:rPr>
                <w:sz w:val="29"/>
                <w:szCs w:val="29"/>
              </w:rPr>
            </w:pPr>
            <w:r>
              <w:rPr>
                <w:cs/>
              </w:rPr>
              <w:t>-</w:t>
            </w:r>
          </w:p>
        </w:tc>
      </w:tr>
      <w:tr w:rsidR="005E5193" w14:paraId="089F3A36" w14:textId="77777777">
        <w:trPr>
          <w:trHeight w:hRule="exact" w:val="454"/>
        </w:trPr>
        <w:tc>
          <w:tcPr>
            <w:tcW w:w="5670" w:type="dxa"/>
            <w:vAlign w:val="center"/>
          </w:tcPr>
          <w:p w14:paraId="286E55EB" w14:textId="77777777" w:rsidR="005E5193" w:rsidRDefault="00F36FBE">
            <w:pPr>
              <w:spacing w:before="40" w:after="20" w:line="216" w:lineRule="auto"/>
              <w:ind w:left="154"/>
              <w:rPr>
                <w:sz w:val="29"/>
                <w:szCs w:val="29"/>
              </w:rPr>
            </w:pPr>
            <w:r>
              <w:rPr>
                <w:sz w:val="29"/>
                <w:szCs w:val="29"/>
                <w:cs/>
              </w:rPr>
              <w:t>ซื้อเพิ่ม</w:t>
            </w:r>
          </w:p>
        </w:tc>
        <w:tc>
          <w:tcPr>
            <w:tcW w:w="1619" w:type="dxa"/>
          </w:tcPr>
          <w:p w14:paraId="2BE2EAB8" w14:textId="77777777" w:rsidR="005E5193" w:rsidRPr="00CE142F" w:rsidRDefault="00F36FBE">
            <w:pPr>
              <w:spacing w:before="40" w:after="20" w:line="216" w:lineRule="auto"/>
              <w:ind w:left="-126"/>
              <w:jc w:val="right"/>
              <w:rPr>
                <w:sz w:val="29"/>
                <w:szCs w:val="29"/>
              </w:rPr>
            </w:pPr>
            <w:r w:rsidRPr="00CE142F">
              <w:rPr>
                <w:sz w:val="29"/>
                <w:szCs w:val="29"/>
              </w:rPr>
              <w:fldChar w:fldCharType="begin"/>
            </w:r>
            <w:r w:rsidRPr="00CE142F">
              <w:rPr>
                <w:sz w:val="29"/>
                <w:szCs w:val="29"/>
                <w:cs/>
              </w:rPr>
              <w:instrText xml:space="preserve"> =</w:instrText>
            </w:r>
            <w:r w:rsidRPr="00CE142F">
              <w:rPr>
                <w:sz w:val="29"/>
                <w:szCs w:val="29"/>
              </w:rPr>
              <w:instrText xml:space="preserve">10398 \# </w:instrText>
            </w:r>
            <w:r w:rsidRPr="00CE142F">
              <w:rPr>
                <w:sz w:val="29"/>
                <w:szCs w:val="29"/>
                <w:cs/>
              </w:rPr>
              <w:instrText>"</w:instrText>
            </w:r>
            <w:r w:rsidRPr="00CE142F">
              <w:rPr>
                <w:sz w:val="29"/>
                <w:szCs w:val="29"/>
              </w:rPr>
              <w:instrText>#,##0</w:instrText>
            </w:r>
            <w:r w:rsidRPr="00CE142F">
              <w:rPr>
                <w:sz w:val="29"/>
                <w:szCs w:val="29"/>
                <w:cs/>
              </w:rPr>
              <w:instrText xml:space="preserve">" </w:instrText>
            </w:r>
            <w:r w:rsidRPr="00CE142F">
              <w:rPr>
                <w:sz w:val="29"/>
                <w:szCs w:val="29"/>
              </w:rPr>
              <w:fldChar w:fldCharType="separate"/>
            </w:r>
            <w:r w:rsidRPr="00CE142F">
              <w:rPr>
                <w:noProof/>
                <w:sz w:val="29"/>
                <w:szCs w:val="29"/>
              </w:rPr>
              <w:t>10,398</w:t>
            </w:r>
            <w:r w:rsidRPr="00CE142F">
              <w:rPr>
                <w:sz w:val="29"/>
                <w:szCs w:val="29"/>
              </w:rPr>
              <w:fldChar w:fldCharType="end"/>
            </w:r>
          </w:p>
        </w:tc>
        <w:tc>
          <w:tcPr>
            <w:tcW w:w="1624" w:type="dxa"/>
          </w:tcPr>
          <w:p w14:paraId="3B536039" w14:textId="77777777" w:rsidR="005E5193" w:rsidRDefault="00F36FBE">
            <w:pPr>
              <w:spacing w:before="40" w:after="20" w:line="216" w:lineRule="auto"/>
              <w:ind w:left="-126"/>
              <w:jc w:val="right"/>
              <w:rPr>
                <w:sz w:val="29"/>
                <w:szCs w:val="29"/>
              </w:rPr>
            </w:pPr>
            <w:r>
              <w:rPr>
                <w:sz w:val="29"/>
                <w:szCs w:val="29"/>
              </w:rPr>
              <w:fldChar w:fldCharType="begin"/>
            </w:r>
            <w:r>
              <w:rPr>
                <w:sz w:val="29"/>
                <w:szCs w:val="29"/>
                <w:cs/>
              </w:rPr>
              <w:instrText xml:space="preserve"> =</w:instrText>
            </w:r>
            <w:r>
              <w:rPr>
                <w:sz w:val="29"/>
                <w:szCs w:val="29"/>
              </w:rPr>
              <w:instrText xml:space="preserve">24479 \# </w:instrText>
            </w:r>
            <w:r>
              <w:rPr>
                <w:sz w:val="29"/>
                <w:szCs w:val="29"/>
                <w:cs/>
              </w:rPr>
              <w:instrText>"</w:instrText>
            </w:r>
            <w:r>
              <w:rPr>
                <w:sz w:val="29"/>
                <w:szCs w:val="29"/>
              </w:rPr>
              <w:instrText>#,##0</w:instrText>
            </w:r>
            <w:r>
              <w:rPr>
                <w:sz w:val="29"/>
                <w:szCs w:val="29"/>
                <w:cs/>
              </w:rPr>
              <w:instrText xml:space="preserve">" </w:instrText>
            </w:r>
            <w:r>
              <w:rPr>
                <w:sz w:val="29"/>
                <w:szCs w:val="29"/>
              </w:rPr>
              <w:fldChar w:fldCharType="separate"/>
            </w:r>
            <w:r>
              <w:rPr>
                <w:noProof/>
                <w:sz w:val="29"/>
                <w:szCs w:val="29"/>
              </w:rPr>
              <w:t>24,479</w:t>
            </w:r>
            <w:r>
              <w:rPr>
                <w:sz w:val="29"/>
                <w:szCs w:val="29"/>
              </w:rPr>
              <w:fldChar w:fldCharType="end"/>
            </w:r>
          </w:p>
        </w:tc>
      </w:tr>
      <w:tr w:rsidR="005E5193" w14:paraId="23BB8013" w14:textId="77777777">
        <w:trPr>
          <w:trHeight w:hRule="exact" w:val="454"/>
        </w:trPr>
        <w:tc>
          <w:tcPr>
            <w:tcW w:w="5670" w:type="dxa"/>
            <w:vAlign w:val="center"/>
          </w:tcPr>
          <w:p w14:paraId="5F88D260" w14:textId="77777777" w:rsidR="005E5193" w:rsidRDefault="00F36FBE">
            <w:pPr>
              <w:spacing w:before="40" w:after="20" w:line="216" w:lineRule="auto"/>
              <w:ind w:left="154" w:right="-108"/>
              <w:rPr>
                <w:sz w:val="29"/>
                <w:szCs w:val="29"/>
              </w:rPr>
            </w:pPr>
            <w:r>
              <w:rPr>
                <w:rFonts w:hint="cs"/>
                <w:sz w:val="29"/>
                <w:szCs w:val="29"/>
                <w:cs/>
              </w:rPr>
              <w:t xml:space="preserve">รายได้ผลตอบแทนจากการเป็นผู้ตรวจสอบธุรกรรม </w:t>
            </w:r>
            <w:r>
              <w:rPr>
                <w:sz w:val="29"/>
                <w:szCs w:val="29"/>
                <w:cs/>
              </w:rPr>
              <w:t>(</w:t>
            </w:r>
            <w:r>
              <w:rPr>
                <w:sz w:val="29"/>
                <w:szCs w:val="29"/>
              </w:rPr>
              <w:t>Node validator</w:t>
            </w:r>
            <w:r>
              <w:rPr>
                <w:sz w:val="29"/>
                <w:szCs w:val="29"/>
                <w:cs/>
              </w:rPr>
              <w:t>)</w:t>
            </w:r>
          </w:p>
        </w:tc>
        <w:tc>
          <w:tcPr>
            <w:tcW w:w="1619" w:type="dxa"/>
          </w:tcPr>
          <w:p w14:paraId="1EFBA5E3" w14:textId="6F4E1D19" w:rsidR="005E5193" w:rsidRPr="00CE142F" w:rsidRDefault="00F36FBE">
            <w:pPr>
              <w:pBdr>
                <w:bottom w:val="single" w:sz="4" w:space="1" w:color="auto"/>
              </w:pBdr>
              <w:tabs>
                <w:tab w:val="decimal" w:pos="1132"/>
              </w:tabs>
              <w:spacing w:before="40" w:after="20" w:line="216" w:lineRule="auto"/>
              <w:jc w:val="right"/>
              <w:rPr>
                <w:sz w:val="29"/>
                <w:szCs w:val="29"/>
              </w:rPr>
            </w:pPr>
            <w:r w:rsidRPr="00CE142F">
              <w:rPr>
                <w:sz w:val="29"/>
                <w:szCs w:val="29"/>
              </w:rPr>
              <w:fldChar w:fldCharType="begin"/>
            </w:r>
            <w:r w:rsidRPr="00CE142F">
              <w:rPr>
                <w:sz w:val="29"/>
                <w:szCs w:val="29"/>
                <w:cs/>
              </w:rPr>
              <w:instrText xml:space="preserve"> =</w:instrText>
            </w:r>
            <w:r w:rsidRPr="00CE142F">
              <w:rPr>
                <w:sz w:val="29"/>
                <w:szCs w:val="29"/>
              </w:rPr>
              <w:instrText xml:space="preserve">1760 \# </w:instrText>
            </w:r>
            <w:r w:rsidRPr="00CE142F">
              <w:rPr>
                <w:sz w:val="29"/>
                <w:szCs w:val="29"/>
                <w:cs/>
              </w:rPr>
              <w:instrText>"</w:instrText>
            </w:r>
            <w:r w:rsidRPr="00CE142F">
              <w:rPr>
                <w:sz w:val="29"/>
                <w:szCs w:val="29"/>
              </w:rPr>
              <w:instrText>#,##0</w:instrText>
            </w:r>
            <w:r w:rsidRPr="00CE142F">
              <w:rPr>
                <w:sz w:val="29"/>
                <w:szCs w:val="29"/>
                <w:cs/>
              </w:rPr>
              <w:instrText xml:space="preserve">" </w:instrText>
            </w:r>
            <w:r w:rsidRPr="00CE142F">
              <w:rPr>
                <w:sz w:val="29"/>
                <w:szCs w:val="29"/>
              </w:rPr>
              <w:fldChar w:fldCharType="separate"/>
            </w:r>
            <w:r w:rsidRPr="00CE142F">
              <w:rPr>
                <w:noProof/>
                <w:sz w:val="29"/>
                <w:szCs w:val="29"/>
              </w:rPr>
              <w:t>1,</w:t>
            </w:r>
            <w:r w:rsidR="00CE142F" w:rsidRPr="00CE142F">
              <w:rPr>
                <w:noProof/>
                <w:sz w:val="29"/>
                <w:szCs w:val="29"/>
              </w:rPr>
              <w:t>955</w:t>
            </w:r>
            <w:r w:rsidRPr="00CE142F">
              <w:rPr>
                <w:sz w:val="29"/>
                <w:szCs w:val="29"/>
              </w:rPr>
              <w:fldChar w:fldCharType="end"/>
            </w:r>
          </w:p>
        </w:tc>
        <w:tc>
          <w:tcPr>
            <w:tcW w:w="1624" w:type="dxa"/>
          </w:tcPr>
          <w:p w14:paraId="3717B65B" w14:textId="77777777" w:rsidR="005E5193" w:rsidRDefault="00F36FBE">
            <w:pPr>
              <w:pBdr>
                <w:bottom w:val="single" w:sz="4" w:space="1" w:color="auto"/>
              </w:pBdr>
              <w:tabs>
                <w:tab w:val="decimal" w:pos="1132"/>
              </w:tabs>
              <w:spacing w:before="40" w:after="20" w:line="216" w:lineRule="auto"/>
              <w:jc w:val="right"/>
              <w:rPr>
                <w:sz w:val="29"/>
                <w:szCs w:val="29"/>
              </w:rPr>
            </w:pPr>
            <w:r>
              <w:rPr>
                <w:sz w:val="29"/>
                <w:szCs w:val="29"/>
              </w:rPr>
              <w:fldChar w:fldCharType="begin"/>
            </w:r>
            <w:r>
              <w:rPr>
                <w:sz w:val="29"/>
                <w:szCs w:val="29"/>
                <w:cs/>
              </w:rPr>
              <w:instrText xml:space="preserve"> =</w:instrText>
            </w:r>
            <w:r>
              <w:rPr>
                <w:sz w:val="29"/>
                <w:szCs w:val="29"/>
              </w:rPr>
              <w:instrText xml:space="preserve">3995 \# </w:instrText>
            </w:r>
            <w:r>
              <w:rPr>
                <w:sz w:val="29"/>
                <w:szCs w:val="29"/>
                <w:cs/>
              </w:rPr>
              <w:instrText>"</w:instrText>
            </w:r>
            <w:r>
              <w:rPr>
                <w:sz w:val="29"/>
                <w:szCs w:val="29"/>
              </w:rPr>
              <w:instrText>#,##0</w:instrText>
            </w:r>
            <w:r>
              <w:rPr>
                <w:sz w:val="29"/>
                <w:szCs w:val="29"/>
                <w:cs/>
              </w:rPr>
              <w:instrText xml:space="preserve">" </w:instrText>
            </w:r>
            <w:r>
              <w:rPr>
                <w:sz w:val="29"/>
                <w:szCs w:val="29"/>
              </w:rPr>
              <w:fldChar w:fldCharType="separate"/>
            </w:r>
            <w:r>
              <w:rPr>
                <w:noProof/>
                <w:sz w:val="29"/>
                <w:szCs w:val="29"/>
              </w:rPr>
              <w:t>3,995</w:t>
            </w:r>
            <w:r>
              <w:rPr>
                <w:sz w:val="29"/>
                <w:szCs w:val="29"/>
              </w:rPr>
              <w:fldChar w:fldCharType="end"/>
            </w:r>
          </w:p>
        </w:tc>
      </w:tr>
      <w:tr w:rsidR="005E5193" w14:paraId="62A6003D" w14:textId="77777777">
        <w:trPr>
          <w:trHeight w:hRule="exact" w:val="454"/>
        </w:trPr>
        <w:tc>
          <w:tcPr>
            <w:tcW w:w="5670" w:type="dxa"/>
            <w:vAlign w:val="center"/>
          </w:tcPr>
          <w:p w14:paraId="6B2D2986" w14:textId="77777777" w:rsidR="005E5193" w:rsidRPr="00FE0FF8" w:rsidRDefault="00F36FBE">
            <w:pPr>
              <w:spacing w:before="40" w:after="20" w:line="216" w:lineRule="auto"/>
              <w:ind w:left="154"/>
              <w:rPr>
                <w:sz w:val="29"/>
                <w:szCs w:val="29"/>
              </w:rPr>
            </w:pPr>
            <w:r w:rsidRPr="00FE0FF8">
              <w:rPr>
                <w:rFonts w:hint="cs"/>
                <w:sz w:val="29"/>
                <w:szCs w:val="29"/>
                <w:cs/>
              </w:rPr>
              <w:t>ยอดคงเหลือปลายงวด - ราคาทุน</w:t>
            </w:r>
          </w:p>
        </w:tc>
        <w:tc>
          <w:tcPr>
            <w:tcW w:w="1619" w:type="dxa"/>
          </w:tcPr>
          <w:p w14:paraId="3E9EE49A" w14:textId="3776B419" w:rsidR="005E5193" w:rsidRPr="00CE142F" w:rsidRDefault="00F36FBE">
            <w:pPr>
              <w:spacing w:before="40" w:after="20" w:line="216" w:lineRule="auto"/>
              <w:jc w:val="right"/>
              <w:rPr>
                <w:sz w:val="29"/>
                <w:szCs w:val="29"/>
              </w:rPr>
            </w:pPr>
            <w:r w:rsidRPr="00CE142F">
              <w:rPr>
                <w:sz w:val="29"/>
                <w:szCs w:val="29"/>
              </w:rPr>
              <w:fldChar w:fldCharType="begin"/>
            </w:r>
            <w:r w:rsidRPr="00CE142F">
              <w:rPr>
                <w:sz w:val="29"/>
                <w:szCs w:val="29"/>
                <w:cs/>
              </w:rPr>
              <w:instrText xml:space="preserve"> =</w:instrText>
            </w:r>
            <w:r w:rsidRPr="00CE142F">
              <w:rPr>
                <w:sz w:val="29"/>
                <w:szCs w:val="29"/>
              </w:rPr>
              <w:instrText>b4</w:instrText>
            </w:r>
            <w:r w:rsidRPr="00CE142F">
              <w:rPr>
                <w:sz w:val="29"/>
                <w:szCs w:val="29"/>
                <w:cs/>
              </w:rPr>
              <w:instrText>+</w:instrText>
            </w:r>
            <w:r w:rsidRPr="00CE142F">
              <w:rPr>
                <w:sz w:val="29"/>
                <w:szCs w:val="29"/>
              </w:rPr>
              <w:instrText>b5</w:instrText>
            </w:r>
            <w:r w:rsidRPr="00CE142F">
              <w:rPr>
                <w:sz w:val="29"/>
                <w:szCs w:val="29"/>
                <w:cs/>
              </w:rPr>
              <w:instrText>+</w:instrText>
            </w:r>
            <w:r w:rsidRPr="00CE142F">
              <w:rPr>
                <w:sz w:val="29"/>
                <w:szCs w:val="29"/>
              </w:rPr>
              <w:instrText xml:space="preserve">b6 </w:instrText>
            </w:r>
            <w:r w:rsidRPr="00CE142F">
              <w:rPr>
                <w:sz w:val="29"/>
                <w:szCs w:val="29"/>
              </w:rPr>
              <w:fldChar w:fldCharType="separate"/>
            </w:r>
            <w:r w:rsidRPr="00CE142F">
              <w:rPr>
                <w:noProof/>
                <w:sz w:val="29"/>
                <w:szCs w:val="29"/>
              </w:rPr>
              <w:t>40,</w:t>
            </w:r>
            <w:r w:rsidR="00CE142F" w:rsidRPr="00CE142F">
              <w:rPr>
                <w:noProof/>
                <w:sz w:val="29"/>
                <w:szCs w:val="29"/>
              </w:rPr>
              <w:t>8</w:t>
            </w:r>
            <w:r w:rsidRPr="00CE142F">
              <w:rPr>
                <w:noProof/>
                <w:sz w:val="29"/>
                <w:szCs w:val="29"/>
              </w:rPr>
              <w:t>2</w:t>
            </w:r>
            <w:r w:rsidRPr="00CE142F">
              <w:rPr>
                <w:sz w:val="29"/>
                <w:szCs w:val="29"/>
              </w:rPr>
              <w:fldChar w:fldCharType="end"/>
            </w:r>
            <w:r w:rsidR="00CE142F" w:rsidRPr="00CE142F">
              <w:rPr>
                <w:sz w:val="29"/>
                <w:szCs w:val="29"/>
              </w:rPr>
              <w:t>7</w:t>
            </w:r>
          </w:p>
        </w:tc>
        <w:tc>
          <w:tcPr>
            <w:tcW w:w="1624" w:type="dxa"/>
          </w:tcPr>
          <w:p w14:paraId="70B4C993" w14:textId="77777777" w:rsidR="005E5193" w:rsidRDefault="00F36FBE">
            <w:pPr>
              <w:spacing w:before="40" w:after="20" w:line="216" w:lineRule="auto"/>
              <w:jc w:val="right"/>
              <w:rPr>
                <w:sz w:val="29"/>
                <w:szCs w:val="29"/>
              </w:rPr>
            </w:pPr>
            <w:r>
              <w:rPr>
                <w:sz w:val="29"/>
                <w:szCs w:val="29"/>
              </w:rPr>
              <w:fldChar w:fldCharType="begin"/>
            </w:r>
            <w:r>
              <w:rPr>
                <w:sz w:val="29"/>
                <w:szCs w:val="29"/>
                <w:cs/>
              </w:rPr>
              <w:instrText xml:space="preserve"> =</w:instrText>
            </w:r>
            <w:r>
              <w:rPr>
                <w:sz w:val="29"/>
                <w:szCs w:val="29"/>
              </w:rPr>
              <w:instrText>c4</w:instrText>
            </w:r>
            <w:r>
              <w:rPr>
                <w:sz w:val="29"/>
                <w:szCs w:val="29"/>
                <w:cs/>
              </w:rPr>
              <w:instrText>+</w:instrText>
            </w:r>
            <w:r>
              <w:rPr>
                <w:sz w:val="29"/>
                <w:szCs w:val="29"/>
              </w:rPr>
              <w:instrText>c5</w:instrText>
            </w:r>
            <w:r>
              <w:rPr>
                <w:sz w:val="29"/>
                <w:szCs w:val="29"/>
                <w:cs/>
              </w:rPr>
              <w:instrText>+</w:instrText>
            </w:r>
            <w:r>
              <w:rPr>
                <w:sz w:val="29"/>
                <w:szCs w:val="29"/>
              </w:rPr>
              <w:instrText xml:space="preserve">c6 </w:instrText>
            </w:r>
            <w:r>
              <w:rPr>
                <w:sz w:val="29"/>
                <w:szCs w:val="29"/>
              </w:rPr>
              <w:fldChar w:fldCharType="separate"/>
            </w:r>
            <w:r>
              <w:rPr>
                <w:noProof/>
                <w:sz w:val="29"/>
                <w:szCs w:val="29"/>
              </w:rPr>
              <w:t>28,474</w:t>
            </w:r>
            <w:r>
              <w:rPr>
                <w:sz w:val="29"/>
                <w:szCs w:val="29"/>
              </w:rPr>
              <w:fldChar w:fldCharType="end"/>
            </w:r>
          </w:p>
        </w:tc>
      </w:tr>
      <w:tr w:rsidR="00873A3E" w14:paraId="7339829D" w14:textId="77777777" w:rsidTr="001162A7">
        <w:trPr>
          <w:trHeight w:hRule="exact" w:val="454"/>
        </w:trPr>
        <w:tc>
          <w:tcPr>
            <w:tcW w:w="5670" w:type="dxa"/>
            <w:vAlign w:val="center"/>
          </w:tcPr>
          <w:p w14:paraId="0491C3C2" w14:textId="65A19A57" w:rsidR="00873A3E" w:rsidRPr="00FE0FF8" w:rsidRDefault="00873A3E" w:rsidP="00873A3E">
            <w:pPr>
              <w:spacing w:before="40" w:after="20" w:line="216" w:lineRule="auto"/>
              <w:ind w:left="154"/>
              <w:rPr>
                <w:sz w:val="29"/>
                <w:szCs w:val="29"/>
                <w:cs/>
              </w:rPr>
            </w:pPr>
            <w:r w:rsidRPr="00FE0FF8">
              <w:rPr>
                <w:rFonts w:hint="cs"/>
                <w:b/>
                <w:bCs/>
                <w:sz w:val="29"/>
                <w:szCs w:val="29"/>
                <w:u w:val="single"/>
                <w:cs/>
              </w:rPr>
              <w:t>บว</w:t>
            </w:r>
            <w:r w:rsidRPr="00FE0FF8">
              <w:rPr>
                <w:b/>
                <w:bCs/>
                <w:sz w:val="29"/>
                <w:szCs w:val="29"/>
                <w:u w:val="single"/>
                <w:cs/>
              </w:rPr>
              <w:t>ก</w:t>
            </w:r>
            <w:r w:rsidRPr="00FE0FF8">
              <w:rPr>
                <w:sz w:val="29"/>
                <w:szCs w:val="29"/>
                <w:cs/>
              </w:rPr>
              <w:t xml:space="preserve"> ส่วนเกินทุนจากการตีราคาสินทรัพย์ดิจิทัล</w:t>
            </w:r>
          </w:p>
        </w:tc>
        <w:tc>
          <w:tcPr>
            <w:tcW w:w="1619" w:type="dxa"/>
          </w:tcPr>
          <w:p w14:paraId="670F8C64" w14:textId="6657B18E" w:rsidR="00873A3E" w:rsidRPr="00CE142F" w:rsidRDefault="00873A3E" w:rsidP="00873A3E">
            <w:pPr>
              <w:tabs>
                <w:tab w:val="left" w:pos="1168"/>
              </w:tabs>
              <w:spacing w:before="40" w:after="20" w:line="216" w:lineRule="auto"/>
              <w:rPr>
                <w:sz w:val="29"/>
                <w:szCs w:val="29"/>
              </w:rPr>
            </w:pPr>
            <w:r>
              <w:rPr>
                <w:sz w:val="29"/>
                <w:szCs w:val="29"/>
                <w:cs/>
              </w:rPr>
              <w:tab/>
            </w:r>
            <w:r>
              <w:rPr>
                <w:rFonts w:hint="cs"/>
                <w:sz w:val="29"/>
                <w:szCs w:val="29"/>
                <w:cs/>
              </w:rPr>
              <w:t>-</w:t>
            </w:r>
          </w:p>
        </w:tc>
        <w:tc>
          <w:tcPr>
            <w:tcW w:w="1624" w:type="dxa"/>
            <w:vAlign w:val="center"/>
          </w:tcPr>
          <w:p w14:paraId="5A89CAE4" w14:textId="59B6C675" w:rsidR="00873A3E" w:rsidRDefault="00873A3E" w:rsidP="00873A3E">
            <w:pPr>
              <w:spacing w:before="40" w:after="20" w:line="216" w:lineRule="auto"/>
              <w:jc w:val="right"/>
              <w:rPr>
                <w:sz w:val="29"/>
                <w:szCs w:val="29"/>
              </w:rPr>
            </w:pPr>
            <w:r>
              <w:rPr>
                <w:sz w:val="29"/>
                <w:szCs w:val="29"/>
                <w:cs/>
              </w:rPr>
              <w:fldChar w:fldCharType="begin"/>
            </w:r>
            <w:r>
              <w:rPr>
                <w:sz w:val="29"/>
                <w:szCs w:val="29"/>
                <w:cs/>
              </w:rPr>
              <w:instrText xml:space="preserve"> =89191 </w:instrText>
            </w:r>
            <w:r>
              <w:rPr>
                <w:sz w:val="29"/>
                <w:szCs w:val="29"/>
              </w:rPr>
              <w:instrText xml:space="preserve">\# </w:instrText>
            </w:r>
            <w:r>
              <w:rPr>
                <w:sz w:val="29"/>
                <w:szCs w:val="29"/>
                <w:cs/>
              </w:rPr>
              <w:instrText>"</w:instrText>
            </w:r>
            <w:r>
              <w:rPr>
                <w:sz w:val="29"/>
                <w:szCs w:val="29"/>
              </w:rPr>
              <w:instrText>#,##</w:instrText>
            </w:r>
            <w:r>
              <w:rPr>
                <w:sz w:val="29"/>
                <w:szCs w:val="29"/>
                <w:cs/>
              </w:rPr>
              <w:instrText xml:space="preserve">0" </w:instrText>
            </w:r>
            <w:r>
              <w:rPr>
                <w:sz w:val="29"/>
                <w:szCs w:val="29"/>
                <w:cs/>
              </w:rPr>
              <w:fldChar w:fldCharType="separate"/>
            </w:r>
            <w:r>
              <w:rPr>
                <w:noProof/>
                <w:sz w:val="29"/>
                <w:szCs w:val="29"/>
                <w:cs/>
              </w:rPr>
              <w:t>89</w:t>
            </w:r>
            <w:r>
              <w:rPr>
                <w:noProof/>
                <w:sz w:val="29"/>
                <w:szCs w:val="29"/>
              </w:rPr>
              <w:t>,</w:t>
            </w:r>
            <w:r>
              <w:rPr>
                <w:noProof/>
                <w:sz w:val="29"/>
                <w:szCs w:val="29"/>
                <w:cs/>
              </w:rPr>
              <w:t>191</w:t>
            </w:r>
            <w:r>
              <w:rPr>
                <w:sz w:val="29"/>
                <w:szCs w:val="29"/>
                <w:cs/>
              </w:rPr>
              <w:fldChar w:fldCharType="end"/>
            </w:r>
          </w:p>
        </w:tc>
      </w:tr>
      <w:tr w:rsidR="005E5193" w14:paraId="22C4C6C4" w14:textId="77777777" w:rsidTr="00873A3E">
        <w:trPr>
          <w:trHeight w:hRule="exact" w:val="882"/>
        </w:trPr>
        <w:tc>
          <w:tcPr>
            <w:tcW w:w="5670" w:type="dxa"/>
            <w:vAlign w:val="center"/>
          </w:tcPr>
          <w:p w14:paraId="15641D79" w14:textId="49A786D6" w:rsidR="005E5193" w:rsidRPr="00FE0FF8" w:rsidRDefault="00CE142F" w:rsidP="00FE0FF8">
            <w:pPr>
              <w:spacing w:before="40" w:after="20" w:line="216" w:lineRule="auto"/>
              <w:ind w:left="537" w:right="-108" w:hanging="357"/>
              <w:rPr>
                <w:sz w:val="29"/>
                <w:szCs w:val="29"/>
              </w:rPr>
            </w:pPr>
            <w:r w:rsidRPr="00FE0FF8">
              <w:rPr>
                <w:rFonts w:hint="cs"/>
                <w:b/>
                <w:bCs/>
                <w:sz w:val="29"/>
                <w:szCs w:val="29"/>
                <w:u w:val="single"/>
                <w:cs/>
              </w:rPr>
              <w:t>หัก</w:t>
            </w:r>
            <w:r w:rsidR="00F36FBE" w:rsidRPr="00FE0FF8">
              <w:rPr>
                <w:sz w:val="29"/>
                <w:szCs w:val="29"/>
                <w:cs/>
              </w:rPr>
              <w:t xml:space="preserve"> </w:t>
            </w:r>
            <w:r w:rsidR="00873A3E" w:rsidRPr="00FE0FF8">
              <w:rPr>
                <w:sz w:val="29"/>
                <w:szCs w:val="29"/>
                <w:cs/>
              </w:rPr>
              <w:t>ขาดทุนที่ยังไม่เกิดขึ้นจริงจากการปรับมูลค่าสินทรัพย์ไม่มีตัวตน -</w:t>
            </w:r>
            <w:r w:rsidR="00873A3E" w:rsidRPr="00FE0FF8">
              <w:rPr>
                <w:rFonts w:hint="cs"/>
                <w:sz w:val="29"/>
                <w:szCs w:val="29"/>
                <w:cs/>
              </w:rPr>
              <w:t xml:space="preserve"> </w:t>
            </w:r>
            <w:r w:rsidR="00873A3E" w:rsidRPr="00FE0FF8">
              <w:rPr>
                <w:sz w:val="29"/>
                <w:szCs w:val="29"/>
                <w:cs/>
              </w:rPr>
              <w:t>สินทรัพย์ดิจิทัล</w:t>
            </w:r>
          </w:p>
        </w:tc>
        <w:tc>
          <w:tcPr>
            <w:tcW w:w="1619" w:type="dxa"/>
            <w:vAlign w:val="bottom"/>
          </w:tcPr>
          <w:p w14:paraId="3CCB615B" w14:textId="50652C54" w:rsidR="005E5193" w:rsidRPr="00CE142F" w:rsidRDefault="00CE142F" w:rsidP="00873A3E">
            <w:pPr>
              <w:pBdr>
                <w:bottom w:val="single" w:sz="4" w:space="1" w:color="auto"/>
              </w:pBdr>
              <w:tabs>
                <w:tab w:val="decimal" w:pos="1132"/>
              </w:tabs>
              <w:spacing w:before="40" w:after="20" w:line="216" w:lineRule="auto"/>
              <w:jc w:val="right"/>
              <w:rPr>
                <w:sz w:val="29"/>
                <w:szCs w:val="29"/>
              </w:rPr>
            </w:pPr>
            <w:r w:rsidRPr="00CE142F">
              <w:rPr>
                <w:rFonts w:hint="cs"/>
                <w:sz w:val="29"/>
                <w:szCs w:val="29"/>
                <w:cs/>
              </w:rPr>
              <w:t>(1</w:t>
            </w:r>
            <w:r w:rsidR="00475902">
              <w:rPr>
                <w:sz w:val="29"/>
                <w:szCs w:val="29"/>
              </w:rPr>
              <w:t>5,386</w:t>
            </w:r>
            <w:r w:rsidRPr="00CE142F">
              <w:rPr>
                <w:sz w:val="29"/>
                <w:szCs w:val="29"/>
                <w:cs/>
              </w:rPr>
              <w:t>)</w:t>
            </w:r>
          </w:p>
        </w:tc>
        <w:tc>
          <w:tcPr>
            <w:tcW w:w="1624" w:type="dxa"/>
            <w:vAlign w:val="bottom"/>
          </w:tcPr>
          <w:p w14:paraId="6162B4F3" w14:textId="26DAF58B" w:rsidR="005E5193" w:rsidRDefault="00873A3E" w:rsidP="00873A3E">
            <w:pPr>
              <w:pBdr>
                <w:bottom w:val="single" w:sz="4" w:space="1" w:color="auto"/>
              </w:pBdr>
              <w:tabs>
                <w:tab w:val="decimal" w:pos="1132"/>
              </w:tabs>
              <w:spacing w:before="40" w:after="20" w:line="216" w:lineRule="auto"/>
              <w:jc w:val="center"/>
              <w:rPr>
                <w:sz w:val="29"/>
                <w:szCs w:val="29"/>
              </w:rPr>
            </w:pPr>
            <w:r>
              <w:rPr>
                <w:rFonts w:hint="cs"/>
                <w:sz w:val="29"/>
                <w:szCs w:val="29"/>
                <w:cs/>
              </w:rPr>
              <w:t>-</w:t>
            </w:r>
          </w:p>
        </w:tc>
      </w:tr>
      <w:tr w:rsidR="005E5193" w14:paraId="1C4376DA" w14:textId="77777777">
        <w:trPr>
          <w:trHeight w:hRule="exact" w:val="454"/>
        </w:trPr>
        <w:tc>
          <w:tcPr>
            <w:tcW w:w="5670" w:type="dxa"/>
            <w:vAlign w:val="center"/>
          </w:tcPr>
          <w:p w14:paraId="720A03AC" w14:textId="77777777" w:rsidR="005E5193" w:rsidRDefault="00F36FBE">
            <w:pPr>
              <w:spacing w:before="40" w:after="20" w:line="216" w:lineRule="auto"/>
              <w:ind w:left="154"/>
              <w:rPr>
                <w:b/>
                <w:bCs/>
                <w:sz w:val="29"/>
                <w:szCs w:val="29"/>
              </w:rPr>
            </w:pPr>
            <w:r>
              <w:rPr>
                <w:rFonts w:hint="cs"/>
                <w:b/>
                <w:bCs/>
                <w:sz w:val="29"/>
                <w:szCs w:val="29"/>
                <w:cs/>
              </w:rPr>
              <w:t>สุทธิ</w:t>
            </w:r>
          </w:p>
        </w:tc>
        <w:tc>
          <w:tcPr>
            <w:tcW w:w="1619" w:type="dxa"/>
            <w:vAlign w:val="bottom"/>
          </w:tcPr>
          <w:p w14:paraId="053BDFB7" w14:textId="7BAEC4C9" w:rsidR="005E5193" w:rsidRPr="00CE142F" w:rsidRDefault="00CE142F">
            <w:pPr>
              <w:pBdr>
                <w:bottom w:val="double" w:sz="4" w:space="1" w:color="auto"/>
              </w:pBdr>
              <w:spacing w:before="40" w:after="20" w:line="216" w:lineRule="auto"/>
              <w:ind w:left="-8"/>
              <w:jc w:val="right"/>
              <w:rPr>
                <w:b/>
                <w:bCs/>
                <w:sz w:val="29"/>
                <w:szCs w:val="29"/>
              </w:rPr>
            </w:pPr>
            <w:r w:rsidRPr="00CE142F">
              <w:rPr>
                <w:b/>
                <w:bCs/>
                <w:sz w:val="29"/>
                <w:szCs w:val="29"/>
              </w:rPr>
              <w:t>2</w:t>
            </w:r>
            <w:r w:rsidR="00475902">
              <w:rPr>
                <w:b/>
                <w:bCs/>
                <w:sz w:val="29"/>
                <w:szCs w:val="29"/>
              </w:rPr>
              <w:t>5</w:t>
            </w:r>
            <w:r w:rsidRPr="00CE142F">
              <w:rPr>
                <w:b/>
                <w:bCs/>
                <w:sz w:val="29"/>
                <w:szCs w:val="29"/>
              </w:rPr>
              <w:t>,4</w:t>
            </w:r>
            <w:r w:rsidR="00475902">
              <w:rPr>
                <w:b/>
                <w:bCs/>
                <w:sz w:val="29"/>
                <w:szCs w:val="29"/>
              </w:rPr>
              <w:t>41</w:t>
            </w:r>
          </w:p>
        </w:tc>
        <w:tc>
          <w:tcPr>
            <w:tcW w:w="1624" w:type="dxa"/>
            <w:vAlign w:val="bottom"/>
          </w:tcPr>
          <w:p w14:paraId="65021744" w14:textId="77777777" w:rsidR="005E5193" w:rsidRDefault="00F36FBE">
            <w:pPr>
              <w:pBdr>
                <w:bottom w:val="double" w:sz="4" w:space="1" w:color="auto"/>
              </w:pBdr>
              <w:spacing w:before="40" w:after="20" w:line="216" w:lineRule="auto"/>
              <w:ind w:left="-8"/>
              <w:jc w:val="right"/>
              <w:rPr>
                <w:b/>
                <w:bCs/>
                <w:sz w:val="29"/>
                <w:szCs w:val="29"/>
              </w:rPr>
            </w:pPr>
            <w:r>
              <w:rPr>
                <w:b/>
                <w:bCs/>
                <w:sz w:val="29"/>
                <w:szCs w:val="29"/>
              </w:rPr>
              <w:fldChar w:fldCharType="begin"/>
            </w:r>
            <w:r>
              <w:rPr>
                <w:b/>
                <w:bCs/>
                <w:sz w:val="29"/>
                <w:szCs w:val="29"/>
                <w:cs/>
              </w:rPr>
              <w:instrText xml:space="preserve"> =</w:instrText>
            </w:r>
            <w:r>
              <w:rPr>
                <w:b/>
                <w:bCs/>
                <w:sz w:val="29"/>
                <w:szCs w:val="29"/>
              </w:rPr>
              <w:instrText>c7</w:instrText>
            </w:r>
            <w:r>
              <w:rPr>
                <w:b/>
                <w:bCs/>
                <w:sz w:val="29"/>
                <w:szCs w:val="29"/>
                <w:cs/>
              </w:rPr>
              <w:instrText>+</w:instrText>
            </w:r>
            <w:r>
              <w:rPr>
                <w:b/>
                <w:bCs/>
                <w:sz w:val="29"/>
                <w:szCs w:val="29"/>
              </w:rPr>
              <w:instrText xml:space="preserve">c8 \# </w:instrText>
            </w:r>
            <w:r>
              <w:rPr>
                <w:b/>
                <w:bCs/>
                <w:sz w:val="29"/>
                <w:szCs w:val="29"/>
                <w:cs/>
              </w:rPr>
              <w:instrText>"</w:instrText>
            </w:r>
            <w:r>
              <w:rPr>
                <w:b/>
                <w:bCs/>
                <w:sz w:val="29"/>
                <w:szCs w:val="29"/>
              </w:rPr>
              <w:instrText>#,##0</w:instrText>
            </w:r>
            <w:r>
              <w:rPr>
                <w:b/>
                <w:bCs/>
                <w:sz w:val="29"/>
                <w:szCs w:val="29"/>
                <w:cs/>
              </w:rPr>
              <w:instrText xml:space="preserve">" </w:instrText>
            </w:r>
            <w:r>
              <w:rPr>
                <w:b/>
                <w:bCs/>
                <w:sz w:val="29"/>
                <w:szCs w:val="29"/>
              </w:rPr>
              <w:fldChar w:fldCharType="separate"/>
            </w:r>
            <w:r>
              <w:rPr>
                <w:b/>
                <w:bCs/>
                <w:noProof/>
                <w:sz w:val="29"/>
                <w:szCs w:val="29"/>
              </w:rPr>
              <w:t>117,665</w:t>
            </w:r>
            <w:r>
              <w:rPr>
                <w:b/>
                <w:bCs/>
                <w:sz w:val="29"/>
                <w:szCs w:val="29"/>
              </w:rPr>
              <w:fldChar w:fldCharType="end"/>
            </w:r>
          </w:p>
        </w:tc>
      </w:tr>
    </w:tbl>
    <w:p w14:paraId="6333594B" w14:textId="148E3737" w:rsidR="005E5193" w:rsidRDefault="00F36FBE">
      <w:pPr>
        <w:pStyle w:val="ListParagraph"/>
        <w:spacing w:before="120" w:after="60" w:line="216" w:lineRule="auto"/>
        <w:ind w:left="567"/>
        <w:contextualSpacing w:val="0"/>
        <w:jc w:val="thaiDistribute"/>
        <w:rPr>
          <w:sz w:val="30"/>
          <w:szCs w:val="30"/>
        </w:rPr>
      </w:pPr>
      <w:r>
        <w:rPr>
          <w:sz w:val="30"/>
          <w:szCs w:val="30"/>
          <w:cs/>
        </w:rPr>
        <w:t xml:space="preserve">ณ วันที่ </w:t>
      </w:r>
      <w:r w:rsidR="00015EAB">
        <w:rPr>
          <w:sz w:val="30"/>
          <w:szCs w:val="30"/>
        </w:rPr>
        <w:t>30</w:t>
      </w:r>
      <w:r>
        <w:rPr>
          <w:sz w:val="30"/>
          <w:szCs w:val="30"/>
          <w:cs/>
        </w:rPr>
        <w:t xml:space="preserve"> </w:t>
      </w:r>
      <w:r>
        <w:rPr>
          <w:rFonts w:hint="cs"/>
          <w:sz w:val="30"/>
          <w:szCs w:val="30"/>
          <w:cs/>
        </w:rPr>
        <w:t xml:space="preserve">มิถุนายน </w:t>
      </w:r>
      <w:r w:rsidR="00015EAB">
        <w:rPr>
          <w:sz w:val="30"/>
          <w:szCs w:val="30"/>
        </w:rPr>
        <w:t>2565</w:t>
      </w:r>
      <w:r>
        <w:rPr>
          <w:rFonts w:hint="cs"/>
          <w:sz w:val="30"/>
          <w:szCs w:val="30"/>
          <w:cs/>
        </w:rPr>
        <w:t xml:space="preserve"> และ</w:t>
      </w:r>
      <w:r w:rsidR="00FE0FF8">
        <w:rPr>
          <w:rFonts w:hint="cs"/>
          <w:sz w:val="30"/>
          <w:szCs w:val="30"/>
          <w:cs/>
        </w:rPr>
        <w:t xml:space="preserve">วันที่ </w:t>
      </w:r>
      <w:r w:rsidR="00015EAB">
        <w:rPr>
          <w:sz w:val="30"/>
          <w:szCs w:val="30"/>
        </w:rPr>
        <w:t>31</w:t>
      </w:r>
      <w:r>
        <w:rPr>
          <w:rFonts w:hint="cs"/>
          <w:sz w:val="30"/>
          <w:szCs w:val="30"/>
          <w:cs/>
        </w:rPr>
        <w:t xml:space="preserve"> </w:t>
      </w:r>
      <w:r>
        <w:rPr>
          <w:sz w:val="30"/>
          <w:szCs w:val="30"/>
          <w:cs/>
        </w:rPr>
        <w:t xml:space="preserve">ธันวาคม </w:t>
      </w:r>
      <w:r w:rsidR="00015EAB">
        <w:rPr>
          <w:sz w:val="30"/>
          <w:szCs w:val="30"/>
        </w:rPr>
        <w:t>2564</w:t>
      </w:r>
      <w:r>
        <w:rPr>
          <w:sz w:val="30"/>
          <w:szCs w:val="30"/>
          <w:cs/>
        </w:rPr>
        <w:t xml:space="preserve"> บริษัทฯมียอดคงเหลือของสินทรัพย์ดิจิทัลเป็นจำนวน </w:t>
      </w:r>
      <w:r w:rsidR="00015EAB">
        <w:rPr>
          <w:sz w:val="30"/>
          <w:szCs w:val="30"/>
        </w:rPr>
        <w:t>277</w:t>
      </w:r>
      <w:r w:rsidRPr="00015EAB">
        <w:rPr>
          <w:rFonts w:hint="cs"/>
          <w:sz w:val="30"/>
          <w:szCs w:val="30"/>
          <w:cs/>
        </w:rPr>
        <w:t>,</w:t>
      </w:r>
      <w:r w:rsidR="00015EAB">
        <w:rPr>
          <w:sz w:val="30"/>
          <w:szCs w:val="30"/>
        </w:rPr>
        <w:t>82</w:t>
      </w:r>
      <w:r w:rsidR="00D24FC6">
        <w:rPr>
          <w:sz w:val="30"/>
          <w:szCs w:val="30"/>
        </w:rPr>
        <w:t>7</w:t>
      </w:r>
      <w:r>
        <w:rPr>
          <w:sz w:val="30"/>
          <w:szCs w:val="30"/>
          <w:cs/>
        </w:rPr>
        <w:t xml:space="preserve"> เหรียญคับ</w:t>
      </w:r>
      <w:r>
        <w:rPr>
          <w:rFonts w:hint="cs"/>
          <w:sz w:val="30"/>
          <w:szCs w:val="30"/>
          <w:cs/>
        </w:rPr>
        <w:t xml:space="preserve"> และ </w:t>
      </w:r>
      <w:r w:rsidR="00015EAB">
        <w:rPr>
          <w:sz w:val="30"/>
          <w:szCs w:val="30"/>
        </w:rPr>
        <w:t>239</w:t>
      </w:r>
      <w:r>
        <w:rPr>
          <w:rFonts w:hint="cs"/>
          <w:sz w:val="30"/>
          <w:szCs w:val="30"/>
          <w:cs/>
        </w:rPr>
        <w:t>,</w:t>
      </w:r>
      <w:r w:rsidR="00015EAB">
        <w:rPr>
          <w:sz w:val="30"/>
          <w:szCs w:val="30"/>
        </w:rPr>
        <w:t>644</w:t>
      </w:r>
      <w:r>
        <w:rPr>
          <w:rFonts w:hint="cs"/>
          <w:sz w:val="30"/>
          <w:szCs w:val="30"/>
          <w:cs/>
        </w:rPr>
        <w:t xml:space="preserve"> เหรียญคับ</w:t>
      </w:r>
      <w:r>
        <w:rPr>
          <w:sz w:val="30"/>
          <w:szCs w:val="30"/>
          <w:cs/>
        </w:rPr>
        <w:t xml:space="preserve"> (</w:t>
      </w:r>
      <w:r>
        <w:rPr>
          <w:sz w:val="30"/>
          <w:szCs w:val="30"/>
        </w:rPr>
        <w:t>KUB coin</w:t>
      </w:r>
      <w:r>
        <w:rPr>
          <w:sz w:val="30"/>
          <w:szCs w:val="30"/>
          <w:cs/>
        </w:rPr>
        <w:t xml:space="preserve">) </w:t>
      </w:r>
      <w:r>
        <w:rPr>
          <w:rFonts w:hint="cs"/>
          <w:sz w:val="30"/>
          <w:szCs w:val="30"/>
          <w:cs/>
        </w:rPr>
        <w:t>ตามลำดับ</w:t>
      </w:r>
    </w:p>
    <w:p w14:paraId="43F572C1" w14:textId="77777777" w:rsidR="005E5193" w:rsidRDefault="00F36FBE">
      <w:pPr>
        <w:pStyle w:val="ListParagraph"/>
        <w:spacing w:before="60" w:after="120" w:line="216" w:lineRule="auto"/>
        <w:ind w:left="567"/>
        <w:contextualSpacing w:val="0"/>
        <w:jc w:val="thaiDistribute"/>
        <w:rPr>
          <w:b/>
          <w:bCs/>
          <w:sz w:val="30"/>
          <w:szCs w:val="30"/>
        </w:rPr>
      </w:pPr>
      <w:r>
        <w:rPr>
          <w:rFonts w:hint="cs"/>
          <w:sz w:val="30"/>
          <w:szCs w:val="30"/>
          <w:cs/>
        </w:rPr>
        <w:t>มูลค่ายุติธรรม</w:t>
      </w:r>
      <w:r>
        <w:rPr>
          <w:sz w:val="30"/>
          <w:szCs w:val="30"/>
          <w:cs/>
        </w:rPr>
        <w:t>ของสินทรัพย์ดิจิทัล เกิดจากราคาเสนอเพื่อการแลกเปลี่ยนในตลาดที่กลุ่มบริษัทกำหนดไว้เป็นตลาดหลักสำหรับการซื้อขายสินทรัพย์ดิจิทัล</w:t>
      </w:r>
      <w:r>
        <w:rPr>
          <w:rFonts w:hint="cs"/>
          <w:sz w:val="30"/>
          <w:szCs w:val="30"/>
          <w:cs/>
        </w:rPr>
        <w:t xml:space="preserve"> โดยการจัดลำดับชั้นในการวัดมูลค่ายุติธรรมในระดับที่ </w:t>
      </w:r>
      <w:r>
        <w:rPr>
          <w:sz w:val="30"/>
          <w:szCs w:val="30"/>
        </w:rPr>
        <w:t>1</w:t>
      </w:r>
    </w:p>
    <w:p w14:paraId="3A402E28" w14:textId="77777777" w:rsidR="005E5193" w:rsidRDefault="005E5193">
      <w:pPr>
        <w:pStyle w:val="ListParagraph"/>
        <w:spacing w:before="120" w:after="60" w:line="216" w:lineRule="auto"/>
        <w:ind w:left="567"/>
        <w:contextualSpacing w:val="0"/>
        <w:jc w:val="thaiDistribute"/>
        <w:rPr>
          <w:sz w:val="30"/>
          <w:szCs w:val="30"/>
        </w:rPr>
      </w:pPr>
    </w:p>
    <w:p w14:paraId="4B37786A" w14:textId="77777777" w:rsidR="005E5193" w:rsidRDefault="005E5193">
      <w:pPr>
        <w:pStyle w:val="ListParagraph"/>
        <w:spacing w:before="120" w:after="60" w:line="216" w:lineRule="auto"/>
        <w:ind w:left="567"/>
        <w:contextualSpacing w:val="0"/>
        <w:jc w:val="thaiDistribute"/>
        <w:rPr>
          <w:sz w:val="30"/>
          <w:szCs w:val="30"/>
        </w:rPr>
      </w:pPr>
    </w:p>
    <w:p w14:paraId="2A136A14" w14:textId="77777777" w:rsidR="005E5193" w:rsidRDefault="005E5193">
      <w:pPr>
        <w:pStyle w:val="ListParagraph"/>
        <w:spacing w:before="120" w:after="60" w:line="216" w:lineRule="auto"/>
        <w:ind w:left="567"/>
        <w:contextualSpacing w:val="0"/>
        <w:jc w:val="thaiDistribute"/>
        <w:rPr>
          <w:sz w:val="30"/>
          <w:szCs w:val="30"/>
        </w:rPr>
      </w:pPr>
    </w:p>
    <w:p w14:paraId="45D94680" w14:textId="77777777" w:rsidR="005E5193" w:rsidRDefault="005E5193">
      <w:pPr>
        <w:pStyle w:val="ListParagraph"/>
        <w:spacing w:before="120" w:after="60" w:line="216" w:lineRule="auto"/>
        <w:ind w:left="567"/>
        <w:contextualSpacing w:val="0"/>
        <w:jc w:val="thaiDistribute"/>
        <w:rPr>
          <w:sz w:val="30"/>
          <w:szCs w:val="30"/>
        </w:rPr>
      </w:pPr>
    </w:p>
    <w:p w14:paraId="30414424" w14:textId="77777777" w:rsidR="005E5193" w:rsidRDefault="00F36FBE">
      <w:pPr>
        <w:pStyle w:val="ListParagraph"/>
        <w:numPr>
          <w:ilvl w:val="0"/>
          <w:numId w:val="29"/>
        </w:numPr>
        <w:spacing w:before="240" w:after="120" w:line="216" w:lineRule="auto"/>
        <w:ind w:left="567" w:hanging="567"/>
        <w:contextualSpacing w:val="0"/>
        <w:jc w:val="thaiDistribute"/>
        <w:rPr>
          <w:b/>
          <w:bCs/>
          <w:sz w:val="30"/>
          <w:szCs w:val="30"/>
        </w:rPr>
      </w:pPr>
      <w:r>
        <w:rPr>
          <w:b/>
          <w:bCs/>
          <w:sz w:val="30"/>
          <w:szCs w:val="30"/>
          <w:cs/>
        </w:rPr>
        <w:lastRenderedPageBreak/>
        <w:t>เจ้าหนี้การค้าและเจ้าหนี้หมุนเวียนอื่น</w:t>
      </w:r>
    </w:p>
    <w:tbl>
      <w:tblPr>
        <w:tblW w:w="8786" w:type="dxa"/>
        <w:tblInd w:w="468" w:type="dxa"/>
        <w:tblLayout w:type="fixed"/>
        <w:tblLook w:val="0000" w:firstRow="0" w:lastRow="0" w:firstColumn="0" w:lastColumn="0" w:noHBand="0" w:noVBand="0"/>
      </w:tblPr>
      <w:tblGrid>
        <w:gridCol w:w="3798"/>
        <w:gridCol w:w="1247"/>
        <w:gridCol w:w="1247"/>
        <w:gridCol w:w="1247"/>
        <w:gridCol w:w="1247"/>
      </w:tblGrid>
      <w:tr w:rsidR="005E5193" w14:paraId="39CF737B" w14:textId="77777777">
        <w:trPr>
          <w:trHeight w:val="20"/>
        </w:trPr>
        <w:tc>
          <w:tcPr>
            <w:tcW w:w="3798" w:type="dxa"/>
            <w:vAlign w:val="center"/>
          </w:tcPr>
          <w:p w14:paraId="52DFF35E" w14:textId="77777777" w:rsidR="005E5193" w:rsidRDefault="005E5193">
            <w:pPr>
              <w:spacing w:before="40" w:after="20" w:line="216" w:lineRule="auto"/>
              <w:ind w:right="-108" w:firstLine="32"/>
              <w:rPr>
                <w:sz w:val="30"/>
                <w:szCs w:val="30"/>
                <w:cs/>
              </w:rPr>
            </w:pPr>
          </w:p>
        </w:tc>
        <w:tc>
          <w:tcPr>
            <w:tcW w:w="2494" w:type="dxa"/>
            <w:gridSpan w:val="2"/>
          </w:tcPr>
          <w:p w14:paraId="74883244" w14:textId="77777777" w:rsidR="005E5193" w:rsidRDefault="005E5193">
            <w:pPr>
              <w:spacing w:before="40" w:after="20" w:line="216" w:lineRule="auto"/>
              <w:ind w:left="-108"/>
              <w:jc w:val="center"/>
              <w:rPr>
                <w:sz w:val="30"/>
                <w:szCs w:val="30"/>
                <w:cs/>
              </w:rPr>
            </w:pPr>
          </w:p>
        </w:tc>
        <w:tc>
          <w:tcPr>
            <w:tcW w:w="2494" w:type="dxa"/>
            <w:gridSpan w:val="2"/>
            <w:vAlign w:val="bottom"/>
          </w:tcPr>
          <w:p w14:paraId="27FD41BB" w14:textId="77777777" w:rsidR="005E5193" w:rsidRDefault="00F36FBE">
            <w:pPr>
              <w:spacing w:before="40" w:after="20" w:line="216" w:lineRule="auto"/>
              <w:ind w:right="-18"/>
              <w:jc w:val="right"/>
              <w:rPr>
                <w:b/>
                <w:bCs/>
                <w:sz w:val="30"/>
                <w:szCs w:val="30"/>
                <w:cs/>
              </w:rPr>
            </w:pPr>
            <w:r>
              <w:rPr>
                <w:b/>
                <w:bCs/>
                <w:sz w:val="30"/>
                <w:szCs w:val="30"/>
                <w:cs/>
              </w:rPr>
              <w:t>หน่วย : พันบาท</w:t>
            </w:r>
          </w:p>
        </w:tc>
      </w:tr>
      <w:tr w:rsidR="005E5193" w14:paraId="23C48498" w14:textId="77777777">
        <w:trPr>
          <w:trHeight w:val="20"/>
        </w:trPr>
        <w:tc>
          <w:tcPr>
            <w:tcW w:w="3798" w:type="dxa"/>
            <w:vMerge w:val="restart"/>
            <w:vAlign w:val="center"/>
          </w:tcPr>
          <w:p w14:paraId="668E19A3" w14:textId="77777777" w:rsidR="005E5193" w:rsidRDefault="005E5193">
            <w:pPr>
              <w:spacing w:before="40" w:after="20" w:line="216" w:lineRule="auto"/>
              <w:ind w:right="-108" w:firstLine="32"/>
              <w:rPr>
                <w:sz w:val="30"/>
                <w:szCs w:val="30"/>
                <w:cs/>
              </w:rPr>
            </w:pPr>
          </w:p>
        </w:tc>
        <w:tc>
          <w:tcPr>
            <w:tcW w:w="2494" w:type="dxa"/>
            <w:gridSpan w:val="2"/>
            <w:vAlign w:val="bottom"/>
          </w:tcPr>
          <w:p w14:paraId="747A67E4" w14:textId="77777777" w:rsidR="005E5193" w:rsidRDefault="00F36FBE">
            <w:pPr>
              <w:pBdr>
                <w:bottom w:val="single" w:sz="4" w:space="1" w:color="auto"/>
              </w:pBdr>
              <w:spacing w:before="40" w:after="20" w:line="216" w:lineRule="auto"/>
              <w:jc w:val="center"/>
              <w:rPr>
                <w:sz w:val="30"/>
                <w:szCs w:val="30"/>
                <w:cs/>
              </w:rPr>
            </w:pPr>
            <w:r>
              <w:rPr>
                <w:sz w:val="30"/>
                <w:szCs w:val="30"/>
                <w:cs/>
              </w:rPr>
              <w:t>งบการเงินรวม</w:t>
            </w:r>
          </w:p>
        </w:tc>
        <w:tc>
          <w:tcPr>
            <w:tcW w:w="2494" w:type="dxa"/>
            <w:gridSpan w:val="2"/>
            <w:vAlign w:val="bottom"/>
          </w:tcPr>
          <w:p w14:paraId="16F08254" w14:textId="77777777" w:rsidR="005E5193" w:rsidRDefault="00F36FBE">
            <w:pPr>
              <w:pBdr>
                <w:bottom w:val="single" w:sz="4" w:space="1" w:color="auto"/>
              </w:pBdr>
              <w:spacing w:before="40" w:after="20" w:line="216" w:lineRule="auto"/>
              <w:jc w:val="center"/>
              <w:rPr>
                <w:sz w:val="30"/>
                <w:szCs w:val="30"/>
                <w:cs/>
              </w:rPr>
            </w:pPr>
            <w:r>
              <w:rPr>
                <w:sz w:val="30"/>
                <w:szCs w:val="30"/>
                <w:cs/>
              </w:rPr>
              <w:t>งบการเงินเฉพาะกิจการ</w:t>
            </w:r>
          </w:p>
        </w:tc>
      </w:tr>
      <w:tr w:rsidR="005E5193" w14:paraId="28DE4D4A" w14:textId="77777777">
        <w:trPr>
          <w:trHeight w:val="20"/>
        </w:trPr>
        <w:tc>
          <w:tcPr>
            <w:tcW w:w="3798" w:type="dxa"/>
            <w:vMerge/>
            <w:vAlign w:val="center"/>
          </w:tcPr>
          <w:p w14:paraId="451F77E9" w14:textId="77777777" w:rsidR="005E5193" w:rsidRDefault="005E5193">
            <w:pPr>
              <w:spacing w:before="40" w:after="20" w:line="216" w:lineRule="auto"/>
              <w:ind w:right="133" w:firstLine="32"/>
              <w:rPr>
                <w:sz w:val="30"/>
                <w:szCs w:val="30"/>
                <w:cs/>
              </w:rPr>
            </w:pPr>
          </w:p>
        </w:tc>
        <w:tc>
          <w:tcPr>
            <w:tcW w:w="1247" w:type="dxa"/>
            <w:vAlign w:val="bottom"/>
          </w:tcPr>
          <w:p w14:paraId="6348046D" w14:textId="77777777" w:rsidR="005E5193" w:rsidRDefault="00F36FBE">
            <w:pPr>
              <w:pBdr>
                <w:bottom w:val="single" w:sz="4" w:space="1" w:color="auto"/>
              </w:pBdr>
              <w:spacing w:before="40" w:after="20" w:line="216" w:lineRule="auto"/>
              <w:ind w:right="-18"/>
              <w:jc w:val="right"/>
              <w:rPr>
                <w:sz w:val="30"/>
                <w:szCs w:val="30"/>
              </w:rPr>
            </w:pPr>
            <w:r>
              <w:rPr>
                <w:sz w:val="30"/>
                <w:szCs w:val="30"/>
              </w:rPr>
              <w:t>30</w:t>
            </w:r>
            <w:r>
              <w:rPr>
                <w:sz w:val="30"/>
                <w:szCs w:val="30"/>
                <w:cs/>
              </w:rPr>
              <w:t xml:space="preserve"> ม</w:t>
            </w:r>
            <w:r>
              <w:rPr>
                <w:rFonts w:hint="cs"/>
                <w:sz w:val="30"/>
                <w:szCs w:val="30"/>
                <w:cs/>
              </w:rPr>
              <w:t>ิถุนายน</w:t>
            </w:r>
            <w:r>
              <w:rPr>
                <w:sz w:val="30"/>
                <w:szCs w:val="30"/>
                <w:cs/>
              </w:rPr>
              <w:t xml:space="preserve">  </w:t>
            </w:r>
            <w:r>
              <w:rPr>
                <w:sz w:val="30"/>
                <w:szCs w:val="30"/>
              </w:rPr>
              <w:t>2565</w:t>
            </w:r>
          </w:p>
        </w:tc>
        <w:tc>
          <w:tcPr>
            <w:tcW w:w="1247" w:type="dxa"/>
            <w:vAlign w:val="bottom"/>
          </w:tcPr>
          <w:p w14:paraId="5CDEC12F" w14:textId="77777777" w:rsidR="005E5193" w:rsidRDefault="00F36FBE">
            <w:pPr>
              <w:pBdr>
                <w:bottom w:val="single" w:sz="4" w:space="1" w:color="auto"/>
              </w:pBdr>
              <w:spacing w:before="40" w:after="20" w:line="216" w:lineRule="auto"/>
              <w:ind w:left="7"/>
              <w:jc w:val="right"/>
              <w:rPr>
                <w:sz w:val="30"/>
                <w:szCs w:val="30"/>
                <w:lang w:val="en-GB"/>
              </w:rPr>
            </w:pPr>
            <w:r>
              <w:rPr>
                <w:sz w:val="30"/>
                <w:szCs w:val="30"/>
              </w:rPr>
              <w:t>31</w:t>
            </w:r>
            <w:r>
              <w:rPr>
                <w:sz w:val="30"/>
                <w:szCs w:val="30"/>
                <w:cs/>
              </w:rPr>
              <w:t xml:space="preserve"> ธันวาคม </w:t>
            </w:r>
            <w:r>
              <w:rPr>
                <w:sz w:val="30"/>
                <w:szCs w:val="30"/>
              </w:rPr>
              <w:t>2564</w:t>
            </w:r>
          </w:p>
        </w:tc>
        <w:tc>
          <w:tcPr>
            <w:tcW w:w="1247" w:type="dxa"/>
            <w:vAlign w:val="bottom"/>
          </w:tcPr>
          <w:p w14:paraId="68A5FE04" w14:textId="77777777" w:rsidR="005E5193" w:rsidRDefault="00F36FBE">
            <w:pPr>
              <w:pBdr>
                <w:bottom w:val="single" w:sz="4" w:space="1" w:color="auto"/>
              </w:pBdr>
              <w:spacing w:before="40" w:after="20" w:line="216" w:lineRule="auto"/>
              <w:jc w:val="right"/>
              <w:rPr>
                <w:sz w:val="30"/>
                <w:szCs w:val="30"/>
              </w:rPr>
            </w:pPr>
            <w:r>
              <w:rPr>
                <w:sz w:val="30"/>
                <w:szCs w:val="30"/>
              </w:rPr>
              <w:t>30</w:t>
            </w:r>
            <w:r>
              <w:rPr>
                <w:sz w:val="30"/>
                <w:szCs w:val="30"/>
                <w:cs/>
              </w:rPr>
              <w:t xml:space="preserve"> ม</w:t>
            </w:r>
            <w:r>
              <w:rPr>
                <w:rFonts w:hint="cs"/>
                <w:sz w:val="30"/>
                <w:szCs w:val="30"/>
                <w:cs/>
              </w:rPr>
              <w:t>ิถุนายน</w:t>
            </w:r>
            <w:r>
              <w:rPr>
                <w:sz w:val="30"/>
                <w:szCs w:val="30"/>
                <w:cs/>
              </w:rPr>
              <w:t xml:space="preserve">  </w:t>
            </w:r>
            <w:r>
              <w:rPr>
                <w:sz w:val="30"/>
                <w:szCs w:val="30"/>
              </w:rPr>
              <w:t>2565</w:t>
            </w:r>
          </w:p>
        </w:tc>
        <w:tc>
          <w:tcPr>
            <w:tcW w:w="1247" w:type="dxa"/>
            <w:vAlign w:val="bottom"/>
          </w:tcPr>
          <w:p w14:paraId="430EC668" w14:textId="77777777" w:rsidR="005E5193" w:rsidRDefault="00F36FBE">
            <w:pPr>
              <w:pBdr>
                <w:bottom w:val="single" w:sz="4" w:space="1" w:color="auto"/>
              </w:pBdr>
              <w:spacing w:before="40" w:after="20" w:line="216" w:lineRule="auto"/>
              <w:jc w:val="right"/>
              <w:rPr>
                <w:sz w:val="30"/>
                <w:szCs w:val="30"/>
                <w:lang w:val="en-GB"/>
              </w:rPr>
            </w:pPr>
            <w:r>
              <w:rPr>
                <w:sz w:val="30"/>
                <w:szCs w:val="30"/>
              </w:rPr>
              <w:t>31</w:t>
            </w:r>
            <w:r>
              <w:rPr>
                <w:sz w:val="30"/>
                <w:szCs w:val="30"/>
                <w:cs/>
              </w:rPr>
              <w:t xml:space="preserve"> ธันวาคม </w:t>
            </w:r>
            <w:r>
              <w:rPr>
                <w:sz w:val="30"/>
                <w:szCs w:val="30"/>
              </w:rPr>
              <w:t>2564</w:t>
            </w:r>
          </w:p>
        </w:tc>
      </w:tr>
      <w:tr w:rsidR="005E5193" w14:paraId="60D70B4D" w14:textId="77777777">
        <w:trPr>
          <w:trHeight w:val="20"/>
        </w:trPr>
        <w:tc>
          <w:tcPr>
            <w:tcW w:w="3798" w:type="dxa"/>
            <w:vAlign w:val="center"/>
          </w:tcPr>
          <w:p w14:paraId="7347CAA0" w14:textId="77777777" w:rsidR="005E5193" w:rsidRDefault="00F36FBE">
            <w:pPr>
              <w:tabs>
                <w:tab w:val="left" w:pos="360"/>
                <w:tab w:val="left" w:pos="1440"/>
              </w:tabs>
              <w:spacing w:before="40" w:after="20" w:line="216" w:lineRule="auto"/>
              <w:ind w:left="99" w:right="-18"/>
              <w:rPr>
                <w:b/>
                <w:bCs/>
                <w:sz w:val="30"/>
                <w:szCs w:val="30"/>
                <w:cs/>
              </w:rPr>
            </w:pPr>
            <w:r>
              <w:rPr>
                <w:b/>
                <w:bCs/>
                <w:sz w:val="30"/>
                <w:szCs w:val="30"/>
                <w:cs/>
              </w:rPr>
              <w:t>เจ้าหนี้การค้า</w:t>
            </w:r>
          </w:p>
        </w:tc>
        <w:tc>
          <w:tcPr>
            <w:tcW w:w="1247" w:type="dxa"/>
            <w:shd w:val="clear" w:color="auto" w:fill="auto"/>
            <w:vAlign w:val="bottom"/>
          </w:tcPr>
          <w:p w14:paraId="2435458D" w14:textId="77777777" w:rsidR="005E5193" w:rsidRDefault="005E5193">
            <w:pPr>
              <w:tabs>
                <w:tab w:val="decimal" w:pos="1026"/>
              </w:tabs>
              <w:spacing w:before="40" w:after="20" w:line="216" w:lineRule="auto"/>
              <w:ind w:right="-18"/>
              <w:jc w:val="right"/>
              <w:rPr>
                <w:b/>
                <w:bCs/>
                <w:sz w:val="30"/>
                <w:szCs w:val="30"/>
              </w:rPr>
            </w:pPr>
          </w:p>
        </w:tc>
        <w:tc>
          <w:tcPr>
            <w:tcW w:w="1247" w:type="dxa"/>
            <w:vAlign w:val="bottom"/>
          </w:tcPr>
          <w:p w14:paraId="2AB9FB94" w14:textId="77777777" w:rsidR="005E5193" w:rsidRDefault="005E5193">
            <w:pPr>
              <w:spacing w:before="40" w:after="20" w:line="216" w:lineRule="auto"/>
              <w:ind w:left="7"/>
              <w:jc w:val="right"/>
              <w:rPr>
                <w:b/>
                <w:bCs/>
                <w:sz w:val="30"/>
                <w:szCs w:val="30"/>
              </w:rPr>
            </w:pPr>
          </w:p>
        </w:tc>
        <w:tc>
          <w:tcPr>
            <w:tcW w:w="1247" w:type="dxa"/>
            <w:vAlign w:val="bottom"/>
          </w:tcPr>
          <w:p w14:paraId="3BF52FF0" w14:textId="77777777" w:rsidR="005E5193" w:rsidRDefault="005E5193">
            <w:pPr>
              <w:spacing w:before="40" w:after="20" w:line="216" w:lineRule="auto"/>
              <w:jc w:val="right"/>
              <w:rPr>
                <w:b/>
                <w:bCs/>
                <w:sz w:val="30"/>
                <w:szCs w:val="30"/>
              </w:rPr>
            </w:pPr>
          </w:p>
        </w:tc>
        <w:tc>
          <w:tcPr>
            <w:tcW w:w="1247" w:type="dxa"/>
            <w:vAlign w:val="bottom"/>
          </w:tcPr>
          <w:p w14:paraId="483CD57E" w14:textId="77777777" w:rsidR="005E5193" w:rsidRDefault="005E5193">
            <w:pPr>
              <w:spacing w:before="40" w:after="20" w:line="216" w:lineRule="auto"/>
              <w:jc w:val="right"/>
              <w:rPr>
                <w:sz w:val="30"/>
                <w:szCs w:val="30"/>
              </w:rPr>
            </w:pPr>
          </w:p>
        </w:tc>
      </w:tr>
      <w:tr w:rsidR="005E5193" w14:paraId="51EBFFE6" w14:textId="77777777">
        <w:trPr>
          <w:trHeight w:val="20"/>
        </w:trPr>
        <w:tc>
          <w:tcPr>
            <w:tcW w:w="3798" w:type="dxa"/>
          </w:tcPr>
          <w:p w14:paraId="34D98295" w14:textId="77777777" w:rsidR="005E5193" w:rsidRDefault="00F36FBE">
            <w:pPr>
              <w:tabs>
                <w:tab w:val="left" w:pos="360"/>
                <w:tab w:val="left" w:pos="1440"/>
              </w:tabs>
              <w:spacing w:before="40" w:after="20" w:line="216" w:lineRule="auto"/>
              <w:ind w:left="99" w:right="-18"/>
              <w:rPr>
                <w:sz w:val="30"/>
                <w:szCs w:val="30"/>
                <w:cs/>
              </w:rPr>
            </w:pPr>
            <w:r>
              <w:rPr>
                <w:sz w:val="30"/>
                <w:szCs w:val="30"/>
                <w:cs/>
              </w:rPr>
              <w:t xml:space="preserve">บริษัทที่เกี่ยวข้องกัน (หมายเหตุ </w:t>
            </w:r>
            <w:r>
              <w:rPr>
                <w:sz w:val="30"/>
                <w:szCs w:val="30"/>
              </w:rPr>
              <w:t>5</w:t>
            </w:r>
            <w:r>
              <w:rPr>
                <w:sz w:val="30"/>
                <w:szCs w:val="30"/>
                <w:cs/>
              </w:rPr>
              <w:t>)</w:t>
            </w:r>
          </w:p>
        </w:tc>
        <w:tc>
          <w:tcPr>
            <w:tcW w:w="1247" w:type="dxa"/>
            <w:shd w:val="clear" w:color="auto" w:fill="auto"/>
            <w:vAlign w:val="bottom"/>
          </w:tcPr>
          <w:p w14:paraId="17736067" w14:textId="28AA0EF9" w:rsidR="005E5193" w:rsidRPr="003B0E97" w:rsidRDefault="003B0E97">
            <w:pPr>
              <w:spacing w:before="40" w:after="20" w:line="216" w:lineRule="auto"/>
              <w:ind w:right="-18"/>
              <w:jc w:val="right"/>
              <w:rPr>
                <w:sz w:val="30"/>
                <w:szCs w:val="30"/>
              </w:rPr>
            </w:pPr>
            <w:r w:rsidRPr="003B0E97">
              <w:rPr>
                <w:sz w:val="30"/>
                <w:szCs w:val="30"/>
              </w:rPr>
              <w:t>3</w:t>
            </w:r>
            <w:r w:rsidR="001162A7">
              <w:rPr>
                <w:rFonts w:hint="cs"/>
                <w:sz w:val="30"/>
                <w:szCs w:val="30"/>
                <w:cs/>
              </w:rPr>
              <w:t>3</w:t>
            </w:r>
            <w:r w:rsidR="00F36FBE" w:rsidRPr="003B0E97">
              <w:rPr>
                <w:sz w:val="30"/>
                <w:szCs w:val="30"/>
              </w:rPr>
              <w:t>,</w:t>
            </w:r>
            <w:r w:rsidR="001162A7">
              <w:rPr>
                <w:rFonts w:hint="cs"/>
                <w:sz w:val="30"/>
                <w:szCs w:val="30"/>
                <w:cs/>
              </w:rPr>
              <w:t>335</w:t>
            </w:r>
          </w:p>
        </w:tc>
        <w:tc>
          <w:tcPr>
            <w:tcW w:w="1247" w:type="dxa"/>
            <w:vAlign w:val="bottom"/>
          </w:tcPr>
          <w:p w14:paraId="404613D4" w14:textId="77777777" w:rsidR="005E5193" w:rsidRDefault="00F36FBE">
            <w:pPr>
              <w:spacing w:before="40" w:after="40" w:line="216" w:lineRule="auto"/>
              <w:jc w:val="right"/>
              <w:rPr>
                <w:sz w:val="30"/>
                <w:szCs w:val="30"/>
              </w:rPr>
            </w:pPr>
            <w:r>
              <w:rPr>
                <w:sz w:val="30"/>
                <w:szCs w:val="30"/>
              </w:rPr>
              <w:fldChar w:fldCharType="begin"/>
            </w:r>
            <w:r>
              <w:rPr>
                <w:sz w:val="30"/>
                <w:szCs w:val="30"/>
                <w:cs/>
              </w:rPr>
              <w:instrText xml:space="preserve"> =</w:instrText>
            </w:r>
            <w:r>
              <w:rPr>
                <w:sz w:val="30"/>
                <w:szCs w:val="30"/>
              </w:rPr>
              <w:instrText xml:space="preserve">19645 \# </w:instrText>
            </w:r>
            <w:r>
              <w:rPr>
                <w:sz w:val="30"/>
                <w:szCs w:val="30"/>
                <w:cs/>
              </w:rPr>
              <w:instrText>"</w:instrText>
            </w:r>
            <w:r>
              <w:rPr>
                <w:sz w:val="30"/>
                <w:szCs w:val="30"/>
              </w:rPr>
              <w:instrText>#,##0</w:instrText>
            </w:r>
            <w:r>
              <w:rPr>
                <w:sz w:val="30"/>
                <w:szCs w:val="30"/>
                <w:cs/>
              </w:rPr>
              <w:instrText xml:space="preserve">" </w:instrText>
            </w:r>
            <w:r>
              <w:rPr>
                <w:sz w:val="30"/>
                <w:szCs w:val="30"/>
              </w:rPr>
              <w:fldChar w:fldCharType="separate"/>
            </w:r>
            <w:r>
              <w:rPr>
                <w:noProof/>
                <w:sz w:val="30"/>
                <w:szCs w:val="30"/>
              </w:rPr>
              <w:t>19,645</w:t>
            </w:r>
            <w:r>
              <w:rPr>
                <w:sz w:val="30"/>
                <w:szCs w:val="30"/>
              </w:rPr>
              <w:fldChar w:fldCharType="end"/>
            </w:r>
          </w:p>
        </w:tc>
        <w:tc>
          <w:tcPr>
            <w:tcW w:w="1247" w:type="dxa"/>
            <w:vAlign w:val="bottom"/>
          </w:tcPr>
          <w:p w14:paraId="5B737FA2" w14:textId="64F74AB5" w:rsidR="005E5193" w:rsidRPr="003B0E97" w:rsidRDefault="00CE142F">
            <w:pPr>
              <w:spacing w:before="40" w:after="20" w:line="216" w:lineRule="auto"/>
              <w:jc w:val="right"/>
              <w:rPr>
                <w:sz w:val="30"/>
                <w:szCs w:val="30"/>
              </w:rPr>
            </w:pPr>
            <w:r w:rsidRPr="003B0E97">
              <w:rPr>
                <w:sz w:val="30"/>
                <w:szCs w:val="30"/>
              </w:rPr>
              <w:t>3</w:t>
            </w:r>
            <w:r w:rsidR="001162A7">
              <w:rPr>
                <w:rFonts w:hint="cs"/>
                <w:sz w:val="30"/>
                <w:szCs w:val="30"/>
                <w:cs/>
              </w:rPr>
              <w:t>4</w:t>
            </w:r>
            <w:r w:rsidR="00F36FBE" w:rsidRPr="003B0E97">
              <w:rPr>
                <w:sz w:val="30"/>
                <w:szCs w:val="30"/>
              </w:rPr>
              <w:t>,</w:t>
            </w:r>
            <w:r w:rsidR="001162A7">
              <w:rPr>
                <w:rFonts w:hint="cs"/>
                <w:sz w:val="30"/>
                <w:szCs w:val="30"/>
                <w:cs/>
              </w:rPr>
              <w:t>607</w:t>
            </w:r>
          </w:p>
        </w:tc>
        <w:tc>
          <w:tcPr>
            <w:tcW w:w="1247" w:type="dxa"/>
            <w:vAlign w:val="bottom"/>
          </w:tcPr>
          <w:p w14:paraId="78F45EF6" w14:textId="77777777" w:rsidR="005E5193" w:rsidRDefault="00F36FBE">
            <w:pPr>
              <w:spacing w:before="40" w:after="40" w:line="216" w:lineRule="auto"/>
              <w:jc w:val="right"/>
              <w:rPr>
                <w:sz w:val="30"/>
                <w:szCs w:val="30"/>
              </w:rPr>
            </w:pPr>
            <w:r>
              <w:rPr>
                <w:sz w:val="30"/>
                <w:szCs w:val="30"/>
              </w:rPr>
              <w:fldChar w:fldCharType="begin"/>
            </w:r>
            <w:r>
              <w:rPr>
                <w:sz w:val="30"/>
                <w:szCs w:val="30"/>
                <w:cs/>
              </w:rPr>
              <w:instrText xml:space="preserve"> =</w:instrText>
            </w:r>
            <w:r>
              <w:rPr>
                <w:sz w:val="30"/>
                <w:szCs w:val="30"/>
              </w:rPr>
              <w:instrText xml:space="preserve">21,545 \# </w:instrText>
            </w:r>
            <w:r>
              <w:rPr>
                <w:sz w:val="30"/>
                <w:szCs w:val="30"/>
                <w:cs/>
              </w:rPr>
              <w:instrText>"</w:instrText>
            </w:r>
            <w:r>
              <w:rPr>
                <w:sz w:val="30"/>
                <w:szCs w:val="30"/>
              </w:rPr>
              <w:instrText>#,##0</w:instrText>
            </w:r>
            <w:r>
              <w:rPr>
                <w:sz w:val="30"/>
                <w:szCs w:val="30"/>
                <w:cs/>
              </w:rPr>
              <w:instrText xml:space="preserve">" </w:instrText>
            </w:r>
            <w:r>
              <w:rPr>
                <w:sz w:val="30"/>
                <w:szCs w:val="30"/>
              </w:rPr>
              <w:fldChar w:fldCharType="separate"/>
            </w:r>
            <w:r>
              <w:rPr>
                <w:noProof/>
                <w:sz w:val="30"/>
                <w:szCs w:val="30"/>
              </w:rPr>
              <w:t>21,545</w:t>
            </w:r>
            <w:r>
              <w:rPr>
                <w:sz w:val="30"/>
                <w:szCs w:val="30"/>
              </w:rPr>
              <w:fldChar w:fldCharType="end"/>
            </w:r>
          </w:p>
        </w:tc>
      </w:tr>
      <w:tr w:rsidR="005E5193" w14:paraId="2373BFC0" w14:textId="77777777">
        <w:trPr>
          <w:trHeight w:val="20"/>
        </w:trPr>
        <w:tc>
          <w:tcPr>
            <w:tcW w:w="3798" w:type="dxa"/>
          </w:tcPr>
          <w:p w14:paraId="65C4F032" w14:textId="77777777" w:rsidR="005E5193" w:rsidRDefault="00F36FBE">
            <w:pPr>
              <w:tabs>
                <w:tab w:val="left" w:pos="360"/>
                <w:tab w:val="left" w:pos="1440"/>
              </w:tabs>
              <w:spacing w:before="40" w:after="20" w:line="216" w:lineRule="auto"/>
              <w:ind w:left="99" w:right="-18"/>
              <w:rPr>
                <w:sz w:val="30"/>
                <w:szCs w:val="30"/>
                <w:cs/>
              </w:rPr>
            </w:pPr>
            <w:r>
              <w:rPr>
                <w:sz w:val="30"/>
                <w:szCs w:val="30"/>
                <w:cs/>
              </w:rPr>
              <w:t>อื่นๆ</w:t>
            </w:r>
          </w:p>
        </w:tc>
        <w:tc>
          <w:tcPr>
            <w:tcW w:w="1247" w:type="dxa"/>
            <w:shd w:val="clear" w:color="auto" w:fill="auto"/>
            <w:vAlign w:val="bottom"/>
          </w:tcPr>
          <w:p w14:paraId="4F3F9F9B" w14:textId="7C619D48" w:rsidR="005E5193" w:rsidRPr="003B0E97" w:rsidRDefault="003B0E97">
            <w:pPr>
              <w:pBdr>
                <w:bottom w:val="single" w:sz="4" w:space="0" w:color="auto"/>
              </w:pBdr>
              <w:spacing w:before="40" w:after="20" w:line="216" w:lineRule="auto"/>
              <w:ind w:right="-18"/>
              <w:jc w:val="right"/>
              <w:rPr>
                <w:sz w:val="30"/>
                <w:szCs w:val="30"/>
                <w:lang w:val="en-GB"/>
              </w:rPr>
            </w:pPr>
            <w:r w:rsidRPr="003B0E97">
              <w:rPr>
                <w:sz w:val="30"/>
                <w:szCs w:val="30"/>
                <w:lang w:val="en-GB"/>
              </w:rPr>
              <w:t>1</w:t>
            </w:r>
            <w:r w:rsidR="00F36FBE" w:rsidRPr="003B0E97">
              <w:rPr>
                <w:sz w:val="30"/>
                <w:szCs w:val="30"/>
                <w:lang w:val="en-GB"/>
              </w:rPr>
              <w:t>0</w:t>
            </w:r>
            <w:r w:rsidR="001162A7">
              <w:rPr>
                <w:rFonts w:hint="cs"/>
                <w:sz w:val="30"/>
                <w:szCs w:val="30"/>
                <w:cs/>
                <w:lang w:val="en-GB"/>
              </w:rPr>
              <w:t>6</w:t>
            </w:r>
            <w:r w:rsidR="00F36FBE" w:rsidRPr="003B0E97">
              <w:rPr>
                <w:sz w:val="30"/>
                <w:szCs w:val="30"/>
                <w:lang w:val="en-GB"/>
              </w:rPr>
              <w:t>,</w:t>
            </w:r>
            <w:r w:rsidR="001162A7">
              <w:rPr>
                <w:rFonts w:hint="cs"/>
                <w:sz w:val="30"/>
                <w:szCs w:val="30"/>
                <w:cs/>
                <w:lang w:val="en-GB"/>
              </w:rPr>
              <w:t>035</w:t>
            </w:r>
          </w:p>
        </w:tc>
        <w:tc>
          <w:tcPr>
            <w:tcW w:w="1247" w:type="dxa"/>
            <w:vAlign w:val="bottom"/>
          </w:tcPr>
          <w:p w14:paraId="56DAD74C" w14:textId="77777777" w:rsidR="005E5193" w:rsidRDefault="00F36FBE">
            <w:pPr>
              <w:pBdr>
                <w:bottom w:val="single" w:sz="4" w:space="0" w:color="auto"/>
              </w:pBdr>
              <w:spacing w:before="40" w:after="20" w:line="216" w:lineRule="auto"/>
              <w:ind w:right="-18"/>
              <w:jc w:val="right"/>
              <w:rPr>
                <w:sz w:val="30"/>
                <w:szCs w:val="30"/>
                <w:lang w:val="en-GB"/>
              </w:rPr>
            </w:pPr>
            <w:r>
              <w:rPr>
                <w:sz w:val="30"/>
                <w:szCs w:val="30"/>
              </w:rPr>
              <w:fldChar w:fldCharType="begin"/>
            </w:r>
            <w:r>
              <w:rPr>
                <w:sz w:val="30"/>
                <w:szCs w:val="30"/>
                <w:cs/>
              </w:rPr>
              <w:instrText xml:space="preserve"> =</w:instrText>
            </w:r>
            <w:r>
              <w:rPr>
                <w:sz w:val="30"/>
                <w:szCs w:val="30"/>
              </w:rPr>
              <w:instrText xml:space="preserve">60604 \# </w:instrText>
            </w:r>
            <w:r>
              <w:rPr>
                <w:sz w:val="30"/>
                <w:szCs w:val="30"/>
                <w:cs/>
              </w:rPr>
              <w:instrText>"</w:instrText>
            </w:r>
            <w:r>
              <w:rPr>
                <w:sz w:val="30"/>
                <w:szCs w:val="30"/>
              </w:rPr>
              <w:instrText>#,##0</w:instrText>
            </w:r>
            <w:r>
              <w:rPr>
                <w:sz w:val="30"/>
                <w:szCs w:val="30"/>
                <w:cs/>
              </w:rPr>
              <w:instrText xml:space="preserve">" </w:instrText>
            </w:r>
            <w:r>
              <w:rPr>
                <w:sz w:val="30"/>
                <w:szCs w:val="30"/>
              </w:rPr>
              <w:fldChar w:fldCharType="separate"/>
            </w:r>
            <w:r>
              <w:rPr>
                <w:noProof/>
                <w:sz w:val="30"/>
                <w:szCs w:val="30"/>
              </w:rPr>
              <w:t>60,604</w:t>
            </w:r>
            <w:r>
              <w:rPr>
                <w:sz w:val="30"/>
                <w:szCs w:val="30"/>
              </w:rPr>
              <w:fldChar w:fldCharType="end"/>
            </w:r>
          </w:p>
        </w:tc>
        <w:tc>
          <w:tcPr>
            <w:tcW w:w="1247" w:type="dxa"/>
            <w:vAlign w:val="bottom"/>
          </w:tcPr>
          <w:p w14:paraId="24825E38" w14:textId="6B2CAB0C" w:rsidR="005E5193" w:rsidRPr="003B0E97" w:rsidRDefault="001162A7">
            <w:pPr>
              <w:pBdr>
                <w:bottom w:val="single" w:sz="4" w:space="0" w:color="auto"/>
              </w:pBdr>
              <w:spacing w:before="40" w:after="20" w:line="216" w:lineRule="auto"/>
              <w:jc w:val="right"/>
              <w:rPr>
                <w:sz w:val="30"/>
                <w:szCs w:val="30"/>
              </w:rPr>
            </w:pPr>
            <w:r>
              <w:rPr>
                <w:rFonts w:hint="cs"/>
                <w:sz w:val="30"/>
                <w:szCs w:val="30"/>
                <w:cs/>
              </w:rPr>
              <w:t>101</w:t>
            </w:r>
            <w:r w:rsidR="00F36FBE" w:rsidRPr="003B0E97">
              <w:rPr>
                <w:sz w:val="30"/>
                <w:szCs w:val="30"/>
              </w:rPr>
              <w:t>,</w:t>
            </w:r>
            <w:r>
              <w:rPr>
                <w:rFonts w:hint="cs"/>
                <w:sz w:val="30"/>
                <w:szCs w:val="30"/>
                <w:cs/>
              </w:rPr>
              <w:t>300</w:t>
            </w:r>
          </w:p>
        </w:tc>
        <w:tc>
          <w:tcPr>
            <w:tcW w:w="1247" w:type="dxa"/>
            <w:vAlign w:val="bottom"/>
          </w:tcPr>
          <w:p w14:paraId="38655B7E" w14:textId="77777777" w:rsidR="005E5193" w:rsidRDefault="00F36FBE">
            <w:pPr>
              <w:pBdr>
                <w:bottom w:val="single" w:sz="4" w:space="0" w:color="auto"/>
              </w:pBdr>
              <w:spacing w:before="40" w:after="20" w:line="216" w:lineRule="auto"/>
              <w:ind w:right="-18"/>
              <w:jc w:val="right"/>
              <w:rPr>
                <w:sz w:val="30"/>
                <w:szCs w:val="30"/>
                <w:lang w:val="en-GB"/>
              </w:rPr>
            </w:pPr>
            <w:r>
              <w:rPr>
                <w:sz w:val="30"/>
                <w:szCs w:val="30"/>
              </w:rPr>
              <w:fldChar w:fldCharType="begin"/>
            </w:r>
            <w:r>
              <w:rPr>
                <w:sz w:val="30"/>
                <w:szCs w:val="30"/>
                <w:cs/>
              </w:rPr>
              <w:instrText xml:space="preserve"> =</w:instrText>
            </w:r>
            <w:r>
              <w:rPr>
                <w:sz w:val="30"/>
                <w:szCs w:val="30"/>
              </w:rPr>
              <w:instrText xml:space="preserve">59,772 \# </w:instrText>
            </w:r>
            <w:r>
              <w:rPr>
                <w:sz w:val="30"/>
                <w:szCs w:val="30"/>
                <w:cs/>
              </w:rPr>
              <w:instrText>"</w:instrText>
            </w:r>
            <w:r>
              <w:rPr>
                <w:sz w:val="30"/>
                <w:szCs w:val="30"/>
              </w:rPr>
              <w:instrText>#,##0</w:instrText>
            </w:r>
            <w:r>
              <w:rPr>
                <w:sz w:val="30"/>
                <w:szCs w:val="30"/>
                <w:cs/>
              </w:rPr>
              <w:instrText xml:space="preserve">" </w:instrText>
            </w:r>
            <w:r>
              <w:rPr>
                <w:sz w:val="30"/>
                <w:szCs w:val="30"/>
              </w:rPr>
              <w:fldChar w:fldCharType="separate"/>
            </w:r>
            <w:r>
              <w:rPr>
                <w:noProof/>
                <w:sz w:val="30"/>
                <w:szCs w:val="30"/>
              </w:rPr>
              <w:t>59,772</w:t>
            </w:r>
            <w:r>
              <w:rPr>
                <w:sz w:val="30"/>
                <w:szCs w:val="30"/>
              </w:rPr>
              <w:fldChar w:fldCharType="end"/>
            </w:r>
          </w:p>
        </w:tc>
      </w:tr>
      <w:tr w:rsidR="005E5193" w14:paraId="4DDAD4F1" w14:textId="77777777">
        <w:trPr>
          <w:trHeight w:val="20"/>
        </w:trPr>
        <w:tc>
          <w:tcPr>
            <w:tcW w:w="3798" w:type="dxa"/>
          </w:tcPr>
          <w:p w14:paraId="2A8FED76" w14:textId="77777777" w:rsidR="005E5193" w:rsidRDefault="00F36FBE">
            <w:pPr>
              <w:spacing w:before="40" w:after="20" w:line="216" w:lineRule="auto"/>
              <w:ind w:left="99" w:right="133"/>
              <w:rPr>
                <w:sz w:val="30"/>
                <w:szCs w:val="30"/>
                <w:cs/>
              </w:rPr>
            </w:pPr>
            <w:r>
              <w:rPr>
                <w:sz w:val="30"/>
                <w:szCs w:val="30"/>
                <w:cs/>
              </w:rPr>
              <w:t>รวมเจ้าหนี้การค้า</w:t>
            </w:r>
          </w:p>
        </w:tc>
        <w:tc>
          <w:tcPr>
            <w:tcW w:w="1247" w:type="dxa"/>
            <w:shd w:val="clear" w:color="auto" w:fill="auto"/>
            <w:vAlign w:val="bottom"/>
          </w:tcPr>
          <w:p w14:paraId="6E9590FF" w14:textId="08CF27F2" w:rsidR="005E5193" w:rsidRPr="003B0E97" w:rsidRDefault="00F36FBE">
            <w:pPr>
              <w:pBdr>
                <w:bottom w:val="single" w:sz="4" w:space="1" w:color="auto"/>
              </w:pBdr>
              <w:spacing w:before="40" w:after="20" w:line="216" w:lineRule="auto"/>
              <w:ind w:right="-18"/>
              <w:jc w:val="right"/>
              <w:rPr>
                <w:sz w:val="30"/>
                <w:szCs w:val="30"/>
              </w:rPr>
            </w:pPr>
            <w:r w:rsidRPr="003B0E97">
              <w:rPr>
                <w:sz w:val="30"/>
                <w:szCs w:val="30"/>
              </w:rPr>
              <w:t>1</w:t>
            </w:r>
            <w:r w:rsidR="003F146F">
              <w:rPr>
                <w:sz w:val="30"/>
                <w:szCs w:val="30"/>
              </w:rPr>
              <w:t>39,370</w:t>
            </w:r>
          </w:p>
        </w:tc>
        <w:tc>
          <w:tcPr>
            <w:tcW w:w="1247" w:type="dxa"/>
            <w:vAlign w:val="bottom"/>
          </w:tcPr>
          <w:p w14:paraId="7AE86B43" w14:textId="77777777" w:rsidR="005E5193" w:rsidRDefault="00F36FBE">
            <w:pPr>
              <w:pBdr>
                <w:bottom w:val="single" w:sz="4" w:space="1" w:color="auto"/>
              </w:pBdr>
              <w:spacing w:before="40" w:after="20" w:line="216" w:lineRule="auto"/>
              <w:ind w:right="-18"/>
              <w:jc w:val="right"/>
              <w:rPr>
                <w:sz w:val="30"/>
                <w:szCs w:val="30"/>
              </w:rPr>
            </w:pPr>
            <w:r>
              <w:rPr>
                <w:sz w:val="30"/>
                <w:szCs w:val="30"/>
              </w:rPr>
              <w:fldChar w:fldCharType="begin"/>
            </w:r>
            <w:r>
              <w:rPr>
                <w:sz w:val="30"/>
                <w:szCs w:val="30"/>
                <w:cs/>
              </w:rPr>
              <w:instrText xml:space="preserve"> =</w:instrText>
            </w:r>
            <w:r>
              <w:rPr>
                <w:sz w:val="30"/>
                <w:szCs w:val="30"/>
              </w:rPr>
              <w:instrText>SUM</w:instrText>
            </w:r>
            <w:r>
              <w:rPr>
                <w:sz w:val="30"/>
                <w:szCs w:val="30"/>
                <w:cs/>
              </w:rPr>
              <w:instrText>(</w:instrText>
            </w:r>
            <w:r>
              <w:rPr>
                <w:sz w:val="30"/>
                <w:szCs w:val="30"/>
              </w:rPr>
              <w:instrText>ABOVE</w:instrText>
            </w:r>
            <w:r>
              <w:rPr>
                <w:sz w:val="30"/>
                <w:szCs w:val="30"/>
                <w:cs/>
              </w:rPr>
              <w:instrText xml:space="preserve">) </w:instrText>
            </w:r>
            <w:r>
              <w:rPr>
                <w:sz w:val="30"/>
                <w:szCs w:val="30"/>
              </w:rPr>
              <w:fldChar w:fldCharType="separate"/>
            </w:r>
            <w:r>
              <w:rPr>
                <w:noProof/>
                <w:sz w:val="30"/>
                <w:szCs w:val="30"/>
              </w:rPr>
              <w:t>80,249</w:t>
            </w:r>
            <w:r>
              <w:rPr>
                <w:sz w:val="30"/>
                <w:szCs w:val="30"/>
              </w:rPr>
              <w:fldChar w:fldCharType="end"/>
            </w:r>
          </w:p>
        </w:tc>
        <w:tc>
          <w:tcPr>
            <w:tcW w:w="1247" w:type="dxa"/>
            <w:vAlign w:val="bottom"/>
          </w:tcPr>
          <w:p w14:paraId="4167E772" w14:textId="2CDF2558" w:rsidR="005E5193" w:rsidRPr="003B0E97" w:rsidRDefault="00F36FBE">
            <w:pPr>
              <w:pBdr>
                <w:bottom w:val="single" w:sz="4" w:space="1" w:color="auto"/>
              </w:pBdr>
              <w:spacing w:before="40" w:after="20" w:line="216" w:lineRule="auto"/>
              <w:jc w:val="right"/>
              <w:rPr>
                <w:sz w:val="30"/>
                <w:szCs w:val="30"/>
              </w:rPr>
            </w:pPr>
            <w:r w:rsidRPr="003B0E97">
              <w:rPr>
                <w:sz w:val="30"/>
                <w:szCs w:val="30"/>
              </w:rPr>
              <w:t>1</w:t>
            </w:r>
            <w:r w:rsidR="00CE142F" w:rsidRPr="003B0E97">
              <w:rPr>
                <w:sz w:val="30"/>
                <w:szCs w:val="30"/>
              </w:rPr>
              <w:t>35</w:t>
            </w:r>
            <w:r w:rsidRPr="003B0E97">
              <w:rPr>
                <w:sz w:val="30"/>
                <w:szCs w:val="30"/>
              </w:rPr>
              <w:t>,</w:t>
            </w:r>
            <w:r w:rsidR="003F146F">
              <w:rPr>
                <w:sz w:val="30"/>
                <w:szCs w:val="30"/>
              </w:rPr>
              <w:t>90</w:t>
            </w:r>
            <w:r w:rsidR="00703763">
              <w:rPr>
                <w:rFonts w:hint="cs"/>
                <w:sz w:val="30"/>
                <w:szCs w:val="30"/>
                <w:cs/>
              </w:rPr>
              <w:t>7</w:t>
            </w:r>
          </w:p>
        </w:tc>
        <w:tc>
          <w:tcPr>
            <w:tcW w:w="1247" w:type="dxa"/>
            <w:vAlign w:val="bottom"/>
          </w:tcPr>
          <w:p w14:paraId="4A26CEDD" w14:textId="77777777" w:rsidR="005E5193" w:rsidRDefault="00F36FBE">
            <w:pPr>
              <w:pBdr>
                <w:bottom w:val="single" w:sz="4" w:space="1" w:color="auto"/>
              </w:pBdr>
              <w:spacing w:before="40" w:after="20" w:line="216" w:lineRule="auto"/>
              <w:ind w:right="-18"/>
              <w:jc w:val="right"/>
              <w:rPr>
                <w:sz w:val="30"/>
                <w:szCs w:val="30"/>
              </w:rPr>
            </w:pPr>
            <w:r>
              <w:rPr>
                <w:sz w:val="30"/>
                <w:szCs w:val="30"/>
              </w:rPr>
              <w:fldChar w:fldCharType="begin"/>
            </w:r>
            <w:r>
              <w:rPr>
                <w:sz w:val="30"/>
                <w:szCs w:val="30"/>
                <w:cs/>
              </w:rPr>
              <w:instrText xml:space="preserve"> =</w:instrText>
            </w:r>
            <w:r>
              <w:rPr>
                <w:sz w:val="30"/>
                <w:szCs w:val="30"/>
              </w:rPr>
              <w:instrText>SUM</w:instrText>
            </w:r>
            <w:r>
              <w:rPr>
                <w:sz w:val="30"/>
                <w:szCs w:val="30"/>
                <w:cs/>
              </w:rPr>
              <w:instrText>(</w:instrText>
            </w:r>
            <w:r>
              <w:rPr>
                <w:sz w:val="30"/>
                <w:szCs w:val="30"/>
              </w:rPr>
              <w:instrText>ABOVE</w:instrText>
            </w:r>
            <w:r>
              <w:rPr>
                <w:sz w:val="30"/>
                <w:szCs w:val="30"/>
                <w:cs/>
              </w:rPr>
              <w:instrText xml:space="preserve">) </w:instrText>
            </w:r>
            <w:r>
              <w:rPr>
                <w:sz w:val="30"/>
                <w:szCs w:val="30"/>
              </w:rPr>
              <w:fldChar w:fldCharType="separate"/>
            </w:r>
            <w:r>
              <w:rPr>
                <w:noProof/>
                <w:sz w:val="30"/>
                <w:szCs w:val="30"/>
              </w:rPr>
              <w:t>81,317</w:t>
            </w:r>
            <w:r>
              <w:rPr>
                <w:sz w:val="30"/>
                <w:szCs w:val="30"/>
              </w:rPr>
              <w:fldChar w:fldCharType="end"/>
            </w:r>
          </w:p>
        </w:tc>
      </w:tr>
      <w:tr w:rsidR="005E5193" w14:paraId="64AB776D" w14:textId="77777777">
        <w:trPr>
          <w:trHeight w:val="20"/>
        </w:trPr>
        <w:tc>
          <w:tcPr>
            <w:tcW w:w="3798" w:type="dxa"/>
          </w:tcPr>
          <w:p w14:paraId="5F280787" w14:textId="77777777" w:rsidR="005E5193" w:rsidRDefault="00F36FBE">
            <w:pPr>
              <w:spacing w:before="40" w:after="20" w:line="216" w:lineRule="auto"/>
              <w:ind w:left="99" w:right="133"/>
              <w:rPr>
                <w:b/>
                <w:bCs/>
                <w:sz w:val="30"/>
                <w:szCs w:val="30"/>
                <w:cs/>
              </w:rPr>
            </w:pPr>
            <w:r>
              <w:rPr>
                <w:b/>
                <w:bCs/>
                <w:sz w:val="30"/>
                <w:szCs w:val="30"/>
                <w:cs/>
              </w:rPr>
              <w:t>เจ้าหนี้หมุนเวียนอื่น</w:t>
            </w:r>
          </w:p>
        </w:tc>
        <w:tc>
          <w:tcPr>
            <w:tcW w:w="1247" w:type="dxa"/>
            <w:shd w:val="clear" w:color="auto" w:fill="auto"/>
            <w:vAlign w:val="center"/>
          </w:tcPr>
          <w:p w14:paraId="1DB5A80D" w14:textId="77777777" w:rsidR="005E5193" w:rsidRPr="003B0E97" w:rsidRDefault="005E5193">
            <w:pPr>
              <w:spacing w:before="40" w:after="20" w:line="216" w:lineRule="auto"/>
              <w:ind w:right="-18"/>
              <w:jc w:val="right"/>
              <w:rPr>
                <w:sz w:val="30"/>
                <w:szCs w:val="30"/>
              </w:rPr>
            </w:pPr>
          </w:p>
        </w:tc>
        <w:tc>
          <w:tcPr>
            <w:tcW w:w="1247" w:type="dxa"/>
          </w:tcPr>
          <w:p w14:paraId="5CFCC4AD" w14:textId="77777777" w:rsidR="005E5193" w:rsidRDefault="005E5193">
            <w:pPr>
              <w:spacing w:before="40" w:after="20" w:line="216" w:lineRule="auto"/>
              <w:ind w:left="7"/>
              <w:jc w:val="right"/>
              <w:rPr>
                <w:sz w:val="30"/>
                <w:szCs w:val="30"/>
              </w:rPr>
            </w:pPr>
          </w:p>
        </w:tc>
        <w:tc>
          <w:tcPr>
            <w:tcW w:w="1247" w:type="dxa"/>
          </w:tcPr>
          <w:p w14:paraId="68120566" w14:textId="77777777" w:rsidR="005E5193" w:rsidRPr="003B0E97" w:rsidRDefault="005E5193">
            <w:pPr>
              <w:spacing w:before="40" w:after="20" w:line="216" w:lineRule="auto"/>
              <w:jc w:val="right"/>
              <w:rPr>
                <w:b/>
                <w:bCs/>
                <w:sz w:val="30"/>
                <w:szCs w:val="30"/>
                <w:cs/>
              </w:rPr>
            </w:pPr>
          </w:p>
        </w:tc>
        <w:tc>
          <w:tcPr>
            <w:tcW w:w="1247" w:type="dxa"/>
          </w:tcPr>
          <w:p w14:paraId="1666111E" w14:textId="77777777" w:rsidR="005E5193" w:rsidRDefault="005E5193">
            <w:pPr>
              <w:spacing w:before="40" w:after="20" w:line="216" w:lineRule="auto"/>
              <w:jc w:val="right"/>
              <w:rPr>
                <w:sz w:val="30"/>
                <w:szCs w:val="30"/>
                <w:cs/>
              </w:rPr>
            </w:pPr>
          </w:p>
        </w:tc>
      </w:tr>
      <w:tr w:rsidR="005E5193" w14:paraId="1FF24A34" w14:textId="77777777">
        <w:trPr>
          <w:trHeight w:val="20"/>
        </w:trPr>
        <w:tc>
          <w:tcPr>
            <w:tcW w:w="3798" w:type="dxa"/>
          </w:tcPr>
          <w:p w14:paraId="21116E09" w14:textId="77777777" w:rsidR="005E5193" w:rsidRDefault="00F36FBE">
            <w:pPr>
              <w:spacing w:before="40" w:after="20" w:line="216" w:lineRule="auto"/>
              <w:ind w:left="99" w:right="133"/>
              <w:rPr>
                <w:sz w:val="30"/>
                <w:szCs w:val="30"/>
                <w:cs/>
              </w:rPr>
            </w:pPr>
            <w:r>
              <w:rPr>
                <w:sz w:val="30"/>
                <w:szCs w:val="30"/>
                <w:cs/>
              </w:rPr>
              <w:t>โบนัสค้างจ่าย</w:t>
            </w:r>
          </w:p>
        </w:tc>
        <w:tc>
          <w:tcPr>
            <w:tcW w:w="1247" w:type="dxa"/>
            <w:shd w:val="clear" w:color="auto" w:fill="auto"/>
            <w:vAlign w:val="bottom"/>
          </w:tcPr>
          <w:p w14:paraId="34B71627" w14:textId="467A6724" w:rsidR="005E5193" w:rsidRPr="003B0E97" w:rsidRDefault="003B0E97">
            <w:pPr>
              <w:spacing w:before="40" w:after="20" w:line="216" w:lineRule="auto"/>
              <w:ind w:right="-18"/>
              <w:jc w:val="right"/>
              <w:rPr>
                <w:sz w:val="30"/>
                <w:szCs w:val="30"/>
              </w:rPr>
            </w:pPr>
            <w:r w:rsidRPr="003B0E97">
              <w:rPr>
                <w:sz w:val="30"/>
                <w:szCs w:val="30"/>
              </w:rPr>
              <w:t>29</w:t>
            </w:r>
            <w:r w:rsidR="00F36FBE" w:rsidRPr="003B0E97">
              <w:rPr>
                <w:sz w:val="30"/>
                <w:szCs w:val="30"/>
              </w:rPr>
              <w:t>,</w:t>
            </w:r>
            <w:r w:rsidRPr="003B0E97">
              <w:rPr>
                <w:sz w:val="30"/>
                <w:szCs w:val="30"/>
              </w:rPr>
              <w:t>440</w:t>
            </w:r>
          </w:p>
        </w:tc>
        <w:tc>
          <w:tcPr>
            <w:tcW w:w="1247" w:type="dxa"/>
            <w:vAlign w:val="bottom"/>
          </w:tcPr>
          <w:p w14:paraId="6ED9A990" w14:textId="77777777" w:rsidR="005E5193" w:rsidRDefault="00F36FBE">
            <w:pPr>
              <w:spacing w:before="40" w:after="40" w:line="216" w:lineRule="auto"/>
              <w:jc w:val="right"/>
              <w:rPr>
                <w:sz w:val="30"/>
                <w:szCs w:val="30"/>
              </w:rPr>
            </w:pPr>
            <w:r>
              <w:rPr>
                <w:sz w:val="30"/>
                <w:szCs w:val="30"/>
              </w:rPr>
              <w:fldChar w:fldCharType="begin"/>
            </w:r>
            <w:r>
              <w:rPr>
                <w:sz w:val="30"/>
                <w:szCs w:val="30"/>
                <w:cs/>
              </w:rPr>
              <w:instrText xml:space="preserve"> =</w:instrText>
            </w:r>
            <w:r>
              <w:rPr>
                <w:sz w:val="30"/>
                <w:szCs w:val="30"/>
              </w:rPr>
              <w:instrText xml:space="preserve">17,898 \# </w:instrText>
            </w:r>
            <w:r>
              <w:rPr>
                <w:sz w:val="30"/>
                <w:szCs w:val="30"/>
                <w:cs/>
              </w:rPr>
              <w:instrText>"</w:instrText>
            </w:r>
            <w:r>
              <w:rPr>
                <w:sz w:val="30"/>
                <w:szCs w:val="30"/>
              </w:rPr>
              <w:instrText>#,##0</w:instrText>
            </w:r>
            <w:r>
              <w:rPr>
                <w:sz w:val="30"/>
                <w:szCs w:val="30"/>
                <w:cs/>
              </w:rPr>
              <w:instrText xml:space="preserve">" </w:instrText>
            </w:r>
            <w:r>
              <w:rPr>
                <w:sz w:val="30"/>
                <w:szCs w:val="30"/>
              </w:rPr>
              <w:fldChar w:fldCharType="separate"/>
            </w:r>
            <w:r>
              <w:rPr>
                <w:noProof/>
                <w:sz w:val="30"/>
                <w:szCs w:val="30"/>
              </w:rPr>
              <w:t>17,898</w:t>
            </w:r>
            <w:r>
              <w:rPr>
                <w:sz w:val="30"/>
                <w:szCs w:val="30"/>
              </w:rPr>
              <w:fldChar w:fldCharType="end"/>
            </w:r>
          </w:p>
        </w:tc>
        <w:tc>
          <w:tcPr>
            <w:tcW w:w="1247" w:type="dxa"/>
            <w:shd w:val="clear" w:color="auto" w:fill="auto"/>
          </w:tcPr>
          <w:p w14:paraId="2F4AD986" w14:textId="3D9163EF" w:rsidR="005E5193" w:rsidRPr="003B0E97" w:rsidRDefault="003B0E97">
            <w:pPr>
              <w:spacing w:before="40" w:after="20" w:line="216" w:lineRule="auto"/>
              <w:jc w:val="right"/>
              <w:rPr>
                <w:sz w:val="30"/>
                <w:szCs w:val="30"/>
              </w:rPr>
            </w:pPr>
            <w:r w:rsidRPr="003B0E97">
              <w:rPr>
                <w:sz w:val="30"/>
                <w:szCs w:val="30"/>
              </w:rPr>
              <w:t>28</w:t>
            </w:r>
            <w:r w:rsidR="00F36FBE" w:rsidRPr="003B0E97">
              <w:rPr>
                <w:sz w:val="30"/>
                <w:szCs w:val="30"/>
              </w:rPr>
              <w:t>,8</w:t>
            </w:r>
            <w:r w:rsidRPr="003B0E97">
              <w:rPr>
                <w:sz w:val="30"/>
                <w:szCs w:val="30"/>
              </w:rPr>
              <w:t>87</w:t>
            </w:r>
          </w:p>
        </w:tc>
        <w:tc>
          <w:tcPr>
            <w:tcW w:w="1247" w:type="dxa"/>
            <w:vAlign w:val="bottom"/>
          </w:tcPr>
          <w:p w14:paraId="6587A5D8" w14:textId="77777777" w:rsidR="005E5193" w:rsidRDefault="00F36FBE">
            <w:pPr>
              <w:spacing w:before="40" w:after="40" w:line="216" w:lineRule="auto"/>
              <w:jc w:val="right"/>
              <w:rPr>
                <w:sz w:val="30"/>
                <w:szCs w:val="30"/>
              </w:rPr>
            </w:pPr>
            <w:r>
              <w:rPr>
                <w:sz w:val="30"/>
                <w:szCs w:val="30"/>
              </w:rPr>
              <w:fldChar w:fldCharType="begin"/>
            </w:r>
            <w:r>
              <w:rPr>
                <w:sz w:val="30"/>
                <w:szCs w:val="30"/>
                <w:cs/>
              </w:rPr>
              <w:instrText xml:space="preserve"> =</w:instrText>
            </w:r>
            <w:r>
              <w:rPr>
                <w:sz w:val="30"/>
                <w:szCs w:val="30"/>
              </w:rPr>
              <w:instrText xml:space="preserve">17,407 \# </w:instrText>
            </w:r>
            <w:r>
              <w:rPr>
                <w:sz w:val="30"/>
                <w:szCs w:val="30"/>
                <w:cs/>
              </w:rPr>
              <w:instrText>"</w:instrText>
            </w:r>
            <w:r>
              <w:rPr>
                <w:sz w:val="30"/>
                <w:szCs w:val="30"/>
              </w:rPr>
              <w:instrText>#,##0</w:instrText>
            </w:r>
            <w:r>
              <w:rPr>
                <w:sz w:val="30"/>
                <w:szCs w:val="30"/>
                <w:cs/>
              </w:rPr>
              <w:instrText xml:space="preserve">" </w:instrText>
            </w:r>
            <w:r>
              <w:rPr>
                <w:sz w:val="30"/>
                <w:szCs w:val="30"/>
              </w:rPr>
              <w:fldChar w:fldCharType="separate"/>
            </w:r>
            <w:r>
              <w:rPr>
                <w:noProof/>
                <w:sz w:val="30"/>
                <w:szCs w:val="30"/>
              </w:rPr>
              <w:t>17,407</w:t>
            </w:r>
            <w:r>
              <w:rPr>
                <w:sz w:val="30"/>
                <w:szCs w:val="30"/>
              </w:rPr>
              <w:fldChar w:fldCharType="end"/>
            </w:r>
          </w:p>
        </w:tc>
      </w:tr>
      <w:tr w:rsidR="005E5193" w14:paraId="06A9C4C5" w14:textId="77777777">
        <w:trPr>
          <w:trHeight w:val="20"/>
        </w:trPr>
        <w:tc>
          <w:tcPr>
            <w:tcW w:w="3798" w:type="dxa"/>
          </w:tcPr>
          <w:p w14:paraId="2D157499" w14:textId="77777777" w:rsidR="005E5193" w:rsidRDefault="00F36FBE">
            <w:pPr>
              <w:spacing w:before="40" w:after="20" w:line="216" w:lineRule="auto"/>
              <w:ind w:left="99" w:right="133"/>
              <w:rPr>
                <w:sz w:val="30"/>
                <w:szCs w:val="30"/>
                <w:cs/>
              </w:rPr>
            </w:pPr>
            <w:r>
              <w:rPr>
                <w:sz w:val="30"/>
                <w:szCs w:val="30"/>
                <w:cs/>
              </w:rPr>
              <w:t>ค่าลิขสิทธิ์ค้างจ่าย</w:t>
            </w:r>
          </w:p>
        </w:tc>
        <w:tc>
          <w:tcPr>
            <w:tcW w:w="1247" w:type="dxa"/>
            <w:shd w:val="clear" w:color="auto" w:fill="auto"/>
            <w:vAlign w:val="bottom"/>
          </w:tcPr>
          <w:p w14:paraId="2B26E4E7" w14:textId="3C2420DE" w:rsidR="005E5193" w:rsidRPr="003B0E97" w:rsidRDefault="003B0E97">
            <w:pPr>
              <w:spacing w:before="40" w:after="20" w:line="216" w:lineRule="auto"/>
              <w:ind w:right="-18"/>
              <w:jc w:val="right"/>
              <w:rPr>
                <w:sz w:val="30"/>
                <w:szCs w:val="30"/>
              </w:rPr>
            </w:pPr>
            <w:r w:rsidRPr="003B0E97">
              <w:rPr>
                <w:sz w:val="30"/>
                <w:szCs w:val="30"/>
              </w:rPr>
              <w:t>1</w:t>
            </w:r>
            <w:r w:rsidR="00F36FBE" w:rsidRPr="003B0E97">
              <w:rPr>
                <w:sz w:val="30"/>
                <w:szCs w:val="30"/>
              </w:rPr>
              <w:t>,4</w:t>
            </w:r>
            <w:r w:rsidRPr="003B0E97">
              <w:rPr>
                <w:sz w:val="30"/>
                <w:szCs w:val="30"/>
              </w:rPr>
              <w:t>50</w:t>
            </w:r>
          </w:p>
        </w:tc>
        <w:tc>
          <w:tcPr>
            <w:tcW w:w="1247" w:type="dxa"/>
            <w:vAlign w:val="bottom"/>
          </w:tcPr>
          <w:p w14:paraId="0E284B29" w14:textId="77777777" w:rsidR="005E5193" w:rsidRDefault="00F36FBE">
            <w:pPr>
              <w:spacing w:before="40" w:after="40" w:line="216" w:lineRule="auto"/>
              <w:jc w:val="right"/>
              <w:rPr>
                <w:sz w:val="30"/>
                <w:szCs w:val="30"/>
              </w:rPr>
            </w:pPr>
            <w:r>
              <w:rPr>
                <w:sz w:val="30"/>
                <w:szCs w:val="30"/>
              </w:rPr>
              <w:fldChar w:fldCharType="begin"/>
            </w:r>
            <w:r>
              <w:rPr>
                <w:sz w:val="30"/>
                <w:szCs w:val="30"/>
                <w:cs/>
              </w:rPr>
              <w:instrText xml:space="preserve"> =</w:instrText>
            </w:r>
            <w:r>
              <w:rPr>
                <w:sz w:val="30"/>
                <w:szCs w:val="30"/>
              </w:rPr>
              <w:instrText xml:space="preserve">2,669 \# </w:instrText>
            </w:r>
            <w:r>
              <w:rPr>
                <w:sz w:val="30"/>
                <w:szCs w:val="30"/>
                <w:cs/>
              </w:rPr>
              <w:instrText>"</w:instrText>
            </w:r>
            <w:r>
              <w:rPr>
                <w:sz w:val="30"/>
                <w:szCs w:val="30"/>
              </w:rPr>
              <w:instrText>#,##0</w:instrText>
            </w:r>
            <w:r>
              <w:rPr>
                <w:sz w:val="30"/>
                <w:szCs w:val="30"/>
                <w:cs/>
              </w:rPr>
              <w:instrText xml:space="preserve">" </w:instrText>
            </w:r>
            <w:r>
              <w:rPr>
                <w:sz w:val="30"/>
                <w:szCs w:val="30"/>
              </w:rPr>
              <w:fldChar w:fldCharType="separate"/>
            </w:r>
            <w:r>
              <w:rPr>
                <w:noProof/>
                <w:sz w:val="30"/>
                <w:szCs w:val="30"/>
              </w:rPr>
              <w:t>2,669</w:t>
            </w:r>
            <w:r>
              <w:rPr>
                <w:sz w:val="30"/>
                <w:szCs w:val="30"/>
              </w:rPr>
              <w:fldChar w:fldCharType="end"/>
            </w:r>
          </w:p>
        </w:tc>
        <w:tc>
          <w:tcPr>
            <w:tcW w:w="1247" w:type="dxa"/>
            <w:shd w:val="clear" w:color="auto" w:fill="auto"/>
          </w:tcPr>
          <w:p w14:paraId="3AD8242F" w14:textId="1663BF75" w:rsidR="005E5193" w:rsidRPr="003B0E97" w:rsidRDefault="003B0E97">
            <w:pPr>
              <w:spacing w:before="40" w:after="20" w:line="216" w:lineRule="auto"/>
              <w:jc w:val="right"/>
              <w:rPr>
                <w:sz w:val="30"/>
                <w:szCs w:val="30"/>
              </w:rPr>
            </w:pPr>
            <w:r w:rsidRPr="003B0E97">
              <w:rPr>
                <w:sz w:val="30"/>
                <w:szCs w:val="30"/>
              </w:rPr>
              <w:t>1</w:t>
            </w:r>
            <w:r w:rsidR="00F36FBE" w:rsidRPr="003B0E97">
              <w:rPr>
                <w:sz w:val="30"/>
                <w:szCs w:val="30"/>
              </w:rPr>
              <w:t>,</w:t>
            </w:r>
            <w:r w:rsidRPr="003B0E97">
              <w:rPr>
                <w:sz w:val="30"/>
                <w:szCs w:val="30"/>
              </w:rPr>
              <w:t>450</w:t>
            </w:r>
          </w:p>
        </w:tc>
        <w:tc>
          <w:tcPr>
            <w:tcW w:w="1247" w:type="dxa"/>
            <w:vAlign w:val="bottom"/>
          </w:tcPr>
          <w:p w14:paraId="10F0F312" w14:textId="77777777" w:rsidR="005E5193" w:rsidRDefault="00F36FBE">
            <w:pPr>
              <w:spacing w:before="40" w:after="40" w:line="216" w:lineRule="auto"/>
              <w:jc w:val="right"/>
              <w:rPr>
                <w:sz w:val="30"/>
                <w:szCs w:val="30"/>
              </w:rPr>
            </w:pPr>
            <w:r>
              <w:rPr>
                <w:sz w:val="30"/>
                <w:szCs w:val="30"/>
              </w:rPr>
              <w:fldChar w:fldCharType="begin"/>
            </w:r>
            <w:r>
              <w:rPr>
                <w:sz w:val="30"/>
                <w:szCs w:val="30"/>
                <w:cs/>
              </w:rPr>
              <w:instrText xml:space="preserve"> =</w:instrText>
            </w:r>
            <w:r>
              <w:rPr>
                <w:sz w:val="30"/>
                <w:szCs w:val="30"/>
              </w:rPr>
              <w:instrText xml:space="preserve">2,669 \# </w:instrText>
            </w:r>
            <w:r>
              <w:rPr>
                <w:sz w:val="30"/>
                <w:szCs w:val="30"/>
                <w:cs/>
              </w:rPr>
              <w:instrText>"</w:instrText>
            </w:r>
            <w:r>
              <w:rPr>
                <w:sz w:val="30"/>
                <w:szCs w:val="30"/>
              </w:rPr>
              <w:instrText>#,##0</w:instrText>
            </w:r>
            <w:r>
              <w:rPr>
                <w:sz w:val="30"/>
                <w:szCs w:val="30"/>
                <w:cs/>
              </w:rPr>
              <w:instrText xml:space="preserve">" </w:instrText>
            </w:r>
            <w:r>
              <w:rPr>
                <w:sz w:val="30"/>
                <w:szCs w:val="30"/>
              </w:rPr>
              <w:fldChar w:fldCharType="separate"/>
            </w:r>
            <w:r>
              <w:rPr>
                <w:noProof/>
                <w:sz w:val="30"/>
                <w:szCs w:val="30"/>
              </w:rPr>
              <w:t>2,669</w:t>
            </w:r>
            <w:r>
              <w:rPr>
                <w:sz w:val="30"/>
                <w:szCs w:val="30"/>
              </w:rPr>
              <w:fldChar w:fldCharType="end"/>
            </w:r>
          </w:p>
        </w:tc>
      </w:tr>
      <w:tr w:rsidR="005E5193" w14:paraId="2ABE1E9A" w14:textId="77777777">
        <w:trPr>
          <w:trHeight w:val="20"/>
        </w:trPr>
        <w:tc>
          <w:tcPr>
            <w:tcW w:w="3798" w:type="dxa"/>
          </w:tcPr>
          <w:p w14:paraId="39EE7B21" w14:textId="77777777" w:rsidR="005E5193" w:rsidRDefault="00F36FBE">
            <w:pPr>
              <w:spacing w:before="40" w:after="20" w:line="216" w:lineRule="auto"/>
              <w:ind w:left="99" w:right="133"/>
              <w:rPr>
                <w:sz w:val="30"/>
                <w:szCs w:val="30"/>
                <w:cs/>
              </w:rPr>
            </w:pPr>
            <w:r>
              <w:rPr>
                <w:sz w:val="30"/>
                <w:szCs w:val="30"/>
                <w:cs/>
              </w:rPr>
              <w:t>เงินปันผลค้างจ่าย</w:t>
            </w:r>
          </w:p>
        </w:tc>
        <w:tc>
          <w:tcPr>
            <w:tcW w:w="1247" w:type="dxa"/>
            <w:shd w:val="clear" w:color="auto" w:fill="auto"/>
            <w:vAlign w:val="bottom"/>
          </w:tcPr>
          <w:p w14:paraId="0CF6785C" w14:textId="510C3860" w:rsidR="005E5193" w:rsidRPr="003B0E97" w:rsidRDefault="003B0E97">
            <w:pPr>
              <w:spacing w:before="40" w:after="20" w:line="216" w:lineRule="auto"/>
              <w:ind w:right="-18"/>
              <w:jc w:val="right"/>
              <w:rPr>
                <w:sz w:val="30"/>
                <w:szCs w:val="30"/>
              </w:rPr>
            </w:pPr>
            <w:r w:rsidRPr="003B0E97">
              <w:rPr>
                <w:sz w:val="30"/>
                <w:szCs w:val="30"/>
              </w:rPr>
              <w:t>703</w:t>
            </w:r>
          </w:p>
        </w:tc>
        <w:tc>
          <w:tcPr>
            <w:tcW w:w="1247" w:type="dxa"/>
            <w:vAlign w:val="bottom"/>
          </w:tcPr>
          <w:p w14:paraId="66740CF4" w14:textId="77777777" w:rsidR="005E5193" w:rsidRDefault="00F36FBE">
            <w:pPr>
              <w:spacing w:before="40" w:after="40" w:line="216" w:lineRule="auto"/>
              <w:jc w:val="right"/>
              <w:rPr>
                <w:sz w:val="30"/>
                <w:szCs w:val="30"/>
              </w:rPr>
            </w:pPr>
            <w:r>
              <w:rPr>
                <w:sz w:val="30"/>
                <w:szCs w:val="30"/>
              </w:rPr>
              <w:fldChar w:fldCharType="begin"/>
            </w:r>
            <w:r>
              <w:rPr>
                <w:sz w:val="30"/>
                <w:szCs w:val="30"/>
                <w:cs/>
              </w:rPr>
              <w:instrText xml:space="preserve"> =</w:instrText>
            </w:r>
            <w:r>
              <w:rPr>
                <w:sz w:val="30"/>
                <w:szCs w:val="30"/>
              </w:rPr>
              <w:instrText xml:space="preserve">890 \# </w:instrText>
            </w:r>
            <w:r>
              <w:rPr>
                <w:sz w:val="30"/>
                <w:szCs w:val="30"/>
                <w:cs/>
              </w:rPr>
              <w:instrText>"</w:instrText>
            </w:r>
            <w:r>
              <w:rPr>
                <w:sz w:val="30"/>
                <w:szCs w:val="30"/>
              </w:rPr>
              <w:instrText>#,##0</w:instrText>
            </w:r>
            <w:r>
              <w:rPr>
                <w:sz w:val="30"/>
                <w:szCs w:val="30"/>
                <w:cs/>
              </w:rPr>
              <w:instrText xml:space="preserve">" </w:instrText>
            </w:r>
            <w:r>
              <w:rPr>
                <w:sz w:val="30"/>
                <w:szCs w:val="30"/>
              </w:rPr>
              <w:fldChar w:fldCharType="separate"/>
            </w:r>
            <w:r>
              <w:rPr>
                <w:noProof/>
                <w:sz w:val="30"/>
                <w:szCs w:val="30"/>
              </w:rPr>
              <w:t xml:space="preserve"> 890</w:t>
            </w:r>
            <w:r>
              <w:rPr>
                <w:sz w:val="30"/>
                <w:szCs w:val="30"/>
              </w:rPr>
              <w:fldChar w:fldCharType="end"/>
            </w:r>
          </w:p>
        </w:tc>
        <w:tc>
          <w:tcPr>
            <w:tcW w:w="1247" w:type="dxa"/>
            <w:shd w:val="clear" w:color="auto" w:fill="auto"/>
          </w:tcPr>
          <w:p w14:paraId="0D21DAF0" w14:textId="01F88EF1" w:rsidR="005E5193" w:rsidRPr="003B0E97" w:rsidRDefault="003B0E97">
            <w:pPr>
              <w:spacing w:before="40" w:after="20" w:line="216" w:lineRule="auto"/>
              <w:jc w:val="right"/>
              <w:rPr>
                <w:sz w:val="30"/>
                <w:szCs w:val="30"/>
              </w:rPr>
            </w:pPr>
            <w:r w:rsidRPr="003B0E97">
              <w:rPr>
                <w:sz w:val="30"/>
                <w:szCs w:val="30"/>
              </w:rPr>
              <w:t>703</w:t>
            </w:r>
          </w:p>
        </w:tc>
        <w:tc>
          <w:tcPr>
            <w:tcW w:w="1247" w:type="dxa"/>
            <w:vAlign w:val="bottom"/>
          </w:tcPr>
          <w:p w14:paraId="66D8EB0C" w14:textId="77777777" w:rsidR="005E5193" w:rsidRDefault="00F36FBE">
            <w:pPr>
              <w:spacing w:before="40" w:after="40" w:line="216" w:lineRule="auto"/>
              <w:jc w:val="right"/>
              <w:rPr>
                <w:sz w:val="30"/>
                <w:szCs w:val="30"/>
              </w:rPr>
            </w:pPr>
            <w:r>
              <w:rPr>
                <w:sz w:val="30"/>
                <w:szCs w:val="30"/>
              </w:rPr>
              <w:fldChar w:fldCharType="begin"/>
            </w:r>
            <w:r>
              <w:rPr>
                <w:sz w:val="30"/>
                <w:szCs w:val="30"/>
                <w:cs/>
              </w:rPr>
              <w:instrText xml:space="preserve"> =</w:instrText>
            </w:r>
            <w:r>
              <w:rPr>
                <w:sz w:val="30"/>
                <w:szCs w:val="30"/>
              </w:rPr>
              <w:instrText xml:space="preserve">890 \# </w:instrText>
            </w:r>
            <w:r>
              <w:rPr>
                <w:sz w:val="30"/>
                <w:szCs w:val="30"/>
                <w:cs/>
              </w:rPr>
              <w:instrText>"</w:instrText>
            </w:r>
            <w:r>
              <w:rPr>
                <w:sz w:val="30"/>
                <w:szCs w:val="30"/>
              </w:rPr>
              <w:instrText>#,##0</w:instrText>
            </w:r>
            <w:r>
              <w:rPr>
                <w:sz w:val="30"/>
                <w:szCs w:val="30"/>
                <w:cs/>
              </w:rPr>
              <w:instrText xml:space="preserve">" </w:instrText>
            </w:r>
            <w:r>
              <w:rPr>
                <w:sz w:val="30"/>
                <w:szCs w:val="30"/>
              </w:rPr>
              <w:fldChar w:fldCharType="separate"/>
            </w:r>
            <w:r>
              <w:rPr>
                <w:noProof/>
                <w:sz w:val="30"/>
                <w:szCs w:val="30"/>
              </w:rPr>
              <w:t xml:space="preserve"> 890</w:t>
            </w:r>
            <w:r>
              <w:rPr>
                <w:sz w:val="30"/>
                <w:szCs w:val="30"/>
              </w:rPr>
              <w:fldChar w:fldCharType="end"/>
            </w:r>
          </w:p>
        </w:tc>
      </w:tr>
      <w:tr w:rsidR="005E5193" w14:paraId="10946E97" w14:textId="77777777">
        <w:trPr>
          <w:trHeight w:val="20"/>
        </w:trPr>
        <w:tc>
          <w:tcPr>
            <w:tcW w:w="3798" w:type="dxa"/>
          </w:tcPr>
          <w:p w14:paraId="5AA8BB5B" w14:textId="77777777" w:rsidR="005E5193" w:rsidRDefault="00F36FBE">
            <w:pPr>
              <w:spacing w:before="40" w:after="20" w:line="216" w:lineRule="auto"/>
              <w:ind w:left="99" w:right="133"/>
              <w:rPr>
                <w:sz w:val="30"/>
                <w:szCs w:val="30"/>
                <w:cs/>
              </w:rPr>
            </w:pPr>
            <w:r>
              <w:rPr>
                <w:sz w:val="30"/>
                <w:szCs w:val="30"/>
                <w:cs/>
              </w:rPr>
              <w:t xml:space="preserve"> อื่นๆ</w:t>
            </w:r>
          </w:p>
        </w:tc>
        <w:tc>
          <w:tcPr>
            <w:tcW w:w="1247" w:type="dxa"/>
            <w:shd w:val="clear" w:color="auto" w:fill="auto"/>
            <w:vAlign w:val="bottom"/>
          </w:tcPr>
          <w:p w14:paraId="162881DB" w14:textId="5E703361" w:rsidR="005E5193" w:rsidRPr="003B0E97" w:rsidRDefault="00F36FBE">
            <w:pPr>
              <w:pBdr>
                <w:bottom w:val="single" w:sz="4" w:space="0" w:color="auto"/>
              </w:pBdr>
              <w:spacing w:before="40" w:after="20" w:line="216" w:lineRule="auto"/>
              <w:ind w:right="-18"/>
              <w:jc w:val="right"/>
              <w:rPr>
                <w:sz w:val="30"/>
                <w:szCs w:val="30"/>
                <w:cs/>
              </w:rPr>
            </w:pPr>
            <w:r w:rsidRPr="003B0E97">
              <w:rPr>
                <w:sz w:val="30"/>
                <w:szCs w:val="30"/>
              </w:rPr>
              <w:t>2</w:t>
            </w:r>
            <w:r w:rsidR="003B0E97" w:rsidRPr="003B0E97">
              <w:rPr>
                <w:sz w:val="30"/>
                <w:szCs w:val="30"/>
              </w:rPr>
              <w:t>7</w:t>
            </w:r>
            <w:r w:rsidRPr="003B0E97">
              <w:rPr>
                <w:sz w:val="30"/>
                <w:szCs w:val="30"/>
              </w:rPr>
              <w:t>,</w:t>
            </w:r>
            <w:r w:rsidR="003F146F">
              <w:rPr>
                <w:sz w:val="30"/>
                <w:szCs w:val="30"/>
              </w:rPr>
              <w:t>75</w:t>
            </w:r>
            <w:r w:rsidR="00D81E9B">
              <w:rPr>
                <w:rFonts w:hint="cs"/>
                <w:sz w:val="30"/>
                <w:szCs w:val="30"/>
                <w:cs/>
              </w:rPr>
              <w:t>8</w:t>
            </w:r>
          </w:p>
        </w:tc>
        <w:tc>
          <w:tcPr>
            <w:tcW w:w="1247" w:type="dxa"/>
            <w:vAlign w:val="bottom"/>
          </w:tcPr>
          <w:p w14:paraId="2B0A6256" w14:textId="77777777" w:rsidR="005E5193" w:rsidRDefault="00F36FBE">
            <w:pPr>
              <w:pBdr>
                <w:bottom w:val="single" w:sz="4" w:space="0" w:color="auto"/>
              </w:pBdr>
              <w:spacing w:before="40" w:after="20" w:line="216" w:lineRule="auto"/>
              <w:ind w:right="-18"/>
              <w:jc w:val="right"/>
              <w:rPr>
                <w:sz w:val="30"/>
                <w:szCs w:val="30"/>
              </w:rPr>
            </w:pPr>
            <w:r>
              <w:rPr>
                <w:sz w:val="30"/>
                <w:szCs w:val="30"/>
              </w:rPr>
              <w:fldChar w:fldCharType="begin"/>
            </w:r>
            <w:r>
              <w:rPr>
                <w:sz w:val="30"/>
                <w:szCs w:val="30"/>
                <w:cs/>
              </w:rPr>
              <w:instrText xml:space="preserve"> =</w:instrText>
            </w:r>
            <w:r>
              <w:rPr>
                <w:sz w:val="30"/>
                <w:szCs w:val="30"/>
              </w:rPr>
              <w:instrText xml:space="preserve">32,483 \# </w:instrText>
            </w:r>
            <w:r>
              <w:rPr>
                <w:sz w:val="30"/>
                <w:szCs w:val="30"/>
                <w:cs/>
              </w:rPr>
              <w:instrText>"</w:instrText>
            </w:r>
            <w:r>
              <w:rPr>
                <w:sz w:val="30"/>
                <w:szCs w:val="30"/>
              </w:rPr>
              <w:instrText>#,##0</w:instrText>
            </w:r>
            <w:r>
              <w:rPr>
                <w:sz w:val="30"/>
                <w:szCs w:val="30"/>
                <w:cs/>
              </w:rPr>
              <w:instrText xml:space="preserve">" </w:instrText>
            </w:r>
            <w:r>
              <w:rPr>
                <w:sz w:val="30"/>
                <w:szCs w:val="30"/>
              </w:rPr>
              <w:fldChar w:fldCharType="separate"/>
            </w:r>
            <w:r>
              <w:rPr>
                <w:noProof/>
                <w:sz w:val="30"/>
                <w:szCs w:val="30"/>
              </w:rPr>
              <w:t>32,483</w:t>
            </w:r>
            <w:r>
              <w:rPr>
                <w:sz w:val="30"/>
                <w:szCs w:val="30"/>
              </w:rPr>
              <w:fldChar w:fldCharType="end"/>
            </w:r>
          </w:p>
        </w:tc>
        <w:tc>
          <w:tcPr>
            <w:tcW w:w="1247" w:type="dxa"/>
            <w:shd w:val="clear" w:color="auto" w:fill="auto"/>
            <w:vAlign w:val="bottom"/>
          </w:tcPr>
          <w:p w14:paraId="486B446D" w14:textId="39145168" w:rsidR="005E5193" w:rsidRPr="003B0E97" w:rsidRDefault="00F36FBE">
            <w:pPr>
              <w:pBdr>
                <w:bottom w:val="single" w:sz="4" w:space="0" w:color="auto"/>
              </w:pBdr>
              <w:spacing w:before="40" w:after="20" w:line="216" w:lineRule="auto"/>
              <w:ind w:left="7"/>
              <w:jc w:val="right"/>
              <w:rPr>
                <w:sz w:val="30"/>
                <w:szCs w:val="30"/>
              </w:rPr>
            </w:pPr>
            <w:r w:rsidRPr="003B0E97">
              <w:rPr>
                <w:sz w:val="30"/>
                <w:szCs w:val="30"/>
              </w:rPr>
              <w:t>2</w:t>
            </w:r>
            <w:r w:rsidR="003B0E97" w:rsidRPr="003B0E97">
              <w:rPr>
                <w:sz w:val="30"/>
                <w:szCs w:val="30"/>
              </w:rPr>
              <w:t>7</w:t>
            </w:r>
            <w:r w:rsidRPr="003B0E97">
              <w:rPr>
                <w:sz w:val="30"/>
                <w:szCs w:val="30"/>
              </w:rPr>
              <w:t>,3</w:t>
            </w:r>
            <w:r w:rsidR="006A5B8F">
              <w:rPr>
                <w:sz w:val="30"/>
                <w:szCs w:val="30"/>
              </w:rPr>
              <w:t>59</w:t>
            </w:r>
          </w:p>
        </w:tc>
        <w:tc>
          <w:tcPr>
            <w:tcW w:w="1247" w:type="dxa"/>
            <w:vAlign w:val="bottom"/>
          </w:tcPr>
          <w:p w14:paraId="562CD280" w14:textId="77777777" w:rsidR="005E5193" w:rsidRDefault="00F36FBE">
            <w:pPr>
              <w:pBdr>
                <w:bottom w:val="single" w:sz="4" w:space="0" w:color="auto"/>
              </w:pBdr>
              <w:spacing w:before="40" w:after="20" w:line="216" w:lineRule="auto"/>
              <w:ind w:left="7"/>
              <w:jc w:val="right"/>
              <w:rPr>
                <w:sz w:val="30"/>
                <w:szCs w:val="30"/>
              </w:rPr>
            </w:pPr>
            <w:r>
              <w:rPr>
                <w:sz w:val="30"/>
                <w:szCs w:val="30"/>
              </w:rPr>
              <w:fldChar w:fldCharType="begin"/>
            </w:r>
            <w:r>
              <w:rPr>
                <w:sz w:val="30"/>
                <w:szCs w:val="30"/>
                <w:cs/>
              </w:rPr>
              <w:instrText xml:space="preserve"> =</w:instrText>
            </w:r>
            <w:r>
              <w:rPr>
                <w:sz w:val="30"/>
                <w:szCs w:val="30"/>
              </w:rPr>
              <w:instrText xml:space="preserve">32,200 \# </w:instrText>
            </w:r>
            <w:r>
              <w:rPr>
                <w:sz w:val="30"/>
                <w:szCs w:val="30"/>
                <w:cs/>
              </w:rPr>
              <w:instrText>"</w:instrText>
            </w:r>
            <w:r>
              <w:rPr>
                <w:sz w:val="30"/>
                <w:szCs w:val="30"/>
              </w:rPr>
              <w:instrText>#,##0</w:instrText>
            </w:r>
            <w:r>
              <w:rPr>
                <w:sz w:val="30"/>
                <w:szCs w:val="30"/>
                <w:cs/>
              </w:rPr>
              <w:instrText xml:space="preserve">" </w:instrText>
            </w:r>
            <w:r>
              <w:rPr>
                <w:sz w:val="30"/>
                <w:szCs w:val="30"/>
              </w:rPr>
              <w:fldChar w:fldCharType="separate"/>
            </w:r>
            <w:r>
              <w:rPr>
                <w:noProof/>
                <w:sz w:val="30"/>
                <w:szCs w:val="30"/>
              </w:rPr>
              <w:t>32,200</w:t>
            </w:r>
            <w:r>
              <w:rPr>
                <w:sz w:val="30"/>
                <w:szCs w:val="30"/>
              </w:rPr>
              <w:fldChar w:fldCharType="end"/>
            </w:r>
          </w:p>
        </w:tc>
      </w:tr>
      <w:tr w:rsidR="005E5193" w14:paraId="29F7BCF9" w14:textId="77777777">
        <w:trPr>
          <w:trHeight w:val="20"/>
        </w:trPr>
        <w:tc>
          <w:tcPr>
            <w:tcW w:w="3798" w:type="dxa"/>
          </w:tcPr>
          <w:p w14:paraId="29635486" w14:textId="77777777" w:rsidR="005E5193" w:rsidRDefault="00F36FBE">
            <w:pPr>
              <w:spacing w:before="40" w:after="20" w:line="216" w:lineRule="auto"/>
              <w:ind w:left="99" w:right="133"/>
              <w:rPr>
                <w:sz w:val="30"/>
                <w:szCs w:val="30"/>
                <w:cs/>
              </w:rPr>
            </w:pPr>
            <w:r>
              <w:rPr>
                <w:sz w:val="30"/>
                <w:szCs w:val="30"/>
                <w:cs/>
              </w:rPr>
              <w:t>รวมเจ้าหนี้หมุนเวียนอื่น</w:t>
            </w:r>
          </w:p>
        </w:tc>
        <w:tc>
          <w:tcPr>
            <w:tcW w:w="1247" w:type="dxa"/>
            <w:shd w:val="clear" w:color="auto" w:fill="auto"/>
            <w:vAlign w:val="bottom"/>
          </w:tcPr>
          <w:p w14:paraId="62AE5EF6" w14:textId="0F81DB46" w:rsidR="005E5193" w:rsidRPr="003B0E97" w:rsidRDefault="003B0E97">
            <w:pPr>
              <w:pBdr>
                <w:bottom w:val="single" w:sz="4" w:space="1" w:color="auto"/>
              </w:pBdr>
              <w:spacing w:before="40" w:after="20" w:line="216" w:lineRule="auto"/>
              <w:ind w:right="-18"/>
              <w:jc w:val="right"/>
              <w:rPr>
                <w:sz w:val="30"/>
                <w:szCs w:val="30"/>
                <w:cs/>
              </w:rPr>
            </w:pPr>
            <w:r w:rsidRPr="003B0E97">
              <w:rPr>
                <w:sz w:val="30"/>
                <w:szCs w:val="30"/>
              </w:rPr>
              <w:t>59,</w:t>
            </w:r>
            <w:r w:rsidR="003F146F">
              <w:rPr>
                <w:sz w:val="30"/>
                <w:szCs w:val="30"/>
              </w:rPr>
              <w:t>35</w:t>
            </w:r>
            <w:r w:rsidR="00D81E9B">
              <w:rPr>
                <w:rFonts w:hint="cs"/>
                <w:sz w:val="30"/>
                <w:szCs w:val="30"/>
                <w:cs/>
              </w:rPr>
              <w:t>1</w:t>
            </w:r>
          </w:p>
        </w:tc>
        <w:tc>
          <w:tcPr>
            <w:tcW w:w="1247" w:type="dxa"/>
            <w:vAlign w:val="bottom"/>
          </w:tcPr>
          <w:p w14:paraId="567DEBBE" w14:textId="77777777" w:rsidR="005E5193" w:rsidRDefault="00F36FBE">
            <w:pPr>
              <w:pBdr>
                <w:bottom w:val="single" w:sz="4" w:space="1" w:color="auto"/>
              </w:pBdr>
              <w:spacing w:before="40" w:after="40" w:line="216" w:lineRule="auto"/>
              <w:jc w:val="right"/>
              <w:rPr>
                <w:sz w:val="30"/>
                <w:szCs w:val="30"/>
              </w:rPr>
            </w:pPr>
            <w:r>
              <w:rPr>
                <w:sz w:val="30"/>
                <w:szCs w:val="30"/>
              </w:rPr>
              <w:fldChar w:fldCharType="begin"/>
            </w:r>
            <w:r>
              <w:rPr>
                <w:sz w:val="30"/>
                <w:szCs w:val="30"/>
                <w:cs/>
              </w:rPr>
              <w:instrText xml:space="preserve"> =</w:instrText>
            </w:r>
            <w:r>
              <w:rPr>
                <w:sz w:val="30"/>
                <w:szCs w:val="30"/>
              </w:rPr>
              <w:instrText>SUM</w:instrText>
            </w:r>
            <w:r>
              <w:rPr>
                <w:sz w:val="30"/>
                <w:szCs w:val="30"/>
                <w:cs/>
              </w:rPr>
              <w:instrText>(</w:instrText>
            </w:r>
            <w:r>
              <w:rPr>
                <w:sz w:val="30"/>
                <w:szCs w:val="30"/>
              </w:rPr>
              <w:instrText>ABOVE</w:instrText>
            </w:r>
            <w:r>
              <w:rPr>
                <w:sz w:val="30"/>
                <w:szCs w:val="30"/>
                <w:cs/>
              </w:rPr>
              <w:instrText xml:space="preserve">) </w:instrText>
            </w:r>
            <w:r>
              <w:rPr>
                <w:sz w:val="30"/>
                <w:szCs w:val="30"/>
              </w:rPr>
              <w:fldChar w:fldCharType="separate"/>
            </w:r>
            <w:r>
              <w:rPr>
                <w:noProof/>
                <w:sz w:val="30"/>
                <w:szCs w:val="30"/>
              </w:rPr>
              <w:t>53,940</w:t>
            </w:r>
            <w:r>
              <w:rPr>
                <w:sz w:val="30"/>
                <w:szCs w:val="30"/>
              </w:rPr>
              <w:fldChar w:fldCharType="end"/>
            </w:r>
          </w:p>
        </w:tc>
        <w:tc>
          <w:tcPr>
            <w:tcW w:w="1247" w:type="dxa"/>
          </w:tcPr>
          <w:p w14:paraId="37C9B2D6" w14:textId="27683398" w:rsidR="005E5193" w:rsidRPr="003B0E97" w:rsidRDefault="003B0E97">
            <w:pPr>
              <w:pBdr>
                <w:bottom w:val="single" w:sz="4" w:space="1" w:color="auto"/>
              </w:pBdr>
              <w:spacing w:before="40" w:after="20" w:line="216" w:lineRule="auto"/>
              <w:ind w:left="7"/>
              <w:jc w:val="right"/>
              <w:rPr>
                <w:sz w:val="30"/>
                <w:szCs w:val="30"/>
              </w:rPr>
            </w:pPr>
            <w:r w:rsidRPr="003B0E97">
              <w:rPr>
                <w:sz w:val="30"/>
                <w:szCs w:val="30"/>
              </w:rPr>
              <w:t>58</w:t>
            </w:r>
            <w:r w:rsidR="00F36FBE" w:rsidRPr="003B0E97">
              <w:rPr>
                <w:sz w:val="30"/>
                <w:szCs w:val="30"/>
              </w:rPr>
              <w:t>,</w:t>
            </w:r>
            <w:r w:rsidR="006A5B8F">
              <w:rPr>
                <w:sz w:val="30"/>
                <w:szCs w:val="30"/>
              </w:rPr>
              <w:t>399</w:t>
            </w:r>
          </w:p>
        </w:tc>
        <w:tc>
          <w:tcPr>
            <w:tcW w:w="1247" w:type="dxa"/>
            <w:vAlign w:val="bottom"/>
          </w:tcPr>
          <w:p w14:paraId="4FDE9B46" w14:textId="77777777" w:rsidR="005E5193" w:rsidRDefault="00F36FBE">
            <w:pPr>
              <w:pBdr>
                <w:bottom w:val="single" w:sz="4" w:space="1" w:color="auto"/>
              </w:pBdr>
              <w:spacing w:before="40" w:after="40" w:line="216" w:lineRule="auto"/>
              <w:jc w:val="right"/>
              <w:rPr>
                <w:sz w:val="30"/>
                <w:szCs w:val="30"/>
              </w:rPr>
            </w:pPr>
            <w:r>
              <w:rPr>
                <w:sz w:val="30"/>
                <w:szCs w:val="30"/>
              </w:rPr>
              <w:fldChar w:fldCharType="begin"/>
            </w:r>
            <w:r>
              <w:rPr>
                <w:sz w:val="30"/>
                <w:szCs w:val="30"/>
                <w:cs/>
              </w:rPr>
              <w:instrText xml:space="preserve"> =</w:instrText>
            </w:r>
            <w:r>
              <w:rPr>
                <w:sz w:val="30"/>
                <w:szCs w:val="30"/>
              </w:rPr>
              <w:instrText>SUM</w:instrText>
            </w:r>
            <w:r>
              <w:rPr>
                <w:sz w:val="30"/>
                <w:szCs w:val="30"/>
                <w:cs/>
              </w:rPr>
              <w:instrText>(</w:instrText>
            </w:r>
            <w:r>
              <w:rPr>
                <w:sz w:val="30"/>
                <w:szCs w:val="30"/>
              </w:rPr>
              <w:instrText>ABOVE</w:instrText>
            </w:r>
            <w:r>
              <w:rPr>
                <w:sz w:val="30"/>
                <w:szCs w:val="30"/>
                <w:cs/>
              </w:rPr>
              <w:instrText xml:space="preserve">) </w:instrText>
            </w:r>
            <w:r>
              <w:rPr>
                <w:sz w:val="30"/>
                <w:szCs w:val="30"/>
              </w:rPr>
              <w:fldChar w:fldCharType="separate"/>
            </w:r>
            <w:r>
              <w:rPr>
                <w:noProof/>
                <w:sz w:val="30"/>
                <w:szCs w:val="30"/>
              </w:rPr>
              <w:t>53,166</w:t>
            </w:r>
            <w:r>
              <w:rPr>
                <w:sz w:val="30"/>
                <w:szCs w:val="30"/>
              </w:rPr>
              <w:fldChar w:fldCharType="end"/>
            </w:r>
          </w:p>
        </w:tc>
      </w:tr>
      <w:tr w:rsidR="005E5193" w14:paraId="0782C3CA" w14:textId="77777777">
        <w:trPr>
          <w:trHeight w:val="20"/>
        </w:trPr>
        <w:tc>
          <w:tcPr>
            <w:tcW w:w="3798" w:type="dxa"/>
            <w:shd w:val="clear" w:color="auto" w:fill="auto"/>
          </w:tcPr>
          <w:p w14:paraId="20196F8E" w14:textId="77777777" w:rsidR="005E5193" w:rsidRDefault="00F36FBE">
            <w:pPr>
              <w:tabs>
                <w:tab w:val="left" w:pos="297"/>
              </w:tabs>
              <w:spacing w:before="40" w:after="20" w:line="216" w:lineRule="auto"/>
              <w:ind w:left="99" w:right="133"/>
              <w:rPr>
                <w:sz w:val="30"/>
                <w:szCs w:val="30"/>
                <w:cs/>
              </w:rPr>
            </w:pPr>
            <w:r>
              <w:rPr>
                <w:b/>
                <w:bCs/>
                <w:sz w:val="30"/>
                <w:szCs w:val="30"/>
                <w:cs/>
              </w:rPr>
              <w:t>รวมเจ้าหนี้การค้าและเจ้าหนี้</w:t>
            </w:r>
            <w:r>
              <w:rPr>
                <w:b/>
                <w:bCs/>
                <w:sz w:val="30"/>
                <w:szCs w:val="30"/>
                <w:cs/>
              </w:rPr>
              <w:tab/>
              <w:t>หมุนเวียนอื่น</w:t>
            </w:r>
          </w:p>
        </w:tc>
        <w:tc>
          <w:tcPr>
            <w:tcW w:w="1247" w:type="dxa"/>
            <w:shd w:val="clear" w:color="auto" w:fill="auto"/>
            <w:vAlign w:val="bottom"/>
          </w:tcPr>
          <w:p w14:paraId="0AD95EED" w14:textId="1DF05847" w:rsidR="005E5193" w:rsidRPr="003B0E97" w:rsidRDefault="00D81E9B">
            <w:pPr>
              <w:pBdr>
                <w:bottom w:val="double" w:sz="4" w:space="0" w:color="auto"/>
              </w:pBdr>
              <w:spacing w:before="40" w:after="20" w:line="216" w:lineRule="auto"/>
              <w:ind w:right="-18"/>
              <w:jc w:val="right"/>
              <w:rPr>
                <w:b/>
                <w:bCs/>
                <w:sz w:val="30"/>
                <w:szCs w:val="30"/>
                <w:cs/>
              </w:rPr>
            </w:pPr>
            <w:r>
              <w:rPr>
                <w:b/>
                <w:bCs/>
                <w:sz w:val="30"/>
                <w:szCs w:val="30"/>
              </w:rPr>
              <w:fldChar w:fldCharType="begin"/>
            </w:r>
            <w:r>
              <w:rPr>
                <w:b/>
                <w:bCs/>
                <w:sz w:val="30"/>
                <w:szCs w:val="30"/>
              </w:rPr>
              <w:instrText xml:space="preserve"> =139370+59351 \# "#,##0" </w:instrText>
            </w:r>
            <w:r>
              <w:rPr>
                <w:b/>
                <w:bCs/>
                <w:sz w:val="30"/>
                <w:szCs w:val="30"/>
              </w:rPr>
              <w:fldChar w:fldCharType="separate"/>
            </w:r>
            <w:r>
              <w:rPr>
                <w:b/>
                <w:bCs/>
                <w:noProof/>
                <w:sz w:val="30"/>
                <w:szCs w:val="30"/>
              </w:rPr>
              <w:t>198,721</w:t>
            </w:r>
            <w:r>
              <w:rPr>
                <w:b/>
                <w:bCs/>
                <w:sz w:val="30"/>
                <w:szCs w:val="30"/>
              </w:rPr>
              <w:fldChar w:fldCharType="end"/>
            </w:r>
          </w:p>
        </w:tc>
        <w:tc>
          <w:tcPr>
            <w:tcW w:w="1247" w:type="dxa"/>
            <w:shd w:val="clear" w:color="auto" w:fill="auto"/>
            <w:vAlign w:val="bottom"/>
          </w:tcPr>
          <w:p w14:paraId="501B5063" w14:textId="77777777" w:rsidR="005E5193" w:rsidRDefault="00F36FBE">
            <w:pPr>
              <w:pBdr>
                <w:bottom w:val="double" w:sz="4" w:space="0" w:color="auto"/>
              </w:pBdr>
              <w:spacing w:before="40" w:after="20" w:line="216" w:lineRule="auto"/>
              <w:ind w:right="-18"/>
              <w:jc w:val="right"/>
              <w:rPr>
                <w:b/>
                <w:bCs/>
                <w:sz w:val="30"/>
                <w:szCs w:val="30"/>
              </w:rPr>
            </w:pPr>
            <w:r>
              <w:rPr>
                <w:b/>
                <w:bCs/>
                <w:sz w:val="30"/>
                <w:szCs w:val="30"/>
              </w:rPr>
              <w:fldChar w:fldCharType="begin"/>
            </w:r>
            <w:r>
              <w:rPr>
                <w:b/>
                <w:bCs/>
                <w:sz w:val="30"/>
                <w:szCs w:val="30"/>
                <w:cs/>
              </w:rPr>
              <w:instrText xml:space="preserve"> =</w:instrText>
            </w:r>
            <w:r>
              <w:rPr>
                <w:b/>
                <w:bCs/>
                <w:sz w:val="30"/>
                <w:szCs w:val="30"/>
              </w:rPr>
              <w:instrText>C7</w:instrText>
            </w:r>
            <w:r>
              <w:rPr>
                <w:b/>
                <w:bCs/>
                <w:sz w:val="30"/>
                <w:szCs w:val="30"/>
                <w:cs/>
              </w:rPr>
              <w:instrText>+</w:instrText>
            </w:r>
            <w:r>
              <w:rPr>
                <w:b/>
                <w:bCs/>
                <w:sz w:val="30"/>
                <w:szCs w:val="30"/>
              </w:rPr>
              <w:instrText xml:space="preserve">C13 </w:instrText>
            </w:r>
            <w:r>
              <w:rPr>
                <w:b/>
                <w:bCs/>
                <w:sz w:val="30"/>
                <w:szCs w:val="30"/>
              </w:rPr>
              <w:fldChar w:fldCharType="separate"/>
            </w:r>
            <w:r>
              <w:rPr>
                <w:b/>
                <w:bCs/>
                <w:noProof/>
                <w:sz w:val="30"/>
                <w:szCs w:val="30"/>
              </w:rPr>
              <w:t>134,189</w:t>
            </w:r>
            <w:r>
              <w:rPr>
                <w:b/>
                <w:bCs/>
                <w:sz w:val="30"/>
                <w:szCs w:val="30"/>
              </w:rPr>
              <w:fldChar w:fldCharType="end"/>
            </w:r>
          </w:p>
        </w:tc>
        <w:tc>
          <w:tcPr>
            <w:tcW w:w="1247" w:type="dxa"/>
            <w:shd w:val="clear" w:color="auto" w:fill="auto"/>
            <w:vAlign w:val="bottom"/>
          </w:tcPr>
          <w:p w14:paraId="42E7B8D6" w14:textId="60940163" w:rsidR="005E5193" w:rsidRPr="003B0E97" w:rsidRDefault="00F36FBE">
            <w:pPr>
              <w:pBdr>
                <w:bottom w:val="double" w:sz="4" w:space="0" w:color="auto"/>
              </w:pBdr>
              <w:spacing w:before="40" w:after="20" w:line="216" w:lineRule="auto"/>
              <w:jc w:val="right"/>
              <w:rPr>
                <w:b/>
                <w:bCs/>
                <w:sz w:val="30"/>
                <w:szCs w:val="30"/>
              </w:rPr>
            </w:pPr>
            <w:r w:rsidRPr="003B0E97">
              <w:rPr>
                <w:b/>
                <w:bCs/>
                <w:sz w:val="30"/>
                <w:szCs w:val="30"/>
              </w:rPr>
              <w:t>1</w:t>
            </w:r>
            <w:r w:rsidR="003B0E97" w:rsidRPr="003B0E97">
              <w:rPr>
                <w:b/>
                <w:bCs/>
                <w:sz w:val="30"/>
                <w:szCs w:val="30"/>
              </w:rPr>
              <w:t>94</w:t>
            </w:r>
            <w:r w:rsidRPr="003B0E97">
              <w:rPr>
                <w:b/>
                <w:bCs/>
                <w:sz w:val="30"/>
                <w:szCs w:val="30"/>
              </w:rPr>
              <w:t>,</w:t>
            </w:r>
            <w:r w:rsidR="003B0E97" w:rsidRPr="003B0E97">
              <w:rPr>
                <w:b/>
                <w:bCs/>
                <w:sz w:val="30"/>
                <w:szCs w:val="30"/>
              </w:rPr>
              <w:t>30</w:t>
            </w:r>
            <w:r w:rsidR="00703763">
              <w:rPr>
                <w:rFonts w:hint="cs"/>
                <w:b/>
                <w:bCs/>
                <w:sz w:val="30"/>
                <w:szCs w:val="30"/>
                <w:cs/>
              </w:rPr>
              <w:t>6</w:t>
            </w:r>
          </w:p>
        </w:tc>
        <w:tc>
          <w:tcPr>
            <w:tcW w:w="1247" w:type="dxa"/>
            <w:shd w:val="clear" w:color="auto" w:fill="auto"/>
            <w:vAlign w:val="bottom"/>
          </w:tcPr>
          <w:p w14:paraId="4EAABF89" w14:textId="77777777" w:rsidR="005E5193" w:rsidRDefault="00F36FBE">
            <w:pPr>
              <w:pBdr>
                <w:bottom w:val="double" w:sz="4" w:space="0" w:color="auto"/>
              </w:pBdr>
              <w:spacing w:before="40" w:after="40" w:line="216" w:lineRule="auto"/>
              <w:jc w:val="right"/>
              <w:rPr>
                <w:b/>
                <w:bCs/>
                <w:sz w:val="30"/>
                <w:szCs w:val="30"/>
              </w:rPr>
            </w:pPr>
            <w:r>
              <w:rPr>
                <w:b/>
                <w:bCs/>
                <w:sz w:val="30"/>
                <w:szCs w:val="30"/>
              </w:rPr>
              <w:fldChar w:fldCharType="begin"/>
            </w:r>
            <w:r>
              <w:rPr>
                <w:b/>
                <w:bCs/>
                <w:sz w:val="30"/>
                <w:szCs w:val="30"/>
                <w:cs/>
              </w:rPr>
              <w:instrText xml:space="preserve"> =</w:instrText>
            </w:r>
            <w:r>
              <w:rPr>
                <w:b/>
                <w:bCs/>
                <w:sz w:val="30"/>
                <w:szCs w:val="30"/>
              </w:rPr>
              <w:instrText>e7</w:instrText>
            </w:r>
            <w:r>
              <w:rPr>
                <w:b/>
                <w:bCs/>
                <w:sz w:val="30"/>
                <w:szCs w:val="30"/>
                <w:cs/>
              </w:rPr>
              <w:instrText>+</w:instrText>
            </w:r>
            <w:r>
              <w:rPr>
                <w:b/>
                <w:bCs/>
                <w:sz w:val="30"/>
                <w:szCs w:val="30"/>
              </w:rPr>
              <w:instrText xml:space="preserve">e13 </w:instrText>
            </w:r>
            <w:r>
              <w:rPr>
                <w:b/>
                <w:bCs/>
                <w:sz w:val="30"/>
                <w:szCs w:val="30"/>
              </w:rPr>
              <w:fldChar w:fldCharType="separate"/>
            </w:r>
            <w:r>
              <w:rPr>
                <w:b/>
                <w:bCs/>
                <w:noProof/>
                <w:sz w:val="30"/>
                <w:szCs w:val="30"/>
              </w:rPr>
              <w:t>134,483</w:t>
            </w:r>
            <w:r>
              <w:rPr>
                <w:b/>
                <w:bCs/>
                <w:sz w:val="30"/>
                <w:szCs w:val="30"/>
              </w:rPr>
              <w:fldChar w:fldCharType="end"/>
            </w:r>
          </w:p>
        </w:tc>
      </w:tr>
    </w:tbl>
    <w:p w14:paraId="3E9DC7C4" w14:textId="77777777" w:rsidR="005E5193" w:rsidRDefault="00F36FBE">
      <w:pPr>
        <w:pStyle w:val="ListParagraph"/>
        <w:numPr>
          <w:ilvl w:val="0"/>
          <w:numId w:val="29"/>
        </w:numPr>
        <w:spacing w:before="240" w:line="216" w:lineRule="auto"/>
        <w:ind w:left="567" w:hanging="567"/>
        <w:contextualSpacing w:val="0"/>
        <w:jc w:val="thaiDistribute"/>
        <w:rPr>
          <w:b/>
          <w:bCs/>
          <w:sz w:val="30"/>
          <w:szCs w:val="30"/>
        </w:rPr>
      </w:pPr>
      <w:r>
        <w:rPr>
          <w:b/>
          <w:bCs/>
          <w:sz w:val="30"/>
          <w:szCs w:val="30"/>
          <w:cs/>
        </w:rPr>
        <w:t>ประมาณการหนี้สินผลประโยชน์</w:t>
      </w:r>
      <w:r>
        <w:rPr>
          <w:rFonts w:hint="cs"/>
          <w:b/>
          <w:bCs/>
          <w:sz w:val="30"/>
          <w:szCs w:val="30"/>
          <w:cs/>
        </w:rPr>
        <w:t>ของ</w:t>
      </w:r>
      <w:r>
        <w:rPr>
          <w:b/>
          <w:bCs/>
          <w:sz w:val="30"/>
          <w:szCs w:val="30"/>
          <w:cs/>
        </w:rPr>
        <w:t>พนักงาน</w:t>
      </w:r>
    </w:p>
    <w:p w14:paraId="46058A90" w14:textId="77777777" w:rsidR="005E5193" w:rsidRDefault="00F36FBE">
      <w:pPr>
        <w:widowControl w:val="0"/>
        <w:adjustRightInd w:val="0"/>
        <w:spacing w:before="120" w:line="216" w:lineRule="auto"/>
        <w:ind w:left="567"/>
        <w:jc w:val="thaiDistribute"/>
        <w:textAlignment w:val="baseline"/>
        <w:rPr>
          <w:color w:val="000000"/>
          <w:spacing w:val="-4"/>
          <w:sz w:val="30"/>
          <w:szCs w:val="30"/>
        </w:rPr>
      </w:pPr>
      <w:r>
        <w:rPr>
          <w:sz w:val="30"/>
          <w:szCs w:val="30"/>
          <w:cs/>
        </w:rPr>
        <w:t>รายการเปลี่ยนแปลงของ</w:t>
      </w:r>
      <w:r>
        <w:rPr>
          <w:color w:val="000000"/>
          <w:spacing w:val="-4"/>
          <w:sz w:val="30"/>
          <w:szCs w:val="30"/>
          <w:cs/>
        </w:rPr>
        <w:t>ประมาณการหนี้สิน</w:t>
      </w:r>
      <w:r>
        <w:rPr>
          <w:color w:val="000000"/>
          <w:sz w:val="30"/>
          <w:szCs w:val="30"/>
          <w:cs/>
        </w:rPr>
        <w:t>ผลประโยชน์</w:t>
      </w:r>
      <w:r>
        <w:rPr>
          <w:color w:val="000000"/>
          <w:spacing w:val="-4"/>
          <w:sz w:val="30"/>
          <w:szCs w:val="30"/>
          <w:cs/>
        </w:rPr>
        <w:t>ของ</w:t>
      </w:r>
      <w:r>
        <w:rPr>
          <w:color w:val="000000"/>
          <w:sz w:val="30"/>
          <w:szCs w:val="30"/>
          <w:cs/>
        </w:rPr>
        <w:t>พนักงานสำหรับ</w:t>
      </w:r>
      <w:r>
        <w:rPr>
          <w:rFonts w:hint="cs"/>
          <w:color w:val="000000"/>
          <w:sz w:val="30"/>
          <w:szCs w:val="30"/>
          <w:cs/>
        </w:rPr>
        <w:t>งวดหกเดือน</w:t>
      </w:r>
      <w:r>
        <w:rPr>
          <w:color w:val="000000"/>
          <w:sz w:val="30"/>
          <w:szCs w:val="30"/>
          <w:cs/>
        </w:rPr>
        <w:t>สิ้นสุดวันที่</w:t>
      </w:r>
      <w:r>
        <w:rPr>
          <w:rFonts w:hint="cs"/>
          <w:color w:val="000000"/>
          <w:sz w:val="30"/>
          <w:szCs w:val="30"/>
          <w:cs/>
        </w:rPr>
        <w:t xml:space="preserve">       </w:t>
      </w:r>
      <w:r>
        <w:rPr>
          <w:color w:val="000000"/>
          <w:sz w:val="30"/>
          <w:szCs w:val="30"/>
        </w:rPr>
        <w:t>30</w:t>
      </w:r>
      <w:r>
        <w:rPr>
          <w:color w:val="000000"/>
          <w:sz w:val="30"/>
          <w:szCs w:val="30"/>
          <w:cs/>
        </w:rPr>
        <w:t xml:space="preserve"> ม</w:t>
      </w:r>
      <w:r>
        <w:rPr>
          <w:rFonts w:hint="cs"/>
          <w:color w:val="000000"/>
          <w:sz w:val="30"/>
          <w:szCs w:val="30"/>
          <w:cs/>
        </w:rPr>
        <w:t>ิถุนายน</w:t>
      </w:r>
      <w:r>
        <w:rPr>
          <w:color w:val="000000"/>
          <w:sz w:val="30"/>
          <w:szCs w:val="30"/>
          <w:cs/>
        </w:rPr>
        <w:t xml:space="preserve"> </w:t>
      </w:r>
      <w:r>
        <w:rPr>
          <w:color w:val="000000"/>
          <w:sz w:val="30"/>
          <w:szCs w:val="30"/>
        </w:rPr>
        <w:t>2565</w:t>
      </w:r>
      <w:r>
        <w:rPr>
          <w:rFonts w:hint="cs"/>
          <w:color w:val="000000"/>
          <w:sz w:val="30"/>
          <w:szCs w:val="30"/>
          <w:cs/>
        </w:rPr>
        <w:t xml:space="preserve"> และ </w:t>
      </w:r>
      <w:r>
        <w:rPr>
          <w:color w:val="000000"/>
          <w:sz w:val="30"/>
          <w:szCs w:val="30"/>
        </w:rPr>
        <w:t>2564</w:t>
      </w:r>
      <w:r>
        <w:rPr>
          <w:color w:val="000000"/>
          <w:spacing w:val="-4"/>
          <w:sz w:val="30"/>
          <w:szCs w:val="30"/>
          <w:cs/>
        </w:rPr>
        <w:t xml:space="preserve"> ประกอบด้วย</w:t>
      </w:r>
    </w:p>
    <w:tbl>
      <w:tblPr>
        <w:tblW w:w="8843" w:type="dxa"/>
        <w:tblInd w:w="468" w:type="dxa"/>
        <w:tblLayout w:type="fixed"/>
        <w:tblLook w:val="0000" w:firstRow="0" w:lastRow="0" w:firstColumn="0" w:lastColumn="0" w:noHBand="0" w:noVBand="0"/>
      </w:tblPr>
      <w:tblGrid>
        <w:gridCol w:w="3855"/>
        <w:gridCol w:w="1247"/>
        <w:gridCol w:w="1247"/>
        <w:gridCol w:w="1247"/>
        <w:gridCol w:w="1247"/>
      </w:tblGrid>
      <w:tr w:rsidR="005E5193" w14:paraId="527EB9C8" w14:textId="77777777">
        <w:trPr>
          <w:trHeight w:val="20"/>
        </w:trPr>
        <w:tc>
          <w:tcPr>
            <w:tcW w:w="3855" w:type="dxa"/>
            <w:shd w:val="clear" w:color="auto" w:fill="auto"/>
            <w:vAlign w:val="center"/>
          </w:tcPr>
          <w:p w14:paraId="5DA1806A" w14:textId="77777777" w:rsidR="005E5193" w:rsidRDefault="005E5193">
            <w:pPr>
              <w:spacing w:before="40" w:after="20" w:line="216" w:lineRule="auto"/>
              <w:ind w:firstLine="32"/>
              <w:rPr>
                <w:sz w:val="30"/>
                <w:szCs w:val="30"/>
                <w:cs/>
              </w:rPr>
            </w:pPr>
          </w:p>
        </w:tc>
        <w:tc>
          <w:tcPr>
            <w:tcW w:w="2494" w:type="dxa"/>
            <w:gridSpan w:val="2"/>
            <w:shd w:val="clear" w:color="auto" w:fill="auto"/>
          </w:tcPr>
          <w:p w14:paraId="17C85500" w14:textId="77777777" w:rsidR="005E5193" w:rsidRDefault="005E5193">
            <w:pPr>
              <w:spacing w:before="40" w:after="20" w:line="216" w:lineRule="auto"/>
              <w:ind w:left="-108"/>
              <w:jc w:val="center"/>
              <w:rPr>
                <w:sz w:val="30"/>
                <w:szCs w:val="30"/>
                <w:cs/>
              </w:rPr>
            </w:pPr>
          </w:p>
        </w:tc>
        <w:tc>
          <w:tcPr>
            <w:tcW w:w="2494" w:type="dxa"/>
            <w:gridSpan w:val="2"/>
            <w:shd w:val="clear" w:color="auto" w:fill="auto"/>
          </w:tcPr>
          <w:p w14:paraId="7B71A974" w14:textId="77777777" w:rsidR="005E5193" w:rsidRDefault="00F36FBE">
            <w:pPr>
              <w:spacing w:before="40" w:after="20" w:line="216" w:lineRule="auto"/>
              <w:ind w:right="-18"/>
              <w:jc w:val="right"/>
              <w:rPr>
                <w:sz w:val="30"/>
                <w:szCs w:val="30"/>
                <w:cs/>
              </w:rPr>
            </w:pPr>
            <w:r>
              <w:rPr>
                <w:rFonts w:hint="cs"/>
                <w:b/>
                <w:bCs/>
                <w:sz w:val="30"/>
                <w:szCs w:val="30"/>
                <w:cs/>
              </w:rPr>
              <w:t xml:space="preserve">หน่วย </w:t>
            </w:r>
            <w:r>
              <w:rPr>
                <w:b/>
                <w:bCs/>
                <w:sz w:val="30"/>
                <w:szCs w:val="30"/>
                <w:cs/>
              </w:rPr>
              <w:t xml:space="preserve">: </w:t>
            </w:r>
            <w:r>
              <w:rPr>
                <w:rFonts w:hint="cs"/>
                <w:b/>
                <w:bCs/>
                <w:sz w:val="30"/>
                <w:szCs w:val="30"/>
                <w:cs/>
              </w:rPr>
              <w:t>พัน</w:t>
            </w:r>
            <w:r>
              <w:rPr>
                <w:b/>
                <w:bCs/>
                <w:sz w:val="30"/>
                <w:szCs w:val="30"/>
                <w:cs/>
              </w:rPr>
              <w:t>บา</w:t>
            </w:r>
            <w:r>
              <w:rPr>
                <w:rFonts w:hint="cs"/>
                <w:b/>
                <w:bCs/>
                <w:sz w:val="30"/>
                <w:szCs w:val="30"/>
                <w:cs/>
              </w:rPr>
              <w:t>ท</w:t>
            </w:r>
          </w:p>
        </w:tc>
      </w:tr>
      <w:tr w:rsidR="005E5193" w14:paraId="29E9D029" w14:textId="77777777">
        <w:trPr>
          <w:trHeight w:val="20"/>
        </w:trPr>
        <w:tc>
          <w:tcPr>
            <w:tcW w:w="3855" w:type="dxa"/>
            <w:vMerge w:val="restart"/>
            <w:shd w:val="clear" w:color="auto" w:fill="auto"/>
            <w:vAlign w:val="center"/>
          </w:tcPr>
          <w:p w14:paraId="62AA0432" w14:textId="77777777" w:rsidR="005E5193" w:rsidRDefault="005E5193">
            <w:pPr>
              <w:spacing w:before="40" w:after="20" w:line="216" w:lineRule="auto"/>
              <w:ind w:firstLine="32"/>
              <w:rPr>
                <w:sz w:val="30"/>
                <w:szCs w:val="30"/>
                <w:cs/>
              </w:rPr>
            </w:pPr>
          </w:p>
        </w:tc>
        <w:tc>
          <w:tcPr>
            <w:tcW w:w="2494" w:type="dxa"/>
            <w:gridSpan w:val="2"/>
            <w:shd w:val="clear" w:color="auto" w:fill="auto"/>
          </w:tcPr>
          <w:p w14:paraId="2F6FEA80" w14:textId="77777777" w:rsidR="005E5193" w:rsidRDefault="00F36FBE">
            <w:pPr>
              <w:pBdr>
                <w:bottom w:val="single" w:sz="4" w:space="1" w:color="auto"/>
              </w:pBdr>
              <w:spacing w:before="40" w:after="20" w:line="216" w:lineRule="auto"/>
              <w:jc w:val="center"/>
              <w:rPr>
                <w:sz w:val="30"/>
                <w:szCs w:val="30"/>
                <w:cs/>
              </w:rPr>
            </w:pPr>
            <w:r>
              <w:rPr>
                <w:sz w:val="30"/>
                <w:szCs w:val="30"/>
                <w:cs/>
              </w:rPr>
              <w:t>งบการเงินรวม</w:t>
            </w:r>
          </w:p>
        </w:tc>
        <w:tc>
          <w:tcPr>
            <w:tcW w:w="2494" w:type="dxa"/>
            <w:gridSpan w:val="2"/>
            <w:shd w:val="clear" w:color="auto" w:fill="auto"/>
          </w:tcPr>
          <w:p w14:paraId="7383FF66" w14:textId="77777777" w:rsidR="005E5193" w:rsidRDefault="00F36FBE">
            <w:pPr>
              <w:pBdr>
                <w:bottom w:val="single" w:sz="4" w:space="1" w:color="auto"/>
              </w:pBdr>
              <w:spacing w:before="40" w:after="20" w:line="216" w:lineRule="auto"/>
              <w:ind w:right="-18"/>
              <w:jc w:val="center"/>
              <w:rPr>
                <w:sz w:val="30"/>
                <w:szCs w:val="30"/>
                <w:cs/>
              </w:rPr>
            </w:pPr>
            <w:r>
              <w:rPr>
                <w:sz w:val="30"/>
                <w:szCs w:val="30"/>
                <w:cs/>
              </w:rPr>
              <w:t>งบการเงินเฉพาะกิจการ</w:t>
            </w:r>
          </w:p>
        </w:tc>
      </w:tr>
      <w:tr w:rsidR="005E5193" w14:paraId="4CCBAAA9" w14:textId="77777777">
        <w:trPr>
          <w:trHeight w:val="20"/>
        </w:trPr>
        <w:tc>
          <w:tcPr>
            <w:tcW w:w="3855" w:type="dxa"/>
            <w:vMerge/>
            <w:shd w:val="clear" w:color="auto" w:fill="auto"/>
            <w:vAlign w:val="center"/>
          </w:tcPr>
          <w:p w14:paraId="09E38226" w14:textId="77777777" w:rsidR="005E5193" w:rsidRDefault="005E5193">
            <w:pPr>
              <w:spacing w:before="40" w:after="20" w:line="216" w:lineRule="auto"/>
              <w:ind w:right="133" w:firstLine="32"/>
              <w:rPr>
                <w:sz w:val="30"/>
                <w:szCs w:val="30"/>
                <w:cs/>
              </w:rPr>
            </w:pPr>
          </w:p>
        </w:tc>
        <w:tc>
          <w:tcPr>
            <w:tcW w:w="1247" w:type="dxa"/>
            <w:shd w:val="clear" w:color="auto" w:fill="auto"/>
          </w:tcPr>
          <w:p w14:paraId="7804A9B1" w14:textId="77777777" w:rsidR="005E5193" w:rsidRDefault="00F36FBE">
            <w:pPr>
              <w:pBdr>
                <w:bottom w:val="single" w:sz="4" w:space="1" w:color="auto"/>
              </w:pBdr>
              <w:spacing w:before="40" w:after="20" w:line="216" w:lineRule="auto"/>
              <w:jc w:val="right"/>
              <w:rPr>
                <w:sz w:val="30"/>
                <w:szCs w:val="30"/>
              </w:rPr>
            </w:pPr>
            <w:r>
              <w:rPr>
                <w:sz w:val="30"/>
                <w:szCs w:val="30"/>
              </w:rPr>
              <w:t>256</w:t>
            </w:r>
            <w:r>
              <w:rPr>
                <w:rFonts w:hint="cs"/>
                <w:sz w:val="30"/>
                <w:szCs w:val="30"/>
                <w:cs/>
              </w:rPr>
              <w:t>5</w:t>
            </w:r>
          </w:p>
        </w:tc>
        <w:tc>
          <w:tcPr>
            <w:tcW w:w="1247" w:type="dxa"/>
            <w:shd w:val="clear" w:color="auto" w:fill="auto"/>
          </w:tcPr>
          <w:p w14:paraId="65EEECDA" w14:textId="77777777" w:rsidR="005E5193" w:rsidRDefault="00F36FBE">
            <w:pPr>
              <w:pBdr>
                <w:bottom w:val="single" w:sz="4" w:space="1" w:color="auto"/>
              </w:pBdr>
              <w:spacing w:before="40" w:after="20" w:line="216" w:lineRule="auto"/>
              <w:ind w:left="34"/>
              <w:jc w:val="right"/>
              <w:rPr>
                <w:sz w:val="30"/>
                <w:szCs w:val="30"/>
                <w:cs/>
              </w:rPr>
            </w:pPr>
            <w:r>
              <w:rPr>
                <w:sz w:val="30"/>
                <w:szCs w:val="30"/>
              </w:rPr>
              <w:t>256</w:t>
            </w:r>
            <w:r>
              <w:rPr>
                <w:rFonts w:hint="cs"/>
                <w:sz w:val="30"/>
                <w:szCs w:val="30"/>
                <w:cs/>
              </w:rPr>
              <w:t>4</w:t>
            </w:r>
          </w:p>
        </w:tc>
        <w:tc>
          <w:tcPr>
            <w:tcW w:w="1247" w:type="dxa"/>
            <w:shd w:val="clear" w:color="auto" w:fill="auto"/>
          </w:tcPr>
          <w:p w14:paraId="1A014349" w14:textId="77777777" w:rsidR="005E5193" w:rsidRDefault="00F36FBE">
            <w:pPr>
              <w:pBdr>
                <w:bottom w:val="single" w:sz="4" w:space="1" w:color="auto"/>
              </w:pBdr>
              <w:spacing w:before="40" w:after="20" w:line="216" w:lineRule="auto"/>
              <w:jc w:val="right"/>
              <w:rPr>
                <w:sz w:val="30"/>
                <w:szCs w:val="30"/>
                <w:highlight w:val="yellow"/>
              </w:rPr>
            </w:pPr>
            <w:r>
              <w:rPr>
                <w:sz w:val="30"/>
                <w:szCs w:val="30"/>
              </w:rPr>
              <w:t>256</w:t>
            </w:r>
            <w:r>
              <w:rPr>
                <w:rFonts w:hint="cs"/>
                <w:sz w:val="30"/>
                <w:szCs w:val="30"/>
                <w:cs/>
              </w:rPr>
              <w:t>5</w:t>
            </w:r>
          </w:p>
        </w:tc>
        <w:tc>
          <w:tcPr>
            <w:tcW w:w="1247" w:type="dxa"/>
            <w:shd w:val="clear" w:color="auto" w:fill="auto"/>
          </w:tcPr>
          <w:p w14:paraId="3D7F0410" w14:textId="77777777" w:rsidR="005E5193" w:rsidRDefault="00F36FBE">
            <w:pPr>
              <w:pBdr>
                <w:bottom w:val="single" w:sz="4" w:space="1" w:color="auto"/>
              </w:pBdr>
              <w:spacing w:before="40" w:after="20" w:line="216" w:lineRule="auto"/>
              <w:ind w:right="-18"/>
              <w:jc w:val="right"/>
              <w:rPr>
                <w:sz w:val="30"/>
                <w:szCs w:val="30"/>
                <w:cs/>
              </w:rPr>
            </w:pPr>
            <w:r>
              <w:rPr>
                <w:sz w:val="30"/>
                <w:szCs w:val="30"/>
              </w:rPr>
              <w:t>256</w:t>
            </w:r>
            <w:r>
              <w:rPr>
                <w:rFonts w:hint="cs"/>
                <w:sz w:val="30"/>
                <w:szCs w:val="30"/>
                <w:cs/>
              </w:rPr>
              <w:t>4</w:t>
            </w:r>
          </w:p>
        </w:tc>
      </w:tr>
      <w:tr w:rsidR="005E5193" w14:paraId="65B83104" w14:textId="77777777">
        <w:trPr>
          <w:trHeight w:val="20"/>
        </w:trPr>
        <w:tc>
          <w:tcPr>
            <w:tcW w:w="3855" w:type="dxa"/>
            <w:shd w:val="clear" w:color="auto" w:fill="auto"/>
            <w:vAlign w:val="bottom"/>
          </w:tcPr>
          <w:p w14:paraId="3C5EEEDC" w14:textId="77777777" w:rsidR="005E5193" w:rsidRDefault="00F36FBE">
            <w:pPr>
              <w:spacing w:before="40" w:after="20" w:line="216" w:lineRule="auto"/>
              <w:ind w:left="99" w:right="-63"/>
              <w:rPr>
                <w:rFonts w:eastAsia="Times New Roman"/>
                <w:sz w:val="30"/>
                <w:szCs w:val="30"/>
                <w:cs/>
              </w:rPr>
            </w:pPr>
            <w:r>
              <w:rPr>
                <w:color w:val="000000"/>
                <w:sz w:val="30"/>
                <w:szCs w:val="30"/>
                <w:cs/>
              </w:rPr>
              <w:t>ประมาณการหนี้สินผลประโยชน์ของ</w:t>
            </w:r>
          </w:p>
        </w:tc>
        <w:tc>
          <w:tcPr>
            <w:tcW w:w="1247" w:type="dxa"/>
            <w:shd w:val="clear" w:color="auto" w:fill="auto"/>
            <w:vAlign w:val="bottom"/>
          </w:tcPr>
          <w:p w14:paraId="20FE431E" w14:textId="77777777" w:rsidR="005E5193" w:rsidRDefault="005E5193">
            <w:pPr>
              <w:spacing w:before="40" w:after="20" w:line="216" w:lineRule="auto"/>
              <w:jc w:val="right"/>
              <w:rPr>
                <w:sz w:val="30"/>
                <w:szCs w:val="30"/>
              </w:rPr>
            </w:pPr>
          </w:p>
        </w:tc>
        <w:tc>
          <w:tcPr>
            <w:tcW w:w="1247" w:type="dxa"/>
            <w:shd w:val="clear" w:color="auto" w:fill="auto"/>
            <w:vAlign w:val="bottom"/>
          </w:tcPr>
          <w:p w14:paraId="55619D87" w14:textId="77777777" w:rsidR="005E5193" w:rsidRDefault="005E5193">
            <w:pPr>
              <w:tabs>
                <w:tab w:val="decimal" w:pos="954"/>
              </w:tabs>
              <w:spacing w:before="40" w:after="20" w:line="216" w:lineRule="auto"/>
              <w:ind w:left="34"/>
              <w:jc w:val="right"/>
              <w:rPr>
                <w:rFonts w:eastAsia="Times New Roman"/>
                <w:sz w:val="30"/>
                <w:szCs w:val="30"/>
              </w:rPr>
            </w:pPr>
          </w:p>
        </w:tc>
        <w:tc>
          <w:tcPr>
            <w:tcW w:w="1247" w:type="dxa"/>
            <w:shd w:val="clear" w:color="auto" w:fill="auto"/>
            <w:vAlign w:val="bottom"/>
          </w:tcPr>
          <w:p w14:paraId="1CE536C3" w14:textId="77777777" w:rsidR="005E5193" w:rsidRDefault="005E5193">
            <w:pPr>
              <w:tabs>
                <w:tab w:val="decimal" w:pos="954"/>
              </w:tabs>
              <w:spacing w:before="40" w:after="20" w:line="216" w:lineRule="auto"/>
              <w:jc w:val="right"/>
              <w:rPr>
                <w:rFonts w:eastAsia="Times New Roman"/>
                <w:sz w:val="30"/>
                <w:szCs w:val="30"/>
                <w:highlight w:val="yellow"/>
              </w:rPr>
            </w:pPr>
          </w:p>
        </w:tc>
        <w:tc>
          <w:tcPr>
            <w:tcW w:w="1247" w:type="dxa"/>
            <w:shd w:val="clear" w:color="auto" w:fill="auto"/>
            <w:vAlign w:val="bottom"/>
          </w:tcPr>
          <w:p w14:paraId="20728DD7" w14:textId="77777777" w:rsidR="005E5193" w:rsidRDefault="005E5193">
            <w:pPr>
              <w:tabs>
                <w:tab w:val="decimal" w:pos="954"/>
              </w:tabs>
              <w:spacing w:before="40" w:after="20" w:line="216" w:lineRule="auto"/>
              <w:ind w:right="-18"/>
              <w:jc w:val="right"/>
              <w:rPr>
                <w:rFonts w:eastAsia="Times New Roman"/>
                <w:sz w:val="30"/>
                <w:szCs w:val="30"/>
              </w:rPr>
            </w:pPr>
          </w:p>
        </w:tc>
      </w:tr>
      <w:tr w:rsidR="005E5193" w14:paraId="4568244F" w14:textId="77777777">
        <w:trPr>
          <w:trHeight w:val="20"/>
        </w:trPr>
        <w:tc>
          <w:tcPr>
            <w:tcW w:w="3855" w:type="dxa"/>
            <w:shd w:val="clear" w:color="auto" w:fill="auto"/>
            <w:vAlign w:val="bottom"/>
          </w:tcPr>
          <w:p w14:paraId="663D6455" w14:textId="77777777" w:rsidR="005E5193" w:rsidRDefault="00F36FBE">
            <w:pPr>
              <w:spacing w:before="40" w:after="20" w:line="216" w:lineRule="auto"/>
              <w:ind w:left="99" w:right="-63" w:firstLine="284"/>
              <w:rPr>
                <w:color w:val="000000"/>
                <w:sz w:val="30"/>
                <w:szCs w:val="30"/>
                <w:cs/>
              </w:rPr>
            </w:pPr>
            <w:r>
              <w:rPr>
                <w:sz w:val="30"/>
                <w:szCs w:val="30"/>
                <w:cs/>
              </w:rPr>
              <w:t xml:space="preserve">- </w:t>
            </w:r>
            <w:r>
              <w:rPr>
                <w:color w:val="000000"/>
                <w:sz w:val="30"/>
                <w:szCs w:val="30"/>
                <w:cs/>
              </w:rPr>
              <w:t>พนักงานต้น</w:t>
            </w:r>
            <w:r>
              <w:rPr>
                <w:rFonts w:hint="cs"/>
                <w:color w:val="000000"/>
                <w:sz w:val="30"/>
                <w:szCs w:val="30"/>
                <w:cs/>
              </w:rPr>
              <w:t>งวด</w:t>
            </w:r>
            <w:r>
              <w:rPr>
                <w:rFonts w:eastAsia="Times New Roman"/>
                <w:sz w:val="30"/>
                <w:szCs w:val="30"/>
                <w:cs/>
              </w:rPr>
              <w:t xml:space="preserve"> - </w:t>
            </w:r>
            <w:r>
              <w:rPr>
                <w:rFonts w:eastAsia="Times New Roman"/>
                <w:sz w:val="30"/>
                <w:szCs w:val="30"/>
              </w:rPr>
              <w:t>1</w:t>
            </w:r>
            <w:r>
              <w:rPr>
                <w:rFonts w:eastAsia="Times New Roman"/>
                <w:sz w:val="30"/>
                <w:szCs w:val="30"/>
                <w:cs/>
              </w:rPr>
              <w:t xml:space="preserve"> มกราคม</w:t>
            </w:r>
          </w:p>
        </w:tc>
        <w:tc>
          <w:tcPr>
            <w:tcW w:w="1247" w:type="dxa"/>
            <w:shd w:val="clear" w:color="auto" w:fill="auto"/>
            <w:vAlign w:val="bottom"/>
          </w:tcPr>
          <w:p w14:paraId="5C3EF0B6" w14:textId="0E466A1D" w:rsidR="005E5193" w:rsidRPr="00337E29" w:rsidRDefault="00337E29">
            <w:pPr>
              <w:spacing w:before="40" w:after="20" w:line="216" w:lineRule="auto"/>
              <w:jc w:val="right"/>
              <w:rPr>
                <w:rFonts w:eastAsia="Times New Roman"/>
                <w:sz w:val="30"/>
                <w:szCs w:val="30"/>
              </w:rPr>
            </w:pPr>
            <w:r w:rsidRPr="00337E29">
              <w:rPr>
                <w:rFonts w:eastAsia="Times New Roman"/>
                <w:sz w:val="30"/>
                <w:szCs w:val="30"/>
              </w:rPr>
              <w:t>60</w:t>
            </w:r>
            <w:r w:rsidR="00F36FBE" w:rsidRPr="00337E29">
              <w:rPr>
                <w:rFonts w:eastAsia="Times New Roman"/>
                <w:sz w:val="30"/>
                <w:szCs w:val="30"/>
              </w:rPr>
              <w:t>,</w:t>
            </w:r>
            <w:r w:rsidRPr="00337E29">
              <w:rPr>
                <w:rFonts w:eastAsia="Times New Roman"/>
                <w:sz w:val="30"/>
                <w:szCs w:val="30"/>
              </w:rPr>
              <w:t>619</w:t>
            </w:r>
          </w:p>
        </w:tc>
        <w:tc>
          <w:tcPr>
            <w:tcW w:w="1247" w:type="dxa"/>
            <w:shd w:val="clear" w:color="auto" w:fill="auto"/>
            <w:vAlign w:val="bottom"/>
          </w:tcPr>
          <w:p w14:paraId="75A55C2B" w14:textId="77777777" w:rsidR="005E5193" w:rsidRDefault="00F36FBE">
            <w:pPr>
              <w:spacing w:before="40" w:after="20" w:line="216" w:lineRule="auto"/>
              <w:jc w:val="right"/>
              <w:rPr>
                <w:sz w:val="30"/>
                <w:szCs w:val="30"/>
              </w:rPr>
            </w:pPr>
            <w:r>
              <w:rPr>
                <w:rFonts w:eastAsia="Times New Roman"/>
                <w:sz w:val="30"/>
                <w:szCs w:val="30"/>
              </w:rPr>
              <w:t>59,337</w:t>
            </w:r>
          </w:p>
        </w:tc>
        <w:tc>
          <w:tcPr>
            <w:tcW w:w="1247" w:type="dxa"/>
            <w:shd w:val="clear" w:color="auto" w:fill="auto"/>
            <w:vAlign w:val="bottom"/>
          </w:tcPr>
          <w:p w14:paraId="63CDC698" w14:textId="700088FE" w:rsidR="005E5193" w:rsidRPr="00337E29" w:rsidRDefault="00337E29">
            <w:pPr>
              <w:spacing w:before="40" w:after="20" w:line="216" w:lineRule="auto"/>
              <w:jc w:val="right"/>
              <w:rPr>
                <w:rFonts w:eastAsia="Times New Roman"/>
                <w:sz w:val="30"/>
                <w:szCs w:val="30"/>
              </w:rPr>
            </w:pPr>
            <w:r w:rsidRPr="00337E29">
              <w:rPr>
                <w:rFonts w:eastAsia="Times New Roman"/>
                <w:sz w:val="30"/>
                <w:szCs w:val="30"/>
              </w:rPr>
              <w:t>58</w:t>
            </w:r>
            <w:r w:rsidR="00F36FBE" w:rsidRPr="00337E29">
              <w:rPr>
                <w:rFonts w:eastAsia="Times New Roman"/>
                <w:sz w:val="30"/>
                <w:szCs w:val="30"/>
              </w:rPr>
              <w:t>,</w:t>
            </w:r>
            <w:r w:rsidRPr="00337E29">
              <w:rPr>
                <w:rFonts w:eastAsia="Times New Roman"/>
                <w:sz w:val="30"/>
                <w:szCs w:val="30"/>
              </w:rPr>
              <w:t>994</w:t>
            </w:r>
          </w:p>
        </w:tc>
        <w:tc>
          <w:tcPr>
            <w:tcW w:w="1247" w:type="dxa"/>
            <w:shd w:val="clear" w:color="auto" w:fill="auto"/>
            <w:vAlign w:val="bottom"/>
          </w:tcPr>
          <w:p w14:paraId="6848A17D" w14:textId="77777777" w:rsidR="005E5193" w:rsidRDefault="00F36FBE">
            <w:pPr>
              <w:spacing w:before="40" w:after="20" w:line="216" w:lineRule="auto"/>
              <w:jc w:val="right"/>
              <w:rPr>
                <w:rFonts w:eastAsia="Times New Roman"/>
                <w:sz w:val="30"/>
                <w:szCs w:val="30"/>
              </w:rPr>
            </w:pPr>
            <w:r>
              <w:rPr>
                <w:rFonts w:eastAsia="Times New Roman"/>
                <w:sz w:val="30"/>
                <w:szCs w:val="30"/>
              </w:rPr>
              <w:t>58,001</w:t>
            </w:r>
          </w:p>
        </w:tc>
      </w:tr>
      <w:tr w:rsidR="005E5193" w14:paraId="5B99B5B8" w14:textId="77777777">
        <w:trPr>
          <w:trHeight w:val="20"/>
        </w:trPr>
        <w:tc>
          <w:tcPr>
            <w:tcW w:w="3855" w:type="dxa"/>
            <w:shd w:val="clear" w:color="auto" w:fill="auto"/>
            <w:vAlign w:val="bottom"/>
          </w:tcPr>
          <w:p w14:paraId="4745B3C1" w14:textId="77777777" w:rsidR="005E5193" w:rsidRDefault="00F36FBE">
            <w:pPr>
              <w:tabs>
                <w:tab w:val="left" w:pos="360"/>
              </w:tabs>
              <w:spacing w:before="40" w:after="20" w:line="216" w:lineRule="auto"/>
              <w:ind w:left="99" w:right="-63"/>
              <w:rPr>
                <w:rFonts w:eastAsia="Times New Roman"/>
                <w:sz w:val="30"/>
                <w:szCs w:val="30"/>
                <w:cs/>
              </w:rPr>
            </w:pPr>
            <w:r>
              <w:rPr>
                <w:color w:val="000000"/>
                <w:sz w:val="30"/>
                <w:szCs w:val="30"/>
                <w:cs/>
              </w:rPr>
              <w:t>ค่าใช้จ่ายผลประโยชน์พนักงานระหว่า</w:t>
            </w:r>
            <w:r>
              <w:rPr>
                <w:rFonts w:hint="cs"/>
                <w:color w:val="000000"/>
                <w:sz w:val="30"/>
                <w:szCs w:val="30"/>
                <w:cs/>
              </w:rPr>
              <w:t>งงวด</w:t>
            </w:r>
          </w:p>
        </w:tc>
        <w:tc>
          <w:tcPr>
            <w:tcW w:w="1247" w:type="dxa"/>
            <w:shd w:val="clear" w:color="auto" w:fill="auto"/>
            <w:vAlign w:val="bottom"/>
          </w:tcPr>
          <w:p w14:paraId="580DD0C6" w14:textId="76A4136C" w:rsidR="005E5193" w:rsidRPr="00337E29" w:rsidRDefault="00337E29">
            <w:pPr>
              <w:spacing w:before="40" w:after="20" w:line="216" w:lineRule="auto"/>
              <w:jc w:val="right"/>
              <w:rPr>
                <w:sz w:val="30"/>
                <w:szCs w:val="30"/>
              </w:rPr>
            </w:pPr>
            <w:r w:rsidRPr="00337E29">
              <w:rPr>
                <w:sz w:val="30"/>
                <w:szCs w:val="30"/>
              </w:rPr>
              <w:t>3</w:t>
            </w:r>
            <w:r w:rsidR="00F36FBE" w:rsidRPr="00337E29">
              <w:rPr>
                <w:sz w:val="30"/>
                <w:szCs w:val="30"/>
              </w:rPr>
              <w:t>,4</w:t>
            </w:r>
            <w:r w:rsidRPr="00337E29">
              <w:rPr>
                <w:sz w:val="30"/>
                <w:szCs w:val="30"/>
              </w:rPr>
              <w:t>35</w:t>
            </w:r>
          </w:p>
        </w:tc>
        <w:tc>
          <w:tcPr>
            <w:tcW w:w="1247" w:type="dxa"/>
            <w:shd w:val="clear" w:color="auto" w:fill="auto"/>
            <w:vAlign w:val="bottom"/>
          </w:tcPr>
          <w:p w14:paraId="250F17B8" w14:textId="77777777" w:rsidR="005E5193" w:rsidRDefault="00F36FBE">
            <w:pPr>
              <w:spacing w:before="40" w:after="20" w:line="216" w:lineRule="auto"/>
              <w:jc w:val="right"/>
              <w:rPr>
                <w:sz w:val="30"/>
                <w:szCs w:val="30"/>
              </w:rPr>
            </w:pPr>
            <w:r>
              <w:rPr>
                <w:sz w:val="30"/>
                <w:szCs w:val="30"/>
              </w:rPr>
              <w:t>4,419</w:t>
            </w:r>
          </w:p>
        </w:tc>
        <w:tc>
          <w:tcPr>
            <w:tcW w:w="1247" w:type="dxa"/>
            <w:shd w:val="clear" w:color="auto" w:fill="auto"/>
            <w:vAlign w:val="bottom"/>
          </w:tcPr>
          <w:p w14:paraId="4F0DB4E0" w14:textId="5A079E4C" w:rsidR="005E5193" w:rsidRPr="00337E29" w:rsidRDefault="00337E29">
            <w:pPr>
              <w:spacing w:before="40" w:after="20" w:line="216" w:lineRule="auto"/>
              <w:jc w:val="right"/>
              <w:rPr>
                <w:rFonts w:eastAsia="Times New Roman"/>
                <w:sz w:val="30"/>
                <w:szCs w:val="30"/>
              </w:rPr>
            </w:pPr>
            <w:r w:rsidRPr="00337E29">
              <w:rPr>
                <w:rFonts w:eastAsia="Times New Roman"/>
                <w:sz w:val="30"/>
                <w:szCs w:val="30"/>
              </w:rPr>
              <w:t>3</w:t>
            </w:r>
            <w:r w:rsidR="00F36FBE" w:rsidRPr="00337E29">
              <w:rPr>
                <w:rFonts w:eastAsia="Times New Roman"/>
                <w:sz w:val="30"/>
                <w:szCs w:val="30"/>
              </w:rPr>
              <w:t>,</w:t>
            </w:r>
            <w:r w:rsidRPr="00337E29">
              <w:rPr>
                <w:rFonts w:eastAsia="Times New Roman"/>
                <w:sz w:val="30"/>
                <w:szCs w:val="30"/>
              </w:rPr>
              <w:t>336</w:t>
            </w:r>
          </w:p>
        </w:tc>
        <w:tc>
          <w:tcPr>
            <w:tcW w:w="1247" w:type="dxa"/>
            <w:shd w:val="clear" w:color="auto" w:fill="auto"/>
            <w:vAlign w:val="bottom"/>
          </w:tcPr>
          <w:p w14:paraId="5BE0D6B5" w14:textId="77777777" w:rsidR="005E5193" w:rsidRDefault="00F36FBE">
            <w:pPr>
              <w:spacing w:before="40" w:after="20" w:line="216" w:lineRule="auto"/>
              <w:jc w:val="right"/>
              <w:rPr>
                <w:rFonts w:eastAsia="Times New Roman"/>
                <w:sz w:val="30"/>
                <w:szCs w:val="30"/>
              </w:rPr>
            </w:pPr>
            <w:r>
              <w:rPr>
                <w:rFonts w:eastAsia="Times New Roman"/>
                <w:sz w:val="30"/>
                <w:szCs w:val="30"/>
              </w:rPr>
              <w:t>4,274</w:t>
            </w:r>
          </w:p>
        </w:tc>
      </w:tr>
      <w:tr w:rsidR="005E5193" w14:paraId="6E391C1E" w14:textId="77777777">
        <w:trPr>
          <w:trHeight w:val="20"/>
        </w:trPr>
        <w:tc>
          <w:tcPr>
            <w:tcW w:w="3855" w:type="dxa"/>
            <w:shd w:val="clear" w:color="auto" w:fill="auto"/>
            <w:vAlign w:val="center"/>
          </w:tcPr>
          <w:p w14:paraId="32DD3720" w14:textId="77777777" w:rsidR="005E5193" w:rsidRDefault="00F36FBE">
            <w:pPr>
              <w:tabs>
                <w:tab w:val="left" w:pos="360"/>
              </w:tabs>
              <w:spacing w:before="20" w:after="20" w:line="216" w:lineRule="auto"/>
              <w:ind w:left="99" w:right="-63"/>
              <w:rPr>
                <w:rFonts w:eastAsia="Times New Roman"/>
                <w:sz w:val="30"/>
                <w:szCs w:val="30"/>
                <w:cs/>
              </w:rPr>
            </w:pPr>
            <w:r>
              <w:rPr>
                <w:color w:val="000000"/>
                <w:sz w:val="30"/>
                <w:szCs w:val="30"/>
                <w:cs/>
              </w:rPr>
              <w:t>ผลประโยชน์พนักงานจ่ายในระหว่างงวด</w:t>
            </w:r>
          </w:p>
        </w:tc>
        <w:tc>
          <w:tcPr>
            <w:tcW w:w="1247" w:type="dxa"/>
            <w:shd w:val="clear" w:color="auto" w:fill="auto"/>
            <w:vAlign w:val="bottom"/>
          </w:tcPr>
          <w:p w14:paraId="6B9893F3" w14:textId="6F178ABB" w:rsidR="005E5193" w:rsidRPr="00337E29" w:rsidRDefault="00337E29" w:rsidP="006A5B8F">
            <w:pPr>
              <w:pBdr>
                <w:bottom w:val="single" w:sz="4" w:space="1" w:color="auto"/>
              </w:pBdr>
              <w:tabs>
                <w:tab w:val="decimal" w:pos="709"/>
              </w:tabs>
              <w:spacing w:before="40" w:after="20" w:line="216" w:lineRule="auto"/>
              <w:rPr>
                <w:sz w:val="30"/>
                <w:szCs w:val="30"/>
              </w:rPr>
            </w:pPr>
            <w:r w:rsidRPr="00337E29">
              <w:rPr>
                <w:sz w:val="30"/>
                <w:szCs w:val="30"/>
                <w:cs/>
              </w:rPr>
              <w:t>-</w:t>
            </w:r>
          </w:p>
        </w:tc>
        <w:tc>
          <w:tcPr>
            <w:tcW w:w="1247" w:type="dxa"/>
            <w:shd w:val="clear" w:color="auto" w:fill="auto"/>
            <w:vAlign w:val="bottom"/>
          </w:tcPr>
          <w:p w14:paraId="5770BC80" w14:textId="77777777" w:rsidR="005E5193" w:rsidRDefault="00F36FBE" w:rsidP="00962FB1">
            <w:pPr>
              <w:pBdr>
                <w:bottom w:val="single" w:sz="4" w:space="1" w:color="auto"/>
              </w:pBdr>
              <w:spacing w:before="40" w:after="20" w:line="216" w:lineRule="auto"/>
              <w:ind w:right="-52"/>
              <w:jc w:val="right"/>
              <w:rPr>
                <w:sz w:val="30"/>
                <w:szCs w:val="30"/>
              </w:rPr>
            </w:pPr>
            <w:r>
              <w:rPr>
                <w:sz w:val="30"/>
                <w:szCs w:val="30"/>
                <w:cs/>
              </w:rPr>
              <w:t>(</w:t>
            </w:r>
            <w:r>
              <w:rPr>
                <w:sz w:val="30"/>
                <w:szCs w:val="30"/>
              </w:rPr>
              <w:t>1,025</w:t>
            </w:r>
            <w:r>
              <w:rPr>
                <w:sz w:val="30"/>
                <w:szCs w:val="30"/>
                <w:cs/>
              </w:rPr>
              <w:t>)</w:t>
            </w:r>
          </w:p>
        </w:tc>
        <w:tc>
          <w:tcPr>
            <w:tcW w:w="1247" w:type="dxa"/>
            <w:shd w:val="clear" w:color="auto" w:fill="auto"/>
            <w:vAlign w:val="bottom"/>
          </w:tcPr>
          <w:p w14:paraId="1AFC51A5" w14:textId="2D03965D" w:rsidR="005E5193" w:rsidRPr="00337E29" w:rsidRDefault="00337E29" w:rsidP="006A5B8F">
            <w:pPr>
              <w:pBdr>
                <w:bottom w:val="single" w:sz="4" w:space="1" w:color="auto"/>
              </w:pBdr>
              <w:tabs>
                <w:tab w:val="decimal" w:pos="716"/>
              </w:tabs>
              <w:spacing w:before="40" w:after="20" w:line="216" w:lineRule="auto"/>
              <w:rPr>
                <w:sz w:val="30"/>
                <w:szCs w:val="30"/>
              </w:rPr>
            </w:pPr>
            <w:r w:rsidRPr="00337E29">
              <w:rPr>
                <w:sz w:val="30"/>
                <w:szCs w:val="30"/>
                <w:cs/>
              </w:rPr>
              <w:t>-</w:t>
            </w:r>
          </w:p>
        </w:tc>
        <w:tc>
          <w:tcPr>
            <w:tcW w:w="1247" w:type="dxa"/>
            <w:shd w:val="clear" w:color="auto" w:fill="auto"/>
            <w:vAlign w:val="bottom"/>
          </w:tcPr>
          <w:p w14:paraId="5CD4E3EE" w14:textId="77777777" w:rsidR="005E5193" w:rsidRDefault="00F36FBE" w:rsidP="00962FB1">
            <w:pPr>
              <w:pBdr>
                <w:bottom w:val="single" w:sz="4" w:space="1" w:color="auto"/>
              </w:pBdr>
              <w:tabs>
                <w:tab w:val="decimal" w:pos="859"/>
              </w:tabs>
              <w:spacing w:before="40" w:after="20" w:line="216" w:lineRule="auto"/>
              <w:ind w:right="-60"/>
              <w:jc w:val="right"/>
              <w:rPr>
                <w:sz w:val="30"/>
                <w:szCs w:val="30"/>
              </w:rPr>
            </w:pPr>
            <w:r>
              <w:rPr>
                <w:sz w:val="30"/>
                <w:szCs w:val="30"/>
                <w:cs/>
              </w:rPr>
              <w:t>(</w:t>
            </w:r>
            <w:r>
              <w:rPr>
                <w:sz w:val="30"/>
                <w:szCs w:val="30"/>
              </w:rPr>
              <w:t>1,025</w:t>
            </w:r>
            <w:r>
              <w:rPr>
                <w:sz w:val="30"/>
                <w:szCs w:val="30"/>
                <w:cs/>
              </w:rPr>
              <w:t>)</w:t>
            </w:r>
          </w:p>
        </w:tc>
      </w:tr>
      <w:tr w:rsidR="005E5193" w14:paraId="3C13E66B" w14:textId="77777777">
        <w:trPr>
          <w:trHeight w:val="20"/>
        </w:trPr>
        <w:tc>
          <w:tcPr>
            <w:tcW w:w="3855" w:type="dxa"/>
            <w:shd w:val="clear" w:color="auto" w:fill="auto"/>
            <w:vAlign w:val="bottom"/>
          </w:tcPr>
          <w:p w14:paraId="1FF89201" w14:textId="77777777" w:rsidR="005E5193" w:rsidRDefault="00F36FBE">
            <w:pPr>
              <w:tabs>
                <w:tab w:val="left" w:pos="360"/>
              </w:tabs>
              <w:spacing w:before="40" w:after="20" w:line="216" w:lineRule="auto"/>
              <w:ind w:left="99" w:right="-63"/>
              <w:rPr>
                <w:rFonts w:eastAsia="Times New Roman"/>
                <w:sz w:val="30"/>
                <w:szCs w:val="30"/>
                <w:cs/>
              </w:rPr>
            </w:pPr>
            <w:r>
              <w:rPr>
                <w:color w:val="000000"/>
                <w:sz w:val="30"/>
                <w:szCs w:val="30"/>
                <w:cs/>
              </w:rPr>
              <w:t>ประมาณการหนี้สินผลประโยชน์ของ</w:t>
            </w:r>
          </w:p>
        </w:tc>
        <w:tc>
          <w:tcPr>
            <w:tcW w:w="1247" w:type="dxa"/>
            <w:shd w:val="clear" w:color="auto" w:fill="auto"/>
            <w:vAlign w:val="bottom"/>
          </w:tcPr>
          <w:p w14:paraId="1E05E172" w14:textId="77777777" w:rsidR="005E5193" w:rsidRPr="00337E29" w:rsidRDefault="005E5193">
            <w:pPr>
              <w:spacing w:before="40" w:after="20" w:line="216" w:lineRule="auto"/>
              <w:jc w:val="right"/>
              <w:rPr>
                <w:sz w:val="30"/>
                <w:szCs w:val="30"/>
              </w:rPr>
            </w:pPr>
          </w:p>
        </w:tc>
        <w:tc>
          <w:tcPr>
            <w:tcW w:w="1247" w:type="dxa"/>
            <w:shd w:val="clear" w:color="auto" w:fill="auto"/>
            <w:vAlign w:val="bottom"/>
          </w:tcPr>
          <w:p w14:paraId="62A684EA" w14:textId="77777777" w:rsidR="005E5193" w:rsidRDefault="005E5193">
            <w:pPr>
              <w:spacing w:before="40" w:after="20" w:line="216" w:lineRule="auto"/>
              <w:jc w:val="right"/>
              <w:rPr>
                <w:sz w:val="30"/>
                <w:szCs w:val="30"/>
              </w:rPr>
            </w:pPr>
          </w:p>
        </w:tc>
        <w:tc>
          <w:tcPr>
            <w:tcW w:w="1247" w:type="dxa"/>
            <w:shd w:val="clear" w:color="auto" w:fill="auto"/>
            <w:vAlign w:val="bottom"/>
          </w:tcPr>
          <w:p w14:paraId="2945EF2F" w14:textId="77777777" w:rsidR="005E5193" w:rsidRPr="00337E29" w:rsidRDefault="005E5193">
            <w:pPr>
              <w:spacing w:before="40" w:after="20" w:line="216" w:lineRule="auto"/>
              <w:jc w:val="right"/>
              <w:rPr>
                <w:rFonts w:eastAsia="Times New Roman"/>
                <w:sz w:val="30"/>
                <w:szCs w:val="30"/>
              </w:rPr>
            </w:pPr>
          </w:p>
        </w:tc>
        <w:tc>
          <w:tcPr>
            <w:tcW w:w="1247" w:type="dxa"/>
            <w:shd w:val="clear" w:color="auto" w:fill="auto"/>
            <w:vAlign w:val="bottom"/>
          </w:tcPr>
          <w:p w14:paraId="7AF5A04F" w14:textId="77777777" w:rsidR="005E5193" w:rsidRDefault="005E5193">
            <w:pPr>
              <w:spacing w:before="40" w:after="20" w:line="216" w:lineRule="auto"/>
              <w:jc w:val="right"/>
              <w:rPr>
                <w:rFonts w:eastAsia="Times New Roman"/>
                <w:sz w:val="30"/>
                <w:szCs w:val="30"/>
                <w:highlight w:val="yellow"/>
              </w:rPr>
            </w:pPr>
          </w:p>
        </w:tc>
      </w:tr>
      <w:tr w:rsidR="005E5193" w14:paraId="1EF5F5CF" w14:textId="77777777">
        <w:trPr>
          <w:trHeight w:val="20"/>
        </w:trPr>
        <w:tc>
          <w:tcPr>
            <w:tcW w:w="3855" w:type="dxa"/>
            <w:shd w:val="clear" w:color="auto" w:fill="auto"/>
            <w:vAlign w:val="bottom"/>
          </w:tcPr>
          <w:p w14:paraId="627B6A1D" w14:textId="77777777" w:rsidR="005E5193" w:rsidRDefault="00F36FBE">
            <w:pPr>
              <w:tabs>
                <w:tab w:val="left" w:pos="360"/>
              </w:tabs>
              <w:spacing w:before="40" w:after="20" w:line="216" w:lineRule="auto"/>
              <w:ind w:left="99" w:right="-63" w:firstLine="284"/>
              <w:rPr>
                <w:color w:val="000000"/>
                <w:sz w:val="30"/>
                <w:szCs w:val="30"/>
                <w:cs/>
              </w:rPr>
            </w:pPr>
            <w:r>
              <w:rPr>
                <w:sz w:val="30"/>
                <w:szCs w:val="30"/>
                <w:cs/>
              </w:rPr>
              <w:t xml:space="preserve">- </w:t>
            </w:r>
            <w:r>
              <w:rPr>
                <w:color w:val="000000"/>
                <w:sz w:val="30"/>
                <w:szCs w:val="30"/>
                <w:cs/>
              </w:rPr>
              <w:t>พนักงานปลาย</w:t>
            </w:r>
            <w:r>
              <w:rPr>
                <w:rFonts w:hint="cs"/>
                <w:color w:val="000000"/>
                <w:sz w:val="30"/>
                <w:szCs w:val="30"/>
                <w:cs/>
              </w:rPr>
              <w:t xml:space="preserve">งวด </w:t>
            </w:r>
            <w:r>
              <w:rPr>
                <w:rFonts w:eastAsia="Times New Roman"/>
                <w:sz w:val="30"/>
                <w:szCs w:val="30"/>
                <w:cs/>
                <w:lang w:val="en-GB"/>
              </w:rPr>
              <w:t xml:space="preserve">- </w:t>
            </w:r>
            <w:r>
              <w:rPr>
                <w:rFonts w:eastAsia="Times New Roman"/>
                <w:sz w:val="30"/>
                <w:szCs w:val="30"/>
              </w:rPr>
              <w:t xml:space="preserve">30 </w:t>
            </w:r>
            <w:r>
              <w:rPr>
                <w:rFonts w:eastAsia="Times New Roman"/>
                <w:sz w:val="30"/>
                <w:szCs w:val="30"/>
                <w:cs/>
              </w:rPr>
              <w:t>มิถุนายน</w:t>
            </w:r>
          </w:p>
        </w:tc>
        <w:tc>
          <w:tcPr>
            <w:tcW w:w="1247" w:type="dxa"/>
            <w:shd w:val="clear" w:color="auto" w:fill="auto"/>
            <w:vAlign w:val="bottom"/>
          </w:tcPr>
          <w:p w14:paraId="33A2D32C" w14:textId="4060DCFF" w:rsidR="005E5193" w:rsidRPr="00337E29" w:rsidRDefault="00F36FBE">
            <w:pPr>
              <w:pBdr>
                <w:bottom w:val="double" w:sz="4" w:space="1" w:color="auto"/>
              </w:pBdr>
              <w:spacing w:before="40" w:after="20" w:line="216" w:lineRule="auto"/>
              <w:jc w:val="right"/>
              <w:rPr>
                <w:sz w:val="30"/>
                <w:szCs w:val="30"/>
              </w:rPr>
            </w:pPr>
            <w:r w:rsidRPr="00337E29">
              <w:rPr>
                <w:sz w:val="30"/>
                <w:szCs w:val="30"/>
              </w:rPr>
              <w:t>6</w:t>
            </w:r>
            <w:r w:rsidR="00337E29" w:rsidRPr="00337E29">
              <w:rPr>
                <w:sz w:val="30"/>
                <w:szCs w:val="30"/>
              </w:rPr>
              <w:t>4</w:t>
            </w:r>
            <w:r w:rsidRPr="00337E29">
              <w:rPr>
                <w:sz w:val="30"/>
                <w:szCs w:val="30"/>
              </w:rPr>
              <w:t>,</w:t>
            </w:r>
            <w:r w:rsidR="00337E29" w:rsidRPr="00337E29">
              <w:rPr>
                <w:sz w:val="30"/>
                <w:szCs w:val="30"/>
              </w:rPr>
              <w:t>054</w:t>
            </w:r>
          </w:p>
        </w:tc>
        <w:tc>
          <w:tcPr>
            <w:tcW w:w="1247" w:type="dxa"/>
            <w:shd w:val="clear" w:color="auto" w:fill="auto"/>
            <w:vAlign w:val="bottom"/>
          </w:tcPr>
          <w:p w14:paraId="088C0366" w14:textId="77777777" w:rsidR="005E5193" w:rsidRDefault="00F36FBE">
            <w:pPr>
              <w:pBdr>
                <w:bottom w:val="double" w:sz="4" w:space="1" w:color="auto"/>
              </w:pBdr>
              <w:spacing w:before="40" w:after="20" w:line="216" w:lineRule="auto"/>
              <w:jc w:val="right"/>
              <w:rPr>
                <w:sz w:val="30"/>
                <w:szCs w:val="30"/>
              </w:rPr>
            </w:pPr>
            <w:r>
              <w:rPr>
                <w:sz w:val="30"/>
                <w:szCs w:val="30"/>
              </w:rPr>
              <w:t>62,731</w:t>
            </w:r>
          </w:p>
        </w:tc>
        <w:tc>
          <w:tcPr>
            <w:tcW w:w="1247" w:type="dxa"/>
            <w:shd w:val="clear" w:color="auto" w:fill="auto"/>
            <w:vAlign w:val="bottom"/>
          </w:tcPr>
          <w:p w14:paraId="7E6B0D4F" w14:textId="35D9AF40" w:rsidR="005E5193" w:rsidRPr="00337E29" w:rsidRDefault="00F36FBE">
            <w:pPr>
              <w:pBdr>
                <w:bottom w:val="double" w:sz="4" w:space="1" w:color="auto"/>
              </w:pBdr>
              <w:tabs>
                <w:tab w:val="left" w:pos="1022"/>
              </w:tabs>
              <w:spacing w:before="40" w:after="20" w:line="216" w:lineRule="auto"/>
              <w:jc w:val="right"/>
              <w:rPr>
                <w:rFonts w:eastAsia="Times New Roman"/>
                <w:sz w:val="30"/>
                <w:szCs w:val="30"/>
              </w:rPr>
            </w:pPr>
            <w:r w:rsidRPr="00337E29">
              <w:rPr>
                <w:rFonts w:eastAsia="Times New Roman"/>
                <w:sz w:val="30"/>
                <w:szCs w:val="30"/>
              </w:rPr>
              <w:t>6</w:t>
            </w:r>
            <w:r w:rsidR="00337E29" w:rsidRPr="00337E29">
              <w:rPr>
                <w:rFonts w:eastAsia="Times New Roman"/>
                <w:sz w:val="30"/>
                <w:szCs w:val="30"/>
              </w:rPr>
              <w:t>2</w:t>
            </w:r>
            <w:r w:rsidRPr="00337E29">
              <w:rPr>
                <w:rFonts w:eastAsia="Times New Roman"/>
                <w:sz w:val="30"/>
                <w:szCs w:val="30"/>
              </w:rPr>
              <w:t>,</w:t>
            </w:r>
            <w:r w:rsidR="00337E29" w:rsidRPr="00337E29">
              <w:rPr>
                <w:rFonts w:eastAsia="Times New Roman"/>
                <w:sz w:val="30"/>
                <w:szCs w:val="30"/>
              </w:rPr>
              <w:t>33</w:t>
            </w:r>
            <w:r w:rsidRPr="00337E29">
              <w:rPr>
                <w:rFonts w:eastAsia="Times New Roman"/>
                <w:sz w:val="30"/>
                <w:szCs w:val="30"/>
              </w:rPr>
              <w:t>0</w:t>
            </w:r>
          </w:p>
        </w:tc>
        <w:tc>
          <w:tcPr>
            <w:tcW w:w="1247" w:type="dxa"/>
            <w:shd w:val="clear" w:color="auto" w:fill="auto"/>
            <w:vAlign w:val="bottom"/>
          </w:tcPr>
          <w:p w14:paraId="6BEA84CF" w14:textId="77777777" w:rsidR="005E5193" w:rsidRDefault="00F36FBE">
            <w:pPr>
              <w:pBdr>
                <w:bottom w:val="double" w:sz="4" w:space="1" w:color="auto"/>
              </w:pBdr>
              <w:tabs>
                <w:tab w:val="left" w:pos="1022"/>
              </w:tabs>
              <w:spacing w:before="40" w:after="20" w:line="216" w:lineRule="auto"/>
              <w:jc w:val="right"/>
              <w:rPr>
                <w:rFonts w:eastAsia="Times New Roman"/>
                <w:sz w:val="30"/>
                <w:szCs w:val="30"/>
              </w:rPr>
            </w:pPr>
            <w:r>
              <w:rPr>
                <w:rFonts w:eastAsia="Times New Roman"/>
                <w:sz w:val="30"/>
                <w:szCs w:val="30"/>
              </w:rPr>
              <w:t>61,250</w:t>
            </w:r>
          </w:p>
        </w:tc>
      </w:tr>
    </w:tbl>
    <w:p w14:paraId="5CE3BC5F" w14:textId="77777777" w:rsidR="005E5193" w:rsidRDefault="005E5193">
      <w:pPr>
        <w:widowControl w:val="0"/>
        <w:adjustRightInd w:val="0"/>
        <w:spacing w:before="120" w:line="216" w:lineRule="auto"/>
        <w:ind w:left="567"/>
        <w:jc w:val="thaiDistribute"/>
        <w:textAlignment w:val="baseline"/>
        <w:rPr>
          <w:color w:val="000000"/>
          <w:spacing w:val="-4"/>
          <w:sz w:val="30"/>
          <w:szCs w:val="30"/>
        </w:rPr>
      </w:pPr>
    </w:p>
    <w:p w14:paraId="27BE6EDE" w14:textId="77777777" w:rsidR="005E5193" w:rsidRDefault="005E5193">
      <w:pPr>
        <w:widowControl w:val="0"/>
        <w:adjustRightInd w:val="0"/>
        <w:spacing w:before="120" w:line="216" w:lineRule="auto"/>
        <w:ind w:left="567"/>
        <w:jc w:val="thaiDistribute"/>
        <w:textAlignment w:val="baseline"/>
        <w:rPr>
          <w:sz w:val="30"/>
          <w:szCs w:val="30"/>
        </w:rPr>
      </w:pPr>
    </w:p>
    <w:p w14:paraId="4FAFF2C5" w14:textId="243C7364" w:rsidR="005E5193" w:rsidRDefault="00F36FBE">
      <w:pPr>
        <w:widowControl w:val="0"/>
        <w:adjustRightInd w:val="0"/>
        <w:spacing w:before="120" w:line="216" w:lineRule="auto"/>
        <w:ind w:left="567"/>
        <w:jc w:val="thaiDistribute"/>
        <w:textAlignment w:val="baseline"/>
        <w:rPr>
          <w:sz w:val="30"/>
          <w:szCs w:val="30"/>
        </w:rPr>
      </w:pPr>
      <w:r>
        <w:rPr>
          <w:sz w:val="30"/>
          <w:szCs w:val="30"/>
          <w:cs/>
        </w:rPr>
        <w:lastRenderedPageBreak/>
        <w:t>ค่าใช้จ่ายที่รับรู้ในกำไรหรือขาดทุนสำหรับ</w:t>
      </w:r>
      <w:r>
        <w:rPr>
          <w:rFonts w:hint="cs"/>
          <w:sz w:val="30"/>
          <w:szCs w:val="30"/>
          <w:cs/>
        </w:rPr>
        <w:t>งวด</w:t>
      </w:r>
      <w:r w:rsidR="0014146D">
        <w:rPr>
          <w:rFonts w:hint="cs"/>
          <w:sz w:val="30"/>
          <w:szCs w:val="30"/>
          <w:cs/>
        </w:rPr>
        <w:t>หก</w:t>
      </w:r>
      <w:r>
        <w:rPr>
          <w:rFonts w:hint="cs"/>
          <w:sz w:val="30"/>
          <w:szCs w:val="30"/>
          <w:cs/>
        </w:rPr>
        <w:t>เดือน</w:t>
      </w:r>
      <w:r>
        <w:rPr>
          <w:sz w:val="30"/>
          <w:szCs w:val="30"/>
          <w:cs/>
        </w:rPr>
        <w:t>สิ้นสุดวันที่</w:t>
      </w:r>
      <w:r>
        <w:rPr>
          <w:rFonts w:hint="cs"/>
          <w:sz w:val="30"/>
          <w:szCs w:val="30"/>
          <w:cs/>
        </w:rPr>
        <w:t xml:space="preserve"> </w:t>
      </w:r>
      <w:r>
        <w:rPr>
          <w:rFonts w:hint="cs"/>
          <w:sz w:val="30"/>
          <w:szCs w:val="30"/>
        </w:rPr>
        <w:t>3</w:t>
      </w:r>
      <w:r>
        <w:rPr>
          <w:sz w:val="30"/>
          <w:szCs w:val="30"/>
        </w:rPr>
        <w:t>0</w:t>
      </w:r>
      <w:r>
        <w:rPr>
          <w:rFonts w:hint="cs"/>
          <w:sz w:val="30"/>
          <w:szCs w:val="30"/>
          <w:cs/>
        </w:rPr>
        <w:t xml:space="preserve"> มิถุนายน </w:t>
      </w:r>
      <w:r>
        <w:rPr>
          <w:rFonts w:hint="cs"/>
          <w:sz w:val="30"/>
          <w:szCs w:val="30"/>
        </w:rPr>
        <w:t>256</w:t>
      </w:r>
      <w:r>
        <w:rPr>
          <w:sz w:val="30"/>
          <w:szCs w:val="30"/>
        </w:rPr>
        <w:t>5</w:t>
      </w:r>
      <w:r>
        <w:rPr>
          <w:rFonts w:hint="cs"/>
          <w:sz w:val="30"/>
          <w:szCs w:val="30"/>
          <w:cs/>
        </w:rPr>
        <w:t xml:space="preserve"> </w:t>
      </w:r>
      <w:r>
        <w:rPr>
          <w:sz w:val="30"/>
          <w:szCs w:val="30"/>
          <w:cs/>
        </w:rPr>
        <w:t xml:space="preserve">และ </w:t>
      </w:r>
      <w:r>
        <w:rPr>
          <w:sz w:val="30"/>
          <w:szCs w:val="30"/>
        </w:rPr>
        <w:t>2564</w:t>
      </w:r>
      <w:r>
        <w:rPr>
          <w:sz w:val="30"/>
          <w:szCs w:val="30"/>
          <w:cs/>
        </w:rPr>
        <w:t>ประกอบด้วย</w:t>
      </w:r>
    </w:p>
    <w:tbl>
      <w:tblPr>
        <w:tblW w:w="8854" w:type="dxa"/>
        <w:tblInd w:w="468" w:type="dxa"/>
        <w:tblLayout w:type="fixed"/>
        <w:tblLook w:val="0000" w:firstRow="0" w:lastRow="0" w:firstColumn="0" w:lastColumn="0" w:noHBand="0" w:noVBand="0"/>
      </w:tblPr>
      <w:tblGrid>
        <w:gridCol w:w="3785"/>
        <w:gridCol w:w="1329"/>
        <w:gridCol w:w="1231"/>
        <w:gridCol w:w="1246"/>
        <w:gridCol w:w="1263"/>
      </w:tblGrid>
      <w:tr w:rsidR="005E5193" w14:paraId="66B8BFB3" w14:textId="77777777">
        <w:trPr>
          <w:trHeight w:val="403"/>
        </w:trPr>
        <w:tc>
          <w:tcPr>
            <w:tcW w:w="3785" w:type="dxa"/>
            <w:vAlign w:val="center"/>
          </w:tcPr>
          <w:p w14:paraId="2C014B48" w14:textId="77777777" w:rsidR="005E5193" w:rsidRDefault="005E5193">
            <w:pPr>
              <w:spacing w:before="20" w:after="20" w:line="216" w:lineRule="auto"/>
              <w:ind w:right="133" w:firstLine="32"/>
              <w:rPr>
                <w:sz w:val="30"/>
                <w:szCs w:val="30"/>
                <w:cs/>
              </w:rPr>
            </w:pPr>
          </w:p>
        </w:tc>
        <w:tc>
          <w:tcPr>
            <w:tcW w:w="2560" w:type="dxa"/>
            <w:gridSpan w:val="2"/>
            <w:vAlign w:val="bottom"/>
          </w:tcPr>
          <w:p w14:paraId="48B1C938" w14:textId="77777777" w:rsidR="005E5193" w:rsidRDefault="00F36FBE">
            <w:pPr>
              <w:pBdr>
                <w:bottom w:val="single" w:sz="4" w:space="1" w:color="auto"/>
              </w:pBdr>
              <w:spacing w:before="20" w:after="20" w:line="216" w:lineRule="auto"/>
              <w:ind w:left="34" w:right="-108"/>
              <w:jc w:val="center"/>
              <w:rPr>
                <w:sz w:val="30"/>
                <w:szCs w:val="30"/>
                <w:cs/>
              </w:rPr>
            </w:pPr>
            <w:r>
              <w:rPr>
                <w:sz w:val="30"/>
                <w:szCs w:val="30"/>
                <w:cs/>
              </w:rPr>
              <w:t>งบการเงินรวม</w:t>
            </w:r>
          </w:p>
        </w:tc>
        <w:tc>
          <w:tcPr>
            <w:tcW w:w="2509" w:type="dxa"/>
            <w:gridSpan w:val="2"/>
            <w:vAlign w:val="bottom"/>
          </w:tcPr>
          <w:p w14:paraId="67814ECB" w14:textId="77777777" w:rsidR="005E5193" w:rsidRDefault="00F36FBE">
            <w:pPr>
              <w:pBdr>
                <w:bottom w:val="single" w:sz="4" w:space="1" w:color="auto"/>
              </w:pBdr>
              <w:spacing w:before="20" w:after="20" w:line="216" w:lineRule="auto"/>
              <w:ind w:right="-81"/>
              <w:jc w:val="center"/>
              <w:rPr>
                <w:sz w:val="30"/>
                <w:szCs w:val="30"/>
                <w:cs/>
              </w:rPr>
            </w:pPr>
            <w:r>
              <w:rPr>
                <w:sz w:val="30"/>
                <w:szCs w:val="30"/>
                <w:cs/>
              </w:rPr>
              <w:t>งบการเงินเฉพาะกิจการ</w:t>
            </w:r>
          </w:p>
        </w:tc>
      </w:tr>
      <w:tr w:rsidR="005E5193" w14:paraId="28D0B820" w14:textId="77777777">
        <w:trPr>
          <w:trHeight w:val="403"/>
        </w:trPr>
        <w:tc>
          <w:tcPr>
            <w:tcW w:w="3785" w:type="dxa"/>
            <w:vAlign w:val="center"/>
          </w:tcPr>
          <w:p w14:paraId="589F1CD4" w14:textId="77777777" w:rsidR="005E5193" w:rsidRDefault="005E5193">
            <w:pPr>
              <w:spacing w:before="20" w:after="20" w:line="216" w:lineRule="auto"/>
              <w:ind w:right="133" w:firstLine="32"/>
              <w:rPr>
                <w:sz w:val="30"/>
                <w:szCs w:val="30"/>
                <w:cs/>
              </w:rPr>
            </w:pPr>
          </w:p>
        </w:tc>
        <w:tc>
          <w:tcPr>
            <w:tcW w:w="1329" w:type="dxa"/>
            <w:vAlign w:val="bottom"/>
          </w:tcPr>
          <w:p w14:paraId="6B21D2F2" w14:textId="77777777" w:rsidR="005E5193" w:rsidRDefault="00F36FBE">
            <w:pPr>
              <w:pBdr>
                <w:bottom w:val="single" w:sz="4" w:space="1" w:color="auto"/>
              </w:pBdr>
              <w:spacing w:before="20" w:after="20" w:line="216" w:lineRule="auto"/>
              <w:jc w:val="right"/>
              <w:rPr>
                <w:sz w:val="30"/>
                <w:szCs w:val="30"/>
                <w:highlight w:val="yellow"/>
              </w:rPr>
            </w:pPr>
            <w:r>
              <w:rPr>
                <w:sz w:val="30"/>
                <w:szCs w:val="30"/>
              </w:rPr>
              <w:t>256</w:t>
            </w:r>
            <w:r>
              <w:rPr>
                <w:rFonts w:hint="cs"/>
                <w:sz w:val="30"/>
                <w:szCs w:val="30"/>
                <w:cs/>
              </w:rPr>
              <w:t>5</w:t>
            </w:r>
          </w:p>
        </w:tc>
        <w:tc>
          <w:tcPr>
            <w:tcW w:w="1231" w:type="dxa"/>
            <w:vAlign w:val="bottom"/>
          </w:tcPr>
          <w:p w14:paraId="0BA67744" w14:textId="5A4599EF" w:rsidR="005E5193" w:rsidRDefault="00F36FBE">
            <w:pPr>
              <w:pBdr>
                <w:bottom w:val="single" w:sz="4" w:space="1" w:color="auto"/>
              </w:pBdr>
              <w:spacing w:before="20" w:after="20" w:line="216" w:lineRule="auto"/>
              <w:jc w:val="right"/>
              <w:rPr>
                <w:sz w:val="30"/>
                <w:szCs w:val="30"/>
              </w:rPr>
            </w:pPr>
            <w:r>
              <w:rPr>
                <w:sz w:val="30"/>
                <w:szCs w:val="30"/>
              </w:rPr>
              <w:t>256</w:t>
            </w:r>
            <w:r w:rsidR="0025273C">
              <w:rPr>
                <w:sz w:val="30"/>
                <w:szCs w:val="30"/>
              </w:rPr>
              <w:t>4</w:t>
            </w:r>
          </w:p>
        </w:tc>
        <w:tc>
          <w:tcPr>
            <w:tcW w:w="1246" w:type="dxa"/>
            <w:vAlign w:val="bottom"/>
          </w:tcPr>
          <w:p w14:paraId="0C3A2E2B" w14:textId="77777777" w:rsidR="005E5193" w:rsidRDefault="00F36FBE">
            <w:pPr>
              <w:pBdr>
                <w:bottom w:val="single" w:sz="4" w:space="1" w:color="auto"/>
              </w:pBdr>
              <w:spacing w:before="20" w:after="20" w:line="216" w:lineRule="auto"/>
              <w:jc w:val="right"/>
              <w:rPr>
                <w:sz w:val="30"/>
                <w:szCs w:val="30"/>
                <w:highlight w:val="yellow"/>
              </w:rPr>
            </w:pPr>
            <w:r>
              <w:rPr>
                <w:sz w:val="30"/>
                <w:szCs w:val="30"/>
              </w:rPr>
              <w:t>256</w:t>
            </w:r>
            <w:r>
              <w:rPr>
                <w:rFonts w:hint="cs"/>
                <w:sz w:val="30"/>
                <w:szCs w:val="30"/>
                <w:cs/>
              </w:rPr>
              <w:t>5</w:t>
            </w:r>
          </w:p>
        </w:tc>
        <w:tc>
          <w:tcPr>
            <w:tcW w:w="1263" w:type="dxa"/>
            <w:vAlign w:val="bottom"/>
          </w:tcPr>
          <w:p w14:paraId="2F09DF85" w14:textId="22814234" w:rsidR="005E5193" w:rsidRDefault="00F36FBE">
            <w:pPr>
              <w:pBdr>
                <w:bottom w:val="single" w:sz="4" w:space="1" w:color="auto"/>
              </w:pBdr>
              <w:spacing w:before="20" w:after="20" w:line="216" w:lineRule="auto"/>
              <w:jc w:val="right"/>
              <w:rPr>
                <w:sz w:val="30"/>
                <w:szCs w:val="30"/>
              </w:rPr>
            </w:pPr>
            <w:r>
              <w:rPr>
                <w:sz w:val="30"/>
                <w:szCs w:val="30"/>
              </w:rPr>
              <w:t>256</w:t>
            </w:r>
            <w:r w:rsidR="0025273C">
              <w:rPr>
                <w:sz w:val="30"/>
                <w:szCs w:val="30"/>
              </w:rPr>
              <w:t>4</w:t>
            </w:r>
          </w:p>
        </w:tc>
      </w:tr>
      <w:tr w:rsidR="005E5193" w14:paraId="77058BB3" w14:textId="77777777">
        <w:trPr>
          <w:trHeight w:val="403"/>
        </w:trPr>
        <w:tc>
          <w:tcPr>
            <w:tcW w:w="3785" w:type="dxa"/>
            <w:vAlign w:val="center"/>
          </w:tcPr>
          <w:p w14:paraId="6A34700D" w14:textId="77777777" w:rsidR="005E5193" w:rsidRDefault="00F36FBE">
            <w:pPr>
              <w:tabs>
                <w:tab w:val="left" w:pos="360"/>
              </w:tabs>
              <w:spacing w:before="20" w:after="20" w:line="216" w:lineRule="auto"/>
              <w:ind w:right="-63"/>
              <w:rPr>
                <w:color w:val="000000"/>
                <w:sz w:val="30"/>
                <w:szCs w:val="30"/>
                <w:cs/>
              </w:rPr>
            </w:pPr>
            <w:r>
              <w:rPr>
                <w:sz w:val="30"/>
                <w:szCs w:val="30"/>
                <w:cs/>
              </w:rPr>
              <w:t>ต้นทุนบริการปัจจุบัน</w:t>
            </w:r>
          </w:p>
        </w:tc>
        <w:tc>
          <w:tcPr>
            <w:tcW w:w="1329" w:type="dxa"/>
            <w:shd w:val="clear" w:color="auto" w:fill="auto"/>
            <w:vAlign w:val="bottom"/>
          </w:tcPr>
          <w:p w14:paraId="78BB870C" w14:textId="61738A82" w:rsidR="005E5193" w:rsidRPr="0014146D" w:rsidRDefault="0014146D">
            <w:pPr>
              <w:spacing w:before="20" w:after="20" w:line="216" w:lineRule="auto"/>
              <w:jc w:val="right"/>
              <w:rPr>
                <w:rFonts w:eastAsia="Times New Roman"/>
                <w:sz w:val="30"/>
                <w:szCs w:val="30"/>
              </w:rPr>
            </w:pPr>
            <w:r w:rsidRPr="0014146D">
              <w:rPr>
                <w:rFonts w:eastAsia="Times New Roman"/>
                <w:sz w:val="30"/>
                <w:szCs w:val="30"/>
              </w:rPr>
              <w:t>3</w:t>
            </w:r>
            <w:r w:rsidR="00F36FBE" w:rsidRPr="0014146D">
              <w:rPr>
                <w:rFonts w:eastAsia="Times New Roman"/>
                <w:sz w:val="30"/>
                <w:szCs w:val="30"/>
              </w:rPr>
              <w:t>,0</w:t>
            </w:r>
            <w:r w:rsidRPr="0014146D">
              <w:rPr>
                <w:rFonts w:eastAsia="Times New Roman"/>
                <w:sz w:val="30"/>
                <w:szCs w:val="30"/>
              </w:rPr>
              <w:t>87</w:t>
            </w:r>
          </w:p>
        </w:tc>
        <w:tc>
          <w:tcPr>
            <w:tcW w:w="1231" w:type="dxa"/>
            <w:shd w:val="clear" w:color="auto" w:fill="auto"/>
            <w:vAlign w:val="bottom"/>
          </w:tcPr>
          <w:p w14:paraId="4D38DFE1" w14:textId="77777777" w:rsidR="005E5193" w:rsidRDefault="00F36FBE">
            <w:pPr>
              <w:spacing w:before="20" w:after="20" w:line="216" w:lineRule="auto"/>
              <w:jc w:val="right"/>
              <w:rPr>
                <w:rFonts w:eastAsia="Times New Roman"/>
                <w:sz w:val="30"/>
                <w:szCs w:val="30"/>
              </w:rPr>
            </w:pPr>
            <w:r>
              <w:rPr>
                <w:rFonts w:eastAsia="Times New Roman"/>
                <w:sz w:val="30"/>
                <w:szCs w:val="30"/>
              </w:rPr>
              <w:t>4,035</w:t>
            </w:r>
          </w:p>
        </w:tc>
        <w:tc>
          <w:tcPr>
            <w:tcW w:w="1246" w:type="dxa"/>
            <w:shd w:val="clear" w:color="auto" w:fill="auto"/>
            <w:vAlign w:val="bottom"/>
          </w:tcPr>
          <w:p w14:paraId="19F192C8" w14:textId="37086BC6" w:rsidR="005E5193" w:rsidRPr="0014146D" w:rsidRDefault="0014146D">
            <w:pPr>
              <w:spacing w:before="20" w:after="20" w:line="216" w:lineRule="auto"/>
              <w:jc w:val="right"/>
              <w:rPr>
                <w:rFonts w:eastAsia="Times New Roman"/>
                <w:sz w:val="30"/>
                <w:szCs w:val="30"/>
              </w:rPr>
            </w:pPr>
            <w:r w:rsidRPr="0014146D">
              <w:rPr>
                <w:rFonts w:eastAsia="Times New Roman"/>
                <w:sz w:val="30"/>
                <w:szCs w:val="30"/>
              </w:rPr>
              <w:t>2</w:t>
            </w:r>
            <w:r w:rsidR="00F36FBE" w:rsidRPr="0014146D">
              <w:rPr>
                <w:rFonts w:eastAsia="Times New Roman"/>
                <w:sz w:val="30"/>
                <w:szCs w:val="30"/>
              </w:rPr>
              <w:t>,</w:t>
            </w:r>
            <w:r w:rsidRPr="0014146D">
              <w:rPr>
                <w:rFonts w:eastAsia="Times New Roman"/>
                <w:sz w:val="30"/>
                <w:szCs w:val="30"/>
              </w:rPr>
              <w:t>99</w:t>
            </w:r>
            <w:r w:rsidR="00A30794">
              <w:rPr>
                <w:rFonts w:eastAsia="Times New Roman" w:hint="cs"/>
                <w:sz w:val="30"/>
                <w:szCs w:val="30"/>
                <w:cs/>
              </w:rPr>
              <w:t>2</w:t>
            </w:r>
          </w:p>
        </w:tc>
        <w:tc>
          <w:tcPr>
            <w:tcW w:w="1263" w:type="dxa"/>
            <w:vAlign w:val="bottom"/>
          </w:tcPr>
          <w:p w14:paraId="6398C68A" w14:textId="77777777" w:rsidR="005E5193" w:rsidRDefault="00F36FBE">
            <w:pPr>
              <w:spacing w:before="20" w:after="20" w:line="216" w:lineRule="auto"/>
              <w:jc w:val="right"/>
              <w:rPr>
                <w:rFonts w:eastAsia="Times New Roman"/>
                <w:sz w:val="30"/>
                <w:szCs w:val="30"/>
              </w:rPr>
            </w:pPr>
            <w:r>
              <w:rPr>
                <w:rFonts w:eastAsia="Times New Roman"/>
                <w:sz w:val="30"/>
                <w:szCs w:val="30"/>
              </w:rPr>
              <w:t>3,898</w:t>
            </w:r>
          </w:p>
        </w:tc>
      </w:tr>
      <w:tr w:rsidR="005E5193" w14:paraId="5F148A5A" w14:textId="77777777">
        <w:trPr>
          <w:trHeight w:val="403"/>
        </w:trPr>
        <w:tc>
          <w:tcPr>
            <w:tcW w:w="3785" w:type="dxa"/>
            <w:vAlign w:val="center"/>
          </w:tcPr>
          <w:p w14:paraId="2ACD3DA0" w14:textId="77777777" w:rsidR="005E5193" w:rsidRDefault="00F36FBE">
            <w:pPr>
              <w:tabs>
                <w:tab w:val="left" w:pos="360"/>
              </w:tabs>
              <w:spacing w:before="20" w:after="20" w:line="216" w:lineRule="auto"/>
              <w:ind w:right="-63"/>
              <w:rPr>
                <w:color w:val="000000"/>
                <w:sz w:val="30"/>
                <w:szCs w:val="30"/>
                <w:cs/>
              </w:rPr>
            </w:pPr>
            <w:r>
              <w:rPr>
                <w:color w:val="000000"/>
                <w:sz w:val="30"/>
                <w:szCs w:val="30"/>
                <w:cs/>
              </w:rPr>
              <w:t>ต้นทุนดอกเบี้ย</w:t>
            </w:r>
          </w:p>
        </w:tc>
        <w:tc>
          <w:tcPr>
            <w:tcW w:w="1329" w:type="dxa"/>
            <w:shd w:val="clear" w:color="auto" w:fill="auto"/>
            <w:vAlign w:val="bottom"/>
          </w:tcPr>
          <w:p w14:paraId="1EC1F6AC" w14:textId="5B147372" w:rsidR="005E5193" w:rsidRPr="0014146D" w:rsidRDefault="00F36FBE">
            <w:pPr>
              <w:pBdr>
                <w:bottom w:val="single" w:sz="4" w:space="1" w:color="auto"/>
              </w:pBdr>
              <w:spacing w:before="20" w:after="20" w:line="216" w:lineRule="auto"/>
              <w:jc w:val="right"/>
              <w:rPr>
                <w:rFonts w:eastAsia="Times New Roman"/>
                <w:sz w:val="30"/>
                <w:szCs w:val="30"/>
              </w:rPr>
            </w:pPr>
            <w:r w:rsidRPr="0014146D">
              <w:rPr>
                <w:rFonts w:eastAsia="Times New Roman"/>
                <w:sz w:val="30"/>
                <w:szCs w:val="30"/>
              </w:rPr>
              <w:t>3</w:t>
            </w:r>
            <w:r w:rsidR="0014146D" w:rsidRPr="0014146D">
              <w:rPr>
                <w:rFonts w:eastAsia="Times New Roman"/>
                <w:sz w:val="30"/>
                <w:szCs w:val="30"/>
              </w:rPr>
              <w:t>4</w:t>
            </w:r>
            <w:r w:rsidRPr="0014146D">
              <w:rPr>
                <w:rFonts w:eastAsia="Times New Roman"/>
                <w:sz w:val="30"/>
                <w:szCs w:val="30"/>
              </w:rPr>
              <w:t>8</w:t>
            </w:r>
          </w:p>
        </w:tc>
        <w:tc>
          <w:tcPr>
            <w:tcW w:w="1231" w:type="dxa"/>
            <w:shd w:val="clear" w:color="auto" w:fill="auto"/>
            <w:vAlign w:val="bottom"/>
          </w:tcPr>
          <w:p w14:paraId="1220EC45" w14:textId="77777777" w:rsidR="005E5193" w:rsidRDefault="00F36FBE">
            <w:pPr>
              <w:pBdr>
                <w:bottom w:val="single" w:sz="4" w:space="1" w:color="auto"/>
              </w:pBdr>
              <w:spacing w:before="20" w:after="20" w:line="216" w:lineRule="auto"/>
              <w:jc w:val="right"/>
              <w:rPr>
                <w:rFonts w:eastAsia="Times New Roman"/>
                <w:sz w:val="30"/>
                <w:szCs w:val="30"/>
              </w:rPr>
            </w:pPr>
            <w:r>
              <w:rPr>
                <w:rFonts w:eastAsia="Times New Roman"/>
                <w:sz w:val="30"/>
                <w:szCs w:val="30"/>
              </w:rPr>
              <w:t>384</w:t>
            </w:r>
          </w:p>
        </w:tc>
        <w:tc>
          <w:tcPr>
            <w:tcW w:w="1246" w:type="dxa"/>
            <w:shd w:val="clear" w:color="auto" w:fill="auto"/>
            <w:vAlign w:val="bottom"/>
          </w:tcPr>
          <w:p w14:paraId="1414C6FF" w14:textId="2B400773" w:rsidR="005E5193" w:rsidRPr="0014146D" w:rsidRDefault="00F36FBE">
            <w:pPr>
              <w:pBdr>
                <w:bottom w:val="single" w:sz="4" w:space="1" w:color="auto"/>
              </w:pBdr>
              <w:tabs>
                <w:tab w:val="decimal" w:pos="1060"/>
              </w:tabs>
              <w:spacing w:before="20" w:after="20" w:line="216" w:lineRule="auto"/>
              <w:jc w:val="right"/>
              <w:rPr>
                <w:rFonts w:eastAsia="Times New Roman"/>
                <w:sz w:val="30"/>
                <w:szCs w:val="30"/>
              </w:rPr>
            </w:pPr>
            <w:r w:rsidRPr="0014146D">
              <w:rPr>
                <w:rFonts w:eastAsia="Times New Roman"/>
                <w:sz w:val="30"/>
                <w:szCs w:val="30"/>
              </w:rPr>
              <w:t>3</w:t>
            </w:r>
            <w:r w:rsidR="0014146D" w:rsidRPr="0014146D">
              <w:rPr>
                <w:rFonts w:eastAsia="Times New Roman"/>
                <w:sz w:val="30"/>
                <w:szCs w:val="30"/>
              </w:rPr>
              <w:t>44</w:t>
            </w:r>
          </w:p>
        </w:tc>
        <w:tc>
          <w:tcPr>
            <w:tcW w:w="1263" w:type="dxa"/>
            <w:vAlign w:val="bottom"/>
          </w:tcPr>
          <w:p w14:paraId="7C22D363" w14:textId="77777777" w:rsidR="005E5193" w:rsidRDefault="00F36FBE">
            <w:pPr>
              <w:pBdr>
                <w:bottom w:val="single" w:sz="4" w:space="1" w:color="auto"/>
              </w:pBdr>
              <w:spacing w:before="20" w:after="20" w:line="216" w:lineRule="auto"/>
              <w:jc w:val="right"/>
              <w:rPr>
                <w:rFonts w:eastAsia="Times New Roman"/>
                <w:sz w:val="30"/>
                <w:szCs w:val="30"/>
              </w:rPr>
            </w:pPr>
            <w:r>
              <w:rPr>
                <w:rFonts w:eastAsia="Times New Roman"/>
                <w:sz w:val="30"/>
                <w:szCs w:val="30"/>
              </w:rPr>
              <w:t>376</w:t>
            </w:r>
          </w:p>
        </w:tc>
      </w:tr>
      <w:tr w:rsidR="005E5193" w14:paraId="4C878F89" w14:textId="77777777">
        <w:trPr>
          <w:trHeight w:val="403"/>
        </w:trPr>
        <w:tc>
          <w:tcPr>
            <w:tcW w:w="3785" w:type="dxa"/>
            <w:vAlign w:val="center"/>
          </w:tcPr>
          <w:p w14:paraId="320C959C" w14:textId="77777777" w:rsidR="005E5193" w:rsidRDefault="00F36FBE">
            <w:pPr>
              <w:tabs>
                <w:tab w:val="left" w:pos="360"/>
              </w:tabs>
              <w:spacing w:before="20" w:after="20" w:line="216" w:lineRule="auto"/>
              <w:ind w:right="-63"/>
              <w:rPr>
                <w:color w:val="000000"/>
                <w:sz w:val="30"/>
                <w:szCs w:val="30"/>
                <w:cs/>
              </w:rPr>
            </w:pPr>
            <w:r>
              <w:rPr>
                <w:color w:val="000000"/>
                <w:sz w:val="30"/>
                <w:szCs w:val="30"/>
                <w:cs/>
              </w:rPr>
              <w:t>รวม</w:t>
            </w:r>
          </w:p>
        </w:tc>
        <w:tc>
          <w:tcPr>
            <w:tcW w:w="1329" w:type="dxa"/>
            <w:shd w:val="clear" w:color="auto" w:fill="auto"/>
            <w:vAlign w:val="center"/>
          </w:tcPr>
          <w:p w14:paraId="27D43F44" w14:textId="5863AFDC" w:rsidR="005E5193" w:rsidRPr="0014146D" w:rsidRDefault="0014146D">
            <w:pPr>
              <w:pBdr>
                <w:bottom w:val="double" w:sz="4" w:space="1" w:color="auto"/>
              </w:pBdr>
              <w:spacing w:before="20" w:after="20" w:line="216" w:lineRule="auto"/>
              <w:jc w:val="right"/>
              <w:rPr>
                <w:rFonts w:eastAsia="Times New Roman"/>
                <w:sz w:val="30"/>
                <w:szCs w:val="30"/>
              </w:rPr>
            </w:pPr>
            <w:r w:rsidRPr="0014146D">
              <w:rPr>
                <w:rFonts w:eastAsia="Times New Roman"/>
                <w:sz w:val="30"/>
                <w:szCs w:val="30"/>
              </w:rPr>
              <w:t>3</w:t>
            </w:r>
            <w:r w:rsidR="00F36FBE" w:rsidRPr="0014146D">
              <w:rPr>
                <w:rFonts w:eastAsia="Times New Roman"/>
                <w:sz w:val="30"/>
                <w:szCs w:val="30"/>
              </w:rPr>
              <w:t>,4</w:t>
            </w:r>
            <w:r w:rsidRPr="0014146D">
              <w:rPr>
                <w:rFonts w:eastAsia="Times New Roman"/>
                <w:sz w:val="30"/>
                <w:szCs w:val="30"/>
              </w:rPr>
              <w:t>35</w:t>
            </w:r>
          </w:p>
        </w:tc>
        <w:tc>
          <w:tcPr>
            <w:tcW w:w="1231" w:type="dxa"/>
            <w:shd w:val="clear" w:color="auto" w:fill="auto"/>
            <w:vAlign w:val="center"/>
          </w:tcPr>
          <w:p w14:paraId="148BD305" w14:textId="77777777" w:rsidR="005E5193" w:rsidRDefault="00F36FBE">
            <w:pPr>
              <w:pBdr>
                <w:bottom w:val="double" w:sz="4" w:space="1" w:color="auto"/>
              </w:pBdr>
              <w:spacing w:before="20" w:after="20" w:line="216" w:lineRule="auto"/>
              <w:jc w:val="right"/>
              <w:rPr>
                <w:rFonts w:eastAsia="Times New Roman"/>
                <w:sz w:val="30"/>
                <w:szCs w:val="30"/>
              </w:rPr>
            </w:pPr>
            <w:r>
              <w:rPr>
                <w:rFonts w:eastAsia="Times New Roman"/>
                <w:sz w:val="30"/>
                <w:szCs w:val="30"/>
              </w:rPr>
              <w:t>4,419</w:t>
            </w:r>
          </w:p>
        </w:tc>
        <w:tc>
          <w:tcPr>
            <w:tcW w:w="1246" w:type="dxa"/>
            <w:shd w:val="clear" w:color="auto" w:fill="auto"/>
            <w:vAlign w:val="center"/>
          </w:tcPr>
          <w:p w14:paraId="532B2CF3" w14:textId="0722F4C6" w:rsidR="005E5193" w:rsidRPr="0014146D" w:rsidRDefault="0014146D">
            <w:pPr>
              <w:pBdr>
                <w:bottom w:val="double" w:sz="4" w:space="1" w:color="auto"/>
              </w:pBdr>
              <w:spacing w:before="20" w:after="20" w:line="216" w:lineRule="auto"/>
              <w:jc w:val="right"/>
              <w:rPr>
                <w:rFonts w:eastAsia="Times New Roman"/>
                <w:sz w:val="30"/>
                <w:szCs w:val="30"/>
              </w:rPr>
            </w:pPr>
            <w:r w:rsidRPr="0014146D">
              <w:rPr>
                <w:rFonts w:eastAsia="Times New Roman"/>
                <w:sz w:val="30"/>
                <w:szCs w:val="30"/>
              </w:rPr>
              <w:t>3</w:t>
            </w:r>
            <w:r w:rsidR="00F36FBE" w:rsidRPr="0014146D">
              <w:rPr>
                <w:rFonts w:eastAsia="Times New Roman"/>
                <w:sz w:val="30"/>
                <w:szCs w:val="30"/>
              </w:rPr>
              <w:t>,</w:t>
            </w:r>
            <w:r w:rsidRPr="0014146D">
              <w:rPr>
                <w:rFonts w:eastAsia="Times New Roman"/>
                <w:sz w:val="30"/>
                <w:szCs w:val="30"/>
              </w:rPr>
              <w:t>33</w:t>
            </w:r>
            <w:r w:rsidR="00A30794">
              <w:rPr>
                <w:rFonts w:eastAsia="Times New Roman" w:hint="cs"/>
                <w:sz w:val="30"/>
                <w:szCs w:val="30"/>
                <w:cs/>
              </w:rPr>
              <w:t>6</w:t>
            </w:r>
          </w:p>
        </w:tc>
        <w:tc>
          <w:tcPr>
            <w:tcW w:w="1263" w:type="dxa"/>
            <w:vAlign w:val="center"/>
          </w:tcPr>
          <w:p w14:paraId="3A6840B7" w14:textId="77777777" w:rsidR="005E5193" w:rsidRDefault="00F36FBE">
            <w:pPr>
              <w:pBdr>
                <w:bottom w:val="double" w:sz="4" w:space="1" w:color="auto"/>
              </w:pBdr>
              <w:spacing w:before="20" w:after="20" w:line="216" w:lineRule="auto"/>
              <w:jc w:val="right"/>
              <w:rPr>
                <w:rFonts w:eastAsia="Times New Roman"/>
                <w:sz w:val="30"/>
                <w:szCs w:val="30"/>
              </w:rPr>
            </w:pPr>
            <w:r>
              <w:rPr>
                <w:rFonts w:eastAsia="Times New Roman"/>
                <w:sz w:val="30"/>
                <w:szCs w:val="30"/>
              </w:rPr>
              <w:t>4,274</w:t>
            </w:r>
          </w:p>
        </w:tc>
      </w:tr>
    </w:tbl>
    <w:p w14:paraId="079A598F" w14:textId="77777777" w:rsidR="005E5193" w:rsidRDefault="00F36FBE">
      <w:pPr>
        <w:pStyle w:val="ListParagraph"/>
        <w:numPr>
          <w:ilvl w:val="0"/>
          <w:numId w:val="29"/>
        </w:numPr>
        <w:spacing w:before="240" w:line="216" w:lineRule="auto"/>
        <w:ind w:left="567" w:hanging="567"/>
        <w:contextualSpacing w:val="0"/>
        <w:jc w:val="thaiDistribute"/>
        <w:rPr>
          <w:b/>
          <w:bCs/>
          <w:sz w:val="30"/>
          <w:szCs w:val="30"/>
        </w:rPr>
      </w:pPr>
      <w:r>
        <w:rPr>
          <w:b/>
          <w:bCs/>
          <w:sz w:val="30"/>
          <w:szCs w:val="30"/>
          <w:cs/>
        </w:rPr>
        <w:t>สำรองตามกฎหมาย</w:t>
      </w:r>
    </w:p>
    <w:p w14:paraId="476A6DCF" w14:textId="77777777" w:rsidR="005E5193" w:rsidRDefault="00F36FBE">
      <w:pPr>
        <w:widowControl w:val="0"/>
        <w:adjustRightInd w:val="0"/>
        <w:spacing w:before="120" w:line="216" w:lineRule="auto"/>
        <w:ind w:left="567"/>
        <w:jc w:val="thaiDistribute"/>
        <w:textAlignment w:val="baseline"/>
        <w:rPr>
          <w:sz w:val="30"/>
          <w:szCs w:val="30"/>
        </w:rPr>
      </w:pPr>
      <w:r>
        <w:rPr>
          <w:sz w:val="30"/>
          <w:szCs w:val="30"/>
          <w:cs/>
        </w:rPr>
        <w:t xml:space="preserve">ตามพระราชบัญญัติบริษัทมหาชนจำกัด พ.ศ. </w:t>
      </w:r>
      <w:r>
        <w:rPr>
          <w:sz w:val="30"/>
          <w:szCs w:val="30"/>
        </w:rPr>
        <w:t>2535</w:t>
      </w:r>
      <w:r>
        <w:rPr>
          <w:sz w:val="30"/>
          <w:szCs w:val="30"/>
          <w:cs/>
        </w:rPr>
        <w:t xml:space="preserve"> บริษัทฯ จะต้องจัดสรรเงินสำรองอย่างน้อยร้อยละ </w:t>
      </w:r>
      <w:r>
        <w:rPr>
          <w:sz w:val="30"/>
          <w:szCs w:val="30"/>
        </w:rPr>
        <w:t>5</w:t>
      </w:r>
      <w:r>
        <w:rPr>
          <w:sz w:val="30"/>
          <w:szCs w:val="30"/>
          <w:cs/>
        </w:rPr>
        <w:t xml:space="preserve"> ของกำไรสุทธิประจำปีหลังจากหักขาดทุนสะสมยกมา (ถ้ามี) จนกว่าสำรองดังกล่าวมีจำนวนเท่ากับร้อยละ </w:t>
      </w:r>
      <w:r>
        <w:rPr>
          <w:sz w:val="30"/>
          <w:szCs w:val="30"/>
        </w:rPr>
        <w:t>10</w:t>
      </w:r>
      <w:r>
        <w:rPr>
          <w:sz w:val="30"/>
          <w:szCs w:val="30"/>
          <w:cs/>
        </w:rPr>
        <w:t xml:space="preserve"> ของทุนจดทะเบียนของบริษัทฯ สำรองตามกฎหมายนี้ไม่สามารถนำไปจ่ายเป็นเงินปันผลได้</w:t>
      </w:r>
    </w:p>
    <w:p w14:paraId="76EB4801" w14:textId="77777777" w:rsidR="00B03635" w:rsidRDefault="00B03635" w:rsidP="00B03635">
      <w:pPr>
        <w:pStyle w:val="ListParagraph"/>
        <w:numPr>
          <w:ilvl w:val="0"/>
          <w:numId w:val="29"/>
        </w:numPr>
        <w:spacing w:before="240" w:line="216" w:lineRule="auto"/>
        <w:ind w:left="567" w:hanging="567"/>
        <w:contextualSpacing w:val="0"/>
        <w:jc w:val="thaiDistribute"/>
        <w:rPr>
          <w:b/>
          <w:bCs/>
          <w:sz w:val="30"/>
          <w:szCs w:val="30"/>
        </w:rPr>
      </w:pPr>
      <w:r>
        <w:rPr>
          <w:b/>
          <w:bCs/>
          <w:sz w:val="30"/>
          <w:szCs w:val="30"/>
          <w:cs/>
        </w:rPr>
        <w:t>สำรองทั่วไป</w:t>
      </w:r>
    </w:p>
    <w:p w14:paraId="5EEDC02C" w14:textId="24193AA3" w:rsidR="00B03635" w:rsidRPr="00B03635" w:rsidRDefault="00B03635" w:rsidP="00B03635">
      <w:pPr>
        <w:widowControl w:val="0"/>
        <w:adjustRightInd w:val="0"/>
        <w:spacing w:before="120" w:line="216" w:lineRule="auto"/>
        <w:ind w:left="567"/>
        <w:jc w:val="thaiDistribute"/>
        <w:textAlignment w:val="baseline"/>
        <w:rPr>
          <w:b/>
          <w:bCs/>
          <w:sz w:val="30"/>
          <w:szCs w:val="30"/>
        </w:rPr>
      </w:pPr>
      <w:r w:rsidRPr="00B03635">
        <w:rPr>
          <w:sz w:val="30"/>
          <w:szCs w:val="30"/>
          <w:cs/>
        </w:rPr>
        <w:t>บริษัทฯ ได้จัดสรรกำไรส่วนหนึ่งไว้เป็นเงินทุนสำรองทั่วไปซึ่งไม่ได้ระบุวัตถุประสงค์เพื่อการใดการหนึ่งโดยเฉพาะ</w:t>
      </w:r>
    </w:p>
    <w:p w14:paraId="59037424" w14:textId="38E5B216" w:rsidR="005E5193" w:rsidRDefault="00F36FBE">
      <w:pPr>
        <w:pStyle w:val="ListParagraph"/>
        <w:numPr>
          <w:ilvl w:val="0"/>
          <w:numId w:val="29"/>
        </w:numPr>
        <w:spacing w:before="240" w:line="216" w:lineRule="auto"/>
        <w:ind w:left="567" w:hanging="567"/>
        <w:contextualSpacing w:val="0"/>
        <w:jc w:val="thaiDistribute"/>
        <w:rPr>
          <w:b/>
          <w:bCs/>
          <w:sz w:val="30"/>
          <w:szCs w:val="30"/>
        </w:rPr>
      </w:pPr>
      <w:r>
        <w:rPr>
          <w:b/>
          <w:bCs/>
          <w:sz w:val="30"/>
          <w:szCs w:val="30"/>
          <w:cs/>
        </w:rPr>
        <w:t>เงินปันผลจ่าย และค่าตอบแทนกรรมการ</w:t>
      </w:r>
    </w:p>
    <w:p w14:paraId="748B7007" w14:textId="77777777" w:rsidR="005E5193" w:rsidRDefault="00F36FBE">
      <w:pPr>
        <w:spacing w:before="120" w:line="216" w:lineRule="auto"/>
        <w:ind w:left="567" w:right="-23"/>
        <w:contextualSpacing/>
        <w:jc w:val="thaiDistribute"/>
        <w:rPr>
          <w:sz w:val="30"/>
          <w:szCs w:val="30"/>
          <w:cs/>
        </w:rPr>
      </w:pPr>
      <w:r>
        <w:rPr>
          <w:sz w:val="30"/>
          <w:szCs w:val="30"/>
          <w:cs/>
        </w:rPr>
        <w:t xml:space="preserve">เมื่อวันที่ </w:t>
      </w:r>
      <w:r>
        <w:rPr>
          <w:sz w:val="30"/>
          <w:szCs w:val="30"/>
        </w:rPr>
        <w:t>26</w:t>
      </w:r>
      <w:r>
        <w:rPr>
          <w:rFonts w:hint="cs"/>
          <w:sz w:val="30"/>
          <w:szCs w:val="30"/>
          <w:cs/>
        </w:rPr>
        <w:t xml:space="preserve"> เมษายน </w:t>
      </w:r>
      <w:r>
        <w:rPr>
          <w:sz w:val="30"/>
          <w:szCs w:val="30"/>
        </w:rPr>
        <w:t>2565</w:t>
      </w:r>
      <w:r>
        <w:rPr>
          <w:sz w:val="30"/>
          <w:szCs w:val="30"/>
          <w:cs/>
        </w:rPr>
        <w:t xml:space="preserve"> ที่ประชุม</w:t>
      </w:r>
      <w:r>
        <w:rPr>
          <w:rFonts w:hint="cs"/>
          <w:sz w:val="30"/>
          <w:szCs w:val="30"/>
          <w:cs/>
        </w:rPr>
        <w:t>สามัญผู้ถือหุ้น</w:t>
      </w:r>
      <w:r>
        <w:rPr>
          <w:sz w:val="30"/>
          <w:szCs w:val="30"/>
          <w:cs/>
        </w:rPr>
        <w:t xml:space="preserve"> </w:t>
      </w:r>
      <w:r>
        <w:rPr>
          <w:rFonts w:hint="cs"/>
          <w:sz w:val="30"/>
          <w:szCs w:val="30"/>
          <w:cs/>
        </w:rPr>
        <w:t>มีมติดังนี้</w:t>
      </w:r>
    </w:p>
    <w:p w14:paraId="2455AC6A" w14:textId="77777777" w:rsidR="005E5193" w:rsidRDefault="00F36FBE">
      <w:pPr>
        <w:numPr>
          <w:ilvl w:val="0"/>
          <w:numId w:val="33"/>
        </w:numPr>
        <w:spacing w:before="60" w:line="216" w:lineRule="auto"/>
        <w:ind w:left="992" w:right="-23" w:hanging="357"/>
        <w:jc w:val="thaiDistribute"/>
        <w:rPr>
          <w:sz w:val="30"/>
          <w:szCs w:val="30"/>
        </w:rPr>
      </w:pPr>
      <w:r>
        <w:rPr>
          <w:rFonts w:hint="cs"/>
          <w:sz w:val="30"/>
          <w:szCs w:val="30"/>
          <w:cs/>
        </w:rPr>
        <w:t xml:space="preserve">อนุมัติการจ่ายเงินปันผลให้แก่ผู้ถือหุ้นจำนวน </w:t>
      </w:r>
      <w:r>
        <w:rPr>
          <w:sz w:val="30"/>
          <w:szCs w:val="30"/>
        </w:rPr>
        <w:t>108</w:t>
      </w:r>
      <w:r>
        <w:rPr>
          <w:rFonts w:hint="cs"/>
          <w:sz w:val="30"/>
          <w:szCs w:val="30"/>
          <w:cs/>
        </w:rPr>
        <w:t xml:space="preserve"> ล้านหุ้น ในอัตราหุ้นละ </w:t>
      </w:r>
      <w:r>
        <w:rPr>
          <w:sz w:val="30"/>
          <w:szCs w:val="30"/>
        </w:rPr>
        <w:t>0</w:t>
      </w:r>
      <w:r>
        <w:rPr>
          <w:sz w:val="30"/>
          <w:szCs w:val="30"/>
          <w:cs/>
        </w:rPr>
        <w:t>.</w:t>
      </w:r>
      <w:r>
        <w:rPr>
          <w:sz w:val="30"/>
          <w:szCs w:val="30"/>
        </w:rPr>
        <w:t>75</w:t>
      </w:r>
      <w:r>
        <w:rPr>
          <w:sz w:val="30"/>
          <w:szCs w:val="30"/>
          <w:cs/>
        </w:rPr>
        <w:t xml:space="preserve"> </w:t>
      </w:r>
      <w:r>
        <w:rPr>
          <w:rFonts w:hint="cs"/>
          <w:sz w:val="30"/>
          <w:szCs w:val="30"/>
          <w:cs/>
        </w:rPr>
        <w:t xml:space="preserve">บาท เป็นจำนวนเงินทั้งสิ้น </w:t>
      </w:r>
      <w:r>
        <w:rPr>
          <w:sz w:val="30"/>
          <w:szCs w:val="30"/>
        </w:rPr>
        <w:t>81</w:t>
      </w:r>
      <w:r>
        <w:rPr>
          <w:sz w:val="30"/>
          <w:szCs w:val="30"/>
          <w:cs/>
        </w:rPr>
        <w:t>.</w:t>
      </w:r>
      <w:r>
        <w:rPr>
          <w:sz w:val="30"/>
          <w:szCs w:val="30"/>
        </w:rPr>
        <w:t>00</w:t>
      </w:r>
      <w:r>
        <w:rPr>
          <w:sz w:val="30"/>
          <w:szCs w:val="30"/>
          <w:cs/>
        </w:rPr>
        <w:t xml:space="preserve"> </w:t>
      </w:r>
      <w:r>
        <w:rPr>
          <w:rFonts w:hint="cs"/>
          <w:sz w:val="30"/>
          <w:szCs w:val="30"/>
          <w:cs/>
        </w:rPr>
        <w:t xml:space="preserve">ล้านบาท </w:t>
      </w:r>
      <w:r>
        <w:rPr>
          <w:rFonts w:hint="cs"/>
          <w:spacing w:val="-2"/>
          <w:sz w:val="30"/>
          <w:szCs w:val="30"/>
          <w:cs/>
        </w:rPr>
        <w:t xml:space="preserve">โดยจ่ายจากกิจการที่ได้รับการส่งเสริมการลงทุน ในอัตราหุ้นละ </w:t>
      </w:r>
      <w:r>
        <w:rPr>
          <w:spacing w:val="-2"/>
          <w:sz w:val="30"/>
          <w:szCs w:val="30"/>
        </w:rPr>
        <w:t>0</w:t>
      </w:r>
      <w:r>
        <w:rPr>
          <w:spacing w:val="-2"/>
          <w:sz w:val="30"/>
          <w:szCs w:val="30"/>
          <w:cs/>
        </w:rPr>
        <w:t>.</w:t>
      </w:r>
      <w:r>
        <w:rPr>
          <w:spacing w:val="-2"/>
          <w:sz w:val="30"/>
          <w:szCs w:val="30"/>
        </w:rPr>
        <w:t xml:space="preserve">50 </w:t>
      </w:r>
      <w:r>
        <w:rPr>
          <w:rFonts w:hint="cs"/>
          <w:spacing w:val="-2"/>
          <w:sz w:val="30"/>
          <w:szCs w:val="30"/>
          <w:cs/>
        </w:rPr>
        <w:t xml:space="preserve">บาท และจ่ายจากกิจการที่เสียภาษีเงินได้นิติบุคคลในอัตราร้อยละ </w:t>
      </w:r>
      <w:r>
        <w:rPr>
          <w:spacing w:val="-2"/>
          <w:sz w:val="30"/>
          <w:szCs w:val="30"/>
        </w:rPr>
        <w:t>20</w:t>
      </w:r>
      <w:r>
        <w:rPr>
          <w:sz w:val="30"/>
          <w:szCs w:val="30"/>
          <w:cs/>
        </w:rPr>
        <w:t xml:space="preserve"> </w:t>
      </w:r>
      <w:r>
        <w:rPr>
          <w:rFonts w:hint="cs"/>
          <w:sz w:val="30"/>
          <w:szCs w:val="30"/>
          <w:cs/>
        </w:rPr>
        <w:t xml:space="preserve">ในอัตราหุ้นละ </w:t>
      </w:r>
      <w:r>
        <w:rPr>
          <w:sz w:val="30"/>
          <w:szCs w:val="30"/>
        </w:rPr>
        <w:t>0</w:t>
      </w:r>
      <w:r>
        <w:rPr>
          <w:sz w:val="30"/>
          <w:szCs w:val="30"/>
          <w:cs/>
        </w:rPr>
        <w:t>.</w:t>
      </w:r>
      <w:r>
        <w:rPr>
          <w:sz w:val="30"/>
          <w:szCs w:val="30"/>
        </w:rPr>
        <w:t xml:space="preserve">25 </w:t>
      </w:r>
      <w:r>
        <w:rPr>
          <w:rFonts w:hint="cs"/>
          <w:sz w:val="30"/>
          <w:szCs w:val="30"/>
          <w:cs/>
        </w:rPr>
        <w:t>บาท</w:t>
      </w:r>
      <w:r>
        <w:rPr>
          <w:sz w:val="30"/>
          <w:szCs w:val="30"/>
          <w:cs/>
        </w:rPr>
        <w:t xml:space="preserve"> </w:t>
      </w:r>
      <w:r>
        <w:rPr>
          <w:rFonts w:hint="cs"/>
          <w:sz w:val="30"/>
          <w:szCs w:val="30"/>
          <w:cs/>
        </w:rPr>
        <w:t xml:space="preserve">มีกำหนดจ่ายเงินปันผลวันที่ </w:t>
      </w:r>
      <w:r>
        <w:rPr>
          <w:sz w:val="30"/>
          <w:szCs w:val="30"/>
        </w:rPr>
        <w:t xml:space="preserve">25 </w:t>
      </w:r>
      <w:r>
        <w:rPr>
          <w:rFonts w:hint="cs"/>
          <w:sz w:val="30"/>
          <w:szCs w:val="30"/>
          <w:cs/>
        </w:rPr>
        <w:t xml:space="preserve">พฤษภาคม </w:t>
      </w:r>
      <w:r>
        <w:rPr>
          <w:sz w:val="30"/>
          <w:szCs w:val="30"/>
        </w:rPr>
        <w:t>2565</w:t>
      </w:r>
    </w:p>
    <w:p w14:paraId="05C41955" w14:textId="77777777" w:rsidR="005E5193" w:rsidRDefault="00F36FBE">
      <w:pPr>
        <w:numPr>
          <w:ilvl w:val="0"/>
          <w:numId w:val="33"/>
        </w:numPr>
        <w:spacing w:before="60" w:line="216" w:lineRule="auto"/>
        <w:ind w:left="992" w:right="-23" w:hanging="357"/>
        <w:jc w:val="thaiDistribute"/>
        <w:rPr>
          <w:sz w:val="30"/>
          <w:szCs w:val="30"/>
        </w:rPr>
      </w:pPr>
      <w:r>
        <w:rPr>
          <w:rFonts w:hint="cs"/>
          <w:sz w:val="30"/>
          <w:szCs w:val="30"/>
          <w:cs/>
        </w:rPr>
        <w:t xml:space="preserve">อนุมัติการจ่ายค่าตอบแทนกรรมการบริษัทฯ จำนวนไม่เกิน </w:t>
      </w:r>
      <w:r>
        <w:rPr>
          <w:sz w:val="30"/>
          <w:szCs w:val="30"/>
        </w:rPr>
        <w:t>15</w:t>
      </w:r>
      <w:r>
        <w:rPr>
          <w:sz w:val="30"/>
          <w:szCs w:val="30"/>
          <w:cs/>
        </w:rPr>
        <w:t>.</w:t>
      </w:r>
      <w:r>
        <w:rPr>
          <w:sz w:val="30"/>
          <w:szCs w:val="30"/>
        </w:rPr>
        <w:t xml:space="preserve">00 </w:t>
      </w:r>
      <w:r>
        <w:rPr>
          <w:rFonts w:hint="cs"/>
          <w:sz w:val="30"/>
          <w:szCs w:val="30"/>
          <w:cs/>
        </w:rPr>
        <w:t>ล้านบาท</w:t>
      </w:r>
    </w:p>
    <w:p w14:paraId="4F0C758B" w14:textId="77777777" w:rsidR="005E5193" w:rsidRDefault="00F36FBE">
      <w:pPr>
        <w:pStyle w:val="ListParagraph"/>
        <w:numPr>
          <w:ilvl w:val="0"/>
          <w:numId w:val="33"/>
        </w:numPr>
        <w:spacing w:before="120" w:line="216" w:lineRule="auto"/>
        <w:ind w:left="993"/>
        <w:contextualSpacing w:val="0"/>
        <w:jc w:val="thaiDistribute"/>
        <w:rPr>
          <w:sz w:val="30"/>
          <w:szCs w:val="30"/>
        </w:rPr>
      </w:pPr>
      <w:r>
        <w:rPr>
          <w:rFonts w:hint="cs"/>
          <w:sz w:val="30"/>
          <w:szCs w:val="30"/>
          <w:cs/>
        </w:rPr>
        <w:t xml:space="preserve">อนุมัติให้ตั้งสำรองทั่วไป จำนวน </w:t>
      </w:r>
      <w:r>
        <w:rPr>
          <w:sz w:val="30"/>
          <w:szCs w:val="30"/>
        </w:rPr>
        <w:t>5</w:t>
      </w:r>
      <w:r>
        <w:rPr>
          <w:sz w:val="30"/>
          <w:szCs w:val="30"/>
          <w:cs/>
        </w:rPr>
        <w:t>.</w:t>
      </w:r>
      <w:r>
        <w:rPr>
          <w:sz w:val="30"/>
          <w:szCs w:val="30"/>
        </w:rPr>
        <w:t xml:space="preserve">60 </w:t>
      </w:r>
      <w:r>
        <w:rPr>
          <w:rFonts w:hint="cs"/>
          <w:sz w:val="30"/>
          <w:szCs w:val="30"/>
          <w:cs/>
        </w:rPr>
        <w:t>ล้านบาท</w:t>
      </w:r>
    </w:p>
    <w:p w14:paraId="2C064105" w14:textId="77777777" w:rsidR="005E5193" w:rsidRDefault="00F36FBE">
      <w:pPr>
        <w:pStyle w:val="ListParagraph"/>
        <w:spacing w:before="120" w:line="216" w:lineRule="auto"/>
        <w:ind w:left="567"/>
        <w:contextualSpacing w:val="0"/>
        <w:jc w:val="thaiDistribute"/>
        <w:rPr>
          <w:sz w:val="30"/>
          <w:szCs w:val="30"/>
        </w:rPr>
      </w:pPr>
      <w:r>
        <w:rPr>
          <w:rFonts w:hint="cs"/>
          <w:sz w:val="30"/>
          <w:szCs w:val="30"/>
          <w:cs/>
        </w:rPr>
        <w:t>เมื่อวันที่</w:t>
      </w:r>
      <w:r>
        <w:rPr>
          <w:sz w:val="30"/>
          <w:szCs w:val="30"/>
        </w:rPr>
        <w:t xml:space="preserve"> 27 </w:t>
      </w:r>
      <w:r>
        <w:rPr>
          <w:rFonts w:hint="cs"/>
          <w:sz w:val="30"/>
          <w:szCs w:val="30"/>
          <w:cs/>
        </w:rPr>
        <w:t>เมษายน</w:t>
      </w:r>
      <w:r>
        <w:rPr>
          <w:sz w:val="30"/>
          <w:szCs w:val="30"/>
        </w:rPr>
        <w:t xml:space="preserve"> 2564 </w:t>
      </w:r>
      <w:r>
        <w:rPr>
          <w:rFonts w:hint="cs"/>
          <w:sz w:val="30"/>
          <w:szCs w:val="30"/>
          <w:cs/>
        </w:rPr>
        <w:t>ที่ประชุมสามัญผู้ถือหุ้น</w:t>
      </w:r>
      <w:r>
        <w:rPr>
          <w:sz w:val="30"/>
          <w:szCs w:val="30"/>
          <w:cs/>
        </w:rPr>
        <w:t xml:space="preserve"> </w:t>
      </w:r>
      <w:r>
        <w:rPr>
          <w:rFonts w:hint="cs"/>
          <w:sz w:val="30"/>
          <w:szCs w:val="30"/>
          <w:cs/>
        </w:rPr>
        <w:t>มีมติดังนี้</w:t>
      </w:r>
    </w:p>
    <w:p w14:paraId="06F92966" w14:textId="77777777" w:rsidR="005E5193" w:rsidRDefault="00F36FBE">
      <w:pPr>
        <w:pStyle w:val="ListParagraph"/>
        <w:numPr>
          <w:ilvl w:val="0"/>
          <w:numId w:val="41"/>
        </w:numPr>
        <w:spacing w:before="120" w:line="216" w:lineRule="auto"/>
        <w:ind w:left="992" w:hanging="425"/>
        <w:contextualSpacing w:val="0"/>
        <w:jc w:val="thaiDistribute"/>
        <w:rPr>
          <w:sz w:val="30"/>
          <w:szCs w:val="30"/>
        </w:rPr>
      </w:pPr>
      <w:r>
        <w:rPr>
          <w:rFonts w:hint="cs"/>
          <w:sz w:val="30"/>
          <w:szCs w:val="30"/>
          <w:cs/>
        </w:rPr>
        <w:t>อนุมัติการจ่ายเงินปันผลให้แก่ผู้ถือหุ้นจำนวน</w:t>
      </w:r>
      <w:r>
        <w:rPr>
          <w:sz w:val="30"/>
          <w:szCs w:val="30"/>
        </w:rPr>
        <w:t xml:space="preserve"> 108 </w:t>
      </w:r>
      <w:r>
        <w:rPr>
          <w:rFonts w:hint="cs"/>
          <w:sz w:val="30"/>
          <w:szCs w:val="30"/>
          <w:cs/>
        </w:rPr>
        <w:t>ล้านหุ้น</w:t>
      </w:r>
      <w:r>
        <w:rPr>
          <w:sz w:val="30"/>
          <w:szCs w:val="30"/>
          <w:cs/>
        </w:rPr>
        <w:t xml:space="preserve"> </w:t>
      </w:r>
      <w:r>
        <w:rPr>
          <w:rFonts w:hint="cs"/>
          <w:sz w:val="30"/>
          <w:szCs w:val="30"/>
          <w:cs/>
        </w:rPr>
        <w:t xml:space="preserve">ในอัตราหุ้นละ </w:t>
      </w:r>
      <w:r>
        <w:rPr>
          <w:sz w:val="30"/>
          <w:szCs w:val="30"/>
        </w:rPr>
        <w:t>0</w:t>
      </w:r>
      <w:r>
        <w:rPr>
          <w:sz w:val="30"/>
          <w:szCs w:val="30"/>
          <w:cs/>
        </w:rPr>
        <w:t>.</w:t>
      </w:r>
      <w:r>
        <w:rPr>
          <w:sz w:val="30"/>
          <w:szCs w:val="30"/>
        </w:rPr>
        <w:t xml:space="preserve">60 </w:t>
      </w:r>
      <w:r>
        <w:rPr>
          <w:rFonts w:hint="cs"/>
          <w:sz w:val="30"/>
          <w:szCs w:val="30"/>
          <w:cs/>
        </w:rPr>
        <w:t xml:space="preserve">บาท เป็นจำนวนเงินทั้งสิ้น </w:t>
      </w:r>
      <w:r>
        <w:rPr>
          <w:sz w:val="30"/>
          <w:szCs w:val="30"/>
        </w:rPr>
        <w:t>64</w:t>
      </w:r>
      <w:r>
        <w:rPr>
          <w:sz w:val="30"/>
          <w:szCs w:val="30"/>
          <w:cs/>
        </w:rPr>
        <w:t>.</w:t>
      </w:r>
      <w:r>
        <w:rPr>
          <w:sz w:val="30"/>
          <w:szCs w:val="30"/>
        </w:rPr>
        <w:t>80</w:t>
      </w:r>
      <w:r>
        <w:rPr>
          <w:rFonts w:hint="cs"/>
          <w:sz w:val="30"/>
          <w:szCs w:val="30"/>
          <w:cs/>
        </w:rPr>
        <w:t xml:space="preserve"> ล้านบาท โดยจ่ายจากกำไรสะสมของกิจการที่เสียภาษีเงินได้นิติบุคคลในอัตราร้อยละ </w:t>
      </w:r>
      <w:r>
        <w:rPr>
          <w:sz w:val="30"/>
          <w:szCs w:val="30"/>
        </w:rPr>
        <w:t xml:space="preserve">20  </w:t>
      </w:r>
      <w:r>
        <w:rPr>
          <w:rFonts w:hint="cs"/>
          <w:sz w:val="30"/>
          <w:szCs w:val="30"/>
          <w:cs/>
        </w:rPr>
        <w:t xml:space="preserve">มีกำหนดจ่ายเงินปันผลวันที่ </w:t>
      </w:r>
      <w:r>
        <w:rPr>
          <w:sz w:val="30"/>
          <w:szCs w:val="30"/>
        </w:rPr>
        <w:t xml:space="preserve">25 </w:t>
      </w:r>
      <w:r>
        <w:rPr>
          <w:rFonts w:hint="cs"/>
          <w:sz w:val="30"/>
          <w:szCs w:val="30"/>
          <w:cs/>
        </w:rPr>
        <w:t xml:space="preserve">พฤษภาคม </w:t>
      </w:r>
      <w:r>
        <w:rPr>
          <w:sz w:val="30"/>
          <w:szCs w:val="30"/>
        </w:rPr>
        <w:t>2564</w:t>
      </w:r>
    </w:p>
    <w:p w14:paraId="1FB5D399" w14:textId="77777777" w:rsidR="005E5193" w:rsidRDefault="00F36FBE">
      <w:pPr>
        <w:pStyle w:val="ListParagraph"/>
        <w:numPr>
          <w:ilvl w:val="0"/>
          <w:numId w:val="41"/>
        </w:numPr>
        <w:spacing w:before="120" w:line="216" w:lineRule="auto"/>
        <w:ind w:left="993" w:hanging="426"/>
        <w:contextualSpacing w:val="0"/>
        <w:jc w:val="thaiDistribute"/>
        <w:rPr>
          <w:sz w:val="30"/>
          <w:szCs w:val="30"/>
        </w:rPr>
      </w:pPr>
      <w:r>
        <w:rPr>
          <w:sz w:val="30"/>
          <w:szCs w:val="30"/>
          <w:cs/>
        </w:rPr>
        <w:t xml:space="preserve">อนุมัติการจ่ายค่าตอบแทนกรรมการบริษัทฯ จำนวนไม่เกิน </w:t>
      </w:r>
      <w:r>
        <w:rPr>
          <w:sz w:val="30"/>
          <w:szCs w:val="30"/>
        </w:rPr>
        <w:t>12</w:t>
      </w:r>
      <w:r>
        <w:rPr>
          <w:sz w:val="30"/>
          <w:szCs w:val="30"/>
          <w:cs/>
        </w:rPr>
        <w:t>.</w:t>
      </w:r>
      <w:r>
        <w:rPr>
          <w:sz w:val="30"/>
          <w:szCs w:val="30"/>
        </w:rPr>
        <w:t xml:space="preserve">00 </w:t>
      </w:r>
      <w:r>
        <w:rPr>
          <w:sz w:val="30"/>
          <w:szCs w:val="30"/>
          <w:cs/>
        </w:rPr>
        <w:t>ล้านบาท</w:t>
      </w:r>
    </w:p>
    <w:p w14:paraId="507318FE" w14:textId="50E334D1" w:rsidR="005E5193" w:rsidRDefault="005E5193">
      <w:pPr>
        <w:widowControl w:val="0"/>
        <w:adjustRightInd w:val="0"/>
        <w:spacing w:before="120" w:line="216" w:lineRule="auto"/>
        <w:ind w:left="567"/>
        <w:jc w:val="thaiDistribute"/>
        <w:textAlignment w:val="baseline"/>
        <w:rPr>
          <w:sz w:val="30"/>
          <w:szCs w:val="30"/>
        </w:rPr>
      </w:pPr>
    </w:p>
    <w:p w14:paraId="6A929D8A" w14:textId="77777777" w:rsidR="005E5193" w:rsidRDefault="005E5193">
      <w:pPr>
        <w:widowControl w:val="0"/>
        <w:adjustRightInd w:val="0"/>
        <w:spacing w:before="120" w:line="216" w:lineRule="auto"/>
        <w:ind w:left="567"/>
        <w:jc w:val="thaiDistribute"/>
        <w:textAlignment w:val="baseline"/>
        <w:rPr>
          <w:sz w:val="30"/>
          <w:szCs w:val="30"/>
        </w:rPr>
      </w:pPr>
    </w:p>
    <w:p w14:paraId="15B2AC19" w14:textId="77777777" w:rsidR="005E5193" w:rsidRDefault="005E5193">
      <w:pPr>
        <w:widowControl w:val="0"/>
        <w:adjustRightInd w:val="0"/>
        <w:spacing w:before="120" w:line="216" w:lineRule="auto"/>
        <w:ind w:left="567"/>
        <w:jc w:val="thaiDistribute"/>
        <w:textAlignment w:val="baseline"/>
        <w:rPr>
          <w:sz w:val="30"/>
          <w:szCs w:val="30"/>
        </w:rPr>
      </w:pPr>
    </w:p>
    <w:p w14:paraId="2A68F1CD" w14:textId="77777777" w:rsidR="005E5193" w:rsidRDefault="00F36FBE">
      <w:pPr>
        <w:pStyle w:val="ListParagraph"/>
        <w:numPr>
          <w:ilvl w:val="0"/>
          <w:numId w:val="29"/>
        </w:numPr>
        <w:spacing w:before="240" w:line="216" w:lineRule="auto"/>
        <w:ind w:left="567" w:hanging="567"/>
        <w:contextualSpacing w:val="0"/>
        <w:jc w:val="thaiDistribute"/>
        <w:rPr>
          <w:b/>
          <w:bCs/>
          <w:sz w:val="30"/>
          <w:szCs w:val="30"/>
        </w:rPr>
      </w:pPr>
      <w:r>
        <w:rPr>
          <w:rFonts w:hint="cs"/>
          <w:b/>
          <w:bCs/>
          <w:sz w:val="30"/>
          <w:szCs w:val="30"/>
          <w:cs/>
        </w:rPr>
        <w:lastRenderedPageBreak/>
        <w:t>ตราสารอนุพันธ์</w:t>
      </w:r>
      <w:r>
        <w:rPr>
          <w:b/>
          <w:bCs/>
          <w:sz w:val="30"/>
          <w:szCs w:val="30"/>
          <w:cs/>
        </w:rPr>
        <w:t>ที่เป็นเงินตราต่างประเทศ</w:t>
      </w:r>
    </w:p>
    <w:p w14:paraId="171101DF" w14:textId="77777777" w:rsidR="005E5193" w:rsidRDefault="00F36FBE">
      <w:pPr>
        <w:widowControl w:val="0"/>
        <w:adjustRightInd w:val="0"/>
        <w:spacing w:before="120" w:line="216" w:lineRule="auto"/>
        <w:ind w:left="567"/>
        <w:jc w:val="thaiDistribute"/>
        <w:textAlignment w:val="baseline"/>
        <w:rPr>
          <w:sz w:val="30"/>
          <w:szCs w:val="30"/>
          <w:lang w:eastAsia="zh-CN"/>
        </w:rPr>
      </w:pPr>
      <w:r>
        <w:rPr>
          <w:sz w:val="30"/>
          <w:szCs w:val="30"/>
          <w:cs/>
          <w:lang w:eastAsia="zh-CN"/>
        </w:rPr>
        <w:t>บริษัท</w:t>
      </w:r>
      <w:r>
        <w:rPr>
          <w:rFonts w:hint="cs"/>
          <w:sz w:val="30"/>
          <w:szCs w:val="30"/>
          <w:cs/>
          <w:lang w:eastAsia="zh-CN"/>
        </w:rPr>
        <w:t xml:space="preserve">ฯ </w:t>
      </w:r>
      <w:r>
        <w:rPr>
          <w:rFonts w:hint="cs"/>
          <w:sz w:val="30"/>
          <w:szCs w:val="30"/>
          <w:cs/>
        </w:rPr>
        <w:t>ได้</w:t>
      </w:r>
      <w:r>
        <w:rPr>
          <w:rFonts w:hint="cs"/>
          <w:sz w:val="30"/>
          <w:szCs w:val="30"/>
          <w:cs/>
          <w:lang w:eastAsia="zh-CN"/>
        </w:rPr>
        <w:t>ทำสัญญาขายและสัญญาซื้อเงินตราต่างประเทศล่วงหน้ากับธนาคารพาณิชย์ในประเทศเพื่อป้องกันความเสี่ยงของการเปลี่ยนแปลงอัตราแลกเปลี่ยน ที่อาจมีผลกระทบต่อจำนวนเงินบาทที่บริษัทฯ จะได้รับชำระเงินหรือจ่ายชำระที่เป็นเงินตราต่างประเทศ</w:t>
      </w:r>
    </w:p>
    <w:p w14:paraId="02817B91" w14:textId="77777777" w:rsidR="005E5193" w:rsidRDefault="00F36FBE">
      <w:pPr>
        <w:pStyle w:val="ListParagraph"/>
        <w:numPr>
          <w:ilvl w:val="1"/>
          <w:numId w:val="29"/>
        </w:numPr>
        <w:spacing w:before="120" w:after="120" w:line="216" w:lineRule="auto"/>
        <w:ind w:left="567" w:hanging="567"/>
        <w:contextualSpacing w:val="0"/>
        <w:jc w:val="thaiDistribute"/>
        <w:rPr>
          <w:sz w:val="30"/>
          <w:szCs w:val="30"/>
          <w:lang w:eastAsia="zh-CN"/>
        </w:rPr>
      </w:pPr>
      <w:r>
        <w:rPr>
          <w:b/>
          <w:bCs/>
          <w:sz w:val="30"/>
          <w:szCs w:val="30"/>
          <w:cs/>
          <w:lang w:eastAsia="zh-CN"/>
        </w:rPr>
        <w:t>สัญญาขายเงินตรา</w:t>
      </w:r>
      <w:r>
        <w:rPr>
          <w:b/>
          <w:bCs/>
          <w:sz w:val="30"/>
          <w:szCs w:val="30"/>
          <w:cs/>
        </w:rPr>
        <w:t>ต่างประเทศ</w:t>
      </w:r>
      <w:r>
        <w:rPr>
          <w:b/>
          <w:bCs/>
          <w:sz w:val="30"/>
          <w:szCs w:val="30"/>
          <w:cs/>
          <w:lang w:eastAsia="zh-CN"/>
        </w:rPr>
        <w:t>ล่วงหน้า</w:t>
      </w:r>
    </w:p>
    <w:tbl>
      <w:tblPr>
        <w:tblW w:w="8677" w:type="dxa"/>
        <w:tblInd w:w="534" w:type="dxa"/>
        <w:tblLook w:val="04A0" w:firstRow="1" w:lastRow="0" w:firstColumn="1" w:lastColumn="0" w:noHBand="0" w:noVBand="1"/>
      </w:tblPr>
      <w:tblGrid>
        <w:gridCol w:w="1255"/>
        <w:gridCol w:w="1161"/>
        <w:gridCol w:w="1126"/>
        <w:gridCol w:w="1414"/>
        <w:gridCol w:w="1164"/>
        <w:gridCol w:w="1128"/>
        <w:gridCol w:w="1429"/>
      </w:tblGrid>
      <w:tr w:rsidR="005E5193" w14:paraId="3281B440" w14:textId="77777777">
        <w:tc>
          <w:tcPr>
            <w:tcW w:w="1255" w:type="dxa"/>
          </w:tcPr>
          <w:p w14:paraId="3C6E1BF4" w14:textId="77777777" w:rsidR="005E5193" w:rsidRDefault="005E5193">
            <w:pPr>
              <w:pStyle w:val="BodyText2"/>
              <w:tabs>
                <w:tab w:val="left" w:pos="851"/>
              </w:tabs>
              <w:spacing w:before="40" w:after="20" w:line="216" w:lineRule="auto"/>
              <w:ind w:left="360" w:firstLine="0"/>
              <w:rPr>
                <w:rFonts w:eastAsia="SimSun" w:cs="Cordia New"/>
                <w:sz w:val="26"/>
                <w:szCs w:val="26"/>
                <w:lang w:val="en-AU" w:eastAsia="zh-CN"/>
              </w:rPr>
            </w:pPr>
          </w:p>
        </w:tc>
        <w:tc>
          <w:tcPr>
            <w:tcW w:w="7422" w:type="dxa"/>
            <w:gridSpan w:val="6"/>
          </w:tcPr>
          <w:p w14:paraId="673334E9" w14:textId="77777777" w:rsidR="005E5193" w:rsidRDefault="00F36FBE">
            <w:pPr>
              <w:pStyle w:val="BodyText2"/>
              <w:tabs>
                <w:tab w:val="left" w:pos="851"/>
              </w:tabs>
              <w:spacing w:before="40" w:after="20" w:line="216" w:lineRule="auto"/>
              <w:ind w:firstLine="0"/>
              <w:jc w:val="right"/>
              <w:rPr>
                <w:rFonts w:eastAsia="SimSun" w:cs="Cordia New"/>
                <w:b/>
                <w:bCs/>
                <w:sz w:val="26"/>
                <w:szCs w:val="26"/>
                <w:cs/>
                <w:lang w:eastAsia="zh-CN"/>
              </w:rPr>
            </w:pPr>
            <w:r>
              <w:rPr>
                <w:rFonts w:eastAsia="SimSun" w:cs="Cordia New"/>
                <w:b/>
                <w:bCs/>
                <w:sz w:val="26"/>
                <w:szCs w:val="26"/>
                <w:cs/>
                <w:lang w:val="en-AU" w:eastAsia="zh-CN"/>
              </w:rPr>
              <w:t xml:space="preserve">หน่วย </w:t>
            </w:r>
            <w:r>
              <w:rPr>
                <w:rFonts w:eastAsia="SimSun" w:cs="Cordia New"/>
                <w:b/>
                <w:bCs/>
                <w:sz w:val="26"/>
                <w:szCs w:val="26"/>
                <w:cs/>
                <w:lang w:eastAsia="zh-CN"/>
              </w:rPr>
              <w:t>: พัน</w:t>
            </w:r>
          </w:p>
        </w:tc>
      </w:tr>
      <w:tr w:rsidR="005E5193" w14:paraId="525795DB" w14:textId="77777777">
        <w:tc>
          <w:tcPr>
            <w:tcW w:w="1255" w:type="dxa"/>
          </w:tcPr>
          <w:p w14:paraId="34ECBA6A" w14:textId="77777777" w:rsidR="005E5193" w:rsidRDefault="005E5193">
            <w:pPr>
              <w:pStyle w:val="BodyText2"/>
              <w:tabs>
                <w:tab w:val="left" w:pos="851"/>
              </w:tabs>
              <w:spacing w:before="40" w:after="20" w:line="216" w:lineRule="auto"/>
              <w:ind w:firstLine="0"/>
              <w:rPr>
                <w:rFonts w:eastAsia="SimSun" w:cs="Cordia New"/>
                <w:sz w:val="26"/>
                <w:szCs w:val="26"/>
                <w:lang w:val="en-AU" w:eastAsia="zh-CN"/>
              </w:rPr>
            </w:pPr>
          </w:p>
        </w:tc>
        <w:tc>
          <w:tcPr>
            <w:tcW w:w="7422" w:type="dxa"/>
            <w:gridSpan w:val="6"/>
          </w:tcPr>
          <w:p w14:paraId="78B85310" w14:textId="77777777" w:rsidR="005E5193" w:rsidRDefault="00F36FBE">
            <w:pPr>
              <w:pStyle w:val="BodyText2"/>
              <w:pBdr>
                <w:bottom w:val="single" w:sz="4" w:space="1" w:color="auto"/>
              </w:pBdr>
              <w:tabs>
                <w:tab w:val="clear" w:pos="6804"/>
                <w:tab w:val="clear" w:pos="8505"/>
              </w:tabs>
              <w:spacing w:before="40" w:after="20" w:line="216" w:lineRule="auto"/>
              <w:ind w:firstLine="0"/>
              <w:jc w:val="center"/>
              <w:rPr>
                <w:rFonts w:eastAsia="SimSun" w:cs="Cordia New"/>
                <w:sz w:val="26"/>
                <w:szCs w:val="26"/>
                <w:lang w:val="en-AU" w:eastAsia="zh-CN"/>
              </w:rPr>
            </w:pPr>
            <w:r>
              <w:rPr>
                <w:rFonts w:eastAsia="SimSun" w:cs="Cordia New" w:hint="cs"/>
                <w:sz w:val="26"/>
                <w:szCs w:val="26"/>
                <w:cs/>
                <w:lang w:val="en-AU" w:eastAsia="zh-CN"/>
              </w:rPr>
              <w:t>งบการเงินรวมและ</w:t>
            </w:r>
            <w:r>
              <w:rPr>
                <w:rFonts w:eastAsia="SimSun" w:cs="Cordia New"/>
                <w:sz w:val="26"/>
                <w:szCs w:val="26"/>
                <w:cs/>
                <w:lang w:val="en-AU" w:eastAsia="zh-CN"/>
              </w:rPr>
              <w:t>งบการเงินเฉพาะกิจการ</w:t>
            </w:r>
          </w:p>
        </w:tc>
      </w:tr>
      <w:tr w:rsidR="005E5193" w14:paraId="277AA0B6" w14:textId="77777777">
        <w:tc>
          <w:tcPr>
            <w:tcW w:w="1255" w:type="dxa"/>
          </w:tcPr>
          <w:p w14:paraId="051CD4F2" w14:textId="77777777" w:rsidR="005E5193" w:rsidRDefault="005E5193">
            <w:pPr>
              <w:pStyle w:val="BodyText2"/>
              <w:tabs>
                <w:tab w:val="left" w:pos="851"/>
              </w:tabs>
              <w:spacing w:before="40" w:after="20" w:line="216" w:lineRule="auto"/>
              <w:ind w:firstLine="0"/>
              <w:jc w:val="center"/>
              <w:rPr>
                <w:rFonts w:eastAsia="SimSun" w:cs="Cordia New"/>
                <w:sz w:val="26"/>
                <w:szCs w:val="26"/>
                <w:lang w:val="en-AU" w:eastAsia="zh-CN"/>
              </w:rPr>
            </w:pPr>
          </w:p>
        </w:tc>
        <w:tc>
          <w:tcPr>
            <w:tcW w:w="3701" w:type="dxa"/>
            <w:gridSpan w:val="3"/>
          </w:tcPr>
          <w:p w14:paraId="3E21E7FC" w14:textId="77777777" w:rsidR="005E5193" w:rsidRDefault="00F36FBE">
            <w:pPr>
              <w:pStyle w:val="BodyText2"/>
              <w:pBdr>
                <w:bottom w:val="single" w:sz="4" w:space="1" w:color="auto"/>
              </w:pBdr>
              <w:tabs>
                <w:tab w:val="left" w:pos="851"/>
              </w:tabs>
              <w:spacing w:before="40" w:after="20" w:line="216" w:lineRule="auto"/>
              <w:ind w:firstLine="0"/>
              <w:jc w:val="center"/>
              <w:rPr>
                <w:rFonts w:eastAsia="SimSun" w:cs="Cordia New"/>
                <w:sz w:val="26"/>
                <w:szCs w:val="26"/>
                <w:lang w:eastAsia="zh-CN"/>
              </w:rPr>
            </w:pPr>
            <w:r>
              <w:rPr>
                <w:rFonts w:eastAsia="SimSun" w:cs="Cordia New"/>
                <w:sz w:val="26"/>
                <w:szCs w:val="26"/>
                <w:lang w:val="en-AU" w:eastAsia="zh-CN"/>
              </w:rPr>
              <w:t>30</w:t>
            </w:r>
            <w:r>
              <w:rPr>
                <w:rFonts w:eastAsia="SimSun" w:cs="Cordia New"/>
                <w:sz w:val="26"/>
                <w:szCs w:val="26"/>
                <w:cs/>
                <w:lang w:val="en-AU" w:eastAsia="zh-CN"/>
              </w:rPr>
              <w:t xml:space="preserve"> </w:t>
            </w:r>
            <w:r>
              <w:rPr>
                <w:rFonts w:eastAsia="SimSun" w:cs="Cordia New"/>
                <w:sz w:val="26"/>
                <w:szCs w:val="26"/>
                <w:cs/>
                <w:lang w:eastAsia="zh-CN"/>
              </w:rPr>
              <w:t>ม</w:t>
            </w:r>
            <w:r>
              <w:rPr>
                <w:rFonts w:eastAsia="SimSun" w:cs="Cordia New" w:hint="cs"/>
                <w:sz w:val="26"/>
                <w:szCs w:val="26"/>
                <w:cs/>
                <w:lang w:eastAsia="zh-CN"/>
              </w:rPr>
              <w:t>ิถุนายน</w:t>
            </w:r>
            <w:r>
              <w:rPr>
                <w:rFonts w:eastAsia="SimSun" w:cs="Cordia New"/>
                <w:sz w:val="26"/>
                <w:szCs w:val="26"/>
                <w:cs/>
                <w:lang w:eastAsia="zh-CN"/>
              </w:rPr>
              <w:t xml:space="preserve"> </w:t>
            </w:r>
            <w:r>
              <w:rPr>
                <w:rFonts w:eastAsia="SimSun" w:cs="Cordia New"/>
                <w:sz w:val="26"/>
                <w:szCs w:val="26"/>
                <w:lang w:val="en-AU" w:eastAsia="zh-CN"/>
              </w:rPr>
              <w:t>2565</w:t>
            </w:r>
          </w:p>
        </w:tc>
        <w:tc>
          <w:tcPr>
            <w:tcW w:w="3721" w:type="dxa"/>
            <w:gridSpan w:val="3"/>
          </w:tcPr>
          <w:p w14:paraId="35CD7E7F" w14:textId="77777777" w:rsidR="005E5193" w:rsidRDefault="00F36FBE">
            <w:pPr>
              <w:pStyle w:val="BodyText2"/>
              <w:pBdr>
                <w:bottom w:val="single" w:sz="4" w:space="1" w:color="auto"/>
              </w:pBdr>
              <w:tabs>
                <w:tab w:val="left" w:pos="851"/>
              </w:tabs>
              <w:spacing w:before="40" w:after="20" w:line="216" w:lineRule="auto"/>
              <w:ind w:firstLine="0"/>
              <w:jc w:val="center"/>
              <w:rPr>
                <w:rFonts w:eastAsia="SimSun" w:cs="Cordia New"/>
                <w:sz w:val="26"/>
                <w:szCs w:val="26"/>
                <w:lang w:val="en-GB" w:eastAsia="zh-CN"/>
              </w:rPr>
            </w:pPr>
            <w:r>
              <w:rPr>
                <w:rFonts w:eastAsia="SimSun" w:cs="Cordia New"/>
                <w:sz w:val="26"/>
                <w:szCs w:val="26"/>
                <w:lang w:val="en-AU" w:eastAsia="zh-CN"/>
              </w:rPr>
              <w:t xml:space="preserve">31 </w:t>
            </w:r>
            <w:r>
              <w:rPr>
                <w:rFonts w:eastAsia="SimSun" w:cs="Cordia New"/>
                <w:sz w:val="26"/>
                <w:szCs w:val="26"/>
                <w:cs/>
                <w:lang w:eastAsia="zh-CN"/>
              </w:rPr>
              <w:t xml:space="preserve">ธันวาคม </w:t>
            </w:r>
            <w:r>
              <w:rPr>
                <w:rFonts w:eastAsia="SimSun" w:cs="Cordia New"/>
                <w:sz w:val="26"/>
                <w:szCs w:val="26"/>
                <w:lang w:val="en-AU" w:eastAsia="zh-CN"/>
              </w:rPr>
              <w:t>2564</w:t>
            </w:r>
          </w:p>
        </w:tc>
      </w:tr>
      <w:tr w:rsidR="005E5193" w14:paraId="30A04643" w14:textId="77777777">
        <w:tc>
          <w:tcPr>
            <w:tcW w:w="1255" w:type="dxa"/>
            <w:vAlign w:val="bottom"/>
          </w:tcPr>
          <w:p w14:paraId="2674200A" w14:textId="77777777" w:rsidR="005E5193" w:rsidRDefault="00F36FBE">
            <w:pPr>
              <w:pStyle w:val="BodyText2"/>
              <w:pBdr>
                <w:bottom w:val="single" w:sz="4" w:space="1" w:color="auto"/>
              </w:pBdr>
              <w:tabs>
                <w:tab w:val="left" w:pos="851"/>
              </w:tabs>
              <w:spacing w:before="40" w:after="20" w:line="216" w:lineRule="auto"/>
              <w:ind w:left="33" w:firstLine="0"/>
              <w:jc w:val="center"/>
              <w:rPr>
                <w:rFonts w:eastAsia="SimSun" w:cs="Cordia New"/>
                <w:sz w:val="26"/>
                <w:szCs w:val="26"/>
                <w:lang w:val="en-AU" w:eastAsia="zh-CN"/>
              </w:rPr>
            </w:pPr>
            <w:r>
              <w:rPr>
                <w:rFonts w:eastAsia="SimSun" w:cs="Cordia New"/>
                <w:sz w:val="26"/>
                <w:szCs w:val="26"/>
                <w:cs/>
                <w:lang w:val="en-AU" w:eastAsia="zh-CN"/>
              </w:rPr>
              <w:t>รายการ</w:t>
            </w:r>
          </w:p>
        </w:tc>
        <w:tc>
          <w:tcPr>
            <w:tcW w:w="1161" w:type="dxa"/>
            <w:vAlign w:val="bottom"/>
          </w:tcPr>
          <w:p w14:paraId="4FFDE2C5" w14:textId="77777777" w:rsidR="005E5193" w:rsidRDefault="00F36FBE">
            <w:pPr>
              <w:pStyle w:val="BodyText2"/>
              <w:pBdr>
                <w:bottom w:val="single" w:sz="4" w:space="1" w:color="auto"/>
              </w:pBdr>
              <w:tabs>
                <w:tab w:val="clear" w:pos="6804"/>
                <w:tab w:val="clear" w:pos="8505"/>
              </w:tabs>
              <w:spacing w:before="40" w:after="20" w:line="216" w:lineRule="auto"/>
              <w:ind w:firstLine="0"/>
              <w:jc w:val="right"/>
              <w:rPr>
                <w:rFonts w:eastAsia="SimSun" w:cs="Cordia New"/>
                <w:sz w:val="26"/>
                <w:szCs w:val="26"/>
                <w:lang w:val="en-AU" w:eastAsia="zh-CN"/>
              </w:rPr>
            </w:pPr>
            <w:r>
              <w:rPr>
                <w:rFonts w:eastAsia="SimSun" w:cs="Cordia New"/>
                <w:sz w:val="26"/>
                <w:szCs w:val="26"/>
                <w:cs/>
                <w:lang w:val="en-AU" w:eastAsia="zh-CN"/>
              </w:rPr>
              <w:t>สกุลเงินตราต่างประเทศ</w:t>
            </w:r>
          </w:p>
        </w:tc>
        <w:tc>
          <w:tcPr>
            <w:tcW w:w="1126" w:type="dxa"/>
            <w:vAlign w:val="bottom"/>
          </w:tcPr>
          <w:p w14:paraId="59F16FD0" w14:textId="77777777" w:rsidR="005E5193" w:rsidRDefault="00F36FBE">
            <w:pPr>
              <w:pStyle w:val="BodyText2"/>
              <w:pBdr>
                <w:bottom w:val="single" w:sz="4" w:space="1" w:color="auto"/>
              </w:pBdr>
              <w:tabs>
                <w:tab w:val="clear" w:pos="6804"/>
                <w:tab w:val="clear" w:pos="8505"/>
              </w:tabs>
              <w:spacing w:before="40" w:after="20" w:line="216" w:lineRule="auto"/>
              <w:ind w:firstLine="0"/>
              <w:jc w:val="right"/>
              <w:rPr>
                <w:rFonts w:eastAsia="SimSun" w:cs="Cordia New"/>
                <w:sz w:val="26"/>
                <w:szCs w:val="26"/>
                <w:lang w:val="en-AU" w:eastAsia="zh-CN"/>
              </w:rPr>
            </w:pPr>
            <w:r>
              <w:rPr>
                <w:rFonts w:eastAsia="SimSun" w:cs="Cordia New"/>
                <w:sz w:val="26"/>
                <w:szCs w:val="26"/>
                <w:cs/>
                <w:lang w:val="en-AU" w:eastAsia="zh-CN"/>
              </w:rPr>
              <w:t>แปลงค่าเป็นเงินบาท</w:t>
            </w:r>
          </w:p>
        </w:tc>
        <w:tc>
          <w:tcPr>
            <w:tcW w:w="1414" w:type="dxa"/>
            <w:vAlign w:val="bottom"/>
          </w:tcPr>
          <w:p w14:paraId="1E5B6D02" w14:textId="77777777" w:rsidR="005E5193" w:rsidRDefault="00F36FBE">
            <w:pPr>
              <w:pStyle w:val="BodyText2"/>
              <w:pBdr>
                <w:bottom w:val="single" w:sz="4" w:space="1" w:color="auto"/>
              </w:pBdr>
              <w:tabs>
                <w:tab w:val="clear" w:pos="6804"/>
                <w:tab w:val="clear" w:pos="8505"/>
              </w:tabs>
              <w:spacing w:before="40" w:after="20" w:line="216" w:lineRule="auto"/>
              <w:ind w:firstLine="0"/>
              <w:jc w:val="right"/>
              <w:rPr>
                <w:rFonts w:eastAsia="SimSun" w:cs="Cordia New"/>
                <w:sz w:val="26"/>
                <w:szCs w:val="26"/>
                <w:lang w:val="en-AU" w:eastAsia="zh-CN"/>
              </w:rPr>
            </w:pPr>
            <w:r>
              <w:rPr>
                <w:rFonts w:eastAsia="SimSun" w:cs="Cordia New"/>
                <w:sz w:val="26"/>
                <w:szCs w:val="26"/>
                <w:cs/>
                <w:lang w:val="en-AU" w:eastAsia="zh-CN"/>
              </w:rPr>
              <w:t>อัตราแลกเปลี่ยนโดยประมาณ (บาท)</w:t>
            </w:r>
          </w:p>
        </w:tc>
        <w:tc>
          <w:tcPr>
            <w:tcW w:w="1164" w:type="dxa"/>
            <w:vAlign w:val="bottom"/>
          </w:tcPr>
          <w:p w14:paraId="3471B587" w14:textId="77777777" w:rsidR="005E5193" w:rsidRDefault="00F36FBE">
            <w:pPr>
              <w:pStyle w:val="BodyText2"/>
              <w:pBdr>
                <w:bottom w:val="single" w:sz="4" w:space="1" w:color="auto"/>
              </w:pBdr>
              <w:tabs>
                <w:tab w:val="clear" w:pos="6804"/>
                <w:tab w:val="clear" w:pos="8505"/>
              </w:tabs>
              <w:spacing w:before="40" w:after="20" w:line="216" w:lineRule="auto"/>
              <w:ind w:firstLine="0"/>
              <w:jc w:val="right"/>
              <w:rPr>
                <w:rFonts w:eastAsia="SimSun" w:cs="Cordia New"/>
                <w:sz w:val="26"/>
                <w:szCs w:val="26"/>
                <w:lang w:val="en-AU" w:eastAsia="zh-CN"/>
              </w:rPr>
            </w:pPr>
            <w:r>
              <w:rPr>
                <w:rFonts w:eastAsia="SimSun" w:cs="Cordia New"/>
                <w:sz w:val="26"/>
                <w:szCs w:val="26"/>
                <w:cs/>
                <w:lang w:val="en-AU" w:eastAsia="zh-CN"/>
              </w:rPr>
              <w:t>สกุลเงินตราต่างประเทศ</w:t>
            </w:r>
          </w:p>
        </w:tc>
        <w:tc>
          <w:tcPr>
            <w:tcW w:w="1128" w:type="dxa"/>
            <w:vAlign w:val="bottom"/>
          </w:tcPr>
          <w:p w14:paraId="094DC0AE" w14:textId="77777777" w:rsidR="005E5193" w:rsidRDefault="00F36FBE">
            <w:pPr>
              <w:pStyle w:val="BodyText2"/>
              <w:pBdr>
                <w:bottom w:val="single" w:sz="4" w:space="1" w:color="auto"/>
              </w:pBdr>
              <w:tabs>
                <w:tab w:val="clear" w:pos="6804"/>
                <w:tab w:val="clear" w:pos="8505"/>
              </w:tabs>
              <w:spacing w:before="40" w:after="20" w:line="216" w:lineRule="auto"/>
              <w:ind w:firstLine="0"/>
              <w:jc w:val="right"/>
              <w:rPr>
                <w:rFonts w:eastAsia="SimSun" w:cs="Cordia New"/>
                <w:sz w:val="26"/>
                <w:szCs w:val="26"/>
                <w:lang w:val="en-AU" w:eastAsia="zh-CN"/>
              </w:rPr>
            </w:pPr>
            <w:r>
              <w:rPr>
                <w:rFonts w:eastAsia="SimSun" w:cs="Cordia New"/>
                <w:sz w:val="26"/>
                <w:szCs w:val="26"/>
                <w:cs/>
                <w:lang w:val="en-AU" w:eastAsia="zh-CN"/>
              </w:rPr>
              <w:t>แปลงค่าเป็นเงินบาท</w:t>
            </w:r>
          </w:p>
        </w:tc>
        <w:tc>
          <w:tcPr>
            <w:tcW w:w="1429" w:type="dxa"/>
            <w:vAlign w:val="bottom"/>
          </w:tcPr>
          <w:p w14:paraId="06E59560" w14:textId="77777777" w:rsidR="005E5193" w:rsidRDefault="00F36FBE">
            <w:pPr>
              <w:pStyle w:val="BodyText2"/>
              <w:pBdr>
                <w:bottom w:val="single" w:sz="4" w:space="1" w:color="auto"/>
              </w:pBdr>
              <w:tabs>
                <w:tab w:val="clear" w:pos="6804"/>
                <w:tab w:val="clear" w:pos="8505"/>
              </w:tabs>
              <w:spacing w:before="40" w:after="20" w:line="216" w:lineRule="auto"/>
              <w:ind w:firstLine="0"/>
              <w:jc w:val="right"/>
              <w:rPr>
                <w:rFonts w:eastAsia="SimSun" w:cs="Cordia New"/>
                <w:sz w:val="26"/>
                <w:szCs w:val="26"/>
                <w:lang w:eastAsia="zh-CN"/>
              </w:rPr>
            </w:pPr>
            <w:r>
              <w:rPr>
                <w:rFonts w:eastAsia="SimSun" w:cs="Cordia New"/>
                <w:sz w:val="26"/>
                <w:szCs w:val="26"/>
                <w:cs/>
                <w:lang w:val="en-AU" w:eastAsia="zh-CN"/>
              </w:rPr>
              <w:t>อัตราแลกเปลี่ยนโดยประมาณ (บาท)</w:t>
            </w:r>
          </w:p>
        </w:tc>
      </w:tr>
      <w:tr w:rsidR="005E5193" w14:paraId="34488FAF" w14:textId="77777777">
        <w:tc>
          <w:tcPr>
            <w:tcW w:w="1255" w:type="dxa"/>
          </w:tcPr>
          <w:p w14:paraId="0FB44FA2" w14:textId="77777777" w:rsidR="005E5193" w:rsidRDefault="00F36FBE">
            <w:pPr>
              <w:pStyle w:val="BodyText2"/>
              <w:tabs>
                <w:tab w:val="left" w:pos="851"/>
              </w:tabs>
              <w:spacing w:before="40" w:after="20" w:line="216" w:lineRule="auto"/>
              <w:ind w:left="33" w:firstLine="0"/>
              <w:rPr>
                <w:rFonts w:eastAsia="SimSun" w:cs="Cordia New"/>
                <w:sz w:val="26"/>
                <w:szCs w:val="26"/>
                <w:cs/>
                <w:lang w:val="en-AU" w:eastAsia="zh-CN"/>
              </w:rPr>
            </w:pPr>
            <w:r>
              <w:rPr>
                <w:rFonts w:eastAsia="SimSun" w:cs="Cordia New"/>
                <w:sz w:val="26"/>
                <w:szCs w:val="26"/>
                <w:cs/>
                <w:lang w:val="en-AU" w:eastAsia="zh-CN"/>
              </w:rPr>
              <w:t>ดอลล่าร์สหรัฐ</w:t>
            </w:r>
          </w:p>
        </w:tc>
        <w:tc>
          <w:tcPr>
            <w:tcW w:w="1161" w:type="dxa"/>
          </w:tcPr>
          <w:p w14:paraId="135FC4C8" w14:textId="77777777" w:rsidR="005E5193" w:rsidRDefault="00F36FBE">
            <w:pPr>
              <w:pStyle w:val="BodyText2"/>
              <w:tabs>
                <w:tab w:val="left" w:pos="851"/>
              </w:tabs>
              <w:spacing w:before="40" w:after="20" w:line="216" w:lineRule="auto"/>
              <w:ind w:firstLine="0"/>
              <w:jc w:val="right"/>
              <w:rPr>
                <w:rFonts w:eastAsia="SimSun" w:cs="Cordia New"/>
                <w:sz w:val="26"/>
                <w:szCs w:val="26"/>
                <w:lang w:eastAsia="zh-CN"/>
              </w:rPr>
            </w:pPr>
            <w:r>
              <w:rPr>
                <w:rFonts w:eastAsia="SimSun" w:cs="Cordia New"/>
                <w:sz w:val="26"/>
                <w:szCs w:val="26"/>
                <w:lang w:eastAsia="zh-CN"/>
              </w:rPr>
              <w:t>389</w:t>
            </w:r>
            <w:r>
              <w:rPr>
                <w:rFonts w:eastAsia="SimSun" w:cs="Cordia New" w:hint="cs"/>
                <w:sz w:val="26"/>
                <w:szCs w:val="26"/>
                <w:cs/>
                <w:lang w:eastAsia="zh-CN"/>
              </w:rPr>
              <w:t>.5</w:t>
            </w:r>
            <w:r>
              <w:rPr>
                <w:rFonts w:eastAsia="SimSun" w:cs="Cordia New" w:hint="cs"/>
                <w:sz w:val="26"/>
                <w:szCs w:val="26"/>
                <w:lang w:eastAsia="zh-CN"/>
              </w:rPr>
              <w:t>0</w:t>
            </w:r>
          </w:p>
        </w:tc>
        <w:tc>
          <w:tcPr>
            <w:tcW w:w="1126" w:type="dxa"/>
          </w:tcPr>
          <w:p w14:paraId="5C0CF8B5" w14:textId="77777777" w:rsidR="005E5193" w:rsidRDefault="00F36FBE">
            <w:pPr>
              <w:pStyle w:val="BodyText2"/>
              <w:tabs>
                <w:tab w:val="left" w:pos="851"/>
              </w:tabs>
              <w:spacing w:before="40" w:after="20" w:line="216" w:lineRule="auto"/>
              <w:ind w:firstLine="0"/>
              <w:jc w:val="right"/>
              <w:rPr>
                <w:rFonts w:eastAsia="SimSun" w:cs="Cordia New"/>
                <w:sz w:val="26"/>
                <w:szCs w:val="26"/>
                <w:lang w:eastAsia="zh-CN"/>
              </w:rPr>
            </w:pPr>
            <w:r>
              <w:rPr>
                <w:rFonts w:eastAsia="SimSun" w:cs="Cordia New" w:hint="cs"/>
                <w:sz w:val="26"/>
                <w:szCs w:val="26"/>
                <w:lang w:eastAsia="zh-CN"/>
              </w:rPr>
              <w:t>1</w:t>
            </w:r>
            <w:r>
              <w:rPr>
                <w:rFonts w:eastAsia="SimSun" w:cs="Cordia New"/>
                <w:sz w:val="26"/>
                <w:szCs w:val="26"/>
                <w:lang w:eastAsia="zh-CN"/>
              </w:rPr>
              <w:t>3,720</w:t>
            </w:r>
            <w:r>
              <w:rPr>
                <w:rFonts w:eastAsia="SimSun" w:cs="Cordia New"/>
                <w:sz w:val="26"/>
                <w:szCs w:val="26"/>
                <w:cs/>
                <w:lang w:eastAsia="zh-CN"/>
              </w:rPr>
              <w:t>.</w:t>
            </w:r>
            <w:r>
              <w:rPr>
                <w:rFonts w:eastAsia="SimSun" w:cs="Cordia New" w:hint="cs"/>
                <w:sz w:val="26"/>
                <w:szCs w:val="26"/>
                <w:cs/>
                <w:lang w:eastAsia="zh-CN"/>
              </w:rPr>
              <w:t>75</w:t>
            </w:r>
          </w:p>
        </w:tc>
        <w:tc>
          <w:tcPr>
            <w:tcW w:w="1414" w:type="dxa"/>
          </w:tcPr>
          <w:p w14:paraId="78AE1F9A" w14:textId="77777777" w:rsidR="005E5193" w:rsidRDefault="00F36FBE">
            <w:pPr>
              <w:pStyle w:val="BodyText2"/>
              <w:tabs>
                <w:tab w:val="left" w:pos="851"/>
              </w:tabs>
              <w:spacing w:before="40" w:after="20" w:line="216" w:lineRule="auto"/>
              <w:ind w:firstLine="0"/>
              <w:jc w:val="right"/>
              <w:rPr>
                <w:rFonts w:eastAsia="SimSun" w:cs="Cordia New"/>
                <w:sz w:val="26"/>
                <w:szCs w:val="26"/>
                <w:lang w:val="en-AU" w:eastAsia="zh-CN"/>
              </w:rPr>
            </w:pPr>
            <w:r>
              <w:rPr>
                <w:rFonts w:eastAsia="SimSun" w:cs="Cordia New"/>
                <w:sz w:val="26"/>
                <w:szCs w:val="26"/>
                <w:lang w:val="en-AU" w:eastAsia="zh-CN"/>
              </w:rPr>
              <w:t>3</w:t>
            </w:r>
            <w:r>
              <w:rPr>
                <w:rFonts w:eastAsia="SimSun" w:cs="Cordia New" w:hint="cs"/>
                <w:sz w:val="26"/>
                <w:szCs w:val="26"/>
                <w:cs/>
                <w:lang w:val="en-AU" w:eastAsia="zh-CN"/>
              </w:rPr>
              <w:t>5</w:t>
            </w:r>
            <w:r>
              <w:rPr>
                <w:rFonts w:eastAsia="SimSun" w:cs="Cordia New"/>
                <w:sz w:val="26"/>
                <w:szCs w:val="26"/>
                <w:cs/>
                <w:lang w:val="en-AU" w:eastAsia="zh-CN"/>
              </w:rPr>
              <w:t>.</w:t>
            </w:r>
            <w:r>
              <w:rPr>
                <w:rFonts w:eastAsia="SimSun" w:cs="Cordia New" w:hint="cs"/>
                <w:sz w:val="26"/>
                <w:szCs w:val="26"/>
                <w:cs/>
                <w:lang w:val="en-AU" w:eastAsia="zh-CN"/>
              </w:rPr>
              <w:t xml:space="preserve">10 </w:t>
            </w:r>
            <w:r>
              <w:rPr>
                <w:rFonts w:eastAsia="SimSun" w:cs="Cordia New"/>
                <w:sz w:val="26"/>
                <w:szCs w:val="26"/>
                <w:cs/>
                <w:lang w:val="en-AU" w:eastAsia="zh-CN"/>
              </w:rPr>
              <w:t>-</w:t>
            </w:r>
            <w:r>
              <w:rPr>
                <w:rFonts w:eastAsia="SimSun" w:cs="Cordia New" w:hint="cs"/>
                <w:sz w:val="26"/>
                <w:szCs w:val="26"/>
                <w:cs/>
                <w:lang w:val="en-AU" w:eastAsia="zh-CN"/>
              </w:rPr>
              <w:t xml:space="preserve"> </w:t>
            </w:r>
            <w:r>
              <w:rPr>
                <w:rFonts w:eastAsia="SimSun" w:cs="Cordia New"/>
                <w:sz w:val="26"/>
                <w:szCs w:val="26"/>
                <w:lang w:val="en-AU" w:eastAsia="zh-CN"/>
              </w:rPr>
              <w:t>3</w:t>
            </w:r>
            <w:r>
              <w:rPr>
                <w:rFonts w:eastAsia="SimSun" w:cs="Cordia New" w:hint="cs"/>
                <w:sz w:val="26"/>
                <w:szCs w:val="26"/>
                <w:cs/>
                <w:lang w:val="en-AU" w:eastAsia="zh-CN"/>
              </w:rPr>
              <w:t>5</w:t>
            </w:r>
            <w:r>
              <w:rPr>
                <w:rFonts w:eastAsia="SimSun" w:cs="Cordia New"/>
                <w:sz w:val="26"/>
                <w:szCs w:val="26"/>
                <w:cs/>
                <w:lang w:val="en-AU" w:eastAsia="zh-CN"/>
              </w:rPr>
              <w:t>.</w:t>
            </w:r>
            <w:r>
              <w:rPr>
                <w:rFonts w:eastAsia="SimSun" w:cs="Cordia New"/>
                <w:sz w:val="26"/>
                <w:szCs w:val="26"/>
                <w:lang w:eastAsia="zh-CN"/>
              </w:rPr>
              <w:t>33</w:t>
            </w:r>
          </w:p>
        </w:tc>
        <w:tc>
          <w:tcPr>
            <w:tcW w:w="1164" w:type="dxa"/>
          </w:tcPr>
          <w:p w14:paraId="4AFF4DB5" w14:textId="77777777" w:rsidR="005E5193" w:rsidRDefault="00F36FBE">
            <w:pPr>
              <w:tabs>
                <w:tab w:val="left" w:pos="851"/>
                <w:tab w:val="decimal" w:pos="6804"/>
                <w:tab w:val="decimal" w:pos="8505"/>
              </w:tabs>
              <w:spacing w:before="40" w:after="20" w:line="216" w:lineRule="auto"/>
              <w:jc w:val="right"/>
              <w:rPr>
                <w:sz w:val="26"/>
                <w:szCs w:val="26"/>
                <w:lang w:eastAsia="zh-CN"/>
              </w:rPr>
            </w:pPr>
            <w:r>
              <w:rPr>
                <w:sz w:val="26"/>
                <w:szCs w:val="26"/>
                <w:lang w:eastAsia="zh-CN"/>
              </w:rPr>
              <w:t>630</w:t>
            </w:r>
            <w:r>
              <w:rPr>
                <w:sz w:val="26"/>
                <w:szCs w:val="26"/>
                <w:cs/>
                <w:lang w:eastAsia="zh-CN"/>
              </w:rPr>
              <w:t>.</w:t>
            </w:r>
            <w:r>
              <w:rPr>
                <w:sz w:val="26"/>
                <w:szCs w:val="26"/>
                <w:lang w:eastAsia="zh-CN"/>
              </w:rPr>
              <w:t>13</w:t>
            </w:r>
          </w:p>
        </w:tc>
        <w:tc>
          <w:tcPr>
            <w:tcW w:w="1128" w:type="dxa"/>
          </w:tcPr>
          <w:p w14:paraId="3F54EED9" w14:textId="77777777" w:rsidR="005E5193" w:rsidRDefault="00F36FBE">
            <w:pPr>
              <w:tabs>
                <w:tab w:val="left" w:pos="851"/>
                <w:tab w:val="decimal" w:pos="6804"/>
                <w:tab w:val="decimal" w:pos="8505"/>
              </w:tabs>
              <w:spacing w:before="40" w:after="20" w:line="216" w:lineRule="auto"/>
              <w:jc w:val="right"/>
              <w:rPr>
                <w:sz w:val="26"/>
                <w:szCs w:val="26"/>
                <w:lang w:val="en-AU" w:eastAsia="zh-CN"/>
              </w:rPr>
            </w:pPr>
            <w:r>
              <w:rPr>
                <w:sz w:val="26"/>
                <w:szCs w:val="26"/>
                <w:lang w:val="en-AU" w:eastAsia="zh-CN"/>
              </w:rPr>
              <w:t>21,100</w:t>
            </w:r>
            <w:r>
              <w:rPr>
                <w:sz w:val="26"/>
                <w:szCs w:val="26"/>
                <w:cs/>
                <w:lang w:val="en-AU" w:eastAsia="zh-CN"/>
              </w:rPr>
              <w:t>.</w:t>
            </w:r>
            <w:r>
              <w:rPr>
                <w:sz w:val="26"/>
                <w:szCs w:val="26"/>
                <w:lang w:val="en-AU" w:eastAsia="zh-CN"/>
              </w:rPr>
              <w:t>17</w:t>
            </w:r>
          </w:p>
        </w:tc>
        <w:tc>
          <w:tcPr>
            <w:tcW w:w="1429" w:type="dxa"/>
          </w:tcPr>
          <w:p w14:paraId="385BC95C" w14:textId="77777777" w:rsidR="005E5193" w:rsidRDefault="00F36FBE">
            <w:pPr>
              <w:tabs>
                <w:tab w:val="left" w:pos="851"/>
                <w:tab w:val="decimal" w:pos="6804"/>
                <w:tab w:val="decimal" w:pos="8505"/>
              </w:tabs>
              <w:spacing w:before="40" w:after="20" w:line="216" w:lineRule="auto"/>
              <w:jc w:val="right"/>
              <w:rPr>
                <w:sz w:val="26"/>
                <w:szCs w:val="26"/>
                <w:lang w:val="en-AU" w:eastAsia="zh-CN"/>
              </w:rPr>
            </w:pPr>
            <w:r>
              <w:rPr>
                <w:sz w:val="26"/>
                <w:szCs w:val="26"/>
                <w:lang w:val="en-AU" w:eastAsia="zh-CN"/>
              </w:rPr>
              <w:t>32</w:t>
            </w:r>
            <w:r>
              <w:rPr>
                <w:sz w:val="26"/>
                <w:szCs w:val="26"/>
                <w:cs/>
                <w:lang w:val="en-AU" w:eastAsia="zh-CN"/>
              </w:rPr>
              <w:t>.</w:t>
            </w:r>
            <w:r>
              <w:rPr>
                <w:sz w:val="26"/>
                <w:szCs w:val="26"/>
                <w:lang w:val="en-AU" w:eastAsia="zh-CN"/>
              </w:rPr>
              <w:t>80</w:t>
            </w:r>
            <w:r>
              <w:rPr>
                <w:rFonts w:hint="cs"/>
                <w:sz w:val="26"/>
                <w:szCs w:val="26"/>
                <w:cs/>
                <w:lang w:val="en-AU" w:eastAsia="zh-CN"/>
              </w:rPr>
              <w:t xml:space="preserve"> </w:t>
            </w:r>
            <w:r>
              <w:rPr>
                <w:sz w:val="26"/>
                <w:szCs w:val="26"/>
                <w:cs/>
                <w:lang w:val="en-AU" w:eastAsia="zh-CN"/>
              </w:rPr>
              <w:t>-</w:t>
            </w:r>
            <w:r>
              <w:rPr>
                <w:rFonts w:hint="cs"/>
                <w:sz w:val="26"/>
                <w:szCs w:val="26"/>
                <w:cs/>
                <w:lang w:val="en-AU" w:eastAsia="zh-CN"/>
              </w:rPr>
              <w:t xml:space="preserve"> </w:t>
            </w:r>
            <w:r>
              <w:rPr>
                <w:sz w:val="26"/>
                <w:szCs w:val="26"/>
                <w:lang w:val="en-AU" w:eastAsia="zh-CN"/>
              </w:rPr>
              <w:t>33</w:t>
            </w:r>
            <w:r>
              <w:rPr>
                <w:sz w:val="26"/>
                <w:szCs w:val="26"/>
                <w:cs/>
                <w:lang w:val="en-AU" w:eastAsia="zh-CN"/>
              </w:rPr>
              <w:t>.</w:t>
            </w:r>
            <w:r>
              <w:rPr>
                <w:sz w:val="26"/>
                <w:szCs w:val="26"/>
                <w:lang w:val="en-AU" w:eastAsia="zh-CN"/>
              </w:rPr>
              <w:t>78</w:t>
            </w:r>
          </w:p>
        </w:tc>
      </w:tr>
      <w:tr w:rsidR="005E5193" w14:paraId="5F8684CE" w14:textId="77777777">
        <w:tc>
          <w:tcPr>
            <w:tcW w:w="1255" w:type="dxa"/>
          </w:tcPr>
          <w:p w14:paraId="5EBD0E6E" w14:textId="77777777" w:rsidR="005E5193" w:rsidRDefault="00F36FBE">
            <w:pPr>
              <w:pStyle w:val="BodyText2"/>
              <w:tabs>
                <w:tab w:val="left" w:pos="851"/>
              </w:tabs>
              <w:spacing w:before="40" w:after="20" w:line="216" w:lineRule="auto"/>
              <w:ind w:left="33" w:firstLine="0"/>
              <w:rPr>
                <w:rFonts w:eastAsia="SimSun" w:cs="Cordia New"/>
                <w:sz w:val="26"/>
                <w:szCs w:val="26"/>
                <w:cs/>
                <w:lang w:val="en-AU" w:eastAsia="zh-CN"/>
              </w:rPr>
            </w:pPr>
            <w:r>
              <w:rPr>
                <w:rFonts w:eastAsia="SimSun" w:cs="Cordia New" w:hint="cs"/>
                <w:sz w:val="26"/>
                <w:szCs w:val="26"/>
                <w:cs/>
                <w:lang w:val="en-AU" w:eastAsia="zh-CN"/>
              </w:rPr>
              <w:t>เยน</w:t>
            </w:r>
          </w:p>
        </w:tc>
        <w:tc>
          <w:tcPr>
            <w:tcW w:w="1161" w:type="dxa"/>
          </w:tcPr>
          <w:p w14:paraId="15DF7458" w14:textId="77777777" w:rsidR="005E5193" w:rsidRDefault="00F36FBE">
            <w:pPr>
              <w:pStyle w:val="BodyText2"/>
              <w:tabs>
                <w:tab w:val="left" w:pos="709"/>
              </w:tabs>
              <w:spacing w:before="40" w:after="20" w:line="216" w:lineRule="auto"/>
              <w:ind w:firstLine="0"/>
              <w:rPr>
                <w:rFonts w:eastAsia="SimSun" w:cs="Cordia New"/>
                <w:sz w:val="26"/>
                <w:szCs w:val="26"/>
                <w:cs/>
                <w:lang w:eastAsia="zh-CN"/>
              </w:rPr>
            </w:pPr>
            <w:r>
              <w:rPr>
                <w:rFonts w:eastAsia="SimSun" w:cs="Cordia New"/>
                <w:sz w:val="26"/>
                <w:szCs w:val="26"/>
                <w:cs/>
                <w:lang w:val="en-AU" w:eastAsia="zh-CN"/>
              </w:rPr>
              <w:tab/>
              <w:t>-</w:t>
            </w:r>
          </w:p>
        </w:tc>
        <w:tc>
          <w:tcPr>
            <w:tcW w:w="1126" w:type="dxa"/>
          </w:tcPr>
          <w:p w14:paraId="387F1A67" w14:textId="77777777" w:rsidR="005E5193" w:rsidRDefault="00F36FBE">
            <w:pPr>
              <w:pStyle w:val="BodyText2"/>
              <w:tabs>
                <w:tab w:val="left" w:pos="708"/>
              </w:tabs>
              <w:spacing w:before="40" w:after="20" w:line="216" w:lineRule="auto"/>
              <w:ind w:firstLine="0"/>
              <w:rPr>
                <w:rFonts w:eastAsia="SimSun" w:cs="Cordia New"/>
                <w:sz w:val="26"/>
                <w:szCs w:val="26"/>
                <w:cs/>
                <w:lang w:val="en-AU" w:eastAsia="zh-CN"/>
              </w:rPr>
            </w:pPr>
            <w:r>
              <w:rPr>
                <w:rFonts w:eastAsia="SimSun" w:cs="Cordia New"/>
                <w:sz w:val="26"/>
                <w:szCs w:val="26"/>
                <w:cs/>
                <w:lang w:val="en-AU" w:eastAsia="zh-CN"/>
              </w:rPr>
              <w:tab/>
              <w:t>-</w:t>
            </w:r>
          </w:p>
        </w:tc>
        <w:tc>
          <w:tcPr>
            <w:tcW w:w="1414" w:type="dxa"/>
          </w:tcPr>
          <w:p w14:paraId="7F24B15D" w14:textId="77777777" w:rsidR="005E5193" w:rsidRDefault="00F36FBE">
            <w:pPr>
              <w:pStyle w:val="BodyText2"/>
              <w:tabs>
                <w:tab w:val="left" w:pos="851"/>
              </w:tabs>
              <w:spacing w:before="40" w:after="20" w:line="216" w:lineRule="auto"/>
              <w:ind w:firstLine="0"/>
              <w:rPr>
                <w:rFonts w:eastAsia="SimSun" w:cs="Cordia New"/>
                <w:sz w:val="26"/>
                <w:szCs w:val="26"/>
                <w:lang w:val="en-AU" w:eastAsia="zh-CN"/>
              </w:rPr>
            </w:pPr>
            <w:r>
              <w:rPr>
                <w:rFonts w:eastAsia="SimSun" w:cs="Cordia New"/>
                <w:sz w:val="26"/>
                <w:szCs w:val="26"/>
                <w:cs/>
                <w:lang w:val="en-AU" w:eastAsia="zh-CN"/>
              </w:rPr>
              <w:tab/>
              <w:t>-</w:t>
            </w:r>
          </w:p>
        </w:tc>
        <w:tc>
          <w:tcPr>
            <w:tcW w:w="1164" w:type="dxa"/>
          </w:tcPr>
          <w:p w14:paraId="3DB535B8" w14:textId="77777777" w:rsidR="005E5193" w:rsidRDefault="00F36FBE">
            <w:pPr>
              <w:tabs>
                <w:tab w:val="left" w:pos="851"/>
                <w:tab w:val="decimal" w:pos="6804"/>
                <w:tab w:val="decimal" w:pos="8505"/>
              </w:tabs>
              <w:spacing w:before="40" w:after="20" w:line="216" w:lineRule="auto"/>
              <w:jc w:val="right"/>
              <w:rPr>
                <w:sz w:val="26"/>
                <w:szCs w:val="26"/>
                <w:lang w:eastAsia="zh-CN"/>
              </w:rPr>
            </w:pPr>
            <w:r>
              <w:rPr>
                <w:sz w:val="26"/>
                <w:szCs w:val="26"/>
                <w:lang w:eastAsia="zh-CN"/>
              </w:rPr>
              <w:t>5,549</w:t>
            </w:r>
            <w:r>
              <w:rPr>
                <w:sz w:val="26"/>
                <w:szCs w:val="26"/>
                <w:cs/>
                <w:lang w:eastAsia="zh-CN"/>
              </w:rPr>
              <w:t>.</w:t>
            </w:r>
            <w:r>
              <w:rPr>
                <w:sz w:val="26"/>
                <w:szCs w:val="26"/>
                <w:lang w:eastAsia="zh-CN"/>
              </w:rPr>
              <w:t>60</w:t>
            </w:r>
          </w:p>
        </w:tc>
        <w:tc>
          <w:tcPr>
            <w:tcW w:w="1128" w:type="dxa"/>
          </w:tcPr>
          <w:p w14:paraId="6BDAB446" w14:textId="77777777" w:rsidR="005E5193" w:rsidRDefault="00F36FBE">
            <w:pPr>
              <w:tabs>
                <w:tab w:val="left" w:pos="851"/>
                <w:tab w:val="decimal" w:pos="6804"/>
                <w:tab w:val="decimal" w:pos="8505"/>
              </w:tabs>
              <w:spacing w:before="40" w:after="20" w:line="216" w:lineRule="auto"/>
              <w:jc w:val="right"/>
              <w:rPr>
                <w:sz w:val="26"/>
                <w:szCs w:val="26"/>
                <w:lang w:val="en-AU" w:eastAsia="zh-CN"/>
              </w:rPr>
            </w:pPr>
            <w:r>
              <w:rPr>
                <w:sz w:val="26"/>
                <w:szCs w:val="26"/>
                <w:lang w:eastAsia="zh-CN"/>
              </w:rPr>
              <w:t>1,606</w:t>
            </w:r>
            <w:r>
              <w:rPr>
                <w:sz w:val="26"/>
                <w:szCs w:val="26"/>
                <w:cs/>
                <w:lang w:eastAsia="zh-CN"/>
              </w:rPr>
              <w:t>.</w:t>
            </w:r>
            <w:r>
              <w:rPr>
                <w:sz w:val="26"/>
                <w:szCs w:val="26"/>
                <w:lang w:eastAsia="zh-CN"/>
              </w:rPr>
              <w:t>61</w:t>
            </w:r>
          </w:p>
        </w:tc>
        <w:tc>
          <w:tcPr>
            <w:tcW w:w="1429" w:type="dxa"/>
          </w:tcPr>
          <w:p w14:paraId="4042D8DE" w14:textId="77777777" w:rsidR="005E5193" w:rsidRDefault="00F36FBE">
            <w:pPr>
              <w:tabs>
                <w:tab w:val="left" w:pos="851"/>
                <w:tab w:val="decimal" w:pos="6804"/>
                <w:tab w:val="decimal" w:pos="8505"/>
              </w:tabs>
              <w:spacing w:before="40" w:after="20" w:line="216" w:lineRule="auto"/>
              <w:jc w:val="right"/>
              <w:rPr>
                <w:sz w:val="26"/>
                <w:szCs w:val="26"/>
                <w:lang w:val="en-AU" w:eastAsia="zh-CN"/>
              </w:rPr>
            </w:pPr>
            <w:r>
              <w:rPr>
                <w:rFonts w:hint="cs"/>
                <w:sz w:val="26"/>
                <w:szCs w:val="26"/>
                <w:lang w:eastAsia="zh-CN"/>
              </w:rPr>
              <w:t>0</w:t>
            </w:r>
            <w:r>
              <w:rPr>
                <w:rFonts w:hint="cs"/>
                <w:sz w:val="26"/>
                <w:szCs w:val="26"/>
                <w:cs/>
                <w:lang w:eastAsia="zh-CN"/>
              </w:rPr>
              <w:t>.</w:t>
            </w:r>
            <w:r>
              <w:rPr>
                <w:rFonts w:hint="cs"/>
                <w:sz w:val="26"/>
                <w:szCs w:val="26"/>
                <w:lang w:eastAsia="zh-CN"/>
              </w:rPr>
              <w:t>28</w:t>
            </w:r>
            <w:r>
              <w:rPr>
                <w:sz w:val="26"/>
                <w:szCs w:val="26"/>
                <w:lang w:eastAsia="zh-CN"/>
              </w:rPr>
              <w:t>95</w:t>
            </w:r>
          </w:p>
        </w:tc>
      </w:tr>
    </w:tbl>
    <w:p w14:paraId="46A1A99A" w14:textId="1AF7BB2B" w:rsidR="005E5193" w:rsidRDefault="00F36FBE">
      <w:pPr>
        <w:pStyle w:val="BodyText2"/>
        <w:tabs>
          <w:tab w:val="clear" w:pos="6804"/>
          <w:tab w:val="clear" w:pos="8505"/>
        </w:tabs>
        <w:spacing w:before="120" w:line="216" w:lineRule="auto"/>
        <w:ind w:left="562" w:firstLine="0"/>
        <w:jc w:val="thaiDistribute"/>
        <w:rPr>
          <w:rFonts w:eastAsia="SimSun" w:cs="Cordia New"/>
          <w:sz w:val="30"/>
          <w:szCs w:val="30"/>
          <w:lang w:eastAsia="zh-CN"/>
        </w:rPr>
      </w:pPr>
      <w:r>
        <w:rPr>
          <w:rFonts w:eastAsia="SimSun" w:cs="Cordia New"/>
          <w:sz w:val="30"/>
          <w:szCs w:val="30"/>
          <w:cs/>
          <w:lang w:eastAsia="zh-CN"/>
        </w:rPr>
        <w:t xml:space="preserve">ณ วันที่ </w:t>
      </w:r>
      <w:r>
        <w:rPr>
          <w:rFonts w:eastAsia="SimSun" w:cs="Cordia New"/>
          <w:sz w:val="30"/>
          <w:szCs w:val="30"/>
          <w:lang w:val="en-AU" w:eastAsia="zh-CN"/>
        </w:rPr>
        <w:t>3</w:t>
      </w:r>
      <w:r>
        <w:rPr>
          <w:rFonts w:eastAsia="SimSun" w:cs="Cordia New" w:hint="cs"/>
          <w:sz w:val="30"/>
          <w:szCs w:val="30"/>
          <w:cs/>
          <w:lang w:val="en-AU" w:eastAsia="zh-CN"/>
        </w:rPr>
        <w:t>0</w:t>
      </w:r>
      <w:r>
        <w:rPr>
          <w:rFonts w:eastAsia="SimSun" w:cs="Cordia New"/>
          <w:sz w:val="30"/>
          <w:szCs w:val="30"/>
          <w:cs/>
          <w:lang w:val="en-AU" w:eastAsia="zh-CN"/>
        </w:rPr>
        <w:t xml:space="preserve"> </w:t>
      </w:r>
      <w:r>
        <w:rPr>
          <w:rFonts w:eastAsia="SimSun" w:cs="Cordia New"/>
          <w:sz w:val="30"/>
          <w:szCs w:val="30"/>
          <w:cs/>
          <w:lang w:eastAsia="zh-CN"/>
        </w:rPr>
        <w:t>ม</w:t>
      </w:r>
      <w:r>
        <w:rPr>
          <w:rFonts w:eastAsia="SimSun" w:cs="Cordia New" w:hint="cs"/>
          <w:sz w:val="30"/>
          <w:szCs w:val="30"/>
          <w:cs/>
          <w:lang w:eastAsia="zh-CN"/>
        </w:rPr>
        <w:t>ิถุนายน</w:t>
      </w:r>
      <w:r>
        <w:rPr>
          <w:rFonts w:eastAsia="SimSun" w:cs="Cordia New"/>
          <w:sz w:val="30"/>
          <w:szCs w:val="30"/>
          <w:cs/>
          <w:lang w:eastAsia="zh-CN"/>
        </w:rPr>
        <w:t xml:space="preserve"> </w:t>
      </w:r>
      <w:r>
        <w:rPr>
          <w:rFonts w:eastAsia="SimSun" w:cs="Cordia New"/>
          <w:sz w:val="30"/>
          <w:szCs w:val="30"/>
          <w:lang w:val="en-AU" w:eastAsia="zh-CN"/>
        </w:rPr>
        <w:t>256</w:t>
      </w:r>
      <w:r>
        <w:rPr>
          <w:rFonts w:eastAsia="SimSun" w:cs="Cordia New"/>
          <w:sz w:val="30"/>
          <w:szCs w:val="30"/>
          <w:lang w:val="en-GB" w:eastAsia="zh-CN"/>
        </w:rPr>
        <w:t>5</w:t>
      </w:r>
      <w:r>
        <w:rPr>
          <w:rFonts w:eastAsia="SimSun" w:cs="Cordia New"/>
          <w:sz w:val="30"/>
          <w:szCs w:val="30"/>
          <w:cs/>
          <w:lang w:val="en-GB" w:eastAsia="zh-CN"/>
        </w:rPr>
        <w:t xml:space="preserve"> </w:t>
      </w:r>
      <w:r>
        <w:rPr>
          <w:rFonts w:eastAsia="SimSun" w:cs="Cordia New"/>
          <w:sz w:val="30"/>
          <w:szCs w:val="30"/>
          <w:cs/>
          <w:lang w:eastAsia="zh-CN"/>
        </w:rPr>
        <w:t>และ</w:t>
      </w:r>
      <w:r w:rsidR="003D575B">
        <w:rPr>
          <w:rFonts w:eastAsia="SimSun" w:cs="Cordia New"/>
          <w:sz w:val="30"/>
          <w:szCs w:val="30"/>
          <w:lang w:eastAsia="zh-CN"/>
        </w:rPr>
        <w:t xml:space="preserve"> </w:t>
      </w:r>
      <w:r>
        <w:rPr>
          <w:rFonts w:eastAsia="SimSun" w:cs="Cordia New"/>
          <w:sz w:val="30"/>
          <w:szCs w:val="30"/>
          <w:cs/>
          <w:lang w:eastAsia="zh-CN"/>
        </w:rPr>
        <w:t xml:space="preserve">วันที่ </w:t>
      </w:r>
      <w:r>
        <w:rPr>
          <w:rFonts w:eastAsia="SimSun" w:cs="Cordia New"/>
          <w:sz w:val="30"/>
          <w:szCs w:val="30"/>
          <w:lang w:val="en-GB" w:eastAsia="zh-CN"/>
        </w:rPr>
        <w:t xml:space="preserve">31 </w:t>
      </w:r>
      <w:r>
        <w:rPr>
          <w:rFonts w:eastAsia="SimSun" w:cs="Cordia New"/>
          <w:sz w:val="30"/>
          <w:szCs w:val="30"/>
          <w:cs/>
          <w:lang w:eastAsia="zh-CN"/>
        </w:rPr>
        <w:t xml:space="preserve">ธันวาคม </w:t>
      </w:r>
      <w:r>
        <w:rPr>
          <w:rFonts w:eastAsia="SimSun" w:cs="Cordia New"/>
          <w:sz w:val="30"/>
          <w:szCs w:val="30"/>
          <w:lang w:val="en-GB" w:eastAsia="zh-CN"/>
        </w:rPr>
        <w:t>2564</w:t>
      </w:r>
      <w:r>
        <w:rPr>
          <w:rFonts w:eastAsia="SimSun" w:cs="Cordia New"/>
          <w:sz w:val="30"/>
          <w:szCs w:val="30"/>
          <w:cs/>
          <w:lang w:val="en-AU" w:eastAsia="zh-CN"/>
        </w:rPr>
        <w:t xml:space="preserve"> บริษัทฯ มีสัญญาขายเงินตราต่างประเทศล่วงหน้าดังกล่าวข้างต้น โดยมีกำหนดส่งมอบภายในเดือน</w:t>
      </w:r>
      <w:r>
        <w:rPr>
          <w:rFonts w:eastAsia="SimSun" w:cs="Cordia New" w:hint="cs"/>
          <w:sz w:val="30"/>
          <w:szCs w:val="30"/>
          <w:cs/>
          <w:lang w:val="en-AU" w:eastAsia="zh-CN"/>
        </w:rPr>
        <w:t>กรกฎาคม</w:t>
      </w:r>
      <w:r>
        <w:rPr>
          <w:rFonts w:eastAsia="SimSun" w:cs="Cordia New"/>
          <w:sz w:val="30"/>
          <w:szCs w:val="30"/>
          <w:cs/>
          <w:lang w:eastAsia="zh-CN"/>
        </w:rPr>
        <w:t xml:space="preserve"> </w:t>
      </w:r>
      <w:r>
        <w:rPr>
          <w:rFonts w:eastAsia="SimSun" w:cs="Cordia New"/>
          <w:sz w:val="30"/>
          <w:szCs w:val="30"/>
          <w:cs/>
          <w:lang w:val="en-GB" w:eastAsia="zh-CN"/>
        </w:rPr>
        <w:t>-</w:t>
      </w:r>
      <w:r>
        <w:rPr>
          <w:rFonts w:eastAsia="SimSun" w:cs="Cordia New" w:hint="cs"/>
          <w:sz w:val="30"/>
          <w:szCs w:val="30"/>
          <w:cs/>
          <w:lang w:val="en-GB" w:eastAsia="zh-CN"/>
        </w:rPr>
        <w:t xml:space="preserve"> สิงหาคม</w:t>
      </w:r>
      <w:r>
        <w:rPr>
          <w:rFonts w:eastAsia="SimSun" w:cs="Cordia New"/>
          <w:sz w:val="30"/>
          <w:szCs w:val="30"/>
          <w:cs/>
          <w:lang w:eastAsia="zh-CN"/>
        </w:rPr>
        <w:t xml:space="preserve"> </w:t>
      </w:r>
      <w:r>
        <w:rPr>
          <w:rFonts w:eastAsia="SimSun" w:cs="Cordia New"/>
          <w:sz w:val="30"/>
          <w:szCs w:val="30"/>
          <w:lang w:val="en-GB" w:eastAsia="zh-CN"/>
        </w:rPr>
        <w:t>25</w:t>
      </w:r>
      <w:r>
        <w:rPr>
          <w:rFonts w:eastAsia="SimSun" w:cs="Cordia New"/>
          <w:sz w:val="30"/>
          <w:szCs w:val="30"/>
          <w:lang w:eastAsia="zh-CN"/>
        </w:rPr>
        <w:t>65</w:t>
      </w:r>
      <w:r>
        <w:rPr>
          <w:rFonts w:eastAsia="SimSun" w:cs="Cordia New"/>
          <w:sz w:val="30"/>
          <w:szCs w:val="30"/>
          <w:cs/>
          <w:lang w:eastAsia="zh-CN"/>
        </w:rPr>
        <w:t xml:space="preserve"> และ</w:t>
      </w:r>
      <w:r>
        <w:rPr>
          <w:rFonts w:eastAsia="SimSun" w:cs="Cordia New"/>
          <w:sz w:val="30"/>
          <w:szCs w:val="30"/>
          <w:cs/>
          <w:lang w:val="en-AU" w:eastAsia="zh-CN"/>
        </w:rPr>
        <w:t xml:space="preserve">เดือนมกราคม - </w:t>
      </w:r>
      <w:r>
        <w:rPr>
          <w:rFonts w:eastAsia="SimSun" w:cs="Cordia New" w:hint="cs"/>
          <w:sz w:val="30"/>
          <w:szCs w:val="30"/>
          <w:cs/>
          <w:lang w:val="en-AU" w:eastAsia="zh-CN"/>
        </w:rPr>
        <w:t>มิถุนายน</w:t>
      </w:r>
      <w:r>
        <w:rPr>
          <w:rFonts w:eastAsia="SimSun" w:cs="Cordia New"/>
          <w:sz w:val="30"/>
          <w:szCs w:val="30"/>
          <w:cs/>
          <w:lang w:val="en-AU" w:eastAsia="zh-CN"/>
        </w:rPr>
        <w:t xml:space="preserve"> </w:t>
      </w:r>
      <w:r>
        <w:rPr>
          <w:rFonts w:eastAsia="SimSun" w:cs="Cordia New"/>
          <w:sz w:val="30"/>
          <w:szCs w:val="30"/>
          <w:lang w:val="en-AU" w:eastAsia="zh-CN"/>
        </w:rPr>
        <w:t>2565</w:t>
      </w:r>
      <w:r>
        <w:rPr>
          <w:rFonts w:eastAsia="SimSun" w:cs="Cordia New"/>
          <w:sz w:val="30"/>
          <w:szCs w:val="30"/>
          <w:cs/>
          <w:lang w:eastAsia="zh-CN"/>
        </w:rPr>
        <w:t xml:space="preserve"> ตามลำดับ</w:t>
      </w:r>
    </w:p>
    <w:p w14:paraId="42F45FD2" w14:textId="77777777" w:rsidR="005E5193" w:rsidRDefault="00F36FBE">
      <w:pPr>
        <w:pStyle w:val="ListParagraph"/>
        <w:numPr>
          <w:ilvl w:val="1"/>
          <w:numId w:val="29"/>
        </w:numPr>
        <w:spacing w:before="120" w:line="216" w:lineRule="auto"/>
        <w:ind w:left="567" w:hanging="567"/>
        <w:contextualSpacing w:val="0"/>
        <w:jc w:val="thaiDistribute"/>
        <w:rPr>
          <w:b/>
          <w:bCs/>
          <w:sz w:val="30"/>
          <w:szCs w:val="30"/>
          <w:lang w:val="en-AU" w:eastAsia="zh-CN"/>
        </w:rPr>
      </w:pPr>
      <w:r>
        <w:rPr>
          <w:b/>
          <w:bCs/>
          <w:sz w:val="30"/>
          <w:szCs w:val="30"/>
          <w:cs/>
          <w:lang w:eastAsia="zh-CN"/>
        </w:rPr>
        <w:t>สัญญาซื้อเงินตราต่างประเทศล่วงหน้า</w:t>
      </w:r>
    </w:p>
    <w:tbl>
      <w:tblPr>
        <w:tblW w:w="8787" w:type="dxa"/>
        <w:tblInd w:w="534" w:type="dxa"/>
        <w:tblLayout w:type="fixed"/>
        <w:tblLook w:val="04A0" w:firstRow="1" w:lastRow="0" w:firstColumn="1" w:lastColumn="0" w:noHBand="0" w:noVBand="1"/>
      </w:tblPr>
      <w:tblGrid>
        <w:gridCol w:w="1275"/>
        <w:gridCol w:w="1134"/>
        <w:gridCol w:w="1134"/>
        <w:gridCol w:w="1418"/>
        <w:gridCol w:w="1275"/>
        <w:gridCol w:w="1133"/>
        <w:gridCol w:w="1418"/>
      </w:tblGrid>
      <w:tr w:rsidR="005E5193" w14:paraId="6B2964CE" w14:textId="77777777">
        <w:tc>
          <w:tcPr>
            <w:tcW w:w="1275" w:type="dxa"/>
          </w:tcPr>
          <w:p w14:paraId="340CE431" w14:textId="77777777" w:rsidR="005E5193" w:rsidRDefault="005E5193">
            <w:pPr>
              <w:pStyle w:val="BodyText2"/>
              <w:tabs>
                <w:tab w:val="left" w:pos="851"/>
              </w:tabs>
              <w:spacing w:before="40" w:after="20" w:line="216" w:lineRule="auto"/>
              <w:ind w:firstLine="0"/>
              <w:rPr>
                <w:rFonts w:eastAsia="SimSun" w:cs="Cordia New"/>
                <w:sz w:val="26"/>
                <w:szCs w:val="26"/>
                <w:lang w:val="en-AU" w:eastAsia="zh-CN"/>
              </w:rPr>
            </w:pPr>
            <w:bookmarkStart w:id="0" w:name="_Hlk102129766"/>
          </w:p>
        </w:tc>
        <w:tc>
          <w:tcPr>
            <w:tcW w:w="7512" w:type="dxa"/>
            <w:gridSpan w:val="6"/>
          </w:tcPr>
          <w:p w14:paraId="6D9AEAAA" w14:textId="77777777" w:rsidR="005E5193" w:rsidRDefault="00F36FBE">
            <w:pPr>
              <w:pStyle w:val="BodyText2"/>
              <w:tabs>
                <w:tab w:val="left" w:pos="851"/>
              </w:tabs>
              <w:spacing w:before="40" w:after="20" w:line="216" w:lineRule="auto"/>
              <w:ind w:firstLine="0"/>
              <w:jc w:val="right"/>
              <w:rPr>
                <w:rFonts w:eastAsia="SimSun" w:cs="Cordia New"/>
                <w:b/>
                <w:bCs/>
                <w:sz w:val="26"/>
                <w:szCs w:val="26"/>
                <w:cs/>
                <w:lang w:eastAsia="zh-CN"/>
              </w:rPr>
            </w:pPr>
            <w:r>
              <w:rPr>
                <w:rFonts w:eastAsia="SimSun" w:cs="Cordia New"/>
                <w:b/>
                <w:bCs/>
                <w:sz w:val="26"/>
                <w:szCs w:val="26"/>
                <w:cs/>
                <w:lang w:val="en-AU" w:eastAsia="zh-CN"/>
              </w:rPr>
              <w:t xml:space="preserve">หน่วย </w:t>
            </w:r>
            <w:r>
              <w:rPr>
                <w:rFonts w:eastAsia="SimSun" w:cs="Cordia New"/>
                <w:b/>
                <w:bCs/>
                <w:sz w:val="26"/>
                <w:szCs w:val="26"/>
                <w:cs/>
                <w:lang w:eastAsia="zh-CN"/>
              </w:rPr>
              <w:t>: พัน</w:t>
            </w:r>
          </w:p>
        </w:tc>
      </w:tr>
      <w:tr w:rsidR="005E5193" w14:paraId="6C09BC66" w14:textId="77777777">
        <w:tc>
          <w:tcPr>
            <w:tcW w:w="1275" w:type="dxa"/>
          </w:tcPr>
          <w:p w14:paraId="2E0D2627" w14:textId="77777777" w:rsidR="005E5193" w:rsidRDefault="005E5193">
            <w:pPr>
              <w:pStyle w:val="BodyText2"/>
              <w:tabs>
                <w:tab w:val="left" w:pos="851"/>
              </w:tabs>
              <w:spacing w:before="40" w:after="20" w:line="216" w:lineRule="auto"/>
              <w:ind w:firstLine="0"/>
              <w:rPr>
                <w:rFonts w:eastAsia="SimSun" w:cs="Cordia New"/>
                <w:sz w:val="26"/>
                <w:szCs w:val="26"/>
                <w:lang w:val="en-AU" w:eastAsia="zh-CN"/>
              </w:rPr>
            </w:pPr>
          </w:p>
        </w:tc>
        <w:tc>
          <w:tcPr>
            <w:tcW w:w="7512" w:type="dxa"/>
            <w:gridSpan w:val="6"/>
          </w:tcPr>
          <w:p w14:paraId="497D6EA0" w14:textId="77777777" w:rsidR="005E5193" w:rsidRDefault="00F36FBE">
            <w:pPr>
              <w:pStyle w:val="BodyText2"/>
              <w:pBdr>
                <w:bottom w:val="single" w:sz="4" w:space="1" w:color="auto"/>
              </w:pBdr>
              <w:tabs>
                <w:tab w:val="left" w:pos="851"/>
              </w:tabs>
              <w:spacing w:before="40" w:after="20" w:line="216" w:lineRule="auto"/>
              <w:ind w:firstLine="0"/>
              <w:jc w:val="center"/>
              <w:rPr>
                <w:rFonts w:eastAsia="SimSun" w:cs="Cordia New"/>
                <w:sz w:val="26"/>
                <w:szCs w:val="26"/>
                <w:cs/>
                <w:lang w:val="en-AU" w:eastAsia="zh-CN"/>
              </w:rPr>
            </w:pPr>
            <w:r>
              <w:rPr>
                <w:rFonts w:eastAsia="SimSun" w:cs="Cordia New"/>
                <w:sz w:val="26"/>
                <w:szCs w:val="26"/>
                <w:cs/>
                <w:lang w:val="en-AU" w:eastAsia="zh-CN"/>
              </w:rPr>
              <w:t>งบการเงินเฉพาะกิจการ</w:t>
            </w:r>
          </w:p>
        </w:tc>
      </w:tr>
      <w:tr w:rsidR="005E5193" w14:paraId="6582B673" w14:textId="77777777">
        <w:tc>
          <w:tcPr>
            <w:tcW w:w="1275" w:type="dxa"/>
          </w:tcPr>
          <w:p w14:paraId="4C8D91CF" w14:textId="77777777" w:rsidR="005E5193" w:rsidRDefault="005E5193">
            <w:pPr>
              <w:pStyle w:val="BodyText2"/>
              <w:tabs>
                <w:tab w:val="left" w:pos="851"/>
              </w:tabs>
              <w:spacing w:before="40" w:after="20" w:line="216" w:lineRule="auto"/>
              <w:ind w:firstLine="0"/>
              <w:jc w:val="center"/>
              <w:rPr>
                <w:rFonts w:eastAsia="SimSun" w:cs="Cordia New"/>
                <w:sz w:val="26"/>
                <w:szCs w:val="26"/>
                <w:lang w:val="en-AU" w:eastAsia="zh-CN"/>
              </w:rPr>
            </w:pPr>
          </w:p>
        </w:tc>
        <w:tc>
          <w:tcPr>
            <w:tcW w:w="3686" w:type="dxa"/>
            <w:gridSpan w:val="3"/>
          </w:tcPr>
          <w:p w14:paraId="6E1F9CAB" w14:textId="77777777" w:rsidR="005E5193" w:rsidRDefault="00F36FBE">
            <w:pPr>
              <w:pStyle w:val="BodyText2"/>
              <w:pBdr>
                <w:bottom w:val="single" w:sz="4" w:space="1" w:color="auto"/>
              </w:pBdr>
              <w:tabs>
                <w:tab w:val="left" w:pos="851"/>
              </w:tabs>
              <w:spacing w:before="40" w:after="20" w:line="216" w:lineRule="auto"/>
              <w:ind w:firstLine="0"/>
              <w:jc w:val="center"/>
              <w:rPr>
                <w:rFonts w:eastAsia="SimSun" w:cs="Cordia New"/>
                <w:sz w:val="26"/>
                <w:szCs w:val="26"/>
                <w:lang w:eastAsia="zh-CN"/>
              </w:rPr>
            </w:pPr>
            <w:r>
              <w:rPr>
                <w:rFonts w:eastAsia="SimSun" w:cs="Cordia New"/>
                <w:sz w:val="26"/>
                <w:szCs w:val="26"/>
                <w:lang w:val="en-AU" w:eastAsia="zh-CN"/>
              </w:rPr>
              <w:t xml:space="preserve">30 </w:t>
            </w:r>
            <w:r>
              <w:rPr>
                <w:rFonts w:eastAsia="SimSun" w:cs="Cordia New"/>
                <w:sz w:val="26"/>
                <w:szCs w:val="26"/>
                <w:cs/>
                <w:lang w:val="en-AU" w:eastAsia="zh-CN"/>
              </w:rPr>
              <w:t xml:space="preserve">มิถุนายน </w:t>
            </w:r>
            <w:r>
              <w:rPr>
                <w:rFonts w:eastAsia="SimSun" w:cs="Cordia New"/>
                <w:sz w:val="26"/>
                <w:szCs w:val="26"/>
                <w:lang w:val="en-AU" w:eastAsia="zh-CN"/>
              </w:rPr>
              <w:t>2565</w:t>
            </w:r>
          </w:p>
        </w:tc>
        <w:tc>
          <w:tcPr>
            <w:tcW w:w="3826" w:type="dxa"/>
            <w:gridSpan w:val="3"/>
          </w:tcPr>
          <w:p w14:paraId="4DCA5098" w14:textId="77777777" w:rsidR="005E5193" w:rsidRDefault="00F36FBE">
            <w:pPr>
              <w:pStyle w:val="BodyText2"/>
              <w:pBdr>
                <w:bottom w:val="single" w:sz="4" w:space="1" w:color="auto"/>
              </w:pBdr>
              <w:tabs>
                <w:tab w:val="left" w:pos="851"/>
              </w:tabs>
              <w:spacing w:before="40" w:after="20" w:line="216" w:lineRule="auto"/>
              <w:ind w:firstLine="0"/>
              <w:jc w:val="center"/>
              <w:rPr>
                <w:rFonts w:eastAsia="SimSun" w:cs="Cordia New"/>
                <w:sz w:val="26"/>
                <w:szCs w:val="26"/>
                <w:lang w:eastAsia="zh-CN"/>
              </w:rPr>
            </w:pPr>
            <w:r>
              <w:rPr>
                <w:rFonts w:eastAsia="SimSun" w:cs="Cordia New"/>
                <w:sz w:val="26"/>
                <w:szCs w:val="26"/>
                <w:lang w:val="en-AU" w:eastAsia="zh-CN"/>
              </w:rPr>
              <w:t xml:space="preserve">31 </w:t>
            </w:r>
            <w:r>
              <w:rPr>
                <w:rFonts w:eastAsia="SimSun" w:cs="Cordia New"/>
                <w:sz w:val="26"/>
                <w:szCs w:val="26"/>
                <w:cs/>
                <w:lang w:eastAsia="zh-CN"/>
              </w:rPr>
              <w:t xml:space="preserve">ธันวาคม </w:t>
            </w:r>
            <w:r>
              <w:rPr>
                <w:rFonts w:eastAsia="SimSun" w:cs="Cordia New"/>
                <w:sz w:val="26"/>
                <w:szCs w:val="26"/>
                <w:lang w:val="en-AU" w:eastAsia="zh-CN"/>
              </w:rPr>
              <w:t>2564</w:t>
            </w:r>
          </w:p>
        </w:tc>
      </w:tr>
      <w:tr w:rsidR="005E5193" w14:paraId="4744B881" w14:textId="77777777">
        <w:tc>
          <w:tcPr>
            <w:tcW w:w="1275" w:type="dxa"/>
            <w:vAlign w:val="bottom"/>
          </w:tcPr>
          <w:p w14:paraId="629E54CF" w14:textId="77777777" w:rsidR="005E5193" w:rsidRDefault="00F36FBE">
            <w:pPr>
              <w:pStyle w:val="BodyText2"/>
              <w:pBdr>
                <w:bottom w:val="single" w:sz="4" w:space="1" w:color="auto"/>
              </w:pBdr>
              <w:tabs>
                <w:tab w:val="left" w:pos="851"/>
              </w:tabs>
              <w:spacing w:before="40" w:after="20" w:line="216" w:lineRule="auto"/>
              <w:ind w:firstLine="0"/>
              <w:jc w:val="center"/>
              <w:rPr>
                <w:rFonts w:eastAsia="SimSun" w:cs="Cordia New"/>
                <w:sz w:val="26"/>
                <w:szCs w:val="26"/>
                <w:lang w:eastAsia="zh-CN"/>
              </w:rPr>
            </w:pPr>
            <w:r>
              <w:rPr>
                <w:rFonts w:eastAsia="SimSun" w:cs="Cordia New"/>
                <w:sz w:val="26"/>
                <w:szCs w:val="26"/>
                <w:cs/>
                <w:lang w:val="en-AU" w:eastAsia="zh-CN"/>
              </w:rPr>
              <w:t>รายการ</w:t>
            </w:r>
          </w:p>
        </w:tc>
        <w:tc>
          <w:tcPr>
            <w:tcW w:w="1134" w:type="dxa"/>
            <w:vAlign w:val="bottom"/>
          </w:tcPr>
          <w:p w14:paraId="6F286CC7" w14:textId="77777777" w:rsidR="005E5193" w:rsidRDefault="00F36FBE">
            <w:pPr>
              <w:pStyle w:val="BodyText2"/>
              <w:pBdr>
                <w:bottom w:val="single" w:sz="4" w:space="1" w:color="auto"/>
              </w:pBdr>
              <w:tabs>
                <w:tab w:val="left" w:pos="851"/>
              </w:tabs>
              <w:spacing w:before="40" w:after="20" w:line="216" w:lineRule="auto"/>
              <w:ind w:firstLine="0"/>
              <w:jc w:val="right"/>
              <w:rPr>
                <w:rFonts w:eastAsia="SimSun" w:cs="Cordia New"/>
                <w:sz w:val="26"/>
                <w:szCs w:val="26"/>
                <w:lang w:val="en-AU" w:eastAsia="zh-CN"/>
              </w:rPr>
            </w:pPr>
            <w:r>
              <w:rPr>
                <w:rFonts w:eastAsia="SimSun" w:cs="Cordia New"/>
                <w:sz w:val="26"/>
                <w:szCs w:val="26"/>
                <w:cs/>
                <w:lang w:val="en-AU" w:eastAsia="zh-CN"/>
              </w:rPr>
              <w:t>สกุลเงินตราต่างประเทศ</w:t>
            </w:r>
          </w:p>
        </w:tc>
        <w:tc>
          <w:tcPr>
            <w:tcW w:w="1134" w:type="dxa"/>
            <w:vAlign w:val="bottom"/>
          </w:tcPr>
          <w:p w14:paraId="7CE1F77D" w14:textId="77777777" w:rsidR="005E5193" w:rsidRDefault="00F36FBE">
            <w:pPr>
              <w:pStyle w:val="BodyText2"/>
              <w:pBdr>
                <w:bottom w:val="single" w:sz="4" w:space="1" w:color="auto"/>
              </w:pBdr>
              <w:tabs>
                <w:tab w:val="left" w:pos="851"/>
              </w:tabs>
              <w:spacing w:before="40" w:after="20" w:line="216" w:lineRule="auto"/>
              <w:ind w:firstLine="0"/>
              <w:jc w:val="right"/>
              <w:rPr>
                <w:rFonts w:eastAsia="SimSun" w:cs="Cordia New"/>
                <w:sz w:val="26"/>
                <w:szCs w:val="26"/>
                <w:lang w:val="en-AU" w:eastAsia="zh-CN"/>
              </w:rPr>
            </w:pPr>
            <w:r>
              <w:rPr>
                <w:rFonts w:eastAsia="SimSun" w:cs="Cordia New"/>
                <w:sz w:val="26"/>
                <w:szCs w:val="26"/>
                <w:cs/>
                <w:lang w:val="en-AU" w:eastAsia="zh-CN"/>
              </w:rPr>
              <w:t>แปลงค่าเป็นเงินบาท</w:t>
            </w:r>
          </w:p>
        </w:tc>
        <w:tc>
          <w:tcPr>
            <w:tcW w:w="1418" w:type="dxa"/>
            <w:vAlign w:val="bottom"/>
          </w:tcPr>
          <w:p w14:paraId="03E07784" w14:textId="77777777" w:rsidR="005E5193" w:rsidRDefault="00F36FBE">
            <w:pPr>
              <w:pStyle w:val="BodyText2"/>
              <w:pBdr>
                <w:bottom w:val="single" w:sz="4" w:space="1" w:color="auto"/>
              </w:pBdr>
              <w:tabs>
                <w:tab w:val="left" w:pos="851"/>
              </w:tabs>
              <w:spacing w:before="40" w:after="20" w:line="216" w:lineRule="auto"/>
              <w:ind w:firstLine="0"/>
              <w:jc w:val="right"/>
              <w:rPr>
                <w:rFonts w:eastAsia="SimSun" w:cs="Cordia New"/>
                <w:sz w:val="26"/>
                <w:szCs w:val="26"/>
                <w:lang w:val="en-AU" w:eastAsia="zh-CN"/>
              </w:rPr>
            </w:pPr>
            <w:r>
              <w:rPr>
                <w:rFonts w:eastAsia="SimSun" w:cs="Cordia New"/>
                <w:sz w:val="26"/>
                <w:szCs w:val="26"/>
                <w:cs/>
                <w:lang w:val="en-AU" w:eastAsia="zh-CN"/>
              </w:rPr>
              <w:t>อัตราแลกเปลี่ยนโดยประมาณ (บาท)</w:t>
            </w:r>
          </w:p>
        </w:tc>
        <w:tc>
          <w:tcPr>
            <w:tcW w:w="1275" w:type="dxa"/>
            <w:vAlign w:val="bottom"/>
          </w:tcPr>
          <w:p w14:paraId="5555B53B" w14:textId="77777777" w:rsidR="005E5193" w:rsidRDefault="00F36FBE">
            <w:pPr>
              <w:pStyle w:val="BodyText2"/>
              <w:pBdr>
                <w:bottom w:val="single" w:sz="4" w:space="1" w:color="auto"/>
              </w:pBdr>
              <w:tabs>
                <w:tab w:val="left" w:pos="851"/>
              </w:tabs>
              <w:spacing w:before="40" w:after="20" w:line="216" w:lineRule="auto"/>
              <w:ind w:firstLine="0"/>
              <w:jc w:val="right"/>
              <w:rPr>
                <w:rFonts w:eastAsia="SimSun" w:cs="Cordia New"/>
                <w:sz w:val="26"/>
                <w:szCs w:val="26"/>
                <w:lang w:val="en-AU" w:eastAsia="zh-CN"/>
              </w:rPr>
            </w:pPr>
            <w:r>
              <w:rPr>
                <w:rFonts w:eastAsia="SimSun" w:cs="Cordia New"/>
                <w:sz w:val="26"/>
                <w:szCs w:val="26"/>
                <w:cs/>
                <w:lang w:val="en-AU" w:eastAsia="zh-CN"/>
              </w:rPr>
              <w:t>สกุลเงินตราต่างประเทศ</w:t>
            </w:r>
          </w:p>
        </w:tc>
        <w:tc>
          <w:tcPr>
            <w:tcW w:w="1133" w:type="dxa"/>
            <w:vAlign w:val="bottom"/>
          </w:tcPr>
          <w:p w14:paraId="54166DB3" w14:textId="77777777" w:rsidR="005E5193" w:rsidRDefault="00F36FBE">
            <w:pPr>
              <w:pStyle w:val="BodyText2"/>
              <w:pBdr>
                <w:bottom w:val="single" w:sz="4" w:space="1" w:color="auto"/>
              </w:pBdr>
              <w:tabs>
                <w:tab w:val="left" w:pos="851"/>
              </w:tabs>
              <w:spacing w:before="40" w:after="20" w:line="216" w:lineRule="auto"/>
              <w:ind w:firstLine="0"/>
              <w:jc w:val="right"/>
              <w:rPr>
                <w:rFonts w:eastAsia="SimSun" w:cs="Cordia New"/>
                <w:sz w:val="26"/>
                <w:szCs w:val="26"/>
                <w:lang w:val="en-AU" w:eastAsia="zh-CN"/>
              </w:rPr>
            </w:pPr>
            <w:r>
              <w:rPr>
                <w:rFonts w:eastAsia="SimSun" w:cs="Cordia New"/>
                <w:sz w:val="26"/>
                <w:szCs w:val="26"/>
                <w:cs/>
                <w:lang w:val="en-AU" w:eastAsia="zh-CN"/>
              </w:rPr>
              <w:t>แปลงค่าเป็นเงินบาท</w:t>
            </w:r>
          </w:p>
        </w:tc>
        <w:tc>
          <w:tcPr>
            <w:tcW w:w="1418" w:type="dxa"/>
            <w:vAlign w:val="bottom"/>
          </w:tcPr>
          <w:p w14:paraId="7B7B60FD" w14:textId="77777777" w:rsidR="005E5193" w:rsidRDefault="00F36FBE">
            <w:pPr>
              <w:pStyle w:val="BodyText2"/>
              <w:pBdr>
                <w:bottom w:val="single" w:sz="4" w:space="1" w:color="auto"/>
              </w:pBdr>
              <w:tabs>
                <w:tab w:val="left" w:pos="851"/>
              </w:tabs>
              <w:spacing w:before="40" w:after="20" w:line="216" w:lineRule="auto"/>
              <w:ind w:firstLine="0"/>
              <w:jc w:val="right"/>
              <w:rPr>
                <w:rFonts w:eastAsia="SimSun" w:cs="Cordia New"/>
                <w:sz w:val="26"/>
                <w:szCs w:val="26"/>
                <w:lang w:val="en-AU" w:eastAsia="zh-CN"/>
              </w:rPr>
            </w:pPr>
            <w:r>
              <w:rPr>
                <w:rFonts w:eastAsia="SimSun" w:cs="Cordia New"/>
                <w:sz w:val="26"/>
                <w:szCs w:val="26"/>
                <w:cs/>
                <w:lang w:val="en-AU" w:eastAsia="zh-CN"/>
              </w:rPr>
              <w:t>อัตราแลกเปลี่ยนโดยประมาณ (บาท)</w:t>
            </w:r>
          </w:p>
        </w:tc>
      </w:tr>
      <w:tr w:rsidR="005E5193" w14:paraId="22EAD011" w14:textId="77777777">
        <w:tc>
          <w:tcPr>
            <w:tcW w:w="1275" w:type="dxa"/>
          </w:tcPr>
          <w:p w14:paraId="32670A9A" w14:textId="77777777" w:rsidR="005E5193" w:rsidRDefault="00F36FBE">
            <w:pPr>
              <w:pStyle w:val="BodyText2"/>
              <w:tabs>
                <w:tab w:val="left" w:pos="851"/>
              </w:tabs>
              <w:spacing w:before="40" w:after="20" w:line="216" w:lineRule="auto"/>
              <w:ind w:firstLine="0"/>
              <w:rPr>
                <w:rFonts w:eastAsia="SimSun" w:cs="Cordia New"/>
                <w:sz w:val="26"/>
                <w:szCs w:val="26"/>
                <w:cs/>
                <w:lang w:val="en-AU" w:eastAsia="zh-CN"/>
              </w:rPr>
            </w:pPr>
            <w:r>
              <w:rPr>
                <w:rFonts w:eastAsia="SimSun" w:cs="Cordia New"/>
                <w:sz w:val="26"/>
                <w:szCs w:val="26"/>
                <w:cs/>
                <w:lang w:val="en-AU" w:eastAsia="zh-CN"/>
              </w:rPr>
              <w:t>ดอลล่าร์สหรัฐ</w:t>
            </w:r>
          </w:p>
        </w:tc>
        <w:tc>
          <w:tcPr>
            <w:tcW w:w="1134" w:type="dxa"/>
          </w:tcPr>
          <w:p w14:paraId="360E7257" w14:textId="77777777" w:rsidR="005E5193" w:rsidRDefault="00F36FBE">
            <w:pPr>
              <w:pStyle w:val="BodyText2"/>
              <w:spacing w:before="40" w:after="20" w:line="216" w:lineRule="auto"/>
              <w:ind w:left="34" w:firstLine="0"/>
              <w:jc w:val="right"/>
              <w:rPr>
                <w:rFonts w:eastAsia="SimSun" w:cs="Cordia New"/>
                <w:sz w:val="26"/>
                <w:szCs w:val="26"/>
                <w:lang w:val="en-AU" w:eastAsia="zh-CN"/>
              </w:rPr>
            </w:pPr>
            <w:r>
              <w:rPr>
                <w:rFonts w:eastAsia="SimSun" w:cs="Cordia New"/>
                <w:sz w:val="26"/>
                <w:szCs w:val="26"/>
                <w:lang w:eastAsia="zh-CN"/>
              </w:rPr>
              <w:t>89</w:t>
            </w:r>
            <w:r>
              <w:rPr>
                <w:rFonts w:eastAsia="SimSun" w:cs="Cordia New" w:hint="cs"/>
                <w:sz w:val="26"/>
                <w:szCs w:val="26"/>
                <w:cs/>
                <w:lang w:val="en-AU" w:eastAsia="zh-CN"/>
              </w:rPr>
              <w:t>.70</w:t>
            </w:r>
          </w:p>
        </w:tc>
        <w:tc>
          <w:tcPr>
            <w:tcW w:w="1134" w:type="dxa"/>
          </w:tcPr>
          <w:p w14:paraId="63453684" w14:textId="77777777" w:rsidR="005E5193" w:rsidRDefault="00F36FBE">
            <w:pPr>
              <w:pStyle w:val="BodyText2"/>
              <w:tabs>
                <w:tab w:val="decimal" w:pos="743"/>
              </w:tabs>
              <w:spacing w:before="40" w:after="20" w:line="216" w:lineRule="auto"/>
              <w:ind w:left="34" w:firstLine="0"/>
              <w:jc w:val="right"/>
              <w:rPr>
                <w:rFonts w:eastAsia="SimSun" w:cs="Cordia New"/>
                <w:sz w:val="26"/>
                <w:szCs w:val="26"/>
                <w:lang w:eastAsia="zh-CN"/>
              </w:rPr>
            </w:pPr>
            <w:r>
              <w:rPr>
                <w:rFonts w:eastAsia="SimSun" w:cs="Cordia New"/>
                <w:sz w:val="26"/>
                <w:szCs w:val="26"/>
                <w:lang w:eastAsia="zh-CN"/>
              </w:rPr>
              <w:t>3,156</w:t>
            </w:r>
            <w:r>
              <w:rPr>
                <w:rFonts w:eastAsia="SimSun" w:cs="Cordia New"/>
                <w:sz w:val="26"/>
                <w:szCs w:val="26"/>
                <w:cs/>
                <w:lang w:eastAsia="zh-CN"/>
              </w:rPr>
              <w:t>.</w:t>
            </w:r>
            <w:r>
              <w:rPr>
                <w:rFonts w:eastAsia="SimSun" w:cs="Cordia New"/>
                <w:sz w:val="26"/>
                <w:szCs w:val="26"/>
                <w:lang w:eastAsia="zh-CN"/>
              </w:rPr>
              <w:t>56</w:t>
            </w:r>
          </w:p>
        </w:tc>
        <w:tc>
          <w:tcPr>
            <w:tcW w:w="1418" w:type="dxa"/>
          </w:tcPr>
          <w:p w14:paraId="714947A8" w14:textId="77777777" w:rsidR="005E5193" w:rsidRDefault="00F36FBE">
            <w:pPr>
              <w:pStyle w:val="BodyText2"/>
              <w:tabs>
                <w:tab w:val="decimal" w:pos="743"/>
              </w:tabs>
              <w:spacing w:before="40" w:after="20" w:line="216" w:lineRule="auto"/>
              <w:ind w:left="34" w:firstLine="0"/>
              <w:jc w:val="right"/>
              <w:rPr>
                <w:rFonts w:eastAsia="SimSun" w:cs="Cordia New"/>
                <w:sz w:val="26"/>
                <w:szCs w:val="26"/>
                <w:lang w:val="en-AU" w:eastAsia="zh-CN"/>
              </w:rPr>
            </w:pPr>
            <w:r>
              <w:rPr>
                <w:rFonts w:eastAsia="SimSun" w:cs="Cordia New"/>
                <w:sz w:val="26"/>
                <w:szCs w:val="26"/>
                <w:lang w:val="en-AU" w:eastAsia="zh-CN"/>
              </w:rPr>
              <w:t>3</w:t>
            </w:r>
            <w:r>
              <w:rPr>
                <w:rFonts w:eastAsia="SimSun" w:cs="Cordia New"/>
                <w:sz w:val="26"/>
                <w:szCs w:val="26"/>
                <w:lang w:eastAsia="zh-CN"/>
              </w:rPr>
              <w:t>5</w:t>
            </w:r>
            <w:r>
              <w:rPr>
                <w:rFonts w:eastAsia="SimSun" w:cs="Cordia New" w:hint="cs"/>
                <w:sz w:val="26"/>
                <w:szCs w:val="26"/>
                <w:cs/>
                <w:lang w:val="en-AU" w:eastAsia="zh-CN"/>
              </w:rPr>
              <w:t>.</w:t>
            </w:r>
            <w:r>
              <w:rPr>
                <w:rFonts w:eastAsia="SimSun" w:cs="Cordia New"/>
                <w:sz w:val="26"/>
                <w:szCs w:val="26"/>
                <w:lang w:eastAsia="zh-CN"/>
              </w:rPr>
              <w:t>19</w:t>
            </w:r>
          </w:p>
        </w:tc>
        <w:tc>
          <w:tcPr>
            <w:tcW w:w="1275" w:type="dxa"/>
          </w:tcPr>
          <w:p w14:paraId="234EF2D7" w14:textId="77777777" w:rsidR="005E5193" w:rsidRDefault="00F36FBE">
            <w:pPr>
              <w:tabs>
                <w:tab w:val="decimal" w:pos="6804"/>
                <w:tab w:val="decimal" w:pos="8505"/>
              </w:tabs>
              <w:spacing w:before="40" w:after="20" w:line="216" w:lineRule="auto"/>
              <w:ind w:left="34"/>
              <w:jc w:val="right"/>
              <w:rPr>
                <w:sz w:val="26"/>
                <w:szCs w:val="26"/>
                <w:lang w:val="en-AU" w:eastAsia="zh-CN"/>
              </w:rPr>
            </w:pPr>
            <w:r>
              <w:rPr>
                <w:sz w:val="26"/>
                <w:szCs w:val="26"/>
                <w:lang w:val="en-AU" w:eastAsia="zh-CN"/>
              </w:rPr>
              <w:t>2</w:t>
            </w:r>
            <w:r>
              <w:rPr>
                <w:sz w:val="26"/>
                <w:szCs w:val="26"/>
                <w:cs/>
                <w:lang w:val="en-AU" w:eastAsia="zh-CN"/>
              </w:rPr>
              <w:t>.</w:t>
            </w:r>
            <w:r>
              <w:rPr>
                <w:sz w:val="26"/>
                <w:szCs w:val="26"/>
                <w:lang w:val="en-AU" w:eastAsia="zh-CN"/>
              </w:rPr>
              <w:t>72</w:t>
            </w:r>
          </w:p>
        </w:tc>
        <w:tc>
          <w:tcPr>
            <w:tcW w:w="1133" w:type="dxa"/>
          </w:tcPr>
          <w:p w14:paraId="26C6F0DB" w14:textId="77777777" w:rsidR="005E5193" w:rsidRDefault="00F36FBE">
            <w:pPr>
              <w:tabs>
                <w:tab w:val="decimal" w:pos="743"/>
                <w:tab w:val="decimal" w:pos="6804"/>
                <w:tab w:val="decimal" w:pos="8505"/>
              </w:tabs>
              <w:spacing w:before="40" w:after="20" w:line="216" w:lineRule="auto"/>
              <w:ind w:left="34"/>
              <w:jc w:val="right"/>
              <w:rPr>
                <w:sz w:val="26"/>
                <w:szCs w:val="26"/>
                <w:lang w:eastAsia="zh-CN"/>
              </w:rPr>
            </w:pPr>
            <w:r>
              <w:rPr>
                <w:sz w:val="26"/>
                <w:szCs w:val="26"/>
                <w:lang w:eastAsia="zh-CN"/>
              </w:rPr>
              <w:t>91</w:t>
            </w:r>
            <w:r>
              <w:rPr>
                <w:rFonts w:hint="cs"/>
                <w:sz w:val="26"/>
                <w:szCs w:val="26"/>
                <w:cs/>
                <w:lang w:val="en-AU" w:eastAsia="zh-CN"/>
              </w:rPr>
              <w:t>.</w:t>
            </w:r>
            <w:r>
              <w:rPr>
                <w:sz w:val="26"/>
                <w:szCs w:val="26"/>
                <w:lang w:eastAsia="zh-CN"/>
              </w:rPr>
              <w:t>35</w:t>
            </w:r>
          </w:p>
        </w:tc>
        <w:tc>
          <w:tcPr>
            <w:tcW w:w="1418" w:type="dxa"/>
          </w:tcPr>
          <w:p w14:paraId="3912D7BA" w14:textId="77777777" w:rsidR="005E5193" w:rsidRDefault="00F36FBE">
            <w:pPr>
              <w:tabs>
                <w:tab w:val="decimal" w:pos="743"/>
                <w:tab w:val="decimal" w:pos="6804"/>
                <w:tab w:val="decimal" w:pos="8505"/>
              </w:tabs>
              <w:spacing w:before="40" w:after="20" w:line="216" w:lineRule="auto"/>
              <w:ind w:left="34"/>
              <w:jc w:val="right"/>
              <w:rPr>
                <w:sz w:val="26"/>
                <w:szCs w:val="26"/>
                <w:lang w:val="en-AU" w:eastAsia="zh-CN"/>
              </w:rPr>
            </w:pPr>
            <w:r>
              <w:rPr>
                <w:sz w:val="26"/>
                <w:szCs w:val="26"/>
                <w:lang w:val="en-AU" w:eastAsia="zh-CN"/>
              </w:rPr>
              <w:t>33</w:t>
            </w:r>
            <w:r>
              <w:rPr>
                <w:sz w:val="26"/>
                <w:szCs w:val="26"/>
                <w:cs/>
                <w:lang w:val="en-AU" w:eastAsia="zh-CN"/>
              </w:rPr>
              <w:t>.</w:t>
            </w:r>
            <w:r>
              <w:rPr>
                <w:sz w:val="26"/>
                <w:szCs w:val="26"/>
                <w:lang w:val="en-AU" w:eastAsia="zh-CN"/>
              </w:rPr>
              <w:t>61</w:t>
            </w:r>
          </w:p>
        </w:tc>
      </w:tr>
    </w:tbl>
    <w:p w14:paraId="595D105F" w14:textId="2CD42362" w:rsidR="005E5193" w:rsidRDefault="00F36FBE">
      <w:pPr>
        <w:pStyle w:val="BodyText2"/>
        <w:tabs>
          <w:tab w:val="clear" w:pos="6804"/>
          <w:tab w:val="clear" w:pos="8505"/>
          <w:tab w:val="left" w:pos="851"/>
        </w:tabs>
        <w:spacing w:before="120" w:line="216" w:lineRule="auto"/>
        <w:ind w:left="539" w:firstLine="0"/>
        <w:jc w:val="thaiDistribute"/>
        <w:rPr>
          <w:rFonts w:eastAsia="SimSun" w:cs="Cordia New"/>
          <w:sz w:val="30"/>
          <w:szCs w:val="30"/>
          <w:lang w:eastAsia="zh-CN"/>
        </w:rPr>
      </w:pPr>
      <w:bookmarkStart w:id="1" w:name="_Hlk102129972"/>
      <w:bookmarkEnd w:id="0"/>
      <w:r>
        <w:rPr>
          <w:rFonts w:eastAsia="SimSun" w:cs="Cordia New"/>
          <w:sz w:val="30"/>
          <w:szCs w:val="30"/>
          <w:cs/>
          <w:lang w:eastAsia="zh-CN"/>
        </w:rPr>
        <w:t xml:space="preserve">ณ วันที่ </w:t>
      </w:r>
      <w:r>
        <w:rPr>
          <w:rFonts w:eastAsia="SimSun" w:cs="Cordia New"/>
          <w:sz w:val="30"/>
          <w:szCs w:val="30"/>
          <w:lang w:val="en-AU" w:eastAsia="zh-CN"/>
        </w:rPr>
        <w:t xml:space="preserve">30 </w:t>
      </w:r>
      <w:r>
        <w:rPr>
          <w:rFonts w:eastAsia="SimSun" w:cs="Cordia New"/>
          <w:sz w:val="30"/>
          <w:szCs w:val="30"/>
          <w:cs/>
          <w:lang w:val="en-AU" w:eastAsia="zh-CN"/>
        </w:rPr>
        <w:t xml:space="preserve">มิถุนายน </w:t>
      </w:r>
      <w:r>
        <w:rPr>
          <w:rFonts w:eastAsia="SimSun" w:cs="Cordia New"/>
          <w:sz w:val="30"/>
          <w:szCs w:val="30"/>
          <w:lang w:val="en-AU" w:eastAsia="zh-CN"/>
        </w:rPr>
        <w:t>2565</w:t>
      </w:r>
      <w:r>
        <w:rPr>
          <w:rFonts w:eastAsia="SimSun" w:cs="Cordia New"/>
          <w:sz w:val="30"/>
          <w:szCs w:val="30"/>
          <w:cs/>
          <w:lang w:eastAsia="zh-CN"/>
        </w:rPr>
        <w:t xml:space="preserve"> และ</w:t>
      </w:r>
      <w:r w:rsidR="003D575B">
        <w:rPr>
          <w:rFonts w:eastAsia="SimSun" w:cs="Cordia New"/>
          <w:sz w:val="30"/>
          <w:szCs w:val="30"/>
          <w:lang w:eastAsia="zh-CN"/>
        </w:rPr>
        <w:t xml:space="preserve"> </w:t>
      </w:r>
      <w:r>
        <w:rPr>
          <w:rFonts w:eastAsia="SimSun" w:cs="Cordia New"/>
          <w:sz w:val="30"/>
          <w:szCs w:val="30"/>
          <w:cs/>
          <w:lang w:eastAsia="zh-CN"/>
        </w:rPr>
        <w:t xml:space="preserve">วันที่ </w:t>
      </w:r>
      <w:r>
        <w:rPr>
          <w:rFonts w:eastAsia="SimSun" w:cs="Cordia New"/>
          <w:sz w:val="30"/>
          <w:szCs w:val="30"/>
          <w:lang w:val="en-GB" w:eastAsia="zh-CN"/>
        </w:rPr>
        <w:t xml:space="preserve">31 </w:t>
      </w:r>
      <w:r>
        <w:rPr>
          <w:rFonts w:eastAsia="SimSun" w:cs="Cordia New"/>
          <w:sz w:val="30"/>
          <w:szCs w:val="30"/>
          <w:cs/>
          <w:lang w:eastAsia="zh-CN"/>
        </w:rPr>
        <w:t xml:space="preserve">ธันวาคม </w:t>
      </w:r>
      <w:r>
        <w:rPr>
          <w:rFonts w:eastAsia="SimSun" w:cs="Cordia New"/>
          <w:sz w:val="30"/>
          <w:szCs w:val="30"/>
          <w:lang w:val="en-GB" w:eastAsia="zh-CN"/>
        </w:rPr>
        <w:t>2564</w:t>
      </w:r>
      <w:r>
        <w:rPr>
          <w:rFonts w:eastAsia="SimSun" w:cs="Cordia New"/>
          <w:sz w:val="30"/>
          <w:szCs w:val="30"/>
          <w:cs/>
          <w:lang w:eastAsia="zh-CN"/>
        </w:rPr>
        <w:t xml:space="preserve"> บริษัทฯ มีสัญญาซื้อเงินตราต่างประเทศล่วงหน้าดังกล่าวข้างต้น โดยมีกำหนดส่งมอบภายในเดือน</w:t>
      </w:r>
      <w:r>
        <w:rPr>
          <w:rFonts w:eastAsia="SimSun" w:cs="Cordia New" w:hint="cs"/>
          <w:sz w:val="30"/>
          <w:szCs w:val="30"/>
          <w:cs/>
          <w:lang w:eastAsia="zh-CN"/>
        </w:rPr>
        <w:t xml:space="preserve">กรกฎาคม </w:t>
      </w:r>
      <w:r>
        <w:rPr>
          <w:rFonts w:eastAsia="SimSun" w:cs="Cordia New"/>
          <w:sz w:val="30"/>
          <w:szCs w:val="30"/>
          <w:lang w:val="en-GB" w:eastAsia="zh-CN"/>
        </w:rPr>
        <w:t>25</w:t>
      </w:r>
      <w:r>
        <w:rPr>
          <w:rFonts w:eastAsia="SimSun" w:cs="Cordia New"/>
          <w:sz w:val="30"/>
          <w:szCs w:val="30"/>
          <w:lang w:eastAsia="zh-CN"/>
        </w:rPr>
        <w:t>65</w:t>
      </w:r>
      <w:r>
        <w:rPr>
          <w:rFonts w:eastAsia="SimSun" w:cs="Cordia New"/>
          <w:sz w:val="30"/>
          <w:szCs w:val="30"/>
          <w:cs/>
          <w:lang w:eastAsia="zh-CN"/>
        </w:rPr>
        <w:t xml:space="preserve"> และเดือน</w:t>
      </w:r>
      <w:r>
        <w:rPr>
          <w:rFonts w:eastAsia="SimSun" w:cs="Cordia New"/>
          <w:sz w:val="30"/>
          <w:szCs w:val="30"/>
          <w:cs/>
          <w:lang w:val="en-AU" w:eastAsia="zh-CN"/>
        </w:rPr>
        <w:t xml:space="preserve">มกราคม </w:t>
      </w:r>
      <w:r>
        <w:rPr>
          <w:rFonts w:eastAsia="SimSun" w:cs="Cordia New"/>
          <w:sz w:val="30"/>
          <w:szCs w:val="30"/>
          <w:lang w:eastAsia="zh-CN"/>
        </w:rPr>
        <w:t>2565</w:t>
      </w:r>
      <w:r>
        <w:rPr>
          <w:rFonts w:eastAsia="SimSun" w:cs="Cordia New"/>
          <w:sz w:val="30"/>
          <w:szCs w:val="30"/>
          <w:cs/>
          <w:lang w:eastAsia="zh-CN"/>
        </w:rPr>
        <w:t xml:space="preserve"> ตามลำดับ</w:t>
      </w:r>
    </w:p>
    <w:p w14:paraId="6249EA8C" w14:textId="77777777" w:rsidR="005E5193" w:rsidRDefault="005E5193">
      <w:pPr>
        <w:pStyle w:val="BodyText2"/>
        <w:tabs>
          <w:tab w:val="clear" w:pos="6804"/>
          <w:tab w:val="clear" w:pos="8505"/>
          <w:tab w:val="left" w:pos="851"/>
        </w:tabs>
        <w:spacing w:before="120" w:line="216" w:lineRule="auto"/>
        <w:ind w:left="539" w:firstLine="0"/>
        <w:jc w:val="thaiDistribute"/>
        <w:rPr>
          <w:rFonts w:eastAsia="SimSun" w:cs="Cordia New"/>
          <w:sz w:val="30"/>
          <w:szCs w:val="30"/>
          <w:lang w:eastAsia="zh-CN"/>
        </w:rPr>
      </w:pPr>
    </w:p>
    <w:p w14:paraId="48B7D520" w14:textId="77777777" w:rsidR="005E5193" w:rsidRDefault="005E5193">
      <w:pPr>
        <w:pStyle w:val="BodyText2"/>
        <w:tabs>
          <w:tab w:val="clear" w:pos="6804"/>
          <w:tab w:val="clear" w:pos="8505"/>
          <w:tab w:val="left" w:pos="851"/>
        </w:tabs>
        <w:spacing w:before="120" w:line="216" w:lineRule="auto"/>
        <w:ind w:left="539" w:firstLine="0"/>
        <w:jc w:val="thaiDistribute"/>
        <w:rPr>
          <w:rFonts w:eastAsia="SimSun" w:cs="Cordia New"/>
          <w:sz w:val="30"/>
          <w:szCs w:val="30"/>
          <w:lang w:eastAsia="zh-CN"/>
        </w:rPr>
      </w:pPr>
    </w:p>
    <w:p w14:paraId="4F78056A" w14:textId="77777777" w:rsidR="005E5193" w:rsidRDefault="005E5193">
      <w:pPr>
        <w:pStyle w:val="BodyText2"/>
        <w:tabs>
          <w:tab w:val="clear" w:pos="6804"/>
          <w:tab w:val="clear" w:pos="8505"/>
          <w:tab w:val="left" w:pos="851"/>
        </w:tabs>
        <w:spacing w:before="120" w:line="216" w:lineRule="auto"/>
        <w:ind w:left="539" w:firstLine="0"/>
        <w:jc w:val="thaiDistribute"/>
        <w:rPr>
          <w:rFonts w:eastAsia="SimSun" w:cs="Cordia New"/>
          <w:sz w:val="30"/>
          <w:szCs w:val="30"/>
          <w:lang w:eastAsia="zh-CN"/>
        </w:rPr>
      </w:pPr>
    </w:p>
    <w:p w14:paraId="4A7496B6" w14:textId="77777777" w:rsidR="005E5193" w:rsidRDefault="005E5193">
      <w:pPr>
        <w:pStyle w:val="BodyText2"/>
        <w:tabs>
          <w:tab w:val="clear" w:pos="6804"/>
          <w:tab w:val="clear" w:pos="8505"/>
          <w:tab w:val="left" w:pos="851"/>
        </w:tabs>
        <w:spacing w:before="120" w:line="216" w:lineRule="auto"/>
        <w:ind w:left="539" w:firstLine="0"/>
        <w:jc w:val="thaiDistribute"/>
        <w:rPr>
          <w:rFonts w:eastAsia="SimSun" w:cs="Cordia New"/>
          <w:sz w:val="30"/>
          <w:szCs w:val="30"/>
          <w:lang w:eastAsia="zh-CN"/>
        </w:rPr>
      </w:pPr>
    </w:p>
    <w:p w14:paraId="75C6B0D6" w14:textId="523D2EEC" w:rsidR="005E5193" w:rsidRDefault="005E5193">
      <w:pPr>
        <w:pStyle w:val="BodyText2"/>
        <w:tabs>
          <w:tab w:val="clear" w:pos="6804"/>
          <w:tab w:val="clear" w:pos="8505"/>
          <w:tab w:val="left" w:pos="851"/>
        </w:tabs>
        <w:spacing w:before="120" w:line="216" w:lineRule="auto"/>
        <w:ind w:left="539" w:firstLine="0"/>
        <w:jc w:val="thaiDistribute"/>
        <w:rPr>
          <w:rFonts w:eastAsia="SimSun" w:cs="Cordia New"/>
          <w:sz w:val="30"/>
          <w:szCs w:val="30"/>
          <w:lang w:eastAsia="zh-CN"/>
        </w:rPr>
      </w:pPr>
    </w:p>
    <w:p w14:paraId="103DFDC3" w14:textId="77777777" w:rsidR="00F815B4" w:rsidRDefault="00F815B4">
      <w:pPr>
        <w:pStyle w:val="BodyText2"/>
        <w:tabs>
          <w:tab w:val="clear" w:pos="6804"/>
          <w:tab w:val="clear" w:pos="8505"/>
          <w:tab w:val="left" w:pos="851"/>
        </w:tabs>
        <w:spacing w:before="120" w:line="216" w:lineRule="auto"/>
        <w:ind w:left="539" w:firstLine="0"/>
        <w:jc w:val="thaiDistribute"/>
        <w:rPr>
          <w:rFonts w:eastAsia="SimSun" w:cs="Cordia New"/>
          <w:sz w:val="30"/>
          <w:szCs w:val="30"/>
          <w:lang w:eastAsia="zh-CN"/>
        </w:rPr>
      </w:pPr>
    </w:p>
    <w:p w14:paraId="627AF115" w14:textId="77777777" w:rsidR="005E5193" w:rsidRDefault="005E5193">
      <w:pPr>
        <w:pStyle w:val="BodyText2"/>
        <w:tabs>
          <w:tab w:val="clear" w:pos="6804"/>
          <w:tab w:val="clear" w:pos="8505"/>
          <w:tab w:val="left" w:pos="851"/>
        </w:tabs>
        <w:spacing w:before="120" w:line="216" w:lineRule="auto"/>
        <w:ind w:left="539" w:firstLine="0"/>
        <w:jc w:val="thaiDistribute"/>
        <w:rPr>
          <w:rFonts w:eastAsia="SimSun" w:cs="Cordia New"/>
          <w:sz w:val="30"/>
          <w:szCs w:val="30"/>
          <w:lang w:eastAsia="zh-CN"/>
        </w:rPr>
      </w:pPr>
    </w:p>
    <w:bookmarkEnd w:id="1"/>
    <w:tbl>
      <w:tblPr>
        <w:tblW w:w="8787" w:type="dxa"/>
        <w:tblInd w:w="534" w:type="dxa"/>
        <w:tblLayout w:type="fixed"/>
        <w:tblLook w:val="04A0" w:firstRow="1" w:lastRow="0" w:firstColumn="1" w:lastColumn="0" w:noHBand="0" w:noVBand="1"/>
      </w:tblPr>
      <w:tblGrid>
        <w:gridCol w:w="1275"/>
        <w:gridCol w:w="1134"/>
        <w:gridCol w:w="1134"/>
        <w:gridCol w:w="1418"/>
        <w:gridCol w:w="1275"/>
        <w:gridCol w:w="1133"/>
        <w:gridCol w:w="1418"/>
      </w:tblGrid>
      <w:tr w:rsidR="005E5193" w14:paraId="4509AB7C" w14:textId="77777777">
        <w:tc>
          <w:tcPr>
            <w:tcW w:w="1275" w:type="dxa"/>
          </w:tcPr>
          <w:p w14:paraId="217FAFD6" w14:textId="77777777" w:rsidR="005E5193" w:rsidRDefault="005E5193">
            <w:pPr>
              <w:pStyle w:val="BodyText2"/>
              <w:tabs>
                <w:tab w:val="left" w:pos="851"/>
              </w:tabs>
              <w:spacing w:before="40" w:after="20" w:line="216" w:lineRule="auto"/>
              <w:ind w:firstLine="0"/>
              <w:rPr>
                <w:rFonts w:eastAsia="SimSun" w:cs="Cordia New"/>
                <w:sz w:val="26"/>
                <w:szCs w:val="26"/>
                <w:lang w:val="en-AU" w:eastAsia="zh-CN"/>
              </w:rPr>
            </w:pPr>
          </w:p>
        </w:tc>
        <w:tc>
          <w:tcPr>
            <w:tcW w:w="7512" w:type="dxa"/>
            <w:gridSpan w:val="6"/>
          </w:tcPr>
          <w:p w14:paraId="3A896C39" w14:textId="77777777" w:rsidR="005E5193" w:rsidRDefault="00F36FBE">
            <w:pPr>
              <w:pStyle w:val="BodyText2"/>
              <w:tabs>
                <w:tab w:val="left" w:pos="851"/>
              </w:tabs>
              <w:spacing w:before="40" w:after="20" w:line="216" w:lineRule="auto"/>
              <w:ind w:firstLine="0"/>
              <w:jc w:val="right"/>
              <w:rPr>
                <w:rFonts w:eastAsia="SimSun" w:cs="Cordia New"/>
                <w:b/>
                <w:bCs/>
                <w:sz w:val="26"/>
                <w:szCs w:val="26"/>
                <w:cs/>
                <w:lang w:eastAsia="zh-CN"/>
              </w:rPr>
            </w:pPr>
            <w:r>
              <w:rPr>
                <w:rFonts w:eastAsia="SimSun" w:cs="Cordia New"/>
                <w:b/>
                <w:bCs/>
                <w:sz w:val="26"/>
                <w:szCs w:val="26"/>
                <w:cs/>
                <w:lang w:val="en-AU" w:eastAsia="zh-CN"/>
              </w:rPr>
              <w:t xml:space="preserve">หน่วย </w:t>
            </w:r>
            <w:r>
              <w:rPr>
                <w:rFonts w:eastAsia="SimSun" w:cs="Cordia New"/>
                <w:b/>
                <w:bCs/>
                <w:sz w:val="26"/>
                <w:szCs w:val="26"/>
                <w:cs/>
                <w:lang w:eastAsia="zh-CN"/>
              </w:rPr>
              <w:t>: พัน</w:t>
            </w:r>
          </w:p>
        </w:tc>
      </w:tr>
      <w:tr w:rsidR="005E5193" w14:paraId="79B47BEF" w14:textId="77777777">
        <w:tc>
          <w:tcPr>
            <w:tcW w:w="1275" w:type="dxa"/>
          </w:tcPr>
          <w:p w14:paraId="1F0499A7" w14:textId="77777777" w:rsidR="005E5193" w:rsidRDefault="005E5193">
            <w:pPr>
              <w:pStyle w:val="BodyText2"/>
              <w:tabs>
                <w:tab w:val="left" w:pos="851"/>
              </w:tabs>
              <w:spacing w:before="40" w:after="20" w:line="216" w:lineRule="auto"/>
              <w:ind w:firstLine="0"/>
              <w:rPr>
                <w:rFonts w:eastAsia="SimSun" w:cs="Cordia New"/>
                <w:sz w:val="26"/>
                <w:szCs w:val="26"/>
                <w:lang w:val="en-AU" w:eastAsia="zh-CN"/>
              </w:rPr>
            </w:pPr>
          </w:p>
        </w:tc>
        <w:tc>
          <w:tcPr>
            <w:tcW w:w="7512" w:type="dxa"/>
            <w:gridSpan w:val="6"/>
          </w:tcPr>
          <w:p w14:paraId="0E875AD6" w14:textId="77777777" w:rsidR="005E5193" w:rsidRDefault="00F36FBE">
            <w:pPr>
              <w:pStyle w:val="BodyText2"/>
              <w:pBdr>
                <w:bottom w:val="single" w:sz="4" w:space="1" w:color="auto"/>
              </w:pBdr>
              <w:tabs>
                <w:tab w:val="left" w:pos="851"/>
              </w:tabs>
              <w:spacing w:before="40" w:after="20" w:line="216" w:lineRule="auto"/>
              <w:ind w:firstLine="0"/>
              <w:jc w:val="center"/>
              <w:rPr>
                <w:rFonts w:eastAsia="SimSun" w:cs="Cordia New"/>
                <w:sz w:val="26"/>
                <w:szCs w:val="26"/>
                <w:cs/>
                <w:lang w:val="en-AU" w:eastAsia="zh-CN"/>
              </w:rPr>
            </w:pPr>
            <w:r>
              <w:rPr>
                <w:rFonts w:eastAsia="SimSun" w:cs="Cordia New" w:hint="cs"/>
                <w:sz w:val="26"/>
                <w:szCs w:val="26"/>
                <w:cs/>
                <w:lang w:val="en-AU" w:eastAsia="zh-CN"/>
              </w:rPr>
              <w:t>งบการเงินรวม</w:t>
            </w:r>
          </w:p>
        </w:tc>
      </w:tr>
      <w:tr w:rsidR="005E5193" w14:paraId="6B7C958D" w14:textId="77777777">
        <w:tc>
          <w:tcPr>
            <w:tcW w:w="1275" w:type="dxa"/>
          </w:tcPr>
          <w:p w14:paraId="1C0388DF" w14:textId="77777777" w:rsidR="005E5193" w:rsidRDefault="005E5193">
            <w:pPr>
              <w:pStyle w:val="BodyText2"/>
              <w:tabs>
                <w:tab w:val="left" w:pos="851"/>
              </w:tabs>
              <w:spacing w:before="40" w:after="20" w:line="216" w:lineRule="auto"/>
              <w:ind w:firstLine="0"/>
              <w:jc w:val="center"/>
              <w:rPr>
                <w:rFonts w:eastAsia="SimSun" w:cs="Cordia New"/>
                <w:sz w:val="26"/>
                <w:szCs w:val="26"/>
                <w:lang w:val="en-AU" w:eastAsia="zh-CN"/>
              </w:rPr>
            </w:pPr>
          </w:p>
        </w:tc>
        <w:tc>
          <w:tcPr>
            <w:tcW w:w="3686" w:type="dxa"/>
            <w:gridSpan w:val="3"/>
          </w:tcPr>
          <w:p w14:paraId="4EA68F07" w14:textId="6D3C633B" w:rsidR="005E5193" w:rsidRDefault="00F36FBE">
            <w:pPr>
              <w:pStyle w:val="BodyText2"/>
              <w:pBdr>
                <w:bottom w:val="single" w:sz="4" w:space="1" w:color="auto"/>
              </w:pBdr>
              <w:tabs>
                <w:tab w:val="left" w:pos="851"/>
              </w:tabs>
              <w:spacing w:before="40" w:after="20" w:line="216" w:lineRule="auto"/>
              <w:ind w:firstLine="0"/>
              <w:jc w:val="center"/>
              <w:rPr>
                <w:rFonts w:eastAsia="SimSun" w:cs="Cordia New"/>
                <w:sz w:val="26"/>
                <w:szCs w:val="26"/>
                <w:lang w:eastAsia="zh-CN"/>
              </w:rPr>
            </w:pPr>
            <w:r>
              <w:rPr>
                <w:rFonts w:eastAsia="SimSun" w:cs="Cordia New"/>
                <w:sz w:val="26"/>
                <w:szCs w:val="26"/>
                <w:lang w:val="en-AU" w:eastAsia="zh-CN"/>
              </w:rPr>
              <w:t xml:space="preserve">30 </w:t>
            </w:r>
            <w:r>
              <w:rPr>
                <w:rFonts w:eastAsia="SimSun" w:cs="Cordia New"/>
                <w:sz w:val="26"/>
                <w:szCs w:val="26"/>
                <w:cs/>
                <w:lang w:val="en-AU" w:eastAsia="zh-CN"/>
              </w:rPr>
              <w:t xml:space="preserve">มิถุนายน </w:t>
            </w:r>
            <w:r w:rsidR="002732A6">
              <w:rPr>
                <w:rFonts w:eastAsia="SimSun" w:cs="Cordia New"/>
                <w:sz w:val="26"/>
                <w:szCs w:val="26"/>
                <w:lang w:val="en-AU" w:eastAsia="zh-CN"/>
              </w:rPr>
              <w:t>2565</w:t>
            </w:r>
          </w:p>
        </w:tc>
        <w:tc>
          <w:tcPr>
            <w:tcW w:w="3826" w:type="dxa"/>
            <w:gridSpan w:val="3"/>
          </w:tcPr>
          <w:p w14:paraId="66C9EC56" w14:textId="77777777" w:rsidR="005E5193" w:rsidRDefault="00F36FBE">
            <w:pPr>
              <w:pStyle w:val="BodyText2"/>
              <w:pBdr>
                <w:bottom w:val="single" w:sz="4" w:space="1" w:color="auto"/>
              </w:pBdr>
              <w:tabs>
                <w:tab w:val="left" w:pos="851"/>
              </w:tabs>
              <w:spacing w:before="40" w:after="20" w:line="216" w:lineRule="auto"/>
              <w:ind w:firstLine="0"/>
              <w:jc w:val="center"/>
              <w:rPr>
                <w:rFonts w:eastAsia="SimSun" w:cs="Cordia New"/>
                <w:sz w:val="26"/>
                <w:szCs w:val="26"/>
                <w:lang w:eastAsia="zh-CN"/>
              </w:rPr>
            </w:pPr>
            <w:r>
              <w:rPr>
                <w:rFonts w:eastAsia="SimSun" w:cs="Cordia New"/>
                <w:sz w:val="26"/>
                <w:szCs w:val="26"/>
                <w:lang w:val="en-AU" w:eastAsia="zh-CN"/>
              </w:rPr>
              <w:t xml:space="preserve">31 </w:t>
            </w:r>
            <w:r>
              <w:rPr>
                <w:rFonts w:eastAsia="SimSun" w:cs="Cordia New"/>
                <w:sz w:val="26"/>
                <w:szCs w:val="26"/>
                <w:cs/>
                <w:lang w:eastAsia="zh-CN"/>
              </w:rPr>
              <w:t xml:space="preserve">ธันวาคม </w:t>
            </w:r>
            <w:r>
              <w:rPr>
                <w:rFonts w:eastAsia="SimSun" w:cs="Cordia New"/>
                <w:sz w:val="26"/>
                <w:szCs w:val="26"/>
                <w:lang w:val="en-AU" w:eastAsia="zh-CN"/>
              </w:rPr>
              <w:t>2564</w:t>
            </w:r>
          </w:p>
        </w:tc>
      </w:tr>
      <w:tr w:rsidR="005E5193" w14:paraId="50D83E1D" w14:textId="77777777">
        <w:tc>
          <w:tcPr>
            <w:tcW w:w="1275" w:type="dxa"/>
            <w:vAlign w:val="bottom"/>
          </w:tcPr>
          <w:p w14:paraId="25823B29" w14:textId="77777777" w:rsidR="005E5193" w:rsidRDefault="00F36FBE">
            <w:pPr>
              <w:pStyle w:val="BodyText2"/>
              <w:pBdr>
                <w:bottom w:val="single" w:sz="4" w:space="1" w:color="auto"/>
              </w:pBdr>
              <w:tabs>
                <w:tab w:val="left" w:pos="851"/>
              </w:tabs>
              <w:spacing w:before="40" w:after="20" w:line="216" w:lineRule="auto"/>
              <w:ind w:firstLine="0"/>
              <w:jc w:val="center"/>
              <w:rPr>
                <w:rFonts w:eastAsia="SimSun" w:cs="Cordia New"/>
                <w:sz w:val="26"/>
                <w:szCs w:val="26"/>
                <w:lang w:eastAsia="zh-CN"/>
              </w:rPr>
            </w:pPr>
            <w:r>
              <w:rPr>
                <w:rFonts w:eastAsia="SimSun" w:cs="Cordia New"/>
                <w:sz w:val="26"/>
                <w:szCs w:val="26"/>
                <w:cs/>
                <w:lang w:val="en-AU" w:eastAsia="zh-CN"/>
              </w:rPr>
              <w:t>รายการ</w:t>
            </w:r>
          </w:p>
        </w:tc>
        <w:tc>
          <w:tcPr>
            <w:tcW w:w="1134" w:type="dxa"/>
            <w:vAlign w:val="bottom"/>
          </w:tcPr>
          <w:p w14:paraId="10244DF8" w14:textId="77777777" w:rsidR="005E5193" w:rsidRDefault="00F36FBE">
            <w:pPr>
              <w:pStyle w:val="BodyText2"/>
              <w:pBdr>
                <w:bottom w:val="single" w:sz="4" w:space="1" w:color="auto"/>
              </w:pBdr>
              <w:tabs>
                <w:tab w:val="left" w:pos="851"/>
              </w:tabs>
              <w:spacing w:before="40" w:after="20" w:line="216" w:lineRule="auto"/>
              <w:ind w:firstLine="0"/>
              <w:jc w:val="right"/>
              <w:rPr>
                <w:rFonts w:eastAsia="SimSun" w:cs="Cordia New"/>
                <w:sz w:val="26"/>
                <w:szCs w:val="26"/>
                <w:lang w:val="en-AU" w:eastAsia="zh-CN"/>
              </w:rPr>
            </w:pPr>
            <w:r>
              <w:rPr>
                <w:rFonts w:eastAsia="SimSun" w:cs="Cordia New"/>
                <w:sz w:val="26"/>
                <w:szCs w:val="26"/>
                <w:cs/>
                <w:lang w:val="en-AU" w:eastAsia="zh-CN"/>
              </w:rPr>
              <w:t>สกุลเงินตราต่างประเทศ</w:t>
            </w:r>
          </w:p>
        </w:tc>
        <w:tc>
          <w:tcPr>
            <w:tcW w:w="1134" w:type="dxa"/>
            <w:vAlign w:val="bottom"/>
          </w:tcPr>
          <w:p w14:paraId="5BCFCDCD" w14:textId="77777777" w:rsidR="005E5193" w:rsidRDefault="00F36FBE">
            <w:pPr>
              <w:pStyle w:val="BodyText2"/>
              <w:pBdr>
                <w:bottom w:val="single" w:sz="4" w:space="1" w:color="auto"/>
              </w:pBdr>
              <w:tabs>
                <w:tab w:val="left" w:pos="851"/>
              </w:tabs>
              <w:spacing w:before="40" w:after="20" w:line="216" w:lineRule="auto"/>
              <w:ind w:firstLine="0"/>
              <w:jc w:val="right"/>
              <w:rPr>
                <w:rFonts w:eastAsia="SimSun" w:cs="Cordia New"/>
                <w:sz w:val="26"/>
                <w:szCs w:val="26"/>
                <w:lang w:val="en-AU" w:eastAsia="zh-CN"/>
              </w:rPr>
            </w:pPr>
            <w:r>
              <w:rPr>
                <w:rFonts w:eastAsia="SimSun" w:cs="Cordia New"/>
                <w:sz w:val="26"/>
                <w:szCs w:val="26"/>
                <w:cs/>
                <w:lang w:val="en-AU" w:eastAsia="zh-CN"/>
              </w:rPr>
              <w:t>แปลงค่าเป็นเงินบาท</w:t>
            </w:r>
          </w:p>
        </w:tc>
        <w:tc>
          <w:tcPr>
            <w:tcW w:w="1418" w:type="dxa"/>
            <w:vAlign w:val="bottom"/>
          </w:tcPr>
          <w:p w14:paraId="4E171FD7" w14:textId="77777777" w:rsidR="005E5193" w:rsidRDefault="00F36FBE">
            <w:pPr>
              <w:pStyle w:val="BodyText2"/>
              <w:pBdr>
                <w:bottom w:val="single" w:sz="4" w:space="1" w:color="auto"/>
              </w:pBdr>
              <w:tabs>
                <w:tab w:val="left" w:pos="851"/>
              </w:tabs>
              <w:spacing w:before="40" w:after="20" w:line="216" w:lineRule="auto"/>
              <w:ind w:firstLine="0"/>
              <w:jc w:val="right"/>
              <w:rPr>
                <w:rFonts w:eastAsia="SimSun" w:cs="Cordia New"/>
                <w:sz w:val="26"/>
                <w:szCs w:val="26"/>
                <w:lang w:val="en-AU" w:eastAsia="zh-CN"/>
              </w:rPr>
            </w:pPr>
            <w:r>
              <w:rPr>
                <w:rFonts w:eastAsia="SimSun" w:cs="Cordia New"/>
                <w:sz w:val="26"/>
                <w:szCs w:val="26"/>
                <w:cs/>
                <w:lang w:val="en-AU" w:eastAsia="zh-CN"/>
              </w:rPr>
              <w:t>อัตราแลกเปลี่ยนโดยประมาณ (บาท)</w:t>
            </w:r>
          </w:p>
        </w:tc>
        <w:tc>
          <w:tcPr>
            <w:tcW w:w="1275" w:type="dxa"/>
            <w:vAlign w:val="bottom"/>
          </w:tcPr>
          <w:p w14:paraId="682D6A4C" w14:textId="77777777" w:rsidR="005E5193" w:rsidRDefault="00F36FBE">
            <w:pPr>
              <w:pStyle w:val="BodyText2"/>
              <w:pBdr>
                <w:bottom w:val="single" w:sz="4" w:space="1" w:color="auto"/>
              </w:pBdr>
              <w:tabs>
                <w:tab w:val="left" w:pos="851"/>
              </w:tabs>
              <w:spacing w:before="40" w:after="20" w:line="216" w:lineRule="auto"/>
              <w:ind w:firstLine="0"/>
              <w:jc w:val="right"/>
              <w:rPr>
                <w:rFonts w:eastAsia="SimSun" w:cs="Cordia New"/>
                <w:sz w:val="26"/>
                <w:szCs w:val="26"/>
                <w:lang w:val="en-AU" w:eastAsia="zh-CN"/>
              </w:rPr>
            </w:pPr>
            <w:r>
              <w:rPr>
                <w:rFonts w:eastAsia="SimSun" w:cs="Cordia New"/>
                <w:sz w:val="26"/>
                <w:szCs w:val="26"/>
                <w:cs/>
                <w:lang w:val="en-AU" w:eastAsia="zh-CN"/>
              </w:rPr>
              <w:t>สกุลเงินตราต่างประเทศ</w:t>
            </w:r>
          </w:p>
        </w:tc>
        <w:tc>
          <w:tcPr>
            <w:tcW w:w="1133" w:type="dxa"/>
            <w:vAlign w:val="bottom"/>
          </w:tcPr>
          <w:p w14:paraId="3153D4BB" w14:textId="77777777" w:rsidR="005E5193" w:rsidRDefault="00F36FBE">
            <w:pPr>
              <w:pStyle w:val="BodyText2"/>
              <w:pBdr>
                <w:bottom w:val="single" w:sz="4" w:space="1" w:color="auto"/>
              </w:pBdr>
              <w:tabs>
                <w:tab w:val="left" w:pos="851"/>
              </w:tabs>
              <w:spacing w:before="40" w:after="20" w:line="216" w:lineRule="auto"/>
              <w:ind w:firstLine="0"/>
              <w:jc w:val="right"/>
              <w:rPr>
                <w:rFonts w:eastAsia="SimSun" w:cs="Cordia New"/>
                <w:sz w:val="26"/>
                <w:szCs w:val="26"/>
                <w:lang w:val="en-AU" w:eastAsia="zh-CN"/>
              </w:rPr>
            </w:pPr>
            <w:r>
              <w:rPr>
                <w:rFonts w:eastAsia="SimSun" w:cs="Cordia New"/>
                <w:sz w:val="26"/>
                <w:szCs w:val="26"/>
                <w:cs/>
                <w:lang w:val="en-AU" w:eastAsia="zh-CN"/>
              </w:rPr>
              <w:t>แปลงค่าเป็นเงินบาท</w:t>
            </w:r>
          </w:p>
        </w:tc>
        <w:tc>
          <w:tcPr>
            <w:tcW w:w="1418" w:type="dxa"/>
            <w:vAlign w:val="bottom"/>
          </w:tcPr>
          <w:p w14:paraId="7814CBB8" w14:textId="77777777" w:rsidR="005E5193" w:rsidRDefault="00F36FBE">
            <w:pPr>
              <w:pStyle w:val="BodyText2"/>
              <w:pBdr>
                <w:bottom w:val="single" w:sz="4" w:space="1" w:color="auto"/>
              </w:pBdr>
              <w:tabs>
                <w:tab w:val="left" w:pos="851"/>
              </w:tabs>
              <w:spacing w:before="40" w:after="20" w:line="216" w:lineRule="auto"/>
              <w:ind w:firstLine="0"/>
              <w:jc w:val="right"/>
              <w:rPr>
                <w:rFonts w:eastAsia="SimSun" w:cs="Cordia New"/>
                <w:sz w:val="26"/>
                <w:szCs w:val="26"/>
                <w:lang w:val="en-AU" w:eastAsia="zh-CN"/>
              </w:rPr>
            </w:pPr>
            <w:r>
              <w:rPr>
                <w:rFonts w:eastAsia="SimSun" w:cs="Cordia New"/>
                <w:sz w:val="26"/>
                <w:szCs w:val="26"/>
                <w:cs/>
                <w:lang w:val="en-AU" w:eastAsia="zh-CN"/>
              </w:rPr>
              <w:t>อัตราแลกเปลี่ยนโดยประมาณ (บาท)</w:t>
            </w:r>
          </w:p>
        </w:tc>
      </w:tr>
      <w:tr w:rsidR="005E5193" w14:paraId="400564AC" w14:textId="77777777">
        <w:tc>
          <w:tcPr>
            <w:tcW w:w="1275" w:type="dxa"/>
          </w:tcPr>
          <w:p w14:paraId="12D3CA83" w14:textId="77777777" w:rsidR="005E5193" w:rsidRDefault="00F36FBE">
            <w:pPr>
              <w:pStyle w:val="BodyText2"/>
              <w:tabs>
                <w:tab w:val="left" w:pos="851"/>
              </w:tabs>
              <w:spacing w:before="40" w:after="20" w:line="216" w:lineRule="auto"/>
              <w:ind w:firstLine="0"/>
              <w:rPr>
                <w:rFonts w:eastAsia="SimSun" w:cs="Cordia New"/>
                <w:sz w:val="26"/>
                <w:szCs w:val="26"/>
                <w:cs/>
                <w:lang w:val="en-AU" w:eastAsia="zh-CN"/>
              </w:rPr>
            </w:pPr>
            <w:r>
              <w:rPr>
                <w:rFonts w:eastAsia="SimSun" w:cs="Cordia New"/>
                <w:sz w:val="26"/>
                <w:szCs w:val="26"/>
                <w:cs/>
                <w:lang w:val="en-AU" w:eastAsia="zh-CN"/>
              </w:rPr>
              <w:t>ดอลล่าร์สหรัฐ</w:t>
            </w:r>
          </w:p>
        </w:tc>
        <w:tc>
          <w:tcPr>
            <w:tcW w:w="1134" w:type="dxa"/>
          </w:tcPr>
          <w:p w14:paraId="620CAD40" w14:textId="77777777" w:rsidR="005E5193" w:rsidRDefault="00F36FBE">
            <w:pPr>
              <w:pStyle w:val="BodyText2"/>
              <w:spacing w:before="40" w:after="20" w:line="216" w:lineRule="auto"/>
              <w:ind w:left="34" w:firstLine="0"/>
              <w:jc w:val="right"/>
              <w:rPr>
                <w:rFonts w:eastAsia="SimSun" w:cs="Cordia New"/>
                <w:sz w:val="26"/>
                <w:szCs w:val="26"/>
                <w:lang w:val="en-AU" w:eastAsia="zh-CN"/>
              </w:rPr>
            </w:pPr>
            <w:r>
              <w:rPr>
                <w:rFonts w:eastAsia="SimSun" w:cs="Cordia New"/>
                <w:sz w:val="26"/>
                <w:szCs w:val="26"/>
                <w:lang w:eastAsia="zh-CN"/>
              </w:rPr>
              <w:t>89</w:t>
            </w:r>
            <w:r>
              <w:rPr>
                <w:rFonts w:eastAsia="SimSun" w:cs="Cordia New" w:hint="cs"/>
                <w:sz w:val="26"/>
                <w:szCs w:val="26"/>
                <w:cs/>
                <w:lang w:val="en-AU" w:eastAsia="zh-CN"/>
              </w:rPr>
              <w:t>.70</w:t>
            </w:r>
          </w:p>
        </w:tc>
        <w:tc>
          <w:tcPr>
            <w:tcW w:w="1134" w:type="dxa"/>
          </w:tcPr>
          <w:p w14:paraId="1B5F49CB" w14:textId="77777777" w:rsidR="005E5193" w:rsidRDefault="00F36FBE">
            <w:pPr>
              <w:pStyle w:val="BodyText2"/>
              <w:tabs>
                <w:tab w:val="decimal" w:pos="743"/>
              </w:tabs>
              <w:spacing w:before="40" w:after="20" w:line="216" w:lineRule="auto"/>
              <w:ind w:left="34" w:firstLine="0"/>
              <w:jc w:val="right"/>
              <w:rPr>
                <w:rFonts w:eastAsia="SimSun" w:cs="Cordia New"/>
                <w:sz w:val="26"/>
                <w:szCs w:val="26"/>
                <w:lang w:eastAsia="zh-CN"/>
              </w:rPr>
            </w:pPr>
            <w:r>
              <w:rPr>
                <w:rFonts w:eastAsia="SimSun" w:cs="Cordia New"/>
                <w:sz w:val="26"/>
                <w:szCs w:val="26"/>
                <w:lang w:eastAsia="zh-CN"/>
              </w:rPr>
              <w:t>3,156</w:t>
            </w:r>
            <w:r>
              <w:rPr>
                <w:rFonts w:eastAsia="SimSun" w:cs="Cordia New" w:hint="cs"/>
                <w:sz w:val="26"/>
                <w:szCs w:val="26"/>
                <w:cs/>
                <w:lang w:eastAsia="zh-CN"/>
              </w:rPr>
              <w:t>.56</w:t>
            </w:r>
          </w:p>
        </w:tc>
        <w:tc>
          <w:tcPr>
            <w:tcW w:w="1418" w:type="dxa"/>
          </w:tcPr>
          <w:p w14:paraId="319EA68C" w14:textId="77777777" w:rsidR="005E5193" w:rsidRDefault="00F36FBE">
            <w:pPr>
              <w:pStyle w:val="BodyText2"/>
              <w:tabs>
                <w:tab w:val="decimal" w:pos="743"/>
              </w:tabs>
              <w:spacing w:before="40" w:after="20" w:line="216" w:lineRule="auto"/>
              <w:ind w:left="34" w:firstLine="0"/>
              <w:jc w:val="right"/>
              <w:rPr>
                <w:rFonts w:eastAsia="SimSun" w:cs="Cordia New"/>
                <w:sz w:val="26"/>
                <w:szCs w:val="26"/>
                <w:lang w:val="en-AU" w:eastAsia="zh-CN"/>
              </w:rPr>
            </w:pPr>
            <w:r>
              <w:rPr>
                <w:rFonts w:eastAsia="SimSun" w:cs="Cordia New"/>
                <w:sz w:val="26"/>
                <w:szCs w:val="26"/>
                <w:lang w:val="en-AU" w:eastAsia="zh-CN"/>
              </w:rPr>
              <w:t>35</w:t>
            </w:r>
            <w:r>
              <w:rPr>
                <w:rFonts w:eastAsia="SimSun" w:cs="Cordia New"/>
                <w:sz w:val="26"/>
                <w:szCs w:val="26"/>
                <w:cs/>
                <w:lang w:val="en-AU" w:eastAsia="zh-CN"/>
              </w:rPr>
              <w:t>.</w:t>
            </w:r>
            <w:r>
              <w:rPr>
                <w:rFonts w:eastAsia="SimSun" w:cs="Cordia New"/>
                <w:sz w:val="26"/>
                <w:szCs w:val="26"/>
                <w:lang w:val="en-AU" w:eastAsia="zh-CN"/>
              </w:rPr>
              <w:t>19</w:t>
            </w:r>
          </w:p>
        </w:tc>
        <w:tc>
          <w:tcPr>
            <w:tcW w:w="1275" w:type="dxa"/>
          </w:tcPr>
          <w:p w14:paraId="2E680C5F" w14:textId="77777777" w:rsidR="005E5193" w:rsidRDefault="00F36FBE">
            <w:pPr>
              <w:tabs>
                <w:tab w:val="decimal" w:pos="6804"/>
                <w:tab w:val="decimal" w:pos="8505"/>
              </w:tabs>
              <w:spacing w:before="40" w:after="20" w:line="216" w:lineRule="auto"/>
              <w:ind w:left="34"/>
              <w:jc w:val="right"/>
              <w:rPr>
                <w:sz w:val="26"/>
                <w:szCs w:val="26"/>
                <w:lang w:val="en-AU" w:eastAsia="zh-CN"/>
              </w:rPr>
            </w:pPr>
            <w:r>
              <w:rPr>
                <w:sz w:val="26"/>
                <w:szCs w:val="26"/>
                <w:lang w:val="en-AU" w:eastAsia="zh-CN"/>
              </w:rPr>
              <w:t>2</w:t>
            </w:r>
            <w:r>
              <w:rPr>
                <w:sz w:val="26"/>
                <w:szCs w:val="26"/>
                <w:cs/>
                <w:lang w:val="en-AU" w:eastAsia="zh-CN"/>
              </w:rPr>
              <w:t>.</w:t>
            </w:r>
            <w:r>
              <w:rPr>
                <w:sz w:val="26"/>
                <w:szCs w:val="26"/>
                <w:lang w:val="en-AU" w:eastAsia="zh-CN"/>
              </w:rPr>
              <w:t>72</w:t>
            </w:r>
          </w:p>
        </w:tc>
        <w:tc>
          <w:tcPr>
            <w:tcW w:w="1133" w:type="dxa"/>
          </w:tcPr>
          <w:p w14:paraId="68AF653C" w14:textId="77777777" w:rsidR="005E5193" w:rsidRDefault="00F36FBE">
            <w:pPr>
              <w:tabs>
                <w:tab w:val="decimal" w:pos="743"/>
                <w:tab w:val="decimal" w:pos="6804"/>
                <w:tab w:val="decimal" w:pos="8505"/>
              </w:tabs>
              <w:spacing w:before="40" w:after="20" w:line="216" w:lineRule="auto"/>
              <w:ind w:left="34"/>
              <w:jc w:val="right"/>
              <w:rPr>
                <w:sz w:val="26"/>
                <w:szCs w:val="26"/>
                <w:lang w:eastAsia="zh-CN"/>
              </w:rPr>
            </w:pPr>
            <w:r>
              <w:rPr>
                <w:sz w:val="26"/>
                <w:szCs w:val="26"/>
                <w:lang w:eastAsia="zh-CN"/>
              </w:rPr>
              <w:t>91</w:t>
            </w:r>
            <w:r>
              <w:rPr>
                <w:rFonts w:hint="cs"/>
                <w:sz w:val="26"/>
                <w:szCs w:val="26"/>
                <w:cs/>
                <w:lang w:val="en-AU" w:eastAsia="zh-CN"/>
              </w:rPr>
              <w:t>.</w:t>
            </w:r>
            <w:r>
              <w:rPr>
                <w:sz w:val="26"/>
                <w:szCs w:val="26"/>
                <w:lang w:eastAsia="zh-CN"/>
              </w:rPr>
              <w:t>35</w:t>
            </w:r>
          </w:p>
        </w:tc>
        <w:tc>
          <w:tcPr>
            <w:tcW w:w="1418" w:type="dxa"/>
          </w:tcPr>
          <w:p w14:paraId="2BCBAF00" w14:textId="77777777" w:rsidR="005E5193" w:rsidRDefault="00F36FBE">
            <w:pPr>
              <w:tabs>
                <w:tab w:val="decimal" w:pos="743"/>
                <w:tab w:val="decimal" w:pos="6804"/>
                <w:tab w:val="decimal" w:pos="8505"/>
              </w:tabs>
              <w:spacing w:before="40" w:after="20" w:line="216" w:lineRule="auto"/>
              <w:ind w:left="34"/>
              <w:jc w:val="right"/>
              <w:rPr>
                <w:sz w:val="26"/>
                <w:szCs w:val="26"/>
                <w:lang w:val="en-AU" w:eastAsia="zh-CN"/>
              </w:rPr>
            </w:pPr>
            <w:r>
              <w:rPr>
                <w:sz w:val="26"/>
                <w:szCs w:val="26"/>
                <w:lang w:val="en-AU" w:eastAsia="zh-CN"/>
              </w:rPr>
              <w:t>33</w:t>
            </w:r>
            <w:r>
              <w:rPr>
                <w:sz w:val="26"/>
                <w:szCs w:val="26"/>
                <w:cs/>
                <w:lang w:val="en-AU" w:eastAsia="zh-CN"/>
              </w:rPr>
              <w:t>.</w:t>
            </w:r>
            <w:r>
              <w:rPr>
                <w:sz w:val="26"/>
                <w:szCs w:val="26"/>
                <w:lang w:val="en-AU" w:eastAsia="zh-CN"/>
              </w:rPr>
              <w:t>61</w:t>
            </w:r>
          </w:p>
        </w:tc>
      </w:tr>
      <w:tr w:rsidR="005E5193" w14:paraId="49E0A3B2" w14:textId="77777777">
        <w:tc>
          <w:tcPr>
            <w:tcW w:w="1275" w:type="dxa"/>
          </w:tcPr>
          <w:p w14:paraId="1597620B" w14:textId="77777777" w:rsidR="005E5193" w:rsidRDefault="00F36FBE">
            <w:pPr>
              <w:pStyle w:val="BodyText2"/>
              <w:tabs>
                <w:tab w:val="left" w:pos="851"/>
              </w:tabs>
              <w:spacing w:before="40" w:after="20" w:line="216" w:lineRule="auto"/>
              <w:ind w:firstLine="0"/>
              <w:rPr>
                <w:rFonts w:eastAsia="SimSun" w:cs="Cordia New"/>
                <w:sz w:val="26"/>
                <w:szCs w:val="26"/>
                <w:cs/>
                <w:lang w:val="en-AU" w:eastAsia="zh-CN"/>
              </w:rPr>
            </w:pPr>
            <w:r>
              <w:rPr>
                <w:rFonts w:eastAsia="SimSun" w:cs="Cordia New" w:hint="cs"/>
                <w:sz w:val="26"/>
                <w:szCs w:val="26"/>
                <w:cs/>
                <w:lang w:val="en-AU" w:eastAsia="zh-CN"/>
              </w:rPr>
              <w:t>เยน</w:t>
            </w:r>
          </w:p>
        </w:tc>
        <w:tc>
          <w:tcPr>
            <w:tcW w:w="1134" w:type="dxa"/>
          </w:tcPr>
          <w:p w14:paraId="6B98F5B8" w14:textId="77777777" w:rsidR="005E5193" w:rsidRDefault="00F36FBE">
            <w:pPr>
              <w:pStyle w:val="BodyText2"/>
              <w:tabs>
                <w:tab w:val="clear" w:pos="6804"/>
                <w:tab w:val="clear" w:pos="8505"/>
              </w:tabs>
              <w:spacing w:before="40" w:after="20" w:line="216" w:lineRule="auto"/>
              <w:ind w:left="34" w:firstLine="31"/>
              <w:rPr>
                <w:rFonts w:eastAsia="SimSun" w:cs="Cordia New"/>
                <w:sz w:val="26"/>
                <w:szCs w:val="26"/>
                <w:lang w:eastAsia="zh-CN"/>
              </w:rPr>
            </w:pPr>
            <w:r>
              <w:rPr>
                <w:rFonts w:eastAsia="SimSun" w:cs="Cordia New" w:hint="cs"/>
                <w:sz w:val="26"/>
                <w:szCs w:val="26"/>
                <w:cs/>
                <w:lang w:val="en-AU" w:eastAsia="zh-CN"/>
              </w:rPr>
              <w:t xml:space="preserve">    </w:t>
            </w:r>
            <w:r>
              <w:rPr>
                <w:rFonts w:eastAsia="SimSun" w:cs="Cordia New"/>
                <w:sz w:val="26"/>
                <w:szCs w:val="26"/>
                <w:lang w:eastAsia="zh-CN"/>
              </w:rPr>
              <w:t>6,428</w:t>
            </w:r>
            <w:r>
              <w:rPr>
                <w:rFonts w:eastAsia="SimSun" w:cs="Cordia New"/>
                <w:sz w:val="26"/>
                <w:szCs w:val="26"/>
                <w:cs/>
                <w:lang w:eastAsia="zh-CN"/>
              </w:rPr>
              <w:t>.</w:t>
            </w:r>
            <w:r>
              <w:rPr>
                <w:rFonts w:eastAsia="SimSun" w:cs="Cordia New"/>
                <w:sz w:val="26"/>
                <w:szCs w:val="26"/>
                <w:lang w:eastAsia="zh-CN"/>
              </w:rPr>
              <w:t>85</w:t>
            </w:r>
          </w:p>
        </w:tc>
        <w:tc>
          <w:tcPr>
            <w:tcW w:w="1134" w:type="dxa"/>
          </w:tcPr>
          <w:p w14:paraId="661776BF" w14:textId="77777777" w:rsidR="005E5193" w:rsidRDefault="00F36FBE">
            <w:pPr>
              <w:pStyle w:val="BodyText2"/>
              <w:tabs>
                <w:tab w:val="clear" w:pos="6804"/>
                <w:tab w:val="clear" w:pos="8505"/>
                <w:tab w:val="decimal" w:pos="601"/>
              </w:tabs>
              <w:spacing w:before="40" w:after="20" w:line="216" w:lineRule="auto"/>
              <w:ind w:left="34" w:firstLine="0"/>
              <w:jc w:val="center"/>
              <w:rPr>
                <w:rFonts w:eastAsia="SimSun" w:cs="Cordia New"/>
                <w:sz w:val="26"/>
                <w:szCs w:val="26"/>
                <w:cs/>
                <w:lang w:val="en-AU" w:eastAsia="zh-CN"/>
              </w:rPr>
            </w:pPr>
            <w:r>
              <w:rPr>
                <w:rFonts w:eastAsia="SimSun" w:cs="Cordia New"/>
                <w:sz w:val="26"/>
                <w:szCs w:val="26"/>
                <w:lang w:val="en-AU" w:eastAsia="zh-CN"/>
              </w:rPr>
              <w:t>1,682</w:t>
            </w:r>
            <w:r>
              <w:rPr>
                <w:rFonts w:eastAsia="SimSun" w:cs="Cordia New"/>
                <w:sz w:val="26"/>
                <w:szCs w:val="26"/>
                <w:cs/>
                <w:lang w:val="en-AU" w:eastAsia="zh-CN"/>
              </w:rPr>
              <w:t>.</w:t>
            </w:r>
            <w:r>
              <w:rPr>
                <w:rFonts w:eastAsia="SimSun" w:cs="Cordia New"/>
                <w:sz w:val="26"/>
                <w:szCs w:val="26"/>
                <w:lang w:val="en-AU" w:eastAsia="zh-CN"/>
              </w:rPr>
              <w:t>80</w:t>
            </w:r>
          </w:p>
        </w:tc>
        <w:tc>
          <w:tcPr>
            <w:tcW w:w="1418" w:type="dxa"/>
          </w:tcPr>
          <w:p w14:paraId="2D337499" w14:textId="77777777" w:rsidR="005E5193" w:rsidRDefault="00F36FBE">
            <w:pPr>
              <w:pStyle w:val="BodyText2"/>
              <w:tabs>
                <w:tab w:val="clear" w:pos="6804"/>
                <w:tab w:val="clear" w:pos="8505"/>
                <w:tab w:val="decimal" w:pos="885"/>
              </w:tabs>
              <w:spacing w:before="40" w:after="20" w:line="216" w:lineRule="auto"/>
              <w:ind w:left="34" w:firstLine="0"/>
              <w:rPr>
                <w:rFonts w:eastAsia="SimSun" w:cs="Cordia New"/>
                <w:sz w:val="26"/>
                <w:szCs w:val="26"/>
                <w:cs/>
                <w:lang w:val="en-AU" w:eastAsia="zh-CN"/>
              </w:rPr>
            </w:pPr>
            <w:r>
              <w:rPr>
                <w:rFonts w:eastAsia="SimSun" w:cs="Cordia New"/>
                <w:sz w:val="26"/>
                <w:szCs w:val="26"/>
                <w:lang w:val="en-AU" w:eastAsia="zh-CN"/>
              </w:rPr>
              <w:t>0</w:t>
            </w:r>
            <w:r>
              <w:rPr>
                <w:rFonts w:eastAsia="SimSun" w:cs="Cordia New"/>
                <w:sz w:val="26"/>
                <w:szCs w:val="26"/>
                <w:cs/>
                <w:lang w:val="en-AU" w:eastAsia="zh-CN"/>
              </w:rPr>
              <w:t>.</w:t>
            </w:r>
            <w:r>
              <w:rPr>
                <w:rFonts w:eastAsia="SimSun" w:cs="Cordia New"/>
                <w:sz w:val="26"/>
                <w:szCs w:val="26"/>
                <w:lang w:val="en-AU" w:eastAsia="zh-CN"/>
              </w:rPr>
              <w:t>2604</w:t>
            </w:r>
            <w:r>
              <w:rPr>
                <w:rFonts w:eastAsia="SimSun" w:cs="Cordia New"/>
                <w:sz w:val="26"/>
                <w:szCs w:val="26"/>
                <w:cs/>
                <w:lang w:val="en-AU" w:eastAsia="zh-CN"/>
              </w:rPr>
              <w:t>-</w:t>
            </w:r>
            <w:r>
              <w:rPr>
                <w:rFonts w:eastAsia="SimSun" w:cs="Cordia New"/>
                <w:sz w:val="26"/>
                <w:szCs w:val="26"/>
                <w:lang w:val="en-AU" w:eastAsia="zh-CN"/>
              </w:rPr>
              <w:t>0</w:t>
            </w:r>
            <w:r>
              <w:rPr>
                <w:rFonts w:eastAsia="SimSun" w:cs="Cordia New"/>
                <w:sz w:val="26"/>
                <w:szCs w:val="26"/>
                <w:cs/>
                <w:lang w:val="en-AU" w:eastAsia="zh-CN"/>
              </w:rPr>
              <w:t>.</w:t>
            </w:r>
            <w:r>
              <w:rPr>
                <w:rFonts w:eastAsia="SimSun" w:cs="Cordia New"/>
                <w:sz w:val="26"/>
                <w:szCs w:val="26"/>
                <w:lang w:val="en-AU" w:eastAsia="zh-CN"/>
              </w:rPr>
              <w:t>2625</w:t>
            </w:r>
          </w:p>
        </w:tc>
        <w:tc>
          <w:tcPr>
            <w:tcW w:w="1275" w:type="dxa"/>
          </w:tcPr>
          <w:p w14:paraId="2A0CEB0C" w14:textId="77777777" w:rsidR="005E5193" w:rsidRDefault="00F36FBE">
            <w:pPr>
              <w:tabs>
                <w:tab w:val="decimal" w:pos="741"/>
              </w:tabs>
              <w:spacing w:before="40" w:after="20" w:line="216" w:lineRule="auto"/>
              <w:ind w:left="34"/>
              <w:jc w:val="center"/>
              <w:rPr>
                <w:sz w:val="26"/>
                <w:szCs w:val="26"/>
                <w:cs/>
                <w:lang w:eastAsia="zh-CN"/>
              </w:rPr>
            </w:pPr>
            <w:r>
              <w:rPr>
                <w:sz w:val="26"/>
                <w:szCs w:val="26"/>
                <w:cs/>
                <w:lang w:eastAsia="zh-CN"/>
              </w:rPr>
              <w:t>-</w:t>
            </w:r>
          </w:p>
        </w:tc>
        <w:tc>
          <w:tcPr>
            <w:tcW w:w="1133" w:type="dxa"/>
          </w:tcPr>
          <w:p w14:paraId="4CA2008D" w14:textId="77777777" w:rsidR="005E5193" w:rsidRDefault="00F36FBE">
            <w:pPr>
              <w:tabs>
                <w:tab w:val="decimal" w:pos="741"/>
              </w:tabs>
              <w:spacing w:before="40" w:after="20" w:line="216" w:lineRule="auto"/>
              <w:ind w:left="34"/>
              <w:jc w:val="center"/>
              <w:rPr>
                <w:sz w:val="26"/>
                <w:szCs w:val="26"/>
                <w:cs/>
                <w:lang w:eastAsia="zh-CN"/>
              </w:rPr>
            </w:pPr>
            <w:r>
              <w:rPr>
                <w:sz w:val="26"/>
                <w:szCs w:val="26"/>
                <w:cs/>
                <w:lang w:eastAsia="zh-CN"/>
              </w:rPr>
              <w:t>-</w:t>
            </w:r>
          </w:p>
        </w:tc>
        <w:tc>
          <w:tcPr>
            <w:tcW w:w="1418" w:type="dxa"/>
          </w:tcPr>
          <w:p w14:paraId="7DFC0F37" w14:textId="77777777" w:rsidR="005E5193" w:rsidRDefault="00F36FBE">
            <w:pPr>
              <w:tabs>
                <w:tab w:val="decimal" w:pos="881"/>
              </w:tabs>
              <w:spacing w:before="40" w:after="20" w:line="216" w:lineRule="auto"/>
              <w:ind w:left="34"/>
              <w:jc w:val="center"/>
              <w:rPr>
                <w:sz w:val="26"/>
                <w:szCs w:val="26"/>
                <w:cs/>
                <w:lang w:eastAsia="zh-CN"/>
              </w:rPr>
            </w:pPr>
            <w:r>
              <w:rPr>
                <w:sz w:val="26"/>
                <w:szCs w:val="26"/>
                <w:cs/>
                <w:lang w:eastAsia="zh-CN"/>
              </w:rPr>
              <w:t>-</w:t>
            </w:r>
          </w:p>
        </w:tc>
      </w:tr>
    </w:tbl>
    <w:p w14:paraId="49F4C119" w14:textId="615E3A5F" w:rsidR="005E5193" w:rsidRDefault="00F36FBE">
      <w:pPr>
        <w:pStyle w:val="BodyText2"/>
        <w:tabs>
          <w:tab w:val="clear" w:pos="6804"/>
          <w:tab w:val="clear" w:pos="8505"/>
          <w:tab w:val="left" w:pos="851"/>
        </w:tabs>
        <w:spacing w:before="120" w:line="216" w:lineRule="auto"/>
        <w:ind w:left="539" w:firstLine="0"/>
        <w:jc w:val="thaiDistribute"/>
        <w:rPr>
          <w:rFonts w:eastAsia="SimSun" w:cs="Cordia New"/>
          <w:sz w:val="30"/>
          <w:szCs w:val="30"/>
          <w:lang w:eastAsia="zh-CN"/>
        </w:rPr>
      </w:pPr>
      <w:r>
        <w:rPr>
          <w:rFonts w:eastAsia="SimSun" w:cs="Cordia New"/>
          <w:sz w:val="30"/>
          <w:szCs w:val="30"/>
          <w:cs/>
          <w:lang w:eastAsia="zh-CN"/>
        </w:rPr>
        <w:t xml:space="preserve">ณ วันที่ </w:t>
      </w:r>
      <w:r>
        <w:rPr>
          <w:rFonts w:eastAsia="SimSun" w:cs="Cordia New"/>
          <w:sz w:val="30"/>
          <w:szCs w:val="30"/>
          <w:lang w:val="en-AU" w:eastAsia="zh-CN"/>
        </w:rPr>
        <w:t xml:space="preserve">30 </w:t>
      </w:r>
      <w:r>
        <w:rPr>
          <w:rFonts w:eastAsia="SimSun" w:cs="Cordia New"/>
          <w:sz w:val="30"/>
          <w:szCs w:val="30"/>
          <w:cs/>
          <w:lang w:val="en-AU" w:eastAsia="zh-CN"/>
        </w:rPr>
        <w:t xml:space="preserve">มิถุนายน </w:t>
      </w:r>
      <w:r>
        <w:rPr>
          <w:rFonts w:eastAsia="SimSun" w:cs="Cordia New"/>
          <w:sz w:val="30"/>
          <w:szCs w:val="30"/>
          <w:lang w:val="en-AU" w:eastAsia="zh-CN"/>
        </w:rPr>
        <w:t>2565</w:t>
      </w:r>
      <w:r>
        <w:rPr>
          <w:rFonts w:eastAsia="SimSun" w:cs="Cordia New"/>
          <w:sz w:val="30"/>
          <w:szCs w:val="30"/>
          <w:cs/>
          <w:lang w:eastAsia="zh-CN"/>
        </w:rPr>
        <w:t xml:space="preserve"> และ</w:t>
      </w:r>
      <w:r w:rsidR="003D575B">
        <w:rPr>
          <w:rFonts w:eastAsia="SimSun" w:cs="Cordia New"/>
          <w:sz w:val="30"/>
          <w:szCs w:val="30"/>
          <w:lang w:eastAsia="zh-CN"/>
        </w:rPr>
        <w:t xml:space="preserve"> </w:t>
      </w:r>
      <w:r>
        <w:rPr>
          <w:rFonts w:eastAsia="SimSun" w:cs="Cordia New"/>
          <w:sz w:val="30"/>
          <w:szCs w:val="30"/>
          <w:cs/>
          <w:lang w:eastAsia="zh-CN"/>
        </w:rPr>
        <w:t xml:space="preserve">วันที่ </w:t>
      </w:r>
      <w:r>
        <w:rPr>
          <w:rFonts w:eastAsia="SimSun" w:cs="Cordia New"/>
          <w:sz w:val="30"/>
          <w:szCs w:val="30"/>
          <w:lang w:val="en-GB" w:eastAsia="zh-CN"/>
        </w:rPr>
        <w:t xml:space="preserve">31 </w:t>
      </w:r>
      <w:r>
        <w:rPr>
          <w:rFonts w:eastAsia="SimSun" w:cs="Cordia New"/>
          <w:sz w:val="30"/>
          <w:szCs w:val="30"/>
          <w:cs/>
          <w:lang w:eastAsia="zh-CN"/>
        </w:rPr>
        <w:t xml:space="preserve">ธันวาคม </w:t>
      </w:r>
      <w:r>
        <w:rPr>
          <w:rFonts w:eastAsia="SimSun" w:cs="Cordia New"/>
          <w:sz w:val="30"/>
          <w:szCs w:val="30"/>
          <w:lang w:val="en-GB" w:eastAsia="zh-CN"/>
        </w:rPr>
        <w:t>2564</w:t>
      </w:r>
      <w:r>
        <w:rPr>
          <w:rFonts w:eastAsia="SimSun" w:cs="Cordia New"/>
          <w:sz w:val="30"/>
          <w:szCs w:val="30"/>
          <w:cs/>
          <w:lang w:eastAsia="zh-CN"/>
        </w:rPr>
        <w:t xml:space="preserve"> บริษัทฯ มีสัญญาซื้อเงินตราต่างประเทศล่วงหน้าดังกล่าวข้างต้น โดยมีกำหนดส่งมอบภายในเดือน</w:t>
      </w:r>
      <w:r>
        <w:rPr>
          <w:rFonts w:eastAsia="SimSun" w:cs="Cordia New" w:hint="cs"/>
          <w:sz w:val="30"/>
          <w:szCs w:val="30"/>
          <w:cs/>
          <w:lang w:eastAsia="zh-CN"/>
        </w:rPr>
        <w:t>กรกฎาคม</w:t>
      </w:r>
      <w:r w:rsidR="00131A52">
        <w:rPr>
          <w:rFonts w:eastAsia="SimSun" w:cs="Cordia New" w:hint="cs"/>
          <w:sz w:val="30"/>
          <w:szCs w:val="30"/>
          <w:cs/>
          <w:lang w:eastAsia="zh-CN"/>
        </w:rPr>
        <w:t xml:space="preserve"> - </w:t>
      </w:r>
      <w:r>
        <w:rPr>
          <w:rFonts w:eastAsia="SimSun" w:cs="Cordia New" w:hint="cs"/>
          <w:sz w:val="30"/>
          <w:szCs w:val="30"/>
          <w:cs/>
          <w:lang w:eastAsia="zh-CN"/>
        </w:rPr>
        <w:t xml:space="preserve">กันยายน </w:t>
      </w:r>
      <w:r>
        <w:rPr>
          <w:rFonts w:eastAsia="SimSun" w:cs="Cordia New"/>
          <w:sz w:val="30"/>
          <w:szCs w:val="30"/>
          <w:lang w:val="en-GB" w:eastAsia="zh-CN"/>
        </w:rPr>
        <w:t>25</w:t>
      </w:r>
      <w:r>
        <w:rPr>
          <w:rFonts w:eastAsia="SimSun" w:cs="Cordia New"/>
          <w:sz w:val="30"/>
          <w:szCs w:val="30"/>
          <w:lang w:eastAsia="zh-CN"/>
        </w:rPr>
        <w:t>65</w:t>
      </w:r>
      <w:r>
        <w:rPr>
          <w:rFonts w:eastAsia="SimSun" w:cs="Cordia New"/>
          <w:sz w:val="30"/>
          <w:szCs w:val="30"/>
          <w:cs/>
          <w:lang w:eastAsia="zh-CN"/>
        </w:rPr>
        <w:t xml:space="preserve"> และเดือน</w:t>
      </w:r>
      <w:r>
        <w:rPr>
          <w:rFonts w:eastAsia="SimSun" w:cs="Cordia New"/>
          <w:sz w:val="30"/>
          <w:szCs w:val="30"/>
          <w:cs/>
          <w:lang w:val="en-AU" w:eastAsia="zh-CN"/>
        </w:rPr>
        <w:t xml:space="preserve">มกราคม </w:t>
      </w:r>
      <w:r>
        <w:rPr>
          <w:rFonts w:eastAsia="SimSun" w:cs="Cordia New"/>
          <w:sz w:val="30"/>
          <w:szCs w:val="30"/>
          <w:lang w:eastAsia="zh-CN"/>
        </w:rPr>
        <w:t>2565</w:t>
      </w:r>
      <w:r>
        <w:rPr>
          <w:rFonts w:eastAsia="SimSun" w:cs="Cordia New"/>
          <w:sz w:val="30"/>
          <w:szCs w:val="30"/>
          <w:cs/>
          <w:lang w:eastAsia="zh-CN"/>
        </w:rPr>
        <w:t>ตามลำดับ</w:t>
      </w:r>
    </w:p>
    <w:p w14:paraId="4DA0C954" w14:textId="77777777" w:rsidR="005E5193" w:rsidRDefault="005E5193">
      <w:pPr>
        <w:spacing w:line="48" w:lineRule="auto"/>
        <w:rPr>
          <w:sz w:val="30"/>
          <w:szCs w:val="30"/>
          <w:lang w:eastAsia="zh-CN"/>
        </w:rPr>
      </w:pPr>
    </w:p>
    <w:p w14:paraId="2C586EEA" w14:textId="77777777" w:rsidR="005E5193" w:rsidRDefault="00F36FBE">
      <w:pPr>
        <w:pStyle w:val="ListParagraph"/>
        <w:numPr>
          <w:ilvl w:val="1"/>
          <w:numId w:val="29"/>
        </w:numPr>
        <w:spacing w:before="120" w:line="216" w:lineRule="auto"/>
        <w:ind w:left="567" w:hanging="567"/>
        <w:contextualSpacing w:val="0"/>
        <w:jc w:val="thaiDistribute"/>
        <w:rPr>
          <w:b/>
          <w:bCs/>
          <w:sz w:val="30"/>
          <w:szCs w:val="30"/>
          <w:lang w:val="en-AU" w:eastAsia="zh-CN"/>
        </w:rPr>
      </w:pPr>
      <w:r>
        <w:rPr>
          <w:b/>
          <w:bCs/>
          <w:sz w:val="30"/>
          <w:szCs w:val="30"/>
          <w:cs/>
          <w:lang w:eastAsia="zh-CN"/>
        </w:rPr>
        <w:t>สินทรัพย์และหนี้สินที่ไม่ได้รับการป้องกันความเสี่ยง</w:t>
      </w:r>
    </w:p>
    <w:p w14:paraId="57A3C0DA" w14:textId="77777777" w:rsidR="005E5193" w:rsidRDefault="00F36FBE">
      <w:pPr>
        <w:tabs>
          <w:tab w:val="left" w:pos="360"/>
          <w:tab w:val="left" w:pos="900"/>
          <w:tab w:val="left" w:pos="1440"/>
        </w:tabs>
        <w:spacing w:before="60" w:line="216" w:lineRule="auto"/>
        <w:ind w:left="539" w:right="-23"/>
        <w:jc w:val="thaiDistribute"/>
        <w:rPr>
          <w:sz w:val="30"/>
          <w:szCs w:val="30"/>
          <w:lang w:eastAsia="zh-CN"/>
        </w:rPr>
      </w:pPr>
      <w:r>
        <w:rPr>
          <w:rFonts w:hint="cs"/>
          <w:sz w:val="30"/>
          <w:szCs w:val="30"/>
          <w:cs/>
          <w:lang w:eastAsia="zh-CN"/>
        </w:rPr>
        <w:t>กลุ่มบริษัท</w:t>
      </w:r>
      <w:r>
        <w:rPr>
          <w:sz w:val="30"/>
          <w:szCs w:val="30"/>
          <w:cs/>
          <w:lang w:eastAsia="zh-CN"/>
        </w:rPr>
        <w:t>มีสินทรัพย์และหนี้สินที่เป็นเงินตราต่างประเทศ ซึ่งไม่ได้รับการป้องกันความเสี่ยงด้านอัตราแลกเปลี่ยน ดังนี้ :-</w:t>
      </w:r>
    </w:p>
    <w:tbl>
      <w:tblPr>
        <w:tblW w:w="9355" w:type="dxa"/>
        <w:tblInd w:w="108" w:type="dxa"/>
        <w:tblLayout w:type="fixed"/>
        <w:tblLook w:val="04A0" w:firstRow="1" w:lastRow="0" w:firstColumn="1" w:lastColumn="0" w:noHBand="0" w:noVBand="1"/>
      </w:tblPr>
      <w:tblGrid>
        <w:gridCol w:w="1191"/>
        <w:gridCol w:w="1077"/>
        <w:gridCol w:w="964"/>
        <w:gridCol w:w="1077"/>
        <w:gridCol w:w="964"/>
        <w:gridCol w:w="1077"/>
        <w:gridCol w:w="964"/>
        <w:gridCol w:w="1077"/>
        <w:gridCol w:w="964"/>
      </w:tblGrid>
      <w:tr w:rsidR="005E5193" w14:paraId="6DEEF44B" w14:textId="77777777">
        <w:trPr>
          <w:trHeight w:val="20"/>
          <w:tblHeader/>
        </w:trPr>
        <w:tc>
          <w:tcPr>
            <w:tcW w:w="1191" w:type="dxa"/>
          </w:tcPr>
          <w:p w14:paraId="402A4DBA" w14:textId="77777777" w:rsidR="005E5193" w:rsidRDefault="005E5193">
            <w:pPr>
              <w:pStyle w:val="BodyText2"/>
              <w:tabs>
                <w:tab w:val="left" w:pos="851"/>
              </w:tabs>
              <w:spacing w:before="40" w:after="20" w:line="216" w:lineRule="auto"/>
              <w:ind w:left="34" w:firstLine="0"/>
              <w:jc w:val="center"/>
              <w:rPr>
                <w:rFonts w:eastAsia="SimSun" w:cs="Cordia New"/>
                <w:sz w:val="22"/>
                <w:szCs w:val="22"/>
                <w:cs/>
                <w:lang w:val="en-AU" w:eastAsia="zh-CN"/>
              </w:rPr>
            </w:pPr>
          </w:p>
        </w:tc>
        <w:tc>
          <w:tcPr>
            <w:tcW w:w="4082" w:type="dxa"/>
            <w:gridSpan w:val="4"/>
            <w:vAlign w:val="bottom"/>
          </w:tcPr>
          <w:p w14:paraId="31F4ACF1" w14:textId="77777777" w:rsidR="005E5193" w:rsidRDefault="005E5193">
            <w:pPr>
              <w:pStyle w:val="BodyText2"/>
              <w:tabs>
                <w:tab w:val="left" w:pos="851"/>
              </w:tabs>
              <w:spacing w:before="40" w:after="20" w:line="216" w:lineRule="auto"/>
              <w:ind w:firstLine="0"/>
              <w:jc w:val="center"/>
              <w:rPr>
                <w:rFonts w:eastAsia="SimSun" w:cs="Cordia New"/>
                <w:sz w:val="22"/>
                <w:szCs w:val="22"/>
                <w:cs/>
                <w:lang w:val="en-AU" w:eastAsia="zh-CN"/>
              </w:rPr>
            </w:pPr>
          </w:p>
        </w:tc>
        <w:tc>
          <w:tcPr>
            <w:tcW w:w="4082" w:type="dxa"/>
            <w:gridSpan w:val="4"/>
            <w:vAlign w:val="bottom"/>
          </w:tcPr>
          <w:p w14:paraId="129B6143" w14:textId="77777777" w:rsidR="005E5193" w:rsidRDefault="00F36FBE">
            <w:pPr>
              <w:pStyle w:val="BodyText2"/>
              <w:tabs>
                <w:tab w:val="left" w:pos="851"/>
              </w:tabs>
              <w:spacing w:before="40" w:after="20" w:line="216" w:lineRule="auto"/>
              <w:ind w:firstLine="0"/>
              <w:jc w:val="right"/>
              <w:rPr>
                <w:rFonts w:eastAsia="SimSun" w:cs="Cordia New"/>
                <w:sz w:val="22"/>
                <w:szCs w:val="22"/>
                <w:lang w:val="en-AU" w:eastAsia="zh-CN"/>
              </w:rPr>
            </w:pPr>
            <w:r>
              <w:rPr>
                <w:rFonts w:cs="Cordia New" w:hint="cs"/>
                <w:b/>
                <w:bCs/>
                <w:sz w:val="26"/>
                <w:szCs w:val="26"/>
                <w:cs/>
                <w:lang w:eastAsia="zh-CN"/>
              </w:rPr>
              <w:t xml:space="preserve">หน่วย </w:t>
            </w:r>
            <w:r>
              <w:rPr>
                <w:rFonts w:cs="Cordia New"/>
                <w:b/>
                <w:bCs/>
                <w:sz w:val="26"/>
                <w:szCs w:val="26"/>
                <w:cs/>
                <w:lang w:eastAsia="zh-CN"/>
              </w:rPr>
              <w:t xml:space="preserve">: </w:t>
            </w:r>
            <w:r>
              <w:rPr>
                <w:rFonts w:cs="Cordia New" w:hint="cs"/>
                <w:b/>
                <w:bCs/>
                <w:sz w:val="26"/>
                <w:szCs w:val="26"/>
                <w:cs/>
                <w:lang w:eastAsia="zh-CN"/>
              </w:rPr>
              <w:t>พัน</w:t>
            </w:r>
          </w:p>
        </w:tc>
      </w:tr>
      <w:tr w:rsidR="005E5193" w14:paraId="0F967A1F" w14:textId="77777777">
        <w:trPr>
          <w:trHeight w:val="20"/>
          <w:tblHeader/>
        </w:trPr>
        <w:tc>
          <w:tcPr>
            <w:tcW w:w="1191" w:type="dxa"/>
          </w:tcPr>
          <w:p w14:paraId="031EE0DA" w14:textId="77777777" w:rsidR="005E5193" w:rsidRDefault="005E5193">
            <w:pPr>
              <w:pStyle w:val="BodyText2"/>
              <w:tabs>
                <w:tab w:val="left" w:pos="851"/>
              </w:tabs>
              <w:spacing w:before="40" w:after="20" w:line="216" w:lineRule="auto"/>
              <w:ind w:left="34" w:firstLine="0"/>
              <w:jc w:val="center"/>
              <w:rPr>
                <w:rFonts w:eastAsia="SimSun" w:cs="Cordia New"/>
                <w:sz w:val="22"/>
                <w:szCs w:val="22"/>
                <w:cs/>
                <w:lang w:val="en-AU" w:eastAsia="zh-CN"/>
              </w:rPr>
            </w:pPr>
          </w:p>
        </w:tc>
        <w:tc>
          <w:tcPr>
            <w:tcW w:w="4082" w:type="dxa"/>
            <w:gridSpan w:val="4"/>
            <w:vAlign w:val="bottom"/>
          </w:tcPr>
          <w:p w14:paraId="52A4CB8F" w14:textId="77777777" w:rsidR="005E5193" w:rsidRDefault="00F36FBE">
            <w:pPr>
              <w:pStyle w:val="BodyText2"/>
              <w:pBdr>
                <w:bottom w:val="single" w:sz="4" w:space="1" w:color="auto"/>
              </w:pBdr>
              <w:tabs>
                <w:tab w:val="left" w:pos="851"/>
              </w:tabs>
              <w:spacing w:before="40" w:after="20" w:line="216" w:lineRule="auto"/>
              <w:ind w:firstLine="0"/>
              <w:jc w:val="center"/>
              <w:rPr>
                <w:rFonts w:eastAsia="SimSun" w:cs="Cordia New"/>
                <w:sz w:val="22"/>
                <w:szCs w:val="22"/>
                <w:cs/>
                <w:lang w:val="en-AU" w:eastAsia="zh-CN"/>
              </w:rPr>
            </w:pPr>
            <w:r>
              <w:rPr>
                <w:rFonts w:eastAsia="SimSun" w:cs="Cordia New"/>
                <w:sz w:val="22"/>
                <w:szCs w:val="22"/>
                <w:cs/>
                <w:lang w:eastAsia="zh-CN"/>
              </w:rPr>
              <w:t>งบการเงินรวม</w:t>
            </w:r>
          </w:p>
        </w:tc>
        <w:tc>
          <w:tcPr>
            <w:tcW w:w="4082" w:type="dxa"/>
            <w:gridSpan w:val="4"/>
            <w:vAlign w:val="bottom"/>
          </w:tcPr>
          <w:p w14:paraId="172207EB" w14:textId="77777777" w:rsidR="005E5193" w:rsidRDefault="00F36FBE">
            <w:pPr>
              <w:pStyle w:val="BodyText2"/>
              <w:pBdr>
                <w:bottom w:val="single" w:sz="4" w:space="1" w:color="auto"/>
              </w:pBdr>
              <w:tabs>
                <w:tab w:val="left" w:pos="851"/>
              </w:tabs>
              <w:spacing w:before="40" w:after="20" w:line="216" w:lineRule="auto"/>
              <w:ind w:firstLine="0"/>
              <w:jc w:val="center"/>
              <w:rPr>
                <w:rFonts w:eastAsia="SimSun" w:cs="Cordia New"/>
                <w:sz w:val="22"/>
                <w:szCs w:val="22"/>
                <w:lang w:val="en-AU" w:eastAsia="zh-CN"/>
              </w:rPr>
            </w:pPr>
            <w:r>
              <w:rPr>
                <w:rFonts w:eastAsia="SimSun" w:cs="Cordia New"/>
                <w:sz w:val="22"/>
                <w:szCs w:val="22"/>
                <w:cs/>
                <w:lang w:eastAsia="zh-CN"/>
              </w:rPr>
              <w:t>งบการเงินเฉพาะกิจการ</w:t>
            </w:r>
          </w:p>
        </w:tc>
      </w:tr>
      <w:tr w:rsidR="005E5193" w14:paraId="7EA0A33D" w14:textId="77777777">
        <w:trPr>
          <w:trHeight w:val="20"/>
          <w:tblHeader/>
        </w:trPr>
        <w:tc>
          <w:tcPr>
            <w:tcW w:w="1191" w:type="dxa"/>
          </w:tcPr>
          <w:p w14:paraId="1AD7B023" w14:textId="77777777" w:rsidR="005E5193" w:rsidRDefault="005E5193">
            <w:pPr>
              <w:pStyle w:val="BodyText2"/>
              <w:tabs>
                <w:tab w:val="left" w:pos="851"/>
              </w:tabs>
              <w:spacing w:before="40" w:after="20" w:line="216" w:lineRule="auto"/>
              <w:ind w:left="34" w:firstLine="0"/>
              <w:rPr>
                <w:rFonts w:eastAsia="SimSun" w:cs="Cordia New"/>
                <w:sz w:val="22"/>
                <w:szCs w:val="22"/>
                <w:lang w:val="en-AU" w:eastAsia="zh-CN"/>
              </w:rPr>
            </w:pPr>
          </w:p>
        </w:tc>
        <w:tc>
          <w:tcPr>
            <w:tcW w:w="2041" w:type="dxa"/>
            <w:gridSpan w:val="2"/>
            <w:vAlign w:val="bottom"/>
          </w:tcPr>
          <w:p w14:paraId="5F8CDD05" w14:textId="77777777" w:rsidR="005E5193" w:rsidRDefault="00F36FBE">
            <w:pPr>
              <w:pStyle w:val="BodyText2"/>
              <w:pBdr>
                <w:bottom w:val="single" w:sz="4" w:space="1" w:color="auto"/>
              </w:pBdr>
              <w:tabs>
                <w:tab w:val="left" w:pos="851"/>
              </w:tabs>
              <w:spacing w:before="40" w:after="20" w:line="216" w:lineRule="auto"/>
              <w:ind w:firstLine="0"/>
              <w:jc w:val="center"/>
              <w:rPr>
                <w:rFonts w:eastAsia="SimSun" w:cs="Cordia New"/>
                <w:sz w:val="22"/>
                <w:szCs w:val="22"/>
                <w:lang w:eastAsia="zh-CN"/>
              </w:rPr>
            </w:pPr>
            <w:r>
              <w:rPr>
                <w:rFonts w:eastAsia="SimSun" w:cs="Cordia New"/>
                <w:sz w:val="22"/>
                <w:szCs w:val="22"/>
                <w:lang w:val="en-AU" w:eastAsia="zh-CN"/>
              </w:rPr>
              <w:t xml:space="preserve">30 </w:t>
            </w:r>
            <w:r>
              <w:rPr>
                <w:rFonts w:eastAsia="SimSun" w:cs="Cordia New"/>
                <w:sz w:val="22"/>
                <w:szCs w:val="22"/>
                <w:cs/>
                <w:lang w:val="en-AU" w:eastAsia="zh-CN"/>
              </w:rPr>
              <w:t xml:space="preserve">มิถุนายน </w:t>
            </w:r>
            <w:r>
              <w:rPr>
                <w:rFonts w:eastAsia="SimSun" w:cs="Cordia New"/>
                <w:sz w:val="22"/>
                <w:szCs w:val="22"/>
                <w:lang w:val="en-AU" w:eastAsia="zh-CN"/>
              </w:rPr>
              <w:t>2565</w:t>
            </w:r>
          </w:p>
        </w:tc>
        <w:tc>
          <w:tcPr>
            <w:tcW w:w="2041" w:type="dxa"/>
            <w:gridSpan w:val="2"/>
            <w:vAlign w:val="bottom"/>
          </w:tcPr>
          <w:p w14:paraId="3A07EC66" w14:textId="77777777" w:rsidR="005E5193" w:rsidRDefault="00F36FBE">
            <w:pPr>
              <w:pStyle w:val="BodyText2"/>
              <w:pBdr>
                <w:bottom w:val="single" w:sz="4" w:space="1" w:color="auto"/>
              </w:pBdr>
              <w:tabs>
                <w:tab w:val="left" w:pos="851"/>
              </w:tabs>
              <w:spacing w:before="40" w:after="20" w:line="216" w:lineRule="auto"/>
              <w:ind w:firstLine="0"/>
              <w:jc w:val="center"/>
              <w:rPr>
                <w:rFonts w:eastAsia="SimSun" w:cs="Cordia New"/>
                <w:sz w:val="22"/>
                <w:szCs w:val="22"/>
                <w:lang w:eastAsia="zh-CN"/>
              </w:rPr>
            </w:pPr>
            <w:r>
              <w:rPr>
                <w:rFonts w:eastAsia="SimSun" w:cs="Cordia New"/>
                <w:sz w:val="22"/>
                <w:szCs w:val="22"/>
                <w:lang w:val="en-AU" w:eastAsia="zh-CN"/>
              </w:rPr>
              <w:t xml:space="preserve">31 </w:t>
            </w:r>
            <w:r>
              <w:rPr>
                <w:rFonts w:eastAsia="SimSun" w:cs="Cordia New"/>
                <w:sz w:val="22"/>
                <w:szCs w:val="22"/>
                <w:cs/>
                <w:lang w:eastAsia="zh-CN"/>
              </w:rPr>
              <w:t xml:space="preserve">ธันวาคม </w:t>
            </w:r>
            <w:r>
              <w:rPr>
                <w:rFonts w:eastAsia="SimSun" w:cs="Cordia New"/>
                <w:sz w:val="22"/>
                <w:szCs w:val="22"/>
                <w:lang w:val="en-AU" w:eastAsia="zh-CN"/>
              </w:rPr>
              <w:t>2564</w:t>
            </w:r>
          </w:p>
        </w:tc>
        <w:tc>
          <w:tcPr>
            <w:tcW w:w="2041" w:type="dxa"/>
            <w:gridSpan w:val="2"/>
            <w:vAlign w:val="bottom"/>
          </w:tcPr>
          <w:p w14:paraId="5D04C7E4" w14:textId="77777777" w:rsidR="005E5193" w:rsidRDefault="00F36FBE">
            <w:pPr>
              <w:pStyle w:val="BodyText2"/>
              <w:pBdr>
                <w:bottom w:val="single" w:sz="4" w:space="1" w:color="auto"/>
              </w:pBdr>
              <w:tabs>
                <w:tab w:val="left" w:pos="851"/>
              </w:tabs>
              <w:spacing w:before="40" w:after="20" w:line="216" w:lineRule="auto"/>
              <w:ind w:firstLine="0"/>
              <w:jc w:val="center"/>
              <w:rPr>
                <w:rFonts w:eastAsia="SimSun" w:cs="Cordia New"/>
                <w:sz w:val="22"/>
                <w:szCs w:val="22"/>
                <w:lang w:val="en-GB" w:eastAsia="zh-CN"/>
              </w:rPr>
            </w:pPr>
            <w:r>
              <w:rPr>
                <w:rFonts w:eastAsia="SimSun" w:cs="Cordia New"/>
                <w:sz w:val="22"/>
                <w:szCs w:val="22"/>
                <w:lang w:val="en-AU" w:eastAsia="zh-CN"/>
              </w:rPr>
              <w:t xml:space="preserve">30 </w:t>
            </w:r>
            <w:r>
              <w:rPr>
                <w:rFonts w:eastAsia="SimSun" w:cs="Cordia New"/>
                <w:sz w:val="22"/>
                <w:szCs w:val="22"/>
                <w:cs/>
                <w:lang w:val="en-AU" w:eastAsia="zh-CN"/>
              </w:rPr>
              <w:t xml:space="preserve">มิถุนายน </w:t>
            </w:r>
            <w:r>
              <w:rPr>
                <w:rFonts w:eastAsia="SimSun" w:cs="Cordia New"/>
                <w:sz w:val="22"/>
                <w:szCs w:val="22"/>
                <w:lang w:val="en-AU" w:eastAsia="zh-CN"/>
              </w:rPr>
              <w:t>2565</w:t>
            </w:r>
          </w:p>
        </w:tc>
        <w:tc>
          <w:tcPr>
            <w:tcW w:w="2041" w:type="dxa"/>
            <w:gridSpan w:val="2"/>
            <w:vAlign w:val="bottom"/>
          </w:tcPr>
          <w:p w14:paraId="1B755092" w14:textId="77777777" w:rsidR="005E5193" w:rsidRDefault="00F36FBE">
            <w:pPr>
              <w:pStyle w:val="BodyText2"/>
              <w:pBdr>
                <w:bottom w:val="single" w:sz="4" w:space="1" w:color="auto"/>
              </w:pBdr>
              <w:tabs>
                <w:tab w:val="left" w:pos="851"/>
              </w:tabs>
              <w:spacing w:before="40" w:after="20" w:line="216" w:lineRule="auto"/>
              <w:ind w:firstLine="0"/>
              <w:jc w:val="center"/>
              <w:rPr>
                <w:rFonts w:eastAsia="SimSun" w:cs="Cordia New"/>
                <w:sz w:val="22"/>
                <w:szCs w:val="22"/>
                <w:lang w:val="en-GB" w:eastAsia="zh-CN"/>
              </w:rPr>
            </w:pPr>
            <w:r>
              <w:rPr>
                <w:rFonts w:eastAsia="SimSun" w:cs="Cordia New"/>
                <w:sz w:val="22"/>
                <w:szCs w:val="22"/>
                <w:lang w:val="en-AU" w:eastAsia="zh-CN"/>
              </w:rPr>
              <w:t xml:space="preserve">31 </w:t>
            </w:r>
            <w:r>
              <w:rPr>
                <w:rFonts w:eastAsia="SimSun" w:cs="Cordia New"/>
                <w:sz w:val="22"/>
                <w:szCs w:val="22"/>
                <w:cs/>
                <w:lang w:eastAsia="zh-CN"/>
              </w:rPr>
              <w:t xml:space="preserve">ธันวาคม </w:t>
            </w:r>
            <w:r>
              <w:rPr>
                <w:rFonts w:eastAsia="SimSun" w:cs="Cordia New"/>
                <w:sz w:val="22"/>
                <w:szCs w:val="22"/>
                <w:lang w:val="en-AU" w:eastAsia="zh-CN"/>
              </w:rPr>
              <w:t>2564</w:t>
            </w:r>
          </w:p>
        </w:tc>
      </w:tr>
      <w:tr w:rsidR="005E5193" w14:paraId="1C13BAAC" w14:textId="77777777">
        <w:trPr>
          <w:trHeight w:val="20"/>
          <w:tblHeader/>
        </w:trPr>
        <w:tc>
          <w:tcPr>
            <w:tcW w:w="1191" w:type="dxa"/>
            <w:vAlign w:val="bottom"/>
          </w:tcPr>
          <w:p w14:paraId="73A34FD2" w14:textId="77777777" w:rsidR="005E5193" w:rsidRDefault="00F36FBE">
            <w:pPr>
              <w:pStyle w:val="BodyText2"/>
              <w:pBdr>
                <w:bottom w:val="single" w:sz="4" w:space="1" w:color="auto"/>
              </w:pBdr>
              <w:tabs>
                <w:tab w:val="left" w:pos="851"/>
              </w:tabs>
              <w:spacing w:before="40" w:after="20" w:line="216" w:lineRule="auto"/>
              <w:ind w:left="34" w:firstLine="0"/>
              <w:jc w:val="center"/>
              <w:rPr>
                <w:rFonts w:eastAsia="SimSun" w:cs="Cordia New"/>
                <w:sz w:val="22"/>
                <w:szCs w:val="22"/>
                <w:lang w:val="en-AU" w:eastAsia="zh-CN"/>
              </w:rPr>
            </w:pPr>
            <w:r>
              <w:rPr>
                <w:rFonts w:eastAsia="SimSun" w:cs="Cordia New"/>
                <w:sz w:val="22"/>
                <w:szCs w:val="22"/>
                <w:cs/>
                <w:lang w:eastAsia="zh-CN"/>
              </w:rPr>
              <w:t>รายการ</w:t>
            </w:r>
          </w:p>
        </w:tc>
        <w:tc>
          <w:tcPr>
            <w:tcW w:w="1077" w:type="dxa"/>
            <w:vAlign w:val="bottom"/>
          </w:tcPr>
          <w:p w14:paraId="5B3A2472" w14:textId="77777777" w:rsidR="005E5193" w:rsidRDefault="00F36FBE">
            <w:pPr>
              <w:pStyle w:val="BodyText2"/>
              <w:pBdr>
                <w:bottom w:val="single" w:sz="4" w:space="1" w:color="auto"/>
              </w:pBdr>
              <w:spacing w:before="40" w:after="20" w:line="216" w:lineRule="auto"/>
              <w:ind w:left="-23" w:firstLine="0"/>
              <w:jc w:val="right"/>
              <w:rPr>
                <w:rFonts w:eastAsia="SimSun" w:cs="Cordia New"/>
                <w:sz w:val="22"/>
                <w:szCs w:val="22"/>
                <w:lang w:val="en-AU" w:eastAsia="zh-CN"/>
              </w:rPr>
            </w:pPr>
            <w:r>
              <w:rPr>
                <w:rFonts w:eastAsia="SimSun" w:cs="Cordia New"/>
                <w:sz w:val="22"/>
                <w:szCs w:val="22"/>
                <w:cs/>
                <w:lang w:eastAsia="zh-CN"/>
              </w:rPr>
              <w:t>สกุลเงินต่างประเทศ</w:t>
            </w:r>
          </w:p>
        </w:tc>
        <w:tc>
          <w:tcPr>
            <w:tcW w:w="964" w:type="dxa"/>
            <w:vAlign w:val="bottom"/>
          </w:tcPr>
          <w:p w14:paraId="60951EAD" w14:textId="77777777" w:rsidR="005E5193" w:rsidRDefault="00F36FBE">
            <w:pPr>
              <w:pStyle w:val="BodyText2"/>
              <w:pBdr>
                <w:bottom w:val="single" w:sz="4" w:space="1" w:color="auto"/>
              </w:pBdr>
              <w:spacing w:before="40" w:after="20" w:line="216" w:lineRule="auto"/>
              <w:ind w:firstLine="0"/>
              <w:jc w:val="right"/>
              <w:rPr>
                <w:rFonts w:eastAsia="SimSun" w:cs="Cordia New"/>
                <w:sz w:val="22"/>
                <w:szCs w:val="22"/>
                <w:lang w:val="en-AU" w:eastAsia="zh-CN"/>
              </w:rPr>
            </w:pPr>
            <w:r>
              <w:rPr>
                <w:rFonts w:eastAsia="SimSun" w:cs="Cordia New"/>
                <w:sz w:val="22"/>
                <w:szCs w:val="22"/>
                <w:cs/>
                <w:lang w:eastAsia="zh-CN"/>
              </w:rPr>
              <w:t>แปลงค่าเป็นเงินบาท</w:t>
            </w:r>
          </w:p>
        </w:tc>
        <w:tc>
          <w:tcPr>
            <w:tcW w:w="1077" w:type="dxa"/>
            <w:vAlign w:val="bottom"/>
          </w:tcPr>
          <w:p w14:paraId="53C6B6F3" w14:textId="77777777" w:rsidR="005E5193" w:rsidRDefault="00F36FBE">
            <w:pPr>
              <w:pStyle w:val="BodyText2"/>
              <w:pBdr>
                <w:bottom w:val="single" w:sz="4" w:space="1" w:color="auto"/>
              </w:pBdr>
              <w:spacing w:before="40" w:after="20" w:line="216" w:lineRule="auto"/>
              <w:ind w:firstLine="0"/>
              <w:jc w:val="right"/>
              <w:rPr>
                <w:rFonts w:eastAsia="SimSun" w:cs="Cordia New"/>
                <w:sz w:val="22"/>
                <w:szCs w:val="22"/>
                <w:lang w:val="en-AU" w:eastAsia="zh-CN"/>
              </w:rPr>
            </w:pPr>
            <w:r>
              <w:rPr>
                <w:rFonts w:eastAsia="SimSun" w:cs="Cordia New"/>
                <w:sz w:val="22"/>
                <w:szCs w:val="22"/>
                <w:cs/>
                <w:lang w:eastAsia="zh-CN"/>
              </w:rPr>
              <w:t>สกุลเงินตราต่างประเทศ</w:t>
            </w:r>
          </w:p>
        </w:tc>
        <w:tc>
          <w:tcPr>
            <w:tcW w:w="964" w:type="dxa"/>
            <w:vAlign w:val="bottom"/>
          </w:tcPr>
          <w:p w14:paraId="09657BE5" w14:textId="77777777" w:rsidR="005E5193" w:rsidRDefault="00F36FBE">
            <w:pPr>
              <w:pStyle w:val="BodyText2"/>
              <w:pBdr>
                <w:bottom w:val="single" w:sz="4" w:space="1" w:color="auto"/>
              </w:pBdr>
              <w:spacing w:before="40" w:after="20" w:line="216" w:lineRule="auto"/>
              <w:ind w:firstLine="0"/>
              <w:jc w:val="right"/>
              <w:rPr>
                <w:rFonts w:eastAsia="SimSun" w:cs="Cordia New"/>
                <w:sz w:val="22"/>
                <w:szCs w:val="22"/>
                <w:lang w:val="en-AU" w:eastAsia="zh-CN"/>
              </w:rPr>
            </w:pPr>
            <w:r>
              <w:rPr>
                <w:rFonts w:eastAsia="SimSun" w:cs="Cordia New"/>
                <w:sz w:val="22"/>
                <w:szCs w:val="22"/>
                <w:cs/>
                <w:lang w:eastAsia="zh-CN"/>
              </w:rPr>
              <w:t>แปลงค่าเป็นเงินบาท</w:t>
            </w:r>
          </w:p>
        </w:tc>
        <w:tc>
          <w:tcPr>
            <w:tcW w:w="1077" w:type="dxa"/>
            <w:vAlign w:val="bottom"/>
          </w:tcPr>
          <w:p w14:paraId="154EBE16" w14:textId="77777777" w:rsidR="005E5193" w:rsidRDefault="00F36FBE">
            <w:pPr>
              <w:pStyle w:val="BodyText2"/>
              <w:pBdr>
                <w:bottom w:val="single" w:sz="4" w:space="1" w:color="auto"/>
              </w:pBdr>
              <w:spacing w:before="40" w:after="20" w:line="216" w:lineRule="auto"/>
              <w:ind w:firstLine="0"/>
              <w:jc w:val="right"/>
              <w:rPr>
                <w:rFonts w:eastAsia="SimSun" w:cs="Cordia New"/>
                <w:sz w:val="22"/>
                <w:szCs w:val="22"/>
                <w:lang w:val="en-AU" w:eastAsia="zh-CN"/>
              </w:rPr>
            </w:pPr>
            <w:r>
              <w:rPr>
                <w:rFonts w:eastAsia="SimSun" w:cs="Cordia New"/>
                <w:sz w:val="22"/>
                <w:szCs w:val="22"/>
                <w:cs/>
                <w:lang w:eastAsia="zh-CN"/>
              </w:rPr>
              <w:t>สกุลเงินตราต่างประเทศ</w:t>
            </w:r>
          </w:p>
        </w:tc>
        <w:tc>
          <w:tcPr>
            <w:tcW w:w="964" w:type="dxa"/>
            <w:vAlign w:val="bottom"/>
          </w:tcPr>
          <w:p w14:paraId="08DF06D2" w14:textId="77777777" w:rsidR="005E5193" w:rsidRDefault="00F36FBE">
            <w:pPr>
              <w:pStyle w:val="BodyText2"/>
              <w:pBdr>
                <w:bottom w:val="single" w:sz="4" w:space="1" w:color="auto"/>
              </w:pBdr>
              <w:spacing w:before="40" w:after="20" w:line="216" w:lineRule="auto"/>
              <w:ind w:firstLine="0"/>
              <w:jc w:val="right"/>
              <w:rPr>
                <w:rFonts w:eastAsia="SimSun" w:cs="Cordia New"/>
                <w:sz w:val="22"/>
                <w:szCs w:val="22"/>
                <w:lang w:val="en-AU" w:eastAsia="zh-CN"/>
              </w:rPr>
            </w:pPr>
            <w:r>
              <w:rPr>
                <w:rFonts w:eastAsia="SimSun" w:cs="Cordia New"/>
                <w:sz w:val="22"/>
                <w:szCs w:val="22"/>
                <w:cs/>
                <w:lang w:eastAsia="zh-CN"/>
              </w:rPr>
              <w:t>แปลงค่าเป็นเงินบาท</w:t>
            </w:r>
          </w:p>
        </w:tc>
        <w:tc>
          <w:tcPr>
            <w:tcW w:w="1077" w:type="dxa"/>
            <w:vAlign w:val="bottom"/>
          </w:tcPr>
          <w:p w14:paraId="6F155BEF" w14:textId="77777777" w:rsidR="005E5193" w:rsidRDefault="00F36FBE">
            <w:pPr>
              <w:pStyle w:val="BodyText2"/>
              <w:pBdr>
                <w:bottom w:val="single" w:sz="4" w:space="1" w:color="auto"/>
              </w:pBdr>
              <w:spacing w:before="40" w:after="20" w:line="216" w:lineRule="auto"/>
              <w:ind w:firstLine="0"/>
              <w:jc w:val="right"/>
              <w:rPr>
                <w:rFonts w:eastAsia="SimSun" w:cs="Cordia New"/>
                <w:sz w:val="22"/>
                <w:szCs w:val="22"/>
                <w:lang w:val="en-AU" w:eastAsia="zh-CN"/>
              </w:rPr>
            </w:pPr>
            <w:r>
              <w:rPr>
                <w:rFonts w:eastAsia="SimSun" w:cs="Cordia New"/>
                <w:sz w:val="22"/>
                <w:szCs w:val="22"/>
                <w:cs/>
                <w:lang w:eastAsia="zh-CN"/>
              </w:rPr>
              <w:t>สกุลเงินตราต่างประเทศ</w:t>
            </w:r>
          </w:p>
        </w:tc>
        <w:tc>
          <w:tcPr>
            <w:tcW w:w="964" w:type="dxa"/>
            <w:vAlign w:val="bottom"/>
          </w:tcPr>
          <w:p w14:paraId="2174E220" w14:textId="77777777" w:rsidR="005E5193" w:rsidRDefault="00F36FBE">
            <w:pPr>
              <w:pStyle w:val="BodyText2"/>
              <w:pBdr>
                <w:bottom w:val="single" w:sz="4" w:space="1" w:color="auto"/>
              </w:pBdr>
              <w:spacing w:before="40" w:after="20" w:line="216" w:lineRule="auto"/>
              <w:ind w:firstLine="0"/>
              <w:jc w:val="right"/>
              <w:rPr>
                <w:rFonts w:eastAsia="SimSun" w:cs="Cordia New"/>
                <w:sz w:val="22"/>
                <w:szCs w:val="22"/>
                <w:lang w:val="en-AU" w:eastAsia="zh-CN"/>
              </w:rPr>
            </w:pPr>
            <w:r>
              <w:rPr>
                <w:rFonts w:eastAsia="SimSun" w:cs="Cordia New"/>
                <w:sz w:val="22"/>
                <w:szCs w:val="22"/>
                <w:cs/>
                <w:lang w:eastAsia="zh-CN"/>
              </w:rPr>
              <w:t>แปลงค่าเป็นเงินบาท</w:t>
            </w:r>
          </w:p>
        </w:tc>
      </w:tr>
      <w:tr w:rsidR="005E5193" w14:paraId="124C8741" w14:textId="77777777">
        <w:trPr>
          <w:trHeight w:val="284"/>
        </w:trPr>
        <w:tc>
          <w:tcPr>
            <w:tcW w:w="1191" w:type="dxa"/>
            <w:vAlign w:val="center"/>
          </w:tcPr>
          <w:p w14:paraId="3BED122E" w14:textId="77777777" w:rsidR="005E5193" w:rsidRDefault="00F36FBE">
            <w:pPr>
              <w:pStyle w:val="BodyText2"/>
              <w:tabs>
                <w:tab w:val="left" w:pos="851"/>
              </w:tabs>
              <w:spacing w:before="20" w:after="20" w:line="216" w:lineRule="auto"/>
              <w:ind w:left="34" w:firstLine="0"/>
              <w:rPr>
                <w:rFonts w:eastAsia="SimSun" w:cs="Cordia New"/>
                <w:b/>
                <w:bCs/>
                <w:sz w:val="22"/>
                <w:szCs w:val="22"/>
                <w:lang w:val="en-AU" w:eastAsia="zh-CN"/>
              </w:rPr>
            </w:pPr>
            <w:r>
              <w:rPr>
                <w:rFonts w:eastAsia="SimSun" w:cs="Cordia New"/>
                <w:b/>
                <w:bCs/>
                <w:sz w:val="22"/>
                <w:szCs w:val="22"/>
                <w:cs/>
                <w:lang w:eastAsia="zh-CN"/>
              </w:rPr>
              <w:t>สินทรัพย์</w:t>
            </w:r>
          </w:p>
        </w:tc>
        <w:tc>
          <w:tcPr>
            <w:tcW w:w="1077" w:type="dxa"/>
          </w:tcPr>
          <w:p w14:paraId="10DF434F" w14:textId="77777777" w:rsidR="005E5193" w:rsidRDefault="005E5193">
            <w:pPr>
              <w:pStyle w:val="BodyText2"/>
              <w:tabs>
                <w:tab w:val="decimal" w:pos="905"/>
              </w:tabs>
              <w:spacing w:before="20" w:after="20" w:line="216" w:lineRule="auto"/>
              <w:ind w:left="-23" w:firstLine="0"/>
              <w:jc w:val="right"/>
              <w:rPr>
                <w:rFonts w:eastAsia="SimSun" w:cs="Cordia New"/>
                <w:sz w:val="22"/>
                <w:szCs w:val="22"/>
                <w:lang w:val="en-AU" w:eastAsia="zh-CN"/>
              </w:rPr>
            </w:pPr>
          </w:p>
        </w:tc>
        <w:tc>
          <w:tcPr>
            <w:tcW w:w="964" w:type="dxa"/>
          </w:tcPr>
          <w:p w14:paraId="6025E3F2" w14:textId="77777777" w:rsidR="005E5193" w:rsidRDefault="005E5193">
            <w:pPr>
              <w:pStyle w:val="BodyText2"/>
              <w:tabs>
                <w:tab w:val="decimal" w:pos="905"/>
              </w:tabs>
              <w:spacing w:before="20" w:after="20" w:line="216" w:lineRule="auto"/>
              <w:ind w:firstLine="0"/>
              <w:jc w:val="right"/>
              <w:rPr>
                <w:rFonts w:eastAsia="SimSun" w:cs="Cordia New"/>
                <w:sz w:val="22"/>
                <w:szCs w:val="22"/>
                <w:lang w:val="en-AU" w:eastAsia="zh-CN"/>
              </w:rPr>
            </w:pPr>
          </w:p>
        </w:tc>
        <w:tc>
          <w:tcPr>
            <w:tcW w:w="1077" w:type="dxa"/>
          </w:tcPr>
          <w:p w14:paraId="28A6A83C" w14:textId="77777777" w:rsidR="005E5193" w:rsidRDefault="005E5193">
            <w:pPr>
              <w:pStyle w:val="BodyText2"/>
              <w:tabs>
                <w:tab w:val="clear" w:pos="6804"/>
              </w:tabs>
              <w:spacing w:before="20" w:after="20" w:line="216" w:lineRule="auto"/>
              <w:ind w:firstLine="0"/>
              <w:jc w:val="right"/>
              <w:rPr>
                <w:rFonts w:eastAsia="SimSun" w:cs="Cordia New"/>
                <w:sz w:val="22"/>
                <w:szCs w:val="22"/>
                <w:lang w:val="en-AU" w:eastAsia="zh-CN"/>
              </w:rPr>
            </w:pPr>
          </w:p>
        </w:tc>
        <w:tc>
          <w:tcPr>
            <w:tcW w:w="964" w:type="dxa"/>
          </w:tcPr>
          <w:p w14:paraId="1C90E02A" w14:textId="77777777" w:rsidR="005E5193" w:rsidRDefault="005E5193">
            <w:pPr>
              <w:pStyle w:val="BodyText2"/>
              <w:tabs>
                <w:tab w:val="decimal" w:pos="905"/>
              </w:tabs>
              <w:spacing w:before="20" w:after="20" w:line="216" w:lineRule="auto"/>
              <w:ind w:firstLine="0"/>
              <w:jc w:val="right"/>
              <w:rPr>
                <w:rFonts w:eastAsia="SimSun" w:cs="Cordia New"/>
                <w:sz w:val="22"/>
                <w:szCs w:val="22"/>
                <w:lang w:val="en-AU" w:eastAsia="zh-CN"/>
              </w:rPr>
            </w:pPr>
          </w:p>
        </w:tc>
        <w:tc>
          <w:tcPr>
            <w:tcW w:w="1077" w:type="dxa"/>
          </w:tcPr>
          <w:p w14:paraId="7CF460FA" w14:textId="77777777" w:rsidR="005E5193" w:rsidRDefault="005E5193">
            <w:pPr>
              <w:pStyle w:val="BodyText2"/>
              <w:tabs>
                <w:tab w:val="decimal" w:pos="905"/>
              </w:tabs>
              <w:spacing w:before="20" w:after="20" w:line="216" w:lineRule="auto"/>
              <w:ind w:firstLine="0"/>
              <w:jc w:val="right"/>
              <w:rPr>
                <w:rFonts w:eastAsia="SimSun" w:cs="Cordia New"/>
                <w:sz w:val="22"/>
                <w:szCs w:val="22"/>
                <w:lang w:val="en-AU" w:eastAsia="zh-CN"/>
              </w:rPr>
            </w:pPr>
          </w:p>
        </w:tc>
        <w:tc>
          <w:tcPr>
            <w:tcW w:w="964" w:type="dxa"/>
          </w:tcPr>
          <w:p w14:paraId="46396017" w14:textId="77777777" w:rsidR="005E5193" w:rsidRDefault="005E5193">
            <w:pPr>
              <w:pStyle w:val="BodyText2"/>
              <w:tabs>
                <w:tab w:val="decimal" w:pos="905"/>
              </w:tabs>
              <w:spacing w:before="20" w:after="20" w:line="216" w:lineRule="auto"/>
              <w:ind w:firstLine="0"/>
              <w:jc w:val="right"/>
              <w:rPr>
                <w:rFonts w:eastAsia="SimSun" w:cs="Cordia New"/>
                <w:sz w:val="22"/>
                <w:szCs w:val="22"/>
                <w:lang w:val="en-AU" w:eastAsia="zh-CN"/>
              </w:rPr>
            </w:pPr>
          </w:p>
        </w:tc>
        <w:tc>
          <w:tcPr>
            <w:tcW w:w="1077" w:type="dxa"/>
          </w:tcPr>
          <w:p w14:paraId="22282335" w14:textId="77777777" w:rsidR="005E5193" w:rsidRDefault="005E5193">
            <w:pPr>
              <w:pStyle w:val="BodyText2"/>
              <w:tabs>
                <w:tab w:val="decimal" w:pos="905"/>
              </w:tabs>
              <w:spacing w:before="20" w:after="20" w:line="216" w:lineRule="auto"/>
              <w:ind w:firstLine="0"/>
              <w:jc w:val="right"/>
              <w:rPr>
                <w:rFonts w:eastAsia="SimSun" w:cs="Cordia New"/>
                <w:sz w:val="22"/>
                <w:szCs w:val="22"/>
                <w:lang w:val="en-AU" w:eastAsia="zh-CN"/>
              </w:rPr>
            </w:pPr>
          </w:p>
        </w:tc>
        <w:tc>
          <w:tcPr>
            <w:tcW w:w="964" w:type="dxa"/>
          </w:tcPr>
          <w:p w14:paraId="78DB5B5A" w14:textId="77777777" w:rsidR="005E5193" w:rsidRDefault="005E5193">
            <w:pPr>
              <w:pStyle w:val="BodyText2"/>
              <w:tabs>
                <w:tab w:val="decimal" w:pos="905"/>
              </w:tabs>
              <w:spacing w:before="20" w:after="20" w:line="216" w:lineRule="auto"/>
              <w:ind w:firstLine="0"/>
              <w:jc w:val="right"/>
              <w:rPr>
                <w:rFonts w:eastAsia="SimSun" w:cs="Cordia New"/>
                <w:sz w:val="22"/>
                <w:szCs w:val="22"/>
                <w:lang w:val="en-AU" w:eastAsia="zh-CN"/>
              </w:rPr>
            </w:pPr>
          </w:p>
        </w:tc>
      </w:tr>
      <w:tr w:rsidR="00F815B4" w14:paraId="26D03C45" w14:textId="77777777">
        <w:trPr>
          <w:trHeight w:val="284"/>
        </w:trPr>
        <w:tc>
          <w:tcPr>
            <w:tcW w:w="1191" w:type="dxa"/>
            <w:vAlign w:val="center"/>
          </w:tcPr>
          <w:p w14:paraId="1CED9052" w14:textId="77777777" w:rsidR="00F815B4" w:rsidRDefault="00F815B4" w:rsidP="00F815B4">
            <w:pPr>
              <w:pStyle w:val="BodyText2"/>
              <w:tabs>
                <w:tab w:val="left" w:pos="851"/>
              </w:tabs>
              <w:spacing w:before="20" w:after="20" w:line="216" w:lineRule="auto"/>
              <w:ind w:left="34" w:firstLine="0"/>
              <w:rPr>
                <w:rFonts w:eastAsia="SimSun" w:cs="Cordia New"/>
                <w:sz w:val="22"/>
                <w:szCs w:val="22"/>
                <w:lang w:val="en-AU" w:eastAsia="zh-CN"/>
              </w:rPr>
            </w:pPr>
            <w:r>
              <w:rPr>
                <w:rFonts w:eastAsia="SimSun" w:cs="Cordia New"/>
                <w:sz w:val="22"/>
                <w:szCs w:val="22"/>
                <w:cs/>
                <w:lang w:eastAsia="zh-CN"/>
              </w:rPr>
              <w:t>ดอลล่าร์สหรัฐ</w:t>
            </w:r>
          </w:p>
        </w:tc>
        <w:tc>
          <w:tcPr>
            <w:tcW w:w="1077" w:type="dxa"/>
            <w:shd w:val="clear" w:color="auto" w:fill="auto"/>
            <w:vAlign w:val="bottom"/>
          </w:tcPr>
          <w:p w14:paraId="60C66D1C" w14:textId="34FBF334" w:rsidR="00F815B4" w:rsidRDefault="00F815B4" w:rsidP="00F815B4">
            <w:pPr>
              <w:pStyle w:val="BodyText2"/>
              <w:tabs>
                <w:tab w:val="clear" w:pos="6804"/>
                <w:tab w:val="clear" w:pos="8505"/>
              </w:tabs>
              <w:spacing w:before="20" w:after="20" w:line="216" w:lineRule="auto"/>
              <w:ind w:firstLine="0"/>
              <w:jc w:val="right"/>
              <w:rPr>
                <w:rFonts w:eastAsia="SimSun" w:cs="Cordia New"/>
                <w:sz w:val="22"/>
                <w:szCs w:val="22"/>
                <w:cs/>
                <w:lang w:val="en-AU" w:eastAsia="zh-CN"/>
              </w:rPr>
            </w:pPr>
            <w:r>
              <w:rPr>
                <w:rFonts w:eastAsia="SimSun" w:cs="Cordia New" w:hint="cs"/>
                <w:sz w:val="22"/>
                <w:szCs w:val="22"/>
                <w:lang w:eastAsia="zh-CN"/>
              </w:rPr>
              <w:t>1</w:t>
            </w:r>
            <w:r>
              <w:rPr>
                <w:rFonts w:eastAsia="SimSun" w:cs="Cordia New"/>
                <w:sz w:val="22"/>
                <w:szCs w:val="22"/>
                <w:lang w:eastAsia="zh-CN"/>
              </w:rPr>
              <w:t>,</w:t>
            </w:r>
            <w:r>
              <w:rPr>
                <w:rFonts w:eastAsia="SimSun" w:cs="Cordia New" w:hint="cs"/>
                <w:sz w:val="22"/>
                <w:szCs w:val="22"/>
                <w:cs/>
                <w:lang w:eastAsia="zh-CN"/>
              </w:rPr>
              <w:t>639</w:t>
            </w:r>
            <w:r>
              <w:rPr>
                <w:rFonts w:eastAsia="SimSun" w:cs="Cordia New"/>
                <w:sz w:val="22"/>
                <w:szCs w:val="22"/>
                <w:cs/>
                <w:lang w:eastAsia="zh-CN"/>
              </w:rPr>
              <w:t>.</w:t>
            </w:r>
            <w:r>
              <w:rPr>
                <w:rFonts w:eastAsia="SimSun" w:cs="Cordia New" w:hint="cs"/>
                <w:sz w:val="22"/>
                <w:szCs w:val="22"/>
                <w:cs/>
                <w:lang w:eastAsia="zh-CN"/>
              </w:rPr>
              <w:t>20</w:t>
            </w:r>
          </w:p>
        </w:tc>
        <w:tc>
          <w:tcPr>
            <w:tcW w:w="964" w:type="dxa"/>
            <w:shd w:val="clear" w:color="auto" w:fill="auto"/>
            <w:vAlign w:val="bottom"/>
          </w:tcPr>
          <w:p w14:paraId="3754A46A" w14:textId="65837D61" w:rsidR="00F815B4" w:rsidRDefault="00F815B4" w:rsidP="00F815B4">
            <w:pPr>
              <w:pStyle w:val="BodyText2"/>
              <w:tabs>
                <w:tab w:val="decimal" w:pos="770"/>
                <w:tab w:val="decimal" w:pos="905"/>
              </w:tabs>
              <w:spacing w:before="20" w:after="20" w:line="216" w:lineRule="auto"/>
              <w:ind w:firstLine="0"/>
              <w:jc w:val="right"/>
              <w:rPr>
                <w:rFonts w:eastAsia="SimSun" w:cs="Cordia New"/>
                <w:sz w:val="22"/>
                <w:szCs w:val="22"/>
                <w:lang w:eastAsia="zh-CN"/>
              </w:rPr>
            </w:pPr>
            <w:r>
              <w:rPr>
                <w:rFonts w:eastAsia="SimSun" w:cs="Cordia New"/>
                <w:sz w:val="22"/>
                <w:szCs w:val="22"/>
                <w:lang w:eastAsia="zh-CN"/>
              </w:rPr>
              <w:t>5</w:t>
            </w:r>
            <w:r>
              <w:rPr>
                <w:rFonts w:eastAsia="SimSun" w:cs="Cordia New" w:hint="cs"/>
                <w:sz w:val="22"/>
                <w:szCs w:val="22"/>
                <w:cs/>
                <w:lang w:eastAsia="zh-CN"/>
              </w:rPr>
              <w:t>7</w:t>
            </w:r>
            <w:r>
              <w:rPr>
                <w:rFonts w:eastAsia="SimSun" w:cs="Cordia New"/>
                <w:sz w:val="22"/>
                <w:szCs w:val="22"/>
                <w:lang w:eastAsia="zh-CN"/>
              </w:rPr>
              <w:t>,</w:t>
            </w:r>
            <w:r>
              <w:rPr>
                <w:rFonts w:eastAsia="SimSun" w:cs="Cordia New" w:hint="cs"/>
                <w:sz w:val="22"/>
                <w:szCs w:val="22"/>
                <w:cs/>
                <w:lang w:eastAsia="zh-CN"/>
              </w:rPr>
              <w:t>422</w:t>
            </w:r>
            <w:r>
              <w:rPr>
                <w:rFonts w:eastAsia="SimSun" w:cs="Cordia New"/>
                <w:sz w:val="22"/>
                <w:szCs w:val="22"/>
                <w:cs/>
                <w:lang w:eastAsia="zh-CN"/>
              </w:rPr>
              <w:t>.</w:t>
            </w:r>
            <w:r>
              <w:rPr>
                <w:rFonts w:eastAsia="SimSun" w:cs="Cordia New" w:hint="cs"/>
                <w:sz w:val="22"/>
                <w:szCs w:val="22"/>
                <w:cs/>
                <w:lang w:eastAsia="zh-CN"/>
              </w:rPr>
              <w:t>20</w:t>
            </w:r>
          </w:p>
        </w:tc>
        <w:tc>
          <w:tcPr>
            <w:tcW w:w="1077" w:type="dxa"/>
            <w:vAlign w:val="bottom"/>
          </w:tcPr>
          <w:p w14:paraId="453436CC" w14:textId="77777777" w:rsidR="00F815B4" w:rsidRDefault="00F815B4" w:rsidP="00F815B4">
            <w:pPr>
              <w:tabs>
                <w:tab w:val="decimal" w:pos="6804"/>
                <w:tab w:val="decimal" w:pos="8505"/>
              </w:tabs>
              <w:spacing w:before="20" w:after="20" w:line="216" w:lineRule="auto"/>
              <w:ind w:right="-6"/>
              <w:jc w:val="right"/>
              <w:rPr>
                <w:sz w:val="22"/>
                <w:szCs w:val="22"/>
                <w:lang w:val="en-AU" w:eastAsia="zh-CN"/>
              </w:rPr>
            </w:pPr>
            <w:r>
              <w:rPr>
                <w:sz w:val="22"/>
                <w:szCs w:val="22"/>
                <w:lang w:val="en-AU" w:eastAsia="zh-CN"/>
              </w:rPr>
              <w:t>1,484</w:t>
            </w:r>
            <w:r>
              <w:rPr>
                <w:sz w:val="22"/>
                <w:szCs w:val="22"/>
                <w:cs/>
                <w:lang w:val="en-AU" w:eastAsia="zh-CN"/>
              </w:rPr>
              <w:t>.</w:t>
            </w:r>
            <w:r>
              <w:rPr>
                <w:sz w:val="22"/>
                <w:szCs w:val="22"/>
                <w:lang w:val="en-AU" w:eastAsia="zh-CN"/>
              </w:rPr>
              <w:t>63</w:t>
            </w:r>
          </w:p>
        </w:tc>
        <w:tc>
          <w:tcPr>
            <w:tcW w:w="964" w:type="dxa"/>
            <w:vAlign w:val="bottom"/>
          </w:tcPr>
          <w:p w14:paraId="7F27041A" w14:textId="77777777" w:rsidR="00F815B4" w:rsidRDefault="00F815B4" w:rsidP="00F815B4">
            <w:pPr>
              <w:tabs>
                <w:tab w:val="decimal" w:pos="6804"/>
                <w:tab w:val="decimal" w:pos="8505"/>
              </w:tabs>
              <w:spacing w:before="20" w:after="20" w:line="216" w:lineRule="auto"/>
              <w:ind w:right="-6"/>
              <w:jc w:val="right"/>
              <w:rPr>
                <w:sz w:val="22"/>
                <w:szCs w:val="22"/>
                <w:lang w:val="en-AU" w:eastAsia="zh-CN"/>
              </w:rPr>
            </w:pPr>
            <w:r>
              <w:rPr>
                <w:sz w:val="22"/>
                <w:szCs w:val="22"/>
                <w:lang w:val="en-AU" w:eastAsia="zh-CN"/>
              </w:rPr>
              <w:t>49,220</w:t>
            </w:r>
            <w:r>
              <w:rPr>
                <w:sz w:val="22"/>
                <w:szCs w:val="22"/>
                <w:cs/>
                <w:lang w:val="en-AU" w:eastAsia="zh-CN"/>
              </w:rPr>
              <w:t>.</w:t>
            </w:r>
            <w:r>
              <w:rPr>
                <w:sz w:val="22"/>
                <w:szCs w:val="22"/>
                <w:lang w:val="en-AU" w:eastAsia="zh-CN"/>
              </w:rPr>
              <w:t>30</w:t>
            </w:r>
          </w:p>
        </w:tc>
        <w:tc>
          <w:tcPr>
            <w:tcW w:w="1077" w:type="dxa"/>
            <w:shd w:val="clear" w:color="auto" w:fill="auto"/>
            <w:vAlign w:val="bottom"/>
          </w:tcPr>
          <w:p w14:paraId="16D54B0A" w14:textId="5851FC42" w:rsidR="00F815B4" w:rsidRDefault="00F815B4" w:rsidP="00F815B4">
            <w:pPr>
              <w:pStyle w:val="BodyText2"/>
              <w:tabs>
                <w:tab w:val="clear" w:pos="6804"/>
                <w:tab w:val="clear" w:pos="8505"/>
              </w:tabs>
              <w:spacing w:before="20" w:after="20" w:line="216" w:lineRule="auto"/>
              <w:ind w:firstLine="0"/>
              <w:jc w:val="right"/>
              <w:rPr>
                <w:rFonts w:eastAsia="SimSun" w:cs="Cordia New"/>
                <w:sz w:val="22"/>
                <w:szCs w:val="22"/>
                <w:cs/>
                <w:lang w:val="en-AU" w:eastAsia="zh-CN"/>
              </w:rPr>
            </w:pPr>
            <w:r>
              <w:rPr>
                <w:rFonts w:eastAsia="SimSun" w:cs="Cordia New" w:hint="cs"/>
                <w:sz w:val="22"/>
                <w:szCs w:val="22"/>
                <w:lang w:eastAsia="zh-CN"/>
              </w:rPr>
              <w:t>1</w:t>
            </w:r>
            <w:r>
              <w:rPr>
                <w:rFonts w:eastAsia="SimSun" w:cs="Cordia New"/>
                <w:sz w:val="22"/>
                <w:szCs w:val="22"/>
                <w:lang w:eastAsia="zh-CN"/>
              </w:rPr>
              <w:t>,</w:t>
            </w:r>
            <w:r>
              <w:rPr>
                <w:rFonts w:eastAsia="SimSun" w:cs="Cordia New" w:hint="cs"/>
                <w:sz w:val="22"/>
                <w:szCs w:val="22"/>
                <w:cs/>
                <w:lang w:eastAsia="zh-CN"/>
              </w:rPr>
              <w:t>639</w:t>
            </w:r>
            <w:r>
              <w:rPr>
                <w:rFonts w:eastAsia="SimSun" w:cs="Cordia New"/>
                <w:sz w:val="22"/>
                <w:szCs w:val="22"/>
                <w:cs/>
                <w:lang w:eastAsia="zh-CN"/>
              </w:rPr>
              <w:t>.</w:t>
            </w:r>
            <w:r>
              <w:rPr>
                <w:rFonts w:eastAsia="SimSun" w:cs="Cordia New" w:hint="cs"/>
                <w:sz w:val="22"/>
                <w:szCs w:val="22"/>
                <w:cs/>
                <w:lang w:eastAsia="zh-CN"/>
              </w:rPr>
              <w:t>20</w:t>
            </w:r>
          </w:p>
        </w:tc>
        <w:tc>
          <w:tcPr>
            <w:tcW w:w="964" w:type="dxa"/>
            <w:shd w:val="clear" w:color="auto" w:fill="auto"/>
            <w:vAlign w:val="bottom"/>
          </w:tcPr>
          <w:p w14:paraId="0FAC8033" w14:textId="02ECAF40" w:rsidR="00F815B4" w:rsidRDefault="00F815B4" w:rsidP="00F815B4">
            <w:pPr>
              <w:pStyle w:val="BodyText2"/>
              <w:tabs>
                <w:tab w:val="decimal" w:pos="770"/>
                <w:tab w:val="decimal" w:pos="905"/>
              </w:tabs>
              <w:spacing w:before="20" w:after="20" w:line="216" w:lineRule="auto"/>
              <w:ind w:firstLine="0"/>
              <w:jc w:val="right"/>
              <w:rPr>
                <w:rFonts w:eastAsia="SimSun" w:cs="Cordia New"/>
                <w:sz w:val="22"/>
                <w:szCs w:val="22"/>
                <w:lang w:eastAsia="zh-CN"/>
              </w:rPr>
            </w:pPr>
            <w:r>
              <w:rPr>
                <w:rFonts w:eastAsia="SimSun" w:cs="Cordia New"/>
                <w:sz w:val="22"/>
                <w:szCs w:val="22"/>
                <w:lang w:eastAsia="zh-CN"/>
              </w:rPr>
              <w:t>5</w:t>
            </w:r>
            <w:r>
              <w:rPr>
                <w:rFonts w:eastAsia="SimSun" w:cs="Cordia New" w:hint="cs"/>
                <w:sz w:val="22"/>
                <w:szCs w:val="22"/>
                <w:cs/>
                <w:lang w:eastAsia="zh-CN"/>
              </w:rPr>
              <w:t>7</w:t>
            </w:r>
            <w:r>
              <w:rPr>
                <w:rFonts w:eastAsia="SimSun" w:cs="Cordia New"/>
                <w:sz w:val="22"/>
                <w:szCs w:val="22"/>
                <w:lang w:eastAsia="zh-CN"/>
              </w:rPr>
              <w:t>,</w:t>
            </w:r>
            <w:r>
              <w:rPr>
                <w:rFonts w:eastAsia="SimSun" w:cs="Cordia New" w:hint="cs"/>
                <w:sz w:val="22"/>
                <w:szCs w:val="22"/>
                <w:cs/>
                <w:lang w:eastAsia="zh-CN"/>
              </w:rPr>
              <w:t>422</w:t>
            </w:r>
            <w:r>
              <w:rPr>
                <w:rFonts w:eastAsia="SimSun" w:cs="Cordia New"/>
                <w:sz w:val="22"/>
                <w:szCs w:val="22"/>
                <w:cs/>
                <w:lang w:eastAsia="zh-CN"/>
              </w:rPr>
              <w:t>.</w:t>
            </w:r>
            <w:r>
              <w:rPr>
                <w:rFonts w:eastAsia="SimSun" w:cs="Cordia New" w:hint="cs"/>
                <w:sz w:val="22"/>
                <w:szCs w:val="22"/>
                <w:cs/>
                <w:lang w:eastAsia="zh-CN"/>
              </w:rPr>
              <w:t>20</w:t>
            </w:r>
          </w:p>
        </w:tc>
        <w:tc>
          <w:tcPr>
            <w:tcW w:w="1077" w:type="dxa"/>
            <w:vAlign w:val="bottom"/>
          </w:tcPr>
          <w:p w14:paraId="67BED587" w14:textId="77777777" w:rsidR="00F815B4" w:rsidRDefault="00F815B4" w:rsidP="00F815B4">
            <w:pPr>
              <w:tabs>
                <w:tab w:val="decimal" w:pos="6804"/>
                <w:tab w:val="decimal" w:pos="8505"/>
              </w:tabs>
              <w:spacing w:before="20" w:after="20" w:line="216" w:lineRule="auto"/>
              <w:ind w:right="-6"/>
              <w:jc w:val="right"/>
              <w:rPr>
                <w:sz w:val="22"/>
                <w:szCs w:val="22"/>
                <w:lang w:val="en-AU" w:eastAsia="zh-CN"/>
              </w:rPr>
            </w:pPr>
            <w:r>
              <w:rPr>
                <w:sz w:val="22"/>
                <w:szCs w:val="22"/>
                <w:lang w:eastAsia="zh-CN"/>
              </w:rPr>
              <w:t>1,484</w:t>
            </w:r>
            <w:r>
              <w:rPr>
                <w:rFonts w:hint="cs"/>
                <w:sz w:val="22"/>
                <w:szCs w:val="22"/>
                <w:cs/>
                <w:lang w:val="en-AU" w:eastAsia="zh-CN"/>
              </w:rPr>
              <w:t>.</w:t>
            </w:r>
            <w:r>
              <w:rPr>
                <w:sz w:val="22"/>
                <w:szCs w:val="22"/>
                <w:lang w:eastAsia="zh-CN"/>
              </w:rPr>
              <w:t>63</w:t>
            </w:r>
          </w:p>
        </w:tc>
        <w:tc>
          <w:tcPr>
            <w:tcW w:w="964" w:type="dxa"/>
            <w:vAlign w:val="bottom"/>
          </w:tcPr>
          <w:p w14:paraId="1F12944E" w14:textId="77777777" w:rsidR="00F815B4" w:rsidRDefault="00F815B4" w:rsidP="00F815B4">
            <w:pPr>
              <w:tabs>
                <w:tab w:val="decimal" w:pos="6804"/>
                <w:tab w:val="decimal" w:pos="8505"/>
              </w:tabs>
              <w:spacing w:before="20" w:after="20" w:line="216" w:lineRule="auto"/>
              <w:ind w:right="-6"/>
              <w:jc w:val="right"/>
              <w:rPr>
                <w:sz w:val="22"/>
                <w:szCs w:val="22"/>
                <w:lang w:val="en-AU" w:eastAsia="zh-CN"/>
              </w:rPr>
            </w:pPr>
            <w:r>
              <w:rPr>
                <w:sz w:val="22"/>
                <w:szCs w:val="22"/>
                <w:lang w:eastAsia="zh-CN"/>
              </w:rPr>
              <w:t>49</w:t>
            </w:r>
            <w:r>
              <w:rPr>
                <w:sz w:val="22"/>
                <w:szCs w:val="22"/>
                <w:lang w:val="en-AU" w:eastAsia="zh-CN"/>
              </w:rPr>
              <w:t>,220</w:t>
            </w:r>
            <w:r>
              <w:rPr>
                <w:sz w:val="22"/>
                <w:szCs w:val="22"/>
                <w:cs/>
                <w:lang w:val="en-AU" w:eastAsia="zh-CN"/>
              </w:rPr>
              <w:t>.</w:t>
            </w:r>
            <w:r>
              <w:rPr>
                <w:sz w:val="22"/>
                <w:szCs w:val="22"/>
                <w:lang w:val="en-AU" w:eastAsia="zh-CN"/>
              </w:rPr>
              <w:t>30</w:t>
            </w:r>
          </w:p>
        </w:tc>
      </w:tr>
      <w:tr w:rsidR="005E5193" w14:paraId="7F0FF9E6" w14:textId="77777777">
        <w:trPr>
          <w:trHeight w:val="284"/>
        </w:trPr>
        <w:tc>
          <w:tcPr>
            <w:tcW w:w="1191" w:type="dxa"/>
            <w:vAlign w:val="center"/>
          </w:tcPr>
          <w:p w14:paraId="1DA4E4EE" w14:textId="77777777" w:rsidR="005E5193" w:rsidRDefault="00F36FBE">
            <w:pPr>
              <w:pStyle w:val="BodyText2"/>
              <w:tabs>
                <w:tab w:val="left" w:pos="851"/>
              </w:tabs>
              <w:spacing w:before="20" w:after="20" w:line="216" w:lineRule="auto"/>
              <w:ind w:left="34" w:firstLine="0"/>
              <w:rPr>
                <w:rFonts w:eastAsia="SimSun" w:cs="Cordia New"/>
                <w:sz w:val="22"/>
                <w:szCs w:val="22"/>
                <w:cs/>
                <w:lang w:eastAsia="zh-CN"/>
              </w:rPr>
            </w:pPr>
            <w:r>
              <w:rPr>
                <w:rFonts w:eastAsia="SimSun" w:cs="Cordia New"/>
                <w:sz w:val="22"/>
                <w:szCs w:val="22"/>
                <w:cs/>
                <w:lang w:eastAsia="zh-CN"/>
              </w:rPr>
              <w:t>รูเปียห์</w:t>
            </w:r>
          </w:p>
        </w:tc>
        <w:tc>
          <w:tcPr>
            <w:tcW w:w="1077" w:type="dxa"/>
            <w:shd w:val="clear" w:color="auto" w:fill="auto"/>
            <w:vAlign w:val="bottom"/>
          </w:tcPr>
          <w:p w14:paraId="59EF4B56" w14:textId="77777777" w:rsidR="005E5193" w:rsidRDefault="00F36FBE">
            <w:pPr>
              <w:pStyle w:val="BodyText2"/>
              <w:tabs>
                <w:tab w:val="decimal" w:pos="594"/>
              </w:tabs>
              <w:spacing w:before="20" w:after="20" w:line="216" w:lineRule="auto"/>
              <w:ind w:firstLine="0"/>
              <w:jc w:val="right"/>
              <w:rPr>
                <w:rFonts w:eastAsia="SimSun" w:cs="Cordia New"/>
                <w:sz w:val="22"/>
                <w:szCs w:val="22"/>
                <w:lang w:val="en-AU" w:eastAsia="zh-CN"/>
              </w:rPr>
            </w:pPr>
            <w:r>
              <w:rPr>
                <w:rFonts w:eastAsia="SimSun" w:cs="Cordia New" w:hint="cs"/>
                <w:sz w:val="22"/>
                <w:szCs w:val="22"/>
                <w:lang w:eastAsia="zh-CN"/>
              </w:rPr>
              <w:t>3</w:t>
            </w:r>
            <w:r>
              <w:rPr>
                <w:rFonts w:eastAsia="SimSun" w:cs="Cordia New"/>
                <w:sz w:val="22"/>
                <w:szCs w:val="22"/>
                <w:lang w:eastAsia="zh-CN"/>
              </w:rPr>
              <w:t>,</w:t>
            </w:r>
            <w:r>
              <w:rPr>
                <w:rFonts w:eastAsia="SimSun" w:cs="Cordia New" w:hint="cs"/>
                <w:sz w:val="22"/>
                <w:szCs w:val="22"/>
                <w:lang w:eastAsia="zh-CN"/>
              </w:rPr>
              <w:t>994</w:t>
            </w:r>
          </w:p>
        </w:tc>
        <w:tc>
          <w:tcPr>
            <w:tcW w:w="964" w:type="dxa"/>
            <w:shd w:val="clear" w:color="auto" w:fill="auto"/>
            <w:vAlign w:val="bottom"/>
          </w:tcPr>
          <w:p w14:paraId="4C2A0A04" w14:textId="77777777" w:rsidR="005E5193" w:rsidRDefault="00F36FBE">
            <w:pPr>
              <w:pStyle w:val="BodyText2"/>
              <w:tabs>
                <w:tab w:val="decimal" w:pos="594"/>
              </w:tabs>
              <w:spacing w:before="20" w:after="20" w:line="216" w:lineRule="auto"/>
              <w:ind w:firstLine="0"/>
              <w:jc w:val="right"/>
              <w:rPr>
                <w:rFonts w:eastAsia="SimSun" w:cs="Cordia New"/>
                <w:sz w:val="22"/>
                <w:szCs w:val="22"/>
                <w:cs/>
                <w:lang w:val="en-AU" w:eastAsia="zh-CN"/>
              </w:rPr>
            </w:pPr>
            <w:r>
              <w:rPr>
                <w:rFonts w:eastAsia="SimSun" w:cs="Cordia New"/>
                <w:sz w:val="22"/>
                <w:szCs w:val="22"/>
                <w:lang w:val="en-AU" w:eastAsia="zh-CN"/>
              </w:rPr>
              <w:t>8</w:t>
            </w:r>
            <w:r>
              <w:rPr>
                <w:rFonts w:eastAsia="SimSun" w:cs="Cordia New"/>
                <w:sz w:val="22"/>
                <w:szCs w:val="22"/>
                <w:cs/>
                <w:lang w:val="en-AU" w:eastAsia="zh-CN"/>
              </w:rPr>
              <w:t>.</w:t>
            </w:r>
            <w:r>
              <w:rPr>
                <w:rFonts w:eastAsia="SimSun" w:cs="Cordia New"/>
                <w:sz w:val="22"/>
                <w:szCs w:val="22"/>
                <w:lang w:val="en-AU" w:eastAsia="zh-CN"/>
              </w:rPr>
              <w:t>79</w:t>
            </w:r>
          </w:p>
        </w:tc>
        <w:tc>
          <w:tcPr>
            <w:tcW w:w="1077" w:type="dxa"/>
            <w:vAlign w:val="bottom"/>
          </w:tcPr>
          <w:p w14:paraId="03CF2B40" w14:textId="77777777" w:rsidR="005E5193" w:rsidRDefault="00F36FBE">
            <w:pPr>
              <w:tabs>
                <w:tab w:val="decimal" w:pos="6804"/>
                <w:tab w:val="decimal" w:pos="8505"/>
              </w:tabs>
              <w:spacing w:before="20" w:after="20" w:line="216" w:lineRule="auto"/>
              <w:jc w:val="right"/>
              <w:rPr>
                <w:sz w:val="22"/>
                <w:szCs w:val="22"/>
                <w:lang w:val="en-AU" w:eastAsia="zh-CN"/>
              </w:rPr>
            </w:pPr>
            <w:r>
              <w:rPr>
                <w:rFonts w:hint="cs"/>
                <w:sz w:val="22"/>
                <w:szCs w:val="22"/>
                <w:lang w:eastAsia="zh-CN"/>
              </w:rPr>
              <w:t>3</w:t>
            </w:r>
            <w:r>
              <w:rPr>
                <w:sz w:val="22"/>
                <w:szCs w:val="22"/>
                <w:lang w:val="en-AU" w:eastAsia="zh-CN"/>
              </w:rPr>
              <w:t>,</w:t>
            </w:r>
            <w:r>
              <w:rPr>
                <w:rFonts w:hint="cs"/>
                <w:sz w:val="22"/>
                <w:szCs w:val="22"/>
                <w:lang w:eastAsia="zh-CN"/>
              </w:rPr>
              <w:t>99</w:t>
            </w:r>
            <w:r>
              <w:rPr>
                <w:sz w:val="22"/>
                <w:szCs w:val="22"/>
                <w:lang w:val="en-AU" w:eastAsia="zh-CN"/>
              </w:rPr>
              <w:t>4</w:t>
            </w:r>
          </w:p>
        </w:tc>
        <w:tc>
          <w:tcPr>
            <w:tcW w:w="964" w:type="dxa"/>
            <w:vAlign w:val="bottom"/>
          </w:tcPr>
          <w:p w14:paraId="3DBAEA07" w14:textId="77777777" w:rsidR="005E5193" w:rsidRDefault="00F36FBE">
            <w:pPr>
              <w:tabs>
                <w:tab w:val="decimal" w:pos="6804"/>
                <w:tab w:val="decimal" w:pos="8505"/>
              </w:tabs>
              <w:spacing w:before="20" w:after="20" w:line="216" w:lineRule="auto"/>
              <w:ind w:right="-6"/>
              <w:jc w:val="right"/>
              <w:rPr>
                <w:sz w:val="22"/>
                <w:szCs w:val="22"/>
                <w:lang w:val="en-AU" w:eastAsia="zh-CN"/>
              </w:rPr>
            </w:pPr>
            <w:r>
              <w:rPr>
                <w:sz w:val="22"/>
                <w:szCs w:val="22"/>
                <w:lang w:eastAsia="zh-CN"/>
              </w:rPr>
              <w:t>8</w:t>
            </w:r>
            <w:r>
              <w:rPr>
                <w:rFonts w:hint="cs"/>
                <w:sz w:val="22"/>
                <w:szCs w:val="22"/>
                <w:cs/>
                <w:lang w:val="en-AU" w:eastAsia="zh-CN"/>
              </w:rPr>
              <w:t>.</w:t>
            </w:r>
            <w:r>
              <w:rPr>
                <w:sz w:val="22"/>
                <w:szCs w:val="22"/>
                <w:lang w:eastAsia="zh-CN"/>
              </w:rPr>
              <w:t>75</w:t>
            </w:r>
          </w:p>
        </w:tc>
        <w:tc>
          <w:tcPr>
            <w:tcW w:w="1077" w:type="dxa"/>
            <w:shd w:val="clear" w:color="auto" w:fill="auto"/>
            <w:vAlign w:val="bottom"/>
          </w:tcPr>
          <w:p w14:paraId="46B0D5BA" w14:textId="77777777" w:rsidR="005E5193" w:rsidRDefault="00F36FBE">
            <w:pPr>
              <w:pStyle w:val="BodyText2"/>
              <w:tabs>
                <w:tab w:val="decimal" w:pos="594"/>
              </w:tabs>
              <w:spacing w:before="20" w:after="20" w:line="216" w:lineRule="auto"/>
              <w:ind w:firstLine="0"/>
              <w:jc w:val="right"/>
              <w:rPr>
                <w:rFonts w:eastAsia="SimSun" w:cs="Cordia New"/>
                <w:sz w:val="22"/>
                <w:szCs w:val="22"/>
                <w:lang w:val="en-AU" w:eastAsia="zh-CN"/>
              </w:rPr>
            </w:pPr>
            <w:r>
              <w:rPr>
                <w:rFonts w:eastAsia="SimSun" w:cs="Cordia New" w:hint="cs"/>
                <w:sz w:val="22"/>
                <w:szCs w:val="22"/>
                <w:lang w:eastAsia="zh-CN"/>
              </w:rPr>
              <w:t>3</w:t>
            </w:r>
            <w:r>
              <w:rPr>
                <w:rFonts w:eastAsia="SimSun" w:cs="Cordia New"/>
                <w:sz w:val="22"/>
                <w:szCs w:val="22"/>
                <w:lang w:eastAsia="zh-CN"/>
              </w:rPr>
              <w:t>,</w:t>
            </w:r>
            <w:r>
              <w:rPr>
                <w:rFonts w:eastAsia="SimSun" w:cs="Cordia New" w:hint="cs"/>
                <w:sz w:val="22"/>
                <w:szCs w:val="22"/>
                <w:lang w:eastAsia="zh-CN"/>
              </w:rPr>
              <w:t>994</w:t>
            </w:r>
          </w:p>
        </w:tc>
        <w:tc>
          <w:tcPr>
            <w:tcW w:w="964" w:type="dxa"/>
            <w:shd w:val="clear" w:color="auto" w:fill="auto"/>
            <w:vAlign w:val="bottom"/>
          </w:tcPr>
          <w:p w14:paraId="0904097B" w14:textId="77777777" w:rsidR="005E5193" w:rsidRDefault="00F36FBE">
            <w:pPr>
              <w:pStyle w:val="BodyText2"/>
              <w:tabs>
                <w:tab w:val="decimal" w:pos="594"/>
              </w:tabs>
              <w:spacing w:before="20" w:after="20" w:line="216" w:lineRule="auto"/>
              <w:ind w:firstLine="0"/>
              <w:jc w:val="right"/>
              <w:rPr>
                <w:rFonts w:eastAsia="SimSun" w:cs="Cordia New"/>
                <w:sz w:val="22"/>
                <w:szCs w:val="22"/>
                <w:cs/>
                <w:lang w:val="en-AU" w:eastAsia="zh-CN"/>
              </w:rPr>
            </w:pPr>
            <w:r>
              <w:rPr>
                <w:rFonts w:eastAsia="SimSun" w:cs="Cordia New" w:hint="cs"/>
                <w:sz w:val="22"/>
                <w:szCs w:val="22"/>
                <w:lang w:eastAsia="zh-CN"/>
              </w:rPr>
              <w:t>8</w:t>
            </w:r>
            <w:r>
              <w:rPr>
                <w:rFonts w:eastAsia="SimSun" w:cs="Cordia New"/>
                <w:sz w:val="22"/>
                <w:szCs w:val="22"/>
                <w:cs/>
                <w:lang w:val="en-AU" w:eastAsia="zh-CN"/>
              </w:rPr>
              <w:t>.</w:t>
            </w:r>
            <w:r>
              <w:rPr>
                <w:rFonts w:eastAsia="SimSun" w:cs="Cordia New"/>
                <w:sz w:val="22"/>
                <w:szCs w:val="22"/>
                <w:lang w:eastAsia="zh-CN"/>
              </w:rPr>
              <w:t>79</w:t>
            </w:r>
          </w:p>
        </w:tc>
        <w:tc>
          <w:tcPr>
            <w:tcW w:w="1077" w:type="dxa"/>
            <w:vAlign w:val="bottom"/>
          </w:tcPr>
          <w:p w14:paraId="7AEC5D0A" w14:textId="77777777" w:rsidR="005E5193" w:rsidRDefault="00F36FBE">
            <w:pPr>
              <w:tabs>
                <w:tab w:val="decimal" w:pos="6804"/>
                <w:tab w:val="decimal" w:pos="8505"/>
              </w:tabs>
              <w:spacing w:before="20" w:after="20" w:line="216" w:lineRule="auto"/>
              <w:jc w:val="right"/>
              <w:rPr>
                <w:sz w:val="22"/>
                <w:szCs w:val="22"/>
                <w:lang w:val="en-AU" w:eastAsia="zh-CN"/>
              </w:rPr>
            </w:pPr>
            <w:r>
              <w:rPr>
                <w:rFonts w:hint="cs"/>
                <w:sz w:val="22"/>
                <w:szCs w:val="22"/>
                <w:lang w:eastAsia="zh-CN"/>
              </w:rPr>
              <w:t>3</w:t>
            </w:r>
            <w:r>
              <w:rPr>
                <w:sz w:val="22"/>
                <w:szCs w:val="22"/>
                <w:lang w:val="en-AU" w:eastAsia="zh-CN"/>
              </w:rPr>
              <w:t>,</w:t>
            </w:r>
            <w:r>
              <w:rPr>
                <w:rFonts w:hint="cs"/>
                <w:sz w:val="22"/>
                <w:szCs w:val="22"/>
                <w:lang w:eastAsia="zh-CN"/>
              </w:rPr>
              <w:t>99</w:t>
            </w:r>
            <w:r>
              <w:rPr>
                <w:sz w:val="22"/>
                <w:szCs w:val="22"/>
                <w:lang w:val="en-AU" w:eastAsia="zh-CN"/>
              </w:rPr>
              <w:t>4</w:t>
            </w:r>
          </w:p>
        </w:tc>
        <w:tc>
          <w:tcPr>
            <w:tcW w:w="964" w:type="dxa"/>
            <w:vAlign w:val="bottom"/>
          </w:tcPr>
          <w:p w14:paraId="58BA5306" w14:textId="77777777" w:rsidR="005E5193" w:rsidRDefault="00F36FBE">
            <w:pPr>
              <w:tabs>
                <w:tab w:val="decimal" w:pos="6804"/>
                <w:tab w:val="decimal" w:pos="8505"/>
              </w:tabs>
              <w:spacing w:before="20" w:after="20" w:line="216" w:lineRule="auto"/>
              <w:ind w:right="-6"/>
              <w:jc w:val="right"/>
              <w:rPr>
                <w:sz w:val="22"/>
                <w:szCs w:val="22"/>
                <w:lang w:val="en-AU" w:eastAsia="zh-CN"/>
              </w:rPr>
            </w:pPr>
            <w:r>
              <w:rPr>
                <w:sz w:val="22"/>
                <w:szCs w:val="22"/>
                <w:lang w:eastAsia="zh-CN"/>
              </w:rPr>
              <w:t>8</w:t>
            </w:r>
            <w:r>
              <w:rPr>
                <w:sz w:val="22"/>
                <w:szCs w:val="22"/>
                <w:cs/>
                <w:lang w:eastAsia="zh-CN"/>
              </w:rPr>
              <w:t>.</w:t>
            </w:r>
            <w:r>
              <w:rPr>
                <w:sz w:val="22"/>
                <w:szCs w:val="22"/>
                <w:lang w:eastAsia="zh-CN"/>
              </w:rPr>
              <w:t>75</w:t>
            </w:r>
          </w:p>
        </w:tc>
      </w:tr>
      <w:tr w:rsidR="005E5193" w14:paraId="10EF3AD6" w14:textId="77777777">
        <w:trPr>
          <w:trHeight w:val="284"/>
        </w:trPr>
        <w:tc>
          <w:tcPr>
            <w:tcW w:w="1191" w:type="dxa"/>
            <w:vAlign w:val="center"/>
          </w:tcPr>
          <w:p w14:paraId="22F2DBE6" w14:textId="77777777" w:rsidR="005E5193" w:rsidRDefault="00F36FBE">
            <w:pPr>
              <w:pStyle w:val="BodyText2"/>
              <w:tabs>
                <w:tab w:val="left" w:pos="851"/>
              </w:tabs>
              <w:spacing w:before="20" w:after="20" w:line="216" w:lineRule="auto"/>
              <w:ind w:left="34" w:firstLine="0"/>
              <w:rPr>
                <w:rFonts w:eastAsia="SimSun" w:cs="Cordia New"/>
                <w:sz w:val="22"/>
                <w:szCs w:val="22"/>
                <w:cs/>
                <w:lang w:eastAsia="zh-CN"/>
              </w:rPr>
            </w:pPr>
            <w:r>
              <w:rPr>
                <w:rFonts w:eastAsia="SimSun" w:cs="Cordia New"/>
                <w:sz w:val="22"/>
                <w:szCs w:val="22"/>
                <w:cs/>
                <w:lang w:eastAsia="zh-CN"/>
              </w:rPr>
              <w:t>หยวน</w:t>
            </w:r>
          </w:p>
        </w:tc>
        <w:tc>
          <w:tcPr>
            <w:tcW w:w="1077" w:type="dxa"/>
            <w:shd w:val="clear" w:color="auto" w:fill="auto"/>
            <w:vAlign w:val="bottom"/>
          </w:tcPr>
          <w:p w14:paraId="59EADD65" w14:textId="77777777" w:rsidR="005E5193" w:rsidRDefault="00F36FBE">
            <w:pPr>
              <w:pStyle w:val="BodyText2"/>
              <w:tabs>
                <w:tab w:val="decimal" w:pos="630"/>
              </w:tabs>
              <w:spacing w:before="20" w:after="20" w:line="216" w:lineRule="auto"/>
              <w:ind w:firstLine="0"/>
              <w:rPr>
                <w:rFonts w:eastAsia="SimSun" w:cs="Cordia New"/>
                <w:sz w:val="22"/>
                <w:szCs w:val="22"/>
                <w:cs/>
                <w:lang w:eastAsia="zh-CN"/>
              </w:rPr>
            </w:pPr>
            <w:r>
              <w:rPr>
                <w:rFonts w:eastAsia="SimSun" w:cs="Cordia New"/>
                <w:sz w:val="22"/>
                <w:szCs w:val="22"/>
                <w:lang w:eastAsia="zh-CN"/>
              </w:rPr>
              <w:t xml:space="preserve">              2</w:t>
            </w:r>
            <w:r>
              <w:rPr>
                <w:rFonts w:eastAsia="SimSun" w:cs="Cordia New"/>
                <w:sz w:val="22"/>
                <w:szCs w:val="22"/>
                <w:cs/>
                <w:lang w:eastAsia="zh-CN"/>
              </w:rPr>
              <w:t>.</w:t>
            </w:r>
            <w:r>
              <w:rPr>
                <w:rFonts w:eastAsia="SimSun" w:cs="Cordia New"/>
                <w:sz w:val="22"/>
                <w:szCs w:val="22"/>
                <w:lang w:eastAsia="zh-CN"/>
              </w:rPr>
              <w:t>10</w:t>
            </w:r>
          </w:p>
        </w:tc>
        <w:tc>
          <w:tcPr>
            <w:tcW w:w="964" w:type="dxa"/>
            <w:shd w:val="clear" w:color="auto" w:fill="auto"/>
            <w:vAlign w:val="bottom"/>
          </w:tcPr>
          <w:p w14:paraId="223C598A" w14:textId="77777777" w:rsidR="005E5193" w:rsidRDefault="00F36FBE">
            <w:pPr>
              <w:pStyle w:val="BodyText2"/>
              <w:spacing w:before="20" w:after="20" w:line="216" w:lineRule="auto"/>
              <w:ind w:firstLine="0"/>
              <w:jc w:val="right"/>
              <w:rPr>
                <w:rFonts w:eastAsia="SimSun" w:cs="Cordia New"/>
                <w:sz w:val="22"/>
                <w:szCs w:val="22"/>
                <w:cs/>
                <w:lang w:eastAsia="zh-CN"/>
              </w:rPr>
            </w:pPr>
            <w:r>
              <w:rPr>
                <w:rFonts w:eastAsia="SimSun" w:cs="Cordia New"/>
                <w:sz w:val="22"/>
                <w:szCs w:val="22"/>
                <w:lang w:eastAsia="zh-CN"/>
              </w:rPr>
              <w:t xml:space="preserve">        10</w:t>
            </w:r>
            <w:r>
              <w:rPr>
                <w:rFonts w:eastAsia="SimSun" w:cs="Cordia New"/>
                <w:sz w:val="22"/>
                <w:szCs w:val="22"/>
                <w:cs/>
                <w:lang w:eastAsia="zh-CN"/>
              </w:rPr>
              <w:t>.</w:t>
            </w:r>
            <w:r>
              <w:rPr>
                <w:rFonts w:eastAsia="SimSun" w:cs="Cordia New"/>
                <w:sz w:val="22"/>
                <w:szCs w:val="22"/>
                <w:lang w:eastAsia="zh-CN"/>
              </w:rPr>
              <w:t>85</w:t>
            </w:r>
          </w:p>
        </w:tc>
        <w:tc>
          <w:tcPr>
            <w:tcW w:w="1077" w:type="dxa"/>
            <w:vAlign w:val="bottom"/>
          </w:tcPr>
          <w:p w14:paraId="0043C18D" w14:textId="77777777" w:rsidR="005E5193" w:rsidRDefault="00F36FBE">
            <w:pPr>
              <w:tabs>
                <w:tab w:val="decimal" w:pos="6804"/>
                <w:tab w:val="decimal" w:pos="8505"/>
              </w:tabs>
              <w:spacing w:before="20" w:after="20" w:line="216" w:lineRule="auto"/>
              <w:ind w:right="-6"/>
              <w:jc w:val="right"/>
              <w:rPr>
                <w:sz w:val="22"/>
                <w:szCs w:val="22"/>
                <w:lang w:val="en-AU" w:eastAsia="zh-CN"/>
              </w:rPr>
            </w:pPr>
            <w:r>
              <w:rPr>
                <w:rFonts w:hint="cs"/>
                <w:sz w:val="22"/>
                <w:szCs w:val="22"/>
                <w:lang w:eastAsia="zh-CN"/>
              </w:rPr>
              <w:t>2</w:t>
            </w:r>
            <w:r>
              <w:rPr>
                <w:rFonts w:hint="cs"/>
                <w:sz w:val="22"/>
                <w:szCs w:val="22"/>
                <w:cs/>
                <w:lang w:val="en-AU" w:eastAsia="zh-CN"/>
              </w:rPr>
              <w:t>.</w:t>
            </w:r>
            <w:r>
              <w:rPr>
                <w:rFonts w:hint="cs"/>
                <w:sz w:val="22"/>
                <w:szCs w:val="22"/>
                <w:lang w:eastAsia="zh-CN"/>
              </w:rPr>
              <w:t>10</w:t>
            </w:r>
          </w:p>
        </w:tc>
        <w:tc>
          <w:tcPr>
            <w:tcW w:w="964" w:type="dxa"/>
            <w:vAlign w:val="bottom"/>
          </w:tcPr>
          <w:p w14:paraId="4264FD76" w14:textId="77777777" w:rsidR="005E5193" w:rsidRDefault="00F36FBE">
            <w:pPr>
              <w:tabs>
                <w:tab w:val="decimal" w:pos="6804"/>
                <w:tab w:val="decimal" w:pos="8505"/>
              </w:tabs>
              <w:spacing w:before="20" w:after="20" w:line="216" w:lineRule="auto"/>
              <w:ind w:right="-6"/>
              <w:jc w:val="right"/>
              <w:rPr>
                <w:sz w:val="22"/>
                <w:szCs w:val="22"/>
                <w:lang w:val="en-AU" w:eastAsia="zh-CN"/>
              </w:rPr>
            </w:pPr>
            <w:r>
              <w:rPr>
                <w:sz w:val="22"/>
                <w:szCs w:val="22"/>
                <w:lang w:eastAsia="zh-CN"/>
              </w:rPr>
              <w:t>10</w:t>
            </w:r>
            <w:r>
              <w:rPr>
                <w:sz w:val="22"/>
                <w:szCs w:val="22"/>
                <w:cs/>
                <w:lang w:val="en-AU" w:eastAsia="zh-CN"/>
              </w:rPr>
              <w:t>.</w:t>
            </w:r>
            <w:r>
              <w:rPr>
                <w:sz w:val="22"/>
                <w:szCs w:val="22"/>
                <w:lang w:eastAsia="zh-CN"/>
              </w:rPr>
              <w:t>81</w:t>
            </w:r>
          </w:p>
        </w:tc>
        <w:tc>
          <w:tcPr>
            <w:tcW w:w="1077" w:type="dxa"/>
            <w:shd w:val="clear" w:color="auto" w:fill="auto"/>
            <w:vAlign w:val="bottom"/>
          </w:tcPr>
          <w:p w14:paraId="375C7D66" w14:textId="77777777" w:rsidR="005E5193" w:rsidRDefault="00F36FBE">
            <w:pPr>
              <w:pStyle w:val="BodyText2"/>
              <w:tabs>
                <w:tab w:val="decimal" w:pos="630"/>
              </w:tabs>
              <w:spacing w:before="20" w:after="20" w:line="216" w:lineRule="auto"/>
              <w:ind w:firstLine="0"/>
              <w:rPr>
                <w:rFonts w:eastAsia="SimSun" w:cs="Cordia New"/>
                <w:sz w:val="22"/>
                <w:szCs w:val="22"/>
                <w:cs/>
                <w:lang w:eastAsia="zh-CN"/>
              </w:rPr>
            </w:pPr>
            <w:r>
              <w:rPr>
                <w:rFonts w:eastAsia="SimSun" w:cs="Cordia New"/>
                <w:sz w:val="22"/>
                <w:szCs w:val="22"/>
                <w:lang w:eastAsia="zh-CN"/>
              </w:rPr>
              <w:t xml:space="preserve">              2</w:t>
            </w:r>
            <w:r>
              <w:rPr>
                <w:rFonts w:eastAsia="SimSun" w:cs="Cordia New"/>
                <w:sz w:val="22"/>
                <w:szCs w:val="22"/>
                <w:cs/>
                <w:lang w:eastAsia="zh-CN"/>
              </w:rPr>
              <w:t>.</w:t>
            </w:r>
            <w:r>
              <w:rPr>
                <w:rFonts w:eastAsia="SimSun" w:cs="Cordia New"/>
                <w:sz w:val="22"/>
                <w:szCs w:val="22"/>
                <w:lang w:eastAsia="zh-CN"/>
              </w:rPr>
              <w:t>10</w:t>
            </w:r>
          </w:p>
        </w:tc>
        <w:tc>
          <w:tcPr>
            <w:tcW w:w="964" w:type="dxa"/>
            <w:shd w:val="clear" w:color="auto" w:fill="auto"/>
            <w:vAlign w:val="bottom"/>
          </w:tcPr>
          <w:p w14:paraId="724378A2" w14:textId="77777777" w:rsidR="005E5193" w:rsidRDefault="00F36FBE">
            <w:pPr>
              <w:pStyle w:val="BodyText2"/>
              <w:spacing w:before="20" w:after="20" w:line="216" w:lineRule="auto"/>
              <w:ind w:firstLine="0"/>
              <w:jc w:val="right"/>
              <w:rPr>
                <w:rFonts w:eastAsia="SimSun" w:cs="Cordia New"/>
                <w:sz w:val="22"/>
                <w:szCs w:val="22"/>
                <w:cs/>
                <w:lang w:eastAsia="zh-CN"/>
              </w:rPr>
            </w:pPr>
            <w:r>
              <w:rPr>
                <w:rFonts w:eastAsia="SimSun" w:cs="Cordia New"/>
                <w:sz w:val="22"/>
                <w:szCs w:val="22"/>
                <w:lang w:eastAsia="zh-CN"/>
              </w:rPr>
              <w:t xml:space="preserve">         10</w:t>
            </w:r>
            <w:r>
              <w:rPr>
                <w:rFonts w:eastAsia="SimSun" w:cs="Cordia New"/>
                <w:sz w:val="22"/>
                <w:szCs w:val="22"/>
                <w:cs/>
                <w:lang w:eastAsia="zh-CN"/>
              </w:rPr>
              <w:t>.</w:t>
            </w:r>
            <w:r>
              <w:rPr>
                <w:rFonts w:eastAsia="SimSun" w:cs="Cordia New"/>
                <w:sz w:val="22"/>
                <w:szCs w:val="22"/>
                <w:lang w:eastAsia="zh-CN"/>
              </w:rPr>
              <w:t>85</w:t>
            </w:r>
          </w:p>
        </w:tc>
        <w:tc>
          <w:tcPr>
            <w:tcW w:w="1077" w:type="dxa"/>
            <w:vAlign w:val="bottom"/>
          </w:tcPr>
          <w:p w14:paraId="2177E31A" w14:textId="77777777" w:rsidR="005E5193" w:rsidRDefault="00F36FBE">
            <w:pPr>
              <w:tabs>
                <w:tab w:val="decimal" w:pos="6804"/>
                <w:tab w:val="decimal" w:pos="8505"/>
              </w:tabs>
              <w:spacing w:before="20" w:after="20" w:line="216" w:lineRule="auto"/>
              <w:ind w:right="-6"/>
              <w:jc w:val="right"/>
              <w:rPr>
                <w:sz w:val="22"/>
                <w:szCs w:val="22"/>
                <w:lang w:val="en-AU" w:eastAsia="zh-CN"/>
              </w:rPr>
            </w:pPr>
            <w:r>
              <w:rPr>
                <w:sz w:val="22"/>
                <w:szCs w:val="22"/>
                <w:lang w:val="en-AU" w:eastAsia="zh-CN"/>
              </w:rPr>
              <w:t>2</w:t>
            </w:r>
            <w:r>
              <w:rPr>
                <w:sz w:val="22"/>
                <w:szCs w:val="22"/>
                <w:cs/>
                <w:lang w:val="en-AU" w:eastAsia="zh-CN"/>
              </w:rPr>
              <w:t>.</w:t>
            </w:r>
            <w:r>
              <w:rPr>
                <w:sz w:val="22"/>
                <w:szCs w:val="22"/>
                <w:lang w:val="en-AU" w:eastAsia="zh-CN"/>
              </w:rPr>
              <w:t>10</w:t>
            </w:r>
          </w:p>
        </w:tc>
        <w:tc>
          <w:tcPr>
            <w:tcW w:w="964" w:type="dxa"/>
            <w:vAlign w:val="bottom"/>
          </w:tcPr>
          <w:p w14:paraId="0F5026DA" w14:textId="77777777" w:rsidR="005E5193" w:rsidRDefault="00F36FBE">
            <w:pPr>
              <w:tabs>
                <w:tab w:val="decimal" w:pos="6804"/>
                <w:tab w:val="decimal" w:pos="8505"/>
              </w:tabs>
              <w:spacing w:before="20" w:after="20" w:line="216" w:lineRule="auto"/>
              <w:ind w:right="-6"/>
              <w:jc w:val="right"/>
              <w:rPr>
                <w:sz w:val="22"/>
                <w:szCs w:val="22"/>
                <w:lang w:val="en-AU" w:eastAsia="zh-CN"/>
              </w:rPr>
            </w:pPr>
            <w:r>
              <w:rPr>
                <w:sz w:val="22"/>
                <w:szCs w:val="22"/>
                <w:lang w:val="en-AU" w:eastAsia="zh-CN"/>
              </w:rPr>
              <w:t>10</w:t>
            </w:r>
            <w:r>
              <w:rPr>
                <w:sz w:val="22"/>
                <w:szCs w:val="22"/>
                <w:cs/>
                <w:lang w:val="en-AU" w:eastAsia="zh-CN"/>
              </w:rPr>
              <w:t>.</w:t>
            </w:r>
            <w:r>
              <w:rPr>
                <w:sz w:val="22"/>
                <w:szCs w:val="22"/>
                <w:lang w:val="en-AU" w:eastAsia="zh-CN"/>
              </w:rPr>
              <w:t>81</w:t>
            </w:r>
          </w:p>
        </w:tc>
      </w:tr>
      <w:tr w:rsidR="005E5193" w14:paraId="412C978B" w14:textId="77777777">
        <w:trPr>
          <w:trHeight w:val="284"/>
        </w:trPr>
        <w:tc>
          <w:tcPr>
            <w:tcW w:w="1191" w:type="dxa"/>
            <w:vAlign w:val="center"/>
          </w:tcPr>
          <w:p w14:paraId="44B0DBB7" w14:textId="77777777" w:rsidR="005E5193" w:rsidRDefault="00F36FBE">
            <w:pPr>
              <w:pStyle w:val="BodyText2"/>
              <w:tabs>
                <w:tab w:val="left" w:pos="851"/>
              </w:tabs>
              <w:spacing w:before="20" w:after="20" w:line="216" w:lineRule="auto"/>
              <w:ind w:left="34" w:firstLine="0"/>
              <w:rPr>
                <w:rFonts w:eastAsia="SimSun" w:cs="Cordia New"/>
                <w:sz w:val="22"/>
                <w:szCs w:val="22"/>
                <w:cs/>
                <w:lang w:eastAsia="zh-CN"/>
              </w:rPr>
            </w:pPr>
            <w:r>
              <w:rPr>
                <w:rFonts w:eastAsia="SimSun" w:cs="Cordia New"/>
                <w:sz w:val="22"/>
                <w:szCs w:val="22"/>
                <w:cs/>
                <w:lang w:eastAsia="zh-CN"/>
              </w:rPr>
              <w:t>เยน</w:t>
            </w:r>
          </w:p>
        </w:tc>
        <w:tc>
          <w:tcPr>
            <w:tcW w:w="1077" w:type="dxa"/>
            <w:shd w:val="clear" w:color="auto" w:fill="auto"/>
            <w:vAlign w:val="bottom"/>
          </w:tcPr>
          <w:p w14:paraId="4FE9C941" w14:textId="77777777" w:rsidR="005E5193" w:rsidRDefault="00F36FBE">
            <w:pPr>
              <w:pStyle w:val="BodyText2"/>
              <w:tabs>
                <w:tab w:val="decimal" w:pos="594"/>
              </w:tabs>
              <w:spacing w:before="20" w:after="20" w:line="216" w:lineRule="auto"/>
              <w:ind w:firstLine="0"/>
              <w:jc w:val="right"/>
              <w:rPr>
                <w:rFonts w:eastAsia="SimSun" w:cs="Cordia New"/>
                <w:sz w:val="22"/>
                <w:szCs w:val="22"/>
                <w:lang w:val="en-AU" w:eastAsia="zh-CN"/>
              </w:rPr>
            </w:pPr>
            <w:r>
              <w:rPr>
                <w:rFonts w:eastAsia="SimSun" w:cs="Cordia New"/>
                <w:sz w:val="22"/>
                <w:szCs w:val="22"/>
                <w:lang w:val="en-AU" w:eastAsia="zh-CN"/>
              </w:rPr>
              <w:t>94</w:t>
            </w:r>
            <w:r>
              <w:rPr>
                <w:rFonts w:eastAsia="SimSun" w:cs="Cordia New"/>
                <w:sz w:val="22"/>
                <w:szCs w:val="22"/>
                <w:cs/>
                <w:lang w:val="en-AU" w:eastAsia="zh-CN"/>
              </w:rPr>
              <w:t>.</w:t>
            </w:r>
            <w:r>
              <w:rPr>
                <w:rFonts w:eastAsia="SimSun" w:cs="Cordia New"/>
                <w:sz w:val="22"/>
                <w:szCs w:val="22"/>
                <w:lang w:val="en-AU" w:eastAsia="zh-CN"/>
              </w:rPr>
              <w:t>20</w:t>
            </w:r>
          </w:p>
        </w:tc>
        <w:tc>
          <w:tcPr>
            <w:tcW w:w="964" w:type="dxa"/>
            <w:shd w:val="clear" w:color="auto" w:fill="auto"/>
            <w:vAlign w:val="bottom"/>
          </w:tcPr>
          <w:p w14:paraId="56DAB148" w14:textId="77777777" w:rsidR="005E5193" w:rsidRDefault="00F36FBE">
            <w:pPr>
              <w:pStyle w:val="BodyText2"/>
              <w:tabs>
                <w:tab w:val="clear" w:pos="6804"/>
                <w:tab w:val="clear" w:pos="8505"/>
              </w:tabs>
              <w:spacing w:before="20" w:after="20" w:line="216" w:lineRule="auto"/>
              <w:ind w:left="-23" w:right="-17" w:firstLine="0"/>
              <w:jc w:val="right"/>
              <w:rPr>
                <w:rFonts w:eastAsia="SimSun" w:cs="Cordia New"/>
                <w:sz w:val="22"/>
                <w:szCs w:val="22"/>
                <w:lang w:val="en-AU" w:eastAsia="zh-CN"/>
              </w:rPr>
            </w:pPr>
            <w:r>
              <w:rPr>
                <w:rFonts w:eastAsia="SimSun" w:cs="Cordia New"/>
                <w:sz w:val="22"/>
                <w:szCs w:val="22"/>
                <w:lang w:val="en-AU" w:eastAsia="zh-CN"/>
              </w:rPr>
              <w:t>23</w:t>
            </w:r>
            <w:r>
              <w:rPr>
                <w:rFonts w:eastAsia="SimSun" w:cs="Cordia New"/>
                <w:sz w:val="22"/>
                <w:szCs w:val="22"/>
                <w:cs/>
                <w:lang w:val="en-AU" w:eastAsia="zh-CN"/>
              </w:rPr>
              <w:t>.</w:t>
            </w:r>
            <w:r>
              <w:rPr>
                <w:rFonts w:eastAsia="SimSun" w:cs="Cordia New"/>
                <w:sz w:val="22"/>
                <w:szCs w:val="22"/>
                <w:lang w:val="en-AU" w:eastAsia="zh-CN"/>
              </w:rPr>
              <w:t>94</w:t>
            </w:r>
          </w:p>
        </w:tc>
        <w:tc>
          <w:tcPr>
            <w:tcW w:w="1077" w:type="dxa"/>
            <w:vAlign w:val="bottom"/>
          </w:tcPr>
          <w:p w14:paraId="1ECFFBDD" w14:textId="77777777" w:rsidR="005E5193" w:rsidRDefault="00F36FBE">
            <w:pPr>
              <w:tabs>
                <w:tab w:val="decimal" w:pos="6804"/>
                <w:tab w:val="decimal" w:pos="8505"/>
              </w:tabs>
              <w:spacing w:before="20" w:after="20" w:line="216" w:lineRule="auto"/>
              <w:ind w:right="-6"/>
              <w:jc w:val="right"/>
              <w:rPr>
                <w:sz w:val="22"/>
                <w:szCs w:val="22"/>
                <w:lang w:val="en-AU" w:eastAsia="zh-CN"/>
              </w:rPr>
            </w:pPr>
            <w:r>
              <w:rPr>
                <w:sz w:val="22"/>
                <w:szCs w:val="22"/>
                <w:lang w:eastAsia="zh-CN"/>
              </w:rPr>
              <w:t>94</w:t>
            </w:r>
            <w:r>
              <w:rPr>
                <w:rFonts w:hint="cs"/>
                <w:sz w:val="22"/>
                <w:szCs w:val="22"/>
                <w:cs/>
                <w:lang w:val="en-AU" w:eastAsia="zh-CN"/>
              </w:rPr>
              <w:t>.</w:t>
            </w:r>
            <w:r>
              <w:rPr>
                <w:rFonts w:hint="cs"/>
                <w:sz w:val="22"/>
                <w:szCs w:val="22"/>
                <w:lang w:eastAsia="zh-CN"/>
              </w:rPr>
              <w:t>20</w:t>
            </w:r>
          </w:p>
        </w:tc>
        <w:tc>
          <w:tcPr>
            <w:tcW w:w="964" w:type="dxa"/>
            <w:vAlign w:val="bottom"/>
          </w:tcPr>
          <w:p w14:paraId="2BFE058F" w14:textId="77777777" w:rsidR="005E5193" w:rsidRDefault="00F36FBE">
            <w:pPr>
              <w:tabs>
                <w:tab w:val="decimal" w:pos="6804"/>
                <w:tab w:val="decimal" w:pos="8505"/>
              </w:tabs>
              <w:spacing w:before="20" w:after="20" w:line="216" w:lineRule="auto"/>
              <w:ind w:right="-6"/>
              <w:jc w:val="right"/>
              <w:rPr>
                <w:sz w:val="22"/>
                <w:szCs w:val="22"/>
                <w:lang w:val="en-AU" w:eastAsia="zh-CN"/>
              </w:rPr>
            </w:pPr>
            <w:r>
              <w:rPr>
                <w:sz w:val="22"/>
                <w:szCs w:val="22"/>
                <w:lang w:eastAsia="zh-CN"/>
              </w:rPr>
              <w:t>26</w:t>
            </w:r>
            <w:r>
              <w:rPr>
                <w:rFonts w:hint="cs"/>
                <w:sz w:val="22"/>
                <w:szCs w:val="22"/>
                <w:cs/>
                <w:lang w:val="en-AU" w:eastAsia="zh-CN"/>
              </w:rPr>
              <w:t>.</w:t>
            </w:r>
            <w:r>
              <w:rPr>
                <w:rFonts w:hint="cs"/>
                <w:sz w:val="22"/>
                <w:szCs w:val="22"/>
                <w:lang w:eastAsia="zh-CN"/>
              </w:rPr>
              <w:t>9</w:t>
            </w:r>
            <w:r>
              <w:rPr>
                <w:sz w:val="22"/>
                <w:szCs w:val="22"/>
                <w:lang w:eastAsia="zh-CN"/>
              </w:rPr>
              <w:t>5</w:t>
            </w:r>
          </w:p>
        </w:tc>
        <w:tc>
          <w:tcPr>
            <w:tcW w:w="1077" w:type="dxa"/>
            <w:shd w:val="clear" w:color="auto" w:fill="auto"/>
            <w:vAlign w:val="bottom"/>
          </w:tcPr>
          <w:p w14:paraId="4B28023C" w14:textId="77777777" w:rsidR="005E5193" w:rsidRDefault="00F36FBE">
            <w:pPr>
              <w:pStyle w:val="BodyText2"/>
              <w:tabs>
                <w:tab w:val="decimal" w:pos="594"/>
              </w:tabs>
              <w:spacing w:before="20" w:after="20" w:line="216" w:lineRule="auto"/>
              <w:ind w:firstLine="0"/>
              <w:jc w:val="right"/>
              <w:rPr>
                <w:rFonts w:eastAsia="SimSun" w:cs="Cordia New"/>
                <w:sz w:val="22"/>
                <w:szCs w:val="22"/>
                <w:lang w:val="en-AU" w:eastAsia="zh-CN"/>
              </w:rPr>
            </w:pPr>
            <w:r>
              <w:rPr>
                <w:rFonts w:eastAsia="SimSun" w:cs="Cordia New"/>
                <w:sz w:val="22"/>
                <w:szCs w:val="22"/>
                <w:lang w:val="en-AU" w:eastAsia="zh-CN"/>
              </w:rPr>
              <w:t>94</w:t>
            </w:r>
            <w:r>
              <w:rPr>
                <w:rFonts w:eastAsia="SimSun" w:cs="Cordia New"/>
                <w:sz w:val="22"/>
                <w:szCs w:val="22"/>
                <w:cs/>
                <w:lang w:val="en-AU" w:eastAsia="zh-CN"/>
              </w:rPr>
              <w:t>.</w:t>
            </w:r>
            <w:r>
              <w:rPr>
                <w:rFonts w:eastAsia="SimSun" w:cs="Cordia New"/>
                <w:sz w:val="22"/>
                <w:szCs w:val="22"/>
                <w:lang w:val="en-AU" w:eastAsia="zh-CN"/>
              </w:rPr>
              <w:t>20</w:t>
            </w:r>
          </w:p>
        </w:tc>
        <w:tc>
          <w:tcPr>
            <w:tcW w:w="964" w:type="dxa"/>
            <w:shd w:val="clear" w:color="auto" w:fill="auto"/>
            <w:vAlign w:val="bottom"/>
          </w:tcPr>
          <w:p w14:paraId="58EA95FB" w14:textId="77777777" w:rsidR="005E5193" w:rsidRDefault="00F36FBE">
            <w:pPr>
              <w:pStyle w:val="BodyText2"/>
              <w:tabs>
                <w:tab w:val="clear" w:pos="6804"/>
                <w:tab w:val="clear" w:pos="8505"/>
              </w:tabs>
              <w:spacing w:before="20" w:after="20" w:line="216" w:lineRule="auto"/>
              <w:ind w:left="-23" w:right="-17" w:firstLine="0"/>
              <w:jc w:val="right"/>
              <w:rPr>
                <w:rFonts w:eastAsia="SimSun" w:cs="Cordia New"/>
                <w:sz w:val="22"/>
                <w:szCs w:val="22"/>
                <w:lang w:val="en-AU" w:eastAsia="zh-CN"/>
              </w:rPr>
            </w:pPr>
            <w:r>
              <w:rPr>
                <w:rFonts w:eastAsia="SimSun" w:cs="Cordia New"/>
                <w:sz w:val="22"/>
                <w:szCs w:val="22"/>
                <w:lang w:val="en-AU" w:eastAsia="zh-CN"/>
              </w:rPr>
              <w:t>23</w:t>
            </w:r>
            <w:r>
              <w:rPr>
                <w:rFonts w:eastAsia="SimSun" w:cs="Cordia New"/>
                <w:sz w:val="22"/>
                <w:szCs w:val="22"/>
                <w:cs/>
                <w:lang w:val="en-AU" w:eastAsia="zh-CN"/>
              </w:rPr>
              <w:t>.</w:t>
            </w:r>
            <w:r>
              <w:rPr>
                <w:rFonts w:eastAsia="SimSun" w:cs="Cordia New" w:hint="cs"/>
                <w:sz w:val="22"/>
                <w:szCs w:val="22"/>
                <w:cs/>
                <w:lang w:val="en-AU" w:eastAsia="zh-CN"/>
              </w:rPr>
              <w:t>94</w:t>
            </w:r>
          </w:p>
        </w:tc>
        <w:tc>
          <w:tcPr>
            <w:tcW w:w="1077" w:type="dxa"/>
            <w:vAlign w:val="bottom"/>
          </w:tcPr>
          <w:p w14:paraId="3A88A463" w14:textId="77777777" w:rsidR="005E5193" w:rsidRDefault="00F36FBE">
            <w:pPr>
              <w:tabs>
                <w:tab w:val="decimal" w:pos="6804"/>
                <w:tab w:val="decimal" w:pos="8505"/>
              </w:tabs>
              <w:spacing w:before="20" w:after="20" w:line="216" w:lineRule="auto"/>
              <w:ind w:right="-6"/>
              <w:jc w:val="right"/>
              <w:rPr>
                <w:sz w:val="22"/>
                <w:szCs w:val="22"/>
                <w:lang w:val="en-AU" w:eastAsia="zh-CN"/>
              </w:rPr>
            </w:pPr>
            <w:r>
              <w:rPr>
                <w:sz w:val="22"/>
                <w:szCs w:val="22"/>
                <w:lang w:eastAsia="zh-CN"/>
              </w:rPr>
              <w:t>94</w:t>
            </w:r>
            <w:r>
              <w:rPr>
                <w:sz w:val="22"/>
                <w:szCs w:val="22"/>
                <w:cs/>
                <w:lang w:eastAsia="zh-CN"/>
              </w:rPr>
              <w:t>.</w:t>
            </w:r>
            <w:r>
              <w:rPr>
                <w:sz w:val="22"/>
                <w:szCs w:val="22"/>
                <w:lang w:eastAsia="zh-CN"/>
              </w:rPr>
              <w:t>20</w:t>
            </w:r>
          </w:p>
        </w:tc>
        <w:tc>
          <w:tcPr>
            <w:tcW w:w="964" w:type="dxa"/>
            <w:vAlign w:val="bottom"/>
          </w:tcPr>
          <w:p w14:paraId="27173A84" w14:textId="77777777" w:rsidR="005E5193" w:rsidRDefault="00F36FBE">
            <w:pPr>
              <w:tabs>
                <w:tab w:val="decimal" w:pos="6804"/>
                <w:tab w:val="decimal" w:pos="8505"/>
              </w:tabs>
              <w:spacing w:before="20" w:after="20" w:line="216" w:lineRule="auto"/>
              <w:ind w:right="-6"/>
              <w:jc w:val="right"/>
              <w:rPr>
                <w:sz w:val="22"/>
                <w:szCs w:val="22"/>
                <w:lang w:val="en-AU" w:eastAsia="zh-CN"/>
              </w:rPr>
            </w:pPr>
            <w:r>
              <w:rPr>
                <w:sz w:val="22"/>
                <w:szCs w:val="22"/>
                <w:lang w:eastAsia="zh-CN"/>
              </w:rPr>
              <w:t>26</w:t>
            </w:r>
            <w:r>
              <w:rPr>
                <w:rFonts w:hint="cs"/>
                <w:sz w:val="22"/>
                <w:szCs w:val="22"/>
                <w:cs/>
                <w:lang w:val="en-AU" w:eastAsia="zh-CN"/>
              </w:rPr>
              <w:t>.</w:t>
            </w:r>
            <w:r>
              <w:rPr>
                <w:rFonts w:hint="cs"/>
                <w:sz w:val="22"/>
                <w:szCs w:val="22"/>
                <w:lang w:eastAsia="zh-CN"/>
              </w:rPr>
              <w:t>9</w:t>
            </w:r>
            <w:r>
              <w:rPr>
                <w:sz w:val="22"/>
                <w:szCs w:val="22"/>
                <w:lang w:eastAsia="zh-CN"/>
              </w:rPr>
              <w:t>5</w:t>
            </w:r>
          </w:p>
        </w:tc>
      </w:tr>
      <w:tr w:rsidR="005E5193" w14:paraId="302D7E27" w14:textId="77777777">
        <w:trPr>
          <w:trHeight w:val="284"/>
        </w:trPr>
        <w:tc>
          <w:tcPr>
            <w:tcW w:w="1191" w:type="dxa"/>
            <w:vAlign w:val="center"/>
          </w:tcPr>
          <w:p w14:paraId="66BE952C" w14:textId="77777777" w:rsidR="005E5193" w:rsidRDefault="00F36FBE">
            <w:pPr>
              <w:tabs>
                <w:tab w:val="left" w:pos="851"/>
                <w:tab w:val="decimal" w:pos="6804"/>
                <w:tab w:val="decimal" w:pos="8505"/>
              </w:tabs>
              <w:spacing w:before="20" w:after="20" w:line="216" w:lineRule="auto"/>
              <w:ind w:left="34"/>
              <w:rPr>
                <w:sz w:val="22"/>
                <w:szCs w:val="22"/>
                <w:cs/>
                <w:lang w:eastAsia="zh-CN"/>
              </w:rPr>
            </w:pPr>
            <w:r>
              <w:rPr>
                <w:rFonts w:hint="cs"/>
                <w:sz w:val="22"/>
                <w:szCs w:val="22"/>
                <w:cs/>
                <w:lang w:eastAsia="zh-CN"/>
              </w:rPr>
              <w:t>ริงกิตมาเลเซีย</w:t>
            </w:r>
          </w:p>
        </w:tc>
        <w:tc>
          <w:tcPr>
            <w:tcW w:w="1077" w:type="dxa"/>
            <w:shd w:val="clear" w:color="auto" w:fill="auto"/>
            <w:vAlign w:val="bottom"/>
          </w:tcPr>
          <w:p w14:paraId="386DA57B" w14:textId="77777777" w:rsidR="005E5193" w:rsidRDefault="00F36FBE">
            <w:pPr>
              <w:pStyle w:val="BodyText2"/>
              <w:tabs>
                <w:tab w:val="decimal" w:pos="594"/>
              </w:tabs>
              <w:spacing w:before="20" w:after="20" w:line="216" w:lineRule="auto"/>
              <w:ind w:firstLine="0"/>
              <w:jc w:val="right"/>
              <w:rPr>
                <w:rFonts w:eastAsia="SimSun" w:cs="Cordia New"/>
                <w:sz w:val="22"/>
                <w:szCs w:val="22"/>
                <w:lang w:val="en-AU" w:eastAsia="zh-CN"/>
              </w:rPr>
            </w:pPr>
            <w:r>
              <w:rPr>
                <w:rFonts w:eastAsia="SimSun" w:cs="Cordia New"/>
                <w:sz w:val="22"/>
                <w:szCs w:val="22"/>
                <w:lang w:val="en-AU" w:eastAsia="zh-CN"/>
              </w:rPr>
              <w:t>2</w:t>
            </w:r>
            <w:r>
              <w:rPr>
                <w:rFonts w:eastAsia="SimSun" w:cs="Cordia New"/>
                <w:sz w:val="22"/>
                <w:szCs w:val="22"/>
                <w:cs/>
                <w:lang w:val="en-AU" w:eastAsia="zh-CN"/>
              </w:rPr>
              <w:t>.</w:t>
            </w:r>
            <w:r>
              <w:rPr>
                <w:rFonts w:eastAsia="SimSun" w:cs="Cordia New"/>
                <w:sz w:val="22"/>
                <w:szCs w:val="22"/>
                <w:lang w:val="en-AU" w:eastAsia="zh-CN"/>
              </w:rPr>
              <w:t>42</w:t>
            </w:r>
          </w:p>
        </w:tc>
        <w:tc>
          <w:tcPr>
            <w:tcW w:w="964" w:type="dxa"/>
            <w:shd w:val="clear" w:color="auto" w:fill="auto"/>
            <w:vAlign w:val="bottom"/>
          </w:tcPr>
          <w:p w14:paraId="61723A1F" w14:textId="77777777" w:rsidR="005E5193" w:rsidRDefault="00F36FBE">
            <w:pPr>
              <w:pStyle w:val="BodyText2"/>
              <w:tabs>
                <w:tab w:val="clear" w:pos="6804"/>
                <w:tab w:val="clear" w:pos="8505"/>
              </w:tabs>
              <w:spacing w:before="20" w:after="20" w:line="216" w:lineRule="auto"/>
              <w:ind w:left="-23" w:right="-3" w:firstLine="0"/>
              <w:jc w:val="right"/>
              <w:rPr>
                <w:rFonts w:eastAsia="SimSun" w:cs="Cordia New"/>
                <w:sz w:val="22"/>
                <w:szCs w:val="22"/>
                <w:lang w:val="en-AU" w:eastAsia="zh-CN"/>
              </w:rPr>
            </w:pPr>
            <w:r>
              <w:rPr>
                <w:rFonts w:eastAsia="SimSun" w:cs="Cordia New"/>
                <w:sz w:val="22"/>
                <w:szCs w:val="22"/>
                <w:lang w:val="en-AU" w:eastAsia="zh-CN"/>
              </w:rPr>
              <w:t>19</w:t>
            </w:r>
            <w:r>
              <w:rPr>
                <w:rFonts w:eastAsia="SimSun" w:cs="Cordia New"/>
                <w:sz w:val="22"/>
                <w:szCs w:val="22"/>
                <w:cs/>
                <w:lang w:val="en-AU" w:eastAsia="zh-CN"/>
              </w:rPr>
              <w:t>.</w:t>
            </w:r>
            <w:r>
              <w:rPr>
                <w:rFonts w:eastAsia="SimSun" w:cs="Cordia New"/>
                <w:sz w:val="22"/>
                <w:szCs w:val="22"/>
                <w:lang w:val="en-AU" w:eastAsia="zh-CN"/>
              </w:rPr>
              <w:t>04</w:t>
            </w:r>
          </w:p>
        </w:tc>
        <w:tc>
          <w:tcPr>
            <w:tcW w:w="1077" w:type="dxa"/>
            <w:vAlign w:val="bottom"/>
          </w:tcPr>
          <w:p w14:paraId="762C9A50" w14:textId="77777777" w:rsidR="005E5193" w:rsidRDefault="00F36FBE">
            <w:pPr>
              <w:tabs>
                <w:tab w:val="decimal" w:pos="6804"/>
                <w:tab w:val="decimal" w:pos="8505"/>
              </w:tabs>
              <w:spacing w:before="20" w:after="20" w:line="216" w:lineRule="auto"/>
              <w:ind w:right="-6"/>
              <w:jc w:val="right"/>
              <w:rPr>
                <w:sz w:val="22"/>
                <w:szCs w:val="22"/>
                <w:lang w:val="en-AU" w:eastAsia="zh-CN"/>
              </w:rPr>
            </w:pPr>
            <w:r>
              <w:rPr>
                <w:rFonts w:hint="cs"/>
                <w:sz w:val="22"/>
                <w:szCs w:val="22"/>
                <w:lang w:eastAsia="zh-CN"/>
              </w:rPr>
              <w:t>3</w:t>
            </w:r>
            <w:r>
              <w:rPr>
                <w:rFonts w:hint="cs"/>
                <w:sz w:val="22"/>
                <w:szCs w:val="22"/>
                <w:cs/>
                <w:lang w:val="en-AU" w:eastAsia="zh-CN"/>
              </w:rPr>
              <w:t>.</w:t>
            </w:r>
            <w:r>
              <w:rPr>
                <w:rFonts w:hint="cs"/>
                <w:sz w:val="22"/>
                <w:szCs w:val="22"/>
                <w:lang w:eastAsia="zh-CN"/>
              </w:rPr>
              <w:t>18</w:t>
            </w:r>
          </w:p>
        </w:tc>
        <w:tc>
          <w:tcPr>
            <w:tcW w:w="964" w:type="dxa"/>
            <w:vAlign w:val="bottom"/>
          </w:tcPr>
          <w:p w14:paraId="2828F436" w14:textId="77777777" w:rsidR="005E5193" w:rsidRDefault="00F36FBE">
            <w:pPr>
              <w:tabs>
                <w:tab w:val="decimal" w:pos="6804"/>
                <w:tab w:val="decimal" w:pos="8505"/>
              </w:tabs>
              <w:spacing w:before="20" w:after="20" w:line="216" w:lineRule="auto"/>
              <w:ind w:right="-6"/>
              <w:jc w:val="right"/>
              <w:rPr>
                <w:sz w:val="22"/>
                <w:szCs w:val="22"/>
                <w:lang w:val="en-AU" w:eastAsia="zh-CN"/>
              </w:rPr>
            </w:pPr>
            <w:r>
              <w:rPr>
                <w:rFonts w:hint="cs"/>
                <w:sz w:val="22"/>
                <w:szCs w:val="22"/>
                <w:lang w:eastAsia="zh-CN"/>
              </w:rPr>
              <w:t>2</w:t>
            </w:r>
            <w:r>
              <w:rPr>
                <w:sz w:val="22"/>
                <w:szCs w:val="22"/>
                <w:lang w:eastAsia="zh-CN"/>
              </w:rPr>
              <w:t>4</w:t>
            </w:r>
            <w:r>
              <w:rPr>
                <w:sz w:val="22"/>
                <w:szCs w:val="22"/>
                <w:cs/>
                <w:lang w:eastAsia="zh-CN"/>
              </w:rPr>
              <w:t>.</w:t>
            </w:r>
            <w:r>
              <w:rPr>
                <w:rFonts w:hint="cs"/>
                <w:sz w:val="22"/>
                <w:szCs w:val="22"/>
                <w:lang w:eastAsia="zh-CN"/>
              </w:rPr>
              <w:t>99</w:t>
            </w:r>
          </w:p>
        </w:tc>
        <w:tc>
          <w:tcPr>
            <w:tcW w:w="1077" w:type="dxa"/>
            <w:shd w:val="clear" w:color="auto" w:fill="auto"/>
            <w:vAlign w:val="bottom"/>
          </w:tcPr>
          <w:p w14:paraId="462D8CEA" w14:textId="77777777" w:rsidR="005E5193" w:rsidRDefault="00F36FBE">
            <w:pPr>
              <w:pStyle w:val="BodyText2"/>
              <w:tabs>
                <w:tab w:val="decimal" w:pos="594"/>
              </w:tabs>
              <w:spacing w:before="20" w:after="20" w:line="216" w:lineRule="auto"/>
              <w:ind w:firstLine="0"/>
              <w:jc w:val="right"/>
              <w:rPr>
                <w:rFonts w:eastAsia="SimSun" w:cs="Cordia New"/>
                <w:sz w:val="22"/>
                <w:szCs w:val="22"/>
                <w:lang w:val="en-AU" w:eastAsia="zh-CN"/>
              </w:rPr>
            </w:pPr>
            <w:r>
              <w:rPr>
                <w:rFonts w:eastAsia="SimSun" w:cs="Cordia New" w:hint="cs"/>
                <w:sz w:val="22"/>
                <w:szCs w:val="22"/>
                <w:cs/>
                <w:lang w:val="en-AU" w:eastAsia="zh-CN"/>
              </w:rPr>
              <w:t>2</w:t>
            </w:r>
            <w:r>
              <w:rPr>
                <w:rFonts w:eastAsia="SimSun" w:cs="Cordia New"/>
                <w:sz w:val="22"/>
                <w:szCs w:val="22"/>
                <w:cs/>
                <w:lang w:val="en-AU" w:eastAsia="zh-CN"/>
              </w:rPr>
              <w:t>.</w:t>
            </w:r>
            <w:r>
              <w:rPr>
                <w:rFonts w:eastAsia="SimSun" w:cs="Cordia New" w:hint="cs"/>
                <w:sz w:val="22"/>
                <w:szCs w:val="22"/>
                <w:cs/>
                <w:lang w:val="en-AU" w:eastAsia="zh-CN"/>
              </w:rPr>
              <w:t>42</w:t>
            </w:r>
          </w:p>
        </w:tc>
        <w:tc>
          <w:tcPr>
            <w:tcW w:w="964" w:type="dxa"/>
            <w:shd w:val="clear" w:color="auto" w:fill="auto"/>
            <w:vAlign w:val="bottom"/>
          </w:tcPr>
          <w:p w14:paraId="5C83C9EB" w14:textId="77777777" w:rsidR="005E5193" w:rsidRDefault="00F36FBE">
            <w:pPr>
              <w:pStyle w:val="BodyText2"/>
              <w:tabs>
                <w:tab w:val="clear" w:pos="6804"/>
                <w:tab w:val="clear" w:pos="8505"/>
              </w:tabs>
              <w:spacing w:before="20" w:after="20" w:line="216" w:lineRule="auto"/>
              <w:ind w:left="-23" w:right="-3" w:firstLine="0"/>
              <w:jc w:val="right"/>
              <w:rPr>
                <w:rFonts w:eastAsia="SimSun" w:cs="Cordia New"/>
                <w:sz w:val="22"/>
                <w:szCs w:val="22"/>
                <w:lang w:val="en-AU" w:eastAsia="zh-CN"/>
              </w:rPr>
            </w:pPr>
            <w:r>
              <w:rPr>
                <w:rFonts w:eastAsia="SimSun" w:cs="Cordia New" w:hint="cs"/>
                <w:sz w:val="22"/>
                <w:szCs w:val="22"/>
                <w:cs/>
                <w:lang w:val="en-AU" w:eastAsia="zh-CN"/>
              </w:rPr>
              <w:t>19</w:t>
            </w:r>
            <w:r>
              <w:rPr>
                <w:rFonts w:eastAsia="SimSun" w:cs="Cordia New"/>
                <w:sz w:val="22"/>
                <w:szCs w:val="22"/>
                <w:cs/>
                <w:lang w:val="en-AU" w:eastAsia="zh-CN"/>
              </w:rPr>
              <w:t>.</w:t>
            </w:r>
            <w:r>
              <w:rPr>
                <w:rFonts w:eastAsia="SimSun" w:cs="Cordia New" w:hint="cs"/>
                <w:sz w:val="22"/>
                <w:szCs w:val="22"/>
                <w:cs/>
                <w:lang w:val="en-AU" w:eastAsia="zh-CN"/>
              </w:rPr>
              <w:t>04</w:t>
            </w:r>
          </w:p>
        </w:tc>
        <w:tc>
          <w:tcPr>
            <w:tcW w:w="1077" w:type="dxa"/>
            <w:vAlign w:val="bottom"/>
          </w:tcPr>
          <w:p w14:paraId="46E61F34" w14:textId="77777777" w:rsidR="005E5193" w:rsidRDefault="00F36FBE">
            <w:pPr>
              <w:tabs>
                <w:tab w:val="decimal" w:pos="6804"/>
                <w:tab w:val="decimal" w:pos="8505"/>
              </w:tabs>
              <w:spacing w:before="20" w:after="20" w:line="216" w:lineRule="auto"/>
              <w:ind w:right="-6"/>
              <w:jc w:val="right"/>
              <w:rPr>
                <w:sz w:val="22"/>
                <w:szCs w:val="22"/>
                <w:lang w:val="en-AU" w:eastAsia="zh-CN"/>
              </w:rPr>
            </w:pPr>
            <w:r>
              <w:rPr>
                <w:rFonts w:hint="cs"/>
                <w:sz w:val="22"/>
                <w:szCs w:val="22"/>
                <w:lang w:eastAsia="zh-CN"/>
              </w:rPr>
              <w:t>3</w:t>
            </w:r>
            <w:r>
              <w:rPr>
                <w:rFonts w:hint="cs"/>
                <w:sz w:val="22"/>
                <w:szCs w:val="22"/>
                <w:cs/>
                <w:lang w:val="en-AU" w:eastAsia="zh-CN"/>
              </w:rPr>
              <w:t>.</w:t>
            </w:r>
            <w:r>
              <w:rPr>
                <w:rFonts w:hint="cs"/>
                <w:sz w:val="22"/>
                <w:szCs w:val="22"/>
                <w:lang w:eastAsia="zh-CN"/>
              </w:rPr>
              <w:t>18</w:t>
            </w:r>
          </w:p>
        </w:tc>
        <w:tc>
          <w:tcPr>
            <w:tcW w:w="964" w:type="dxa"/>
            <w:vAlign w:val="bottom"/>
          </w:tcPr>
          <w:p w14:paraId="0547D7C6" w14:textId="77777777" w:rsidR="005E5193" w:rsidRDefault="00F36FBE">
            <w:pPr>
              <w:tabs>
                <w:tab w:val="decimal" w:pos="6804"/>
                <w:tab w:val="decimal" w:pos="8505"/>
              </w:tabs>
              <w:spacing w:before="20" w:after="20" w:line="216" w:lineRule="auto"/>
              <w:ind w:right="-6"/>
              <w:jc w:val="right"/>
              <w:rPr>
                <w:sz w:val="22"/>
                <w:szCs w:val="22"/>
                <w:lang w:val="en-AU" w:eastAsia="zh-CN"/>
              </w:rPr>
            </w:pPr>
            <w:r>
              <w:rPr>
                <w:rFonts w:hint="cs"/>
                <w:sz w:val="22"/>
                <w:szCs w:val="22"/>
                <w:lang w:eastAsia="zh-CN"/>
              </w:rPr>
              <w:t>2</w:t>
            </w:r>
            <w:r>
              <w:rPr>
                <w:sz w:val="22"/>
                <w:szCs w:val="22"/>
                <w:lang w:eastAsia="zh-CN"/>
              </w:rPr>
              <w:t>4</w:t>
            </w:r>
            <w:r>
              <w:rPr>
                <w:rFonts w:hint="cs"/>
                <w:sz w:val="22"/>
                <w:szCs w:val="22"/>
                <w:cs/>
                <w:lang w:val="en-AU" w:eastAsia="zh-CN"/>
              </w:rPr>
              <w:t>.</w:t>
            </w:r>
            <w:r>
              <w:rPr>
                <w:sz w:val="22"/>
                <w:szCs w:val="22"/>
                <w:lang w:eastAsia="zh-CN"/>
              </w:rPr>
              <w:t>99</w:t>
            </w:r>
          </w:p>
        </w:tc>
      </w:tr>
      <w:tr w:rsidR="005E5193" w14:paraId="784299CD" w14:textId="77777777">
        <w:trPr>
          <w:trHeight w:val="284"/>
        </w:trPr>
        <w:tc>
          <w:tcPr>
            <w:tcW w:w="1191" w:type="dxa"/>
            <w:vAlign w:val="center"/>
          </w:tcPr>
          <w:p w14:paraId="5C4D72FC" w14:textId="77777777" w:rsidR="005E5193" w:rsidRDefault="00F36FBE">
            <w:pPr>
              <w:tabs>
                <w:tab w:val="left" w:pos="851"/>
                <w:tab w:val="decimal" w:pos="6804"/>
                <w:tab w:val="decimal" w:pos="8505"/>
              </w:tabs>
              <w:spacing w:before="20" w:after="20" w:line="216" w:lineRule="auto"/>
              <w:ind w:left="34"/>
              <w:rPr>
                <w:sz w:val="22"/>
                <w:szCs w:val="22"/>
                <w:lang w:eastAsia="zh-CN"/>
              </w:rPr>
            </w:pPr>
            <w:r>
              <w:rPr>
                <w:rFonts w:hint="cs"/>
                <w:sz w:val="22"/>
                <w:szCs w:val="22"/>
                <w:cs/>
                <w:lang w:eastAsia="zh-CN"/>
              </w:rPr>
              <w:t>ดองเวียดนาม</w:t>
            </w:r>
          </w:p>
        </w:tc>
        <w:tc>
          <w:tcPr>
            <w:tcW w:w="1077" w:type="dxa"/>
            <w:shd w:val="clear" w:color="auto" w:fill="auto"/>
            <w:vAlign w:val="bottom"/>
          </w:tcPr>
          <w:p w14:paraId="22411F11" w14:textId="77777777" w:rsidR="005E5193" w:rsidRDefault="00F36FBE">
            <w:pPr>
              <w:pStyle w:val="BodyText2"/>
              <w:tabs>
                <w:tab w:val="decimal" w:pos="594"/>
              </w:tabs>
              <w:spacing w:before="20" w:after="20" w:line="216" w:lineRule="auto"/>
              <w:ind w:firstLine="0"/>
              <w:jc w:val="right"/>
              <w:rPr>
                <w:rFonts w:eastAsia="SimSun" w:cs="Cordia New"/>
                <w:sz w:val="22"/>
                <w:szCs w:val="22"/>
                <w:lang w:val="en-AU" w:eastAsia="zh-CN"/>
              </w:rPr>
            </w:pPr>
            <w:r>
              <w:rPr>
                <w:rFonts w:eastAsia="SimSun" w:cs="Cordia New"/>
                <w:sz w:val="22"/>
                <w:szCs w:val="22"/>
                <w:lang w:val="en-AU" w:eastAsia="zh-CN"/>
              </w:rPr>
              <w:t>10,500</w:t>
            </w:r>
          </w:p>
        </w:tc>
        <w:tc>
          <w:tcPr>
            <w:tcW w:w="964" w:type="dxa"/>
            <w:shd w:val="clear" w:color="auto" w:fill="auto"/>
            <w:vAlign w:val="bottom"/>
          </w:tcPr>
          <w:p w14:paraId="375189C5" w14:textId="77777777" w:rsidR="005E5193" w:rsidRDefault="00F36FBE">
            <w:pPr>
              <w:pStyle w:val="BodyText2"/>
              <w:pBdr>
                <w:bottom w:val="single" w:sz="4" w:space="1" w:color="auto"/>
              </w:pBdr>
              <w:tabs>
                <w:tab w:val="decimal" w:pos="487"/>
              </w:tabs>
              <w:spacing w:before="20" w:after="20" w:line="216" w:lineRule="auto"/>
              <w:ind w:right="-6" w:firstLine="0"/>
              <w:jc w:val="right"/>
              <w:rPr>
                <w:rFonts w:cs="Cordia New"/>
                <w:sz w:val="22"/>
                <w:szCs w:val="22"/>
              </w:rPr>
            </w:pPr>
            <w:r>
              <w:rPr>
                <w:rFonts w:cs="Cordia New"/>
                <w:sz w:val="22"/>
                <w:szCs w:val="22"/>
              </w:rPr>
              <w:t>15</w:t>
            </w:r>
            <w:r>
              <w:rPr>
                <w:rFonts w:cs="Cordia New"/>
                <w:sz w:val="22"/>
                <w:szCs w:val="22"/>
                <w:cs/>
              </w:rPr>
              <w:t>.</w:t>
            </w:r>
            <w:r>
              <w:rPr>
                <w:rFonts w:cs="Cordia New"/>
                <w:sz w:val="22"/>
                <w:szCs w:val="22"/>
              </w:rPr>
              <w:t>86</w:t>
            </w:r>
          </w:p>
        </w:tc>
        <w:tc>
          <w:tcPr>
            <w:tcW w:w="1077" w:type="dxa"/>
            <w:vAlign w:val="bottom"/>
          </w:tcPr>
          <w:p w14:paraId="4E1F260E" w14:textId="77777777" w:rsidR="005E5193" w:rsidRDefault="00F36FBE">
            <w:pPr>
              <w:tabs>
                <w:tab w:val="decimal" w:pos="6804"/>
                <w:tab w:val="decimal" w:pos="8505"/>
              </w:tabs>
              <w:spacing w:before="20" w:after="20" w:line="216" w:lineRule="auto"/>
              <w:ind w:right="-6"/>
              <w:jc w:val="right"/>
              <w:rPr>
                <w:sz w:val="22"/>
                <w:szCs w:val="22"/>
                <w:lang w:val="en-AU" w:eastAsia="zh-CN"/>
              </w:rPr>
            </w:pPr>
            <w:r>
              <w:rPr>
                <w:rFonts w:hint="cs"/>
                <w:sz w:val="22"/>
                <w:szCs w:val="22"/>
                <w:lang w:eastAsia="zh-CN"/>
              </w:rPr>
              <w:t>10,500</w:t>
            </w:r>
          </w:p>
        </w:tc>
        <w:tc>
          <w:tcPr>
            <w:tcW w:w="964" w:type="dxa"/>
            <w:vAlign w:val="bottom"/>
          </w:tcPr>
          <w:p w14:paraId="1C03B89C" w14:textId="77777777" w:rsidR="005E5193" w:rsidRDefault="00F36FBE">
            <w:pPr>
              <w:pBdr>
                <w:bottom w:val="single" w:sz="4" w:space="1" w:color="auto"/>
              </w:pBdr>
              <w:tabs>
                <w:tab w:val="decimal" w:pos="6804"/>
                <w:tab w:val="decimal" w:pos="8505"/>
              </w:tabs>
              <w:spacing w:before="20" w:after="20" w:line="216" w:lineRule="auto"/>
              <w:ind w:right="-6"/>
              <w:jc w:val="right"/>
              <w:rPr>
                <w:sz w:val="22"/>
                <w:szCs w:val="22"/>
                <w:lang w:val="en-AU" w:eastAsia="zh-CN"/>
              </w:rPr>
            </w:pPr>
            <w:r>
              <w:rPr>
                <w:rFonts w:hint="cs"/>
                <w:sz w:val="22"/>
                <w:szCs w:val="22"/>
                <w:lang w:eastAsia="zh-CN"/>
              </w:rPr>
              <w:t>1</w:t>
            </w:r>
            <w:r>
              <w:rPr>
                <w:sz w:val="22"/>
                <w:szCs w:val="22"/>
                <w:lang w:eastAsia="zh-CN"/>
              </w:rPr>
              <w:t>5</w:t>
            </w:r>
            <w:r>
              <w:rPr>
                <w:rFonts w:hint="cs"/>
                <w:sz w:val="22"/>
                <w:szCs w:val="22"/>
                <w:cs/>
                <w:lang w:val="en-AU" w:eastAsia="zh-CN"/>
              </w:rPr>
              <w:t>.</w:t>
            </w:r>
            <w:r>
              <w:rPr>
                <w:rFonts w:hint="cs"/>
                <w:sz w:val="22"/>
                <w:szCs w:val="22"/>
                <w:lang w:eastAsia="zh-CN"/>
              </w:rPr>
              <w:t>30</w:t>
            </w:r>
          </w:p>
        </w:tc>
        <w:tc>
          <w:tcPr>
            <w:tcW w:w="1077" w:type="dxa"/>
            <w:shd w:val="clear" w:color="auto" w:fill="auto"/>
            <w:vAlign w:val="bottom"/>
          </w:tcPr>
          <w:p w14:paraId="55CE0420" w14:textId="77777777" w:rsidR="005E5193" w:rsidRDefault="00F36FBE">
            <w:pPr>
              <w:pStyle w:val="BodyText2"/>
              <w:tabs>
                <w:tab w:val="decimal" w:pos="594"/>
              </w:tabs>
              <w:spacing w:before="20" w:after="20" w:line="216" w:lineRule="auto"/>
              <w:ind w:firstLine="0"/>
              <w:jc w:val="right"/>
              <w:rPr>
                <w:rFonts w:eastAsia="SimSun" w:cs="Cordia New"/>
                <w:sz w:val="22"/>
                <w:szCs w:val="22"/>
                <w:lang w:val="en-AU" w:eastAsia="zh-CN"/>
              </w:rPr>
            </w:pPr>
            <w:r>
              <w:rPr>
                <w:rFonts w:eastAsia="SimSun" w:cs="Cordia New"/>
                <w:sz w:val="22"/>
                <w:szCs w:val="22"/>
                <w:lang w:val="en-AU" w:eastAsia="zh-CN"/>
              </w:rPr>
              <w:t>10,500</w:t>
            </w:r>
          </w:p>
        </w:tc>
        <w:tc>
          <w:tcPr>
            <w:tcW w:w="964" w:type="dxa"/>
            <w:shd w:val="clear" w:color="auto" w:fill="auto"/>
            <w:vAlign w:val="bottom"/>
          </w:tcPr>
          <w:p w14:paraId="5B811617" w14:textId="77777777" w:rsidR="005E5193" w:rsidRDefault="00F36FBE">
            <w:pPr>
              <w:pStyle w:val="BodyText2"/>
              <w:pBdr>
                <w:bottom w:val="single" w:sz="4" w:space="1" w:color="auto"/>
              </w:pBdr>
              <w:tabs>
                <w:tab w:val="decimal" w:pos="487"/>
              </w:tabs>
              <w:spacing w:before="20" w:after="20" w:line="216" w:lineRule="auto"/>
              <w:ind w:right="-6" w:firstLine="0"/>
              <w:jc w:val="right"/>
              <w:rPr>
                <w:rFonts w:cs="Cordia New"/>
                <w:sz w:val="22"/>
                <w:szCs w:val="22"/>
              </w:rPr>
            </w:pPr>
            <w:r>
              <w:rPr>
                <w:rFonts w:cs="Cordia New"/>
                <w:sz w:val="22"/>
                <w:szCs w:val="22"/>
              </w:rPr>
              <w:t>15</w:t>
            </w:r>
            <w:r>
              <w:rPr>
                <w:rFonts w:cs="Cordia New"/>
                <w:sz w:val="22"/>
                <w:szCs w:val="22"/>
                <w:cs/>
              </w:rPr>
              <w:t>.</w:t>
            </w:r>
            <w:r>
              <w:rPr>
                <w:rFonts w:cs="Cordia New"/>
                <w:sz w:val="22"/>
                <w:szCs w:val="22"/>
              </w:rPr>
              <w:t>86</w:t>
            </w:r>
          </w:p>
        </w:tc>
        <w:tc>
          <w:tcPr>
            <w:tcW w:w="1077" w:type="dxa"/>
            <w:vAlign w:val="bottom"/>
          </w:tcPr>
          <w:p w14:paraId="023961BA" w14:textId="77777777" w:rsidR="005E5193" w:rsidRDefault="00F36FBE">
            <w:pPr>
              <w:tabs>
                <w:tab w:val="decimal" w:pos="6804"/>
                <w:tab w:val="decimal" w:pos="8505"/>
              </w:tabs>
              <w:spacing w:before="20" w:after="20" w:line="216" w:lineRule="auto"/>
              <w:ind w:right="-6"/>
              <w:jc w:val="right"/>
              <w:rPr>
                <w:sz w:val="22"/>
                <w:szCs w:val="22"/>
                <w:lang w:val="en-AU" w:eastAsia="zh-CN"/>
              </w:rPr>
            </w:pPr>
            <w:r>
              <w:rPr>
                <w:rFonts w:hint="cs"/>
                <w:sz w:val="22"/>
                <w:szCs w:val="22"/>
                <w:lang w:eastAsia="zh-CN"/>
              </w:rPr>
              <w:t>10,500</w:t>
            </w:r>
          </w:p>
        </w:tc>
        <w:tc>
          <w:tcPr>
            <w:tcW w:w="964" w:type="dxa"/>
            <w:vAlign w:val="bottom"/>
          </w:tcPr>
          <w:p w14:paraId="6E66C93A" w14:textId="77777777" w:rsidR="005E5193" w:rsidRDefault="00F36FBE">
            <w:pPr>
              <w:pBdr>
                <w:bottom w:val="single" w:sz="4" w:space="1" w:color="auto"/>
              </w:pBdr>
              <w:tabs>
                <w:tab w:val="decimal" w:pos="6804"/>
                <w:tab w:val="decimal" w:pos="8505"/>
              </w:tabs>
              <w:spacing w:before="20" w:after="20" w:line="216" w:lineRule="auto"/>
              <w:ind w:right="-6"/>
              <w:jc w:val="right"/>
              <w:rPr>
                <w:sz w:val="22"/>
                <w:szCs w:val="22"/>
                <w:lang w:val="en-AU" w:eastAsia="zh-CN"/>
              </w:rPr>
            </w:pPr>
            <w:r>
              <w:rPr>
                <w:rFonts w:hint="cs"/>
                <w:sz w:val="22"/>
                <w:szCs w:val="22"/>
                <w:lang w:eastAsia="zh-CN"/>
              </w:rPr>
              <w:t>1</w:t>
            </w:r>
            <w:r>
              <w:rPr>
                <w:sz w:val="22"/>
                <w:szCs w:val="22"/>
                <w:lang w:eastAsia="zh-CN"/>
              </w:rPr>
              <w:t>5</w:t>
            </w:r>
            <w:r>
              <w:rPr>
                <w:sz w:val="22"/>
                <w:szCs w:val="22"/>
                <w:cs/>
                <w:lang w:eastAsia="zh-CN"/>
              </w:rPr>
              <w:t>.</w:t>
            </w:r>
            <w:r>
              <w:rPr>
                <w:rFonts w:hint="cs"/>
                <w:sz w:val="22"/>
                <w:szCs w:val="22"/>
                <w:lang w:eastAsia="zh-CN"/>
              </w:rPr>
              <w:t>30</w:t>
            </w:r>
          </w:p>
        </w:tc>
      </w:tr>
      <w:tr w:rsidR="005E5193" w14:paraId="2F4F7CF7" w14:textId="77777777">
        <w:trPr>
          <w:trHeight w:val="284"/>
        </w:trPr>
        <w:tc>
          <w:tcPr>
            <w:tcW w:w="1191" w:type="dxa"/>
            <w:vAlign w:val="center"/>
          </w:tcPr>
          <w:p w14:paraId="2E133540" w14:textId="77777777" w:rsidR="005E5193" w:rsidRDefault="00F36FBE">
            <w:pPr>
              <w:pStyle w:val="BodyText2"/>
              <w:tabs>
                <w:tab w:val="left" w:pos="34"/>
              </w:tabs>
              <w:spacing w:before="20" w:after="20" w:line="216" w:lineRule="auto"/>
              <w:ind w:left="34" w:firstLine="0"/>
              <w:rPr>
                <w:rFonts w:eastAsia="SimSun" w:cs="Cordia New"/>
                <w:b/>
                <w:bCs/>
                <w:sz w:val="22"/>
                <w:szCs w:val="22"/>
                <w:lang w:val="en-AU" w:eastAsia="zh-CN"/>
              </w:rPr>
            </w:pPr>
            <w:r>
              <w:rPr>
                <w:rFonts w:eastAsia="SimSun" w:cs="Cordia New"/>
                <w:b/>
                <w:bCs/>
                <w:sz w:val="22"/>
                <w:szCs w:val="22"/>
                <w:cs/>
                <w:lang w:eastAsia="zh-CN"/>
              </w:rPr>
              <w:t>รวมสินทรัพย์</w:t>
            </w:r>
          </w:p>
        </w:tc>
        <w:tc>
          <w:tcPr>
            <w:tcW w:w="1077" w:type="dxa"/>
            <w:shd w:val="clear" w:color="auto" w:fill="auto"/>
            <w:vAlign w:val="bottom"/>
          </w:tcPr>
          <w:p w14:paraId="31EEA1C1" w14:textId="77777777" w:rsidR="005E5193" w:rsidRDefault="005E5193">
            <w:pPr>
              <w:pStyle w:val="BodyText2"/>
              <w:tabs>
                <w:tab w:val="decimal" w:pos="828"/>
              </w:tabs>
              <w:spacing w:before="20" w:after="20" w:line="216" w:lineRule="auto"/>
              <w:ind w:left="-23" w:firstLine="0"/>
              <w:jc w:val="right"/>
              <w:rPr>
                <w:rFonts w:eastAsia="SimSun" w:cs="Cordia New"/>
                <w:b/>
                <w:bCs/>
                <w:sz w:val="22"/>
                <w:szCs w:val="22"/>
                <w:lang w:val="en-AU" w:eastAsia="zh-CN"/>
              </w:rPr>
            </w:pPr>
          </w:p>
        </w:tc>
        <w:tc>
          <w:tcPr>
            <w:tcW w:w="964" w:type="dxa"/>
            <w:shd w:val="clear" w:color="auto" w:fill="auto"/>
            <w:vAlign w:val="bottom"/>
          </w:tcPr>
          <w:p w14:paraId="2AC04A39" w14:textId="12640D63" w:rsidR="005E5193" w:rsidRDefault="00F36FBE">
            <w:pPr>
              <w:pStyle w:val="BodyText2"/>
              <w:pBdr>
                <w:bottom w:val="double" w:sz="4" w:space="1" w:color="auto"/>
              </w:pBdr>
              <w:spacing w:before="20" w:after="20" w:line="216" w:lineRule="auto"/>
              <w:ind w:right="-6" w:firstLine="0"/>
              <w:jc w:val="right"/>
              <w:rPr>
                <w:rFonts w:eastAsia="SimSun" w:cs="Cordia New"/>
                <w:b/>
                <w:bCs/>
                <w:sz w:val="22"/>
                <w:szCs w:val="22"/>
                <w:lang w:val="en-AU" w:eastAsia="zh-CN"/>
              </w:rPr>
            </w:pPr>
            <w:r>
              <w:rPr>
                <w:rFonts w:eastAsia="SimSun" w:cs="Cordia New"/>
                <w:b/>
                <w:bCs/>
                <w:sz w:val="22"/>
                <w:szCs w:val="22"/>
                <w:lang w:val="en-AU" w:eastAsia="zh-CN"/>
              </w:rPr>
              <w:t>5</w:t>
            </w:r>
            <w:r w:rsidR="00F815B4">
              <w:rPr>
                <w:rFonts w:eastAsia="SimSun" w:cs="Cordia New" w:hint="cs"/>
                <w:b/>
                <w:bCs/>
                <w:sz w:val="22"/>
                <w:szCs w:val="22"/>
                <w:cs/>
                <w:lang w:val="en-AU" w:eastAsia="zh-CN"/>
              </w:rPr>
              <w:t>7</w:t>
            </w:r>
            <w:r>
              <w:rPr>
                <w:rFonts w:eastAsia="SimSun" w:cs="Cordia New"/>
                <w:b/>
                <w:bCs/>
                <w:sz w:val="22"/>
                <w:szCs w:val="22"/>
                <w:lang w:val="en-AU" w:eastAsia="zh-CN"/>
              </w:rPr>
              <w:t>,</w:t>
            </w:r>
            <w:r w:rsidR="00F815B4">
              <w:rPr>
                <w:rFonts w:eastAsia="SimSun" w:cs="Cordia New" w:hint="cs"/>
                <w:b/>
                <w:bCs/>
                <w:sz w:val="22"/>
                <w:szCs w:val="22"/>
                <w:cs/>
                <w:lang w:val="en-AU" w:eastAsia="zh-CN"/>
              </w:rPr>
              <w:t>500</w:t>
            </w:r>
            <w:r>
              <w:rPr>
                <w:rFonts w:eastAsia="SimSun" w:cs="Cordia New"/>
                <w:b/>
                <w:bCs/>
                <w:sz w:val="22"/>
                <w:szCs w:val="22"/>
                <w:cs/>
                <w:lang w:val="en-AU" w:eastAsia="zh-CN"/>
              </w:rPr>
              <w:t>.</w:t>
            </w:r>
            <w:r w:rsidR="00F815B4">
              <w:rPr>
                <w:rFonts w:eastAsia="SimSun" w:cs="Cordia New" w:hint="cs"/>
                <w:b/>
                <w:bCs/>
                <w:sz w:val="22"/>
                <w:szCs w:val="22"/>
                <w:cs/>
                <w:lang w:val="en-AU" w:eastAsia="zh-CN"/>
              </w:rPr>
              <w:t>68</w:t>
            </w:r>
          </w:p>
        </w:tc>
        <w:tc>
          <w:tcPr>
            <w:tcW w:w="1077" w:type="dxa"/>
            <w:vAlign w:val="bottom"/>
          </w:tcPr>
          <w:p w14:paraId="2DEC2FC5" w14:textId="77777777" w:rsidR="005E5193" w:rsidRDefault="005E5193">
            <w:pPr>
              <w:pStyle w:val="BodyText2"/>
              <w:spacing w:before="20" w:after="20" w:line="216" w:lineRule="auto"/>
              <w:ind w:right="-6" w:firstLine="0"/>
              <w:jc w:val="right"/>
              <w:rPr>
                <w:rFonts w:eastAsia="SimSun" w:cs="Cordia New"/>
                <w:b/>
                <w:bCs/>
                <w:sz w:val="22"/>
                <w:szCs w:val="22"/>
                <w:lang w:val="en-AU" w:eastAsia="zh-CN"/>
              </w:rPr>
            </w:pPr>
          </w:p>
        </w:tc>
        <w:tc>
          <w:tcPr>
            <w:tcW w:w="964" w:type="dxa"/>
            <w:vAlign w:val="bottom"/>
          </w:tcPr>
          <w:p w14:paraId="58F161D8" w14:textId="77777777" w:rsidR="005E5193" w:rsidRDefault="00F36FBE">
            <w:pPr>
              <w:pStyle w:val="BodyText2"/>
              <w:pBdr>
                <w:bottom w:val="double" w:sz="4" w:space="1" w:color="auto"/>
              </w:pBdr>
              <w:spacing w:before="20" w:after="20" w:line="216" w:lineRule="auto"/>
              <w:ind w:right="-6" w:firstLine="0"/>
              <w:jc w:val="right"/>
              <w:rPr>
                <w:rFonts w:eastAsia="SimSun" w:cs="Cordia New"/>
                <w:b/>
                <w:bCs/>
                <w:sz w:val="22"/>
                <w:szCs w:val="22"/>
                <w:lang w:val="en-AU" w:eastAsia="zh-CN"/>
              </w:rPr>
            </w:pPr>
            <w:r>
              <w:rPr>
                <w:rFonts w:eastAsia="SimSun" w:cs="Cordia New"/>
                <w:b/>
                <w:bCs/>
                <w:sz w:val="22"/>
                <w:szCs w:val="22"/>
                <w:lang w:val="en-AU" w:eastAsia="zh-CN"/>
              </w:rPr>
              <w:t>49,307</w:t>
            </w:r>
            <w:r>
              <w:rPr>
                <w:rFonts w:eastAsia="SimSun" w:cs="Cordia New"/>
                <w:b/>
                <w:bCs/>
                <w:sz w:val="22"/>
                <w:szCs w:val="22"/>
                <w:cs/>
                <w:lang w:val="en-AU" w:eastAsia="zh-CN"/>
              </w:rPr>
              <w:t>.</w:t>
            </w:r>
            <w:r>
              <w:rPr>
                <w:rFonts w:eastAsia="SimSun" w:cs="Cordia New"/>
                <w:b/>
                <w:bCs/>
                <w:sz w:val="22"/>
                <w:szCs w:val="22"/>
                <w:lang w:val="en-AU" w:eastAsia="zh-CN"/>
              </w:rPr>
              <w:t>10</w:t>
            </w:r>
          </w:p>
        </w:tc>
        <w:tc>
          <w:tcPr>
            <w:tcW w:w="1077" w:type="dxa"/>
            <w:shd w:val="clear" w:color="auto" w:fill="auto"/>
            <w:vAlign w:val="bottom"/>
          </w:tcPr>
          <w:p w14:paraId="3F438E09" w14:textId="77777777" w:rsidR="005E5193" w:rsidRDefault="005E5193">
            <w:pPr>
              <w:pStyle w:val="BodyText2"/>
              <w:spacing w:before="20" w:after="20" w:line="216" w:lineRule="auto"/>
              <w:ind w:firstLine="0"/>
              <w:jc w:val="right"/>
              <w:rPr>
                <w:rFonts w:eastAsia="SimSun" w:cs="Cordia New"/>
                <w:b/>
                <w:bCs/>
                <w:sz w:val="22"/>
                <w:szCs w:val="22"/>
                <w:lang w:val="en-AU" w:eastAsia="zh-CN"/>
              </w:rPr>
            </w:pPr>
          </w:p>
        </w:tc>
        <w:tc>
          <w:tcPr>
            <w:tcW w:w="964" w:type="dxa"/>
            <w:shd w:val="clear" w:color="auto" w:fill="auto"/>
            <w:vAlign w:val="bottom"/>
          </w:tcPr>
          <w:p w14:paraId="1DACBEB2" w14:textId="0AADF163" w:rsidR="005E5193" w:rsidRDefault="00F36FBE">
            <w:pPr>
              <w:pStyle w:val="BodyText2"/>
              <w:pBdr>
                <w:bottom w:val="double" w:sz="4" w:space="1" w:color="auto"/>
              </w:pBdr>
              <w:spacing w:before="20" w:after="20" w:line="216" w:lineRule="auto"/>
              <w:ind w:right="-6" w:firstLine="0"/>
              <w:jc w:val="right"/>
              <w:rPr>
                <w:rFonts w:eastAsia="SimSun" w:cs="Cordia New"/>
                <w:b/>
                <w:bCs/>
                <w:sz w:val="22"/>
                <w:szCs w:val="22"/>
                <w:lang w:val="en-AU" w:eastAsia="zh-CN"/>
              </w:rPr>
            </w:pPr>
            <w:r>
              <w:rPr>
                <w:rFonts w:eastAsia="SimSun" w:cs="Cordia New"/>
                <w:b/>
                <w:bCs/>
                <w:sz w:val="22"/>
                <w:szCs w:val="22"/>
                <w:lang w:val="en-AU" w:eastAsia="zh-CN"/>
              </w:rPr>
              <w:t>5</w:t>
            </w:r>
            <w:r w:rsidR="00F815B4">
              <w:rPr>
                <w:rFonts w:eastAsia="SimSun" w:cs="Cordia New" w:hint="cs"/>
                <w:b/>
                <w:bCs/>
                <w:sz w:val="22"/>
                <w:szCs w:val="22"/>
                <w:cs/>
                <w:lang w:val="en-AU" w:eastAsia="zh-CN"/>
              </w:rPr>
              <w:t>7</w:t>
            </w:r>
            <w:r>
              <w:rPr>
                <w:rFonts w:eastAsia="SimSun" w:cs="Cordia New"/>
                <w:b/>
                <w:bCs/>
                <w:sz w:val="22"/>
                <w:szCs w:val="22"/>
                <w:lang w:val="en-AU" w:eastAsia="zh-CN"/>
              </w:rPr>
              <w:t>,</w:t>
            </w:r>
            <w:r w:rsidR="00F815B4">
              <w:rPr>
                <w:rFonts w:eastAsia="SimSun" w:cs="Cordia New" w:hint="cs"/>
                <w:b/>
                <w:bCs/>
                <w:sz w:val="22"/>
                <w:szCs w:val="22"/>
                <w:cs/>
                <w:lang w:val="en-AU" w:eastAsia="zh-CN"/>
              </w:rPr>
              <w:t>500</w:t>
            </w:r>
            <w:r>
              <w:rPr>
                <w:rFonts w:eastAsia="SimSun" w:cs="Cordia New"/>
                <w:b/>
                <w:bCs/>
                <w:sz w:val="22"/>
                <w:szCs w:val="22"/>
                <w:cs/>
                <w:lang w:val="en-AU" w:eastAsia="zh-CN"/>
              </w:rPr>
              <w:t>.</w:t>
            </w:r>
            <w:r w:rsidR="00F815B4">
              <w:rPr>
                <w:rFonts w:eastAsia="SimSun" w:cs="Cordia New" w:hint="cs"/>
                <w:b/>
                <w:bCs/>
                <w:sz w:val="22"/>
                <w:szCs w:val="22"/>
                <w:cs/>
                <w:lang w:val="en-AU" w:eastAsia="zh-CN"/>
              </w:rPr>
              <w:t>68</w:t>
            </w:r>
          </w:p>
        </w:tc>
        <w:tc>
          <w:tcPr>
            <w:tcW w:w="1077" w:type="dxa"/>
            <w:vAlign w:val="bottom"/>
          </w:tcPr>
          <w:p w14:paraId="071C7AD3" w14:textId="77777777" w:rsidR="005E5193" w:rsidRDefault="005E5193">
            <w:pPr>
              <w:pStyle w:val="BodyText2"/>
              <w:tabs>
                <w:tab w:val="left" w:pos="801"/>
              </w:tabs>
              <w:spacing w:before="20" w:after="20" w:line="216" w:lineRule="auto"/>
              <w:ind w:right="-6" w:firstLine="0"/>
              <w:jc w:val="right"/>
              <w:rPr>
                <w:rFonts w:eastAsia="SimSun" w:cs="Cordia New"/>
                <w:b/>
                <w:bCs/>
                <w:sz w:val="22"/>
                <w:szCs w:val="22"/>
                <w:lang w:val="en-AU" w:eastAsia="zh-CN"/>
              </w:rPr>
            </w:pPr>
          </w:p>
        </w:tc>
        <w:tc>
          <w:tcPr>
            <w:tcW w:w="964" w:type="dxa"/>
            <w:vAlign w:val="bottom"/>
          </w:tcPr>
          <w:p w14:paraId="6AA0A10E" w14:textId="77777777" w:rsidR="005E5193" w:rsidRDefault="00F36FBE">
            <w:pPr>
              <w:pStyle w:val="BodyText2"/>
              <w:pBdr>
                <w:bottom w:val="double" w:sz="4" w:space="1" w:color="auto"/>
              </w:pBdr>
              <w:spacing w:before="20" w:after="20" w:line="216" w:lineRule="auto"/>
              <w:ind w:right="-6" w:firstLine="0"/>
              <w:jc w:val="right"/>
              <w:rPr>
                <w:rFonts w:eastAsia="SimSun" w:cs="Cordia New"/>
                <w:b/>
                <w:bCs/>
                <w:sz w:val="22"/>
                <w:szCs w:val="22"/>
                <w:lang w:val="en-AU" w:eastAsia="zh-CN"/>
              </w:rPr>
            </w:pPr>
            <w:r>
              <w:rPr>
                <w:b/>
                <w:bCs/>
                <w:sz w:val="22"/>
                <w:szCs w:val="22"/>
                <w:lang w:eastAsia="zh-CN"/>
              </w:rPr>
              <w:t>49</w:t>
            </w:r>
            <w:r>
              <w:rPr>
                <w:b/>
                <w:bCs/>
                <w:sz w:val="22"/>
                <w:szCs w:val="22"/>
                <w:lang w:val="en-AU" w:eastAsia="zh-CN"/>
              </w:rPr>
              <w:t>,307</w:t>
            </w:r>
            <w:r>
              <w:rPr>
                <w:rFonts w:cs="Cordia New"/>
                <w:b/>
                <w:bCs/>
                <w:sz w:val="22"/>
                <w:szCs w:val="22"/>
                <w:cs/>
                <w:lang w:val="en-AU" w:eastAsia="zh-CN"/>
              </w:rPr>
              <w:t>.</w:t>
            </w:r>
            <w:r>
              <w:rPr>
                <w:b/>
                <w:bCs/>
                <w:sz w:val="22"/>
                <w:szCs w:val="22"/>
                <w:lang w:val="en-AU" w:eastAsia="zh-CN"/>
              </w:rPr>
              <w:t>10</w:t>
            </w:r>
          </w:p>
        </w:tc>
      </w:tr>
      <w:tr w:rsidR="005E5193" w14:paraId="66C155E8" w14:textId="77777777">
        <w:trPr>
          <w:trHeight w:val="284"/>
        </w:trPr>
        <w:tc>
          <w:tcPr>
            <w:tcW w:w="1191" w:type="dxa"/>
            <w:vAlign w:val="center"/>
          </w:tcPr>
          <w:p w14:paraId="1779D245" w14:textId="77777777" w:rsidR="005E5193" w:rsidRDefault="005E5193">
            <w:pPr>
              <w:pStyle w:val="BodyText2"/>
              <w:tabs>
                <w:tab w:val="left" w:pos="318"/>
              </w:tabs>
              <w:spacing w:before="20" w:after="20" w:line="216" w:lineRule="auto"/>
              <w:ind w:left="34" w:firstLine="0"/>
              <w:rPr>
                <w:rFonts w:eastAsia="SimSun" w:cs="Cordia New"/>
                <w:b/>
                <w:bCs/>
                <w:sz w:val="22"/>
                <w:szCs w:val="22"/>
                <w:cs/>
                <w:lang w:eastAsia="zh-CN"/>
              </w:rPr>
            </w:pPr>
          </w:p>
        </w:tc>
        <w:tc>
          <w:tcPr>
            <w:tcW w:w="1077" w:type="dxa"/>
            <w:shd w:val="clear" w:color="auto" w:fill="auto"/>
            <w:vAlign w:val="bottom"/>
          </w:tcPr>
          <w:p w14:paraId="37845FEF" w14:textId="77777777" w:rsidR="005E5193" w:rsidRDefault="005E5193">
            <w:pPr>
              <w:pStyle w:val="BodyText2"/>
              <w:tabs>
                <w:tab w:val="decimal" w:pos="770"/>
                <w:tab w:val="decimal" w:pos="828"/>
                <w:tab w:val="decimal" w:pos="905"/>
              </w:tabs>
              <w:spacing w:before="20" w:after="20" w:line="216" w:lineRule="auto"/>
              <w:ind w:left="-23" w:firstLine="0"/>
              <w:jc w:val="right"/>
              <w:rPr>
                <w:rFonts w:eastAsia="SimSun" w:cs="Cordia New"/>
                <w:b/>
                <w:bCs/>
                <w:sz w:val="22"/>
                <w:szCs w:val="22"/>
                <w:highlight w:val="yellow"/>
                <w:lang w:val="en-AU" w:eastAsia="zh-CN"/>
              </w:rPr>
            </w:pPr>
          </w:p>
        </w:tc>
        <w:tc>
          <w:tcPr>
            <w:tcW w:w="964" w:type="dxa"/>
            <w:shd w:val="clear" w:color="auto" w:fill="auto"/>
            <w:vAlign w:val="bottom"/>
          </w:tcPr>
          <w:p w14:paraId="6C611682" w14:textId="77777777" w:rsidR="005E5193" w:rsidRDefault="005E5193">
            <w:pPr>
              <w:pStyle w:val="BodyText2"/>
              <w:spacing w:before="20" w:after="20" w:line="216" w:lineRule="auto"/>
              <w:ind w:firstLine="0"/>
              <w:jc w:val="right"/>
              <w:rPr>
                <w:rFonts w:eastAsia="SimSun" w:cs="Cordia New"/>
                <w:b/>
                <w:bCs/>
                <w:sz w:val="22"/>
                <w:szCs w:val="22"/>
                <w:highlight w:val="yellow"/>
                <w:lang w:val="en-AU" w:eastAsia="zh-CN"/>
              </w:rPr>
            </w:pPr>
          </w:p>
        </w:tc>
        <w:tc>
          <w:tcPr>
            <w:tcW w:w="1077" w:type="dxa"/>
            <w:vAlign w:val="bottom"/>
          </w:tcPr>
          <w:p w14:paraId="63A96C64" w14:textId="77777777" w:rsidR="005E5193" w:rsidRDefault="005E5193">
            <w:pPr>
              <w:pStyle w:val="BodyText2"/>
              <w:spacing w:before="20" w:after="20" w:line="216" w:lineRule="auto"/>
              <w:ind w:firstLine="0"/>
              <w:jc w:val="right"/>
              <w:rPr>
                <w:rFonts w:eastAsia="SimSun" w:cs="Cordia New"/>
                <w:b/>
                <w:bCs/>
                <w:sz w:val="22"/>
                <w:szCs w:val="22"/>
                <w:lang w:val="en-AU" w:eastAsia="zh-CN"/>
              </w:rPr>
            </w:pPr>
          </w:p>
        </w:tc>
        <w:tc>
          <w:tcPr>
            <w:tcW w:w="964" w:type="dxa"/>
            <w:vAlign w:val="bottom"/>
          </w:tcPr>
          <w:p w14:paraId="75B01935" w14:textId="77777777" w:rsidR="005E5193" w:rsidRDefault="005E5193">
            <w:pPr>
              <w:pStyle w:val="BodyText2"/>
              <w:tabs>
                <w:tab w:val="decimal" w:pos="770"/>
                <w:tab w:val="decimal" w:pos="905"/>
              </w:tabs>
              <w:spacing w:before="20" w:after="20" w:line="216" w:lineRule="auto"/>
              <w:ind w:firstLine="0"/>
              <w:jc w:val="right"/>
              <w:rPr>
                <w:rFonts w:eastAsia="SimSun" w:cs="Cordia New"/>
                <w:b/>
                <w:bCs/>
                <w:sz w:val="22"/>
                <w:szCs w:val="22"/>
                <w:lang w:val="en-AU" w:eastAsia="zh-CN"/>
              </w:rPr>
            </w:pPr>
          </w:p>
        </w:tc>
        <w:tc>
          <w:tcPr>
            <w:tcW w:w="1077" w:type="dxa"/>
            <w:shd w:val="clear" w:color="auto" w:fill="auto"/>
            <w:vAlign w:val="bottom"/>
          </w:tcPr>
          <w:p w14:paraId="7FC40122" w14:textId="77777777" w:rsidR="005E5193" w:rsidRDefault="005E5193">
            <w:pPr>
              <w:pStyle w:val="BodyText2"/>
              <w:tabs>
                <w:tab w:val="decimal" w:pos="770"/>
                <w:tab w:val="decimal" w:pos="905"/>
              </w:tabs>
              <w:spacing w:before="20" w:after="20" w:line="216" w:lineRule="auto"/>
              <w:ind w:firstLine="0"/>
              <w:jc w:val="right"/>
              <w:rPr>
                <w:rFonts w:eastAsia="SimSun" w:cs="Cordia New"/>
                <w:b/>
                <w:bCs/>
                <w:sz w:val="22"/>
                <w:szCs w:val="22"/>
                <w:highlight w:val="yellow"/>
                <w:lang w:val="en-AU" w:eastAsia="zh-CN"/>
              </w:rPr>
            </w:pPr>
          </w:p>
        </w:tc>
        <w:tc>
          <w:tcPr>
            <w:tcW w:w="964" w:type="dxa"/>
            <w:shd w:val="clear" w:color="auto" w:fill="auto"/>
            <w:vAlign w:val="bottom"/>
          </w:tcPr>
          <w:p w14:paraId="1D6C715C" w14:textId="77777777" w:rsidR="005E5193" w:rsidRDefault="005E5193">
            <w:pPr>
              <w:pStyle w:val="BodyText2"/>
              <w:tabs>
                <w:tab w:val="decimal" w:pos="770"/>
                <w:tab w:val="decimal" w:pos="905"/>
              </w:tabs>
              <w:spacing w:before="20" w:after="20" w:line="216" w:lineRule="auto"/>
              <w:ind w:firstLine="0"/>
              <w:jc w:val="right"/>
              <w:rPr>
                <w:rFonts w:eastAsia="SimSun" w:cs="Cordia New"/>
                <w:b/>
                <w:bCs/>
                <w:sz w:val="22"/>
                <w:szCs w:val="22"/>
                <w:highlight w:val="yellow"/>
                <w:lang w:val="en-AU" w:eastAsia="zh-CN"/>
              </w:rPr>
            </w:pPr>
          </w:p>
        </w:tc>
        <w:tc>
          <w:tcPr>
            <w:tcW w:w="1077" w:type="dxa"/>
            <w:vAlign w:val="bottom"/>
          </w:tcPr>
          <w:p w14:paraId="6445A193" w14:textId="77777777" w:rsidR="005E5193" w:rsidRDefault="005E5193">
            <w:pPr>
              <w:pStyle w:val="BodyText2"/>
              <w:tabs>
                <w:tab w:val="decimal" w:pos="770"/>
                <w:tab w:val="decimal" w:pos="905"/>
              </w:tabs>
              <w:spacing w:before="20" w:after="20" w:line="216" w:lineRule="auto"/>
              <w:ind w:firstLine="0"/>
              <w:jc w:val="right"/>
              <w:rPr>
                <w:rFonts w:eastAsia="SimSun" w:cs="Cordia New"/>
                <w:b/>
                <w:bCs/>
                <w:sz w:val="22"/>
                <w:szCs w:val="22"/>
                <w:lang w:val="en-AU" w:eastAsia="zh-CN"/>
              </w:rPr>
            </w:pPr>
          </w:p>
        </w:tc>
        <w:tc>
          <w:tcPr>
            <w:tcW w:w="964" w:type="dxa"/>
            <w:vAlign w:val="bottom"/>
          </w:tcPr>
          <w:p w14:paraId="5E54655C" w14:textId="77777777" w:rsidR="005E5193" w:rsidRDefault="005E5193">
            <w:pPr>
              <w:pStyle w:val="BodyText2"/>
              <w:tabs>
                <w:tab w:val="decimal" w:pos="770"/>
                <w:tab w:val="decimal" w:pos="905"/>
              </w:tabs>
              <w:spacing w:before="20" w:after="20" w:line="216" w:lineRule="auto"/>
              <w:ind w:firstLine="0"/>
              <w:jc w:val="right"/>
              <w:rPr>
                <w:rFonts w:eastAsia="SimSun" w:cs="Cordia New"/>
                <w:b/>
                <w:bCs/>
                <w:sz w:val="22"/>
                <w:szCs w:val="22"/>
                <w:lang w:val="en-AU" w:eastAsia="zh-CN"/>
              </w:rPr>
            </w:pPr>
          </w:p>
        </w:tc>
      </w:tr>
      <w:tr w:rsidR="005E5193" w14:paraId="536869A7" w14:textId="77777777">
        <w:trPr>
          <w:trHeight w:val="284"/>
        </w:trPr>
        <w:tc>
          <w:tcPr>
            <w:tcW w:w="1191" w:type="dxa"/>
            <w:vAlign w:val="center"/>
          </w:tcPr>
          <w:p w14:paraId="22099D2B" w14:textId="77777777" w:rsidR="005E5193" w:rsidRDefault="00F36FBE">
            <w:pPr>
              <w:tabs>
                <w:tab w:val="decimal" w:pos="-49"/>
                <w:tab w:val="left" w:pos="0"/>
              </w:tabs>
              <w:spacing w:before="20" w:after="20" w:line="216" w:lineRule="auto"/>
              <w:ind w:left="34"/>
              <w:rPr>
                <w:b/>
                <w:bCs/>
                <w:sz w:val="22"/>
                <w:szCs w:val="22"/>
                <w:cs/>
              </w:rPr>
            </w:pPr>
            <w:r>
              <w:rPr>
                <w:b/>
                <w:bCs/>
                <w:sz w:val="22"/>
                <w:szCs w:val="22"/>
                <w:cs/>
              </w:rPr>
              <w:t>หนี้สิน</w:t>
            </w:r>
          </w:p>
        </w:tc>
        <w:tc>
          <w:tcPr>
            <w:tcW w:w="1077" w:type="dxa"/>
            <w:shd w:val="clear" w:color="auto" w:fill="auto"/>
            <w:vAlign w:val="bottom"/>
          </w:tcPr>
          <w:p w14:paraId="65DF4612" w14:textId="77777777" w:rsidR="005E5193" w:rsidRDefault="005E5193">
            <w:pPr>
              <w:pStyle w:val="BodyText2"/>
              <w:tabs>
                <w:tab w:val="decimal" w:pos="770"/>
                <w:tab w:val="decimal" w:pos="828"/>
                <w:tab w:val="decimal" w:pos="905"/>
              </w:tabs>
              <w:spacing w:before="20" w:after="20" w:line="216" w:lineRule="auto"/>
              <w:ind w:left="-23" w:firstLine="0"/>
              <w:jc w:val="right"/>
              <w:rPr>
                <w:rFonts w:eastAsia="SimSun" w:cs="Cordia New"/>
                <w:b/>
                <w:bCs/>
                <w:sz w:val="22"/>
                <w:szCs w:val="22"/>
                <w:highlight w:val="yellow"/>
                <w:lang w:val="en-AU" w:eastAsia="zh-CN"/>
              </w:rPr>
            </w:pPr>
          </w:p>
        </w:tc>
        <w:tc>
          <w:tcPr>
            <w:tcW w:w="964" w:type="dxa"/>
            <w:shd w:val="clear" w:color="auto" w:fill="auto"/>
            <w:vAlign w:val="bottom"/>
          </w:tcPr>
          <w:p w14:paraId="41901D5F" w14:textId="77777777" w:rsidR="005E5193" w:rsidRDefault="005E5193">
            <w:pPr>
              <w:pStyle w:val="BodyText2"/>
              <w:spacing w:before="20" w:after="20" w:line="216" w:lineRule="auto"/>
              <w:ind w:firstLine="0"/>
              <w:jc w:val="right"/>
              <w:rPr>
                <w:rFonts w:eastAsia="SimSun" w:cs="Cordia New"/>
                <w:b/>
                <w:bCs/>
                <w:sz w:val="22"/>
                <w:szCs w:val="22"/>
                <w:highlight w:val="yellow"/>
                <w:lang w:val="en-AU" w:eastAsia="zh-CN"/>
              </w:rPr>
            </w:pPr>
          </w:p>
        </w:tc>
        <w:tc>
          <w:tcPr>
            <w:tcW w:w="1077" w:type="dxa"/>
            <w:vAlign w:val="bottom"/>
          </w:tcPr>
          <w:p w14:paraId="50C39084" w14:textId="77777777" w:rsidR="005E5193" w:rsidRDefault="005E5193">
            <w:pPr>
              <w:pStyle w:val="BodyText2"/>
              <w:spacing w:before="20" w:after="20" w:line="216" w:lineRule="auto"/>
              <w:ind w:firstLine="0"/>
              <w:jc w:val="right"/>
              <w:rPr>
                <w:rFonts w:eastAsia="SimSun" w:cs="Cordia New"/>
                <w:b/>
                <w:bCs/>
                <w:sz w:val="22"/>
                <w:szCs w:val="22"/>
                <w:lang w:val="en-AU" w:eastAsia="zh-CN"/>
              </w:rPr>
            </w:pPr>
          </w:p>
        </w:tc>
        <w:tc>
          <w:tcPr>
            <w:tcW w:w="964" w:type="dxa"/>
            <w:vAlign w:val="bottom"/>
          </w:tcPr>
          <w:p w14:paraId="798BEAF8" w14:textId="77777777" w:rsidR="005E5193" w:rsidRDefault="005E5193">
            <w:pPr>
              <w:pStyle w:val="BodyText2"/>
              <w:tabs>
                <w:tab w:val="decimal" w:pos="770"/>
                <w:tab w:val="decimal" w:pos="905"/>
              </w:tabs>
              <w:spacing w:before="20" w:after="20" w:line="216" w:lineRule="auto"/>
              <w:ind w:firstLine="0"/>
              <w:jc w:val="right"/>
              <w:rPr>
                <w:rFonts w:eastAsia="SimSun" w:cs="Cordia New"/>
                <w:b/>
                <w:bCs/>
                <w:sz w:val="22"/>
                <w:szCs w:val="22"/>
                <w:lang w:val="en-AU" w:eastAsia="zh-CN"/>
              </w:rPr>
            </w:pPr>
          </w:p>
        </w:tc>
        <w:tc>
          <w:tcPr>
            <w:tcW w:w="1077" w:type="dxa"/>
            <w:shd w:val="clear" w:color="auto" w:fill="auto"/>
            <w:vAlign w:val="bottom"/>
          </w:tcPr>
          <w:p w14:paraId="07C23631" w14:textId="77777777" w:rsidR="005E5193" w:rsidRDefault="005E5193">
            <w:pPr>
              <w:pStyle w:val="BodyText2"/>
              <w:tabs>
                <w:tab w:val="decimal" w:pos="770"/>
                <w:tab w:val="decimal" w:pos="905"/>
              </w:tabs>
              <w:spacing w:before="20" w:after="20" w:line="216" w:lineRule="auto"/>
              <w:ind w:firstLine="0"/>
              <w:jc w:val="right"/>
              <w:rPr>
                <w:rFonts w:eastAsia="SimSun" w:cs="Cordia New"/>
                <w:b/>
                <w:bCs/>
                <w:sz w:val="22"/>
                <w:szCs w:val="22"/>
                <w:highlight w:val="yellow"/>
                <w:lang w:val="en-AU" w:eastAsia="zh-CN"/>
              </w:rPr>
            </w:pPr>
          </w:p>
        </w:tc>
        <w:tc>
          <w:tcPr>
            <w:tcW w:w="964" w:type="dxa"/>
            <w:shd w:val="clear" w:color="auto" w:fill="auto"/>
            <w:vAlign w:val="bottom"/>
          </w:tcPr>
          <w:p w14:paraId="40A5A049" w14:textId="77777777" w:rsidR="005E5193" w:rsidRDefault="005E5193">
            <w:pPr>
              <w:pStyle w:val="BodyText2"/>
              <w:tabs>
                <w:tab w:val="decimal" w:pos="770"/>
                <w:tab w:val="decimal" w:pos="905"/>
              </w:tabs>
              <w:spacing w:before="20" w:after="20" w:line="216" w:lineRule="auto"/>
              <w:ind w:firstLine="0"/>
              <w:jc w:val="right"/>
              <w:rPr>
                <w:rFonts w:eastAsia="SimSun" w:cs="Cordia New"/>
                <w:b/>
                <w:bCs/>
                <w:sz w:val="22"/>
                <w:szCs w:val="22"/>
                <w:highlight w:val="yellow"/>
                <w:lang w:val="en-AU" w:eastAsia="zh-CN"/>
              </w:rPr>
            </w:pPr>
          </w:p>
        </w:tc>
        <w:tc>
          <w:tcPr>
            <w:tcW w:w="1077" w:type="dxa"/>
            <w:vAlign w:val="bottom"/>
          </w:tcPr>
          <w:p w14:paraId="2D02E9FC" w14:textId="77777777" w:rsidR="005E5193" w:rsidRDefault="005E5193">
            <w:pPr>
              <w:pStyle w:val="BodyText2"/>
              <w:tabs>
                <w:tab w:val="decimal" w:pos="770"/>
                <w:tab w:val="decimal" w:pos="905"/>
              </w:tabs>
              <w:spacing w:before="20" w:after="20" w:line="216" w:lineRule="auto"/>
              <w:ind w:firstLine="0"/>
              <w:jc w:val="right"/>
              <w:rPr>
                <w:rFonts w:eastAsia="SimSun" w:cs="Cordia New"/>
                <w:b/>
                <w:bCs/>
                <w:sz w:val="22"/>
                <w:szCs w:val="22"/>
                <w:lang w:val="en-AU" w:eastAsia="zh-CN"/>
              </w:rPr>
            </w:pPr>
          </w:p>
        </w:tc>
        <w:tc>
          <w:tcPr>
            <w:tcW w:w="964" w:type="dxa"/>
            <w:vAlign w:val="bottom"/>
          </w:tcPr>
          <w:p w14:paraId="63D73DBD" w14:textId="77777777" w:rsidR="005E5193" w:rsidRDefault="005E5193">
            <w:pPr>
              <w:pStyle w:val="BodyText2"/>
              <w:tabs>
                <w:tab w:val="decimal" w:pos="770"/>
                <w:tab w:val="decimal" w:pos="905"/>
              </w:tabs>
              <w:spacing w:before="20" w:after="20" w:line="216" w:lineRule="auto"/>
              <w:ind w:firstLine="0"/>
              <w:jc w:val="right"/>
              <w:rPr>
                <w:rFonts w:eastAsia="SimSun" w:cs="Cordia New"/>
                <w:b/>
                <w:bCs/>
                <w:sz w:val="22"/>
                <w:szCs w:val="22"/>
                <w:lang w:val="en-AU" w:eastAsia="zh-CN"/>
              </w:rPr>
            </w:pPr>
          </w:p>
        </w:tc>
      </w:tr>
      <w:tr w:rsidR="005E5193" w14:paraId="108B62FE" w14:textId="77777777">
        <w:trPr>
          <w:trHeight w:val="284"/>
        </w:trPr>
        <w:tc>
          <w:tcPr>
            <w:tcW w:w="1191" w:type="dxa"/>
            <w:vAlign w:val="center"/>
          </w:tcPr>
          <w:p w14:paraId="67AA1E62" w14:textId="77777777" w:rsidR="005E5193" w:rsidRDefault="00F36FBE">
            <w:pPr>
              <w:pStyle w:val="BodyText2"/>
              <w:tabs>
                <w:tab w:val="left" w:pos="851"/>
              </w:tabs>
              <w:spacing w:before="20" w:after="20" w:line="216" w:lineRule="auto"/>
              <w:ind w:left="34" w:firstLine="0"/>
              <w:rPr>
                <w:rFonts w:eastAsia="SimSun" w:cs="Cordia New"/>
                <w:sz w:val="22"/>
                <w:szCs w:val="22"/>
                <w:cs/>
                <w:lang w:eastAsia="zh-CN"/>
              </w:rPr>
            </w:pPr>
            <w:r>
              <w:rPr>
                <w:rFonts w:cs="Cordia New"/>
                <w:sz w:val="22"/>
                <w:szCs w:val="22"/>
                <w:cs/>
                <w:lang w:eastAsia="zh-CN"/>
              </w:rPr>
              <w:t>ดอลล่าร์สหรัฐ</w:t>
            </w:r>
          </w:p>
        </w:tc>
        <w:tc>
          <w:tcPr>
            <w:tcW w:w="1077" w:type="dxa"/>
            <w:shd w:val="clear" w:color="auto" w:fill="auto"/>
            <w:vAlign w:val="bottom"/>
          </w:tcPr>
          <w:p w14:paraId="045C72F7" w14:textId="77777777" w:rsidR="005E5193" w:rsidRDefault="00F36FBE">
            <w:pPr>
              <w:tabs>
                <w:tab w:val="decimal" w:pos="6804"/>
                <w:tab w:val="decimal" w:pos="8505"/>
              </w:tabs>
              <w:spacing w:before="20" w:after="20" w:line="216" w:lineRule="auto"/>
              <w:ind w:right="-6"/>
              <w:jc w:val="center"/>
              <w:rPr>
                <w:sz w:val="22"/>
                <w:szCs w:val="22"/>
                <w:lang w:val="en-AU" w:eastAsia="zh-CN"/>
              </w:rPr>
            </w:pPr>
            <w:r>
              <w:rPr>
                <w:rFonts w:hint="cs"/>
                <w:sz w:val="22"/>
                <w:szCs w:val="22"/>
                <w:cs/>
                <w:lang w:val="en-AU" w:eastAsia="zh-CN"/>
              </w:rPr>
              <w:t>13.19</w:t>
            </w:r>
          </w:p>
        </w:tc>
        <w:tc>
          <w:tcPr>
            <w:tcW w:w="964" w:type="dxa"/>
            <w:shd w:val="clear" w:color="auto" w:fill="auto"/>
            <w:vAlign w:val="bottom"/>
          </w:tcPr>
          <w:p w14:paraId="69B32DA4" w14:textId="77777777" w:rsidR="005E5193" w:rsidRDefault="00F36FBE">
            <w:pPr>
              <w:pStyle w:val="BodyText2"/>
              <w:pBdr>
                <w:bottom w:val="single" w:sz="4" w:space="1" w:color="auto"/>
              </w:pBdr>
              <w:spacing w:before="20" w:after="20" w:line="216" w:lineRule="auto"/>
              <w:ind w:firstLine="0"/>
              <w:jc w:val="center"/>
              <w:rPr>
                <w:rFonts w:eastAsia="SimSun" w:cs="Cordia New"/>
                <w:sz w:val="22"/>
                <w:szCs w:val="22"/>
                <w:lang w:val="en-AU" w:eastAsia="zh-CN"/>
              </w:rPr>
            </w:pPr>
            <w:r>
              <w:rPr>
                <w:rFonts w:eastAsia="SimSun" w:cs="Cordia New" w:hint="cs"/>
                <w:sz w:val="22"/>
                <w:szCs w:val="22"/>
                <w:cs/>
                <w:lang w:val="en-AU" w:eastAsia="zh-CN"/>
              </w:rPr>
              <w:t>467.63</w:t>
            </w:r>
          </w:p>
        </w:tc>
        <w:tc>
          <w:tcPr>
            <w:tcW w:w="1077" w:type="dxa"/>
            <w:vAlign w:val="bottom"/>
          </w:tcPr>
          <w:p w14:paraId="19EAEA76" w14:textId="77777777" w:rsidR="005E5193" w:rsidRDefault="00F36FBE">
            <w:pPr>
              <w:tabs>
                <w:tab w:val="decimal" w:pos="6804"/>
                <w:tab w:val="decimal" w:pos="8505"/>
              </w:tabs>
              <w:spacing w:before="20" w:after="20" w:line="216" w:lineRule="auto"/>
              <w:ind w:right="-6"/>
              <w:jc w:val="right"/>
              <w:rPr>
                <w:sz w:val="22"/>
                <w:szCs w:val="22"/>
                <w:lang w:val="en-AU" w:eastAsia="zh-CN"/>
              </w:rPr>
            </w:pPr>
            <w:r>
              <w:rPr>
                <w:sz w:val="22"/>
                <w:szCs w:val="22"/>
                <w:lang w:val="en-AU" w:eastAsia="zh-CN"/>
              </w:rPr>
              <w:t>0</w:t>
            </w:r>
            <w:r>
              <w:rPr>
                <w:sz w:val="22"/>
                <w:szCs w:val="22"/>
                <w:cs/>
                <w:lang w:val="en-AU" w:eastAsia="zh-CN"/>
              </w:rPr>
              <w:t>.</w:t>
            </w:r>
            <w:r>
              <w:rPr>
                <w:sz w:val="22"/>
                <w:szCs w:val="22"/>
                <w:lang w:val="en-AU" w:eastAsia="zh-CN"/>
              </w:rPr>
              <w:t>52</w:t>
            </w:r>
          </w:p>
        </w:tc>
        <w:tc>
          <w:tcPr>
            <w:tcW w:w="964" w:type="dxa"/>
            <w:vAlign w:val="bottom"/>
          </w:tcPr>
          <w:p w14:paraId="64316A56" w14:textId="77777777" w:rsidR="005E5193" w:rsidRDefault="00F36FBE">
            <w:pPr>
              <w:pBdr>
                <w:bottom w:val="single" w:sz="4" w:space="1" w:color="auto"/>
              </w:pBdr>
              <w:tabs>
                <w:tab w:val="decimal" w:pos="6804"/>
                <w:tab w:val="decimal" w:pos="8505"/>
              </w:tabs>
              <w:spacing w:before="20" w:after="20" w:line="216" w:lineRule="auto"/>
              <w:ind w:right="-6"/>
              <w:jc w:val="right"/>
              <w:rPr>
                <w:sz w:val="22"/>
                <w:szCs w:val="22"/>
                <w:lang w:val="en-AU" w:eastAsia="zh-CN"/>
              </w:rPr>
            </w:pPr>
            <w:r>
              <w:rPr>
                <w:sz w:val="22"/>
                <w:szCs w:val="22"/>
                <w:lang w:eastAsia="zh-CN"/>
              </w:rPr>
              <w:t>17</w:t>
            </w:r>
            <w:r>
              <w:rPr>
                <w:sz w:val="22"/>
                <w:szCs w:val="22"/>
                <w:cs/>
                <w:lang w:val="en-AU" w:eastAsia="zh-CN"/>
              </w:rPr>
              <w:t>.</w:t>
            </w:r>
            <w:r>
              <w:rPr>
                <w:sz w:val="22"/>
                <w:szCs w:val="22"/>
                <w:lang w:val="en-AU" w:eastAsia="zh-CN"/>
              </w:rPr>
              <w:t>43</w:t>
            </w:r>
          </w:p>
        </w:tc>
        <w:tc>
          <w:tcPr>
            <w:tcW w:w="1077" w:type="dxa"/>
            <w:shd w:val="clear" w:color="auto" w:fill="auto"/>
            <w:vAlign w:val="bottom"/>
          </w:tcPr>
          <w:p w14:paraId="56C94B4B" w14:textId="77777777" w:rsidR="005E5193" w:rsidRDefault="00F36FBE">
            <w:pPr>
              <w:tabs>
                <w:tab w:val="decimal" w:pos="6804"/>
                <w:tab w:val="decimal" w:pos="8505"/>
              </w:tabs>
              <w:spacing w:before="20" w:after="20" w:line="216" w:lineRule="auto"/>
              <w:ind w:right="-6"/>
              <w:jc w:val="center"/>
              <w:rPr>
                <w:sz w:val="22"/>
                <w:szCs w:val="22"/>
                <w:lang w:val="en-AU" w:eastAsia="zh-CN"/>
              </w:rPr>
            </w:pPr>
            <w:r>
              <w:rPr>
                <w:rFonts w:hint="cs"/>
                <w:sz w:val="22"/>
                <w:szCs w:val="22"/>
                <w:cs/>
                <w:lang w:val="en-AU" w:eastAsia="zh-CN"/>
              </w:rPr>
              <w:t>13.19</w:t>
            </w:r>
          </w:p>
        </w:tc>
        <w:tc>
          <w:tcPr>
            <w:tcW w:w="964" w:type="dxa"/>
            <w:shd w:val="clear" w:color="auto" w:fill="auto"/>
            <w:vAlign w:val="bottom"/>
          </w:tcPr>
          <w:p w14:paraId="035A653A" w14:textId="77777777" w:rsidR="005E5193" w:rsidRDefault="00F36FBE">
            <w:pPr>
              <w:pStyle w:val="BodyText2"/>
              <w:pBdr>
                <w:bottom w:val="single" w:sz="4" w:space="1" w:color="auto"/>
              </w:pBdr>
              <w:tabs>
                <w:tab w:val="decimal" w:pos="594"/>
              </w:tabs>
              <w:spacing w:before="20" w:after="20" w:line="216" w:lineRule="auto"/>
              <w:ind w:firstLine="0"/>
              <w:jc w:val="center"/>
              <w:rPr>
                <w:rFonts w:eastAsia="SimSun" w:cs="Cordia New"/>
                <w:sz w:val="22"/>
                <w:szCs w:val="22"/>
                <w:lang w:val="en-AU" w:eastAsia="zh-CN"/>
              </w:rPr>
            </w:pPr>
            <w:r>
              <w:rPr>
                <w:rFonts w:eastAsia="SimSun" w:cs="Cordia New" w:hint="cs"/>
                <w:sz w:val="22"/>
                <w:szCs w:val="22"/>
                <w:cs/>
                <w:lang w:val="en-AU" w:eastAsia="zh-CN"/>
              </w:rPr>
              <w:t>467.63</w:t>
            </w:r>
          </w:p>
        </w:tc>
        <w:tc>
          <w:tcPr>
            <w:tcW w:w="1077" w:type="dxa"/>
            <w:vAlign w:val="bottom"/>
          </w:tcPr>
          <w:p w14:paraId="3DEA018A" w14:textId="77777777" w:rsidR="005E5193" w:rsidRDefault="00F36FBE">
            <w:pPr>
              <w:tabs>
                <w:tab w:val="decimal" w:pos="6804"/>
                <w:tab w:val="decimal" w:pos="8505"/>
              </w:tabs>
              <w:spacing w:before="20" w:after="20" w:line="216" w:lineRule="auto"/>
              <w:ind w:right="-6"/>
              <w:jc w:val="right"/>
              <w:rPr>
                <w:sz w:val="22"/>
                <w:szCs w:val="22"/>
                <w:lang w:val="en-AU" w:eastAsia="zh-CN"/>
              </w:rPr>
            </w:pPr>
            <w:r>
              <w:rPr>
                <w:sz w:val="22"/>
                <w:szCs w:val="22"/>
                <w:lang w:eastAsia="zh-CN"/>
              </w:rPr>
              <w:t>0</w:t>
            </w:r>
            <w:r>
              <w:rPr>
                <w:sz w:val="22"/>
                <w:szCs w:val="22"/>
                <w:cs/>
                <w:lang w:eastAsia="zh-CN"/>
              </w:rPr>
              <w:t>.</w:t>
            </w:r>
            <w:r>
              <w:rPr>
                <w:sz w:val="22"/>
                <w:szCs w:val="22"/>
                <w:lang w:eastAsia="zh-CN"/>
              </w:rPr>
              <w:t>52</w:t>
            </w:r>
          </w:p>
        </w:tc>
        <w:tc>
          <w:tcPr>
            <w:tcW w:w="964" w:type="dxa"/>
            <w:vAlign w:val="bottom"/>
          </w:tcPr>
          <w:p w14:paraId="5549F00F" w14:textId="77777777" w:rsidR="005E5193" w:rsidRDefault="00F36FBE">
            <w:pPr>
              <w:pBdr>
                <w:bottom w:val="single" w:sz="4" w:space="1" w:color="auto"/>
              </w:pBdr>
              <w:tabs>
                <w:tab w:val="decimal" w:pos="6804"/>
                <w:tab w:val="decimal" w:pos="8505"/>
              </w:tabs>
              <w:spacing w:before="20" w:after="20" w:line="216" w:lineRule="auto"/>
              <w:ind w:right="-6"/>
              <w:jc w:val="right"/>
              <w:rPr>
                <w:sz w:val="22"/>
                <w:szCs w:val="22"/>
                <w:lang w:val="en-AU" w:eastAsia="zh-CN"/>
              </w:rPr>
            </w:pPr>
            <w:r>
              <w:rPr>
                <w:sz w:val="22"/>
                <w:szCs w:val="22"/>
                <w:lang w:eastAsia="zh-CN"/>
              </w:rPr>
              <w:t>17</w:t>
            </w:r>
            <w:r>
              <w:rPr>
                <w:sz w:val="22"/>
                <w:szCs w:val="22"/>
                <w:cs/>
                <w:lang w:val="en-AU" w:eastAsia="zh-CN"/>
              </w:rPr>
              <w:t>.</w:t>
            </w:r>
            <w:r>
              <w:rPr>
                <w:sz w:val="22"/>
                <w:szCs w:val="22"/>
                <w:lang w:eastAsia="zh-CN"/>
              </w:rPr>
              <w:t>43</w:t>
            </w:r>
          </w:p>
        </w:tc>
      </w:tr>
      <w:tr w:rsidR="005E5193" w14:paraId="4C11D95F" w14:textId="77777777">
        <w:trPr>
          <w:trHeight w:val="284"/>
        </w:trPr>
        <w:tc>
          <w:tcPr>
            <w:tcW w:w="1191" w:type="dxa"/>
            <w:vAlign w:val="center"/>
          </w:tcPr>
          <w:p w14:paraId="4E616132" w14:textId="77777777" w:rsidR="005E5193" w:rsidRDefault="00F36FBE">
            <w:pPr>
              <w:pStyle w:val="BodyText2"/>
              <w:tabs>
                <w:tab w:val="left" w:pos="34"/>
              </w:tabs>
              <w:spacing w:before="20" w:after="20" w:line="216" w:lineRule="auto"/>
              <w:ind w:left="34" w:firstLine="0"/>
              <w:rPr>
                <w:rFonts w:eastAsia="SimSun" w:cs="Cordia New"/>
                <w:b/>
                <w:bCs/>
                <w:sz w:val="22"/>
                <w:szCs w:val="22"/>
                <w:lang w:val="en-AU" w:eastAsia="zh-CN"/>
              </w:rPr>
            </w:pPr>
            <w:r>
              <w:rPr>
                <w:rFonts w:eastAsia="SimSun" w:cs="Cordia New"/>
                <w:b/>
                <w:bCs/>
                <w:sz w:val="22"/>
                <w:szCs w:val="22"/>
                <w:cs/>
                <w:lang w:eastAsia="zh-CN"/>
              </w:rPr>
              <w:t>รวมหนี้สิน</w:t>
            </w:r>
          </w:p>
        </w:tc>
        <w:tc>
          <w:tcPr>
            <w:tcW w:w="1077" w:type="dxa"/>
            <w:shd w:val="clear" w:color="auto" w:fill="auto"/>
            <w:vAlign w:val="bottom"/>
          </w:tcPr>
          <w:p w14:paraId="08DA9A7A" w14:textId="77777777" w:rsidR="005E5193" w:rsidRDefault="005E5193">
            <w:pPr>
              <w:pStyle w:val="BodyText2"/>
              <w:spacing w:before="20" w:after="20" w:line="216" w:lineRule="auto"/>
              <w:ind w:firstLine="0"/>
              <w:jc w:val="center"/>
              <w:rPr>
                <w:rFonts w:eastAsia="SimSun" w:cs="Cordia New"/>
                <w:b/>
                <w:bCs/>
                <w:sz w:val="22"/>
                <w:szCs w:val="22"/>
                <w:lang w:val="en-AU" w:eastAsia="zh-CN"/>
              </w:rPr>
            </w:pPr>
          </w:p>
        </w:tc>
        <w:tc>
          <w:tcPr>
            <w:tcW w:w="964" w:type="dxa"/>
            <w:shd w:val="clear" w:color="auto" w:fill="auto"/>
            <w:vAlign w:val="bottom"/>
          </w:tcPr>
          <w:p w14:paraId="4564EF98" w14:textId="77777777" w:rsidR="005E5193" w:rsidRDefault="00F36FBE">
            <w:pPr>
              <w:pStyle w:val="BodyText2"/>
              <w:pBdr>
                <w:bottom w:val="double" w:sz="4" w:space="1" w:color="auto"/>
              </w:pBdr>
              <w:spacing w:before="20" w:after="20" w:line="216" w:lineRule="auto"/>
              <w:ind w:firstLine="0"/>
              <w:jc w:val="center"/>
              <w:rPr>
                <w:rFonts w:eastAsia="SimSun" w:cs="Cordia New"/>
                <w:b/>
                <w:bCs/>
                <w:sz w:val="22"/>
                <w:szCs w:val="22"/>
                <w:lang w:val="en-AU" w:eastAsia="zh-CN"/>
              </w:rPr>
            </w:pPr>
            <w:r>
              <w:rPr>
                <w:rFonts w:eastAsia="SimSun" w:cs="Cordia New" w:hint="cs"/>
                <w:b/>
                <w:bCs/>
                <w:sz w:val="22"/>
                <w:szCs w:val="22"/>
                <w:cs/>
                <w:lang w:val="en-AU" w:eastAsia="zh-CN"/>
              </w:rPr>
              <w:t>467.63</w:t>
            </w:r>
          </w:p>
        </w:tc>
        <w:tc>
          <w:tcPr>
            <w:tcW w:w="1077" w:type="dxa"/>
            <w:vAlign w:val="bottom"/>
          </w:tcPr>
          <w:p w14:paraId="4C4879AD" w14:textId="77777777" w:rsidR="005E5193" w:rsidRDefault="005E5193">
            <w:pPr>
              <w:pStyle w:val="BodyText2"/>
              <w:spacing w:before="20" w:after="20" w:line="216" w:lineRule="auto"/>
              <w:ind w:firstLine="0"/>
              <w:jc w:val="right"/>
              <w:rPr>
                <w:rFonts w:eastAsia="SimSun" w:cs="Cordia New"/>
                <w:b/>
                <w:bCs/>
                <w:sz w:val="22"/>
                <w:szCs w:val="22"/>
                <w:lang w:val="en-AU" w:eastAsia="zh-CN"/>
              </w:rPr>
            </w:pPr>
          </w:p>
        </w:tc>
        <w:tc>
          <w:tcPr>
            <w:tcW w:w="964" w:type="dxa"/>
            <w:vAlign w:val="bottom"/>
          </w:tcPr>
          <w:p w14:paraId="1370CB6D" w14:textId="77777777" w:rsidR="005E5193" w:rsidRDefault="00F36FBE">
            <w:pPr>
              <w:pStyle w:val="BodyText2"/>
              <w:pBdr>
                <w:bottom w:val="double" w:sz="4" w:space="1" w:color="auto"/>
              </w:pBdr>
              <w:spacing w:before="20" w:after="20" w:line="216" w:lineRule="auto"/>
              <w:ind w:firstLine="0"/>
              <w:jc w:val="right"/>
              <w:rPr>
                <w:rFonts w:eastAsia="SimSun" w:cs="Cordia New"/>
                <w:b/>
                <w:bCs/>
                <w:sz w:val="22"/>
                <w:szCs w:val="22"/>
                <w:lang w:val="en-AU" w:eastAsia="zh-CN"/>
              </w:rPr>
            </w:pPr>
            <w:r>
              <w:rPr>
                <w:b/>
                <w:bCs/>
                <w:sz w:val="22"/>
                <w:szCs w:val="22"/>
                <w:lang w:eastAsia="zh-CN"/>
              </w:rPr>
              <w:t>17</w:t>
            </w:r>
            <w:r>
              <w:rPr>
                <w:rFonts w:cs="Cordia New"/>
                <w:b/>
                <w:bCs/>
                <w:sz w:val="22"/>
                <w:szCs w:val="22"/>
                <w:cs/>
                <w:lang w:eastAsia="zh-CN"/>
              </w:rPr>
              <w:t>.</w:t>
            </w:r>
            <w:r>
              <w:rPr>
                <w:b/>
                <w:bCs/>
                <w:sz w:val="22"/>
                <w:szCs w:val="22"/>
                <w:lang w:eastAsia="zh-CN"/>
              </w:rPr>
              <w:t>43</w:t>
            </w:r>
          </w:p>
        </w:tc>
        <w:tc>
          <w:tcPr>
            <w:tcW w:w="1077" w:type="dxa"/>
            <w:shd w:val="clear" w:color="auto" w:fill="auto"/>
            <w:vAlign w:val="bottom"/>
          </w:tcPr>
          <w:p w14:paraId="6938C573" w14:textId="77777777" w:rsidR="005E5193" w:rsidRDefault="005E5193">
            <w:pPr>
              <w:pStyle w:val="BodyText2"/>
              <w:spacing w:before="20" w:after="20" w:line="216" w:lineRule="auto"/>
              <w:ind w:firstLine="0"/>
              <w:jc w:val="center"/>
              <w:rPr>
                <w:rFonts w:eastAsia="SimSun" w:cs="Cordia New"/>
                <w:b/>
                <w:bCs/>
                <w:sz w:val="22"/>
                <w:szCs w:val="22"/>
                <w:lang w:val="en-AU" w:eastAsia="zh-CN"/>
              </w:rPr>
            </w:pPr>
          </w:p>
        </w:tc>
        <w:tc>
          <w:tcPr>
            <w:tcW w:w="964" w:type="dxa"/>
            <w:shd w:val="clear" w:color="auto" w:fill="auto"/>
            <w:vAlign w:val="bottom"/>
          </w:tcPr>
          <w:p w14:paraId="41FBB71A" w14:textId="77777777" w:rsidR="005E5193" w:rsidRDefault="00F36FBE">
            <w:pPr>
              <w:pStyle w:val="BodyText2"/>
              <w:pBdr>
                <w:bottom w:val="double" w:sz="4" w:space="1" w:color="auto"/>
              </w:pBdr>
              <w:tabs>
                <w:tab w:val="decimal" w:pos="770"/>
                <w:tab w:val="decimal" w:pos="905"/>
              </w:tabs>
              <w:spacing w:before="20" w:after="20" w:line="216" w:lineRule="auto"/>
              <w:ind w:firstLine="0"/>
              <w:jc w:val="center"/>
              <w:rPr>
                <w:rFonts w:eastAsia="SimSun" w:cs="Cordia New"/>
                <w:b/>
                <w:bCs/>
                <w:sz w:val="22"/>
                <w:szCs w:val="22"/>
                <w:lang w:eastAsia="zh-CN"/>
              </w:rPr>
            </w:pPr>
            <w:r>
              <w:rPr>
                <w:rFonts w:eastAsia="SimSun" w:cs="Cordia New" w:hint="cs"/>
                <w:b/>
                <w:bCs/>
                <w:sz w:val="22"/>
                <w:szCs w:val="22"/>
                <w:cs/>
                <w:lang w:eastAsia="zh-CN"/>
              </w:rPr>
              <w:t>467.63</w:t>
            </w:r>
          </w:p>
        </w:tc>
        <w:tc>
          <w:tcPr>
            <w:tcW w:w="1077" w:type="dxa"/>
            <w:vAlign w:val="bottom"/>
          </w:tcPr>
          <w:p w14:paraId="70AC309E" w14:textId="77777777" w:rsidR="005E5193" w:rsidRDefault="005E5193">
            <w:pPr>
              <w:pStyle w:val="BodyText2"/>
              <w:spacing w:before="20" w:after="20" w:line="216" w:lineRule="auto"/>
              <w:ind w:firstLine="0"/>
              <w:jc w:val="right"/>
              <w:rPr>
                <w:rFonts w:eastAsia="SimSun" w:cs="Cordia New"/>
                <w:b/>
                <w:bCs/>
                <w:sz w:val="22"/>
                <w:szCs w:val="22"/>
                <w:cs/>
                <w:lang w:val="en-AU" w:eastAsia="zh-CN"/>
              </w:rPr>
            </w:pPr>
          </w:p>
        </w:tc>
        <w:tc>
          <w:tcPr>
            <w:tcW w:w="964" w:type="dxa"/>
            <w:vAlign w:val="bottom"/>
          </w:tcPr>
          <w:p w14:paraId="18D204E1" w14:textId="77777777" w:rsidR="005E5193" w:rsidRDefault="00F36FBE">
            <w:pPr>
              <w:pStyle w:val="BodyText2"/>
              <w:pBdr>
                <w:bottom w:val="double" w:sz="4" w:space="1" w:color="auto"/>
              </w:pBdr>
              <w:spacing w:before="20" w:after="20" w:line="216" w:lineRule="auto"/>
              <w:ind w:firstLine="0"/>
              <w:jc w:val="right"/>
              <w:rPr>
                <w:rFonts w:eastAsia="SimSun" w:cs="Cordia New"/>
                <w:b/>
                <w:bCs/>
                <w:sz w:val="22"/>
                <w:szCs w:val="22"/>
                <w:lang w:val="en-AU" w:eastAsia="zh-CN"/>
              </w:rPr>
            </w:pPr>
            <w:r>
              <w:rPr>
                <w:b/>
                <w:bCs/>
                <w:sz w:val="22"/>
                <w:szCs w:val="22"/>
                <w:lang w:eastAsia="zh-CN"/>
              </w:rPr>
              <w:t>17</w:t>
            </w:r>
            <w:r>
              <w:rPr>
                <w:rFonts w:cs="Cordia New"/>
                <w:b/>
                <w:bCs/>
                <w:sz w:val="22"/>
                <w:szCs w:val="22"/>
                <w:cs/>
                <w:lang w:val="en-AU" w:eastAsia="zh-CN"/>
              </w:rPr>
              <w:t>.</w:t>
            </w:r>
            <w:r>
              <w:rPr>
                <w:b/>
                <w:bCs/>
                <w:sz w:val="22"/>
                <w:szCs w:val="22"/>
                <w:lang w:eastAsia="zh-CN"/>
              </w:rPr>
              <w:t>43</w:t>
            </w:r>
          </w:p>
        </w:tc>
      </w:tr>
    </w:tbl>
    <w:p w14:paraId="0DA9DE55" w14:textId="40794FC1" w:rsidR="00406F86" w:rsidRDefault="00406F86" w:rsidP="00406F86">
      <w:pPr>
        <w:pStyle w:val="ListParagraph"/>
        <w:spacing w:before="240" w:line="216" w:lineRule="auto"/>
        <w:ind w:left="567"/>
        <w:contextualSpacing w:val="0"/>
        <w:jc w:val="thaiDistribute"/>
        <w:rPr>
          <w:b/>
          <w:bCs/>
          <w:sz w:val="30"/>
          <w:szCs w:val="30"/>
        </w:rPr>
      </w:pPr>
    </w:p>
    <w:p w14:paraId="08F58325" w14:textId="4DB4E8B9" w:rsidR="00406F86" w:rsidRDefault="00406F86" w:rsidP="00406F86">
      <w:pPr>
        <w:pStyle w:val="ListParagraph"/>
        <w:spacing w:before="240" w:line="216" w:lineRule="auto"/>
        <w:ind w:left="567"/>
        <w:contextualSpacing w:val="0"/>
        <w:jc w:val="thaiDistribute"/>
        <w:rPr>
          <w:b/>
          <w:bCs/>
          <w:sz w:val="30"/>
          <w:szCs w:val="30"/>
        </w:rPr>
      </w:pPr>
    </w:p>
    <w:p w14:paraId="3050E995" w14:textId="2B1DD3F2" w:rsidR="00406F86" w:rsidRDefault="00406F86" w:rsidP="00406F86">
      <w:pPr>
        <w:pStyle w:val="ListParagraph"/>
        <w:spacing w:before="240" w:line="216" w:lineRule="auto"/>
        <w:ind w:left="567"/>
        <w:contextualSpacing w:val="0"/>
        <w:jc w:val="thaiDistribute"/>
        <w:rPr>
          <w:b/>
          <w:bCs/>
          <w:sz w:val="30"/>
          <w:szCs w:val="30"/>
        </w:rPr>
      </w:pPr>
    </w:p>
    <w:p w14:paraId="3258A416" w14:textId="77777777" w:rsidR="00406F86" w:rsidRDefault="00406F86" w:rsidP="00406F86">
      <w:pPr>
        <w:pStyle w:val="ListParagraph"/>
        <w:spacing w:before="240" w:line="216" w:lineRule="auto"/>
        <w:ind w:left="567"/>
        <w:contextualSpacing w:val="0"/>
        <w:jc w:val="thaiDistribute"/>
        <w:rPr>
          <w:b/>
          <w:bCs/>
          <w:sz w:val="30"/>
          <w:szCs w:val="30"/>
        </w:rPr>
      </w:pPr>
    </w:p>
    <w:p w14:paraId="63CCDCBD" w14:textId="2D255E92" w:rsidR="005E5193" w:rsidRDefault="00F36FBE">
      <w:pPr>
        <w:pStyle w:val="ListParagraph"/>
        <w:numPr>
          <w:ilvl w:val="0"/>
          <w:numId w:val="29"/>
        </w:numPr>
        <w:spacing w:before="240" w:line="216" w:lineRule="auto"/>
        <w:ind w:left="567" w:hanging="567"/>
        <w:contextualSpacing w:val="0"/>
        <w:jc w:val="thaiDistribute"/>
        <w:rPr>
          <w:b/>
          <w:bCs/>
          <w:sz w:val="30"/>
          <w:szCs w:val="30"/>
        </w:rPr>
      </w:pPr>
      <w:r>
        <w:rPr>
          <w:b/>
          <w:bCs/>
          <w:sz w:val="30"/>
          <w:szCs w:val="30"/>
          <w:cs/>
        </w:rPr>
        <w:lastRenderedPageBreak/>
        <w:t>ภาระผูกพันและหนี้สินที่อาจเกิดขึ้น</w:t>
      </w:r>
    </w:p>
    <w:p w14:paraId="453D2696" w14:textId="77777777" w:rsidR="005E5193" w:rsidRDefault="00F36FBE">
      <w:pPr>
        <w:pStyle w:val="ListParagraph"/>
        <w:numPr>
          <w:ilvl w:val="1"/>
          <w:numId w:val="29"/>
        </w:numPr>
        <w:spacing w:before="120" w:line="216" w:lineRule="auto"/>
        <w:ind w:left="567" w:right="-117" w:hanging="567"/>
        <w:contextualSpacing w:val="0"/>
        <w:jc w:val="thaiDistribute"/>
        <w:rPr>
          <w:spacing w:val="-2"/>
          <w:sz w:val="30"/>
          <w:szCs w:val="30"/>
        </w:rPr>
      </w:pPr>
      <w:r>
        <w:rPr>
          <w:spacing w:val="-6"/>
          <w:sz w:val="30"/>
          <w:szCs w:val="30"/>
          <w:cs/>
        </w:rPr>
        <w:t xml:space="preserve">ณ </w:t>
      </w:r>
      <w:r>
        <w:rPr>
          <w:spacing w:val="-6"/>
          <w:sz w:val="30"/>
          <w:szCs w:val="30"/>
          <w:cs/>
          <w:lang w:eastAsia="zh-CN"/>
        </w:rPr>
        <w:t>วันที่</w:t>
      </w:r>
      <w:r>
        <w:rPr>
          <w:rFonts w:hint="cs"/>
          <w:spacing w:val="-6"/>
          <w:sz w:val="30"/>
          <w:szCs w:val="30"/>
          <w:cs/>
          <w:lang w:eastAsia="zh-CN"/>
        </w:rPr>
        <w:t xml:space="preserve"> </w:t>
      </w:r>
      <w:r>
        <w:rPr>
          <w:spacing w:val="-6"/>
          <w:sz w:val="30"/>
          <w:szCs w:val="30"/>
        </w:rPr>
        <w:t xml:space="preserve">30 </w:t>
      </w:r>
      <w:r>
        <w:rPr>
          <w:spacing w:val="-6"/>
          <w:sz w:val="30"/>
          <w:szCs w:val="30"/>
          <w:cs/>
        </w:rPr>
        <w:t xml:space="preserve">มิถุนายน </w:t>
      </w:r>
      <w:r>
        <w:rPr>
          <w:spacing w:val="-6"/>
          <w:sz w:val="30"/>
          <w:szCs w:val="30"/>
        </w:rPr>
        <w:t>2565</w:t>
      </w:r>
      <w:r>
        <w:rPr>
          <w:rFonts w:hint="cs"/>
          <w:spacing w:val="-6"/>
          <w:sz w:val="30"/>
          <w:szCs w:val="30"/>
          <w:cs/>
        </w:rPr>
        <w:t xml:space="preserve"> และวันที่ </w:t>
      </w:r>
      <w:r>
        <w:rPr>
          <w:spacing w:val="-6"/>
          <w:sz w:val="30"/>
          <w:szCs w:val="30"/>
          <w:lang w:val="en-GB"/>
        </w:rPr>
        <w:t xml:space="preserve">31 </w:t>
      </w:r>
      <w:r>
        <w:rPr>
          <w:spacing w:val="-6"/>
          <w:sz w:val="30"/>
          <w:szCs w:val="30"/>
          <w:cs/>
        </w:rPr>
        <w:t xml:space="preserve">ธันวาคม </w:t>
      </w:r>
      <w:r>
        <w:rPr>
          <w:spacing w:val="-6"/>
          <w:sz w:val="30"/>
          <w:szCs w:val="30"/>
          <w:lang w:val="en-GB"/>
        </w:rPr>
        <w:t>2564</w:t>
      </w:r>
      <w:r>
        <w:rPr>
          <w:rFonts w:hint="cs"/>
          <w:spacing w:val="-6"/>
          <w:sz w:val="30"/>
          <w:szCs w:val="30"/>
          <w:cs/>
        </w:rPr>
        <w:t xml:space="preserve"> กลุ่มบริษัท</w:t>
      </w:r>
      <w:r>
        <w:rPr>
          <w:spacing w:val="-6"/>
          <w:sz w:val="30"/>
          <w:szCs w:val="30"/>
          <w:cs/>
        </w:rPr>
        <w:t>มีภาระผูกพันและหนี้สินที่อาจเกิดขึ้นภายหน้า</w:t>
      </w:r>
      <w:r>
        <w:rPr>
          <w:spacing w:val="-2"/>
          <w:sz w:val="30"/>
          <w:szCs w:val="30"/>
          <w:cs/>
        </w:rPr>
        <w:t xml:space="preserve"> ดังนี้</w:t>
      </w:r>
    </w:p>
    <w:p w14:paraId="55FE1FDC" w14:textId="77777777" w:rsidR="005E5193" w:rsidRDefault="00F36FBE">
      <w:pPr>
        <w:tabs>
          <w:tab w:val="left" w:pos="360"/>
          <w:tab w:val="left" w:pos="900"/>
          <w:tab w:val="left" w:pos="1440"/>
        </w:tabs>
        <w:spacing w:line="216" w:lineRule="auto"/>
        <w:ind w:left="720" w:right="-14"/>
        <w:jc w:val="right"/>
        <w:rPr>
          <w:sz w:val="24"/>
          <w:szCs w:val="24"/>
          <w:cs/>
        </w:rPr>
      </w:pPr>
      <w:r>
        <w:rPr>
          <w:rFonts w:hint="cs"/>
          <w:b/>
          <w:bCs/>
          <w:sz w:val="30"/>
          <w:szCs w:val="30"/>
          <w:cs/>
        </w:rPr>
        <w:t xml:space="preserve">หน่วย </w:t>
      </w:r>
      <w:r>
        <w:rPr>
          <w:b/>
          <w:bCs/>
          <w:sz w:val="30"/>
          <w:szCs w:val="30"/>
          <w:cs/>
        </w:rPr>
        <w:t>:</w:t>
      </w:r>
      <w:r>
        <w:rPr>
          <w:rFonts w:hint="cs"/>
          <w:b/>
          <w:bCs/>
          <w:sz w:val="30"/>
          <w:szCs w:val="30"/>
          <w:cs/>
        </w:rPr>
        <w:t xml:space="preserve"> พัน</w:t>
      </w:r>
      <w:r>
        <w:rPr>
          <w:b/>
          <w:bCs/>
          <w:sz w:val="30"/>
          <w:szCs w:val="30"/>
          <w:cs/>
        </w:rPr>
        <w:t>บา</w:t>
      </w:r>
      <w:r>
        <w:rPr>
          <w:rFonts w:hint="cs"/>
          <w:b/>
          <w:bCs/>
          <w:sz w:val="30"/>
          <w:szCs w:val="30"/>
          <w:cs/>
        </w:rPr>
        <w:t>ท</w:t>
      </w:r>
    </w:p>
    <w:tbl>
      <w:tblPr>
        <w:tblW w:w="8813" w:type="dxa"/>
        <w:tblInd w:w="468" w:type="dxa"/>
        <w:tblLayout w:type="fixed"/>
        <w:tblLook w:val="0000" w:firstRow="0" w:lastRow="0" w:firstColumn="0" w:lastColumn="0" w:noHBand="0" w:noVBand="0"/>
      </w:tblPr>
      <w:tblGrid>
        <w:gridCol w:w="3798"/>
        <w:gridCol w:w="1247"/>
        <w:gridCol w:w="1247"/>
        <w:gridCol w:w="1247"/>
        <w:gridCol w:w="1274"/>
      </w:tblGrid>
      <w:tr w:rsidR="005E5193" w14:paraId="2702C5EB" w14:textId="77777777">
        <w:trPr>
          <w:cantSplit/>
          <w:trHeight w:val="20"/>
        </w:trPr>
        <w:tc>
          <w:tcPr>
            <w:tcW w:w="3798" w:type="dxa"/>
            <w:vMerge w:val="restart"/>
            <w:vAlign w:val="bottom"/>
          </w:tcPr>
          <w:p w14:paraId="11190CD2" w14:textId="77777777" w:rsidR="005E5193" w:rsidRDefault="00F36FBE">
            <w:pPr>
              <w:pBdr>
                <w:bottom w:val="single" w:sz="4" w:space="1" w:color="auto"/>
              </w:pBdr>
              <w:tabs>
                <w:tab w:val="left" w:pos="360"/>
                <w:tab w:val="left" w:pos="900"/>
                <w:tab w:val="left" w:pos="1440"/>
              </w:tabs>
              <w:spacing w:before="40" w:after="20" w:line="216" w:lineRule="auto"/>
              <w:ind w:left="99"/>
              <w:jc w:val="center"/>
              <w:rPr>
                <w:sz w:val="30"/>
                <w:szCs w:val="30"/>
              </w:rPr>
            </w:pPr>
            <w:r>
              <w:rPr>
                <w:sz w:val="30"/>
                <w:szCs w:val="30"/>
                <w:cs/>
              </w:rPr>
              <w:t>รายการ</w:t>
            </w:r>
          </w:p>
        </w:tc>
        <w:tc>
          <w:tcPr>
            <w:tcW w:w="2494" w:type="dxa"/>
            <w:gridSpan w:val="2"/>
            <w:vAlign w:val="center"/>
          </w:tcPr>
          <w:p w14:paraId="090D9C39" w14:textId="77777777" w:rsidR="005E5193" w:rsidRDefault="00F36FBE">
            <w:pPr>
              <w:pBdr>
                <w:bottom w:val="single" w:sz="4" w:space="1" w:color="auto"/>
              </w:pBdr>
              <w:tabs>
                <w:tab w:val="left" w:pos="360"/>
                <w:tab w:val="left" w:pos="900"/>
                <w:tab w:val="left" w:pos="1440"/>
              </w:tabs>
              <w:spacing w:before="40" w:after="20" w:line="216" w:lineRule="auto"/>
              <w:ind w:right="-18"/>
              <w:jc w:val="center"/>
              <w:rPr>
                <w:sz w:val="30"/>
                <w:szCs w:val="30"/>
              </w:rPr>
            </w:pPr>
            <w:r>
              <w:rPr>
                <w:sz w:val="30"/>
                <w:szCs w:val="30"/>
                <w:cs/>
              </w:rPr>
              <w:t>งบการเงินรวม</w:t>
            </w:r>
          </w:p>
        </w:tc>
        <w:tc>
          <w:tcPr>
            <w:tcW w:w="2521" w:type="dxa"/>
            <w:gridSpan w:val="2"/>
            <w:vAlign w:val="center"/>
          </w:tcPr>
          <w:p w14:paraId="6A2EF891" w14:textId="77777777" w:rsidR="005E5193" w:rsidRDefault="00F36FBE">
            <w:pPr>
              <w:pBdr>
                <w:bottom w:val="single" w:sz="4" w:space="1" w:color="auto"/>
              </w:pBdr>
              <w:tabs>
                <w:tab w:val="left" w:pos="360"/>
                <w:tab w:val="left" w:pos="900"/>
                <w:tab w:val="left" w:pos="1440"/>
              </w:tabs>
              <w:spacing w:before="40" w:after="20" w:line="216" w:lineRule="auto"/>
              <w:ind w:right="-18"/>
              <w:jc w:val="center"/>
              <w:rPr>
                <w:sz w:val="30"/>
                <w:szCs w:val="30"/>
                <w:cs/>
              </w:rPr>
            </w:pPr>
            <w:r>
              <w:rPr>
                <w:sz w:val="30"/>
                <w:szCs w:val="30"/>
                <w:cs/>
              </w:rPr>
              <w:t>งบการเงินเฉพาะกิจการ</w:t>
            </w:r>
          </w:p>
        </w:tc>
      </w:tr>
      <w:tr w:rsidR="005E5193" w14:paraId="7455553C" w14:textId="77777777">
        <w:trPr>
          <w:cantSplit/>
          <w:trHeight w:val="20"/>
        </w:trPr>
        <w:tc>
          <w:tcPr>
            <w:tcW w:w="3798" w:type="dxa"/>
            <w:vMerge/>
            <w:vAlign w:val="bottom"/>
          </w:tcPr>
          <w:p w14:paraId="306F89C9" w14:textId="77777777" w:rsidR="005E5193" w:rsidRDefault="005E5193">
            <w:pPr>
              <w:tabs>
                <w:tab w:val="left" w:pos="360"/>
                <w:tab w:val="left" w:pos="900"/>
                <w:tab w:val="left" w:pos="1440"/>
              </w:tabs>
              <w:spacing w:before="40" w:after="20" w:line="216" w:lineRule="auto"/>
              <w:ind w:right="-18"/>
              <w:rPr>
                <w:sz w:val="30"/>
                <w:szCs w:val="30"/>
              </w:rPr>
            </w:pPr>
          </w:p>
        </w:tc>
        <w:tc>
          <w:tcPr>
            <w:tcW w:w="1247" w:type="dxa"/>
            <w:vAlign w:val="center"/>
          </w:tcPr>
          <w:p w14:paraId="4205AD73" w14:textId="77777777" w:rsidR="005E5193" w:rsidRDefault="00F36FBE">
            <w:pPr>
              <w:pBdr>
                <w:bottom w:val="single" w:sz="4" w:space="1" w:color="auto"/>
              </w:pBdr>
              <w:spacing w:before="40" w:after="20" w:line="216" w:lineRule="auto"/>
              <w:ind w:right="-38"/>
              <w:jc w:val="right"/>
              <w:rPr>
                <w:spacing w:val="-6"/>
                <w:sz w:val="30"/>
                <w:szCs w:val="30"/>
              </w:rPr>
            </w:pPr>
            <w:r>
              <w:rPr>
                <w:spacing w:val="-6"/>
                <w:sz w:val="30"/>
                <w:szCs w:val="30"/>
              </w:rPr>
              <w:t xml:space="preserve">30 </w:t>
            </w:r>
            <w:r>
              <w:rPr>
                <w:spacing w:val="-6"/>
                <w:sz w:val="30"/>
                <w:szCs w:val="30"/>
                <w:cs/>
              </w:rPr>
              <w:t xml:space="preserve">มิถุนายน </w:t>
            </w:r>
            <w:r>
              <w:rPr>
                <w:spacing w:val="-6"/>
                <w:sz w:val="30"/>
                <w:szCs w:val="30"/>
              </w:rPr>
              <w:t>2565</w:t>
            </w:r>
          </w:p>
        </w:tc>
        <w:tc>
          <w:tcPr>
            <w:tcW w:w="1247" w:type="dxa"/>
            <w:vAlign w:val="center"/>
          </w:tcPr>
          <w:p w14:paraId="6EDBEEEA" w14:textId="77777777" w:rsidR="005E5193" w:rsidRDefault="00F36FBE">
            <w:pPr>
              <w:pBdr>
                <w:bottom w:val="single" w:sz="4" w:space="1" w:color="auto"/>
              </w:pBdr>
              <w:spacing w:before="40" w:after="20" w:line="216" w:lineRule="auto"/>
              <w:ind w:left="-36"/>
              <w:jc w:val="right"/>
              <w:rPr>
                <w:spacing w:val="-6"/>
                <w:sz w:val="30"/>
                <w:szCs w:val="30"/>
                <w:lang w:val="en-GB"/>
              </w:rPr>
            </w:pPr>
            <w:r>
              <w:rPr>
                <w:spacing w:val="-6"/>
                <w:sz w:val="30"/>
                <w:szCs w:val="30"/>
              </w:rPr>
              <w:t>31</w:t>
            </w:r>
            <w:r>
              <w:rPr>
                <w:spacing w:val="-6"/>
                <w:sz w:val="30"/>
                <w:szCs w:val="30"/>
                <w:cs/>
              </w:rPr>
              <w:t xml:space="preserve"> ธันวาคม </w:t>
            </w:r>
            <w:r>
              <w:rPr>
                <w:spacing w:val="-6"/>
                <w:sz w:val="30"/>
                <w:szCs w:val="30"/>
              </w:rPr>
              <w:t>2564</w:t>
            </w:r>
          </w:p>
        </w:tc>
        <w:tc>
          <w:tcPr>
            <w:tcW w:w="1247" w:type="dxa"/>
            <w:vAlign w:val="center"/>
          </w:tcPr>
          <w:p w14:paraId="0669748F" w14:textId="77777777" w:rsidR="005E5193" w:rsidRDefault="00F36FBE">
            <w:pPr>
              <w:pBdr>
                <w:bottom w:val="single" w:sz="4" w:space="1" w:color="auto"/>
              </w:pBdr>
              <w:spacing w:before="40" w:after="20" w:line="216" w:lineRule="auto"/>
              <w:ind w:right="-38"/>
              <w:jc w:val="right"/>
              <w:rPr>
                <w:spacing w:val="-6"/>
                <w:sz w:val="30"/>
                <w:szCs w:val="30"/>
              </w:rPr>
            </w:pPr>
            <w:r>
              <w:rPr>
                <w:spacing w:val="-6"/>
                <w:sz w:val="30"/>
                <w:szCs w:val="30"/>
              </w:rPr>
              <w:t xml:space="preserve">30 </w:t>
            </w:r>
            <w:r>
              <w:rPr>
                <w:spacing w:val="-6"/>
                <w:sz w:val="30"/>
                <w:szCs w:val="30"/>
                <w:cs/>
              </w:rPr>
              <w:t xml:space="preserve">มิถุนายน </w:t>
            </w:r>
            <w:r>
              <w:rPr>
                <w:spacing w:val="-6"/>
                <w:sz w:val="30"/>
                <w:szCs w:val="30"/>
              </w:rPr>
              <w:t>2565</w:t>
            </w:r>
          </w:p>
        </w:tc>
        <w:tc>
          <w:tcPr>
            <w:tcW w:w="1274" w:type="dxa"/>
            <w:vAlign w:val="center"/>
          </w:tcPr>
          <w:p w14:paraId="16A934A5" w14:textId="77777777" w:rsidR="005E5193" w:rsidRDefault="00F36FBE">
            <w:pPr>
              <w:pBdr>
                <w:bottom w:val="single" w:sz="4" w:space="1" w:color="auto"/>
              </w:pBdr>
              <w:spacing w:before="40" w:after="20" w:line="216" w:lineRule="auto"/>
              <w:ind w:left="-36"/>
              <w:jc w:val="right"/>
              <w:rPr>
                <w:spacing w:val="-6"/>
                <w:sz w:val="30"/>
                <w:szCs w:val="30"/>
                <w:lang w:val="en-GB"/>
              </w:rPr>
            </w:pPr>
            <w:r>
              <w:rPr>
                <w:spacing w:val="-6"/>
                <w:sz w:val="30"/>
                <w:szCs w:val="30"/>
              </w:rPr>
              <w:t>31</w:t>
            </w:r>
            <w:r>
              <w:rPr>
                <w:spacing w:val="-6"/>
                <w:sz w:val="30"/>
                <w:szCs w:val="30"/>
                <w:cs/>
              </w:rPr>
              <w:t xml:space="preserve"> ธันวาคม </w:t>
            </w:r>
            <w:r>
              <w:rPr>
                <w:spacing w:val="-6"/>
                <w:sz w:val="30"/>
                <w:szCs w:val="30"/>
              </w:rPr>
              <w:t>2564</w:t>
            </w:r>
          </w:p>
        </w:tc>
      </w:tr>
      <w:tr w:rsidR="005E5193" w14:paraId="76A90AF0" w14:textId="77777777">
        <w:trPr>
          <w:trHeight w:val="20"/>
        </w:trPr>
        <w:tc>
          <w:tcPr>
            <w:tcW w:w="3798" w:type="dxa"/>
            <w:vAlign w:val="bottom"/>
          </w:tcPr>
          <w:p w14:paraId="08B3E0F3" w14:textId="77777777" w:rsidR="005E5193" w:rsidRDefault="00F36FBE">
            <w:pPr>
              <w:tabs>
                <w:tab w:val="left" w:pos="360"/>
                <w:tab w:val="left" w:pos="900"/>
                <w:tab w:val="left" w:pos="1440"/>
              </w:tabs>
              <w:spacing w:before="40" w:after="20" w:line="216" w:lineRule="auto"/>
              <w:ind w:left="99" w:right="-18"/>
              <w:rPr>
                <w:sz w:val="30"/>
                <w:szCs w:val="30"/>
              </w:rPr>
            </w:pPr>
            <w:r>
              <w:rPr>
                <w:sz w:val="30"/>
                <w:szCs w:val="30"/>
                <w:cs/>
              </w:rPr>
              <w:t>หนังสือค้ำประกันจากธนาคารพาณิชย์</w:t>
            </w:r>
          </w:p>
        </w:tc>
        <w:tc>
          <w:tcPr>
            <w:tcW w:w="1247" w:type="dxa"/>
            <w:shd w:val="clear" w:color="auto" w:fill="auto"/>
            <w:vAlign w:val="bottom"/>
          </w:tcPr>
          <w:p w14:paraId="77C99162" w14:textId="77777777" w:rsidR="005E5193" w:rsidRDefault="00F36FBE">
            <w:pPr>
              <w:spacing w:before="40" w:after="20" w:line="216" w:lineRule="auto"/>
              <w:ind w:right="-38"/>
              <w:jc w:val="right"/>
              <w:rPr>
                <w:sz w:val="30"/>
                <w:szCs w:val="30"/>
                <w:lang w:val="en-GB"/>
              </w:rPr>
            </w:pPr>
            <w:r>
              <w:rPr>
                <w:sz w:val="30"/>
                <w:szCs w:val="30"/>
                <w:lang w:val="en-GB"/>
              </w:rPr>
              <w:t>8,912</w:t>
            </w:r>
          </w:p>
        </w:tc>
        <w:tc>
          <w:tcPr>
            <w:tcW w:w="1247" w:type="dxa"/>
            <w:shd w:val="clear" w:color="auto" w:fill="auto"/>
            <w:vAlign w:val="bottom"/>
          </w:tcPr>
          <w:p w14:paraId="0ADB44E8" w14:textId="77777777" w:rsidR="005E5193" w:rsidRDefault="00F36FBE">
            <w:pPr>
              <w:spacing w:before="40" w:after="20" w:line="216" w:lineRule="auto"/>
              <w:jc w:val="right"/>
              <w:rPr>
                <w:sz w:val="30"/>
                <w:szCs w:val="30"/>
                <w:lang w:val="en-GB"/>
              </w:rPr>
            </w:pPr>
            <w:r>
              <w:rPr>
                <w:sz w:val="30"/>
                <w:szCs w:val="30"/>
                <w:lang w:val="en-GB"/>
              </w:rPr>
              <w:t>8,912</w:t>
            </w:r>
          </w:p>
        </w:tc>
        <w:tc>
          <w:tcPr>
            <w:tcW w:w="1247" w:type="dxa"/>
            <w:shd w:val="clear" w:color="auto" w:fill="auto"/>
            <w:vAlign w:val="bottom"/>
          </w:tcPr>
          <w:p w14:paraId="18EF25C4" w14:textId="77777777" w:rsidR="005E5193" w:rsidRDefault="00F36FBE">
            <w:pPr>
              <w:spacing w:before="40" w:after="20" w:line="216" w:lineRule="auto"/>
              <w:ind w:right="-38"/>
              <w:jc w:val="right"/>
              <w:rPr>
                <w:sz w:val="30"/>
                <w:szCs w:val="30"/>
              </w:rPr>
            </w:pPr>
            <w:r>
              <w:rPr>
                <w:sz w:val="30"/>
                <w:szCs w:val="30"/>
                <w:lang w:val="en-GB"/>
              </w:rPr>
              <w:t>8,912</w:t>
            </w:r>
          </w:p>
        </w:tc>
        <w:tc>
          <w:tcPr>
            <w:tcW w:w="1274" w:type="dxa"/>
            <w:vAlign w:val="bottom"/>
          </w:tcPr>
          <w:p w14:paraId="29888D7F" w14:textId="77777777" w:rsidR="005E5193" w:rsidRDefault="00F36FBE">
            <w:pPr>
              <w:spacing w:before="40" w:after="20" w:line="216" w:lineRule="auto"/>
              <w:jc w:val="right"/>
              <w:rPr>
                <w:sz w:val="30"/>
                <w:szCs w:val="30"/>
                <w:lang w:val="en-GB"/>
              </w:rPr>
            </w:pPr>
            <w:r>
              <w:rPr>
                <w:sz w:val="30"/>
                <w:szCs w:val="30"/>
                <w:lang w:val="en-GB"/>
              </w:rPr>
              <w:t>8,912</w:t>
            </w:r>
          </w:p>
        </w:tc>
      </w:tr>
      <w:tr w:rsidR="005E5193" w14:paraId="00CE097B" w14:textId="77777777">
        <w:trPr>
          <w:trHeight w:val="20"/>
        </w:trPr>
        <w:tc>
          <w:tcPr>
            <w:tcW w:w="3798" w:type="dxa"/>
            <w:vAlign w:val="bottom"/>
          </w:tcPr>
          <w:p w14:paraId="4E15962B" w14:textId="77777777" w:rsidR="005E5193" w:rsidRDefault="00F36FBE">
            <w:pPr>
              <w:tabs>
                <w:tab w:val="left" w:pos="360"/>
                <w:tab w:val="left" w:pos="900"/>
                <w:tab w:val="left" w:pos="1440"/>
              </w:tabs>
              <w:spacing w:before="40" w:after="20" w:line="216" w:lineRule="auto"/>
              <w:ind w:left="99" w:right="-18"/>
              <w:rPr>
                <w:sz w:val="30"/>
                <w:szCs w:val="30"/>
                <w:cs/>
              </w:rPr>
            </w:pPr>
            <w:r>
              <w:rPr>
                <w:rFonts w:hint="cs"/>
                <w:sz w:val="30"/>
                <w:szCs w:val="30"/>
                <w:cs/>
              </w:rPr>
              <w:t>เลตเตอร์ออฟเครดิต</w:t>
            </w:r>
          </w:p>
        </w:tc>
        <w:tc>
          <w:tcPr>
            <w:tcW w:w="1247" w:type="dxa"/>
            <w:shd w:val="clear" w:color="auto" w:fill="auto"/>
            <w:vAlign w:val="bottom"/>
          </w:tcPr>
          <w:p w14:paraId="2D2EC890" w14:textId="77777777" w:rsidR="005E5193" w:rsidRDefault="00F36FBE">
            <w:pPr>
              <w:spacing w:before="40" w:after="20" w:line="216" w:lineRule="auto"/>
              <w:ind w:right="-38"/>
              <w:jc w:val="right"/>
              <w:rPr>
                <w:sz w:val="30"/>
                <w:szCs w:val="30"/>
                <w:lang w:val="en-GB"/>
              </w:rPr>
            </w:pPr>
            <w:r>
              <w:rPr>
                <w:rFonts w:hint="cs"/>
                <w:sz w:val="30"/>
                <w:szCs w:val="30"/>
                <w:cs/>
                <w:lang w:val="en-GB"/>
              </w:rPr>
              <w:t>71</w:t>
            </w:r>
          </w:p>
        </w:tc>
        <w:tc>
          <w:tcPr>
            <w:tcW w:w="1247" w:type="dxa"/>
            <w:shd w:val="clear" w:color="auto" w:fill="auto"/>
            <w:vAlign w:val="bottom"/>
          </w:tcPr>
          <w:p w14:paraId="76D10717" w14:textId="77777777" w:rsidR="005E5193" w:rsidRDefault="00F36FBE">
            <w:pPr>
              <w:spacing w:before="40" w:after="20" w:line="216" w:lineRule="auto"/>
              <w:jc w:val="right"/>
              <w:rPr>
                <w:sz w:val="30"/>
                <w:szCs w:val="30"/>
                <w:lang w:val="en-GB"/>
              </w:rPr>
            </w:pPr>
            <w:r>
              <w:rPr>
                <w:sz w:val="30"/>
                <w:szCs w:val="30"/>
                <w:lang w:val="en-GB"/>
              </w:rPr>
              <w:t>976</w:t>
            </w:r>
          </w:p>
        </w:tc>
        <w:tc>
          <w:tcPr>
            <w:tcW w:w="1247" w:type="dxa"/>
            <w:shd w:val="clear" w:color="auto" w:fill="auto"/>
            <w:vAlign w:val="bottom"/>
          </w:tcPr>
          <w:p w14:paraId="4C09E1D5" w14:textId="77777777" w:rsidR="005E5193" w:rsidRDefault="00F36FBE">
            <w:pPr>
              <w:spacing w:before="40" w:after="20" w:line="216" w:lineRule="auto"/>
              <w:ind w:right="-38"/>
              <w:jc w:val="right"/>
              <w:rPr>
                <w:sz w:val="30"/>
                <w:szCs w:val="30"/>
                <w:cs/>
                <w:lang w:val="en-GB"/>
              </w:rPr>
            </w:pPr>
            <w:r>
              <w:rPr>
                <w:rFonts w:hint="cs"/>
                <w:sz w:val="30"/>
                <w:szCs w:val="30"/>
                <w:cs/>
                <w:lang w:val="en-GB"/>
              </w:rPr>
              <w:t>71</w:t>
            </w:r>
          </w:p>
        </w:tc>
        <w:tc>
          <w:tcPr>
            <w:tcW w:w="1274" w:type="dxa"/>
            <w:vAlign w:val="bottom"/>
          </w:tcPr>
          <w:p w14:paraId="3229988C" w14:textId="77777777" w:rsidR="005E5193" w:rsidRDefault="00F36FBE">
            <w:pPr>
              <w:spacing w:before="40" w:after="20" w:line="216" w:lineRule="auto"/>
              <w:jc w:val="right"/>
              <w:rPr>
                <w:sz w:val="30"/>
                <w:szCs w:val="30"/>
                <w:lang w:val="en-GB"/>
              </w:rPr>
            </w:pPr>
            <w:r>
              <w:rPr>
                <w:sz w:val="30"/>
                <w:szCs w:val="30"/>
                <w:lang w:val="en-GB"/>
              </w:rPr>
              <w:t>976</w:t>
            </w:r>
          </w:p>
        </w:tc>
      </w:tr>
    </w:tbl>
    <w:p w14:paraId="7B4E6642" w14:textId="77777777" w:rsidR="005E5193" w:rsidRDefault="00F36FBE">
      <w:pPr>
        <w:pStyle w:val="ListParagraph"/>
        <w:widowControl/>
        <w:numPr>
          <w:ilvl w:val="1"/>
          <w:numId w:val="29"/>
        </w:numPr>
        <w:adjustRightInd/>
        <w:spacing w:before="120" w:line="216" w:lineRule="auto"/>
        <w:ind w:left="567" w:right="-103" w:hanging="567"/>
        <w:contextualSpacing w:val="0"/>
        <w:jc w:val="thaiDistribute"/>
        <w:textAlignment w:val="auto"/>
        <w:rPr>
          <w:sz w:val="30"/>
          <w:szCs w:val="30"/>
        </w:rPr>
      </w:pPr>
      <w:r>
        <w:rPr>
          <w:sz w:val="30"/>
          <w:szCs w:val="30"/>
          <w:cs/>
        </w:rPr>
        <w:t>บริษัทฯ ได้ทำสัญญา</w:t>
      </w:r>
      <w:r>
        <w:rPr>
          <w:rFonts w:hint="cs"/>
          <w:sz w:val="30"/>
          <w:szCs w:val="30"/>
          <w:cs/>
        </w:rPr>
        <w:t xml:space="preserve"> </w:t>
      </w:r>
      <w:r>
        <w:rPr>
          <w:sz w:val="30"/>
          <w:szCs w:val="30"/>
        </w:rPr>
        <w:t xml:space="preserve">Licence Agreement </w:t>
      </w:r>
      <w:r>
        <w:rPr>
          <w:sz w:val="30"/>
          <w:szCs w:val="30"/>
          <w:cs/>
        </w:rPr>
        <w:t xml:space="preserve">เพื่อสนับสนุนด้านเทคนิคกับบริษัทในต่างประเทศแห่งหนึ่ง เพื่อผลิตและจำหน่ายสินค้า โดยตกลงแบ่งปันผลประโยชน์ให้บริษัทคู่สัญญาในอัตราร้อยละ </w:t>
      </w:r>
      <w:r>
        <w:rPr>
          <w:sz w:val="30"/>
          <w:szCs w:val="30"/>
        </w:rPr>
        <w:t>25</w:t>
      </w:r>
      <w:r>
        <w:rPr>
          <w:sz w:val="30"/>
          <w:szCs w:val="30"/>
          <w:cs/>
        </w:rPr>
        <w:t xml:space="preserve"> ของราคาขายสินค้าหักต้นทุนการผลิตและค่าใช้จ่ายช่างเทคนิคของสินค้าบางรายการ และจ่ายค่าตอบแทนในอัตราร้อยละ </w:t>
      </w:r>
      <w:r>
        <w:rPr>
          <w:sz w:val="30"/>
          <w:szCs w:val="30"/>
        </w:rPr>
        <w:t>1</w:t>
      </w:r>
      <w:r>
        <w:rPr>
          <w:sz w:val="30"/>
          <w:szCs w:val="30"/>
          <w:cs/>
        </w:rPr>
        <w:t xml:space="preserve"> และร้อยละ </w:t>
      </w:r>
      <w:r>
        <w:rPr>
          <w:sz w:val="30"/>
          <w:szCs w:val="30"/>
        </w:rPr>
        <w:t>2</w:t>
      </w:r>
      <w:r>
        <w:rPr>
          <w:sz w:val="30"/>
          <w:szCs w:val="30"/>
          <w:cs/>
        </w:rPr>
        <w:t xml:space="preserve"> จากยอดขายของสินค้าบางรายการ</w:t>
      </w:r>
    </w:p>
    <w:p w14:paraId="09B5E320" w14:textId="77777777" w:rsidR="005E5193" w:rsidRDefault="00F36FBE">
      <w:pPr>
        <w:pStyle w:val="ListParagraph"/>
        <w:numPr>
          <w:ilvl w:val="1"/>
          <w:numId w:val="29"/>
        </w:numPr>
        <w:spacing w:before="120" w:line="216" w:lineRule="auto"/>
        <w:ind w:left="562" w:right="-101" w:hanging="562"/>
        <w:contextualSpacing w:val="0"/>
        <w:jc w:val="thaiDistribute"/>
        <w:rPr>
          <w:sz w:val="30"/>
          <w:szCs w:val="30"/>
        </w:rPr>
      </w:pPr>
      <w:r>
        <w:rPr>
          <w:sz w:val="30"/>
          <w:szCs w:val="30"/>
          <w:cs/>
        </w:rPr>
        <w:t xml:space="preserve">ณ วันที่ </w:t>
      </w:r>
      <w:r>
        <w:rPr>
          <w:sz w:val="30"/>
          <w:szCs w:val="30"/>
        </w:rPr>
        <w:t xml:space="preserve">30 </w:t>
      </w:r>
      <w:r>
        <w:rPr>
          <w:sz w:val="30"/>
          <w:szCs w:val="30"/>
          <w:cs/>
        </w:rPr>
        <w:t xml:space="preserve">มิถุนายน </w:t>
      </w:r>
      <w:r>
        <w:rPr>
          <w:sz w:val="30"/>
          <w:szCs w:val="30"/>
        </w:rPr>
        <w:t>2565</w:t>
      </w:r>
      <w:r>
        <w:rPr>
          <w:rFonts w:hint="cs"/>
          <w:sz w:val="30"/>
          <w:szCs w:val="30"/>
          <w:cs/>
        </w:rPr>
        <w:t xml:space="preserve"> และวันที่ </w:t>
      </w:r>
      <w:r>
        <w:rPr>
          <w:sz w:val="30"/>
          <w:szCs w:val="30"/>
        </w:rPr>
        <w:t>31</w:t>
      </w:r>
      <w:r>
        <w:rPr>
          <w:rFonts w:hint="cs"/>
          <w:sz w:val="30"/>
          <w:szCs w:val="30"/>
          <w:cs/>
        </w:rPr>
        <w:t xml:space="preserve"> </w:t>
      </w:r>
      <w:r>
        <w:rPr>
          <w:sz w:val="30"/>
          <w:szCs w:val="30"/>
          <w:cs/>
        </w:rPr>
        <w:t xml:space="preserve">ธันวาคม </w:t>
      </w:r>
      <w:r>
        <w:rPr>
          <w:sz w:val="30"/>
          <w:szCs w:val="30"/>
        </w:rPr>
        <w:t>2564</w:t>
      </w:r>
      <w:r>
        <w:rPr>
          <w:rFonts w:hint="cs"/>
          <w:sz w:val="30"/>
          <w:szCs w:val="30"/>
          <w:cs/>
        </w:rPr>
        <w:t xml:space="preserve"> </w:t>
      </w:r>
      <w:r>
        <w:rPr>
          <w:sz w:val="30"/>
          <w:szCs w:val="30"/>
          <w:cs/>
        </w:rPr>
        <w:t xml:space="preserve">บริษัทฯ มีการค้ำประกันให้กับบริษัทย่อย </w:t>
      </w:r>
      <w:r>
        <w:rPr>
          <w:sz w:val="30"/>
          <w:szCs w:val="30"/>
        </w:rPr>
        <w:t>1</w:t>
      </w:r>
      <w:r>
        <w:rPr>
          <w:sz w:val="30"/>
          <w:szCs w:val="30"/>
          <w:cs/>
        </w:rPr>
        <w:t xml:space="preserve"> รายและบริษัทร่วม </w:t>
      </w:r>
      <w:r>
        <w:rPr>
          <w:sz w:val="30"/>
          <w:szCs w:val="30"/>
        </w:rPr>
        <w:t>1</w:t>
      </w:r>
      <w:r>
        <w:rPr>
          <w:sz w:val="30"/>
          <w:szCs w:val="30"/>
          <w:cs/>
        </w:rPr>
        <w:t xml:space="preserve"> ราย รวมจำนวนเงินทั้งสิ้น </w:t>
      </w:r>
      <w:r>
        <w:rPr>
          <w:sz w:val="30"/>
          <w:szCs w:val="30"/>
        </w:rPr>
        <w:t>178</w:t>
      </w:r>
      <w:r>
        <w:rPr>
          <w:sz w:val="30"/>
          <w:szCs w:val="30"/>
          <w:cs/>
        </w:rPr>
        <w:t xml:space="preserve"> ล้านบาท</w:t>
      </w:r>
      <w:r>
        <w:rPr>
          <w:rFonts w:hint="cs"/>
          <w:sz w:val="30"/>
          <w:szCs w:val="30"/>
          <w:cs/>
        </w:rPr>
        <w:t xml:space="preserve"> และ </w:t>
      </w:r>
      <w:r>
        <w:rPr>
          <w:sz w:val="30"/>
          <w:szCs w:val="30"/>
        </w:rPr>
        <w:t>169</w:t>
      </w:r>
      <w:r>
        <w:rPr>
          <w:rFonts w:hint="cs"/>
          <w:sz w:val="30"/>
          <w:szCs w:val="30"/>
          <w:cs/>
        </w:rPr>
        <w:t xml:space="preserve"> ล้านบาท ตามลำดับ</w:t>
      </w:r>
      <w:r>
        <w:rPr>
          <w:sz w:val="30"/>
          <w:szCs w:val="30"/>
          <w:cs/>
        </w:rPr>
        <w:t xml:space="preserve"> ซึ่งเกี่ยวเนื่องกับภาระผูกพันทางปฏิบัติบางประการตามปกติธุรกิจของบริษัทย่อยและบริษัทร่วมที่มีความสัมพันธ์ทางธุรกิจกับบริษัทฯ ภายในวงเงินไม่เกิน </w:t>
      </w:r>
      <w:r>
        <w:rPr>
          <w:sz w:val="30"/>
          <w:szCs w:val="30"/>
        </w:rPr>
        <w:t>550</w:t>
      </w:r>
      <w:r>
        <w:rPr>
          <w:sz w:val="30"/>
          <w:szCs w:val="30"/>
          <w:cs/>
        </w:rPr>
        <w:t xml:space="preserve"> ล้านบาท</w:t>
      </w:r>
    </w:p>
    <w:p w14:paraId="21D6E5EB" w14:textId="7324CE0F" w:rsidR="005E5193" w:rsidRDefault="00F36FBE">
      <w:pPr>
        <w:pStyle w:val="ListParagraph"/>
        <w:numPr>
          <w:ilvl w:val="1"/>
          <w:numId w:val="29"/>
        </w:numPr>
        <w:spacing w:before="120" w:line="216" w:lineRule="auto"/>
        <w:ind w:left="567" w:hanging="567"/>
        <w:contextualSpacing w:val="0"/>
        <w:jc w:val="thaiDistribute"/>
        <w:rPr>
          <w:sz w:val="30"/>
          <w:szCs w:val="30"/>
        </w:rPr>
      </w:pPr>
      <w:r>
        <w:rPr>
          <w:rFonts w:hint="cs"/>
          <w:sz w:val="30"/>
          <w:szCs w:val="30"/>
          <w:cs/>
        </w:rPr>
        <w:t xml:space="preserve">ณ </w:t>
      </w:r>
      <w:r>
        <w:rPr>
          <w:sz w:val="30"/>
          <w:szCs w:val="30"/>
          <w:cs/>
        </w:rPr>
        <w:t xml:space="preserve">วันที่ </w:t>
      </w:r>
      <w:r>
        <w:rPr>
          <w:sz w:val="30"/>
          <w:szCs w:val="30"/>
        </w:rPr>
        <w:t xml:space="preserve">30 </w:t>
      </w:r>
      <w:r>
        <w:rPr>
          <w:sz w:val="30"/>
          <w:szCs w:val="30"/>
          <w:cs/>
        </w:rPr>
        <w:t xml:space="preserve">มิถุนายน </w:t>
      </w:r>
      <w:r>
        <w:rPr>
          <w:sz w:val="30"/>
          <w:szCs w:val="30"/>
        </w:rPr>
        <w:t>2565</w:t>
      </w:r>
      <w:r>
        <w:rPr>
          <w:sz w:val="30"/>
          <w:szCs w:val="30"/>
          <w:cs/>
        </w:rPr>
        <w:t xml:space="preserve"> </w:t>
      </w:r>
      <w:r>
        <w:rPr>
          <w:rFonts w:hint="cs"/>
          <w:sz w:val="30"/>
          <w:szCs w:val="30"/>
          <w:cs/>
        </w:rPr>
        <w:t>และ</w:t>
      </w:r>
      <w:r w:rsidR="00131A52">
        <w:rPr>
          <w:rFonts w:hint="cs"/>
          <w:sz w:val="30"/>
          <w:szCs w:val="30"/>
          <w:cs/>
        </w:rPr>
        <w:t xml:space="preserve">วันที่ </w:t>
      </w:r>
      <w:r>
        <w:rPr>
          <w:sz w:val="30"/>
          <w:szCs w:val="30"/>
        </w:rPr>
        <w:t>31</w:t>
      </w:r>
      <w:r>
        <w:rPr>
          <w:sz w:val="30"/>
          <w:szCs w:val="30"/>
          <w:cs/>
        </w:rPr>
        <w:t xml:space="preserve"> ธันวาคม </w:t>
      </w:r>
      <w:r>
        <w:rPr>
          <w:sz w:val="30"/>
          <w:szCs w:val="30"/>
        </w:rPr>
        <w:t>2564</w:t>
      </w:r>
      <w:r>
        <w:rPr>
          <w:rFonts w:hint="cs"/>
          <w:sz w:val="30"/>
          <w:szCs w:val="30"/>
          <w:cs/>
        </w:rPr>
        <w:t xml:space="preserve"> บริษัทฯ </w:t>
      </w:r>
      <w:r>
        <w:rPr>
          <w:sz w:val="30"/>
          <w:szCs w:val="30"/>
          <w:cs/>
        </w:rPr>
        <w:t>มีภาระผูกพันตามสัญญาก่อสร้างและปรับปรุงอาคารสำนักงาน และติดตั้งสินทรัพย์ถาวรรวม</w:t>
      </w:r>
      <w:r w:rsidRPr="0057432D">
        <w:rPr>
          <w:sz w:val="30"/>
          <w:szCs w:val="30"/>
          <w:cs/>
        </w:rPr>
        <w:t xml:space="preserve">จำนวน </w:t>
      </w:r>
      <w:r w:rsidR="0057432D" w:rsidRPr="0057432D">
        <w:rPr>
          <w:sz w:val="30"/>
          <w:szCs w:val="30"/>
        </w:rPr>
        <w:t>3</w:t>
      </w:r>
      <w:r w:rsidR="0057432D" w:rsidRPr="0057432D">
        <w:rPr>
          <w:sz w:val="30"/>
          <w:szCs w:val="30"/>
          <w:cs/>
        </w:rPr>
        <w:t>.</w:t>
      </w:r>
      <w:r w:rsidR="002732A6">
        <w:rPr>
          <w:sz w:val="30"/>
          <w:szCs w:val="30"/>
        </w:rPr>
        <w:t>97</w:t>
      </w:r>
      <w:r>
        <w:rPr>
          <w:sz w:val="30"/>
          <w:szCs w:val="30"/>
          <w:cs/>
        </w:rPr>
        <w:t xml:space="preserve"> </w:t>
      </w:r>
      <w:r>
        <w:rPr>
          <w:rFonts w:hint="cs"/>
          <w:sz w:val="30"/>
          <w:szCs w:val="30"/>
          <w:cs/>
        </w:rPr>
        <w:t xml:space="preserve">ล้านบาท และ </w:t>
      </w:r>
      <w:r>
        <w:rPr>
          <w:sz w:val="30"/>
          <w:szCs w:val="30"/>
        </w:rPr>
        <w:t>0</w:t>
      </w:r>
      <w:r>
        <w:rPr>
          <w:sz w:val="30"/>
          <w:szCs w:val="30"/>
          <w:cs/>
        </w:rPr>
        <w:t>.</w:t>
      </w:r>
      <w:r>
        <w:rPr>
          <w:sz w:val="30"/>
          <w:szCs w:val="30"/>
        </w:rPr>
        <w:t xml:space="preserve">44 </w:t>
      </w:r>
      <w:r>
        <w:rPr>
          <w:sz w:val="30"/>
          <w:szCs w:val="30"/>
          <w:cs/>
        </w:rPr>
        <w:t>ล้านบาท</w:t>
      </w:r>
      <w:r>
        <w:rPr>
          <w:rFonts w:hint="cs"/>
          <w:sz w:val="30"/>
          <w:szCs w:val="30"/>
          <w:cs/>
        </w:rPr>
        <w:t xml:space="preserve"> ตามลำดับ</w:t>
      </w:r>
    </w:p>
    <w:p w14:paraId="78C80560" w14:textId="387A024C" w:rsidR="00131A52" w:rsidRDefault="00131A52" w:rsidP="00131A52">
      <w:pPr>
        <w:spacing w:before="120" w:line="216" w:lineRule="auto"/>
        <w:jc w:val="thaiDistribute"/>
        <w:rPr>
          <w:sz w:val="30"/>
          <w:szCs w:val="30"/>
        </w:rPr>
      </w:pPr>
    </w:p>
    <w:p w14:paraId="3BB6F760" w14:textId="753CE893" w:rsidR="00131A52" w:rsidRDefault="00131A52" w:rsidP="00131A52">
      <w:pPr>
        <w:spacing w:before="120" w:line="216" w:lineRule="auto"/>
        <w:jc w:val="thaiDistribute"/>
        <w:rPr>
          <w:sz w:val="30"/>
          <w:szCs w:val="30"/>
        </w:rPr>
      </w:pPr>
    </w:p>
    <w:p w14:paraId="3CB35347" w14:textId="468E98A5" w:rsidR="00131A52" w:rsidRDefault="00131A52" w:rsidP="00131A52">
      <w:pPr>
        <w:spacing w:before="120" w:line="216" w:lineRule="auto"/>
        <w:jc w:val="thaiDistribute"/>
        <w:rPr>
          <w:sz w:val="30"/>
          <w:szCs w:val="30"/>
        </w:rPr>
      </w:pPr>
    </w:p>
    <w:p w14:paraId="6782C137" w14:textId="1E3B3B91" w:rsidR="00131A52" w:rsidRDefault="00131A52" w:rsidP="00131A52">
      <w:pPr>
        <w:spacing w:before="120" w:line="216" w:lineRule="auto"/>
        <w:jc w:val="thaiDistribute"/>
        <w:rPr>
          <w:sz w:val="30"/>
          <w:szCs w:val="30"/>
        </w:rPr>
      </w:pPr>
    </w:p>
    <w:p w14:paraId="6168E252" w14:textId="0FBF49EB" w:rsidR="00131A52" w:rsidRDefault="00131A52" w:rsidP="00131A52">
      <w:pPr>
        <w:spacing w:before="120" w:line="216" w:lineRule="auto"/>
        <w:jc w:val="thaiDistribute"/>
        <w:rPr>
          <w:sz w:val="30"/>
          <w:szCs w:val="30"/>
        </w:rPr>
      </w:pPr>
    </w:p>
    <w:p w14:paraId="388385F4" w14:textId="28B6A35B" w:rsidR="00131A52" w:rsidRDefault="00131A52" w:rsidP="00131A52">
      <w:pPr>
        <w:spacing w:before="120" w:line="216" w:lineRule="auto"/>
        <w:jc w:val="thaiDistribute"/>
        <w:rPr>
          <w:sz w:val="30"/>
          <w:szCs w:val="30"/>
        </w:rPr>
      </w:pPr>
    </w:p>
    <w:p w14:paraId="01A59901" w14:textId="48EB5EA7" w:rsidR="00131A52" w:rsidRDefault="00131A52" w:rsidP="00131A52">
      <w:pPr>
        <w:spacing w:before="120" w:line="216" w:lineRule="auto"/>
        <w:jc w:val="thaiDistribute"/>
        <w:rPr>
          <w:sz w:val="30"/>
          <w:szCs w:val="30"/>
        </w:rPr>
      </w:pPr>
    </w:p>
    <w:p w14:paraId="089B1BB7" w14:textId="418301C3" w:rsidR="00131A52" w:rsidRDefault="00131A52" w:rsidP="00131A52">
      <w:pPr>
        <w:spacing w:before="120" w:line="216" w:lineRule="auto"/>
        <w:jc w:val="thaiDistribute"/>
        <w:rPr>
          <w:sz w:val="30"/>
          <w:szCs w:val="30"/>
        </w:rPr>
      </w:pPr>
    </w:p>
    <w:p w14:paraId="59E77E37" w14:textId="20E1DECC" w:rsidR="00131A52" w:rsidRDefault="00131A52" w:rsidP="00131A52">
      <w:pPr>
        <w:spacing w:before="120" w:line="216" w:lineRule="auto"/>
        <w:jc w:val="thaiDistribute"/>
        <w:rPr>
          <w:sz w:val="30"/>
          <w:szCs w:val="30"/>
        </w:rPr>
      </w:pPr>
    </w:p>
    <w:p w14:paraId="142CF148" w14:textId="1B312156" w:rsidR="00131A52" w:rsidRDefault="00131A52" w:rsidP="00131A52">
      <w:pPr>
        <w:spacing w:before="120" w:line="216" w:lineRule="auto"/>
        <w:jc w:val="thaiDistribute"/>
        <w:rPr>
          <w:sz w:val="30"/>
          <w:szCs w:val="30"/>
        </w:rPr>
      </w:pPr>
    </w:p>
    <w:p w14:paraId="46D8B356" w14:textId="77777777" w:rsidR="00131A52" w:rsidRPr="00131A52" w:rsidRDefault="00131A52" w:rsidP="00131A52">
      <w:pPr>
        <w:spacing w:before="120" w:line="216" w:lineRule="auto"/>
        <w:jc w:val="thaiDistribute"/>
        <w:rPr>
          <w:sz w:val="30"/>
          <w:szCs w:val="30"/>
        </w:rPr>
      </w:pPr>
    </w:p>
    <w:p w14:paraId="4C3F310D" w14:textId="77777777" w:rsidR="005E5193" w:rsidRDefault="00F36FBE">
      <w:pPr>
        <w:pStyle w:val="ListParagraph"/>
        <w:numPr>
          <w:ilvl w:val="0"/>
          <w:numId w:val="29"/>
        </w:numPr>
        <w:spacing w:before="240" w:line="216" w:lineRule="auto"/>
        <w:ind w:left="567" w:hanging="567"/>
        <w:contextualSpacing w:val="0"/>
        <w:jc w:val="thaiDistribute"/>
        <w:rPr>
          <w:b/>
          <w:bCs/>
          <w:sz w:val="30"/>
          <w:szCs w:val="30"/>
        </w:rPr>
      </w:pPr>
      <w:r>
        <w:rPr>
          <w:b/>
          <w:bCs/>
          <w:sz w:val="30"/>
          <w:szCs w:val="30"/>
          <w:cs/>
        </w:rPr>
        <w:lastRenderedPageBreak/>
        <w:t>สิทธิและประโยชน์จากการส่งเสริมการลงทุน</w:t>
      </w:r>
    </w:p>
    <w:p w14:paraId="2F49A0E8" w14:textId="77777777" w:rsidR="005E5193" w:rsidRDefault="00F36FBE">
      <w:pPr>
        <w:spacing w:before="120" w:line="216" w:lineRule="auto"/>
        <w:ind w:left="561" w:right="-102" w:firstLine="6"/>
        <w:jc w:val="thaiDistribute"/>
        <w:rPr>
          <w:sz w:val="30"/>
          <w:szCs w:val="30"/>
        </w:rPr>
      </w:pPr>
      <w:r>
        <w:rPr>
          <w:rFonts w:hint="cs"/>
          <w:sz w:val="30"/>
          <w:szCs w:val="30"/>
          <w:cs/>
        </w:rPr>
        <w:t>กลุ่มบริษัท</w:t>
      </w:r>
      <w:r>
        <w:rPr>
          <w:sz w:val="30"/>
          <w:szCs w:val="30"/>
          <w:cs/>
        </w:rPr>
        <w:t xml:space="preserve">ได้รับบัตรส่งเสริมการลงทุน ตาม พ.ร.บ. ส่งเสริมการลงทุน พ.ศ. </w:t>
      </w:r>
      <w:r>
        <w:rPr>
          <w:sz w:val="30"/>
          <w:szCs w:val="30"/>
        </w:rPr>
        <w:t>2520</w:t>
      </w:r>
      <w:r>
        <w:rPr>
          <w:sz w:val="30"/>
          <w:szCs w:val="30"/>
          <w:cs/>
        </w:rPr>
        <w:t xml:space="preserve"> ซึ่ง</w:t>
      </w:r>
      <w:r>
        <w:rPr>
          <w:rFonts w:hint="cs"/>
          <w:sz w:val="30"/>
          <w:szCs w:val="30"/>
          <w:cs/>
        </w:rPr>
        <w:t xml:space="preserve">สำหรับบัตรส่งเสริมที่มีสิทธิและประโยชน์ ณ วันที่ </w:t>
      </w:r>
      <w:r>
        <w:rPr>
          <w:sz w:val="30"/>
          <w:szCs w:val="30"/>
        </w:rPr>
        <w:t xml:space="preserve">30 </w:t>
      </w:r>
      <w:r>
        <w:rPr>
          <w:sz w:val="30"/>
          <w:szCs w:val="30"/>
          <w:cs/>
        </w:rPr>
        <w:t xml:space="preserve">มิถุนายน </w:t>
      </w:r>
      <w:r>
        <w:rPr>
          <w:sz w:val="30"/>
          <w:szCs w:val="30"/>
        </w:rPr>
        <w:t>2565</w:t>
      </w:r>
      <w:r>
        <w:rPr>
          <w:rFonts w:hint="cs"/>
          <w:sz w:val="30"/>
          <w:szCs w:val="30"/>
          <w:cs/>
        </w:rPr>
        <w:t xml:space="preserve"> </w:t>
      </w:r>
      <w:r>
        <w:rPr>
          <w:sz w:val="30"/>
          <w:szCs w:val="30"/>
          <w:cs/>
        </w:rPr>
        <w:t>มีรายละเอียดดังนี้ :-</w:t>
      </w:r>
    </w:p>
    <w:tbl>
      <w:tblPr>
        <w:tblW w:w="8860" w:type="dxa"/>
        <w:tblInd w:w="392" w:type="dxa"/>
        <w:tblLook w:val="04A0" w:firstRow="1" w:lastRow="0" w:firstColumn="1" w:lastColumn="0" w:noHBand="0" w:noVBand="1"/>
      </w:tblPr>
      <w:tblGrid>
        <w:gridCol w:w="1701"/>
        <w:gridCol w:w="1417"/>
        <w:gridCol w:w="1276"/>
        <w:gridCol w:w="1915"/>
        <w:gridCol w:w="1134"/>
        <w:gridCol w:w="1417"/>
      </w:tblGrid>
      <w:tr w:rsidR="005E5193" w14:paraId="3C899672" w14:textId="77777777">
        <w:trPr>
          <w:trHeight w:val="20"/>
          <w:tblHeader/>
        </w:trPr>
        <w:tc>
          <w:tcPr>
            <w:tcW w:w="1701" w:type="dxa"/>
            <w:vAlign w:val="bottom"/>
          </w:tcPr>
          <w:p w14:paraId="36AEAE50" w14:textId="77777777" w:rsidR="005E5193" w:rsidRDefault="005E5193">
            <w:pPr>
              <w:spacing w:before="40" w:after="20" w:line="216" w:lineRule="auto"/>
              <w:jc w:val="center"/>
              <w:rPr>
                <w:rFonts w:eastAsia="Times New Roman"/>
                <w:sz w:val="22"/>
                <w:szCs w:val="22"/>
              </w:rPr>
            </w:pPr>
          </w:p>
        </w:tc>
        <w:tc>
          <w:tcPr>
            <w:tcW w:w="1417" w:type="dxa"/>
            <w:noWrap/>
            <w:vAlign w:val="bottom"/>
          </w:tcPr>
          <w:p w14:paraId="6661F838" w14:textId="77777777" w:rsidR="005E5193" w:rsidRDefault="005E5193">
            <w:pPr>
              <w:spacing w:before="40" w:after="20" w:line="216" w:lineRule="auto"/>
              <w:jc w:val="center"/>
              <w:rPr>
                <w:rFonts w:eastAsia="Times New Roman"/>
                <w:sz w:val="22"/>
                <w:szCs w:val="22"/>
              </w:rPr>
            </w:pPr>
          </w:p>
        </w:tc>
        <w:tc>
          <w:tcPr>
            <w:tcW w:w="1276" w:type="dxa"/>
            <w:vAlign w:val="bottom"/>
          </w:tcPr>
          <w:p w14:paraId="577C6F48" w14:textId="77777777" w:rsidR="005E5193" w:rsidRDefault="005E5193">
            <w:pPr>
              <w:spacing w:before="40" w:after="20" w:line="216" w:lineRule="auto"/>
              <w:jc w:val="center"/>
              <w:rPr>
                <w:rFonts w:eastAsia="Times New Roman"/>
                <w:sz w:val="22"/>
                <w:szCs w:val="22"/>
              </w:rPr>
            </w:pPr>
          </w:p>
        </w:tc>
        <w:tc>
          <w:tcPr>
            <w:tcW w:w="1915" w:type="dxa"/>
            <w:vAlign w:val="bottom"/>
          </w:tcPr>
          <w:p w14:paraId="5BC60F6C" w14:textId="77777777" w:rsidR="005E5193" w:rsidRDefault="005E5193">
            <w:pPr>
              <w:spacing w:before="40" w:after="20" w:line="216" w:lineRule="auto"/>
              <w:jc w:val="center"/>
              <w:rPr>
                <w:rFonts w:eastAsia="Times New Roman"/>
                <w:sz w:val="22"/>
                <w:szCs w:val="22"/>
              </w:rPr>
            </w:pPr>
          </w:p>
        </w:tc>
        <w:tc>
          <w:tcPr>
            <w:tcW w:w="2551" w:type="dxa"/>
            <w:gridSpan w:val="2"/>
            <w:vAlign w:val="bottom"/>
          </w:tcPr>
          <w:p w14:paraId="584A7C26" w14:textId="77777777" w:rsidR="005E5193" w:rsidRDefault="00F36FBE">
            <w:pPr>
              <w:pBdr>
                <w:bottom w:val="single" w:sz="2" w:space="1" w:color="auto"/>
              </w:pBdr>
              <w:spacing w:before="40" w:after="20" w:line="216" w:lineRule="auto"/>
              <w:jc w:val="center"/>
              <w:rPr>
                <w:rFonts w:eastAsia="Times New Roman"/>
                <w:sz w:val="22"/>
                <w:szCs w:val="22"/>
                <w:cs/>
              </w:rPr>
            </w:pPr>
            <w:r>
              <w:rPr>
                <w:rFonts w:eastAsia="Times New Roman"/>
                <w:sz w:val="22"/>
                <w:szCs w:val="22"/>
                <w:cs/>
              </w:rPr>
              <w:t>สิทธิและประโยชน์ที่ได้รับ</w:t>
            </w:r>
          </w:p>
        </w:tc>
      </w:tr>
      <w:tr w:rsidR="005E5193" w14:paraId="558ABA2C" w14:textId="77777777">
        <w:trPr>
          <w:trHeight w:val="20"/>
          <w:tblHeader/>
        </w:trPr>
        <w:tc>
          <w:tcPr>
            <w:tcW w:w="1701" w:type="dxa"/>
            <w:vAlign w:val="bottom"/>
          </w:tcPr>
          <w:p w14:paraId="055D68B0" w14:textId="77777777" w:rsidR="005E5193" w:rsidRDefault="00F36FBE">
            <w:pPr>
              <w:pBdr>
                <w:bottom w:val="single" w:sz="2" w:space="1" w:color="auto"/>
              </w:pBdr>
              <w:spacing w:before="40" w:after="20" w:line="216" w:lineRule="auto"/>
              <w:jc w:val="center"/>
              <w:rPr>
                <w:rFonts w:eastAsia="Times New Roman"/>
                <w:sz w:val="22"/>
                <w:szCs w:val="22"/>
              </w:rPr>
            </w:pPr>
            <w:r>
              <w:rPr>
                <w:rFonts w:eastAsia="Times New Roman"/>
                <w:sz w:val="22"/>
                <w:szCs w:val="22"/>
                <w:cs/>
              </w:rPr>
              <w:t>ชื่อบริษัท</w:t>
            </w:r>
          </w:p>
        </w:tc>
        <w:tc>
          <w:tcPr>
            <w:tcW w:w="1417" w:type="dxa"/>
            <w:vAlign w:val="bottom"/>
          </w:tcPr>
          <w:p w14:paraId="6B85D02C" w14:textId="77777777" w:rsidR="005E5193" w:rsidRDefault="00F36FBE">
            <w:pPr>
              <w:pBdr>
                <w:bottom w:val="single" w:sz="2" w:space="1" w:color="auto"/>
              </w:pBdr>
              <w:spacing w:before="40" w:after="20" w:line="216" w:lineRule="auto"/>
              <w:jc w:val="right"/>
              <w:rPr>
                <w:rFonts w:eastAsia="Times New Roman"/>
                <w:sz w:val="22"/>
                <w:szCs w:val="22"/>
              </w:rPr>
            </w:pPr>
            <w:r>
              <w:rPr>
                <w:rFonts w:eastAsia="Times New Roman"/>
                <w:sz w:val="22"/>
                <w:szCs w:val="22"/>
                <w:cs/>
              </w:rPr>
              <w:t>บัตรส่งเสริมเลขที่</w:t>
            </w:r>
          </w:p>
        </w:tc>
        <w:tc>
          <w:tcPr>
            <w:tcW w:w="1276" w:type="dxa"/>
            <w:vAlign w:val="bottom"/>
          </w:tcPr>
          <w:p w14:paraId="07901695" w14:textId="77777777" w:rsidR="005E5193" w:rsidRDefault="00F36FBE">
            <w:pPr>
              <w:pBdr>
                <w:bottom w:val="single" w:sz="2" w:space="1" w:color="auto"/>
              </w:pBdr>
              <w:spacing w:before="40" w:after="20" w:line="216" w:lineRule="auto"/>
              <w:jc w:val="right"/>
              <w:rPr>
                <w:rFonts w:eastAsia="Times New Roman"/>
                <w:sz w:val="22"/>
                <w:szCs w:val="22"/>
              </w:rPr>
            </w:pPr>
            <w:r>
              <w:rPr>
                <w:rFonts w:eastAsia="Times New Roman"/>
                <w:sz w:val="22"/>
                <w:szCs w:val="22"/>
                <w:cs/>
              </w:rPr>
              <w:t>วันที่เริ่มใช้สิทธิในบัตรส่งเสริม</w:t>
            </w:r>
          </w:p>
        </w:tc>
        <w:tc>
          <w:tcPr>
            <w:tcW w:w="1915" w:type="dxa"/>
            <w:vAlign w:val="bottom"/>
          </w:tcPr>
          <w:p w14:paraId="3DBF0980" w14:textId="77777777" w:rsidR="005E5193" w:rsidRDefault="00F36FBE">
            <w:pPr>
              <w:pBdr>
                <w:bottom w:val="single" w:sz="2" w:space="1" w:color="auto"/>
              </w:pBdr>
              <w:spacing w:before="40" w:after="20" w:line="216" w:lineRule="auto"/>
              <w:ind w:right="-250"/>
              <w:jc w:val="center"/>
              <w:rPr>
                <w:rFonts w:eastAsia="Times New Roman"/>
                <w:sz w:val="22"/>
                <w:szCs w:val="22"/>
              </w:rPr>
            </w:pPr>
            <w:r>
              <w:rPr>
                <w:rFonts w:eastAsia="Times New Roman"/>
                <w:sz w:val="22"/>
                <w:szCs w:val="22"/>
                <w:cs/>
              </w:rPr>
              <w:t>กิจการที่ได้รับการส่งเสริม</w:t>
            </w:r>
          </w:p>
        </w:tc>
        <w:tc>
          <w:tcPr>
            <w:tcW w:w="1134" w:type="dxa"/>
            <w:vAlign w:val="bottom"/>
          </w:tcPr>
          <w:p w14:paraId="64DC5641" w14:textId="77777777" w:rsidR="005E5193" w:rsidRDefault="00F36FBE">
            <w:pPr>
              <w:pBdr>
                <w:bottom w:val="single" w:sz="2" w:space="1" w:color="auto"/>
              </w:pBdr>
              <w:spacing w:before="40" w:after="20" w:line="216" w:lineRule="auto"/>
              <w:jc w:val="right"/>
              <w:rPr>
                <w:rFonts w:eastAsia="Times New Roman"/>
                <w:sz w:val="22"/>
                <w:szCs w:val="22"/>
              </w:rPr>
            </w:pPr>
            <w:r>
              <w:rPr>
                <w:rFonts w:eastAsia="Times New Roman"/>
                <w:sz w:val="22"/>
                <w:szCs w:val="22"/>
                <w:cs/>
              </w:rPr>
              <w:t>ยกเว้นภาษีเงินได้นิติบุคคลเป็นระยะเวลา</w:t>
            </w:r>
          </w:p>
        </w:tc>
        <w:tc>
          <w:tcPr>
            <w:tcW w:w="1417" w:type="dxa"/>
            <w:vAlign w:val="bottom"/>
          </w:tcPr>
          <w:p w14:paraId="73E5E4E2" w14:textId="77777777" w:rsidR="005E5193" w:rsidRDefault="00F36FBE">
            <w:pPr>
              <w:pBdr>
                <w:bottom w:val="single" w:sz="2" w:space="1" w:color="auto"/>
              </w:pBdr>
              <w:spacing w:before="40" w:after="20" w:line="216" w:lineRule="auto"/>
              <w:jc w:val="right"/>
              <w:rPr>
                <w:rFonts w:eastAsia="Times New Roman"/>
                <w:sz w:val="22"/>
                <w:szCs w:val="22"/>
              </w:rPr>
            </w:pPr>
            <w:r>
              <w:rPr>
                <w:rFonts w:eastAsia="Times New Roman"/>
                <w:sz w:val="22"/>
                <w:szCs w:val="22"/>
                <w:cs/>
              </w:rPr>
              <w:t>วงเงินที่ได้รับยกเว้นภาษีเงินได้นิติบุคคลไม่เกิน (ล้านบาท)</w:t>
            </w:r>
          </w:p>
        </w:tc>
      </w:tr>
      <w:tr w:rsidR="005E5193" w14:paraId="19C4CCBC" w14:textId="77777777">
        <w:trPr>
          <w:trHeight w:val="20"/>
        </w:trPr>
        <w:tc>
          <w:tcPr>
            <w:tcW w:w="1701" w:type="dxa"/>
          </w:tcPr>
          <w:p w14:paraId="4614FE6E" w14:textId="77777777" w:rsidR="005E5193" w:rsidRDefault="00F36FBE">
            <w:pPr>
              <w:spacing w:before="40" w:after="20" w:line="216" w:lineRule="auto"/>
              <w:ind w:firstLine="33"/>
              <w:rPr>
                <w:rFonts w:eastAsia="Times New Roman"/>
                <w:sz w:val="22"/>
                <w:szCs w:val="22"/>
              </w:rPr>
            </w:pPr>
            <w:r>
              <w:rPr>
                <w:rFonts w:eastAsia="Times New Roman"/>
                <w:sz w:val="22"/>
                <w:szCs w:val="22"/>
                <w:cs/>
              </w:rPr>
              <w:t xml:space="preserve">บมจ. </w:t>
            </w:r>
            <w:r>
              <w:rPr>
                <w:rFonts w:eastAsia="Times New Roman" w:hint="cs"/>
                <w:sz w:val="22"/>
                <w:szCs w:val="22"/>
                <w:cs/>
              </w:rPr>
              <w:t>ทีพีซีเอส</w:t>
            </w:r>
          </w:p>
        </w:tc>
        <w:tc>
          <w:tcPr>
            <w:tcW w:w="1417" w:type="dxa"/>
          </w:tcPr>
          <w:p w14:paraId="2E7190A3" w14:textId="77777777" w:rsidR="005E5193" w:rsidRDefault="00F36FBE">
            <w:pPr>
              <w:spacing w:before="40" w:after="20" w:line="216" w:lineRule="auto"/>
              <w:rPr>
                <w:rFonts w:eastAsia="Times New Roman"/>
                <w:sz w:val="22"/>
                <w:szCs w:val="22"/>
              </w:rPr>
            </w:pPr>
            <w:r>
              <w:rPr>
                <w:rFonts w:eastAsia="Times New Roman"/>
                <w:sz w:val="22"/>
                <w:szCs w:val="22"/>
              </w:rPr>
              <w:t>1598</w:t>
            </w:r>
            <w:r>
              <w:rPr>
                <w:rFonts w:eastAsia="Times New Roman"/>
                <w:sz w:val="22"/>
                <w:szCs w:val="22"/>
                <w:cs/>
              </w:rPr>
              <w:t>(</w:t>
            </w:r>
            <w:r>
              <w:rPr>
                <w:rFonts w:eastAsia="Times New Roman"/>
                <w:sz w:val="22"/>
                <w:szCs w:val="22"/>
              </w:rPr>
              <w:t>2</w:t>
            </w:r>
            <w:r>
              <w:rPr>
                <w:rFonts w:eastAsia="Times New Roman"/>
                <w:sz w:val="22"/>
                <w:szCs w:val="22"/>
                <w:cs/>
              </w:rPr>
              <w:t>)/</w:t>
            </w:r>
            <w:r>
              <w:rPr>
                <w:rFonts w:eastAsia="Times New Roman"/>
                <w:sz w:val="22"/>
                <w:szCs w:val="22"/>
              </w:rPr>
              <w:t>2553</w:t>
            </w:r>
          </w:p>
        </w:tc>
        <w:tc>
          <w:tcPr>
            <w:tcW w:w="1276" w:type="dxa"/>
          </w:tcPr>
          <w:p w14:paraId="55C68C6A" w14:textId="77777777" w:rsidR="005E5193" w:rsidRDefault="00F36FBE">
            <w:pPr>
              <w:spacing w:before="40" w:after="20" w:line="216" w:lineRule="auto"/>
              <w:ind w:right="-142"/>
              <w:rPr>
                <w:rFonts w:eastAsia="Times New Roman"/>
                <w:sz w:val="22"/>
                <w:szCs w:val="22"/>
                <w:cs/>
              </w:rPr>
            </w:pPr>
            <w:r>
              <w:rPr>
                <w:rFonts w:eastAsia="Times New Roman"/>
                <w:sz w:val="22"/>
                <w:szCs w:val="22"/>
              </w:rPr>
              <w:t>1</w:t>
            </w:r>
            <w:r>
              <w:rPr>
                <w:rFonts w:eastAsia="Times New Roman"/>
                <w:sz w:val="22"/>
                <w:szCs w:val="22"/>
                <w:cs/>
              </w:rPr>
              <w:t xml:space="preserve"> กรกฎาคม </w:t>
            </w:r>
            <w:r>
              <w:rPr>
                <w:rFonts w:eastAsia="Times New Roman"/>
                <w:sz w:val="22"/>
                <w:szCs w:val="22"/>
              </w:rPr>
              <w:t>2553</w:t>
            </w:r>
          </w:p>
        </w:tc>
        <w:tc>
          <w:tcPr>
            <w:tcW w:w="1915" w:type="dxa"/>
          </w:tcPr>
          <w:p w14:paraId="3D05981F" w14:textId="77777777" w:rsidR="005E5193" w:rsidRDefault="00F36FBE">
            <w:pPr>
              <w:spacing w:before="40" w:after="20" w:line="216" w:lineRule="auto"/>
              <w:ind w:left="34"/>
              <w:rPr>
                <w:rFonts w:eastAsia="Times New Roman"/>
                <w:sz w:val="22"/>
                <w:szCs w:val="22"/>
              </w:rPr>
            </w:pPr>
            <w:r>
              <w:rPr>
                <w:rFonts w:eastAsia="Times New Roman"/>
                <w:sz w:val="22"/>
                <w:szCs w:val="22"/>
                <w:cs/>
              </w:rPr>
              <w:t>ผลิตภัณฑ์สิ่งทอหรือชิ้นส่วน</w:t>
            </w:r>
          </w:p>
        </w:tc>
        <w:tc>
          <w:tcPr>
            <w:tcW w:w="1134" w:type="dxa"/>
          </w:tcPr>
          <w:p w14:paraId="1AA9C065" w14:textId="77777777" w:rsidR="005E5193" w:rsidRDefault="00F36FBE">
            <w:pPr>
              <w:spacing w:before="40" w:after="20" w:line="216" w:lineRule="auto"/>
              <w:jc w:val="center"/>
              <w:rPr>
                <w:rFonts w:eastAsia="Times New Roman"/>
                <w:sz w:val="22"/>
                <w:szCs w:val="22"/>
              </w:rPr>
            </w:pPr>
            <w:r>
              <w:rPr>
                <w:rFonts w:eastAsia="Times New Roman"/>
                <w:sz w:val="22"/>
                <w:szCs w:val="22"/>
              </w:rPr>
              <w:t>7</w:t>
            </w:r>
            <w:r>
              <w:rPr>
                <w:rFonts w:eastAsia="Times New Roman"/>
                <w:sz w:val="22"/>
                <w:szCs w:val="22"/>
                <w:cs/>
              </w:rPr>
              <w:t xml:space="preserve"> ปี</w:t>
            </w:r>
          </w:p>
        </w:tc>
        <w:tc>
          <w:tcPr>
            <w:tcW w:w="1417" w:type="dxa"/>
          </w:tcPr>
          <w:p w14:paraId="7D46A214" w14:textId="77777777" w:rsidR="005E5193" w:rsidRDefault="00F36FBE">
            <w:pPr>
              <w:spacing w:before="40" w:after="20" w:line="216" w:lineRule="auto"/>
              <w:jc w:val="center"/>
              <w:rPr>
                <w:rFonts w:eastAsia="Times New Roman"/>
                <w:sz w:val="22"/>
                <w:szCs w:val="22"/>
                <w:cs/>
              </w:rPr>
            </w:pPr>
            <w:r>
              <w:rPr>
                <w:rFonts w:eastAsia="Times New Roman"/>
                <w:sz w:val="22"/>
                <w:szCs w:val="22"/>
              </w:rPr>
              <w:t>136</w:t>
            </w:r>
            <w:r>
              <w:rPr>
                <w:rFonts w:eastAsia="Times New Roman"/>
                <w:sz w:val="22"/>
                <w:szCs w:val="22"/>
                <w:cs/>
              </w:rPr>
              <w:t>.</w:t>
            </w:r>
            <w:r>
              <w:rPr>
                <w:rFonts w:eastAsia="Times New Roman"/>
                <w:sz w:val="22"/>
                <w:szCs w:val="22"/>
              </w:rPr>
              <w:t>70</w:t>
            </w:r>
          </w:p>
        </w:tc>
      </w:tr>
      <w:tr w:rsidR="005E5193" w14:paraId="4CDDF77A" w14:textId="77777777">
        <w:trPr>
          <w:trHeight w:val="20"/>
        </w:trPr>
        <w:tc>
          <w:tcPr>
            <w:tcW w:w="1701" w:type="dxa"/>
          </w:tcPr>
          <w:p w14:paraId="2DEEF854" w14:textId="77777777" w:rsidR="005E5193" w:rsidRDefault="005E5193">
            <w:pPr>
              <w:spacing w:before="40" w:after="20" w:line="216" w:lineRule="auto"/>
              <w:rPr>
                <w:rFonts w:eastAsia="Times New Roman"/>
                <w:sz w:val="22"/>
                <w:szCs w:val="22"/>
              </w:rPr>
            </w:pPr>
          </w:p>
        </w:tc>
        <w:tc>
          <w:tcPr>
            <w:tcW w:w="1417" w:type="dxa"/>
          </w:tcPr>
          <w:p w14:paraId="43B9728D" w14:textId="77777777" w:rsidR="005E5193" w:rsidRDefault="00F36FBE">
            <w:pPr>
              <w:spacing w:before="40" w:after="20" w:line="216" w:lineRule="auto"/>
              <w:rPr>
                <w:rFonts w:eastAsia="Times New Roman"/>
                <w:sz w:val="22"/>
                <w:szCs w:val="22"/>
              </w:rPr>
            </w:pPr>
            <w:r>
              <w:rPr>
                <w:rFonts w:eastAsia="Times New Roman"/>
                <w:sz w:val="22"/>
                <w:szCs w:val="22"/>
              </w:rPr>
              <w:t>2667</w:t>
            </w:r>
            <w:r>
              <w:rPr>
                <w:rFonts w:eastAsia="Times New Roman"/>
                <w:sz w:val="22"/>
                <w:szCs w:val="22"/>
                <w:cs/>
              </w:rPr>
              <w:t>(</w:t>
            </w:r>
            <w:r>
              <w:rPr>
                <w:rFonts w:eastAsia="Times New Roman"/>
                <w:sz w:val="22"/>
                <w:szCs w:val="22"/>
              </w:rPr>
              <w:t>2</w:t>
            </w:r>
            <w:r>
              <w:rPr>
                <w:rFonts w:eastAsia="Times New Roman"/>
                <w:sz w:val="22"/>
                <w:szCs w:val="22"/>
                <w:cs/>
              </w:rPr>
              <w:t>)/</w:t>
            </w:r>
            <w:r>
              <w:rPr>
                <w:rFonts w:eastAsia="Times New Roman"/>
                <w:sz w:val="22"/>
                <w:szCs w:val="22"/>
              </w:rPr>
              <w:t>2555</w:t>
            </w:r>
          </w:p>
        </w:tc>
        <w:tc>
          <w:tcPr>
            <w:tcW w:w="1276" w:type="dxa"/>
          </w:tcPr>
          <w:p w14:paraId="3C6C625D" w14:textId="77777777" w:rsidR="005E5193" w:rsidRDefault="00F36FBE">
            <w:pPr>
              <w:spacing w:before="40" w:after="20" w:line="216" w:lineRule="auto"/>
              <w:ind w:right="-108"/>
              <w:rPr>
                <w:rFonts w:eastAsia="Times New Roman"/>
                <w:sz w:val="22"/>
                <w:szCs w:val="22"/>
              </w:rPr>
            </w:pPr>
            <w:r>
              <w:rPr>
                <w:rFonts w:eastAsia="Times New Roman"/>
                <w:sz w:val="22"/>
                <w:szCs w:val="22"/>
              </w:rPr>
              <w:t>1</w:t>
            </w:r>
            <w:r>
              <w:rPr>
                <w:rFonts w:eastAsia="Times New Roman"/>
                <w:sz w:val="22"/>
                <w:szCs w:val="22"/>
                <w:cs/>
              </w:rPr>
              <w:t xml:space="preserve"> มีนาคม </w:t>
            </w:r>
            <w:r>
              <w:rPr>
                <w:rFonts w:eastAsia="Times New Roman"/>
                <w:sz w:val="22"/>
                <w:szCs w:val="22"/>
              </w:rPr>
              <w:t>2556</w:t>
            </w:r>
          </w:p>
        </w:tc>
        <w:tc>
          <w:tcPr>
            <w:tcW w:w="1915" w:type="dxa"/>
          </w:tcPr>
          <w:p w14:paraId="25066D24" w14:textId="77777777" w:rsidR="005E5193" w:rsidRDefault="00F36FBE">
            <w:pPr>
              <w:spacing w:before="40" w:after="20" w:line="216" w:lineRule="auto"/>
              <w:ind w:left="34" w:right="-250"/>
              <w:rPr>
                <w:rFonts w:eastAsia="Times New Roman"/>
                <w:sz w:val="22"/>
                <w:szCs w:val="22"/>
                <w:cs/>
              </w:rPr>
            </w:pPr>
            <w:r>
              <w:rPr>
                <w:rFonts w:eastAsia="Times New Roman"/>
                <w:sz w:val="22"/>
                <w:szCs w:val="22"/>
                <w:cs/>
              </w:rPr>
              <w:t>ผลิตภัณฑ์สิ่งทอหรือชิ้นส่วน</w:t>
            </w:r>
          </w:p>
        </w:tc>
        <w:tc>
          <w:tcPr>
            <w:tcW w:w="1134" w:type="dxa"/>
          </w:tcPr>
          <w:p w14:paraId="0295D260" w14:textId="77777777" w:rsidR="005E5193" w:rsidRDefault="00F36FBE">
            <w:pPr>
              <w:spacing w:before="40" w:after="20" w:line="216" w:lineRule="auto"/>
              <w:jc w:val="center"/>
              <w:rPr>
                <w:rFonts w:eastAsia="Times New Roman"/>
                <w:sz w:val="22"/>
                <w:szCs w:val="22"/>
                <w:cs/>
              </w:rPr>
            </w:pPr>
            <w:r>
              <w:rPr>
                <w:rFonts w:eastAsia="Times New Roman"/>
                <w:sz w:val="22"/>
                <w:szCs w:val="22"/>
              </w:rPr>
              <w:t>7</w:t>
            </w:r>
            <w:r>
              <w:rPr>
                <w:rFonts w:eastAsia="Times New Roman"/>
                <w:sz w:val="22"/>
                <w:szCs w:val="22"/>
                <w:cs/>
              </w:rPr>
              <w:t xml:space="preserve"> ปี</w:t>
            </w:r>
          </w:p>
        </w:tc>
        <w:tc>
          <w:tcPr>
            <w:tcW w:w="1417" w:type="dxa"/>
          </w:tcPr>
          <w:p w14:paraId="48B46D9D" w14:textId="77777777" w:rsidR="005E5193" w:rsidRDefault="00F36FBE">
            <w:pPr>
              <w:spacing w:before="40" w:after="20" w:line="216" w:lineRule="auto"/>
              <w:jc w:val="center"/>
              <w:rPr>
                <w:rFonts w:eastAsia="Times New Roman"/>
                <w:sz w:val="22"/>
                <w:szCs w:val="22"/>
              </w:rPr>
            </w:pPr>
            <w:r>
              <w:rPr>
                <w:rFonts w:eastAsia="Times New Roman"/>
                <w:sz w:val="22"/>
                <w:szCs w:val="22"/>
              </w:rPr>
              <w:t>189</w:t>
            </w:r>
            <w:r>
              <w:rPr>
                <w:rFonts w:eastAsia="Times New Roman"/>
                <w:sz w:val="22"/>
                <w:szCs w:val="22"/>
                <w:cs/>
              </w:rPr>
              <w:t>.</w:t>
            </w:r>
            <w:r>
              <w:rPr>
                <w:rFonts w:eastAsia="Times New Roman"/>
                <w:sz w:val="22"/>
                <w:szCs w:val="22"/>
              </w:rPr>
              <w:t>87</w:t>
            </w:r>
          </w:p>
        </w:tc>
      </w:tr>
      <w:tr w:rsidR="005E5193" w14:paraId="30317E88" w14:textId="77777777">
        <w:trPr>
          <w:trHeight w:val="20"/>
        </w:trPr>
        <w:tc>
          <w:tcPr>
            <w:tcW w:w="1701" w:type="dxa"/>
          </w:tcPr>
          <w:p w14:paraId="7A6BF32F" w14:textId="77777777" w:rsidR="005E5193" w:rsidRDefault="005E5193">
            <w:pPr>
              <w:spacing w:before="40" w:after="20" w:line="216" w:lineRule="auto"/>
              <w:rPr>
                <w:rFonts w:eastAsia="Times New Roman"/>
                <w:sz w:val="22"/>
                <w:szCs w:val="22"/>
              </w:rPr>
            </w:pPr>
          </w:p>
        </w:tc>
        <w:tc>
          <w:tcPr>
            <w:tcW w:w="1417" w:type="dxa"/>
          </w:tcPr>
          <w:p w14:paraId="1A5D598C" w14:textId="77777777" w:rsidR="005E5193" w:rsidRDefault="00F36FBE">
            <w:pPr>
              <w:spacing w:before="40" w:after="20" w:line="216" w:lineRule="auto"/>
              <w:rPr>
                <w:rFonts w:eastAsia="Times New Roman"/>
                <w:sz w:val="22"/>
                <w:szCs w:val="22"/>
              </w:rPr>
            </w:pPr>
            <w:r>
              <w:rPr>
                <w:rFonts w:eastAsia="Times New Roman"/>
                <w:sz w:val="22"/>
                <w:szCs w:val="22"/>
              </w:rPr>
              <w:t>63</w:t>
            </w:r>
            <w:r>
              <w:rPr>
                <w:rFonts w:eastAsia="Times New Roman"/>
                <w:sz w:val="22"/>
                <w:szCs w:val="22"/>
                <w:cs/>
              </w:rPr>
              <w:t>-</w:t>
            </w:r>
            <w:r>
              <w:rPr>
                <w:rFonts w:eastAsia="Times New Roman"/>
                <w:sz w:val="22"/>
                <w:szCs w:val="22"/>
              </w:rPr>
              <w:t>0554</w:t>
            </w:r>
            <w:r>
              <w:rPr>
                <w:rFonts w:eastAsia="Times New Roman"/>
                <w:sz w:val="22"/>
                <w:szCs w:val="22"/>
                <w:cs/>
              </w:rPr>
              <w:t>-</w:t>
            </w:r>
            <w:r>
              <w:rPr>
                <w:rFonts w:eastAsia="Times New Roman"/>
                <w:sz w:val="22"/>
                <w:szCs w:val="22"/>
              </w:rPr>
              <w:t>1</w:t>
            </w:r>
            <w:r>
              <w:rPr>
                <w:rFonts w:eastAsia="Times New Roman"/>
                <w:sz w:val="22"/>
                <w:szCs w:val="22"/>
                <w:cs/>
              </w:rPr>
              <w:t>-</w:t>
            </w:r>
            <w:r>
              <w:rPr>
                <w:rFonts w:eastAsia="Times New Roman"/>
                <w:sz w:val="22"/>
                <w:szCs w:val="22"/>
              </w:rPr>
              <w:t>00</w:t>
            </w:r>
            <w:r>
              <w:rPr>
                <w:rFonts w:eastAsia="Times New Roman"/>
                <w:sz w:val="22"/>
                <w:szCs w:val="22"/>
                <w:cs/>
              </w:rPr>
              <w:t>-</w:t>
            </w:r>
            <w:r>
              <w:rPr>
                <w:rFonts w:eastAsia="Times New Roman"/>
                <w:sz w:val="22"/>
                <w:szCs w:val="22"/>
              </w:rPr>
              <w:t>1</w:t>
            </w:r>
            <w:r>
              <w:rPr>
                <w:rFonts w:eastAsia="Times New Roman"/>
                <w:sz w:val="22"/>
                <w:szCs w:val="22"/>
                <w:cs/>
              </w:rPr>
              <w:t>-</w:t>
            </w:r>
            <w:r>
              <w:rPr>
                <w:rFonts w:eastAsia="Times New Roman"/>
                <w:sz w:val="22"/>
                <w:szCs w:val="22"/>
              </w:rPr>
              <w:t>0</w:t>
            </w:r>
          </w:p>
        </w:tc>
        <w:tc>
          <w:tcPr>
            <w:tcW w:w="1276" w:type="dxa"/>
          </w:tcPr>
          <w:p w14:paraId="0A4112EC" w14:textId="77777777" w:rsidR="005E5193" w:rsidRDefault="00F36FBE">
            <w:pPr>
              <w:spacing w:before="40" w:after="20" w:line="216" w:lineRule="auto"/>
              <w:ind w:right="-108"/>
              <w:rPr>
                <w:rFonts w:eastAsia="Times New Roman"/>
                <w:sz w:val="22"/>
                <w:szCs w:val="22"/>
              </w:rPr>
            </w:pPr>
            <w:r>
              <w:rPr>
                <w:rFonts w:eastAsia="Times New Roman"/>
                <w:sz w:val="22"/>
                <w:szCs w:val="22"/>
              </w:rPr>
              <w:t>3</w:t>
            </w:r>
            <w:r>
              <w:rPr>
                <w:rFonts w:eastAsia="Times New Roman" w:hint="cs"/>
                <w:sz w:val="22"/>
                <w:szCs w:val="22"/>
                <w:cs/>
              </w:rPr>
              <w:t xml:space="preserve"> กรกฏาคม </w:t>
            </w:r>
            <w:r>
              <w:rPr>
                <w:rFonts w:eastAsia="Times New Roman"/>
                <w:sz w:val="22"/>
                <w:szCs w:val="22"/>
              </w:rPr>
              <w:t>2563</w:t>
            </w:r>
          </w:p>
        </w:tc>
        <w:tc>
          <w:tcPr>
            <w:tcW w:w="1915" w:type="dxa"/>
          </w:tcPr>
          <w:p w14:paraId="7D7FB103" w14:textId="77777777" w:rsidR="005E5193" w:rsidRDefault="00F36FBE">
            <w:pPr>
              <w:spacing w:before="40" w:after="20" w:line="216" w:lineRule="auto"/>
              <w:ind w:left="34"/>
              <w:rPr>
                <w:rFonts w:eastAsia="Times New Roman"/>
                <w:sz w:val="22"/>
                <w:szCs w:val="22"/>
                <w:cs/>
              </w:rPr>
            </w:pPr>
            <w:r>
              <w:rPr>
                <w:rFonts w:eastAsia="Times New Roman"/>
                <w:sz w:val="22"/>
                <w:szCs w:val="22"/>
                <w:cs/>
              </w:rPr>
              <w:t>ผลิตหน้ากากอนามัย</w:t>
            </w:r>
            <w:r>
              <w:rPr>
                <w:rFonts w:eastAsia="Times New Roman" w:hint="cs"/>
                <w:sz w:val="22"/>
                <w:szCs w:val="22"/>
              </w:rPr>
              <w:t>,</w:t>
            </w:r>
            <w:r>
              <w:rPr>
                <w:rFonts w:eastAsia="Times New Roman" w:hint="cs"/>
                <w:sz w:val="22"/>
                <w:szCs w:val="22"/>
                <w:cs/>
              </w:rPr>
              <w:t xml:space="preserve"> หมวกคลุมผมแบบใช้แล้วทิ้ง</w:t>
            </w:r>
          </w:p>
        </w:tc>
        <w:tc>
          <w:tcPr>
            <w:tcW w:w="1134" w:type="dxa"/>
          </w:tcPr>
          <w:p w14:paraId="26B6B2A8" w14:textId="77777777" w:rsidR="005E5193" w:rsidRDefault="00F36FBE">
            <w:pPr>
              <w:spacing w:before="40" w:after="20" w:line="216" w:lineRule="auto"/>
              <w:jc w:val="center"/>
              <w:rPr>
                <w:rFonts w:eastAsia="Times New Roman"/>
                <w:sz w:val="22"/>
                <w:szCs w:val="22"/>
                <w:cs/>
              </w:rPr>
            </w:pPr>
            <w:r>
              <w:rPr>
                <w:rFonts w:eastAsia="Times New Roman"/>
                <w:sz w:val="22"/>
                <w:szCs w:val="22"/>
              </w:rPr>
              <w:t>4</w:t>
            </w:r>
            <w:r>
              <w:rPr>
                <w:rFonts w:eastAsia="Times New Roman" w:hint="cs"/>
                <w:sz w:val="22"/>
                <w:szCs w:val="22"/>
                <w:cs/>
              </w:rPr>
              <w:t xml:space="preserve"> ปี</w:t>
            </w:r>
          </w:p>
        </w:tc>
        <w:tc>
          <w:tcPr>
            <w:tcW w:w="1417" w:type="dxa"/>
          </w:tcPr>
          <w:p w14:paraId="49F0A688" w14:textId="77777777" w:rsidR="005E5193" w:rsidRDefault="00F36FBE">
            <w:pPr>
              <w:spacing w:before="40" w:after="20" w:line="216" w:lineRule="auto"/>
              <w:jc w:val="center"/>
              <w:rPr>
                <w:rFonts w:eastAsia="Times New Roman"/>
                <w:sz w:val="22"/>
                <w:szCs w:val="22"/>
                <w:cs/>
              </w:rPr>
            </w:pPr>
            <w:r>
              <w:rPr>
                <w:rFonts w:eastAsia="Times New Roman"/>
                <w:sz w:val="22"/>
                <w:szCs w:val="22"/>
              </w:rPr>
              <w:t>10</w:t>
            </w:r>
            <w:r>
              <w:rPr>
                <w:rFonts w:eastAsia="Times New Roman"/>
                <w:sz w:val="22"/>
                <w:szCs w:val="22"/>
                <w:cs/>
              </w:rPr>
              <w:t>.</w:t>
            </w:r>
            <w:r>
              <w:rPr>
                <w:rFonts w:eastAsia="Times New Roman"/>
                <w:sz w:val="22"/>
                <w:szCs w:val="22"/>
              </w:rPr>
              <w:t>06</w:t>
            </w:r>
          </w:p>
        </w:tc>
      </w:tr>
      <w:tr w:rsidR="005E5193" w14:paraId="6D5AF74E" w14:textId="77777777">
        <w:trPr>
          <w:trHeight w:val="20"/>
        </w:trPr>
        <w:tc>
          <w:tcPr>
            <w:tcW w:w="1701" w:type="dxa"/>
          </w:tcPr>
          <w:p w14:paraId="75CFFA0D" w14:textId="77777777" w:rsidR="005E5193" w:rsidRDefault="005E5193">
            <w:pPr>
              <w:spacing w:before="40" w:after="20" w:line="216" w:lineRule="auto"/>
              <w:rPr>
                <w:rFonts w:eastAsia="Times New Roman"/>
                <w:sz w:val="22"/>
                <w:szCs w:val="22"/>
              </w:rPr>
            </w:pPr>
          </w:p>
        </w:tc>
        <w:tc>
          <w:tcPr>
            <w:tcW w:w="1417" w:type="dxa"/>
          </w:tcPr>
          <w:p w14:paraId="46B8ABF9" w14:textId="77777777" w:rsidR="005E5193" w:rsidRDefault="00F36FBE">
            <w:pPr>
              <w:spacing w:before="40" w:after="20" w:line="216" w:lineRule="auto"/>
              <w:rPr>
                <w:rFonts w:eastAsia="Times New Roman"/>
                <w:sz w:val="22"/>
                <w:szCs w:val="22"/>
              </w:rPr>
            </w:pPr>
            <w:r>
              <w:rPr>
                <w:rFonts w:eastAsia="Times New Roman"/>
                <w:sz w:val="22"/>
                <w:szCs w:val="22"/>
              </w:rPr>
              <w:t>6</w:t>
            </w:r>
            <w:r>
              <w:rPr>
                <w:rFonts w:eastAsia="Times New Roman" w:hint="cs"/>
                <w:sz w:val="22"/>
                <w:szCs w:val="22"/>
              </w:rPr>
              <w:t>4</w:t>
            </w:r>
            <w:r>
              <w:rPr>
                <w:rFonts w:eastAsia="Times New Roman"/>
                <w:sz w:val="22"/>
                <w:szCs w:val="22"/>
                <w:cs/>
              </w:rPr>
              <w:t>-</w:t>
            </w:r>
            <w:r>
              <w:rPr>
                <w:rFonts w:eastAsia="Times New Roman"/>
                <w:sz w:val="22"/>
                <w:szCs w:val="22"/>
              </w:rPr>
              <w:t>0</w:t>
            </w:r>
            <w:r>
              <w:rPr>
                <w:rFonts w:eastAsia="Times New Roman" w:hint="cs"/>
                <w:sz w:val="22"/>
                <w:szCs w:val="22"/>
              </w:rPr>
              <w:t>395</w:t>
            </w:r>
            <w:r>
              <w:rPr>
                <w:rFonts w:eastAsia="Times New Roman" w:hint="cs"/>
                <w:sz w:val="22"/>
                <w:szCs w:val="22"/>
                <w:cs/>
              </w:rPr>
              <w:t>-</w:t>
            </w:r>
            <w:r>
              <w:rPr>
                <w:rFonts w:eastAsia="Times New Roman" w:hint="cs"/>
                <w:sz w:val="22"/>
                <w:szCs w:val="22"/>
              </w:rPr>
              <w:t>1</w:t>
            </w:r>
            <w:r>
              <w:rPr>
                <w:rFonts w:eastAsia="Times New Roman" w:hint="cs"/>
                <w:sz w:val="22"/>
                <w:szCs w:val="22"/>
                <w:cs/>
              </w:rPr>
              <w:t>-</w:t>
            </w:r>
            <w:r>
              <w:rPr>
                <w:rFonts w:eastAsia="Times New Roman" w:hint="cs"/>
                <w:sz w:val="22"/>
                <w:szCs w:val="22"/>
              </w:rPr>
              <w:t>00</w:t>
            </w:r>
            <w:r>
              <w:rPr>
                <w:rFonts w:eastAsia="Times New Roman" w:hint="cs"/>
                <w:sz w:val="22"/>
                <w:szCs w:val="22"/>
                <w:cs/>
              </w:rPr>
              <w:t>-</w:t>
            </w:r>
            <w:r>
              <w:rPr>
                <w:rFonts w:eastAsia="Times New Roman" w:hint="cs"/>
                <w:sz w:val="22"/>
                <w:szCs w:val="22"/>
              </w:rPr>
              <w:t>1</w:t>
            </w:r>
            <w:r>
              <w:rPr>
                <w:rFonts w:eastAsia="Times New Roman" w:hint="cs"/>
                <w:sz w:val="22"/>
                <w:szCs w:val="22"/>
                <w:cs/>
              </w:rPr>
              <w:t>-</w:t>
            </w:r>
            <w:r>
              <w:rPr>
                <w:rFonts w:eastAsia="Times New Roman" w:hint="cs"/>
                <w:sz w:val="22"/>
                <w:szCs w:val="22"/>
              </w:rPr>
              <w:t>0</w:t>
            </w:r>
          </w:p>
        </w:tc>
        <w:tc>
          <w:tcPr>
            <w:tcW w:w="1276" w:type="dxa"/>
          </w:tcPr>
          <w:p w14:paraId="35AA54FC" w14:textId="77777777" w:rsidR="005E5193" w:rsidRDefault="00F36FBE">
            <w:pPr>
              <w:spacing w:before="40" w:after="20" w:line="216" w:lineRule="auto"/>
              <w:ind w:right="-108"/>
              <w:rPr>
                <w:rFonts w:eastAsia="Times New Roman"/>
                <w:sz w:val="22"/>
                <w:szCs w:val="22"/>
              </w:rPr>
            </w:pPr>
            <w:r>
              <w:rPr>
                <w:rFonts w:eastAsia="Times New Roman" w:hint="cs"/>
                <w:sz w:val="22"/>
                <w:szCs w:val="22"/>
              </w:rPr>
              <w:t>7</w:t>
            </w:r>
            <w:r>
              <w:rPr>
                <w:rFonts w:eastAsia="Times New Roman" w:hint="cs"/>
                <w:sz w:val="22"/>
                <w:szCs w:val="22"/>
                <w:cs/>
              </w:rPr>
              <w:t xml:space="preserve"> พฤษภาคม </w:t>
            </w:r>
            <w:r>
              <w:rPr>
                <w:rFonts w:eastAsia="Times New Roman" w:hint="cs"/>
                <w:sz w:val="22"/>
                <w:szCs w:val="22"/>
              </w:rPr>
              <w:t>2564</w:t>
            </w:r>
          </w:p>
        </w:tc>
        <w:tc>
          <w:tcPr>
            <w:tcW w:w="1915" w:type="dxa"/>
          </w:tcPr>
          <w:p w14:paraId="628B261B" w14:textId="77777777" w:rsidR="005E5193" w:rsidRDefault="00F36FBE">
            <w:pPr>
              <w:spacing w:before="40" w:after="20" w:line="216" w:lineRule="auto"/>
              <w:ind w:left="34"/>
              <w:rPr>
                <w:rFonts w:eastAsia="Times New Roman"/>
                <w:sz w:val="22"/>
                <w:szCs w:val="22"/>
                <w:cs/>
              </w:rPr>
            </w:pPr>
            <w:r>
              <w:rPr>
                <w:rFonts w:eastAsia="Times New Roman"/>
                <w:sz w:val="22"/>
                <w:szCs w:val="22"/>
                <w:cs/>
              </w:rPr>
              <w:t>ผลิตหน้ากากอนามัย</w:t>
            </w:r>
            <w:r>
              <w:rPr>
                <w:rFonts w:eastAsia="Times New Roman" w:hint="cs"/>
                <w:sz w:val="22"/>
                <w:szCs w:val="22"/>
                <w:cs/>
              </w:rPr>
              <w:t>ทางการแพทย์และหน้ากากกรองอากาศทางการแพทย์</w:t>
            </w:r>
          </w:p>
        </w:tc>
        <w:tc>
          <w:tcPr>
            <w:tcW w:w="1134" w:type="dxa"/>
          </w:tcPr>
          <w:p w14:paraId="0F41BC7E" w14:textId="77777777" w:rsidR="005E5193" w:rsidRDefault="00F36FBE">
            <w:pPr>
              <w:spacing w:before="40" w:after="20" w:line="216" w:lineRule="auto"/>
              <w:jc w:val="center"/>
              <w:rPr>
                <w:rFonts w:eastAsia="Times New Roman"/>
                <w:sz w:val="22"/>
                <w:szCs w:val="22"/>
              </w:rPr>
            </w:pPr>
            <w:r>
              <w:rPr>
                <w:rFonts w:eastAsia="Times New Roman"/>
                <w:sz w:val="22"/>
                <w:szCs w:val="22"/>
              </w:rPr>
              <w:t>4</w:t>
            </w:r>
            <w:r>
              <w:rPr>
                <w:rFonts w:eastAsia="Times New Roman" w:hint="cs"/>
                <w:sz w:val="22"/>
                <w:szCs w:val="22"/>
                <w:cs/>
              </w:rPr>
              <w:t xml:space="preserve"> ปี</w:t>
            </w:r>
          </w:p>
        </w:tc>
        <w:tc>
          <w:tcPr>
            <w:tcW w:w="1417" w:type="dxa"/>
          </w:tcPr>
          <w:p w14:paraId="67E8E9B7" w14:textId="77777777" w:rsidR="005E5193" w:rsidRDefault="00F36FBE">
            <w:pPr>
              <w:spacing w:before="40" w:after="20" w:line="216" w:lineRule="auto"/>
              <w:jc w:val="center"/>
              <w:rPr>
                <w:rFonts w:eastAsia="Times New Roman"/>
                <w:sz w:val="22"/>
                <w:szCs w:val="22"/>
              </w:rPr>
            </w:pPr>
            <w:r>
              <w:rPr>
                <w:rFonts w:eastAsia="Times New Roman" w:hint="cs"/>
                <w:sz w:val="22"/>
                <w:szCs w:val="22"/>
              </w:rPr>
              <w:t>38</w:t>
            </w:r>
            <w:r>
              <w:rPr>
                <w:rFonts w:eastAsia="Times New Roman" w:hint="cs"/>
                <w:sz w:val="22"/>
                <w:szCs w:val="22"/>
                <w:cs/>
              </w:rPr>
              <w:t>.</w:t>
            </w:r>
            <w:r>
              <w:rPr>
                <w:rFonts w:eastAsia="Times New Roman" w:hint="cs"/>
                <w:sz w:val="22"/>
                <w:szCs w:val="22"/>
              </w:rPr>
              <w:t>00</w:t>
            </w:r>
          </w:p>
        </w:tc>
      </w:tr>
      <w:tr w:rsidR="005E5193" w14:paraId="269C62A5" w14:textId="77777777">
        <w:trPr>
          <w:trHeight w:val="20"/>
        </w:trPr>
        <w:tc>
          <w:tcPr>
            <w:tcW w:w="1701" w:type="dxa"/>
          </w:tcPr>
          <w:p w14:paraId="55CE65C5" w14:textId="77777777" w:rsidR="005E5193" w:rsidRDefault="005E5193">
            <w:pPr>
              <w:spacing w:before="40" w:after="20" w:line="216" w:lineRule="auto"/>
              <w:rPr>
                <w:rFonts w:eastAsia="Times New Roman"/>
                <w:sz w:val="22"/>
                <w:szCs w:val="22"/>
              </w:rPr>
            </w:pPr>
          </w:p>
        </w:tc>
        <w:tc>
          <w:tcPr>
            <w:tcW w:w="1417" w:type="dxa"/>
          </w:tcPr>
          <w:p w14:paraId="6A2308E9" w14:textId="77777777" w:rsidR="005E5193" w:rsidRDefault="00F36FBE">
            <w:pPr>
              <w:spacing w:before="40" w:after="20" w:line="216" w:lineRule="auto"/>
              <w:rPr>
                <w:rFonts w:eastAsia="Times New Roman"/>
                <w:sz w:val="22"/>
                <w:szCs w:val="22"/>
              </w:rPr>
            </w:pPr>
            <w:r>
              <w:rPr>
                <w:rFonts w:eastAsia="Times New Roman"/>
                <w:sz w:val="22"/>
                <w:szCs w:val="22"/>
              </w:rPr>
              <w:t>65</w:t>
            </w:r>
            <w:r>
              <w:rPr>
                <w:rFonts w:eastAsia="Times New Roman"/>
                <w:sz w:val="22"/>
                <w:szCs w:val="22"/>
                <w:cs/>
              </w:rPr>
              <w:t>-</w:t>
            </w:r>
            <w:r>
              <w:rPr>
                <w:rFonts w:eastAsia="Times New Roman"/>
                <w:sz w:val="22"/>
                <w:szCs w:val="22"/>
              </w:rPr>
              <w:t>0099</w:t>
            </w:r>
            <w:r>
              <w:rPr>
                <w:rFonts w:eastAsia="Times New Roman"/>
                <w:sz w:val="22"/>
                <w:szCs w:val="22"/>
                <w:cs/>
              </w:rPr>
              <w:t>-</w:t>
            </w:r>
            <w:r>
              <w:rPr>
                <w:rFonts w:eastAsia="Times New Roman"/>
                <w:sz w:val="22"/>
                <w:szCs w:val="22"/>
              </w:rPr>
              <w:t>1</w:t>
            </w:r>
            <w:r>
              <w:rPr>
                <w:rFonts w:eastAsia="Times New Roman"/>
                <w:sz w:val="22"/>
                <w:szCs w:val="22"/>
                <w:cs/>
              </w:rPr>
              <w:t>-</w:t>
            </w:r>
            <w:r>
              <w:rPr>
                <w:rFonts w:eastAsia="Times New Roman"/>
                <w:sz w:val="22"/>
                <w:szCs w:val="22"/>
              </w:rPr>
              <w:t>00</w:t>
            </w:r>
            <w:r>
              <w:rPr>
                <w:rFonts w:eastAsia="Times New Roman"/>
                <w:sz w:val="22"/>
                <w:szCs w:val="22"/>
                <w:cs/>
              </w:rPr>
              <w:t>-</w:t>
            </w:r>
            <w:r>
              <w:rPr>
                <w:rFonts w:eastAsia="Times New Roman"/>
                <w:sz w:val="22"/>
                <w:szCs w:val="22"/>
              </w:rPr>
              <w:t>1</w:t>
            </w:r>
            <w:r>
              <w:rPr>
                <w:rFonts w:eastAsia="Times New Roman"/>
                <w:sz w:val="22"/>
                <w:szCs w:val="22"/>
                <w:cs/>
              </w:rPr>
              <w:t>-</w:t>
            </w:r>
            <w:r>
              <w:rPr>
                <w:rFonts w:eastAsia="Times New Roman"/>
                <w:sz w:val="22"/>
                <w:szCs w:val="22"/>
              </w:rPr>
              <w:t>0</w:t>
            </w:r>
          </w:p>
        </w:tc>
        <w:tc>
          <w:tcPr>
            <w:tcW w:w="1276" w:type="dxa"/>
          </w:tcPr>
          <w:p w14:paraId="5D19C462" w14:textId="77777777" w:rsidR="005E5193" w:rsidRDefault="00F36FBE">
            <w:pPr>
              <w:spacing w:before="40" w:after="20" w:line="216" w:lineRule="auto"/>
              <w:ind w:right="-108"/>
              <w:rPr>
                <w:rFonts w:eastAsia="Times New Roman"/>
                <w:sz w:val="22"/>
                <w:szCs w:val="22"/>
              </w:rPr>
            </w:pPr>
            <w:r>
              <w:rPr>
                <w:rFonts w:eastAsia="Times New Roman"/>
                <w:sz w:val="22"/>
                <w:szCs w:val="22"/>
              </w:rPr>
              <w:t xml:space="preserve">9 </w:t>
            </w:r>
            <w:r>
              <w:rPr>
                <w:rFonts w:eastAsia="Times New Roman" w:hint="cs"/>
                <w:sz w:val="22"/>
                <w:szCs w:val="22"/>
                <w:cs/>
              </w:rPr>
              <w:t xml:space="preserve">มีนาคม </w:t>
            </w:r>
            <w:r>
              <w:rPr>
                <w:rFonts w:eastAsia="Times New Roman"/>
                <w:sz w:val="22"/>
                <w:szCs w:val="22"/>
              </w:rPr>
              <w:t>2565</w:t>
            </w:r>
          </w:p>
        </w:tc>
        <w:tc>
          <w:tcPr>
            <w:tcW w:w="1915" w:type="dxa"/>
          </w:tcPr>
          <w:p w14:paraId="408FD977" w14:textId="77777777" w:rsidR="005E5193" w:rsidRDefault="00F36FBE">
            <w:pPr>
              <w:spacing w:before="40" w:after="20" w:line="216" w:lineRule="auto"/>
              <w:ind w:left="34"/>
              <w:rPr>
                <w:rFonts w:eastAsia="Times New Roman"/>
                <w:sz w:val="22"/>
                <w:szCs w:val="22"/>
                <w:cs/>
              </w:rPr>
            </w:pPr>
            <w:r>
              <w:rPr>
                <w:rFonts w:eastAsia="Times New Roman" w:hint="cs"/>
                <w:sz w:val="22"/>
                <w:szCs w:val="22"/>
                <w:cs/>
              </w:rPr>
              <w:t>ผลิตหน้ากากอนามัยทางการแพทย์</w:t>
            </w:r>
          </w:p>
        </w:tc>
        <w:tc>
          <w:tcPr>
            <w:tcW w:w="1134" w:type="dxa"/>
          </w:tcPr>
          <w:p w14:paraId="6996795A" w14:textId="77777777" w:rsidR="005E5193" w:rsidRDefault="00F36FBE">
            <w:pPr>
              <w:spacing w:before="40" w:after="20" w:line="216" w:lineRule="auto"/>
              <w:jc w:val="center"/>
              <w:rPr>
                <w:rFonts w:eastAsia="Times New Roman"/>
                <w:sz w:val="22"/>
                <w:szCs w:val="22"/>
                <w:cs/>
              </w:rPr>
            </w:pPr>
            <w:r>
              <w:rPr>
                <w:rFonts w:eastAsia="Times New Roman"/>
                <w:sz w:val="22"/>
                <w:szCs w:val="22"/>
              </w:rPr>
              <w:t xml:space="preserve">4 </w:t>
            </w:r>
            <w:r>
              <w:rPr>
                <w:rFonts w:eastAsia="Times New Roman" w:hint="cs"/>
                <w:sz w:val="22"/>
                <w:szCs w:val="22"/>
                <w:cs/>
              </w:rPr>
              <w:t>ปี</w:t>
            </w:r>
          </w:p>
        </w:tc>
        <w:tc>
          <w:tcPr>
            <w:tcW w:w="1417" w:type="dxa"/>
          </w:tcPr>
          <w:p w14:paraId="4CBA6AB4" w14:textId="35B2326F" w:rsidR="005E5193" w:rsidRDefault="00E568EF" w:rsidP="00E568EF">
            <w:pPr>
              <w:spacing w:before="40" w:after="20" w:line="216" w:lineRule="auto"/>
              <w:jc w:val="center"/>
              <w:rPr>
                <w:rFonts w:eastAsia="Times New Roman"/>
                <w:sz w:val="22"/>
                <w:szCs w:val="22"/>
              </w:rPr>
            </w:pPr>
            <w:r>
              <w:rPr>
                <w:rFonts w:eastAsia="Times New Roman"/>
                <w:sz w:val="22"/>
                <w:szCs w:val="22"/>
              </w:rPr>
              <w:t>32</w:t>
            </w:r>
            <w:r>
              <w:rPr>
                <w:rFonts w:eastAsia="Times New Roman"/>
                <w:sz w:val="22"/>
                <w:szCs w:val="22"/>
                <w:cs/>
              </w:rPr>
              <w:t>.</w:t>
            </w:r>
            <w:r>
              <w:rPr>
                <w:rFonts w:eastAsia="Times New Roman"/>
                <w:sz w:val="22"/>
                <w:szCs w:val="22"/>
              </w:rPr>
              <w:t>39</w:t>
            </w:r>
          </w:p>
        </w:tc>
      </w:tr>
      <w:tr w:rsidR="00937410" w14:paraId="6DE8D620" w14:textId="77777777">
        <w:trPr>
          <w:trHeight w:val="20"/>
        </w:trPr>
        <w:tc>
          <w:tcPr>
            <w:tcW w:w="1701" w:type="dxa"/>
          </w:tcPr>
          <w:p w14:paraId="1EC7B4AB" w14:textId="77777777" w:rsidR="00937410" w:rsidRDefault="00937410" w:rsidP="00937410">
            <w:pPr>
              <w:spacing w:before="40" w:after="20" w:line="216" w:lineRule="auto"/>
              <w:rPr>
                <w:rFonts w:eastAsia="Times New Roman"/>
                <w:sz w:val="22"/>
                <w:szCs w:val="22"/>
              </w:rPr>
            </w:pPr>
          </w:p>
        </w:tc>
        <w:tc>
          <w:tcPr>
            <w:tcW w:w="1417" w:type="dxa"/>
          </w:tcPr>
          <w:p w14:paraId="6E6ACE99" w14:textId="6EC48B4A" w:rsidR="00937410" w:rsidRDefault="00937410" w:rsidP="00937410">
            <w:pPr>
              <w:spacing w:before="40" w:after="20" w:line="216" w:lineRule="auto"/>
              <w:rPr>
                <w:rFonts w:eastAsia="Times New Roman"/>
                <w:sz w:val="22"/>
                <w:szCs w:val="22"/>
              </w:rPr>
            </w:pPr>
            <w:r>
              <w:rPr>
                <w:rFonts w:eastAsia="Times New Roman" w:hint="cs"/>
                <w:sz w:val="22"/>
                <w:szCs w:val="22"/>
                <w:cs/>
              </w:rPr>
              <w:t>65-0655-1-00-1-0</w:t>
            </w:r>
          </w:p>
        </w:tc>
        <w:tc>
          <w:tcPr>
            <w:tcW w:w="1276" w:type="dxa"/>
          </w:tcPr>
          <w:p w14:paraId="1284B28E" w14:textId="267DDC4A" w:rsidR="00937410" w:rsidRDefault="00937410" w:rsidP="00937410">
            <w:pPr>
              <w:spacing w:before="40" w:after="20" w:line="216" w:lineRule="auto"/>
              <w:ind w:right="-108"/>
              <w:rPr>
                <w:rFonts w:eastAsia="Times New Roman"/>
                <w:sz w:val="22"/>
                <w:szCs w:val="22"/>
              </w:rPr>
            </w:pPr>
            <w:r>
              <w:rPr>
                <w:rFonts w:eastAsia="Times New Roman"/>
                <w:sz w:val="22"/>
                <w:szCs w:val="22"/>
              </w:rPr>
              <w:t>15</w:t>
            </w:r>
            <w:r>
              <w:rPr>
                <w:rFonts w:eastAsia="Times New Roman" w:hint="cs"/>
                <w:sz w:val="22"/>
                <w:szCs w:val="22"/>
                <w:cs/>
              </w:rPr>
              <w:t xml:space="preserve"> มิถุนายน </w:t>
            </w:r>
            <w:r>
              <w:rPr>
                <w:rFonts w:eastAsia="Times New Roman"/>
                <w:sz w:val="22"/>
                <w:szCs w:val="22"/>
              </w:rPr>
              <w:t>2565</w:t>
            </w:r>
          </w:p>
        </w:tc>
        <w:tc>
          <w:tcPr>
            <w:tcW w:w="1915" w:type="dxa"/>
          </w:tcPr>
          <w:p w14:paraId="07C2A584" w14:textId="4FBA9364" w:rsidR="00937410" w:rsidRDefault="00937410" w:rsidP="00937410">
            <w:pPr>
              <w:spacing w:before="40" w:after="20" w:line="216" w:lineRule="auto"/>
              <w:ind w:left="34"/>
              <w:rPr>
                <w:rFonts w:eastAsia="Times New Roman"/>
                <w:sz w:val="22"/>
                <w:szCs w:val="22"/>
                <w:cs/>
              </w:rPr>
            </w:pPr>
            <w:r>
              <w:rPr>
                <w:rFonts w:eastAsia="Times New Roman" w:hint="cs"/>
                <w:sz w:val="22"/>
                <w:szCs w:val="22"/>
                <w:cs/>
              </w:rPr>
              <w:t>ผลิตหน้ากากอนามัยทางการแพทย์</w:t>
            </w:r>
          </w:p>
        </w:tc>
        <w:tc>
          <w:tcPr>
            <w:tcW w:w="1134" w:type="dxa"/>
          </w:tcPr>
          <w:p w14:paraId="515467B5" w14:textId="43B549AE" w:rsidR="00937410" w:rsidRDefault="00937410" w:rsidP="00937410">
            <w:pPr>
              <w:spacing w:before="40" w:after="20" w:line="216" w:lineRule="auto"/>
              <w:jc w:val="center"/>
              <w:rPr>
                <w:rFonts w:eastAsia="Times New Roman"/>
                <w:sz w:val="22"/>
                <w:szCs w:val="22"/>
              </w:rPr>
            </w:pPr>
            <w:r>
              <w:rPr>
                <w:rFonts w:eastAsia="Times New Roman"/>
                <w:sz w:val="22"/>
                <w:szCs w:val="22"/>
              </w:rPr>
              <w:t xml:space="preserve">4 </w:t>
            </w:r>
            <w:r>
              <w:rPr>
                <w:rFonts w:eastAsia="Times New Roman" w:hint="cs"/>
                <w:sz w:val="22"/>
                <w:szCs w:val="22"/>
                <w:cs/>
              </w:rPr>
              <w:t>ปี</w:t>
            </w:r>
          </w:p>
        </w:tc>
        <w:tc>
          <w:tcPr>
            <w:tcW w:w="1417" w:type="dxa"/>
          </w:tcPr>
          <w:p w14:paraId="2E1B71C8" w14:textId="5E1D688B" w:rsidR="00937410" w:rsidRDefault="00937410" w:rsidP="00937410">
            <w:pPr>
              <w:spacing w:before="40" w:after="20" w:line="216" w:lineRule="auto"/>
              <w:jc w:val="center"/>
              <w:rPr>
                <w:rFonts w:eastAsia="Times New Roman"/>
                <w:sz w:val="22"/>
                <w:szCs w:val="22"/>
                <w:cs/>
              </w:rPr>
            </w:pPr>
            <w:r>
              <w:rPr>
                <w:rFonts w:eastAsia="Times New Roman" w:hint="cs"/>
                <w:sz w:val="22"/>
                <w:szCs w:val="22"/>
                <w:cs/>
              </w:rPr>
              <w:t>44.16</w:t>
            </w:r>
          </w:p>
        </w:tc>
      </w:tr>
    </w:tbl>
    <w:p w14:paraId="588112F4" w14:textId="4956C1FD" w:rsidR="005E5193" w:rsidRDefault="00F36FBE">
      <w:pPr>
        <w:tabs>
          <w:tab w:val="left" w:pos="567"/>
        </w:tabs>
        <w:spacing w:before="120" w:line="216" w:lineRule="auto"/>
        <w:ind w:left="567" w:right="-96"/>
        <w:jc w:val="thaiDistribute"/>
        <w:rPr>
          <w:b/>
          <w:bCs/>
          <w:sz w:val="30"/>
          <w:szCs w:val="30"/>
        </w:rPr>
      </w:pPr>
      <w:r>
        <w:rPr>
          <w:b/>
          <w:bCs/>
          <w:sz w:val="30"/>
          <w:szCs w:val="30"/>
          <w:cs/>
        </w:rPr>
        <w:t>สิทธิและประโยชน์ที่ได้รับการส่งเสริมอื่นๆ</w:t>
      </w:r>
    </w:p>
    <w:p w14:paraId="6AC111A0" w14:textId="77777777" w:rsidR="005E5193" w:rsidRDefault="00F36FBE">
      <w:pPr>
        <w:numPr>
          <w:ilvl w:val="1"/>
          <w:numId w:val="29"/>
        </w:numPr>
        <w:spacing w:before="120" w:line="216" w:lineRule="auto"/>
        <w:ind w:left="567" w:hanging="567"/>
        <w:jc w:val="thaiDistribute"/>
        <w:rPr>
          <w:sz w:val="30"/>
          <w:szCs w:val="30"/>
        </w:rPr>
      </w:pPr>
      <w:r>
        <w:rPr>
          <w:sz w:val="30"/>
          <w:szCs w:val="30"/>
          <w:cs/>
        </w:rPr>
        <w:t>ได้รับยกเว้นไม่ต้องนำเงินปันผลจากกิจการที่ได้รับการส่งเสริมซึ่งได้รับยกเว้นภาษีเงินได้ไปคำนวณภาษีตลอดระยะเวลาที่ได้รับการส่งเสริมทุกบัตรส่งเสริม</w:t>
      </w:r>
    </w:p>
    <w:p w14:paraId="0BCE120D" w14:textId="77777777" w:rsidR="005E5193" w:rsidRDefault="00F36FBE">
      <w:pPr>
        <w:numPr>
          <w:ilvl w:val="1"/>
          <w:numId w:val="29"/>
        </w:numPr>
        <w:spacing w:before="120" w:line="216" w:lineRule="auto"/>
        <w:ind w:left="567" w:hanging="567"/>
        <w:jc w:val="thaiDistribute"/>
        <w:rPr>
          <w:sz w:val="30"/>
          <w:szCs w:val="30"/>
        </w:rPr>
      </w:pPr>
      <w:r>
        <w:rPr>
          <w:sz w:val="30"/>
          <w:szCs w:val="30"/>
          <w:cs/>
        </w:rPr>
        <w:t xml:space="preserve">ได้รับอนุญาตให้นำผลขาดทุนสำหรับปีที่เกิดขึ้นในระหว่างเวลาที่ได้รับยกเว้นภาษีเงินได้ไปหักออกจากกำไรสุทธิที่เกิดขึ้น นับแต่วันที่พ้นกำหนดเวลายกเว้นภาษีเงินได้นิติบุคคล เป็นระยะเวลาไม่เกิน </w:t>
      </w:r>
      <w:r>
        <w:rPr>
          <w:sz w:val="30"/>
          <w:szCs w:val="30"/>
        </w:rPr>
        <w:t>5</w:t>
      </w:r>
      <w:r>
        <w:rPr>
          <w:sz w:val="30"/>
          <w:szCs w:val="30"/>
          <w:cs/>
        </w:rPr>
        <w:t xml:space="preserve"> ปี โดยจะเลือกหักจากกำไรสุทธิของปีใดปีหนึ่งหรือหลายปีก็ได้ทุกบัตรส่งเสริม</w:t>
      </w:r>
    </w:p>
    <w:p w14:paraId="7B9737EA" w14:textId="0264D4F2" w:rsidR="005E5193" w:rsidRDefault="00F36FBE">
      <w:pPr>
        <w:numPr>
          <w:ilvl w:val="1"/>
          <w:numId w:val="29"/>
        </w:numPr>
        <w:spacing w:before="120" w:line="216" w:lineRule="auto"/>
        <w:ind w:left="567" w:hanging="567"/>
        <w:jc w:val="thaiDistribute"/>
        <w:rPr>
          <w:sz w:val="30"/>
          <w:szCs w:val="30"/>
        </w:rPr>
      </w:pPr>
      <w:r>
        <w:rPr>
          <w:sz w:val="30"/>
          <w:szCs w:val="30"/>
          <w:cs/>
        </w:rPr>
        <w:t>ในฐานะที่เป็นกิจการที่ได้รับการส่งเสริมการลงทุน บริษัทฯ จะต้องปฏิบัติตามเงื่อนไขและข้อกำหนดต่าง ๆ เกี่ยวกับการส่งเสริมการลงทุนโดยเคร่งครัด</w:t>
      </w:r>
    </w:p>
    <w:p w14:paraId="7149EE33" w14:textId="3C4413C4" w:rsidR="00131A52" w:rsidRDefault="00131A52" w:rsidP="00131A52">
      <w:pPr>
        <w:spacing w:before="120" w:line="216" w:lineRule="auto"/>
        <w:jc w:val="thaiDistribute"/>
        <w:rPr>
          <w:sz w:val="30"/>
          <w:szCs w:val="30"/>
        </w:rPr>
      </w:pPr>
    </w:p>
    <w:p w14:paraId="1AB70CB7" w14:textId="7B6F7908" w:rsidR="00131A52" w:rsidRDefault="00131A52" w:rsidP="00131A52">
      <w:pPr>
        <w:spacing w:before="120" w:line="216" w:lineRule="auto"/>
        <w:jc w:val="thaiDistribute"/>
        <w:rPr>
          <w:sz w:val="30"/>
          <w:szCs w:val="30"/>
        </w:rPr>
      </w:pPr>
    </w:p>
    <w:p w14:paraId="7E831CB7" w14:textId="06F19F94" w:rsidR="00131A52" w:rsidRDefault="00131A52" w:rsidP="00131A52">
      <w:pPr>
        <w:spacing w:before="120" w:line="216" w:lineRule="auto"/>
        <w:jc w:val="thaiDistribute"/>
        <w:rPr>
          <w:sz w:val="30"/>
          <w:szCs w:val="30"/>
        </w:rPr>
      </w:pPr>
    </w:p>
    <w:p w14:paraId="7E83B76B" w14:textId="1E208F17" w:rsidR="00131A52" w:rsidRDefault="00131A52" w:rsidP="00131A52">
      <w:pPr>
        <w:spacing w:before="120" w:line="216" w:lineRule="auto"/>
        <w:jc w:val="thaiDistribute"/>
        <w:rPr>
          <w:sz w:val="30"/>
          <w:szCs w:val="30"/>
        </w:rPr>
      </w:pPr>
    </w:p>
    <w:p w14:paraId="621E2BB6" w14:textId="3A7FD476" w:rsidR="00131A52" w:rsidRDefault="00131A52" w:rsidP="00131A52">
      <w:pPr>
        <w:spacing w:before="120" w:line="216" w:lineRule="auto"/>
        <w:jc w:val="thaiDistribute"/>
        <w:rPr>
          <w:sz w:val="30"/>
          <w:szCs w:val="30"/>
        </w:rPr>
      </w:pPr>
    </w:p>
    <w:p w14:paraId="5506898F" w14:textId="76D812DB" w:rsidR="00131A52" w:rsidRDefault="00131A52" w:rsidP="00131A52">
      <w:pPr>
        <w:spacing w:before="120" w:line="216" w:lineRule="auto"/>
        <w:jc w:val="thaiDistribute"/>
        <w:rPr>
          <w:sz w:val="30"/>
          <w:szCs w:val="30"/>
        </w:rPr>
      </w:pPr>
    </w:p>
    <w:p w14:paraId="5A584894" w14:textId="07E53AB3" w:rsidR="00131A52" w:rsidRDefault="00131A52" w:rsidP="00131A52">
      <w:pPr>
        <w:spacing w:before="120" w:line="216" w:lineRule="auto"/>
        <w:jc w:val="thaiDistribute"/>
        <w:rPr>
          <w:sz w:val="30"/>
          <w:szCs w:val="30"/>
        </w:rPr>
      </w:pPr>
    </w:p>
    <w:p w14:paraId="00098BD8" w14:textId="09469465" w:rsidR="00131A52" w:rsidRDefault="00131A52" w:rsidP="00131A52">
      <w:pPr>
        <w:spacing w:before="120" w:line="216" w:lineRule="auto"/>
        <w:jc w:val="thaiDistribute"/>
        <w:rPr>
          <w:sz w:val="30"/>
          <w:szCs w:val="30"/>
        </w:rPr>
      </w:pPr>
    </w:p>
    <w:p w14:paraId="73B79FA3" w14:textId="77777777" w:rsidR="00131A52" w:rsidRDefault="00131A52" w:rsidP="00131A52">
      <w:pPr>
        <w:spacing w:before="120" w:line="216" w:lineRule="auto"/>
        <w:jc w:val="thaiDistribute"/>
        <w:rPr>
          <w:sz w:val="30"/>
          <w:szCs w:val="30"/>
        </w:rPr>
      </w:pPr>
    </w:p>
    <w:p w14:paraId="7348F8E0" w14:textId="77777777" w:rsidR="005E5193" w:rsidRDefault="00F36FBE">
      <w:pPr>
        <w:pStyle w:val="ListParagraph"/>
        <w:numPr>
          <w:ilvl w:val="0"/>
          <w:numId w:val="29"/>
        </w:numPr>
        <w:spacing w:before="240" w:line="216" w:lineRule="auto"/>
        <w:ind w:left="567" w:hanging="567"/>
        <w:contextualSpacing w:val="0"/>
        <w:jc w:val="thaiDistribute"/>
        <w:rPr>
          <w:b/>
          <w:bCs/>
          <w:sz w:val="30"/>
          <w:szCs w:val="30"/>
          <w:cs/>
        </w:rPr>
      </w:pPr>
      <w:r>
        <w:rPr>
          <w:b/>
          <w:bCs/>
          <w:sz w:val="30"/>
          <w:szCs w:val="30"/>
          <w:cs/>
        </w:rPr>
        <w:lastRenderedPageBreak/>
        <w:t>ค่าใช้จ่ายตามลักษณ</w:t>
      </w:r>
      <w:r>
        <w:rPr>
          <w:rFonts w:hint="cs"/>
          <w:b/>
          <w:bCs/>
          <w:sz w:val="30"/>
          <w:szCs w:val="30"/>
          <w:cs/>
        </w:rPr>
        <w:t>ะ</w:t>
      </w:r>
    </w:p>
    <w:p w14:paraId="5180A6BB" w14:textId="77777777" w:rsidR="005E5193" w:rsidRDefault="00F36FBE">
      <w:pPr>
        <w:spacing w:before="120" w:line="216" w:lineRule="auto"/>
        <w:ind w:left="567"/>
        <w:jc w:val="thaiDistribute"/>
        <w:rPr>
          <w:sz w:val="30"/>
          <w:szCs w:val="30"/>
        </w:rPr>
      </w:pPr>
      <w:r>
        <w:rPr>
          <w:rFonts w:hint="cs"/>
          <w:sz w:val="30"/>
          <w:szCs w:val="30"/>
          <w:cs/>
        </w:rPr>
        <w:t>รายการ</w:t>
      </w:r>
      <w:r>
        <w:rPr>
          <w:sz w:val="30"/>
          <w:szCs w:val="30"/>
          <w:cs/>
        </w:rPr>
        <w:t>ค่าใช้จ่าย</w:t>
      </w:r>
      <w:r>
        <w:rPr>
          <w:rFonts w:hint="cs"/>
          <w:sz w:val="30"/>
          <w:szCs w:val="30"/>
          <w:cs/>
        </w:rPr>
        <w:t>แบ่ง</w:t>
      </w:r>
      <w:r>
        <w:rPr>
          <w:sz w:val="30"/>
          <w:szCs w:val="30"/>
          <w:cs/>
        </w:rPr>
        <w:t>ตามลักษณะ</w:t>
      </w:r>
      <w:r>
        <w:rPr>
          <w:rFonts w:hint="cs"/>
          <w:sz w:val="30"/>
          <w:szCs w:val="30"/>
          <w:cs/>
        </w:rPr>
        <w:t>ประกอบด้วย</w:t>
      </w:r>
      <w:r>
        <w:rPr>
          <w:rFonts w:hint="cs"/>
          <w:spacing w:val="-2"/>
          <w:sz w:val="30"/>
          <w:szCs w:val="30"/>
          <w:cs/>
          <w:lang w:eastAsia="zh-CN"/>
        </w:rPr>
        <w:t>รายการ</w:t>
      </w:r>
      <w:r>
        <w:rPr>
          <w:sz w:val="30"/>
          <w:szCs w:val="30"/>
          <w:cs/>
        </w:rPr>
        <w:t>ค่าใช้จ่าย</w:t>
      </w:r>
      <w:r>
        <w:rPr>
          <w:rFonts w:hint="cs"/>
          <w:sz w:val="30"/>
          <w:szCs w:val="30"/>
          <w:cs/>
        </w:rPr>
        <w:t>ที่สำคัญ ดังต่อไปนี้</w:t>
      </w:r>
    </w:p>
    <w:p w14:paraId="4F89296D" w14:textId="77777777" w:rsidR="005E5193" w:rsidRDefault="00F36FBE">
      <w:pPr>
        <w:spacing w:line="216" w:lineRule="auto"/>
        <w:ind w:left="562"/>
        <w:jc w:val="right"/>
      </w:pPr>
      <w:r>
        <w:rPr>
          <w:rFonts w:hint="cs"/>
          <w:b/>
          <w:bCs/>
          <w:sz w:val="30"/>
          <w:szCs w:val="30"/>
          <w:cs/>
        </w:rPr>
        <w:t xml:space="preserve">หน่วย </w:t>
      </w:r>
      <w:r>
        <w:rPr>
          <w:b/>
          <w:bCs/>
          <w:sz w:val="30"/>
          <w:szCs w:val="30"/>
          <w:cs/>
        </w:rPr>
        <w:t xml:space="preserve">: </w:t>
      </w:r>
      <w:r>
        <w:rPr>
          <w:rFonts w:hint="cs"/>
          <w:b/>
          <w:bCs/>
          <w:sz w:val="30"/>
          <w:szCs w:val="30"/>
          <w:cs/>
        </w:rPr>
        <w:t>พัน</w:t>
      </w:r>
      <w:r>
        <w:rPr>
          <w:b/>
          <w:bCs/>
          <w:sz w:val="30"/>
          <w:szCs w:val="30"/>
          <w:cs/>
        </w:rPr>
        <w:t>บา</w:t>
      </w:r>
      <w:r>
        <w:rPr>
          <w:rFonts w:hint="cs"/>
          <w:b/>
          <w:bCs/>
          <w:sz w:val="30"/>
          <w:szCs w:val="30"/>
          <w:cs/>
        </w:rPr>
        <w:t>ท</w:t>
      </w:r>
    </w:p>
    <w:tbl>
      <w:tblPr>
        <w:tblW w:w="8649" w:type="dxa"/>
        <w:tblInd w:w="534" w:type="dxa"/>
        <w:tblLayout w:type="fixed"/>
        <w:tblLook w:val="0000" w:firstRow="0" w:lastRow="0" w:firstColumn="0" w:lastColumn="0" w:noHBand="0" w:noVBand="0"/>
      </w:tblPr>
      <w:tblGrid>
        <w:gridCol w:w="3798"/>
        <w:gridCol w:w="1324"/>
        <w:gridCol w:w="1148"/>
        <w:gridCol w:w="1134"/>
        <w:gridCol w:w="1245"/>
      </w:tblGrid>
      <w:tr w:rsidR="005E5193" w14:paraId="6C0C8BF1" w14:textId="77777777">
        <w:trPr>
          <w:cantSplit/>
          <w:trHeight w:val="20"/>
        </w:trPr>
        <w:tc>
          <w:tcPr>
            <w:tcW w:w="3798" w:type="dxa"/>
            <w:vMerge w:val="restart"/>
            <w:vAlign w:val="bottom"/>
          </w:tcPr>
          <w:p w14:paraId="5C071E1A" w14:textId="77777777" w:rsidR="005E5193" w:rsidRDefault="00F36FBE">
            <w:pPr>
              <w:pBdr>
                <w:bottom w:val="single" w:sz="4" w:space="1" w:color="auto"/>
              </w:pBdr>
              <w:tabs>
                <w:tab w:val="left" w:pos="360"/>
                <w:tab w:val="left" w:pos="900"/>
                <w:tab w:val="left" w:pos="1440"/>
              </w:tabs>
              <w:spacing w:before="40" w:after="20" w:line="216" w:lineRule="auto"/>
              <w:ind w:right="-18"/>
              <w:jc w:val="center"/>
              <w:rPr>
                <w:sz w:val="30"/>
                <w:szCs w:val="30"/>
                <w:cs/>
              </w:rPr>
            </w:pPr>
            <w:r>
              <w:rPr>
                <w:sz w:val="30"/>
                <w:szCs w:val="30"/>
                <w:cs/>
              </w:rPr>
              <w:t>รายการ</w:t>
            </w:r>
          </w:p>
        </w:tc>
        <w:tc>
          <w:tcPr>
            <w:tcW w:w="2472" w:type="dxa"/>
            <w:gridSpan w:val="2"/>
            <w:vAlign w:val="bottom"/>
          </w:tcPr>
          <w:p w14:paraId="181AADAE" w14:textId="77777777" w:rsidR="005E5193" w:rsidRDefault="00F36FBE">
            <w:pPr>
              <w:pBdr>
                <w:bottom w:val="single" w:sz="4" w:space="1" w:color="auto"/>
              </w:pBdr>
              <w:spacing w:before="40" w:after="20" w:line="216" w:lineRule="auto"/>
              <w:jc w:val="center"/>
              <w:rPr>
                <w:sz w:val="30"/>
                <w:szCs w:val="30"/>
              </w:rPr>
            </w:pPr>
            <w:r>
              <w:rPr>
                <w:sz w:val="30"/>
                <w:szCs w:val="30"/>
                <w:cs/>
              </w:rPr>
              <w:t>งบการเงินรวม</w:t>
            </w:r>
          </w:p>
        </w:tc>
        <w:tc>
          <w:tcPr>
            <w:tcW w:w="2379" w:type="dxa"/>
            <w:gridSpan w:val="2"/>
            <w:vAlign w:val="bottom"/>
          </w:tcPr>
          <w:p w14:paraId="5285A4B5" w14:textId="77777777" w:rsidR="005E5193" w:rsidRDefault="00F36FBE">
            <w:pPr>
              <w:pBdr>
                <w:bottom w:val="single" w:sz="4" w:space="1" w:color="auto"/>
              </w:pBdr>
              <w:spacing w:before="40" w:after="20" w:line="216" w:lineRule="auto"/>
              <w:ind w:right="16"/>
              <w:jc w:val="center"/>
              <w:rPr>
                <w:sz w:val="30"/>
                <w:szCs w:val="30"/>
              </w:rPr>
            </w:pPr>
            <w:r>
              <w:rPr>
                <w:sz w:val="30"/>
                <w:szCs w:val="30"/>
                <w:cs/>
              </w:rPr>
              <w:t>งบการเงินเฉพาะกิจการ</w:t>
            </w:r>
          </w:p>
        </w:tc>
      </w:tr>
      <w:tr w:rsidR="005E5193" w14:paraId="4CC3DB1C" w14:textId="77777777">
        <w:trPr>
          <w:cantSplit/>
          <w:trHeight w:val="20"/>
        </w:trPr>
        <w:tc>
          <w:tcPr>
            <w:tcW w:w="3798" w:type="dxa"/>
            <w:vMerge/>
            <w:vAlign w:val="bottom"/>
          </w:tcPr>
          <w:p w14:paraId="386194BD" w14:textId="77777777" w:rsidR="005E5193" w:rsidRDefault="005E5193">
            <w:pPr>
              <w:pBdr>
                <w:bottom w:val="single" w:sz="4" w:space="1" w:color="auto"/>
              </w:pBdr>
              <w:tabs>
                <w:tab w:val="left" w:pos="360"/>
                <w:tab w:val="left" w:pos="900"/>
                <w:tab w:val="left" w:pos="1440"/>
              </w:tabs>
              <w:spacing w:before="40" w:after="20" w:line="216" w:lineRule="auto"/>
              <w:ind w:right="-18"/>
              <w:jc w:val="center"/>
              <w:rPr>
                <w:sz w:val="30"/>
                <w:szCs w:val="30"/>
                <w:cs/>
              </w:rPr>
            </w:pPr>
          </w:p>
        </w:tc>
        <w:tc>
          <w:tcPr>
            <w:tcW w:w="4851" w:type="dxa"/>
            <w:gridSpan w:val="4"/>
            <w:vAlign w:val="bottom"/>
          </w:tcPr>
          <w:p w14:paraId="1293D7A0" w14:textId="343922BA" w:rsidR="005E5193" w:rsidRDefault="00F36FBE">
            <w:pPr>
              <w:pBdr>
                <w:bottom w:val="single" w:sz="4" w:space="1" w:color="auto"/>
              </w:pBdr>
              <w:spacing w:before="40" w:after="20" w:line="216" w:lineRule="auto"/>
              <w:ind w:right="16"/>
              <w:jc w:val="center"/>
              <w:rPr>
                <w:sz w:val="30"/>
                <w:szCs w:val="30"/>
                <w:cs/>
              </w:rPr>
            </w:pPr>
            <w:r>
              <w:rPr>
                <w:sz w:val="30"/>
                <w:szCs w:val="30"/>
                <w:cs/>
              </w:rPr>
              <w:t>สำหรับงวด</w:t>
            </w:r>
            <w:r>
              <w:rPr>
                <w:rFonts w:hint="cs"/>
                <w:sz w:val="30"/>
                <w:szCs w:val="30"/>
                <w:cs/>
              </w:rPr>
              <w:t>หก</w:t>
            </w:r>
            <w:r>
              <w:rPr>
                <w:sz w:val="30"/>
                <w:szCs w:val="30"/>
                <w:cs/>
              </w:rPr>
              <w:t xml:space="preserve">เดือนสิ้นสุดวันที่ </w:t>
            </w:r>
            <w:r>
              <w:rPr>
                <w:sz w:val="30"/>
                <w:szCs w:val="30"/>
                <w:lang w:val="en-GB"/>
              </w:rPr>
              <w:t>3</w:t>
            </w:r>
            <w:r w:rsidR="002732A6">
              <w:rPr>
                <w:sz w:val="30"/>
                <w:szCs w:val="30"/>
                <w:lang w:val="en-GB"/>
              </w:rPr>
              <w:t>0</w:t>
            </w:r>
            <w:r>
              <w:rPr>
                <w:sz w:val="30"/>
                <w:szCs w:val="30"/>
                <w:cs/>
                <w:lang w:val="en-GB"/>
              </w:rPr>
              <w:t xml:space="preserve"> </w:t>
            </w:r>
            <w:r>
              <w:rPr>
                <w:sz w:val="30"/>
                <w:szCs w:val="30"/>
                <w:cs/>
              </w:rPr>
              <w:t>ม</w:t>
            </w:r>
            <w:r>
              <w:rPr>
                <w:rFonts w:hint="cs"/>
                <w:sz w:val="30"/>
                <w:szCs w:val="30"/>
                <w:cs/>
              </w:rPr>
              <w:t>ิถุนายน</w:t>
            </w:r>
          </w:p>
        </w:tc>
      </w:tr>
      <w:tr w:rsidR="005E5193" w14:paraId="6EF6256F" w14:textId="77777777">
        <w:trPr>
          <w:cantSplit/>
          <w:trHeight w:val="20"/>
        </w:trPr>
        <w:tc>
          <w:tcPr>
            <w:tcW w:w="3798" w:type="dxa"/>
            <w:vMerge/>
            <w:vAlign w:val="center"/>
          </w:tcPr>
          <w:p w14:paraId="10B98DAD" w14:textId="77777777" w:rsidR="005E5193" w:rsidRDefault="005E5193">
            <w:pPr>
              <w:spacing w:before="40" w:after="20" w:line="216" w:lineRule="auto"/>
              <w:rPr>
                <w:sz w:val="30"/>
                <w:szCs w:val="30"/>
                <w:cs/>
              </w:rPr>
            </w:pPr>
          </w:p>
        </w:tc>
        <w:tc>
          <w:tcPr>
            <w:tcW w:w="1324" w:type="dxa"/>
            <w:vAlign w:val="bottom"/>
          </w:tcPr>
          <w:p w14:paraId="397CEAC8" w14:textId="77777777" w:rsidR="005E5193" w:rsidRDefault="00F36FBE">
            <w:pPr>
              <w:pBdr>
                <w:bottom w:val="single" w:sz="4" w:space="1" w:color="auto"/>
              </w:pBdr>
              <w:spacing w:before="40" w:after="20" w:line="216" w:lineRule="auto"/>
              <w:ind w:right="-18"/>
              <w:jc w:val="right"/>
              <w:rPr>
                <w:sz w:val="30"/>
                <w:szCs w:val="30"/>
              </w:rPr>
            </w:pPr>
            <w:r>
              <w:rPr>
                <w:sz w:val="30"/>
                <w:szCs w:val="30"/>
              </w:rPr>
              <w:t>2565</w:t>
            </w:r>
          </w:p>
        </w:tc>
        <w:tc>
          <w:tcPr>
            <w:tcW w:w="1148" w:type="dxa"/>
            <w:vAlign w:val="bottom"/>
          </w:tcPr>
          <w:p w14:paraId="0847D8B2" w14:textId="77777777" w:rsidR="005E5193" w:rsidRDefault="00F36FBE">
            <w:pPr>
              <w:pBdr>
                <w:bottom w:val="single" w:sz="4" w:space="1" w:color="auto"/>
              </w:pBdr>
              <w:spacing w:before="40" w:after="20" w:line="216" w:lineRule="auto"/>
              <w:ind w:right="-18"/>
              <w:jc w:val="right"/>
              <w:rPr>
                <w:sz w:val="30"/>
                <w:szCs w:val="30"/>
              </w:rPr>
            </w:pPr>
            <w:r>
              <w:rPr>
                <w:sz w:val="30"/>
                <w:szCs w:val="30"/>
              </w:rPr>
              <w:t>2564</w:t>
            </w:r>
          </w:p>
        </w:tc>
        <w:tc>
          <w:tcPr>
            <w:tcW w:w="1134" w:type="dxa"/>
            <w:vAlign w:val="bottom"/>
          </w:tcPr>
          <w:p w14:paraId="4750D691" w14:textId="77777777" w:rsidR="005E5193" w:rsidRDefault="00F36FBE">
            <w:pPr>
              <w:pBdr>
                <w:bottom w:val="single" w:sz="4" w:space="1" w:color="auto"/>
              </w:pBdr>
              <w:spacing w:before="40" w:after="20" w:line="216" w:lineRule="auto"/>
              <w:ind w:right="-18"/>
              <w:jc w:val="right"/>
              <w:rPr>
                <w:sz w:val="30"/>
                <w:szCs w:val="30"/>
              </w:rPr>
            </w:pPr>
            <w:r>
              <w:rPr>
                <w:sz w:val="30"/>
                <w:szCs w:val="30"/>
              </w:rPr>
              <w:t>2565</w:t>
            </w:r>
          </w:p>
        </w:tc>
        <w:tc>
          <w:tcPr>
            <w:tcW w:w="1245" w:type="dxa"/>
            <w:vAlign w:val="bottom"/>
          </w:tcPr>
          <w:p w14:paraId="03445178" w14:textId="77777777" w:rsidR="005E5193" w:rsidRDefault="00F36FBE">
            <w:pPr>
              <w:pBdr>
                <w:bottom w:val="single" w:sz="4" w:space="1" w:color="auto"/>
              </w:pBdr>
              <w:spacing w:before="40" w:after="20" w:line="216" w:lineRule="auto"/>
              <w:ind w:right="-18"/>
              <w:jc w:val="right"/>
              <w:rPr>
                <w:sz w:val="30"/>
                <w:szCs w:val="30"/>
              </w:rPr>
            </w:pPr>
            <w:r>
              <w:rPr>
                <w:sz w:val="30"/>
                <w:szCs w:val="30"/>
              </w:rPr>
              <w:t>2564</w:t>
            </w:r>
          </w:p>
        </w:tc>
      </w:tr>
      <w:tr w:rsidR="005E5193" w14:paraId="7554CFDE" w14:textId="77777777">
        <w:trPr>
          <w:trHeight w:val="20"/>
        </w:trPr>
        <w:tc>
          <w:tcPr>
            <w:tcW w:w="3798" w:type="dxa"/>
            <w:vAlign w:val="bottom"/>
          </w:tcPr>
          <w:p w14:paraId="7407000B" w14:textId="09CA236E" w:rsidR="005E5193" w:rsidRDefault="00F36FBE">
            <w:pPr>
              <w:spacing w:before="40" w:after="20" w:line="216" w:lineRule="auto"/>
              <w:ind w:left="175" w:hanging="142"/>
              <w:rPr>
                <w:sz w:val="30"/>
                <w:szCs w:val="30"/>
                <w:cs/>
              </w:rPr>
            </w:pPr>
            <w:r>
              <w:rPr>
                <w:sz w:val="30"/>
                <w:szCs w:val="30"/>
                <w:cs/>
              </w:rPr>
              <w:t>การเปลี่ยนแปลงในสินค้า และ  งานระหว่างทำ</w:t>
            </w:r>
            <w:r>
              <w:rPr>
                <w:rFonts w:hint="cs"/>
                <w:sz w:val="30"/>
                <w:szCs w:val="30"/>
                <w:cs/>
              </w:rPr>
              <w:t>เพิ่มขึ้น</w:t>
            </w:r>
          </w:p>
        </w:tc>
        <w:tc>
          <w:tcPr>
            <w:tcW w:w="1324" w:type="dxa"/>
            <w:shd w:val="clear" w:color="auto" w:fill="auto"/>
            <w:vAlign w:val="bottom"/>
          </w:tcPr>
          <w:p w14:paraId="4B99AC58" w14:textId="1FE08BA3" w:rsidR="005E5193" w:rsidRPr="002E0F28" w:rsidRDefault="00F36FBE">
            <w:pPr>
              <w:tabs>
                <w:tab w:val="decimal" w:pos="1055"/>
              </w:tabs>
              <w:spacing w:before="40" w:after="20" w:line="216" w:lineRule="auto"/>
              <w:ind w:right="-18"/>
              <w:jc w:val="right"/>
              <w:rPr>
                <w:sz w:val="30"/>
                <w:szCs w:val="30"/>
                <w:lang w:val="en-AU"/>
              </w:rPr>
            </w:pPr>
            <w:r w:rsidRPr="002E0F28">
              <w:rPr>
                <w:sz w:val="30"/>
                <w:szCs w:val="30"/>
                <w:cs/>
                <w:lang w:val="en-AU"/>
              </w:rPr>
              <w:t>(</w:t>
            </w:r>
            <w:r w:rsidR="00F77083" w:rsidRPr="002E0F28">
              <w:rPr>
                <w:sz w:val="30"/>
                <w:szCs w:val="30"/>
              </w:rPr>
              <w:t>9</w:t>
            </w:r>
            <w:r w:rsidRPr="002E0F28">
              <w:rPr>
                <w:sz w:val="30"/>
                <w:szCs w:val="30"/>
              </w:rPr>
              <w:t>3</w:t>
            </w:r>
            <w:r w:rsidRPr="002E0F28">
              <w:rPr>
                <w:sz w:val="30"/>
                <w:szCs w:val="30"/>
                <w:lang w:val="en-AU"/>
              </w:rPr>
              <w:t>,</w:t>
            </w:r>
            <w:r w:rsidR="00F77083" w:rsidRPr="002E0F28">
              <w:rPr>
                <w:sz w:val="30"/>
                <w:szCs w:val="30"/>
                <w:lang w:val="en-AU"/>
              </w:rPr>
              <w:t>193</w:t>
            </w:r>
            <w:r w:rsidRPr="002E0F28">
              <w:rPr>
                <w:sz w:val="30"/>
                <w:szCs w:val="30"/>
                <w:cs/>
                <w:lang w:val="en-AU"/>
              </w:rPr>
              <w:t>)</w:t>
            </w:r>
          </w:p>
        </w:tc>
        <w:tc>
          <w:tcPr>
            <w:tcW w:w="1148" w:type="dxa"/>
            <w:vAlign w:val="bottom"/>
          </w:tcPr>
          <w:p w14:paraId="617579AB" w14:textId="77777777" w:rsidR="005E5193" w:rsidRDefault="00F36FBE">
            <w:pPr>
              <w:tabs>
                <w:tab w:val="decimal" w:pos="1055"/>
              </w:tabs>
              <w:spacing w:before="40" w:after="20" w:line="216" w:lineRule="auto"/>
              <w:ind w:right="-18"/>
              <w:jc w:val="right"/>
              <w:rPr>
                <w:sz w:val="30"/>
                <w:szCs w:val="30"/>
                <w:lang w:val="en-AU"/>
              </w:rPr>
            </w:pPr>
            <w:r>
              <w:rPr>
                <w:sz w:val="30"/>
                <w:szCs w:val="30"/>
                <w:cs/>
                <w:lang w:val="en-AU"/>
              </w:rPr>
              <w:t>(</w:t>
            </w:r>
            <w:r>
              <w:rPr>
                <w:sz w:val="30"/>
                <w:szCs w:val="30"/>
                <w:lang w:val="en-AU"/>
              </w:rPr>
              <w:t>3,381</w:t>
            </w:r>
            <w:r>
              <w:rPr>
                <w:sz w:val="30"/>
                <w:szCs w:val="30"/>
                <w:cs/>
                <w:lang w:val="en-AU"/>
              </w:rPr>
              <w:t>)</w:t>
            </w:r>
          </w:p>
        </w:tc>
        <w:tc>
          <w:tcPr>
            <w:tcW w:w="1134" w:type="dxa"/>
            <w:shd w:val="clear" w:color="auto" w:fill="auto"/>
            <w:vAlign w:val="bottom"/>
          </w:tcPr>
          <w:p w14:paraId="72C97CD2" w14:textId="097767C5" w:rsidR="005E5193" w:rsidRDefault="00F36FBE">
            <w:pPr>
              <w:tabs>
                <w:tab w:val="decimal" w:pos="1055"/>
              </w:tabs>
              <w:spacing w:before="40" w:after="20" w:line="216" w:lineRule="auto"/>
              <w:ind w:right="-18"/>
              <w:jc w:val="right"/>
              <w:rPr>
                <w:sz w:val="30"/>
                <w:szCs w:val="30"/>
              </w:rPr>
            </w:pPr>
            <w:r>
              <w:rPr>
                <w:sz w:val="30"/>
                <w:szCs w:val="30"/>
                <w:cs/>
              </w:rPr>
              <w:t>(</w:t>
            </w:r>
            <w:r w:rsidR="003C5911">
              <w:rPr>
                <w:sz w:val="30"/>
                <w:szCs w:val="30"/>
              </w:rPr>
              <w:t>6</w:t>
            </w:r>
            <w:r>
              <w:rPr>
                <w:sz w:val="30"/>
                <w:szCs w:val="30"/>
              </w:rPr>
              <w:t>2,</w:t>
            </w:r>
            <w:r w:rsidR="003C5911">
              <w:rPr>
                <w:sz w:val="30"/>
                <w:szCs w:val="30"/>
              </w:rPr>
              <w:t>688</w:t>
            </w:r>
            <w:r>
              <w:rPr>
                <w:sz w:val="30"/>
                <w:szCs w:val="30"/>
                <w:cs/>
              </w:rPr>
              <w:t>)</w:t>
            </w:r>
          </w:p>
        </w:tc>
        <w:tc>
          <w:tcPr>
            <w:tcW w:w="1245" w:type="dxa"/>
            <w:shd w:val="clear" w:color="auto" w:fill="auto"/>
            <w:vAlign w:val="bottom"/>
          </w:tcPr>
          <w:p w14:paraId="36C66D1D" w14:textId="77777777" w:rsidR="005E5193" w:rsidRDefault="00F36FBE">
            <w:pPr>
              <w:tabs>
                <w:tab w:val="decimal" w:pos="1055"/>
              </w:tabs>
              <w:spacing w:before="40" w:after="20" w:line="216" w:lineRule="auto"/>
              <w:ind w:right="-18"/>
              <w:jc w:val="right"/>
              <w:rPr>
                <w:sz w:val="30"/>
                <w:szCs w:val="30"/>
              </w:rPr>
            </w:pPr>
            <w:r>
              <w:rPr>
                <w:sz w:val="30"/>
                <w:szCs w:val="30"/>
                <w:cs/>
              </w:rPr>
              <w:t>(</w:t>
            </w:r>
            <w:r>
              <w:rPr>
                <w:sz w:val="30"/>
                <w:szCs w:val="30"/>
              </w:rPr>
              <w:t>3,47</w:t>
            </w:r>
            <w:r>
              <w:rPr>
                <w:rFonts w:hint="cs"/>
                <w:sz w:val="30"/>
                <w:szCs w:val="30"/>
                <w:cs/>
              </w:rPr>
              <w:t>3</w:t>
            </w:r>
            <w:r>
              <w:rPr>
                <w:sz w:val="30"/>
                <w:szCs w:val="30"/>
                <w:cs/>
              </w:rPr>
              <w:t>)</w:t>
            </w:r>
          </w:p>
        </w:tc>
      </w:tr>
      <w:tr w:rsidR="005E5193" w14:paraId="15579CA1" w14:textId="77777777">
        <w:trPr>
          <w:trHeight w:val="20"/>
        </w:trPr>
        <w:tc>
          <w:tcPr>
            <w:tcW w:w="3798" w:type="dxa"/>
            <w:vAlign w:val="bottom"/>
          </w:tcPr>
          <w:p w14:paraId="51B76BC9" w14:textId="6A2ADD6A" w:rsidR="005E5193" w:rsidRDefault="00F36FBE">
            <w:pPr>
              <w:spacing w:before="40" w:after="20" w:line="216" w:lineRule="auto"/>
              <w:ind w:left="33"/>
              <w:rPr>
                <w:sz w:val="30"/>
                <w:szCs w:val="30"/>
                <w:cs/>
              </w:rPr>
            </w:pPr>
            <w:r>
              <w:rPr>
                <w:sz w:val="30"/>
                <w:szCs w:val="30"/>
                <w:cs/>
              </w:rPr>
              <w:t>ซื้อสินค้าสุทธิ</w:t>
            </w:r>
          </w:p>
        </w:tc>
        <w:tc>
          <w:tcPr>
            <w:tcW w:w="1324" w:type="dxa"/>
            <w:shd w:val="clear" w:color="auto" w:fill="auto"/>
          </w:tcPr>
          <w:p w14:paraId="04AEECD8" w14:textId="259B1DD3" w:rsidR="005E5193" w:rsidRPr="002E0F28" w:rsidRDefault="00F77083">
            <w:pPr>
              <w:spacing w:before="40" w:after="20" w:line="216" w:lineRule="auto"/>
              <w:ind w:right="-18"/>
              <w:jc w:val="right"/>
              <w:rPr>
                <w:sz w:val="30"/>
                <w:szCs w:val="30"/>
              </w:rPr>
            </w:pPr>
            <w:r w:rsidRPr="002E0F28">
              <w:rPr>
                <w:sz w:val="30"/>
                <w:szCs w:val="30"/>
              </w:rPr>
              <w:t>122</w:t>
            </w:r>
            <w:r w:rsidR="00F36FBE" w:rsidRPr="002E0F28">
              <w:rPr>
                <w:sz w:val="30"/>
                <w:szCs w:val="30"/>
              </w:rPr>
              <w:t>,</w:t>
            </w:r>
            <w:r w:rsidR="001741C3" w:rsidRPr="002E0F28">
              <w:rPr>
                <w:sz w:val="30"/>
                <w:szCs w:val="30"/>
              </w:rPr>
              <w:t>472</w:t>
            </w:r>
          </w:p>
        </w:tc>
        <w:tc>
          <w:tcPr>
            <w:tcW w:w="1148" w:type="dxa"/>
          </w:tcPr>
          <w:p w14:paraId="45C0C062" w14:textId="77777777" w:rsidR="005E5193" w:rsidRDefault="00F36FBE">
            <w:pPr>
              <w:spacing w:before="40" w:after="20" w:line="216" w:lineRule="auto"/>
              <w:ind w:right="-18"/>
              <w:jc w:val="right"/>
              <w:rPr>
                <w:sz w:val="30"/>
                <w:szCs w:val="30"/>
              </w:rPr>
            </w:pPr>
            <w:r>
              <w:rPr>
                <w:sz w:val="30"/>
                <w:szCs w:val="30"/>
              </w:rPr>
              <w:t>30,876</w:t>
            </w:r>
          </w:p>
        </w:tc>
        <w:tc>
          <w:tcPr>
            <w:tcW w:w="1134" w:type="dxa"/>
            <w:shd w:val="clear" w:color="auto" w:fill="auto"/>
          </w:tcPr>
          <w:p w14:paraId="0EA145FF" w14:textId="0CDA6CCB" w:rsidR="005E5193" w:rsidRDefault="003C5911">
            <w:pPr>
              <w:spacing w:before="40" w:after="20" w:line="216" w:lineRule="auto"/>
              <w:ind w:right="-18"/>
              <w:jc w:val="right"/>
              <w:rPr>
                <w:sz w:val="30"/>
                <w:szCs w:val="30"/>
              </w:rPr>
            </w:pPr>
            <w:r>
              <w:rPr>
                <w:sz w:val="30"/>
                <w:szCs w:val="30"/>
              </w:rPr>
              <w:t>59</w:t>
            </w:r>
            <w:r w:rsidR="00F36FBE">
              <w:rPr>
                <w:sz w:val="30"/>
                <w:szCs w:val="30"/>
              </w:rPr>
              <w:t>,</w:t>
            </w:r>
            <w:r>
              <w:rPr>
                <w:sz w:val="30"/>
                <w:szCs w:val="30"/>
              </w:rPr>
              <w:t>571</w:t>
            </w:r>
          </w:p>
        </w:tc>
        <w:tc>
          <w:tcPr>
            <w:tcW w:w="1245" w:type="dxa"/>
            <w:shd w:val="clear" w:color="auto" w:fill="auto"/>
          </w:tcPr>
          <w:p w14:paraId="5C070BAC" w14:textId="77777777" w:rsidR="005E5193" w:rsidRDefault="00F36FBE">
            <w:pPr>
              <w:spacing w:before="40" w:after="20" w:line="216" w:lineRule="auto"/>
              <w:ind w:right="-18"/>
              <w:jc w:val="right"/>
              <w:rPr>
                <w:sz w:val="30"/>
                <w:szCs w:val="30"/>
              </w:rPr>
            </w:pPr>
            <w:r>
              <w:rPr>
                <w:sz w:val="30"/>
                <w:szCs w:val="30"/>
              </w:rPr>
              <w:t>36,879</w:t>
            </w:r>
          </w:p>
        </w:tc>
      </w:tr>
      <w:tr w:rsidR="005E5193" w14:paraId="0E0BE1AA" w14:textId="77777777">
        <w:trPr>
          <w:trHeight w:val="20"/>
        </w:trPr>
        <w:tc>
          <w:tcPr>
            <w:tcW w:w="3798" w:type="dxa"/>
            <w:vAlign w:val="bottom"/>
          </w:tcPr>
          <w:p w14:paraId="5D20897A" w14:textId="77777777" w:rsidR="005E5193" w:rsidRDefault="00F36FBE">
            <w:pPr>
              <w:spacing w:before="40" w:after="20" w:line="216" w:lineRule="auto"/>
              <w:ind w:left="33"/>
              <w:rPr>
                <w:sz w:val="30"/>
                <w:szCs w:val="30"/>
                <w:cs/>
              </w:rPr>
            </w:pPr>
            <w:r>
              <w:rPr>
                <w:sz w:val="30"/>
                <w:szCs w:val="30"/>
                <w:cs/>
              </w:rPr>
              <w:t>วัตถุดิบและวัสดุสิ้นเปลืองใช้ไป</w:t>
            </w:r>
          </w:p>
        </w:tc>
        <w:tc>
          <w:tcPr>
            <w:tcW w:w="1324" w:type="dxa"/>
            <w:shd w:val="clear" w:color="auto" w:fill="auto"/>
          </w:tcPr>
          <w:p w14:paraId="444707FA" w14:textId="2248ED0B" w:rsidR="005E5193" w:rsidRPr="002E0F28" w:rsidRDefault="001741C3">
            <w:pPr>
              <w:spacing w:before="40" w:after="20" w:line="216" w:lineRule="auto"/>
              <w:ind w:right="-18"/>
              <w:jc w:val="right"/>
              <w:rPr>
                <w:sz w:val="30"/>
                <w:szCs w:val="30"/>
                <w:cs/>
              </w:rPr>
            </w:pPr>
            <w:r w:rsidRPr="002E0F28">
              <w:rPr>
                <w:sz w:val="30"/>
                <w:szCs w:val="30"/>
              </w:rPr>
              <w:t>354</w:t>
            </w:r>
            <w:r w:rsidR="00F36FBE" w:rsidRPr="002E0F28">
              <w:rPr>
                <w:sz w:val="30"/>
                <w:szCs w:val="30"/>
              </w:rPr>
              <w:t>,</w:t>
            </w:r>
            <w:r w:rsidRPr="002E0F28">
              <w:rPr>
                <w:sz w:val="30"/>
                <w:szCs w:val="30"/>
              </w:rPr>
              <w:t>859</w:t>
            </w:r>
          </w:p>
        </w:tc>
        <w:tc>
          <w:tcPr>
            <w:tcW w:w="1148" w:type="dxa"/>
          </w:tcPr>
          <w:p w14:paraId="7409E8EB" w14:textId="77777777" w:rsidR="005E5193" w:rsidRDefault="00F36FBE">
            <w:pPr>
              <w:spacing w:before="40" w:after="20" w:line="216" w:lineRule="auto"/>
              <w:ind w:right="-18"/>
              <w:jc w:val="right"/>
              <w:rPr>
                <w:sz w:val="30"/>
                <w:szCs w:val="30"/>
                <w:cs/>
              </w:rPr>
            </w:pPr>
            <w:r>
              <w:rPr>
                <w:sz w:val="30"/>
                <w:szCs w:val="30"/>
              </w:rPr>
              <w:t>166,072</w:t>
            </w:r>
          </w:p>
        </w:tc>
        <w:tc>
          <w:tcPr>
            <w:tcW w:w="1134" w:type="dxa"/>
            <w:shd w:val="clear" w:color="auto" w:fill="auto"/>
          </w:tcPr>
          <w:p w14:paraId="3B397D2D" w14:textId="4AD1829F" w:rsidR="005E5193" w:rsidRDefault="003C5911">
            <w:pPr>
              <w:spacing w:before="40" w:after="20" w:line="216" w:lineRule="auto"/>
              <w:ind w:right="-18"/>
              <w:jc w:val="right"/>
              <w:rPr>
                <w:sz w:val="30"/>
                <w:szCs w:val="30"/>
                <w:cs/>
              </w:rPr>
            </w:pPr>
            <w:r>
              <w:rPr>
                <w:sz w:val="30"/>
                <w:szCs w:val="30"/>
              </w:rPr>
              <w:t>349</w:t>
            </w:r>
            <w:r w:rsidR="00F36FBE">
              <w:rPr>
                <w:sz w:val="30"/>
                <w:szCs w:val="30"/>
              </w:rPr>
              <w:t>,</w:t>
            </w:r>
            <w:r>
              <w:rPr>
                <w:sz w:val="30"/>
                <w:szCs w:val="30"/>
              </w:rPr>
              <w:t>972</w:t>
            </w:r>
          </w:p>
        </w:tc>
        <w:tc>
          <w:tcPr>
            <w:tcW w:w="1245" w:type="dxa"/>
            <w:shd w:val="clear" w:color="auto" w:fill="auto"/>
          </w:tcPr>
          <w:p w14:paraId="2784004A" w14:textId="77777777" w:rsidR="005E5193" w:rsidRDefault="00F36FBE">
            <w:pPr>
              <w:spacing w:before="40" w:after="20" w:line="216" w:lineRule="auto"/>
              <w:ind w:right="-18"/>
              <w:jc w:val="right"/>
              <w:rPr>
                <w:sz w:val="30"/>
                <w:szCs w:val="30"/>
                <w:cs/>
              </w:rPr>
            </w:pPr>
            <w:r>
              <w:rPr>
                <w:sz w:val="30"/>
                <w:szCs w:val="30"/>
              </w:rPr>
              <w:t>162,611</w:t>
            </w:r>
          </w:p>
        </w:tc>
      </w:tr>
      <w:tr w:rsidR="005E5193" w14:paraId="176BBB16" w14:textId="77777777">
        <w:trPr>
          <w:trHeight w:val="20"/>
        </w:trPr>
        <w:tc>
          <w:tcPr>
            <w:tcW w:w="3798" w:type="dxa"/>
            <w:shd w:val="clear" w:color="auto" w:fill="auto"/>
            <w:vAlign w:val="bottom"/>
          </w:tcPr>
          <w:p w14:paraId="78DCF4DF" w14:textId="77777777" w:rsidR="005E5193" w:rsidRDefault="00F36FBE">
            <w:pPr>
              <w:spacing w:before="40" w:after="20" w:line="216" w:lineRule="auto"/>
              <w:ind w:left="175" w:hanging="142"/>
              <w:rPr>
                <w:sz w:val="30"/>
                <w:szCs w:val="30"/>
              </w:rPr>
            </w:pPr>
            <w:r>
              <w:rPr>
                <w:rFonts w:hint="cs"/>
                <w:sz w:val="30"/>
                <w:szCs w:val="30"/>
                <w:cs/>
              </w:rPr>
              <w:t>เงินเดือนและค่าแรงและผลประโยชน์อื่นของพนักงาน</w:t>
            </w:r>
          </w:p>
        </w:tc>
        <w:tc>
          <w:tcPr>
            <w:tcW w:w="1324" w:type="dxa"/>
            <w:shd w:val="clear" w:color="auto" w:fill="auto"/>
          </w:tcPr>
          <w:p w14:paraId="4FAAFF1B" w14:textId="4B54E300" w:rsidR="005E5193" w:rsidRPr="002E0F28" w:rsidRDefault="002E0F28">
            <w:pPr>
              <w:spacing w:before="40" w:after="20" w:line="216" w:lineRule="auto"/>
              <w:ind w:right="-18"/>
              <w:jc w:val="right"/>
              <w:rPr>
                <w:sz w:val="30"/>
                <w:szCs w:val="30"/>
              </w:rPr>
            </w:pPr>
            <w:r w:rsidRPr="002E0F28">
              <w:rPr>
                <w:sz w:val="30"/>
                <w:szCs w:val="30"/>
              </w:rPr>
              <w:t>1</w:t>
            </w:r>
            <w:r w:rsidR="00F36FBE" w:rsidRPr="002E0F28">
              <w:rPr>
                <w:sz w:val="30"/>
                <w:szCs w:val="30"/>
              </w:rPr>
              <w:t>83,8</w:t>
            </w:r>
            <w:r w:rsidRPr="002E0F28">
              <w:rPr>
                <w:sz w:val="30"/>
                <w:szCs w:val="30"/>
              </w:rPr>
              <w:t>34</w:t>
            </w:r>
          </w:p>
        </w:tc>
        <w:tc>
          <w:tcPr>
            <w:tcW w:w="1148" w:type="dxa"/>
            <w:shd w:val="clear" w:color="auto" w:fill="auto"/>
          </w:tcPr>
          <w:p w14:paraId="6E097E74" w14:textId="77777777" w:rsidR="005E5193" w:rsidRDefault="00F36FBE">
            <w:pPr>
              <w:spacing w:before="40" w:after="20" w:line="216" w:lineRule="auto"/>
              <w:ind w:right="-18"/>
              <w:jc w:val="right"/>
              <w:rPr>
                <w:sz w:val="30"/>
                <w:szCs w:val="30"/>
              </w:rPr>
            </w:pPr>
            <w:r>
              <w:rPr>
                <w:sz w:val="30"/>
                <w:szCs w:val="30"/>
              </w:rPr>
              <w:t>124,452</w:t>
            </w:r>
          </w:p>
        </w:tc>
        <w:tc>
          <w:tcPr>
            <w:tcW w:w="1134" w:type="dxa"/>
            <w:shd w:val="clear" w:color="auto" w:fill="auto"/>
          </w:tcPr>
          <w:p w14:paraId="7D452B90" w14:textId="6AFFA2BE" w:rsidR="005E5193" w:rsidRDefault="003C5911">
            <w:pPr>
              <w:spacing w:before="40" w:after="20" w:line="216" w:lineRule="auto"/>
              <w:ind w:right="-18"/>
              <w:jc w:val="right"/>
              <w:rPr>
                <w:sz w:val="30"/>
                <w:szCs w:val="30"/>
              </w:rPr>
            </w:pPr>
            <w:r>
              <w:rPr>
                <w:sz w:val="30"/>
                <w:szCs w:val="30"/>
              </w:rPr>
              <w:t>179</w:t>
            </w:r>
            <w:r w:rsidR="00F36FBE">
              <w:rPr>
                <w:sz w:val="30"/>
                <w:szCs w:val="30"/>
              </w:rPr>
              <w:t>,</w:t>
            </w:r>
            <w:r>
              <w:rPr>
                <w:sz w:val="30"/>
                <w:szCs w:val="30"/>
              </w:rPr>
              <w:t>7</w:t>
            </w:r>
            <w:r w:rsidR="00F36FBE">
              <w:rPr>
                <w:sz w:val="30"/>
                <w:szCs w:val="30"/>
              </w:rPr>
              <w:t>0</w:t>
            </w:r>
            <w:r>
              <w:rPr>
                <w:sz w:val="30"/>
                <w:szCs w:val="30"/>
              </w:rPr>
              <w:t>4</w:t>
            </w:r>
          </w:p>
        </w:tc>
        <w:tc>
          <w:tcPr>
            <w:tcW w:w="1245" w:type="dxa"/>
            <w:shd w:val="clear" w:color="auto" w:fill="auto"/>
          </w:tcPr>
          <w:p w14:paraId="61A5243A" w14:textId="77777777" w:rsidR="005E5193" w:rsidRDefault="00F36FBE">
            <w:pPr>
              <w:spacing w:before="40" w:after="20" w:line="216" w:lineRule="auto"/>
              <w:ind w:right="-18"/>
              <w:jc w:val="right"/>
              <w:rPr>
                <w:sz w:val="30"/>
                <w:szCs w:val="30"/>
              </w:rPr>
            </w:pPr>
            <w:r>
              <w:rPr>
                <w:sz w:val="30"/>
                <w:szCs w:val="30"/>
              </w:rPr>
              <w:t>121,149</w:t>
            </w:r>
          </w:p>
        </w:tc>
      </w:tr>
      <w:tr w:rsidR="005E5193" w14:paraId="67FA1739" w14:textId="77777777">
        <w:trPr>
          <w:trHeight w:val="20"/>
        </w:trPr>
        <w:tc>
          <w:tcPr>
            <w:tcW w:w="3798" w:type="dxa"/>
            <w:vAlign w:val="bottom"/>
          </w:tcPr>
          <w:p w14:paraId="1AF4F1B1" w14:textId="77777777" w:rsidR="005E5193" w:rsidRDefault="00F36FBE">
            <w:pPr>
              <w:spacing w:before="40" w:after="20" w:line="216" w:lineRule="auto"/>
              <w:ind w:left="33"/>
              <w:rPr>
                <w:sz w:val="30"/>
                <w:szCs w:val="30"/>
                <w:cs/>
              </w:rPr>
            </w:pPr>
            <w:r>
              <w:rPr>
                <w:sz w:val="30"/>
                <w:szCs w:val="30"/>
                <w:cs/>
              </w:rPr>
              <w:t>ค่าเสื่อมราคาและค่าตัดจำหน่าย</w:t>
            </w:r>
          </w:p>
        </w:tc>
        <w:tc>
          <w:tcPr>
            <w:tcW w:w="1324" w:type="dxa"/>
            <w:shd w:val="clear" w:color="auto" w:fill="auto"/>
          </w:tcPr>
          <w:p w14:paraId="41E8DDB4" w14:textId="76985668" w:rsidR="005E5193" w:rsidRPr="002E0F28" w:rsidRDefault="002E0F28">
            <w:pPr>
              <w:spacing w:before="40" w:after="20" w:line="216" w:lineRule="auto"/>
              <w:ind w:right="-18"/>
              <w:jc w:val="right"/>
              <w:rPr>
                <w:sz w:val="30"/>
                <w:szCs w:val="30"/>
              </w:rPr>
            </w:pPr>
            <w:r w:rsidRPr="002E0F28">
              <w:rPr>
                <w:sz w:val="30"/>
                <w:szCs w:val="30"/>
              </w:rPr>
              <w:t>34</w:t>
            </w:r>
            <w:r w:rsidR="00F36FBE" w:rsidRPr="002E0F28">
              <w:rPr>
                <w:sz w:val="30"/>
                <w:szCs w:val="30"/>
              </w:rPr>
              <w:t>,</w:t>
            </w:r>
            <w:r w:rsidRPr="002E0F28">
              <w:rPr>
                <w:sz w:val="30"/>
                <w:szCs w:val="30"/>
              </w:rPr>
              <w:t>411</w:t>
            </w:r>
          </w:p>
        </w:tc>
        <w:tc>
          <w:tcPr>
            <w:tcW w:w="1148" w:type="dxa"/>
          </w:tcPr>
          <w:p w14:paraId="1D8E2A65" w14:textId="77777777" w:rsidR="005E5193" w:rsidRDefault="00F36FBE">
            <w:pPr>
              <w:spacing w:before="40" w:after="20" w:line="216" w:lineRule="auto"/>
              <w:ind w:right="-18"/>
              <w:jc w:val="right"/>
              <w:rPr>
                <w:sz w:val="30"/>
                <w:szCs w:val="30"/>
              </w:rPr>
            </w:pPr>
            <w:r>
              <w:rPr>
                <w:sz w:val="30"/>
                <w:szCs w:val="30"/>
              </w:rPr>
              <w:fldChar w:fldCharType="begin"/>
            </w:r>
            <w:r>
              <w:rPr>
                <w:sz w:val="30"/>
                <w:szCs w:val="30"/>
                <w:cs/>
              </w:rPr>
              <w:instrText xml:space="preserve"> =</w:instrText>
            </w:r>
            <w:r>
              <w:rPr>
                <w:sz w:val="30"/>
                <w:szCs w:val="30"/>
              </w:rPr>
              <w:instrText>34,068</w:instrText>
            </w:r>
            <w:r>
              <w:rPr>
                <w:sz w:val="30"/>
                <w:szCs w:val="30"/>
                <w:cs/>
              </w:rPr>
              <w:instrText>-</w:instrText>
            </w:r>
            <w:r>
              <w:rPr>
                <w:sz w:val="30"/>
                <w:szCs w:val="30"/>
              </w:rPr>
              <w:instrText xml:space="preserve">13 </w:instrText>
            </w:r>
            <w:r>
              <w:rPr>
                <w:sz w:val="30"/>
                <w:szCs w:val="30"/>
              </w:rPr>
              <w:fldChar w:fldCharType="separate"/>
            </w:r>
            <w:r>
              <w:rPr>
                <w:noProof/>
                <w:sz w:val="30"/>
                <w:szCs w:val="30"/>
              </w:rPr>
              <w:t>34,055</w:t>
            </w:r>
            <w:r>
              <w:rPr>
                <w:sz w:val="30"/>
                <w:szCs w:val="30"/>
              </w:rPr>
              <w:fldChar w:fldCharType="end"/>
            </w:r>
          </w:p>
        </w:tc>
        <w:tc>
          <w:tcPr>
            <w:tcW w:w="1134" w:type="dxa"/>
            <w:shd w:val="clear" w:color="auto" w:fill="auto"/>
          </w:tcPr>
          <w:p w14:paraId="71FD1CA9" w14:textId="2ED31F0B" w:rsidR="005E5193" w:rsidRDefault="003C5911">
            <w:pPr>
              <w:spacing w:before="40" w:after="20" w:line="216" w:lineRule="auto"/>
              <w:ind w:right="-18"/>
              <w:jc w:val="right"/>
              <w:rPr>
                <w:sz w:val="30"/>
                <w:szCs w:val="30"/>
                <w:cs/>
              </w:rPr>
            </w:pPr>
            <w:r>
              <w:rPr>
                <w:sz w:val="30"/>
                <w:szCs w:val="30"/>
              </w:rPr>
              <w:t>33</w:t>
            </w:r>
            <w:r w:rsidR="00F36FBE">
              <w:rPr>
                <w:sz w:val="30"/>
                <w:szCs w:val="30"/>
              </w:rPr>
              <w:t>,</w:t>
            </w:r>
            <w:r>
              <w:rPr>
                <w:sz w:val="30"/>
                <w:szCs w:val="30"/>
              </w:rPr>
              <w:t>273</w:t>
            </w:r>
          </w:p>
        </w:tc>
        <w:tc>
          <w:tcPr>
            <w:tcW w:w="1245" w:type="dxa"/>
            <w:shd w:val="clear" w:color="auto" w:fill="auto"/>
          </w:tcPr>
          <w:p w14:paraId="16417389" w14:textId="77777777" w:rsidR="005E5193" w:rsidRDefault="00F36FBE">
            <w:pPr>
              <w:spacing w:before="40" w:after="20" w:line="216" w:lineRule="auto"/>
              <w:ind w:right="-18"/>
              <w:jc w:val="right"/>
              <w:rPr>
                <w:sz w:val="30"/>
                <w:szCs w:val="30"/>
              </w:rPr>
            </w:pPr>
            <w:r>
              <w:rPr>
                <w:sz w:val="30"/>
                <w:szCs w:val="30"/>
              </w:rPr>
              <w:fldChar w:fldCharType="begin"/>
            </w:r>
            <w:r>
              <w:rPr>
                <w:sz w:val="30"/>
                <w:szCs w:val="30"/>
                <w:cs/>
              </w:rPr>
              <w:instrText xml:space="preserve"> =</w:instrText>
            </w:r>
            <w:r>
              <w:rPr>
                <w:sz w:val="30"/>
                <w:szCs w:val="30"/>
              </w:rPr>
              <w:instrText>32,927</w:instrText>
            </w:r>
            <w:r>
              <w:rPr>
                <w:sz w:val="30"/>
                <w:szCs w:val="30"/>
                <w:cs/>
              </w:rPr>
              <w:instrText>-</w:instrText>
            </w:r>
            <w:r>
              <w:rPr>
                <w:sz w:val="30"/>
                <w:szCs w:val="30"/>
              </w:rPr>
              <w:instrText xml:space="preserve">13 \# </w:instrText>
            </w:r>
            <w:r>
              <w:rPr>
                <w:sz w:val="30"/>
                <w:szCs w:val="30"/>
                <w:cs/>
              </w:rPr>
              <w:instrText>"</w:instrText>
            </w:r>
            <w:r>
              <w:rPr>
                <w:sz w:val="30"/>
                <w:szCs w:val="30"/>
              </w:rPr>
              <w:instrText>#,##0</w:instrText>
            </w:r>
            <w:r>
              <w:rPr>
                <w:sz w:val="30"/>
                <w:szCs w:val="30"/>
                <w:cs/>
              </w:rPr>
              <w:instrText xml:space="preserve">" </w:instrText>
            </w:r>
            <w:r>
              <w:rPr>
                <w:sz w:val="30"/>
                <w:szCs w:val="30"/>
              </w:rPr>
              <w:fldChar w:fldCharType="separate"/>
            </w:r>
            <w:r>
              <w:rPr>
                <w:noProof/>
                <w:sz w:val="30"/>
                <w:szCs w:val="30"/>
              </w:rPr>
              <w:t>32,914</w:t>
            </w:r>
            <w:r>
              <w:rPr>
                <w:sz w:val="30"/>
                <w:szCs w:val="30"/>
              </w:rPr>
              <w:fldChar w:fldCharType="end"/>
            </w:r>
          </w:p>
        </w:tc>
      </w:tr>
      <w:tr w:rsidR="005E5193" w14:paraId="0BBB6C34" w14:textId="77777777">
        <w:trPr>
          <w:trHeight w:val="20"/>
        </w:trPr>
        <w:tc>
          <w:tcPr>
            <w:tcW w:w="3798" w:type="dxa"/>
            <w:vAlign w:val="bottom"/>
          </w:tcPr>
          <w:p w14:paraId="0059D85A" w14:textId="77777777" w:rsidR="005E5193" w:rsidRDefault="00F36FBE">
            <w:pPr>
              <w:spacing w:before="40" w:after="20" w:line="216" w:lineRule="auto"/>
              <w:ind w:left="33"/>
              <w:rPr>
                <w:sz w:val="30"/>
                <w:szCs w:val="30"/>
                <w:cs/>
              </w:rPr>
            </w:pPr>
            <w:r>
              <w:rPr>
                <w:sz w:val="30"/>
                <w:szCs w:val="30"/>
                <w:cs/>
              </w:rPr>
              <w:t>ค่าใช้จ่ายอื่น</w:t>
            </w:r>
          </w:p>
        </w:tc>
        <w:tc>
          <w:tcPr>
            <w:tcW w:w="1324" w:type="dxa"/>
            <w:shd w:val="clear" w:color="auto" w:fill="auto"/>
          </w:tcPr>
          <w:p w14:paraId="11CDA4BA" w14:textId="5814590F" w:rsidR="005E5193" w:rsidRPr="002E0F28" w:rsidRDefault="002E0F28">
            <w:pPr>
              <w:spacing w:before="40" w:after="20" w:line="216" w:lineRule="auto"/>
              <w:ind w:right="-18"/>
              <w:jc w:val="right"/>
              <w:rPr>
                <w:sz w:val="30"/>
                <w:szCs w:val="30"/>
                <w:cs/>
              </w:rPr>
            </w:pPr>
            <w:r w:rsidRPr="002E0F28">
              <w:rPr>
                <w:sz w:val="30"/>
                <w:szCs w:val="30"/>
              </w:rPr>
              <w:t>162</w:t>
            </w:r>
            <w:r w:rsidR="00F36FBE" w:rsidRPr="002E0F28">
              <w:rPr>
                <w:rFonts w:hint="cs"/>
                <w:sz w:val="30"/>
                <w:szCs w:val="30"/>
                <w:cs/>
              </w:rPr>
              <w:t>,</w:t>
            </w:r>
            <w:r w:rsidR="00F36FBE" w:rsidRPr="002E0F28">
              <w:rPr>
                <w:rFonts w:hint="cs"/>
                <w:sz w:val="30"/>
                <w:szCs w:val="30"/>
              </w:rPr>
              <w:t>21</w:t>
            </w:r>
            <w:r w:rsidR="001162A7">
              <w:rPr>
                <w:rFonts w:hint="cs"/>
                <w:sz w:val="30"/>
                <w:szCs w:val="30"/>
                <w:cs/>
              </w:rPr>
              <w:t>1</w:t>
            </w:r>
          </w:p>
        </w:tc>
        <w:tc>
          <w:tcPr>
            <w:tcW w:w="1148" w:type="dxa"/>
          </w:tcPr>
          <w:p w14:paraId="1935379C" w14:textId="77777777" w:rsidR="005E5193" w:rsidRDefault="00F36FBE">
            <w:pPr>
              <w:spacing w:before="40" w:after="20" w:line="216" w:lineRule="auto"/>
              <w:ind w:right="-18"/>
              <w:jc w:val="right"/>
              <w:rPr>
                <w:sz w:val="30"/>
                <w:szCs w:val="30"/>
              </w:rPr>
            </w:pPr>
            <w:r>
              <w:rPr>
                <w:sz w:val="30"/>
                <w:szCs w:val="30"/>
              </w:rPr>
              <w:fldChar w:fldCharType="begin"/>
            </w:r>
            <w:r>
              <w:rPr>
                <w:sz w:val="30"/>
                <w:szCs w:val="30"/>
                <w:cs/>
              </w:rPr>
              <w:instrText xml:space="preserve"> =</w:instrText>
            </w:r>
            <w:r>
              <w:rPr>
                <w:sz w:val="30"/>
                <w:szCs w:val="30"/>
              </w:rPr>
              <w:instrText>67,998</w:instrText>
            </w:r>
            <w:r>
              <w:rPr>
                <w:sz w:val="30"/>
                <w:szCs w:val="30"/>
                <w:cs/>
              </w:rPr>
              <w:instrText>+</w:instrText>
            </w:r>
            <w:r>
              <w:rPr>
                <w:sz w:val="30"/>
                <w:szCs w:val="30"/>
              </w:rPr>
              <w:instrText xml:space="preserve">13 </w:instrText>
            </w:r>
            <w:r>
              <w:rPr>
                <w:sz w:val="30"/>
                <w:szCs w:val="30"/>
              </w:rPr>
              <w:fldChar w:fldCharType="separate"/>
            </w:r>
            <w:r>
              <w:rPr>
                <w:noProof/>
                <w:sz w:val="30"/>
                <w:szCs w:val="30"/>
              </w:rPr>
              <w:t>68,011</w:t>
            </w:r>
            <w:r>
              <w:rPr>
                <w:sz w:val="30"/>
                <w:szCs w:val="30"/>
              </w:rPr>
              <w:fldChar w:fldCharType="end"/>
            </w:r>
          </w:p>
        </w:tc>
        <w:tc>
          <w:tcPr>
            <w:tcW w:w="1134" w:type="dxa"/>
            <w:shd w:val="clear" w:color="auto" w:fill="auto"/>
          </w:tcPr>
          <w:p w14:paraId="29A31AD2" w14:textId="351B76AC" w:rsidR="005E5193" w:rsidRDefault="003C5911">
            <w:pPr>
              <w:spacing w:before="40" w:after="20" w:line="216" w:lineRule="auto"/>
              <w:ind w:right="-18"/>
              <w:jc w:val="right"/>
              <w:rPr>
                <w:sz w:val="30"/>
                <w:szCs w:val="30"/>
                <w:cs/>
              </w:rPr>
            </w:pPr>
            <w:r>
              <w:rPr>
                <w:sz w:val="30"/>
                <w:szCs w:val="30"/>
              </w:rPr>
              <w:t>1</w:t>
            </w:r>
            <w:r w:rsidR="002732A6">
              <w:rPr>
                <w:sz w:val="30"/>
                <w:szCs w:val="30"/>
              </w:rPr>
              <w:t>59</w:t>
            </w:r>
            <w:r w:rsidR="00F36FBE">
              <w:rPr>
                <w:rFonts w:hint="cs"/>
                <w:sz w:val="30"/>
                <w:szCs w:val="30"/>
                <w:cs/>
              </w:rPr>
              <w:t>,</w:t>
            </w:r>
            <w:r w:rsidR="002732A6">
              <w:rPr>
                <w:sz w:val="30"/>
                <w:szCs w:val="30"/>
              </w:rPr>
              <w:t>687</w:t>
            </w:r>
          </w:p>
        </w:tc>
        <w:tc>
          <w:tcPr>
            <w:tcW w:w="1245" w:type="dxa"/>
            <w:shd w:val="clear" w:color="auto" w:fill="auto"/>
          </w:tcPr>
          <w:p w14:paraId="7148AA55" w14:textId="77777777" w:rsidR="005E5193" w:rsidRDefault="00F36FBE">
            <w:pPr>
              <w:spacing w:before="40" w:after="20" w:line="216" w:lineRule="auto"/>
              <w:ind w:right="-18"/>
              <w:jc w:val="right"/>
              <w:rPr>
                <w:sz w:val="30"/>
                <w:szCs w:val="30"/>
              </w:rPr>
            </w:pPr>
            <w:r>
              <w:rPr>
                <w:sz w:val="30"/>
                <w:szCs w:val="30"/>
              </w:rPr>
              <w:fldChar w:fldCharType="begin"/>
            </w:r>
            <w:r>
              <w:rPr>
                <w:sz w:val="30"/>
                <w:szCs w:val="30"/>
                <w:cs/>
              </w:rPr>
              <w:instrText xml:space="preserve"> =</w:instrText>
            </w:r>
            <w:r>
              <w:rPr>
                <w:sz w:val="30"/>
                <w:szCs w:val="30"/>
              </w:rPr>
              <w:instrText>71,709</w:instrText>
            </w:r>
            <w:r>
              <w:rPr>
                <w:sz w:val="30"/>
                <w:szCs w:val="30"/>
                <w:cs/>
              </w:rPr>
              <w:instrText>+</w:instrText>
            </w:r>
            <w:r>
              <w:rPr>
                <w:sz w:val="30"/>
                <w:szCs w:val="30"/>
              </w:rPr>
              <w:instrText>13</w:instrText>
            </w:r>
            <w:r>
              <w:rPr>
                <w:sz w:val="30"/>
                <w:szCs w:val="30"/>
                <w:cs/>
              </w:rPr>
              <w:instrText>+</w:instrText>
            </w:r>
            <w:r>
              <w:rPr>
                <w:sz w:val="30"/>
                <w:szCs w:val="30"/>
              </w:rPr>
              <w:instrText xml:space="preserve">1 </w:instrText>
            </w:r>
            <w:r>
              <w:rPr>
                <w:sz w:val="30"/>
                <w:szCs w:val="30"/>
              </w:rPr>
              <w:fldChar w:fldCharType="separate"/>
            </w:r>
            <w:r>
              <w:rPr>
                <w:noProof/>
                <w:sz w:val="30"/>
                <w:szCs w:val="30"/>
              </w:rPr>
              <w:t>71,723</w:t>
            </w:r>
            <w:r>
              <w:rPr>
                <w:sz w:val="30"/>
                <w:szCs w:val="30"/>
              </w:rPr>
              <w:fldChar w:fldCharType="end"/>
            </w:r>
          </w:p>
        </w:tc>
      </w:tr>
    </w:tbl>
    <w:p w14:paraId="3032BAF8" w14:textId="77777777" w:rsidR="005E5193" w:rsidRDefault="00F36FBE">
      <w:pPr>
        <w:pStyle w:val="ListParagraph"/>
        <w:numPr>
          <w:ilvl w:val="0"/>
          <w:numId w:val="29"/>
        </w:numPr>
        <w:spacing w:before="240" w:line="216" w:lineRule="auto"/>
        <w:ind w:left="567" w:hanging="567"/>
        <w:contextualSpacing w:val="0"/>
        <w:jc w:val="thaiDistribute"/>
        <w:rPr>
          <w:b/>
          <w:bCs/>
          <w:sz w:val="30"/>
          <w:szCs w:val="30"/>
        </w:rPr>
      </w:pPr>
      <w:r>
        <w:rPr>
          <w:b/>
          <w:bCs/>
          <w:sz w:val="30"/>
          <w:szCs w:val="30"/>
          <w:cs/>
        </w:rPr>
        <w:t>ข้อมูล</w:t>
      </w:r>
      <w:r>
        <w:rPr>
          <w:rFonts w:hint="cs"/>
          <w:b/>
          <w:bCs/>
          <w:sz w:val="30"/>
          <w:szCs w:val="30"/>
          <w:cs/>
        </w:rPr>
        <w:t>ส่วนงานดำเนินงาน</w:t>
      </w:r>
    </w:p>
    <w:p w14:paraId="253B78CA" w14:textId="77777777" w:rsidR="005E5193" w:rsidRDefault="00F36FBE">
      <w:pPr>
        <w:pStyle w:val="ListParagraph"/>
        <w:spacing w:before="120" w:line="216" w:lineRule="auto"/>
        <w:ind w:left="567"/>
        <w:contextualSpacing w:val="0"/>
        <w:jc w:val="thaiDistribute"/>
        <w:rPr>
          <w:b/>
          <w:bCs/>
          <w:sz w:val="30"/>
          <w:szCs w:val="30"/>
        </w:rPr>
      </w:pPr>
      <w:r>
        <w:rPr>
          <w:sz w:val="30"/>
          <w:szCs w:val="30"/>
          <w:cs/>
        </w:rPr>
        <w:t>ข้อมูลส่วนงานดำเนินงานที่นำเสนอนี้สอดคล้องกับรายงานภายในของบริษัทฯ ที่ผู้มีอำนาจตัดสินใจสูงสุดด้านการดำเนินงานได้รับและสอบทานอย่างสม่ำเสมอเพื่อใช้ในการตัดสินใจในการจัดสรรทรัพยากรให้กับส่วนงานและประเมินผลการดำเนินงานของส่วนงาน</w:t>
      </w:r>
    </w:p>
    <w:p w14:paraId="759595CD" w14:textId="77777777" w:rsidR="005E5193" w:rsidRDefault="00F36FBE">
      <w:pPr>
        <w:pStyle w:val="ListParagraph"/>
        <w:spacing w:before="120" w:line="216" w:lineRule="auto"/>
        <w:ind w:left="567"/>
        <w:jc w:val="thaiDistribute"/>
        <w:rPr>
          <w:sz w:val="30"/>
          <w:szCs w:val="30"/>
        </w:rPr>
      </w:pPr>
      <w:r>
        <w:rPr>
          <w:sz w:val="30"/>
          <w:szCs w:val="30"/>
          <w:cs/>
        </w:rPr>
        <w:t xml:space="preserve">กลุ่มบริษัทมีส่วนงานที่รายงานทั้งสิ้น </w:t>
      </w:r>
      <w:r>
        <w:rPr>
          <w:sz w:val="30"/>
          <w:szCs w:val="30"/>
        </w:rPr>
        <w:t>2</w:t>
      </w:r>
      <w:r>
        <w:rPr>
          <w:sz w:val="30"/>
          <w:szCs w:val="30"/>
          <w:cs/>
        </w:rPr>
        <w:t xml:space="preserve"> ส่วนงานหลักคือ (</w:t>
      </w:r>
      <w:r>
        <w:rPr>
          <w:sz w:val="30"/>
          <w:szCs w:val="30"/>
        </w:rPr>
        <w:t>1</w:t>
      </w:r>
      <w:r>
        <w:rPr>
          <w:sz w:val="30"/>
          <w:szCs w:val="30"/>
          <w:cs/>
        </w:rPr>
        <w:t>) ส่วนงานผลิตภัณฑ์สำหรับอุตสาหกรรม และ (</w:t>
      </w:r>
      <w:r>
        <w:rPr>
          <w:sz w:val="30"/>
          <w:szCs w:val="30"/>
        </w:rPr>
        <w:t>2</w:t>
      </w:r>
      <w:r>
        <w:rPr>
          <w:sz w:val="30"/>
          <w:szCs w:val="30"/>
          <w:cs/>
        </w:rPr>
        <w:t>) ส่วนงานผลิตภัณฑ์สำหรับสุขอนามัยและครัวเรือน และมีส่วนงานทางภูมิศาสตร์ โดยมีการขายสินค้าทั้งในประเทศและต่างประเทศ</w:t>
      </w:r>
      <w:r>
        <w:rPr>
          <w:sz w:val="30"/>
          <w:szCs w:val="30"/>
        </w:rPr>
        <w:tab/>
      </w:r>
    </w:p>
    <w:p w14:paraId="06A0D110" w14:textId="77777777" w:rsidR="005E5193" w:rsidRDefault="005E5193">
      <w:pPr>
        <w:rPr>
          <w:sz w:val="30"/>
          <w:szCs w:val="30"/>
          <w:cs/>
        </w:rPr>
      </w:pPr>
    </w:p>
    <w:p w14:paraId="62810264" w14:textId="77777777" w:rsidR="005E5193" w:rsidRDefault="00F36FBE">
      <w:pPr>
        <w:spacing w:before="60" w:line="216" w:lineRule="auto"/>
        <w:ind w:left="567"/>
        <w:jc w:val="thaiDistribute"/>
        <w:rPr>
          <w:sz w:val="30"/>
          <w:szCs w:val="30"/>
        </w:rPr>
      </w:pPr>
      <w:r>
        <w:rPr>
          <w:sz w:val="30"/>
          <w:szCs w:val="30"/>
          <w:cs/>
        </w:rPr>
        <w:br w:type="page"/>
      </w:r>
      <w:r>
        <w:rPr>
          <w:sz w:val="30"/>
          <w:szCs w:val="30"/>
          <w:cs/>
        </w:rPr>
        <w:lastRenderedPageBreak/>
        <w:t>ข้อมูลรายได้และกำไรขั้นต้นของส่วนงานของ</w:t>
      </w:r>
      <w:r>
        <w:rPr>
          <w:rFonts w:hint="cs"/>
          <w:sz w:val="30"/>
          <w:szCs w:val="30"/>
          <w:cs/>
        </w:rPr>
        <w:t>กลุ่ม</w:t>
      </w:r>
      <w:r>
        <w:rPr>
          <w:sz w:val="30"/>
          <w:szCs w:val="30"/>
          <w:cs/>
        </w:rPr>
        <w:t>บริษัทสำหรับงวดสามเดือน</w:t>
      </w:r>
      <w:r>
        <w:rPr>
          <w:rFonts w:hint="cs"/>
          <w:sz w:val="30"/>
          <w:szCs w:val="30"/>
          <w:cs/>
        </w:rPr>
        <w:t>และหกเดือน</w:t>
      </w:r>
      <w:r>
        <w:rPr>
          <w:sz w:val="30"/>
          <w:szCs w:val="30"/>
          <w:cs/>
        </w:rPr>
        <w:t xml:space="preserve">สิ้นสุดวันที่ </w:t>
      </w:r>
      <w:r>
        <w:rPr>
          <w:rFonts w:hint="cs"/>
          <w:sz w:val="30"/>
          <w:szCs w:val="30"/>
          <w:cs/>
        </w:rPr>
        <w:t xml:space="preserve">      </w:t>
      </w:r>
      <w:r>
        <w:rPr>
          <w:sz w:val="30"/>
          <w:szCs w:val="30"/>
        </w:rPr>
        <w:t>30</w:t>
      </w:r>
      <w:r>
        <w:rPr>
          <w:sz w:val="30"/>
          <w:szCs w:val="30"/>
          <w:cs/>
        </w:rPr>
        <w:t xml:space="preserve"> ม</w:t>
      </w:r>
      <w:r>
        <w:rPr>
          <w:rFonts w:hint="cs"/>
          <w:sz w:val="30"/>
          <w:szCs w:val="30"/>
          <w:cs/>
        </w:rPr>
        <w:t>ิถุนายน</w:t>
      </w:r>
      <w:r>
        <w:rPr>
          <w:sz w:val="30"/>
          <w:szCs w:val="30"/>
          <w:cs/>
        </w:rPr>
        <w:t xml:space="preserve"> </w:t>
      </w:r>
      <w:r>
        <w:rPr>
          <w:sz w:val="30"/>
          <w:szCs w:val="30"/>
        </w:rPr>
        <w:t>2565</w:t>
      </w:r>
      <w:r>
        <w:rPr>
          <w:sz w:val="30"/>
          <w:szCs w:val="30"/>
          <w:cs/>
        </w:rPr>
        <w:t xml:space="preserve"> และ </w:t>
      </w:r>
      <w:r>
        <w:rPr>
          <w:sz w:val="30"/>
          <w:szCs w:val="30"/>
        </w:rPr>
        <w:t>2564</w:t>
      </w:r>
      <w:r>
        <w:rPr>
          <w:sz w:val="30"/>
          <w:szCs w:val="30"/>
          <w:cs/>
        </w:rPr>
        <w:t xml:space="preserve"> มีดังต่อไปนี้ :-</w:t>
      </w:r>
    </w:p>
    <w:tbl>
      <w:tblPr>
        <w:tblW w:w="8764" w:type="dxa"/>
        <w:tblInd w:w="558" w:type="dxa"/>
        <w:tblLayout w:type="fixed"/>
        <w:tblLook w:val="0400" w:firstRow="0" w:lastRow="0" w:firstColumn="0" w:lastColumn="0" w:noHBand="0" w:noVBand="1"/>
      </w:tblPr>
      <w:tblGrid>
        <w:gridCol w:w="4054"/>
        <w:gridCol w:w="1570"/>
        <w:gridCol w:w="1570"/>
        <w:gridCol w:w="1570"/>
      </w:tblGrid>
      <w:tr w:rsidR="005E5193" w14:paraId="0B19E081" w14:textId="77777777">
        <w:trPr>
          <w:tblHeader/>
        </w:trPr>
        <w:tc>
          <w:tcPr>
            <w:tcW w:w="4054" w:type="dxa"/>
            <w:shd w:val="clear" w:color="auto" w:fill="auto"/>
            <w:vAlign w:val="bottom"/>
            <w:hideMark/>
          </w:tcPr>
          <w:p w14:paraId="0A459D48" w14:textId="77777777" w:rsidR="005E5193" w:rsidRDefault="005E5193">
            <w:pPr>
              <w:spacing w:line="340" w:lineRule="exact"/>
              <w:jc w:val="right"/>
              <w:rPr>
                <w:sz w:val="26"/>
                <w:szCs w:val="26"/>
                <w:cs/>
              </w:rPr>
            </w:pPr>
          </w:p>
        </w:tc>
        <w:tc>
          <w:tcPr>
            <w:tcW w:w="4710" w:type="dxa"/>
            <w:gridSpan w:val="3"/>
            <w:shd w:val="clear" w:color="auto" w:fill="auto"/>
            <w:vAlign w:val="bottom"/>
          </w:tcPr>
          <w:p w14:paraId="2BAF9CAA" w14:textId="77777777" w:rsidR="005E5193" w:rsidRDefault="00F36FBE">
            <w:pPr>
              <w:spacing w:line="340" w:lineRule="exact"/>
              <w:jc w:val="right"/>
              <w:rPr>
                <w:b/>
                <w:bCs/>
                <w:sz w:val="26"/>
                <w:szCs w:val="26"/>
              </w:rPr>
            </w:pPr>
            <w:r>
              <w:rPr>
                <w:b/>
                <w:bCs/>
                <w:sz w:val="26"/>
                <w:szCs w:val="26"/>
                <w:cs/>
              </w:rPr>
              <w:t xml:space="preserve">หน่วย : </w:t>
            </w:r>
            <w:r>
              <w:rPr>
                <w:rFonts w:hint="cs"/>
                <w:b/>
                <w:bCs/>
                <w:sz w:val="26"/>
                <w:szCs w:val="26"/>
                <w:cs/>
              </w:rPr>
              <w:t>พัน</w:t>
            </w:r>
            <w:r>
              <w:rPr>
                <w:b/>
                <w:bCs/>
                <w:sz w:val="26"/>
                <w:szCs w:val="26"/>
                <w:cs/>
              </w:rPr>
              <w:t>บาท</w:t>
            </w:r>
          </w:p>
        </w:tc>
      </w:tr>
      <w:tr w:rsidR="005E5193" w14:paraId="5BC3BD97" w14:textId="77777777">
        <w:trPr>
          <w:tblHeader/>
        </w:trPr>
        <w:tc>
          <w:tcPr>
            <w:tcW w:w="4054" w:type="dxa"/>
            <w:shd w:val="clear" w:color="auto" w:fill="auto"/>
            <w:vAlign w:val="bottom"/>
          </w:tcPr>
          <w:p w14:paraId="7AC677EC" w14:textId="77777777" w:rsidR="005E5193" w:rsidRDefault="005E5193">
            <w:pPr>
              <w:spacing w:line="340" w:lineRule="exact"/>
              <w:jc w:val="right"/>
              <w:rPr>
                <w:sz w:val="26"/>
                <w:szCs w:val="26"/>
                <w:cs/>
              </w:rPr>
            </w:pPr>
          </w:p>
        </w:tc>
        <w:tc>
          <w:tcPr>
            <w:tcW w:w="4710" w:type="dxa"/>
            <w:gridSpan w:val="3"/>
            <w:shd w:val="clear" w:color="auto" w:fill="auto"/>
            <w:vAlign w:val="bottom"/>
          </w:tcPr>
          <w:p w14:paraId="2AF38861" w14:textId="77777777" w:rsidR="005E5193" w:rsidRDefault="00F36FBE">
            <w:pPr>
              <w:pBdr>
                <w:bottom w:val="single" w:sz="4" w:space="1" w:color="auto"/>
              </w:pBdr>
              <w:spacing w:line="340" w:lineRule="exact"/>
              <w:jc w:val="center"/>
              <w:rPr>
                <w:b/>
                <w:bCs/>
                <w:sz w:val="26"/>
                <w:szCs w:val="26"/>
              </w:rPr>
            </w:pPr>
            <w:r>
              <w:rPr>
                <w:sz w:val="26"/>
                <w:szCs w:val="26"/>
                <w:cs/>
              </w:rPr>
              <w:t>สำหรับ</w:t>
            </w:r>
            <w:r>
              <w:rPr>
                <w:rFonts w:hint="cs"/>
                <w:sz w:val="26"/>
                <w:szCs w:val="26"/>
                <w:cs/>
              </w:rPr>
              <w:t>งวดสามเดือน</w:t>
            </w:r>
            <w:r>
              <w:rPr>
                <w:sz w:val="26"/>
                <w:szCs w:val="26"/>
                <w:cs/>
              </w:rPr>
              <w:t xml:space="preserve">สิ้นสุดวันที่ </w:t>
            </w:r>
            <w:r>
              <w:rPr>
                <w:sz w:val="26"/>
                <w:szCs w:val="26"/>
              </w:rPr>
              <w:t xml:space="preserve">30 </w:t>
            </w:r>
            <w:r>
              <w:rPr>
                <w:sz w:val="26"/>
                <w:szCs w:val="26"/>
                <w:cs/>
              </w:rPr>
              <w:t xml:space="preserve">มิถุนายน </w:t>
            </w:r>
            <w:r>
              <w:rPr>
                <w:sz w:val="26"/>
                <w:szCs w:val="26"/>
              </w:rPr>
              <w:t>2565</w:t>
            </w:r>
          </w:p>
        </w:tc>
      </w:tr>
      <w:tr w:rsidR="005E5193" w14:paraId="3CB90541" w14:textId="77777777">
        <w:trPr>
          <w:tblHeader/>
        </w:trPr>
        <w:tc>
          <w:tcPr>
            <w:tcW w:w="4054" w:type="dxa"/>
            <w:shd w:val="clear" w:color="auto" w:fill="auto"/>
            <w:vAlign w:val="bottom"/>
            <w:hideMark/>
          </w:tcPr>
          <w:p w14:paraId="7F4D2736" w14:textId="77777777" w:rsidR="005E5193" w:rsidRDefault="005E5193">
            <w:pPr>
              <w:spacing w:line="340" w:lineRule="exact"/>
              <w:rPr>
                <w:b/>
                <w:bCs/>
                <w:sz w:val="26"/>
                <w:szCs w:val="26"/>
                <w:cs/>
              </w:rPr>
            </w:pPr>
          </w:p>
        </w:tc>
        <w:tc>
          <w:tcPr>
            <w:tcW w:w="1570" w:type="dxa"/>
            <w:shd w:val="clear" w:color="auto" w:fill="auto"/>
            <w:vAlign w:val="bottom"/>
          </w:tcPr>
          <w:p w14:paraId="4DE64F42" w14:textId="77777777" w:rsidR="005E5193" w:rsidRDefault="00F36FBE">
            <w:pPr>
              <w:pBdr>
                <w:bottom w:val="single" w:sz="4" w:space="1" w:color="auto"/>
              </w:pBdr>
              <w:spacing w:line="340" w:lineRule="exact"/>
              <w:jc w:val="center"/>
              <w:rPr>
                <w:sz w:val="26"/>
                <w:szCs w:val="26"/>
                <w:cs/>
              </w:rPr>
            </w:pPr>
            <w:r>
              <w:rPr>
                <w:sz w:val="26"/>
                <w:szCs w:val="26"/>
                <w:cs/>
              </w:rPr>
              <w:t>ผลิตภัณฑ์สำหรับอุตสาหกรรม</w:t>
            </w:r>
          </w:p>
        </w:tc>
        <w:tc>
          <w:tcPr>
            <w:tcW w:w="1570" w:type="dxa"/>
            <w:vAlign w:val="bottom"/>
          </w:tcPr>
          <w:p w14:paraId="177B6E92" w14:textId="102A79E7" w:rsidR="005E5193" w:rsidRDefault="00F36FBE">
            <w:pPr>
              <w:pBdr>
                <w:bottom w:val="single" w:sz="4" w:space="1" w:color="auto"/>
              </w:pBdr>
              <w:spacing w:line="340" w:lineRule="exact"/>
              <w:jc w:val="center"/>
              <w:rPr>
                <w:sz w:val="26"/>
                <w:szCs w:val="26"/>
                <w:cs/>
              </w:rPr>
            </w:pPr>
            <w:r>
              <w:rPr>
                <w:sz w:val="26"/>
                <w:szCs w:val="26"/>
                <w:cs/>
              </w:rPr>
              <w:t>ผลิตภัณฑ์สำหรับสุขอนามัยและครัวเรือน</w:t>
            </w:r>
            <w:r w:rsidR="00694B29">
              <w:rPr>
                <w:rFonts w:hint="cs"/>
                <w:sz w:val="26"/>
                <w:szCs w:val="26"/>
                <w:cs/>
              </w:rPr>
              <w:t xml:space="preserve"> </w:t>
            </w:r>
            <w:r w:rsidR="009C134C">
              <w:rPr>
                <w:rFonts w:hint="cs"/>
                <w:sz w:val="26"/>
                <w:szCs w:val="26"/>
                <w:cs/>
              </w:rPr>
              <w:t>และอื่น ๆ</w:t>
            </w:r>
          </w:p>
        </w:tc>
        <w:tc>
          <w:tcPr>
            <w:tcW w:w="1570" w:type="dxa"/>
            <w:vAlign w:val="bottom"/>
          </w:tcPr>
          <w:p w14:paraId="754D9779" w14:textId="77777777" w:rsidR="005E5193" w:rsidRDefault="00F36FBE">
            <w:pPr>
              <w:pBdr>
                <w:bottom w:val="single" w:sz="4" w:space="1" w:color="auto"/>
              </w:pBdr>
              <w:spacing w:line="340" w:lineRule="exact"/>
              <w:jc w:val="center"/>
              <w:rPr>
                <w:b/>
                <w:bCs/>
                <w:sz w:val="26"/>
                <w:szCs w:val="26"/>
                <w:cs/>
              </w:rPr>
            </w:pPr>
            <w:r>
              <w:rPr>
                <w:sz w:val="26"/>
                <w:szCs w:val="26"/>
                <w:cs/>
              </w:rPr>
              <w:t>งบการเงินรวม</w:t>
            </w:r>
          </w:p>
        </w:tc>
      </w:tr>
      <w:tr w:rsidR="005E5193" w14:paraId="7B2B8139" w14:textId="77777777">
        <w:trPr>
          <w:cantSplit/>
          <w:trHeight w:val="397"/>
        </w:trPr>
        <w:tc>
          <w:tcPr>
            <w:tcW w:w="4054" w:type="dxa"/>
            <w:shd w:val="clear" w:color="auto" w:fill="auto"/>
            <w:vAlign w:val="center"/>
            <w:hideMark/>
          </w:tcPr>
          <w:p w14:paraId="210B51AD" w14:textId="77777777" w:rsidR="005E5193" w:rsidRDefault="00F36FBE">
            <w:pPr>
              <w:spacing w:line="340" w:lineRule="exact"/>
              <w:rPr>
                <w:b/>
                <w:bCs/>
                <w:sz w:val="26"/>
                <w:szCs w:val="26"/>
              </w:rPr>
            </w:pPr>
            <w:r>
              <w:rPr>
                <w:b/>
                <w:bCs/>
                <w:sz w:val="26"/>
                <w:szCs w:val="26"/>
                <w:cs/>
              </w:rPr>
              <w:t>รายได้จากการดำเนินงาน</w:t>
            </w:r>
          </w:p>
        </w:tc>
        <w:tc>
          <w:tcPr>
            <w:tcW w:w="1570" w:type="dxa"/>
            <w:shd w:val="clear" w:color="auto" w:fill="auto"/>
          </w:tcPr>
          <w:p w14:paraId="4A492321" w14:textId="77777777" w:rsidR="005E5193" w:rsidRDefault="005E5193">
            <w:pPr>
              <w:tabs>
                <w:tab w:val="left" w:pos="732"/>
              </w:tabs>
              <w:spacing w:line="340" w:lineRule="exact"/>
              <w:jc w:val="center"/>
              <w:rPr>
                <w:sz w:val="26"/>
                <w:szCs w:val="26"/>
              </w:rPr>
            </w:pPr>
          </w:p>
        </w:tc>
        <w:tc>
          <w:tcPr>
            <w:tcW w:w="1570" w:type="dxa"/>
          </w:tcPr>
          <w:p w14:paraId="72D57530" w14:textId="77777777" w:rsidR="005E5193" w:rsidRDefault="005E5193">
            <w:pPr>
              <w:spacing w:line="340" w:lineRule="exact"/>
              <w:jc w:val="right"/>
              <w:rPr>
                <w:sz w:val="26"/>
                <w:szCs w:val="26"/>
              </w:rPr>
            </w:pPr>
          </w:p>
        </w:tc>
        <w:tc>
          <w:tcPr>
            <w:tcW w:w="1570" w:type="dxa"/>
          </w:tcPr>
          <w:p w14:paraId="01FDA83B" w14:textId="77777777" w:rsidR="005E5193" w:rsidRDefault="005E5193">
            <w:pPr>
              <w:spacing w:line="340" w:lineRule="exact"/>
              <w:jc w:val="right"/>
              <w:rPr>
                <w:sz w:val="26"/>
                <w:szCs w:val="26"/>
              </w:rPr>
            </w:pPr>
          </w:p>
        </w:tc>
      </w:tr>
      <w:tr w:rsidR="005E5193" w14:paraId="217EE33F" w14:textId="77777777">
        <w:trPr>
          <w:cantSplit/>
          <w:trHeight w:val="397"/>
        </w:trPr>
        <w:tc>
          <w:tcPr>
            <w:tcW w:w="4054" w:type="dxa"/>
            <w:shd w:val="clear" w:color="auto" w:fill="auto"/>
            <w:vAlign w:val="center"/>
            <w:hideMark/>
          </w:tcPr>
          <w:p w14:paraId="4F0964D7" w14:textId="77777777" w:rsidR="005E5193" w:rsidRPr="00131A52" w:rsidRDefault="00F36FBE">
            <w:pPr>
              <w:spacing w:line="340" w:lineRule="exact"/>
              <w:rPr>
                <w:sz w:val="26"/>
                <w:szCs w:val="26"/>
              </w:rPr>
            </w:pPr>
            <w:r w:rsidRPr="00131A52">
              <w:rPr>
                <w:sz w:val="26"/>
                <w:szCs w:val="26"/>
                <w:cs/>
              </w:rPr>
              <w:t>รายได้จากการขาย</w:t>
            </w:r>
          </w:p>
        </w:tc>
        <w:tc>
          <w:tcPr>
            <w:tcW w:w="1570" w:type="dxa"/>
            <w:shd w:val="clear" w:color="auto" w:fill="auto"/>
            <w:vAlign w:val="bottom"/>
          </w:tcPr>
          <w:p w14:paraId="366E63B3" w14:textId="100BA211" w:rsidR="005E5193" w:rsidRPr="004E0432" w:rsidRDefault="00F36FBE">
            <w:pPr>
              <w:tabs>
                <w:tab w:val="decimal" w:pos="792"/>
              </w:tabs>
              <w:spacing w:line="340" w:lineRule="exact"/>
              <w:jc w:val="right"/>
              <w:rPr>
                <w:sz w:val="26"/>
                <w:szCs w:val="26"/>
              </w:rPr>
            </w:pPr>
            <w:r w:rsidRPr="004E0432">
              <w:rPr>
                <w:sz w:val="26"/>
                <w:szCs w:val="26"/>
              </w:rPr>
              <w:t>1</w:t>
            </w:r>
            <w:r w:rsidR="009C134C" w:rsidRPr="004E0432">
              <w:rPr>
                <w:sz w:val="26"/>
                <w:szCs w:val="26"/>
              </w:rPr>
              <w:t>8</w:t>
            </w:r>
            <w:r w:rsidRPr="004E0432">
              <w:rPr>
                <w:sz w:val="26"/>
                <w:szCs w:val="26"/>
              </w:rPr>
              <w:t>9,</w:t>
            </w:r>
            <w:r w:rsidR="009C134C" w:rsidRPr="004E0432">
              <w:rPr>
                <w:sz w:val="26"/>
                <w:szCs w:val="26"/>
              </w:rPr>
              <w:t>536</w:t>
            </w:r>
          </w:p>
        </w:tc>
        <w:tc>
          <w:tcPr>
            <w:tcW w:w="1570" w:type="dxa"/>
            <w:shd w:val="clear" w:color="auto" w:fill="auto"/>
            <w:vAlign w:val="bottom"/>
          </w:tcPr>
          <w:p w14:paraId="43F38A77" w14:textId="02C886C0" w:rsidR="005E5193" w:rsidRPr="004E0432" w:rsidRDefault="00F36FBE">
            <w:pPr>
              <w:spacing w:line="340" w:lineRule="exact"/>
              <w:jc w:val="right"/>
              <w:rPr>
                <w:sz w:val="26"/>
                <w:szCs w:val="26"/>
              </w:rPr>
            </w:pPr>
            <w:r w:rsidRPr="004E0432">
              <w:rPr>
                <w:sz w:val="26"/>
                <w:szCs w:val="26"/>
              </w:rPr>
              <w:t>2</w:t>
            </w:r>
            <w:r w:rsidR="009C134C" w:rsidRPr="004E0432">
              <w:rPr>
                <w:sz w:val="26"/>
                <w:szCs w:val="26"/>
              </w:rPr>
              <w:t>89</w:t>
            </w:r>
            <w:r w:rsidRPr="004E0432">
              <w:rPr>
                <w:sz w:val="26"/>
                <w:szCs w:val="26"/>
              </w:rPr>
              <w:t>,</w:t>
            </w:r>
            <w:r w:rsidR="009C134C" w:rsidRPr="004E0432">
              <w:rPr>
                <w:sz w:val="26"/>
                <w:szCs w:val="26"/>
              </w:rPr>
              <w:t>026</w:t>
            </w:r>
          </w:p>
        </w:tc>
        <w:tc>
          <w:tcPr>
            <w:tcW w:w="1570" w:type="dxa"/>
            <w:shd w:val="clear" w:color="auto" w:fill="auto"/>
            <w:vAlign w:val="bottom"/>
          </w:tcPr>
          <w:p w14:paraId="7113D929" w14:textId="28BFCC7F" w:rsidR="005E5193" w:rsidRPr="004E0432" w:rsidRDefault="009C134C">
            <w:pPr>
              <w:spacing w:line="340" w:lineRule="exact"/>
              <w:jc w:val="right"/>
              <w:rPr>
                <w:sz w:val="26"/>
                <w:szCs w:val="26"/>
              </w:rPr>
            </w:pPr>
            <w:r w:rsidRPr="004E0432">
              <w:rPr>
                <w:sz w:val="26"/>
                <w:szCs w:val="26"/>
              </w:rPr>
              <w:t>478</w:t>
            </w:r>
            <w:r w:rsidR="00F36FBE" w:rsidRPr="004E0432">
              <w:rPr>
                <w:sz w:val="26"/>
                <w:szCs w:val="26"/>
              </w:rPr>
              <w:t>,5</w:t>
            </w:r>
            <w:r w:rsidRPr="004E0432">
              <w:rPr>
                <w:sz w:val="26"/>
                <w:szCs w:val="26"/>
              </w:rPr>
              <w:t>62</w:t>
            </w:r>
          </w:p>
        </w:tc>
      </w:tr>
      <w:tr w:rsidR="005E5193" w14:paraId="40FDD26C" w14:textId="77777777">
        <w:trPr>
          <w:cantSplit/>
          <w:trHeight w:val="397"/>
        </w:trPr>
        <w:tc>
          <w:tcPr>
            <w:tcW w:w="4054" w:type="dxa"/>
            <w:shd w:val="clear" w:color="auto" w:fill="auto"/>
            <w:vAlign w:val="center"/>
            <w:hideMark/>
          </w:tcPr>
          <w:p w14:paraId="1BE0AA5A" w14:textId="22324B91" w:rsidR="005E5193" w:rsidRPr="00131A52" w:rsidRDefault="00A30794">
            <w:pPr>
              <w:spacing w:line="340" w:lineRule="exact"/>
              <w:rPr>
                <w:sz w:val="26"/>
                <w:szCs w:val="26"/>
                <w:cs/>
              </w:rPr>
            </w:pPr>
            <w:r w:rsidRPr="00131A52">
              <w:rPr>
                <w:sz w:val="26"/>
                <w:szCs w:val="26"/>
                <w:cs/>
              </w:rPr>
              <w:t>รายได้จากการให้บริการ</w:t>
            </w:r>
          </w:p>
        </w:tc>
        <w:tc>
          <w:tcPr>
            <w:tcW w:w="1570" w:type="dxa"/>
            <w:shd w:val="clear" w:color="auto" w:fill="auto"/>
          </w:tcPr>
          <w:p w14:paraId="14F3F698" w14:textId="0499E6B5" w:rsidR="005E5193" w:rsidRPr="004E0432" w:rsidRDefault="00F36FBE">
            <w:pPr>
              <w:pBdr>
                <w:bottom w:val="single" w:sz="4" w:space="1" w:color="auto"/>
              </w:pBdr>
              <w:tabs>
                <w:tab w:val="decimal" w:pos="792"/>
              </w:tabs>
              <w:spacing w:line="340" w:lineRule="exact"/>
              <w:jc w:val="right"/>
              <w:rPr>
                <w:sz w:val="26"/>
                <w:szCs w:val="26"/>
              </w:rPr>
            </w:pPr>
            <w:r w:rsidRPr="004E0432">
              <w:rPr>
                <w:sz w:val="26"/>
                <w:szCs w:val="26"/>
              </w:rPr>
              <w:t>3</w:t>
            </w:r>
            <w:r w:rsidR="009C134C" w:rsidRPr="004E0432">
              <w:rPr>
                <w:sz w:val="26"/>
                <w:szCs w:val="26"/>
              </w:rPr>
              <w:t>91</w:t>
            </w:r>
          </w:p>
        </w:tc>
        <w:tc>
          <w:tcPr>
            <w:tcW w:w="1570" w:type="dxa"/>
            <w:shd w:val="clear" w:color="auto" w:fill="auto"/>
          </w:tcPr>
          <w:p w14:paraId="6E47EC06" w14:textId="2F244799" w:rsidR="005E5193" w:rsidRPr="004E0432" w:rsidRDefault="00A30794" w:rsidP="00E4078F">
            <w:pPr>
              <w:pBdr>
                <w:bottom w:val="single" w:sz="4" w:space="1" w:color="auto"/>
              </w:pBdr>
              <w:tabs>
                <w:tab w:val="decimal" w:pos="1189"/>
              </w:tabs>
              <w:spacing w:line="340" w:lineRule="exact"/>
              <w:jc w:val="right"/>
              <w:rPr>
                <w:sz w:val="26"/>
                <w:szCs w:val="26"/>
              </w:rPr>
            </w:pPr>
            <w:r>
              <w:rPr>
                <w:rFonts w:hint="cs"/>
                <w:sz w:val="26"/>
                <w:szCs w:val="26"/>
                <w:cs/>
              </w:rPr>
              <w:t>523</w:t>
            </w:r>
          </w:p>
        </w:tc>
        <w:tc>
          <w:tcPr>
            <w:tcW w:w="1570" w:type="dxa"/>
            <w:shd w:val="clear" w:color="auto" w:fill="auto"/>
          </w:tcPr>
          <w:p w14:paraId="583694F8" w14:textId="72E933A7" w:rsidR="005E5193" w:rsidRPr="004E0432" w:rsidRDefault="00A30794">
            <w:pPr>
              <w:pBdr>
                <w:bottom w:val="single" w:sz="4" w:space="1" w:color="auto"/>
              </w:pBdr>
              <w:spacing w:line="340" w:lineRule="exact"/>
              <w:jc w:val="right"/>
              <w:rPr>
                <w:sz w:val="26"/>
                <w:szCs w:val="26"/>
              </w:rPr>
            </w:pPr>
            <w:r>
              <w:rPr>
                <w:rFonts w:hint="cs"/>
                <w:sz w:val="26"/>
                <w:szCs w:val="26"/>
                <w:cs/>
              </w:rPr>
              <w:t>914</w:t>
            </w:r>
          </w:p>
        </w:tc>
      </w:tr>
      <w:tr w:rsidR="005E5193" w14:paraId="1280282C" w14:textId="77777777">
        <w:trPr>
          <w:cantSplit/>
          <w:trHeight w:val="397"/>
        </w:trPr>
        <w:tc>
          <w:tcPr>
            <w:tcW w:w="4054" w:type="dxa"/>
            <w:shd w:val="clear" w:color="auto" w:fill="auto"/>
            <w:vAlign w:val="center"/>
            <w:hideMark/>
          </w:tcPr>
          <w:p w14:paraId="647E5B63" w14:textId="77777777" w:rsidR="005E5193" w:rsidRDefault="00F36FBE">
            <w:pPr>
              <w:spacing w:line="340" w:lineRule="exact"/>
              <w:rPr>
                <w:b/>
                <w:bCs/>
                <w:sz w:val="26"/>
                <w:szCs w:val="26"/>
              </w:rPr>
            </w:pPr>
            <w:r>
              <w:rPr>
                <w:b/>
                <w:bCs/>
                <w:sz w:val="26"/>
                <w:szCs w:val="26"/>
                <w:cs/>
              </w:rPr>
              <w:t>กำไรขั้นต้นของส่วนงาน</w:t>
            </w:r>
          </w:p>
        </w:tc>
        <w:tc>
          <w:tcPr>
            <w:tcW w:w="1570" w:type="dxa"/>
            <w:shd w:val="clear" w:color="auto" w:fill="auto"/>
            <w:vAlign w:val="bottom"/>
          </w:tcPr>
          <w:p w14:paraId="5E84E338" w14:textId="013CCC0C" w:rsidR="005E5193" w:rsidRPr="004E0432" w:rsidRDefault="009C134C">
            <w:pPr>
              <w:pBdr>
                <w:bottom w:val="double" w:sz="4" w:space="1" w:color="auto"/>
              </w:pBdr>
              <w:tabs>
                <w:tab w:val="decimal" w:pos="792"/>
              </w:tabs>
              <w:spacing w:line="340" w:lineRule="exact"/>
              <w:jc w:val="right"/>
              <w:rPr>
                <w:b/>
                <w:bCs/>
                <w:sz w:val="26"/>
                <w:szCs w:val="26"/>
              </w:rPr>
            </w:pPr>
            <w:r w:rsidRPr="004E0432">
              <w:rPr>
                <w:b/>
                <w:bCs/>
                <w:sz w:val="26"/>
                <w:szCs w:val="26"/>
              </w:rPr>
              <w:t>28</w:t>
            </w:r>
            <w:r w:rsidR="00F36FBE" w:rsidRPr="004E0432">
              <w:rPr>
                <w:b/>
                <w:bCs/>
                <w:sz w:val="26"/>
                <w:szCs w:val="26"/>
              </w:rPr>
              <w:t>,2</w:t>
            </w:r>
            <w:r w:rsidRPr="004E0432">
              <w:rPr>
                <w:b/>
                <w:bCs/>
                <w:sz w:val="26"/>
                <w:szCs w:val="26"/>
              </w:rPr>
              <w:t>7</w:t>
            </w:r>
            <w:r w:rsidR="00F36FBE" w:rsidRPr="004E0432">
              <w:rPr>
                <w:b/>
                <w:bCs/>
                <w:sz w:val="26"/>
                <w:szCs w:val="26"/>
              </w:rPr>
              <w:t>4</w:t>
            </w:r>
          </w:p>
        </w:tc>
        <w:tc>
          <w:tcPr>
            <w:tcW w:w="1570" w:type="dxa"/>
            <w:shd w:val="clear" w:color="auto" w:fill="auto"/>
            <w:vAlign w:val="bottom"/>
          </w:tcPr>
          <w:p w14:paraId="2B0DB7A8" w14:textId="538A3C69" w:rsidR="005E5193" w:rsidRPr="004E0432" w:rsidRDefault="00F36FBE">
            <w:pPr>
              <w:pBdr>
                <w:bottom w:val="double" w:sz="4" w:space="1" w:color="auto"/>
              </w:pBdr>
              <w:tabs>
                <w:tab w:val="decimal" w:pos="1354"/>
              </w:tabs>
              <w:spacing w:line="340" w:lineRule="exact"/>
              <w:jc w:val="right"/>
              <w:rPr>
                <w:b/>
                <w:bCs/>
                <w:sz w:val="26"/>
                <w:szCs w:val="26"/>
              </w:rPr>
            </w:pPr>
            <w:r w:rsidRPr="004E0432">
              <w:rPr>
                <w:b/>
                <w:bCs/>
                <w:sz w:val="26"/>
                <w:szCs w:val="26"/>
              </w:rPr>
              <w:t>1</w:t>
            </w:r>
            <w:r w:rsidR="009C134C" w:rsidRPr="004E0432">
              <w:rPr>
                <w:b/>
                <w:bCs/>
                <w:sz w:val="26"/>
                <w:szCs w:val="26"/>
              </w:rPr>
              <w:t>3</w:t>
            </w:r>
            <w:r w:rsidRPr="004E0432">
              <w:rPr>
                <w:b/>
                <w:bCs/>
                <w:sz w:val="26"/>
                <w:szCs w:val="26"/>
              </w:rPr>
              <w:t>8,</w:t>
            </w:r>
            <w:r w:rsidR="009C134C" w:rsidRPr="004E0432">
              <w:rPr>
                <w:b/>
                <w:bCs/>
                <w:sz w:val="26"/>
                <w:szCs w:val="26"/>
              </w:rPr>
              <w:t>8</w:t>
            </w:r>
            <w:r w:rsidR="001162A7">
              <w:rPr>
                <w:rFonts w:hint="cs"/>
                <w:b/>
                <w:bCs/>
                <w:sz w:val="26"/>
                <w:szCs w:val="26"/>
                <w:cs/>
              </w:rPr>
              <w:t>71</w:t>
            </w:r>
          </w:p>
        </w:tc>
        <w:tc>
          <w:tcPr>
            <w:tcW w:w="1570" w:type="dxa"/>
            <w:shd w:val="clear" w:color="auto" w:fill="auto"/>
            <w:vAlign w:val="bottom"/>
          </w:tcPr>
          <w:p w14:paraId="484B797A" w14:textId="7AA5C5FA" w:rsidR="005E5193" w:rsidRPr="004E0432" w:rsidRDefault="00F36FBE">
            <w:pPr>
              <w:spacing w:line="340" w:lineRule="exact"/>
              <w:jc w:val="right"/>
              <w:rPr>
                <w:b/>
                <w:bCs/>
                <w:sz w:val="26"/>
                <w:szCs w:val="26"/>
              </w:rPr>
            </w:pPr>
            <w:r w:rsidRPr="004E0432">
              <w:rPr>
                <w:rFonts w:hint="cs"/>
                <w:b/>
                <w:bCs/>
                <w:sz w:val="26"/>
                <w:szCs w:val="26"/>
              </w:rPr>
              <w:t>1</w:t>
            </w:r>
            <w:r w:rsidR="009C134C" w:rsidRPr="004E0432">
              <w:rPr>
                <w:b/>
                <w:bCs/>
                <w:sz w:val="26"/>
                <w:szCs w:val="26"/>
              </w:rPr>
              <w:t>67</w:t>
            </w:r>
            <w:r w:rsidRPr="004E0432">
              <w:rPr>
                <w:b/>
                <w:bCs/>
                <w:sz w:val="26"/>
                <w:szCs w:val="26"/>
              </w:rPr>
              <w:t>,</w:t>
            </w:r>
            <w:r w:rsidR="00A30794">
              <w:rPr>
                <w:rFonts w:hint="cs"/>
                <w:b/>
                <w:bCs/>
                <w:sz w:val="26"/>
                <w:szCs w:val="26"/>
                <w:cs/>
              </w:rPr>
              <w:t>145</w:t>
            </w:r>
          </w:p>
        </w:tc>
      </w:tr>
      <w:tr w:rsidR="005E5193" w14:paraId="687ED5B9" w14:textId="77777777">
        <w:trPr>
          <w:cantSplit/>
          <w:trHeight w:val="397"/>
        </w:trPr>
        <w:tc>
          <w:tcPr>
            <w:tcW w:w="4054" w:type="dxa"/>
            <w:shd w:val="clear" w:color="auto" w:fill="auto"/>
            <w:vAlign w:val="center"/>
            <w:hideMark/>
          </w:tcPr>
          <w:p w14:paraId="5991D435" w14:textId="77777777" w:rsidR="005E5193" w:rsidRDefault="00F36FBE">
            <w:pPr>
              <w:spacing w:line="340" w:lineRule="exact"/>
              <w:rPr>
                <w:sz w:val="26"/>
                <w:szCs w:val="26"/>
                <w:cs/>
              </w:rPr>
            </w:pPr>
            <w:r>
              <w:rPr>
                <w:sz w:val="26"/>
                <w:szCs w:val="26"/>
                <w:cs/>
              </w:rPr>
              <w:t>ดอกเบี้ยรับ</w:t>
            </w:r>
          </w:p>
        </w:tc>
        <w:tc>
          <w:tcPr>
            <w:tcW w:w="1570" w:type="dxa"/>
            <w:shd w:val="clear" w:color="auto" w:fill="auto"/>
            <w:vAlign w:val="bottom"/>
          </w:tcPr>
          <w:p w14:paraId="4A86E63F" w14:textId="77777777" w:rsidR="005E5193" w:rsidRPr="004E0432" w:rsidRDefault="005E5193">
            <w:pPr>
              <w:tabs>
                <w:tab w:val="decimal" w:pos="792"/>
              </w:tabs>
              <w:spacing w:line="340" w:lineRule="exact"/>
              <w:rPr>
                <w:sz w:val="26"/>
                <w:szCs w:val="26"/>
              </w:rPr>
            </w:pPr>
          </w:p>
        </w:tc>
        <w:tc>
          <w:tcPr>
            <w:tcW w:w="1570" w:type="dxa"/>
            <w:shd w:val="clear" w:color="auto" w:fill="auto"/>
            <w:vAlign w:val="bottom"/>
          </w:tcPr>
          <w:p w14:paraId="343BD56E" w14:textId="77777777" w:rsidR="005E5193" w:rsidRPr="004E0432" w:rsidRDefault="005E5193">
            <w:pPr>
              <w:tabs>
                <w:tab w:val="decimal" w:pos="792"/>
              </w:tabs>
              <w:spacing w:line="340" w:lineRule="exact"/>
              <w:rPr>
                <w:sz w:val="26"/>
                <w:szCs w:val="26"/>
              </w:rPr>
            </w:pPr>
          </w:p>
        </w:tc>
        <w:tc>
          <w:tcPr>
            <w:tcW w:w="1570" w:type="dxa"/>
            <w:shd w:val="clear" w:color="auto" w:fill="auto"/>
            <w:vAlign w:val="center"/>
          </w:tcPr>
          <w:p w14:paraId="7677AEEE" w14:textId="6E4787C5" w:rsidR="005E5193" w:rsidRPr="004E0432" w:rsidRDefault="009C134C">
            <w:pPr>
              <w:spacing w:line="340" w:lineRule="exact"/>
              <w:jc w:val="right"/>
              <w:rPr>
                <w:sz w:val="26"/>
                <w:szCs w:val="26"/>
              </w:rPr>
            </w:pPr>
            <w:r w:rsidRPr="004E0432">
              <w:rPr>
                <w:sz w:val="26"/>
                <w:szCs w:val="26"/>
              </w:rPr>
              <w:t>717</w:t>
            </w:r>
          </w:p>
        </w:tc>
      </w:tr>
      <w:tr w:rsidR="005E5193" w14:paraId="61A9796A" w14:textId="77777777">
        <w:trPr>
          <w:cantSplit/>
          <w:trHeight w:val="397"/>
        </w:trPr>
        <w:tc>
          <w:tcPr>
            <w:tcW w:w="4054" w:type="dxa"/>
            <w:shd w:val="clear" w:color="auto" w:fill="auto"/>
            <w:vAlign w:val="center"/>
          </w:tcPr>
          <w:p w14:paraId="64D9FE62" w14:textId="77777777" w:rsidR="005E5193" w:rsidRDefault="00F36FBE">
            <w:pPr>
              <w:spacing w:line="340" w:lineRule="exact"/>
              <w:rPr>
                <w:sz w:val="26"/>
                <w:szCs w:val="26"/>
                <w:cs/>
              </w:rPr>
            </w:pPr>
            <w:r>
              <w:rPr>
                <w:sz w:val="26"/>
                <w:szCs w:val="26"/>
                <w:cs/>
              </w:rPr>
              <w:t>รายได้ค่าเช่า</w:t>
            </w:r>
          </w:p>
        </w:tc>
        <w:tc>
          <w:tcPr>
            <w:tcW w:w="1570" w:type="dxa"/>
            <w:shd w:val="clear" w:color="auto" w:fill="auto"/>
            <w:vAlign w:val="bottom"/>
          </w:tcPr>
          <w:p w14:paraId="1A00F030" w14:textId="77777777" w:rsidR="005E5193" w:rsidRDefault="005E5193">
            <w:pPr>
              <w:tabs>
                <w:tab w:val="decimal" w:pos="792"/>
              </w:tabs>
              <w:spacing w:line="340" w:lineRule="exact"/>
              <w:rPr>
                <w:sz w:val="26"/>
                <w:szCs w:val="26"/>
              </w:rPr>
            </w:pPr>
          </w:p>
        </w:tc>
        <w:tc>
          <w:tcPr>
            <w:tcW w:w="1570" w:type="dxa"/>
            <w:shd w:val="clear" w:color="auto" w:fill="auto"/>
            <w:vAlign w:val="bottom"/>
          </w:tcPr>
          <w:p w14:paraId="310B1B35" w14:textId="77777777" w:rsidR="005E5193" w:rsidRDefault="005E5193">
            <w:pPr>
              <w:tabs>
                <w:tab w:val="decimal" w:pos="792"/>
              </w:tabs>
              <w:spacing w:line="340" w:lineRule="exact"/>
              <w:rPr>
                <w:sz w:val="26"/>
                <w:szCs w:val="26"/>
              </w:rPr>
            </w:pPr>
          </w:p>
        </w:tc>
        <w:tc>
          <w:tcPr>
            <w:tcW w:w="1570" w:type="dxa"/>
            <w:shd w:val="clear" w:color="auto" w:fill="auto"/>
            <w:vAlign w:val="center"/>
          </w:tcPr>
          <w:p w14:paraId="121F9BD2" w14:textId="6320F613" w:rsidR="005E5193" w:rsidRPr="004E0432" w:rsidRDefault="00F36FBE">
            <w:pPr>
              <w:spacing w:line="340" w:lineRule="exact"/>
              <w:jc w:val="right"/>
              <w:rPr>
                <w:sz w:val="26"/>
                <w:szCs w:val="26"/>
              </w:rPr>
            </w:pPr>
            <w:r w:rsidRPr="004E0432">
              <w:rPr>
                <w:sz w:val="26"/>
                <w:szCs w:val="26"/>
              </w:rPr>
              <w:t>4</w:t>
            </w:r>
            <w:r w:rsidR="009C134C" w:rsidRPr="004E0432">
              <w:rPr>
                <w:sz w:val="26"/>
                <w:szCs w:val="26"/>
              </w:rPr>
              <w:t>8</w:t>
            </w:r>
            <w:r w:rsidRPr="004E0432">
              <w:rPr>
                <w:sz w:val="26"/>
                <w:szCs w:val="26"/>
              </w:rPr>
              <w:t>0</w:t>
            </w:r>
          </w:p>
        </w:tc>
      </w:tr>
      <w:tr w:rsidR="005E5193" w14:paraId="5B71D824" w14:textId="77777777">
        <w:trPr>
          <w:cantSplit/>
          <w:trHeight w:val="397"/>
        </w:trPr>
        <w:tc>
          <w:tcPr>
            <w:tcW w:w="4054" w:type="dxa"/>
            <w:shd w:val="clear" w:color="auto" w:fill="auto"/>
            <w:vAlign w:val="center"/>
          </w:tcPr>
          <w:p w14:paraId="3DA3C534" w14:textId="77777777" w:rsidR="005E5193" w:rsidRDefault="00F36FBE">
            <w:pPr>
              <w:spacing w:line="340" w:lineRule="exact"/>
              <w:rPr>
                <w:sz w:val="26"/>
                <w:szCs w:val="26"/>
                <w:cs/>
              </w:rPr>
            </w:pPr>
            <w:r>
              <w:rPr>
                <w:sz w:val="26"/>
                <w:szCs w:val="26"/>
                <w:cs/>
              </w:rPr>
              <w:t>เงินปันผลรับ</w:t>
            </w:r>
          </w:p>
        </w:tc>
        <w:tc>
          <w:tcPr>
            <w:tcW w:w="1570" w:type="dxa"/>
            <w:shd w:val="clear" w:color="auto" w:fill="auto"/>
            <w:vAlign w:val="bottom"/>
          </w:tcPr>
          <w:p w14:paraId="4ED132BB" w14:textId="77777777" w:rsidR="005E5193" w:rsidRDefault="005E5193">
            <w:pPr>
              <w:tabs>
                <w:tab w:val="decimal" w:pos="792"/>
              </w:tabs>
              <w:spacing w:line="340" w:lineRule="exact"/>
              <w:rPr>
                <w:sz w:val="26"/>
                <w:szCs w:val="26"/>
                <w:cs/>
              </w:rPr>
            </w:pPr>
          </w:p>
        </w:tc>
        <w:tc>
          <w:tcPr>
            <w:tcW w:w="1570" w:type="dxa"/>
            <w:shd w:val="clear" w:color="auto" w:fill="auto"/>
            <w:vAlign w:val="bottom"/>
          </w:tcPr>
          <w:p w14:paraId="4A941DC7" w14:textId="77777777" w:rsidR="005E5193" w:rsidRDefault="005E5193">
            <w:pPr>
              <w:tabs>
                <w:tab w:val="decimal" w:pos="792"/>
              </w:tabs>
              <w:spacing w:line="340" w:lineRule="exact"/>
              <w:rPr>
                <w:sz w:val="26"/>
                <w:szCs w:val="26"/>
                <w:cs/>
              </w:rPr>
            </w:pPr>
          </w:p>
        </w:tc>
        <w:tc>
          <w:tcPr>
            <w:tcW w:w="1570" w:type="dxa"/>
            <w:shd w:val="clear" w:color="auto" w:fill="auto"/>
            <w:vAlign w:val="center"/>
          </w:tcPr>
          <w:p w14:paraId="2F474013" w14:textId="22BFAA46" w:rsidR="005E5193" w:rsidRPr="004E0432" w:rsidRDefault="009C134C">
            <w:pPr>
              <w:spacing w:line="340" w:lineRule="exact"/>
              <w:jc w:val="right"/>
              <w:rPr>
                <w:sz w:val="26"/>
                <w:szCs w:val="26"/>
              </w:rPr>
            </w:pPr>
            <w:r w:rsidRPr="004E0432">
              <w:rPr>
                <w:sz w:val="26"/>
                <w:szCs w:val="26"/>
              </w:rPr>
              <w:t>9</w:t>
            </w:r>
            <w:r w:rsidR="00F36FBE" w:rsidRPr="004E0432">
              <w:rPr>
                <w:sz w:val="26"/>
                <w:szCs w:val="26"/>
              </w:rPr>
              <w:t>,</w:t>
            </w:r>
            <w:r w:rsidRPr="004E0432">
              <w:rPr>
                <w:sz w:val="26"/>
                <w:szCs w:val="26"/>
              </w:rPr>
              <w:t>90</w:t>
            </w:r>
            <w:r w:rsidR="00A30794">
              <w:rPr>
                <w:rFonts w:hint="cs"/>
                <w:sz w:val="26"/>
                <w:szCs w:val="26"/>
                <w:cs/>
              </w:rPr>
              <w:t>4</w:t>
            </w:r>
          </w:p>
        </w:tc>
      </w:tr>
      <w:tr w:rsidR="00A30794" w14:paraId="08D26475" w14:textId="77777777">
        <w:trPr>
          <w:cantSplit/>
          <w:trHeight w:val="397"/>
        </w:trPr>
        <w:tc>
          <w:tcPr>
            <w:tcW w:w="4054" w:type="dxa"/>
            <w:shd w:val="clear" w:color="auto" w:fill="auto"/>
            <w:vAlign w:val="center"/>
          </w:tcPr>
          <w:p w14:paraId="2A6B465C" w14:textId="32256A51" w:rsidR="00A30794" w:rsidRDefault="00A30794">
            <w:pPr>
              <w:spacing w:line="340" w:lineRule="exact"/>
              <w:rPr>
                <w:sz w:val="26"/>
                <w:szCs w:val="26"/>
                <w:cs/>
              </w:rPr>
            </w:pPr>
            <w:r w:rsidRPr="00A30794">
              <w:rPr>
                <w:sz w:val="26"/>
                <w:szCs w:val="26"/>
                <w:cs/>
              </w:rPr>
              <w:t>กำไรจากการจำหน่ายสินทรัพย์ถาวร</w:t>
            </w:r>
          </w:p>
        </w:tc>
        <w:tc>
          <w:tcPr>
            <w:tcW w:w="1570" w:type="dxa"/>
            <w:shd w:val="clear" w:color="auto" w:fill="auto"/>
            <w:vAlign w:val="bottom"/>
          </w:tcPr>
          <w:p w14:paraId="7076FD8D" w14:textId="77777777" w:rsidR="00A30794" w:rsidRDefault="00A30794">
            <w:pPr>
              <w:tabs>
                <w:tab w:val="decimal" w:pos="792"/>
              </w:tabs>
              <w:spacing w:line="340" w:lineRule="exact"/>
              <w:rPr>
                <w:sz w:val="26"/>
                <w:szCs w:val="26"/>
                <w:cs/>
              </w:rPr>
            </w:pPr>
          </w:p>
        </w:tc>
        <w:tc>
          <w:tcPr>
            <w:tcW w:w="1570" w:type="dxa"/>
            <w:shd w:val="clear" w:color="auto" w:fill="auto"/>
            <w:vAlign w:val="bottom"/>
          </w:tcPr>
          <w:p w14:paraId="1FEA0B07" w14:textId="77777777" w:rsidR="00A30794" w:rsidRDefault="00A30794">
            <w:pPr>
              <w:tabs>
                <w:tab w:val="decimal" w:pos="792"/>
              </w:tabs>
              <w:spacing w:line="340" w:lineRule="exact"/>
              <w:rPr>
                <w:sz w:val="26"/>
                <w:szCs w:val="26"/>
                <w:cs/>
              </w:rPr>
            </w:pPr>
          </w:p>
        </w:tc>
        <w:tc>
          <w:tcPr>
            <w:tcW w:w="1570" w:type="dxa"/>
            <w:shd w:val="clear" w:color="auto" w:fill="auto"/>
            <w:vAlign w:val="center"/>
          </w:tcPr>
          <w:p w14:paraId="70B5C84F" w14:textId="606C8170" w:rsidR="00A30794" w:rsidRPr="004E0432" w:rsidRDefault="00A30794">
            <w:pPr>
              <w:spacing w:line="340" w:lineRule="exact"/>
              <w:jc w:val="right"/>
              <w:rPr>
                <w:sz w:val="26"/>
                <w:szCs w:val="26"/>
              </w:rPr>
            </w:pPr>
            <w:r>
              <w:rPr>
                <w:rFonts w:hint="cs"/>
                <w:sz w:val="26"/>
                <w:szCs w:val="26"/>
                <w:cs/>
              </w:rPr>
              <w:t>42</w:t>
            </w:r>
          </w:p>
        </w:tc>
      </w:tr>
      <w:tr w:rsidR="00873A3E" w14:paraId="21067D95" w14:textId="77777777" w:rsidTr="001162A7">
        <w:trPr>
          <w:cantSplit/>
          <w:trHeight w:val="397"/>
        </w:trPr>
        <w:tc>
          <w:tcPr>
            <w:tcW w:w="7194" w:type="dxa"/>
            <w:gridSpan w:val="3"/>
            <w:shd w:val="clear" w:color="auto" w:fill="auto"/>
            <w:vAlign w:val="center"/>
          </w:tcPr>
          <w:p w14:paraId="061DA60C" w14:textId="2DDEA262" w:rsidR="00873A3E" w:rsidRDefault="00873A3E" w:rsidP="00873A3E">
            <w:pPr>
              <w:tabs>
                <w:tab w:val="decimal" w:pos="792"/>
              </w:tabs>
              <w:spacing w:line="340" w:lineRule="exact"/>
              <w:rPr>
                <w:sz w:val="26"/>
                <w:szCs w:val="26"/>
                <w:highlight w:val="yellow"/>
                <w:cs/>
              </w:rPr>
            </w:pPr>
            <w:r w:rsidRPr="00873A3E">
              <w:rPr>
                <w:sz w:val="26"/>
                <w:szCs w:val="26"/>
                <w:cs/>
              </w:rPr>
              <w:t>รายได้จากการเป็นผู้ตรวจสอบธุรกรรมประเภทสินทรัพย์ไม่มีตัวตน -</w:t>
            </w:r>
            <w:r>
              <w:rPr>
                <w:rFonts w:hint="cs"/>
                <w:sz w:val="26"/>
                <w:szCs w:val="26"/>
                <w:cs/>
              </w:rPr>
              <w:t xml:space="preserve"> </w:t>
            </w:r>
            <w:r w:rsidRPr="00873A3E">
              <w:rPr>
                <w:sz w:val="26"/>
                <w:szCs w:val="26"/>
                <w:cs/>
              </w:rPr>
              <w:t>สินทรัพย์ดิจิทัล</w:t>
            </w:r>
          </w:p>
        </w:tc>
        <w:tc>
          <w:tcPr>
            <w:tcW w:w="1570" w:type="dxa"/>
            <w:shd w:val="clear" w:color="auto" w:fill="auto"/>
            <w:vAlign w:val="center"/>
          </w:tcPr>
          <w:p w14:paraId="3A77CD29" w14:textId="35574848" w:rsidR="00873A3E" w:rsidRPr="004E0432" w:rsidRDefault="00873A3E" w:rsidP="00873A3E">
            <w:pPr>
              <w:spacing w:line="340" w:lineRule="exact"/>
              <w:jc w:val="right"/>
              <w:rPr>
                <w:sz w:val="26"/>
                <w:szCs w:val="26"/>
              </w:rPr>
            </w:pPr>
            <w:r>
              <w:rPr>
                <w:rFonts w:hint="cs"/>
                <w:sz w:val="26"/>
                <w:szCs w:val="26"/>
                <w:cs/>
              </w:rPr>
              <w:t>195</w:t>
            </w:r>
          </w:p>
        </w:tc>
      </w:tr>
      <w:tr w:rsidR="005E5193" w14:paraId="606AB88E" w14:textId="77777777">
        <w:trPr>
          <w:cantSplit/>
          <w:trHeight w:val="397"/>
        </w:trPr>
        <w:tc>
          <w:tcPr>
            <w:tcW w:w="4054" w:type="dxa"/>
            <w:shd w:val="clear" w:color="auto" w:fill="auto"/>
            <w:vAlign w:val="center"/>
            <w:hideMark/>
          </w:tcPr>
          <w:p w14:paraId="5D3740C1" w14:textId="77777777" w:rsidR="005E5193" w:rsidRDefault="00F36FBE">
            <w:pPr>
              <w:spacing w:line="340" w:lineRule="exact"/>
              <w:ind w:left="142" w:hanging="142"/>
              <w:rPr>
                <w:sz w:val="26"/>
                <w:szCs w:val="26"/>
              </w:rPr>
            </w:pPr>
            <w:r>
              <w:rPr>
                <w:sz w:val="26"/>
                <w:szCs w:val="26"/>
                <w:cs/>
              </w:rPr>
              <w:t>รายได้อื่น</w:t>
            </w:r>
          </w:p>
        </w:tc>
        <w:tc>
          <w:tcPr>
            <w:tcW w:w="1570" w:type="dxa"/>
            <w:shd w:val="clear" w:color="auto" w:fill="auto"/>
            <w:vAlign w:val="bottom"/>
          </w:tcPr>
          <w:p w14:paraId="2BBC05A7" w14:textId="77777777" w:rsidR="005E5193" w:rsidRDefault="005E5193">
            <w:pPr>
              <w:tabs>
                <w:tab w:val="decimal" w:pos="792"/>
              </w:tabs>
              <w:spacing w:line="340" w:lineRule="exact"/>
              <w:rPr>
                <w:sz w:val="26"/>
                <w:szCs w:val="26"/>
                <w:highlight w:val="yellow"/>
              </w:rPr>
            </w:pPr>
          </w:p>
        </w:tc>
        <w:tc>
          <w:tcPr>
            <w:tcW w:w="1570" w:type="dxa"/>
            <w:shd w:val="clear" w:color="auto" w:fill="auto"/>
            <w:vAlign w:val="bottom"/>
          </w:tcPr>
          <w:p w14:paraId="6731B3D4" w14:textId="77777777" w:rsidR="005E5193" w:rsidRDefault="005E5193">
            <w:pPr>
              <w:tabs>
                <w:tab w:val="decimal" w:pos="792"/>
              </w:tabs>
              <w:spacing w:line="340" w:lineRule="exact"/>
              <w:rPr>
                <w:sz w:val="26"/>
                <w:szCs w:val="26"/>
                <w:highlight w:val="yellow"/>
              </w:rPr>
            </w:pPr>
          </w:p>
        </w:tc>
        <w:tc>
          <w:tcPr>
            <w:tcW w:w="1570" w:type="dxa"/>
            <w:shd w:val="clear" w:color="auto" w:fill="auto"/>
            <w:vAlign w:val="center"/>
          </w:tcPr>
          <w:p w14:paraId="78CCB5E3" w14:textId="2476665B" w:rsidR="005E5193" w:rsidRPr="004E0432" w:rsidRDefault="009C134C">
            <w:pPr>
              <w:spacing w:line="340" w:lineRule="exact"/>
              <w:jc w:val="right"/>
              <w:rPr>
                <w:sz w:val="26"/>
                <w:szCs w:val="26"/>
              </w:rPr>
            </w:pPr>
            <w:r w:rsidRPr="004E0432">
              <w:rPr>
                <w:sz w:val="26"/>
                <w:szCs w:val="26"/>
              </w:rPr>
              <w:t>5</w:t>
            </w:r>
            <w:r w:rsidR="00F36FBE" w:rsidRPr="004E0432">
              <w:rPr>
                <w:rFonts w:hint="cs"/>
                <w:sz w:val="26"/>
                <w:szCs w:val="26"/>
                <w:cs/>
              </w:rPr>
              <w:t>,</w:t>
            </w:r>
            <w:r w:rsidR="00A30794">
              <w:rPr>
                <w:rFonts w:hint="cs"/>
                <w:sz w:val="26"/>
                <w:szCs w:val="26"/>
                <w:cs/>
              </w:rPr>
              <w:t>722</w:t>
            </w:r>
          </w:p>
        </w:tc>
      </w:tr>
      <w:tr w:rsidR="005E5193" w14:paraId="2D3D9F78" w14:textId="77777777">
        <w:trPr>
          <w:cantSplit/>
          <w:trHeight w:val="397"/>
        </w:trPr>
        <w:tc>
          <w:tcPr>
            <w:tcW w:w="4054" w:type="dxa"/>
            <w:shd w:val="clear" w:color="auto" w:fill="auto"/>
            <w:vAlign w:val="center"/>
            <w:hideMark/>
          </w:tcPr>
          <w:p w14:paraId="7936F96C" w14:textId="77777777" w:rsidR="005E5193" w:rsidRDefault="00F36FBE">
            <w:pPr>
              <w:spacing w:line="340" w:lineRule="exact"/>
              <w:ind w:left="142" w:hanging="142"/>
              <w:rPr>
                <w:sz w:val="26"/>
                <w:szCs w:val="26"/>
                <w:cs/>
              </w:rPr>
            </w:pPr>
            <w:r>
              <w:rPr>
                <w:sz w:val="26"/>
                <w:szCs w:val="26"/>
                <w:cs/>
              </w:rPr>
              <w:t>ค่าใช้จ่ายในการขาย</w:t>
            </w:r>
          </w:p>
        </w:tc>
        <w:tc>
          <w:tcPr>
            <w:tcW w:w="1570" w:type="dxa"/>
            <w:shd w:val="clear" w:color="auto" w:fill="auto"/>
            <w:vAlign w:val="bottom"/>
          </w:tcPr>
          <w:p w14:paraId="4D0B9C45" w14:textId="77777777" w:rsidR="005E5193" w:rsidRDefault="005E5193">
            <w:pPr>
              <w:tabs>
                <w:tab w:val="decimal" w:pos="792"/>
              </w:tabs>
              <w:spacing w:line="340" w:lineRule="exact"/>
              <w:rPr>
                <w:sz w:val="26"/>
                <w:szCs w:val="26"/>
                <w:highlight w:val="yellow"/>
              </w:rPr>
            </w:pPr>
          </w:p>
        </w:tc>
        <w:tc>
          <w:tcPr>
            <w:tcW w:w="1570" w:type="dxa"/>
            <w:shd w:val="clear" w:color="auto" w:fill="auto"/>
            <w:vAlign w:val="bottom"/>
          </w:tcPr>
          <w:p w14:paraId="5176DC9B" w14:textId="77777777" w:rsidR="005E5193" w:rsidRDefault="005E5193">
            <w:pPr>
              <w:tabs>
                <w:tab w:val="decimal" w:pos="792"/>
              </w:tabs>
              <w:spacing w:line="340" w:lineRule="exact"/>
              <w:rPr>
                <w:sz w:val="26"/>
                <w:szCs w:val="26"/>
                <w:highlight w:val="yellow"/>
              </w:rPr>
            </w:pPr>
          </w:p>
        </w:tc>
        <w:tc>
          <w:tcPr>
            <w:tcW w:w="1570" w:type="dxa"/>
            <w:shd w:val="clear" w:color="auto" w:fill="auto"/>
            <w:vAlign w:val="bottom"/>
          </w:tcPr>
          <w:p w14:paraId="57FA0278" w14:textId="45930754" w:rsidR="005E5193" w:rsidRPr="004E0432" w:rsidRDefault="00F36FBE">
            <w:pPr>
              <w:tabs>
                <w:tab w:val="decimal" w:pos="1354"/>
              </w:tabs>
              <w:spacing w:line="340" w:lineRule="exact"/>
              <w:ind w:right="-142"/>
              <w:rPr>
                <w:sz w:val="26"/>
                <w:szCs w:val="26"/>
              </w:rPr>
            </w:pPr>
            <w:r w:rsidRPr="004E0432">
              <w:rPr>
                <w:sz w:val="26"/>
                <w:szCs w:val="26"/>
                <w:cs/>
              </w:rPr>
              <w:t>(</w:t>
            </w:r>
            <w:r w:rsidR="009C134C" w:rsidRPr="004E0432">
              <w:rPr>
                <w:sz w:val="26"/>
                <w:szCs w:val="26"/>
              </w:rPr>
              <w:t>41</w:t>
            </w:r>
            <w:r w:rsidRPr="004E0432">
              <w:rPr>
                <w:sz w:val="26"/>
                <w:szCs w:val="26"/>
              </w:rPr>
              <w:t>,</w:t>
            </w:r>
            <w:r w:rsidR="009C134C" w:rsidRPr="004E0432">
              <w:rPr>
                <w:sz w:val="26"/>
                <w:szCs w:val="26"/>
              </w:rPr>
              <w:t>757</w:t>
            </w:r>
            <w:r w:rsidRPr="004E0432">
              <w:rPr>
                <w:sz w:val="26"/>
                <w:szCs w:val="26"/>
                <w:cs/>
              </w:rPr>
              <w:t>)</w:t>
            </w:r>
          </w:p>
        </w:tc>
      </w:tr>
      <w:tr w:rsidR="005E5193" w14:paraId="269D30D2" w14:textId="77777777">
        <w:trPr>
          <w:cantSplit/>
          <w:trHeight w:val="397"/>
        </w:trPr>
        <w:tc>
          <w:tcPr>
            <w:tcW w:w="4054" w:type="dxa"/>
            <w:shd w:val="clear" w:color="auto" w:fill="auto"/>
            <w:vAlign w:val="center"/>
            <w:hideMark/>
          </w:tcPr>
          <w:p w14:paraId="301B8B52" w14:textId="77777777" w:rsidR="005E5193" w:rsidRDefault="00F36FBE">
            <w:pPr>
              <w:spacing w:line="340" w:lineRule="exact"/>
              <w:ind w:left="142" w:hanging="142"/>
              <w:rPr>
                <w:sz w:val="26"/>
                <w:szCs w:val="26"/>
                <w:cs/>
              </w:rPr>
            </w:pPr>
            <w:r>
              <w:rPr>
                <w:sz w:val="26"/>
                <w:szCs w:val="26"/>
                <w:cs/>
              </w:rPr>
              <w:t>ค่าใช้จ่ายในการบริหาร</w:t>
            </w:r>
          </w:p>
        </w:tc>
        <w:tc>
          <w:tcPr>
            <w:tcW w:w="1570" w:type="dxa"/>
            <w:shd w:val="clear" w:color="auto" w:fill="auto"/>
            <w:vAlign w:val="bottom"/>
          </w:tcPr>
          <w:p w14:paraId="2BBCA2A1" w14:textId="77777777" w:rsidR="005E5193" w:rsidRDefault="005E5193">
            <w:pPr>
              <w:tabs>
                <w:tab w:val="decimal" w:pos="792"/>
              </w:tabs>
              <w:spacing w:line="340" w:lineRule="exact"/>
              <w:rPr>
                <w:sz w:val="26"/>
                <w:szCs w:val="26"/>
                <w:highlight w:val="yellow"/>
              </w:rPr>
            </w:pPr>
          </w:p>
        </w:tc>
        <w:tc>
          <w:tcPr>
            <w:tcW w:w="1570" w:type="dxa"/>
            <w:shd w:val="clear" w:color="auto" w:fill="auto"/>
            <w:vAlign w:val="bottom"/>
          </w:tcPr>
          <w:p w14:paraId="7EB7CC28" w14:textId="77777777" w:rsidR="005E5193" w:rsidRDefault="005E5193">
            <w:pPr>
              <w:tabs>
                <w:tab w:val="decimal" w:pos="792"/>
              </w:tabs>
              <w:spacing w:line="340" w:lineRule="exact"/>
              <w:rPr>
                <w:sz w:val="26"/>
                <w:szCs w:val="26"/>
                <w:highlight w:val="yellow"/>
              </w:rPr>
            </w:pPr>
          </w:p>
        </w:tc>
        <w:tc>
          <w:tcPr>
            <w:tcW w:w="1570" w:type="dxa"/>
            <w:shd w:val="clear" w:color="auto" w:fill="auto"/>
            <w:vAlign w:val="bottom"/>
          </w:tcPr>
          <w:p w14:paraId="6C201A48" w14:textId="5BC6F919" w:rsidR="005E5193" w:rsidRPr="004E0432" w:rsidRDefault="00F36FBE">
            <w:pPr>
              <w:tabs>
                <w:tab w:val="decimal" w:pos="1354"/>
              </w:tabs>
              <w:spacing w:line="340" w:lineRule="exact"/>
              <w:ind w:right="-142"/>
              <w:rPr>
                <w:sz w:val="26"/>
                <w:szCs w:val="26"/>
              </w:rPr>
            </w:pPr>
            <w:r w:rsidRPr="004E0432">
              <w:rPr>
                <w:sz w:val="26"/>
                <w:szCs w:val="26"/>
              </w:rPr>
              <w:fldChar w:fldCharType="begin"/>
            </w:r>
            <w:r w:rsidRPr="004E0432">
              <w:rPr>
                <w:sz w:val="26"/>
                <w:szCs w:val="26"/>
                <w:cs/>
              </w:rPr>
              <w:instrText xml:space="preserve"> =-</w:instrText>
            </w:r>
            <w:r w:rsidRPr="004E0432">
              <w:rPr>
                <w:sz w:val="26"/>
                <w:szCs w:val="26"/>
              </w:rPr>
              <w:instrText>23482</w:instrText>
            </w:r>
            <w:r w:rsidRPr="004E0432">
              <w:rPr>
                <w:sz w:val="26"/>
                <w:szCs w:val="26"/>
                <w:cs/>
              </w:rPr>
              <w:instrText>+</w:instrText>
            </w:r>
            <w:r w:rsidRPr="004E0432">
              <w:rPr>
                <w:sz w:val="26"/>
                <w:szCs w:val="26"/>
              </w:rPr>
              <w:instrText xml:space="preserve">1124 \# </w:instrText>
            </w:r>
            <w:r w:rsidRPr="004E0432">
              <w:rPr>
                <w:sz w:val="26"/>
                <w:szCs w:val="26"/>
                <w:cs/>
              </w:rPr>
              <w:instrText>"</w:instrText>
            </w:r>
            <w:r w:rsidRPr="004E0432">
              <w:rPr>
                <w:sz w:val="26"/>
                <w:szCs w:val="26"/>
              </w:rPr>
              <w:instrText>#,0;</w:instrText>
            </w:r>
            <w:r w:rsidRPr="004E0432">
              <w:rPr>
                <w:sz w:val="26"/>
                <w:szCs w:val="26"/>
                <w:cs/>
              </w:rPr>
              <w:instrText>(</w:instrText>
            </w:r>
            <w:r w:rsidRPr="004E0432">
              <w:rPr>
                <w:sz w:val="26"/>
                <w:szCs w:val="26"/>
              </w:rPr>
              <w:instrText>#,##0</w:instrText>
            </w:r>
            <w:r w:rsidRPr="004E0432">
              <w:rPr>
                <w:sz w:val="26"/>
                <w:szCs w:val="26"/>
                <w:cs/>
              </w:rPr>
              <w:instrText xml:space="preserve">)" </w:instrText>
            </w:r>
            <w:r w:rsidRPr="004E0432">
              <w:rPr>
                <w:sz w:val="26"/>
                <w:szCs w:val="26"/>
              </w:rPr>
              <w:fldChar w:fldCharType="separate"/>
            </w:r>
            <w:r w:rsidRPr="004E0432">
              <w:rPr>
                <w:noProof/>
                <w:sz w:val="26"/>
                <w:szCs w:val="26"/>
                <w:cs/>
              </w:rPr>
              <w:t>(</w:t>
            </w:r>
            <w:r w:rsidR="009C134C" w:rsidRPr="004E0432">
              <w:rPr>
                <w:noProof/>
                <w:sz w:val="26"/>
                <w:szCs w:val="26"/>
              </w:rPr>
              <w:t>24</w:t>
            </w:r>
            <w:r w:rsidRPr="004E0432">
              <w:rPr>
                <w:noProof/>
                <w:sz w:val="26"/>
                <w:szCs w:val="26"/>
              </w:rPr>
              <w:t>,</w:t>
            </w:r>
            <w:r w:rsidR="009C134C" w:rsidRPr="004E0432">
              <w:rPr>
                <w:noProof/>
                <w:sz w:val="26"/>
                <w:szCs w:val="26"/>
              </w:rPr>
              <w:t>342</w:t>
            </w:r>
            <w:r w:rsidRPr="004E0432">
              <w:rPr>
                <w:noProof/>
                <w:sz w:val="26"/>
                <w:szCs w:val="26"/>
                <w:cs/>
              </w:rPr>
              <w:t>)</w:t>
            </w:r>
            <w:r w:rsidRPr="004E0432">
              <w:rPr>
                <w:sz w:val="26"/>
                <w:szCs w:val="26"/>
              </w:rPr>
              <w:fldChar w:fldCharType="end"/>
            </w:r>
          </w:p>
        </w:tc>
      </w:tr>
      <w:tr w:rsidR="005E5193" w14:paraId="7099740F" w14:textId="77777777">
        <w:trPr>
          <w:cantSplit/>
          <w:trHeight w:val="397"/>
        </w:trPr>
        <w:tc>
          <w:tcPr>
            <w:tcW w:w="7194" w:type="dxa"/>
            <w:gridSpan w:val="3"/>
            <w:shd w:val="clear" w:color="auto" w:fill="auto"/>
            <w:vAlign w:val="center"/>
          </w:tcPr>
          <w:p w14:paraId="7766BB15" w14:textId="77777777" w:rsidR="005E5193" w:rsidRDefault="00F36FBE">
            <w:pPr>
              <w:tabs>
                <w:tab w:val="decimal" w:pos="792"/>
              </w:tabs>
              <w:spacing w:line="340" w:lineRule="exact"/>
              <w:rPr>
                <w:sz w:val="26"/>
                <w:szCs w:val="26"/>
                <w:highlight w:val="yellow"/>
              </w:rPr>
            </w:pPr>
            <w:r>
              <w:rPr>
                <w:sz w:val="26"/>
                <w:szCs w:val="26"/>
                <w:cs/>
              </w:rPr>
              <w:t>ขาดทุนจากการปรับลดมูลค่าสินค้าคงเหลือ - สินทรัพย์ดิจิทัล</w:t>
            </w:r>
          </w:p>
        </w:tc>
        <w:tc>
          <w:tcPr>
            <w:tcW w:w="1570" w:type="dxa"/>
            <w:shd w:val="clear" w:color="auto" w:fill="auto"/>
            <w:vAlign w:val="bottom"/>
          </w:tcPr>
          <w:p w14:paraId="3B2409D1" w14:textId="0C38AA99" w:rsidR="005E5193" w:rsidRPr="004E0432" w:rsidRDefault="00F36FBE">
            <w:pPr>
              <w:tabs>
                <w:tab w:val="decimal" w:pos="1354"/>
              </w:tabs>
              <w:spacing w:line="340" w:lineRule="exact"/>
              <w:ind w:right="-142"/>
              <w:rPr>
                <w:sz w:val="26"/>
                <w:szCs w:val="26"/>
              </w:rPr>
            </w:pPr>
            <w:r w:rsidRPr="004E0432">
              <w:rPr>
                <w:sz w:val="26"/>
                <w:szCs w:val="26"/>
                <w:cs/>
              </w:rPr>
              <w:t>(</w:t>
            </w:r>
            <w:r w:rsidR="009C134C" w:rsidRPr="004E0432">
              <w:rPr>
                <w:sz w:val="26"/>
                <w:szCs w:val="26"/>
              </w:rPr>
              <w:t>17,784</w:t>
            </w:r>
            <w:r w:rsidRPr="004E0432">
              <w:rPr>
                <w:sz w:val="26"/>
                <w:szCs w:val="26"/>
                <w:cs/>
              </w:rPr>
              <w:t>)</w:t>
            </w:r>
          </w:p>
        </w:tc>
      </w:tr>
      <w:tr w:rsidR="009C134C" w14:paraId="216AC46D" w14:textId="77777777">
        <w:trPr>
          <w:cantSplit/>
          <w:trHeight w:val="397"/>
        </w:trPr>
        <w:tc>
          <w:tcPr>
            <w:tcW w:w="7194" w:type="dxa"/>
            <w:gridSpan w:val="3"/>
            <w:shd w:val="clear" w:color="auto" w:fill="auto"/>
            <w:vAlign w:val="center"/>
          </w:tcPr>
          <w:p w14:paraId="44698AFE" w14:textId="16CC9BE5" w:rsidR="009C134C" w:rsidRDefault="00BC58A6" w:rsidP="009C134C">
            <w:pPr>
              <w:tabs>
                <w:tab w:val="decimal" w:pos="792"/>
              </w:tabs>
              <w:spacing w:line="340" w:lineRule="exact"/>
              <w:rPr>
                <w:sz w:val="26"/>
                <w:szCs w:val="26"/>
                <w:cs/>
              </w:rPr>
            </w:pPr>
            <w:r w:rsidRPr="00BC58A6">
              <w:rPr>
                <w:sz w:val="26"/>
                <w:szCs w:val="26"/>
                <w:cs/>
              </w:rPr>
              <w:t>ขาดทุนที่ยังไม่เกิดขึ้นจริงจากการปรับมูลค่าสินทรัพย์ไม่มีตัวตน -</w:t>
            </w:r>
            <w:r w:rsidR="009C134C">
              <w:rPr>
                <w:sz w:val="26"/>
                <w:szCs w:val="26"/>
                <w:cs/>
              </w:rPr>
              <w:t xml:space="preserve"> สินทรัพย์ดิจิทัล</w:t>
            </w:r>
          </w:p>
        </w:tc>
        <w:tc>
          <w:tcPr>
            <w:tcW w:w="1570" w:type="dxa"/>
            <w:shd w:val="clear" w:color="auto" w:fill="auto"/>
            <w:vAlign w:val="bottom"/>
          </w:tcPr>
          <w:p w14:paraId="20060140" w14:textId="01B6B498" w:rsidR="009C134C" w:rsidRPr="004E0432" w:rsidRDefault="009C134C" w:rsidP="009C134C">
            <w:pPr>
              <w:tabs>
                <w:tab w:val="decimal" w:pos="1354"/>
              </w:tabs>
              <w:spacing w:line="340" w:lineRule="exact"/>
              <w:ind w:right="-142"/>
              <w:rPr>
                <w:sz w:val="26"/>
                <w:szCs w:val="26"/>
                <w:cs/>
              </w:rPr>
            </w:pPr>
            <w:r w:rsidRPr="004E0432">
              <w:rPr>
                <w:sz w:val="26"/>
                <w:szCs w:val="26"/>
              </w:rPr>
              <w:t>(15,386)</w:t>
            </w:r>
          </w:p>
        </w:tc>
      </w:tr>
      <w:tr w:rsidR="00A30794" w14:paraId="19EC9344" w14:textId="77777777" w:rsidTr="001162A7">
        <w:trPr>
          <w:cantSplit/>
          <w:trHeight w:val="397"/>
        </w:trPr>
        <w:tc>
          <w:tcPr>
            <w:tcW w:w="7194" w:type="dxa"/>
            <w:gridSpan w:val="3"/>
            <w:shd w:val="clear" w:color="auto" w:fill="auto"/>
            <w:vAlign w:val="center"/>
          </w:tcPr>
          <w:p w14:paraId="716888CB" w14:textId="4B0D590C" w:rsidR="00A30794" w:rsidRDefault="00A30794" w:rsidP="001162A7">
            <w:pPr>
              <w:tabs>
                <w:tab w:val="decimal" w:pos="792"/>
              </w:tabs>
              <w:spacing w:line="340" w:lineRule="exact"/>
              <w:rPr>
                <w:sz w:val="26"/>
                <w:szCs w:val="26"/>
                <w:cs/>
              </w:rPr>
            </w:pPr>
            <w:r>
              <w:rPr>
                <w:sz w:val="26"/>
                <w:szCs w:val="26"/>
                <w:cs/>
              </w:rPr>
              <w:t>ขาดทุน</w:t>
            </w:r>
            <w:r w:rsidR="00131A52">
              <w:rPr>
                <w:rFonts w:hint="cs"/>
                <w:sz w:val="26"/>
                <w:szCs w:val="26"/>
                <w:cs/>
              </w:rPr>
              <w:t>ที่ยังไม่เกิดขึ้นจริง</w:t>
            </w:r>
            <w:r>
              <w:rPr>
                <w:sz w:val="26"/>
                <w:szCs w:val="26"/>
                <w:cs/>
              </w:rPr>
              <w:t>จากการปรับลดมูลค่าสิน</w:t>
            </w:r>
            <w:r>
              <w:rPr>
                <w:rFonts w:hint="cs"/>
                <w:sz w:val="26"/>
                <w:szCs w:val="26"/>
                <w:cs/>
              </w:rPr>
              <w:t>ทรัพย์ทางการเงิน</w:t>
            </w:r>
          </w:p>
        </w:tc>
        <w:tc>
          <w:tcPr>
            <w:tcW w:w="1570" w:type="dxa"/>
            <w:shd w:val="clear" w:color="auto" w:fill="auto"/>
            <w:vAlign w:val="bottom"/>
          </w:tcPr>
          <w:p w14:paraId="5254CA95" w14:textId="5B3ADD7C" w:rsidR="00A30794" w:rsidRPr="004E0432" w:rsidRDefault="00A30794" w:rsidP="001162A7">
            <w:pPr>
              <w:tabs>
                <w:tab w:val="decimal" w:pos="1354"/>
              </w:tabs>
              <w:spacing w:line="340" w:lineRule="exact"/>
              <w:ind w:right="-142"/>
              <w:rPr>
                <w:sz w:val="26"/>
                <w:szCs w:val="26"/>
              </w:rPr>
            </w:pPr>
            <w:r>
              <w:rPr>
                <w:sz w:val="26"/>
                <w:szCs w:val="26"/>
              </w:rPr>
              <w:t>(30,6</w:t>
            </w:r>
            <w:r>
              <w:rPr>
                <w:rFonts w:hint="cs"/>
                <w:sz w:val="26"/>
                <w:szCs w:val="26"/>
                <w:cs/>
              </w:rPr>
              <w:t>90</w:t>
            </w:r>
            <w:r w:rsidRPr="004E0432">
              <w:rPr>
                <w:sz w:val="26"/>
                <w:szCs w:val="26"/>
              </w:rPr>
              <w:t>)</w:t>
            </w:r>
          </w:p>
        </w:tc>
      </w:tr>
      <w:tr w:rsidR="009C134C" w14:paraId="2BA32A7D" w14:textId="77777777">
        <w:trPr>
          <w:cantSplit/>
          <w:trHeight w:val="397"/>
        </w:trPr>
        <w:tc>
          <w:tcPr>
            <w:tcW w:w="4054" w:type="dxa"/>
            <w:shd w:val="clear" w:color="auto" w:fill="auto"/>
            <w:vAlign w:val="center"/>
          </w:tcPr>
          <w:p w14:paraId="4A065B2F" w14:textId="77777777" w:rsidR="009C134C" w:rsidRDefault="009C134C" w:rsidP="009C134C">
            <w:pPr>
              <w:spacing w:line="340" w:lineRule="exact"/>
              <w:ind w:left="142" w:hanging="142"/>
              <w:rPr>
                <w:sz w:val="26"/>
                <w:szCs w:val="26"/>
                <w:cs/>
              </w:rPr>
            </w:pPr>
            <w:r>
              <w:rPr>
                <w:sz w:val="26"/>
                <w:szCs w:val="26"/>
                <w:cs/>
              </w:rPr>
              <w:t>ค่าตอบแทนกรรมการ</w:t>
            </w:r>
          </w:p>
        </w:tc>
        <w:tc>
          <w:tcPr>
            <w:tcW w:w="1570" w:type="dxa"/>
            <w:shd w:val="clear" w:color="auto" w:fill="auto"/>
            <w:vAlign w:val="bottom"/>
          </w:tcPr>
          <w:p w14:paraId="70E4FE1A" w14:textId="77777777" w:rsidR="009C134C" w:rsidRDefault="009C134C" w:rsidP="009C134C">
            <w:pPr>
              <w:tabs>
                <w:tab w:val="decimal" w:pos="792"/>
              </w:tabs>
              <w:spacing w:line="340" w:lineRule="exact"/>
              <w:rPr>
                <w:sz w:val="26"/>
                <w:szCs w:val="26"/>
                <w:highlight w:val="yellow"/>
              </w:rPr>
            </w:pPr>
          </w:p>
        </w:tc>
        <w:tc>
          <w:tcPr>
            <w:tcW w:w="1570" w:type="dxa"/>
            <w:shd w:val="clear" w:color="auto" w:fill="auto"/>
            <w:vAlign w:val="bottom"/>
          </w:tcPr>
          <w:p w14:paraId="1BF51818" w14:textId="77777777" w:rsidR="009C134C" w:rsidRDefault="009C134C" w:rsidP="009C134C">
            <w:pPr>
              <w:tabs>
                <w:tab w:val="decimal" w:pos="792"/>
              </w:tabs>
              <w:spacing w:line="340" w:lineRule="exact"/>
              <w:rPr>
                <w:sz w:val="26"/>
                <w:szCs w:val="26"/>
                <w:highlight w:val="yellow"/>
              </w:rPr>
            </w:pPr>
          </w:p>
        </w:tc>
        <w:tc>
          <w:tcPr>
            <w:tcW w:w="1570" w:type="dxa"/>
            <w:shd w:val="clear" w:color="auto" w:fill="auto"/>
            <w:vAlign w:val="bottom"/>
          </w:tcPr>
          <w:p w14:paraId="24AA12E2" w14:textId="36FEC585" w:rsidR="009C134C" w:rsidRPr="004E0432" w:rsidRDefault="009C134C" w:rsidP="009C134C">
            <w:pPr>
              <w:tabs>
                <w:tab w:val="decimal" w:pos="1354"/>
              </w:tabs>
              <w:spacing w:line="340" w:lineRule="exact"/>
              <w:ind w:right="-142"/>
              <w:rPr>
                <w:sz w:val="26"/>
                <w:szCs w:val="26"/>
              </w:rPr>
            </w:pPr>
            <w:r w:rsidRPr="004E0432">
              <w:rPr>
                <w:sz w:val="26"/>
                <w:szCs w:val="26"/>
                <w:cs/>
              </w:rPr>
              <w:t>(</w:t>
            </w:r>
            <w:r w:rsidRPr="004E0432">
              <w:rPr>
                <w:sz w:val="26"/>
                <w:szCs w:val="26"/>
              </w:rPr>
              <w:t>330</w:t>
            </w:r>
            <w:r w:rsidRPr="004E0432">
              <w:rPr>
                <w:sz w:val="26"/>
                <w:szCs w:val="26"/>
                <w:cs/>
              </w:rPr>
              <w:t>)</w:t>
            </w:r>
          </w:p>
        </w:tc>
      </w:tr>
      <w:tr w:rsidR="009C134C" w14:paraId="25B32F67" w14:textId="77777777">
        <w:trPr>
          <w:cantSplit/>
          <w:trHeight w:val="397"/>
        </w:trPr>
        <w:tc>
          <w:tcPr>
            <w:tcW w:w="4054" w:type="dxa"/>
            <w:shd w:val="clear" w:color="auto" w:fill="auto"/>
            <w:vAlign w:val="center"/>
          </w:tcPr>
          <w:p w14:paraId="2DA1D4B4" w14:textId="77777777" w:rsidR="009C134C" w:rsidRDefault="009C134C" w:rsidP="009C134C">
            <w:pPr>
              <w:spacing w:line="340" w:lineRule="exact"/>
              <w:ind w:left="142" w:right="-73" w:hanging="142"/>
              <w:rPr>
                <w:sz w:val="26"/>
                <w:szCs w:val="26"/>
                <w:cs/>
              </w:rPr>
            </w:pPr>
            <w:r>
              <w:rPr>
                <w:sz w:val="26"/>
                <w:szCs w:val="26"/>
                <w:cs/>
              </w:rPr>
              <w:t>ส่วนแบ่งขาดทุนจากเงินลงทุนในบริษัทร่วม</w:t>
            </w:r>
          </w:p>
        </w:tc>
        <w:tc>
          <w:tcPr>
            <w:tcW w:w="1570" w:type="dxa"/>
            <w:shd w:val="clear" w:color="auto" w:fill="auto"/>
            <w:vAlign w:val="bottom"/>
          </w:tcPr>
          <w:p w14:paraId="3469C852" w14:textId="77777777" w:rsidR="009C134C" w:rsidRDefault="009C134C" w:rsidP="009C134C">
            <w:pPr>
              <w:tabs>
                <w:tab w:val="decimal" w:pos="792"/>
              </w:tabs>
              <w:spacing w:line="340" w:lineRule="exact"/>
              <w:rPr>
                <w:sz w:val="26"/>
                <w:szCs w:val="26"/>
                <w:highlight w:val="yellow"/>
              </w:rPr>
            </w:pPr>
          </w:p>
        </w:tc>
        <w:tc>
          <w:tcPr>
            <w:tcW w:w="1570" w:type="dxa"/>
            <w:shd w:val="clear" w:color="auto" w:fill="auto"/>
            <w:vAlign w:val="bottom"/>
          </w:tcPr>
          <w:p w14:paraId="5936BDD7" w14:textId="77777777" w:rsidR="009C134C" w:rsidRDefault="009C134C" w:rsidP="009C134C">
            <w:pPr>
              <w:tabs>
                <w:tab w:val="decimal" w:pos="792"/>
              </w:tabs>
              <w:spacing w:line="340" w:lineRule="exact"/>
              <w:rPr>
                <w:sz w:val="26"/>
                <w:szCs w:val="26"/>
              </w:rPr>
            </w:pPr>
          </w:p>
        </w:tc>
        <w:tc>
          <w:tcPr>
            <w:tcW w:w="1570" w:type="dxa"/>
            <w:shd w:val="clear" w:color="auto" w:fill="auto"/>
            <w:vAlign w:val="bottom"/>
          </w:tcPr>
          <w:p w14:paraId="241DC8F5" w14:textId="297DADAF" w:rsidR="009C134C" w:rsidRPr="004E0432" w:rsidRDefault="009C134C" w:rsidP="009C134C">
            <w:pPr>
              <w:tabs>
                <w:tab w:val="decimal" w:pos="1354"/>
              </w:tabs>
              <w:spacing w:line="340" w:lineRule="exact"/>
              <w:ind w:right="-142"/>
              <w:rPr>
                <w:sz w:val="26"/>
                <w:szCs w:val="26"/>
                <w:cs/>
              </w:rPr>
            </w:pPr>
            <w:r w:rsidRPr="004E0432">
              <w:rPr>
                <w:sz w:val="26"/>
                <w:szCs w:val="26"/>
                <w:cs/>
              </w:rPr>
              <w:t>(</w:t>
            </w:r>
            <w:r w:rsidRPr="004E0432">
              <w:rPr>
                <w:sz w:val="26"/>
                <w:szCs w:val="26"/>
              </w:rPr>
              <w:t>3,836</w:t>
            </w:r>
            <w:r w:rsidRPr="004E0432">
              <w:rPr>
                <w:sz w:val="26"/>
                <w:szCs w:val="26"/>
                <w:cs/>
              </w:rPr>
              <w:t>)</w:t>
            </w:r>
          </w:p>
        </w:tc>
      </w:tr>
      <w:tr w:rsidR="009C134C" w14:paraId="3A8146D6" w14:textId="77777777">
        <w:trPr>
          <w:cantSplit/>
          <w:trHeight w:val="397"/>
        </w:trPr>
        <w:tc>
          <w:tcPr>
            <w:tcW w:w="4054" w:type="dxa"/>
            <w:shd w:val="clear" w:color="auto" w:fill="auto"/>
            <w:vAlign w:val="center"/>
            <w:hideMark/>
          </w:tcPr>
          <w:p w14:paraId="662E586F" w14:textId="77777777" w:rsidR="009C134C" w:rsidRDefault="009C134C" w:rsidP="009C134C">
            <w:pPr>
              <w:spacing w:line="340" w:lineRule="exact"/>
              <w:ind w:left="142" w:hanging="142"/>
              <w:rPr>
                <w:sz w:val="26"/>
                <w:szCs w:val="26"/>
                <w:cs/>
              </w:rPr>
            </w:pPr>
            <w:r>
              <w:rPr>
                <w:sz w:val="26"/>
                <w:szCs w:val="26"/>
                <w:cs/>
              </w:rPr>
              <w:t>ต้นทุนทางการเงิน</w:t>
            </w:r>
          </w:p>
        </w:tc>
        <w:tc>
          <w:tcPr>
            <w:tcW w:w="1570" w:type="dxa"/>
            <w:shd w:val="clear" w:color="auto" w:fill="auto"/>
            <w:vAlign w:val="bottom"/>
          </w:tcPr>
          <w:p w14:paraId="1B03883F" w14:textId="77777777" w:rsidR="009C134C" w:rsidRDefault="009C134C" w:rsidP="009C134C">
            <w:pPr>
              <w:tabs>
                <w:tab w:val="decimal" w:pos="792"/>
              </w:tabs>
              <w:spacing w:line="340" w:lineRule="exact"/>
              <w:rPr>
                <w:sz w:val="26"/>
                <w:szCs w:val="26"/>
                <w:highlight w:val="yellow"/>
              </w:rPr>
            </w:pPr>
          </w:p>
        </w:tc>
        <w:tc>
          <w:tcPr>
            <w:tcW w:w="1570" w:type="dxa"/>
            <w:shd w:val="clear" w:color="auto" w:fill="auto"/>
            <w:vAlign w:val="bottom"/>
          </w:tcPr>
          <w:p w14:paraId="718E9E45" w14:textId="77777777" w:rsidR="009C134C" w:rsidRDefault="009C134C" w:rsidP="009C134C">
            <w:pPr>
              <w:tabs>
                <w:tab w:val="decimal" w:pos="792"/>
              </w:tabs>
              <w:spacing w:line="340" w:lineRule="exact"/>
              <w:rPr>
                <w:sz w:val="26"/>
                <w:szCs w:val="26"/>
              </w:rPr>
            </w:pPr>
          </w:p>
        </w:tc>
        <w:tc>
          <w:tcPr>
            <w:tcW w:w="1570" w:type="dxa"/>
            <w:shd w:val="clear" w:color="auto" w:fill="auto"/>
            <w:vAlign w:val="center"/>
          </w:tcPr>
          <w:p w14:paraId="075A9E8D" w14:textId="77777777" w:rsidR="009C134C" w:rsidRPr="004E0432" w:rsidRDefault="009C134C" w:rsidP="009C134C">
            <w:pPr>
              <w:pBdr>
                <w:bottom w:val="single" w:sz="4" w:space="1" w:color="auto"/>
              </w:pBdr>
              <w:tabs>
                <w:tab w:val="decimal" w:pos="1212"/>
              </w:tabs>
              <w:spacing w:line="340" w:lineRule="exact"/>
              <w:rPr>
                <w:sz w:val="26"/>
                <w:szCs w:val="26"/>
                <w:cs/>
              </w:rPr>
            </w:pPr>
            <w:r w:rsidRPr="004E0432">
              <w:rPr>
                <w:rFonts w:hint="cs"/>
                <w:sz w:val="26"/>
                <w:szCs w:val="26"/>
                <w:cs/>
              </w:rPr>
              <w:t>-</w:t>
            </w:r>
          </w:p>
        </w:tc>
      </w:tr>
      <w:tr w:rsidR="009C134C" w14:paraId="177B1791" w14:textId="77777777">
        <w:trPr>
          <w:cantSplit/>
          <w:trHeight w:val="397"/>
        </w:trPr>
        <w:tc>
          <w:tcPr>
            <w:tcW w:w="4054" w:type="dxa"/>
            <w:shd w:val="clear" w:color="auto" w:fill="auto"/>
            <w:vAlign w:val="center"/>
            <w:hideMark/>
          </w:tcPr>
          <w:p w14:paraId="0C8761C0" w14:textId="77777777" w:rsidR="009C134C" w:rsidRDefault="009C134C" w:rsidP="009C134C">
            <w:pPr>
              <w:spacing w:line="340" w:lineRule="exact"/>
              <w:ind w:left="142" w:hanging="142"/>
              <w:rPr>
                <w:b/>
                <w:bCs/>
                <w:sz w:val="26"/>
                <w:szCs w:val="26"/>
              </w:rPr>
            </w:pPr>
            <w:r>
              <w:rPr>
                <w:rFonts w:hint="cs"/>
                <w:b/>
                <w:bCs/>
                <w:sz w:val="26"/>
                <w:szCs w:val="26"/>
                <w:cs/>
              </w:rPr>
              <w:t>กำไร</w:t>
            </w:r>
            <w:r>
              <w:rPr>
                <w:b/>
                <w:bCs/>
                <w:sz w:val="26"/>
                <w:szCs w:val="26"/>
                <w:cs/>
              </w:rPr>
              <w:t>ก่อนค่าใช้จ่ายภาษีเงินได้</w:t>
            </w:r>
          </w:p>
        </w:tc>
        <w:tc>
          <w:tcPr>
            <w:tcW w:w="1570" w:type="dxa"/>
            <w:shd w:val="clear" w:color="auto" w:fill="auto"/>
            <w:vAlign w:val="bottom"/>
          </w:tcPr>
          <w:p w14:paraId="40BDCCB4" w14:textId="77777777" w:rsidR="009C134C" w:rsidRDefault="009C134C" w:rsidP="009C134C">
            <w:pPr>
              <w:spacing w:line="340" w:lineRule="exact"/>
              <w:jc w:val="right"/>
              <w:rPr>
                <w:b/>
                <w:bCs/>
                <w:sz w:val="26"/>
                <w:szCs w:val="26"/>
                <w:highlight w:val="yellow"/>
              </w:rPr>
            </w:pPr>
          </w:p>
        </w:tc>
        <w:tc>
          <w:tcPr>
            <w:tcW w:w="1570" w:type="dxa"/>
            <w:shd w:val="clear" w:color="auto" w:fill="auto"/>
            <w:vAlign w:val="bottom"/>
          </w:tcPr>
          <w:p w14:paraId="4C62F9F2" w14:textId="77777777" w:rsidR="009C134C" w:rsidRDefault="009C134C" w:rsidP="009C134C">
            <w:pPr>
              <w:spacing w:line="340" w:lineRule="exact"/>
              <w:jc w:val="right"/>
              <w:rPr>
                <w:b/>
                <w:bCs/>
                <w:sz w:val="26"/>
                <w:szCs w:val="26"/>
              </w:rPr>
            </w:pPr>
          </w:p>
        </w:tc>
        <w:tc>
          <w:tcPr>
            <w:tcW w:w="1570" w:type="dxa"/>
            <w:shd w:val="clear" w:color="auto" w:fill="auto"/>
          </w:tcPr>
          <w:p w14:paraId="0C1B899E" w14:textId="17652DA7" w:rsidR="009C134C" w:rsidRPr="004E0432" w:rsidRDefault="009C134C" w:rsidP="009C134C">
            <w:pPr>
              <w:tabs>
                <w:tab w:val="decimal" w:pos="1354"/>
              </w:tabs>
              <w:spacing w:line="340" w:lineRule="exact"/>
              <w:rPr>
                <w:b/>
                <w:bCs/>
                <w:sz w:val="26"/>
                <w:szCs w:val="26"/>
              </w:rPr>
            </w:pPr>
            <w:r w:rsidRPr="004E0432">
              <w:rPr>
                <w:b/>
                <w:bCs/>
                <w:sz w:val="26"/>
                <w:szCs w:val="26"/>
              </w:rPr>
              <w:t>5</w:t>
            </w:r>
            <w:r w:rsidR="004E0432" w:rsidRPr="004E0432">
              <w:rPr>
                <w:b/>
                <w:bCs/>
                <w:sz w:val="26"/>
                <w:szCs w:val="26"/>
              </w:rPr>
              <w:t>0</w:t>
            </w:r>
            <w:r w:rsidRPr="004E0432">
              <w:rPr>
                <w:b/>
                <w:bCs/>
                <w:sz w:val="26"/>
                <w:szCs w:val="26"/>
              </w:rPr>
              <w:t>,080</w:t>
            </w:r>
          </w:p>
        </w:tc>
      </w:tr>
      <w:tr w:rsidR="009C134C" w14:paraId="24229A40" w14:textId="77777777">
        <w:trPr>
          <w:cantSplit/>
          <w:trHeight w:val="397"/>
        </w:trPr>
        <w:tc>
          <w:tcPr>
            <w:tcW w:w="4054" w:type="dxa"/>
            <w:shd w:val="clear" w:color="auto" w:fill="auto"/>
            <w:vAlign w:val="center"/>
            <w:hideMark/>
          </w:tcPr>
          <w:p w14:paraId="6843CCBF" w14:textId="610024F6" w:rsidR="009C134C" w:rsidRDefault="00131A52" w:rsidP="009C134C">
            <w:pPr>
              <w:spacing w:line="340" w:lineRule="exact"/>
              <w:ind w:left="142" w:hanging="142"/>
              <w:rPr>
                <w:sz w:val="26"/>
                <w:szCs w:val="26"/>
                <w:cs/>
              </w:rPr>
            </w:pPr>
            <w:r>
              <w:rPr>
                <w:rFonts w:hint="cs"/>
                <w:sz w:val="26"/>
                <w:szCs w:val="26"/>
                <w:cs/>
              </w:rPr>
              <w:t>รายได้</w:t>
            </w:r>
            <w:r w:rsidR="009C134C">
              <w:rPr>
                <w:sz w:val="26"/>
                <w:szCs w:val="26"/>
                <w:cs/>
              </w:rPr>
              <w:t>ภาษีเงินได้</w:t>
            </w:r>
          </w:p>
        </w:tc>
        <w:tc>
          <w:tcPr>
            <w:tcW w:w="1570" w:type="dxa"/>
            <w:shd w:val="clear" w:color="auto" w:fill="auto"/>
            <w:vAlign w:val="bottom"/>
          </w:tcPr>
          <w:p w14:paraId="0C12A8A3" w14:textId="77777777" w:rsidR="009C134C" w:rsidRDefault="009C134C" w:rsidP="009C134C">
            <w:pPr>
              <w:spacing w:line="340" w:lineRule="exact"/>
              <w:jc w:val="right"/>
              <w:rPr>
                <w:sz w:val="26"/>
                <w:szCs w:val="26"/>
                <w:highlight w:val="yellow"/>
              </w:rPr>
            </w:pPr>
          </w:p>
        </w:tc>
        <w:tc>
          <w:tcPr>
            <w:tcW w:w="1570" w:type="dxa"/>
            <w:shd w:val="clear" w:color="auto" w:fill="auto"/>
            <w:vAlign w:val="bottom"/>
          </w:tcPr>
          <w:p w14:paraId="42DC223F" w14:textId="77777777" w:rsidR="009C134C" w:rsidRDefault="009C134C" w:rsidP="009C134C">
            <w:pPr>
              <w:spacing w:line="340" w:lineRule="exact"/>
              <w:jc w:val="right"/>
              <w:rPr>
                <w:sz w:val="26"/>
                <w:szCs w:val="26"/>
              </w:rPr>
            </w:pPr>
          </w:p>
        </w:tc>
        <w:tc>
          <w:tcPr>
            <w:tcW w:w="1570" w:type="dxa"/>
            <w:shd w:val="clear" w:color="auto" w:fill="auto"/>
            <w:vAlign w:val="bottom"/>
          </w:tcPr>
          <w:p w14:paraId="121AAB19" w14:textId="62B89205" w:rsidR="009C134C" w:rsidRPr="004E0432" w:rsidRDefault="009C134C" w:rsidP="00873A3E">
            <w:pPr>
              <w:pBdr>
                <w:bottom w:val="single" w:sz="4" w:space="1" w:color="auto"/>
              </w:pBdr>
              <w:spacing w:line="340" w:lineRule="exact"/>
              <w:ind w:right="-49"/>
              <w:jc w:val="right"/>
              <w:rPr>
                <w:sz w:val="26"/>
                <w:szCs w:val="26"/>
              </w:rPr>
            </w:pPr>
            <w:r w:rsidRPr="004E0432">
              <w:rPr>
                <w:rFonts w:hint="cs"/>
                <w:sz w:val="26"/>
                <w:szCs w:val="26"/>
                <w:cs/>
              </w:rPr>
              <w:t>16,</w:t>
            </w:r>
            <w:r w:rsidR="00873A3E">
              <w:rPr>
                <w:rFonts w:hint="cs"/>
                <w:sz w:val="26"/>
                <w:szCs w:val="26"/>
                <w:cs/>
              </w:rPr>
              <w:t>146</w:t>
            </w:r>
          </w:p>
        </w:tc>
      </w:tr>
      <w:tr w:rsidR="009C134C" w14:paraId="40CA0B8A" w14:textId="77777777">
        <w:trPr>
          <w:cantSplit/>
          <w:trHeight w:val="397"/>
        </w:trPr>
        <w:tc>
          <w:tcPr>
            <w:tcW w:w="4054" w:type="dxa"/>
            <w:shd w:val="clear" w:color="auto" w:fill="auto"/>
            <w:vAlign w:val="center"/>
            <w:hideMark/>
          </w:tcPr>
          <w:p w14:paraId="5E845D9E" w14:textId="77777777" w:rsidR="009C134C" w:rsidRDefault="009C134C" w:rsidP="009C134C">
            <w:pPr>
              <w:spacing w:line="340" w:lineRule="exact"/>
              <w:ind w:left="142" w:hanging="142"/>
              <w:rPr>
                <w:b/>
                <w:bCs/>
                <w:sz w:val="26"/>
                <w:szCs w:val="26"/>
                <w:cs/>
              </w:rPr>
            </w:pPr>
            <w:r>
              <w:rPr>
                <w:rFonts w:hint="cs"/>
                <w:b/>
                <w:bCs/>
                <w:sz w:val="26"/>
                <w:szCs w:val="26"/>
                <w:cs/>
              </w:rPr>
              <w:t>กำไรสุทธิ</w:t>
            </w:r>
            <w:r>
              <w:rPr>
                <w:b/>
                <w:bCs/>
                <w:sz w:val="26"/>
                <w:szCs w:val="26"/>
                <w:cs/>
              </w:rPr>
              <w:t>สำหรับ</w:t>
            </w:r>
            <w:r>
              <w:rPr>
                <w:rFonts w:hint="cs"/>
                <w:b/>
                <w:bCs/>
                <w:sz w:val="26"/>
                <w:szCs w:val="26"/>
                <w:cs/>
              </w:rPr>
              <w:t>งวด</w:t>
            </w:r>
          </w:p>
        </w:tc>
        <w:tc>
          <w:tcPr>
            <w:tcW w:w="1570" w:type="dxa"/>
            <w:shd w:val="clear" w:color="auto" w:fill="auto"/>
            <w:vAlign w:val="bottom"/>
          </w:tcPr>
          <w:p w14:paraId="17086479" w14:textId="77777777" w:rsidR="009C134C" w:rsidRDefault="009C134C" w:rsidP="009C134C">
            <w:pPr>
              <w:spacing w:line="340" w:lineRule="exact"/>
              <w:jc w:val="right"/>
              <w:rPr>
                <w:sz w:val="26"/>
                <w:szCs w:val="26"/>
                <w:highlight w:val="yellow"/>
              </w:rPr>
            </w:pPr>
          </w:p>
        </w:tc>
        <w:tc>
          <w:tcPr>
            <w:tcW w:w="1570" w:type="dxa"/>
            <w:shd w:val="clear" w:color="auto" w:fill="auto"/>
            <w:vAlign w:val="bottom"/>
          </w:tcPr>
          <w:p w14:paraId="380322EA" w14:textId="77777777" w:rsidR="009C134C" w:rsidRDefault="009C134C" w:rsidP="009C134C">
            <w:pPr>
              <w:spacing w:line="340" w:lineRule="exact"/>
              <w:jc w:val="right"/>
              <w:rPr>
                <w:b/>
                <w:bCs/>
                <w:sz w:val="26"/>
                <w:szCs w:val="26"/>
              </w:rPr>
            </w:pPr>
          </w:p>
        </w:tc>
        <w:tc>
          <w:tcPr>
            <w:tcW w:w="1570" w:type="dxa"/>
            <w:shd w:val="clear" w:color="auto" w:fill="auto"/>
            <w:vAlign w:val="bottom"/>
          </w:tcPr>
          <w:p w14:paraId="6B5F443F" w14:textId="029383C9" w:rsidR="009C134C" w:rsidRPr="004E0432" w:rsidRDefault="004E0432" w:rsidP="009C134C">
            <w:pPr>
              <w:pBdr>
                <w:bottom w:val="double" w:sz="4" w:space="1" w:color="auto"/>
              </w:pBdr>
              <w:tabs>
                <w:tab w:val="decimal" w:pos="1354"/>
              </w:tabs>
              <w:spacing w:line="340" w:lineRule="exact"/>
              <w:jc w:val="right"/>
              <w:rPr>
                <w:b/>
                <w:bCs/>
                <w:sz w:val="26"/>
                <w:szCs w:val="26"/>
              </w:rPr>
            </w:pPr>
            <w:r w:rsidRPr="004E0432">
              <w:rPr>
                <w:rFonts w:hint="cs"/>
                <w:b/>
                <w:bCs/>
                <w:sz w:val="26"/>
                <w:szCs w:val="26"/>
                <w:cs/>
              </w:rPr>
              <w:t>66</w:t>
            </w:r>
            <w:r w:rsidR="009C134C" w:rsidRPr="004E0432">
              <w:rPr>
                <w:b/>
                <w:bCs/>
                <w:sz w:val="26"/>
                <w:szCs w:val="26"/>
              </w:rPr>
              <w:t>,</w:t>
            </w:r>
            <w:r w:rsidR="00873A3E">
              <w:rPr>
                <w:rFonts w:hint="cs"/>
                <w:b/>
                <w:bCs/>
                <w:sz w:val="26"/>
                <w:szCs w:val="26"/>
                <w:cs/>
              </w:rPr>
              <w:t>226</w:t>
            </w:r>
          </w:p>
        </w:tc>
      </w:tr>
      <w:tr w:rsidR="009C134C" w14:paraId="7569BEF0" w14:textId="77777777">
        <w:trPr>
          <w:cantSplit/>
          <w:trHeight w:val="397"/>
        </w:trPr>
        <w:tc>
          <w:tcPr>
            <w:tcW w:w="4054" w:type="dxa"/>
            <w:shd w:val="clear" w:color="auto" w:fill="auto"/>
            <w:vAlign w:val="center"/>
            <w:hideMark/>
          </w:tcPr>
          <w:p w14:paraId="22298148" w14:textId="77777777" w:rsidR="009C134C" w:rsidRDefault="009C134C" w:rsidP="009C134C">
            <w:pPr>
              <w:spacing w:line="340" w:lineRule="exact"/>
              <w:ind w:left="142" w:hanging="142"/>
              <w:rPr>
                <w:b/>
                <w:bCs/>
                <w:sz w:val="26"/>
                <w:szCs w:val="26"/>
              </w:rPr>
            </w:pPr>
            <w:r>
              <w:rPr>
                <w:b/>
                <w:bCs/>
                <w:sz w:val="26"/>
                <w:szCs w:val="26"/>
                <w:cs/>
              </w:rPr>
              <w:t>ข้อมูลเพิ่มเติม:-</w:t>
            </w:r>
          </w:p>
        </w:tc>
        <w:tc>
          <w:tcPr>
            <w:tcW w:w="1570" w:type="dxa"/>
            <w:shd w:val="clear" w:color="auto" w:fill="auto"/>
            <w:vAlign w:val="bottom"/>
          </w:tcPr>
          <w:p w14:paraId="2D5159F6" w14:textId="77777777" w:rsidR="009C134C" w:rsidRDefault="009C134C" w:rsidP="009C134C">
            <w:pPr>
              <w:spacing w:line="340" w:lineRule="exact"/>
              <w:jc w:val="right"/>
              <w:rPr>
                <w:sz w:val="26"/>
                <w:szCs w:val="26"/>
                <w:highlight w:val="yellow"/>
              </w:rPr>
            </w:pPr>
          </w:p>
        </w:tc>
        <w:tc>
          <w:tcPr>
            <w:tcW w:w="1570" w:type="dxa"/>
            <w:shd w:val="clear" w:color="auto" w:fill="auto"/>
            <w:vAlign w:val="bottom"/>
          </w:tcPr>
          <w:p w14:paraId="24F4EBB0" w14:textId="77777777" w:rsidR="009C134C" w:rsidRDefault="009C134C" w:rsidP="009C134C">
            <w:pPr>
              <w:spacing w:line="340" w:lineRule="exact"/>
              <w:jc w:val="right"/>
              <w:rPr>
                <w:b/>
                <w:bCs/>
                <w:sz w:val="26"/>
                <w:szCs w:val="26"/>
                <w:highlight w:val="yellow"/>
              </w:rPr>
            </w:pPr>
          </w:p>
        </w:tc>
        <w:tc>
          <w:tcPr>
            <w:tcW w:w="1570" w:type="dxa"/>
            <w:shd w:val="clear" w:color="auto" w:fill="auto"/>
            <w:vAlign w:val="bottom"/>
          </w:tcPr>
          <w:p w14:paraId="6302970D" w14:textId="77777777" w:rsidR="009C134C" w:rsidRPr="004E0432" w:rsidRDefault="009C134C" w:rsidP="009C134C">
            <w:pPr>
              <w:spacing w:line="340" w:lineRule="exact"/>
              <w:jc w:val="right"/>
              <w:rPr>
                <w:b/>
                <w:bCs/>
                <w:sz w:val="26"/>
                <w:szCs w:val="26"/>
              </w:rPr>
            </w:pPr>
          </w:p>
        </w:tc>
      </w:tr>
      <w:tr w:rsidR="009C134C" w14:paraId="4C9A6A6C" w14:textId="77777777">
        <w:trPr>
          <w:cantSplit/>
          <w:trHeight w:val="397"/>
        </w:trPr>
        <w:tc>
          <w:tcPr>
            <w:tcW w:w="4054" w:type="dxa"/>
            <w:shd w:val="clear" w:color="auto" w:fill="auto"/>
            <w:vAlign w:val="center"/>
            <w:hideMark/>
          </w:tcPr>
          <w:p w14:paraId="74CEE8A2" w14:textId="77777777" w:rsidR="009C134C" w:rsidRDefault="009C134C" w:rsidP="009C134C">
            <w:pPr>
              <w:spacing w:line="340" w:lineRule="exact"/>
              <w:ind w:left="142" w:hanging="142"/>
              <w:rPr>
                <w:sz w:val="26"/>
                <w:szCs w:val="26"/>
                <w:cs/>
              </w:rPr>
            </w:pPr>
            <w:r>
              <w:rPr>
                <w:sz w:val="26"/>
                <w:szCs w:val="26"/>
                <w:cs/>
              </w:rPr>
              <w:t>ค่าเสื่อมราคาและ</w:t>
            </w:r>
            <w:r>
              <w:rPr>
                <w:rFonts w:hint="cs"/>
                <w:sz w:val="26"/>
                <w:szCs w:val="26"/>
                <w:cs/>
              </w:rPr>
              <w:t>ค่า</w:t>
            </w:r>
            <w:r>
              <w:rPr>
                <w:sz w:val="26"/>
                <w:szCs w:val="26"/>
                <w:cs/>
              </w:rPr>
              <w:t>ตัดจำหน่าย</w:t>
            </w:r>
          </w:p>
        </w:tc>
        <w:tc>
          <w:tcPr>
            <w:tcW w:w="1570" w:type="dxa"/>
            <w:shd w:val="clear" w:color="auto" w:fill="auto"/>
            <w:vAlign w:val="bottom"/>
          </w:tcPr>
          <w:p w14:paraId="40BF7AF9" w14:textId="77777777" w:rsidR="009C134C" w:rsidRDefault="009C134C" w:rsidP="009C134C">
            <w:pPr>
              <w:spacing w:line="340" w:lineRule="exact"/>
              <w:jc w:val="right"/>
              <w:rPr>
                <w:sz w:val="26"/>
                <w:szCs w:val="26"/>
                <w:highlight w:val="yellow"/>
              </w:rPr>
            </w:pPr>
          </w:p>
        </w:tc>
        <w:tc>
          <w:tcPr>
            <w:tcW w:w="1570" w:type="dxa"/>
            <w:shd w:val="clear" w:color="auto" w:fill="auto"/>
            <w:vAlign w:val="bottom"/>
          </w:tcPr>
          <w:p w14:paraId="0CDD807F" w14:textId="77777777" w:rsidR="009C134C" w:rsidRDefault="009C134C" w:rsidP="009C134C">
            <w:pPr>
              <w:spacing w:line="340" w:lineRule="exact"/>
              <w:jc w:val="right"/>
              <w:rPr>
                <w:b/>
                <w:bCs/>
                <w:sz w:val="26"/>
                <w:szCs w:val="26"/>
                <w:highlight w:val="yellow"/>
              </w:rPr>
            </w:pPr>
          </w:p>
        </w:tc>
        <w:tc>
          <w:tcPr>
            <w:tcW w:w="1570" w:type="dxa"/>
            <w:shd w:val="clear" w:color="auto" w:fill="auto"/>
            <w:vAlign w:val="center"/>
          </w:tcPr>
          <w:p w14:paraId="28973A0A" w14:textId="32C6F7CF" w:rsidR="009C134C" w:rsidRPr="004E0432" w:rsidRDefault="009C134C" w:rsidP="009C134C">
            <w:pPr>
              <w:pBdr>
                <w:bottom w:val="double" w:sz="4" w:space="1" w:color="auto"/>
              </w:pBdr>
              <w:spacing w:line="340" w:lineRule="exact"/>
              <w:jc w:val="right"/>
              <w:rPr>
                <w:sz w:val="26"/>
                <w:szCs w:val="26"/>
              </w:rPr>
            </w:pPr>
            <w:r w:rsidRPr="004E0432">
              <w:rPr>
                <w:rFonts w:hint="cs"/>
                <w:sz w:val="26"/>
                <w:szCs w:val="26"/>
              </w:rPr>
              <w:t>1</w:t>
            </w:r>
            <w:r w:rsidR="004E0432" w:rsidRPr="004E0432">
              <w:rPr>
                <w:sz w:val="26"/>
                <w:szCs w:val="26"/>
              </w:rPr>
              <w:t>7</w:t>
            </w:r>
            <w:r w:rsidRPr="004E0432">
              <w:rPr>
                <w:rFonts w:hint="cs"/>
                <w:sz w:val="26"/>
                <w:szCs w:val="26"/>
                <w:cs/>
              </w:rPr>
              <w:t>,</w:t>
            </w:r>
            <w:r w:rsidR="004E0432" w:rsidRPr="004E0432">
              <w:rPr>
                <w:rFonts w:hint="cs"/>
                <w:sz w:val="26"/>
                <w:szCs w:val="26"/>
                <w:cs/>
              </w:rPr>
              <w:t>896</w:t>
            </w:r>
          </w:p>
        </w:tc>
      </w:tr>
    </w:tbl>
    <w:p w14:paraId="5AF19470" w14:textId="77777777" w:rsidR="005E5193" w:rsidRDefault="005E5193">
      <w:pPr>
        <w:spacing w:before="60" w:line="216" w:lineRule="auto"/>
        <w:ind w:left="567"/>
        <w:jc w:val="thaiDistribute"/>
        <w:rPr>
          <w:sz w:val="30"/>
          <w:szCs w:val="30"/>
        </w:rPr>
      </w:pPr>
    </w:p>
    <w:p w14:paraId="00D8796A" w14:textId="77777777" w:rsidR="005E5193" w:rsidRDefault="005E5193">
      <w:pPr>
        <w:spacing w:before="60" w:line="216" w:lineRule="auto"/>
        <w:ind w:left="567"/>
        <w:jc w:val="thaiDistribute"/>
        <w:rPr>
          <w:sz w:val="30"/>
          <w:szCs w:val="30"/>
        </w:rPr>
      </w:pPr>
    </w:p>
    <w:p w14:paraId="0BB67A21" w14:textId="77777777" w:rsidR="005E5193" w:rsidRDefault="005E5193">
      <w:pPr>
        <w:spacing w:before="60" w:line="216" w:lineRule="auto"/>
        <w:ind w:left="567"/>
        <w:jc w:val="thaiDistribute"/>
        <w:rPr>
          <w:sz w:val="30"/>
          <w:szCs w:val="30"/>
        </w:rPr>
      </w:pPr>
    </w:p>
    <w:p w14:paraId="7277F451" w14:textId="77777777" w:rsidR="005E5193" w:rsidRDefault="005E5193">
      <w:pPr>
        <w:spacing w:before="60" w:line="216" w:lineRule="auto"/>
        <w:ind w:left="567"/>
        <w:jc w:val="thaiDistribute"/>
        <w:rPr>
          <w:sz w:val="30"/>
          <w:szCs w:val="30"/>
        </w:rPr>
      </w:pPr>
    </w:p>
    <w:tbl>
      <w:tblPr>
        <w:tblW w:w="8764" w:type="dxa"/>
        <w:tblInd w:w="558" w:type="dxa"/>
        <w:tblLayout w:type="fixed"/>
        <w:tblLook w:val="0400" w:firstRow="0" w:lastRow="0" w:firstColumn="0" w:lastColumn="0" w:noHBand="0" w:noVBand="1"/>
      </w:tblPr>
      <w:tblGrid>
        <w:gridCol w:w="4054"/>
        <w:gridCol w:w="1570"/>
        <w:gridCol w:w="1570"/>
        <w:gridCol w:w="1570"/>
      </w:tblGrid>
      <w:tr w:rsidR="005E5193" w14:paraId="22A02D63" w14:textId="77777777">
        <w:trPr>
          <w:tblHeader/>
        </w:trPr>
        <w:tc>
          <w:tcPr>
            <w:tcW w:w="4054" w:type="dxa"/>
            <w:shd w:val="clear" w:color="auto" w:fill="auto"/>
            <w:vAlign w:val="bottom"/>
            <w:hideMark/>
          </w:tcPr>
          <w:p w14:paraId="6BA3CEA2" w14:textId="77777777" w:rsidR="005E5193" w:rsidRDefault="005E5193">
            <w:pPr>
              <w:spacing w:line="340" w:lineRule="exact"/>
              <w:jc w:val="right"/>
              <w:rPr>
                <w:sz w:val="26"/>
                <w:szCs w:val="26"/>
                <w:cs/>
              </w:rPr>
            </w:pPr>
          </w:p>
        </w:tc>
        <w:tc>
          <w:tcPr>
            <w:tcW w:w="4710" w:type="dxa"/>
            <w:gridSpan w:val="3"/>
            <w:shd w:val="clear" w:color="auto" w:fill="auto"/>
            <w:vAlign w:val="bottom"/>
          </w:tcPr>
          <w:p w14:paraId="063B0E4C" w14:textId="77777777" w:rsidR="005E5193" w:rsidRDefault="00F36FBE">
            <w:pPr>
              <w:spacing w:line="340" w:lineRule="exact"/>
              <w:jc w:val="right"/>
              <w:rPr>
                <w:b/>
                <w:bCs/>
                <w:sz w:val="26"/>
                <w:szCs w:val="26"/>
              </w:rPr>
            </w:pPr>
            <w:r>
              <w:rPr>
                <w:b/>
                <w:bCs/>
                <w:sz w:val="26"/>
                <w:szCs w:val="26"/>
                <w:cs/>
              </w:rPr>
              <w:t xml:space="preserve">หน่วย : </w:t>
            </w:r>
            <w:r>
              <w:rPr>
                <w:rFonts w:hint="cs"/>
                <w:b/>
                <w:bCs/>
                <w:sz w:val="26"/>
                <w:szCs w:val="26"/>
                <w:cs/>
              </w:rPr>
              <w:t>พัน</w:t>
            </w:r>
            <w:r>
              <w:rPr>
                <w:b/>
                <w:bCs/>
                <w:sz w:val="26"/>
                <w:szCs w:val="26"/>
                <w:cs/>
              </w:rPr>
              <w:t>บาท</w:t>
            </w:r>
          </w:p>
        </w:tc>
      </w:tr>
      <w:tr w:rsidR="005E5193" w14:paraId="64DA8DEA" w14:textId="77777777">
        <w:trPr>
          <w:tblHeader/>
        </w:trPr>
        <w:tc>
          <w:tcPr>
            <w:tcW w:w="4054" w:type="dxa"/>
            <w:shd w:val="clear" w:color="auto" w:fill="auto"/>
            <w:vAlign w:val="bottom"/>
          </w:tcPr>
          <w:p w14:paraId="75F9F625" w14:textId="77777777" w:rsidR="005E5193" w:rsidRDefault="005E5193">
            <w:pPr>
              <w:spacing w:line="340" w:lineRule="exact"/>
              <w:jc w:val="right"/>
              <w:rPr>
                <w:sz w:val="26"/>
                <w:szCs w:val="26"/>
                <w:cs/>
              </w:rPr>
            </w:pPr>
          </w:p>
        </w:tc>
        <w:tc>
          <w:tcPr>
            <w:tcW w:w="4710" w:type="dxa"/>
            <w:gridSpan w:val="3"/>
            <w:shd w:val="clear" w:color="auto" w:fill="auto"/>
            <w:vAlign w:val="bottom"/>
          </w:tcPr>
          <w:p w14:paraId="1164D8B7" w14:textId="77777777" w:rsidR="005E5193" w:rsidRDefault="00F36FBE">
            <w:pPr>
              <w:pBdr>
                <w:bottom w:val="single" w:sz="4" w:space="1" w:color="auto"/>
              </w:pBdr>
              <w:spacing w:line="340" w:lineRule="exact"/>
              <w:jc w:val="center"/>
              <w:rPr>
                <w:b/>
                <w:bCs/>
                <w:sz w:val="26"/>
                <w:szCs w:val="26"/>
              </w:rPr>
            </w:pPr>
            <w:r>
              <w:rPr>
                <w:sz w:val="26"/>
                <w:szCs w:val="26"/>
                <w:cs/>
              </w:rPr>
              <w:t>สำหรับ</w:t>
            </w:r>
            <w:r>
              <w:rPr>
                <w:rFonts w:hint="cs"/>
                <w:sz w:val="26"/>
                <w:szCs w:val="26"/>
                <w:cs/>
              </w:rPr>
              <w:t>งวดสามเดือน</w:t>
            </w:r>
            <w:r>
              <w:rPr>
                <w:sz w:val="26"/>
                <w:szCs w:val="26"/>
                <w:cs/>
              </w:rPr>
              <w:t xml:space="preserve">สิ้นสุดวันที่ </w:t>
            </w:r>
            <w:r>
              <w:rPr>
                <w:sz w:val="26"/>
                <w:szCs w:val="26"/>
              </w:rPr>
              <w:t xml:space="preserve">30 </w:t>
            </w:r>
            <w:r>
              <w:rPr>
                <w:sz w:val="26"/>
                <w:szCs w:val="26"/>
                <w:cs/>
              </w:rPr>
              <w:t>มิถุนายน</w:t>
            </w:r>
            <w:r>
              <w:rPr>
                <w:rFonts w:hint="cs"/>
                <w:sz w:val="26"/>
                <w:szCs w:val="26"/>
                <w:cs/>
              </w:rPr>
              <w:t xml:space="preserve"> </w:t>
            </w:r>
            <w:r>
              <w:rPr>
                <w:sz w:val="26"/>
                <w:szCs w:val="26"/>
              </w:rPr>
              <w:t>2564</w:t>
            </w:r>
          </w:p>
        </w:tc>
      </w:tr>
      <w:tr w:rsidR="005E5193" w14:paraId="5B51895B" w14:textId="77777777">
        <w:trPr>
          <w:tblHeader/>
        </w:trPr>
        <w:tc>
          <w:tcPr>
            <w:tcW w:w="4054" w:type="dxa"/>
            <w:shd w:val="clear" w:color="auto" w:fill="auto"/>
            <w:vAlign w:val="bottom"/>
            <w:hideMark/>
          </w:tcPr>
          <w:p w14:paraId="2F833502" w14:textId="77777777" w:rsidR="005E5193" w:rsidRDefault="005E5193">
            <w:pPr>
              <w:spacing w:line="340" w:lineRule="exact"/>
              <w:rPr>
                <w:b/>
                <w:bCs/>
                <w:sz w:val="26"/>
                <w:szCs w:val="26"/>
                <w:cs/>
              </w:rPr>
            </w:pPr>
          </w:p>
        </w:tc>
        <w:tc>
          <w:tcPr>
            <w:tcW w:w="1570" w:type="dxa"/>
            <w:shd w:val="clear" w:color="auto" w:fill="auto"/>
            <w:vAlign w:val="bottom"/>
          </w:tcPr>
          <w:p w14:paraId="57954FE3" w14:textId="77777777" w:rsidR="005E5193" w:rsidRDefault="00F36FBE">
            <w:pPr>
              <w:pBdr>
                <w:bottom w:val="single" w:sz="4" w:space="1" w:color="auto"/>
              </w:pBdr>
              <w:spacing w:line="340" w:lineRule="exact"/>
              <w:jc w:val="center"/>
              <w:rPr>
                <w:sz w:val="26"/>
                <w:szCs w:val="26"/>
                <w:cs/>
              </w:rPr>
            </w:pPr>
            <w:r>
              <w:rPr>
                <w:sz w:val="26"/>
                <w:szCs w:val="26"/>
                <w:cs/>
              </w:rPr>
              <w:t>ผลิตภัณฑ์สำหรับอุตสาหกรรม</w:t>
            </w:r>
          </w:p>
        </w:tc>
        <w:tc>
          <w:tcPr>
            <w:tcW w:w="1570" w:type="dxa"/>
            <w:vAlign w:val="bottom"/>
          </w:tcPr>
          <w:p w14:paraId="1626A038" w14:textId="77777777" w:rsidR="005E5193" w:rsidRDefault="00F36FBE">
            <w:pPr>
              <w:pBdr>
                <w:bottom w:val="single" w:sz="4" w:space="1" w:color="auto"/>
              </w:pBdr>
              <w:spacing w:line="340" w:lineRule="exact"/>
              <w:jc w:val="center"/>
              <w:rPr>
                <w:sz w:val="26"/>
                <w:szCs w:val="26"/>
              </w:rPr>
            </w:pPr>
            <w:r>
              <w:rPr>
                <w:sz w:val="26"/>
                <w:szCs w:val="26"/>
                <w:cs/>
              </w:rPr>
              <w:t>ผลิตภัณฑ์สำหรับสุขอนามัยและครัวเรือน</w:t>
            </w:r>
          </w:p>
        </w:tc>
        <w:tc>
          <w:tcPr>
            <w:tcW w:w="1570" w:type="dxa"/>
            <w:vAlign w:val="bottom"/>
          </w:tcPr>
          <w:p w14:paraId="62DD3545" w14:textId="77777777" w:rsidR="005E5193" w:rsidRDefault="00F36FBE">
            <w:pPr>
              <w:pBdr>
                <w:bottom w:val="single" w:sz="4" w:space="1" w:color="auto"/>
              </w:pBdr>
              <w:spacing w:line="340" w:lineRule="exact"/>
              <w:jc w:val="center"/>
              <w:rPr>
                <w:b/>
                <w:bCs/>
                <w:sz w:val="26"/>
                <w:szCs w:val="26"/>
                <w:cs/>
              </w:rPr>
            </w:pPr>
            <w:r>
              <w:rPr>
                <w:sz w:val="26"/>
                <w:szCs w:val="26"/>
                <w:cs/>
              </w:rPr>
              <w:t>งบการเงินรวม</w:t>
            </w:r>
          </w:p>
        </w:tc>
      </w:tr>
      <w:tr w:rsidR="005E5193" w14:paraId="1020AD80" w14:textId="77777777">
        <w:trPr>
          <w:cantSplit/>
          <w:trHeight w:val="397"/>
        </w:trPr>
        <w:tc>
          <w:tcPr>
            <w:tcW w:w="4054" w:type="dxa"/>
            <w:shd w:val="clear" w:color="auto" w:fill="auto"/>
            <w:vAlign w:val="center"/>
            <w:hideMark/>
          </w:tcPr>
          <w:p w14:paraId="620F5A79" w14:textId="77777777" w:rsidR="005E5193" w:rsidRDefault="00F36FBE">
            <w:pPr>
              <w:spacing w:line="340" w:lineRule="exact"/>
              <w:rPr>
                <w:b/>
                <w:bCs/>
                <w:sz w:val="26"/>
                <w:szCs w:val="26"/>
              </w:rPr>
            </w:pPr>
            <w:r>
              <w:rPr>
                <w:b/>
                <w:bCs/>
                <w:sz w:val="26"/>
                <w:szCs w:val="26"/>
                <w:cs/>
              </w:rPr>
              <w:t>รายได้จากการดำเนินงาน</w:t>
            </w:r>
          </w:p>
        </w:tc>
        <w:tc>
          <w:tcPr>
            <w:tcW w:w="1570" w:type="dxa"/>
            <w:shd w:val="clear" w:color="auto" w:fill="auto"/>
          </w:tcPr>
          <w:p w14:paraId="020EBBD0" w14:textId="77777777" w:rsidR="005E5193" w:rsidRDefault="005E5193">
            <w:pPr>
              <w:tabs>
                <w:tab w:val="left" w:pos="732"/>
              </w:tabs>
              <w:spacing w:line="340" w:lineRule="exact"/>
              <w:jc w:val="center"/>
              <w:rPr>
                <w:sz w:val="26"/>
                <w:szCs w:val="26"/>
              </w:rPr>
            </w:pPr>
          </w:p>
        </w:tc>
        <w:tc>
          <w:tcPr>
            <w:tcW w:w="1570" w:type="dxa"/>
          </w:tcPr>
          <w:p w14:paraId="0A47C49A" w14:textId="77777777" w:rsidR="005E5193" w:rsidRDefault="005E5193">
            <w:pPr>
              <w:spacing w:line="340" w:lineRule="exact"/>
              <w:jc w:val="right"/>
              <w:rPr>
                <w:sz w:val="26"/>
                <w:szCs w:val="26"/>
              </w:rPr>
            </w:pPr>
          </w:p>
        </w:tc>
        <w:tc>
          <w:tcPr>
            <w:tcW w:w="1570" w:type="dxa"/>
          </w:tcPr>
          <w:p w14:paraId="7E4DF799" w14:textId="77777777" w:rsidR="005E5193" w:rsidRDefault="005E5193">
            <w:pPr>
              <w:spacing w:line="340" w:lineRule="exact"/>
              <w:jc w:val="right"/>
              <w:rPr>
                <w:sz w:val="26"/>
                <w:szCs w:val="26"/>
              </w:rPr>
            </w:pPr>
          </w:p>
        </w:tc>
      </w:tr>
      <w:tr w:rsidR="005E5193" w14:paraId="1C0CDFCE" w14:textId="77777777">
        <w:trPr>
          <w:cantSplit/>
          <w:trHeight w:val="397"/>
        </w:trPr>
        <w:tc>
          <w:tcPr>
            <w:tcW w:w="4054" w:type="dxa"/>
            <w:shd w:val="clear" w:color="auto" w:fill="auto"/>
            <w:vAlign w:val="center"/>
            <w:hideMark/>
          </w:tcPr>
          <w:p w14:paraId="50ACB4AE" w14:textId="77777777" w:rsidR="005E5193" w:rsidRPr="00694B29" w:rsidRDefault="00F36FBE">
            <w:pPr>
              <w:spacing w:line="340" w:lineRule="exact"/>
              <w:rPr>
                <w:sz w:val="26"/>
                <w:szCs w:val="26"/>
              </w:rPr>
            </w:pPr>
            <w:r w:rsidRPr="00694B29">
              <w:rPr>
                <w:sz w:val="26"/>
                <w:szCs w:val="26"/>
                <w:cs/>
              </w:rPr>
              <w:t>รายได้จากการขาย</w:t>
            </w:r>
          </w:p>
        </w:tc>
        <w:tc>
          <w:tcPr>
            <w:tcW w:w="1570" w:type="dxa"/>
            <w:shd w:val="clear" w:color="auto" w:fill="auto"/>
            <w:vAlign w:val="bottom"/>
          </w:tcPr>
          <w:p w14:paraId="0C9C655C" w14:textId="77777777" w:rsidR="005E5193" w:rsidRDefault="00F36FBE">
            <w:pPr>
              <w:tabs>
                <w:tab w:val="decimal" w:pos="792"/>
              </w:tabs>
              <w:spacing w:line="340" w:lineRule="exact"/>
              <w:jc w:val="right"/>
              <w:rPr>
                <w:sz w:val="26"/>
                <w:szCs w:val="26"/>
              </w:rPr>
            </w:pPr>
            <w:r>
              <w:rPr>
                <w:sz w:val="26"/>
                <w:szCs w:val="26"/>
              </w:rPr>
              <w:t>160,990</w:t>
            </w:r>
          </w:p>
        </w:tc>
        <w:tc>
          <w:tcPr>
            <w:tcW w:w="1570" w:type="dxa"/>
            <w:shd w:val="clear" w:color="auto" w:fill="auto"/>
            <w:vAlign w:val="bottom"/>
          </w:tcPr>
          <w:p w14:paraId="66E92E58" w14:textId="77777777" w:rsidR="005E5193" w:rsidRDefault="00F36FBE">
            <w:pPr>
              <w:spacing w:line="340" w:lineRule="exact"/>
              <w:jc w:val="right"/>
              <w:rPr>
                <w:sz w:val="26"/>
                <w:szCs w:val="26"/>
              </w:rPr>
            </w:pPr>
            <w:r>
              <w:rPr>
                <w:sz w:val="26"/>
                <w:szCs w:val="26"/>
              </w:rPr>
              <w:t>49,37</w:t>
            </w:r>
            <w:r>
              <w:rPr>
                <w:rFonts w:hint="cs"/>
                <w:sz w:val="26"/>
                <w:szCs w:val="26"/>
                <w:cs/>
              </w:rPr>
              <w:t>1</w:t>
            </w:r>
          </w:p>
        </w:tc>
        <w:tc>
          <w:tcPr>
            <w:tcW w:w="1570" w:type="dxa"/>
            <w:shd w:val="clear" w:color="auto" w:fill="auto"/>
            <w:vAlign w:val="bottom"/>
          </w:tcPr>
          <w:p w14:paraId="1AA3E174" w14:textId="77777777" w:rsidR="005E5193" w:rsidRDefault="00F36FBE">
            <w:pPr>
              <w:spacing w:line="340" w:lineRule="exact"/>
              <w:jc w:val="right"/>
              <w:rPr>
                <w:sz w:val="26"/>
                <w:szCs w:val="26"/>
              </w:rPr>
            </w:pPr>
            <w:r>
              <w:rPr>
                <w:sz w:val="26"/>
                <w:szCs w:val="26"/>
              </w:rPr>
              <w:t>210,36</w:t>
            </w:r>
            <w:r>
              <w:rPr>
                <w:rFonts w:hint="cs"/>
                <w:sz w:val="26"/>
                <w:szCs w:val="26"/>
                <w:cs/>
              </w:rPr>
              <w:t>1</w:t>
            </w:r>
          </w:p>
        </w:tc>
      </w:tr>
      <w:tr w:rsidR="00873A3E" w14:paraId="4B98F8D0" w14:textId="77777777">
        <w:trPr>
          <w:cantSplit/>
          <w:trHeight w:val="397"/>
        </w:trPr>
        <w:tc>
          <w:tcPr>
            <w:tcW w:w="4054" w:type="dxa"/>
            <w:shd w:val="clear" w:color="auto" w:fill="auto"/>
            <w:vAlign w:val="center"/>
            <w:hideMark/>
          </w:tcPr>
          <w:p w14:paraId="34F2B24F" w14:textId="16A674E4" w:rsidR="00873A3E" w:rsidRPr="00694B29" w:rsidRDefault="00873A3E" w:rsidP="00873A3E">
            <w:pPr>
              <w:spacing w:line="340" w:lineRule="exact"/>
              <w:rPr>
                <w:sz w:val="26"/>
                <w:szCs w:val="26"/>
                <w:cs/>
              </w:rPr>
            </w:pPr>
            <w:r w:rsidRPr="00694B29">
              <w:rPr>
                <w:sz w:val="26"/>
                <w:szCs w:val="26"/>
                <w:cs/>
              </w:rPr>
              <w:t>รายได้จากการให้บริการ</w:t>
            </w:r>
          </w:p>
        </w:tc>
        <w:tc>
          <w:tcPr>
            <w:tcW w:w="1570" w:type="dxa"/>
            <w:shd w:val="clear" w:color="auto" w:fill="auto"/>
          </w:tcPr>
          <w:p w14:paraId="5DAF5DAF" w14:textId="77777777" w:rsidR="00873A3E" w:rsidRDefault="00873A3E" w:rsidP="00873A3E">
            <w:pPr>
              <w:pBdr>
                <w:bottom w:val="single" w:sz="4" w:space="1" w:color="auto"/>
              </w:pBdr>
              <w:tabs>
                <w:tab w:val="decimal" w:pos="792"/>
              </w:tabs>
              <w:spacing w:line="340" w:lineRule="exact"/>
              <w:jc w:val="right"/>
              <w:rPr>
                <w:sz w:val="26"/>
                <w:szCs w:val="26"/>
              </w:rPr>
            </w:pPr>
            <w:r>
              <w:rPr>
                <w:sz w:val="26"/>
                <w:szCs w:val="26"/>
              </w:rPr>
              <w:t>70</w:t>
            </w:r>
            <w:r>
              <w:rPr>
                <w:rFonts w:hint="cs"/>
                <w:sz w:val="26"/>
                <w:szCs w:val="26"/>
                <w:cs/>
              </w:rPr>
              <w:t>6</w:t>
            </w:r>
          </w:p>
        </w:tc>
        <w:tc>
          <w:tcPr>
            <w:tcW w:w="1570" w:type="dxa"/>
            <w:shd w:val="clear" w:color="auto" w:fill="auto"/>
          </w:tcPr>
          <w:p w14:paraId="2BA9EC60" w14:textId="77777777" w:rsidR="00873A3E" w:rsidRDefault="00873A3E" w:rsidP="00873A3E">
            <w:pPr>
              <w:pBdr>
                <w:bottom w:val="single" w:sz="4" w:space="1" w:color="auto"/>
              </w:pBdr>
              <w:tabs>
                <w:tab w:val="decimal" w:pos="1189"/>
              </w:tabs>
              <w:spacing w:line="340" w:lineRule="exact"/>
              <w:rPr>
                <w:sz w:val="26"/>
                <w:szCs w:val="26"/>
              </w:rPr>
            </w:pPr>
            <w:r>
              <w:rPr>
                <w:sz w:val="26"/>
                <w:szCs w:val="26"/>
                <w:cs/>
              </w:rPr>
              <w:t>-</w:t>
            </w:r>
          </w:p>
        </w:tc>
        <w:tc>
          <w:tcPr>
            <w:tcW w:w="1570" w:type="dxa"/>
            <w:shd w:val="clear" w:color="auto" w:fill="auto"/>
          </w:tcPr>
          <w:p w14:paraId="30DDE4A2" w14:textId="77777777" w:rsidR="00873A3E" w:rsidRDefault="00873A3E" w:rsidP="00873A3E">
            <w:pPr>
              <w:pBdr>
                <w:bottom w:val="single" w:sz="4" w:space="1" w:color="auto"/>
              </w:pBdr>
              <w:spacing w:line="340" w:lineRule="exact"/>
              <w:jc w:val="right"/>
              <w:rPr>
                <w:sz w:val="26"/>
                <w:szCs w:val="26"/>
              </w:rPr>
            </w:pPr>
            <w:r>
              <w:rPr>
                <w:sz w:val="26"/>
                <w:szCs w:val="26"/>
              </w:rPr>
              <w:t>70</w:t>
            </w:r>
            <w:r>
              <w:rPr>
                <w:rFonts w:hint="cs"/>
                <w:sz w:val="26"/>
                <w:szCs w:val="26"/>
                <w:cs/>
              </w:rPr>
              <w:t>6</w:t>
            </w:r>
          </w:p>
        </w:tc>
      </w:tr>
      <w:tr w:rsidR="005E5193" w14:paraId="7CEED8DE" w14:textId="77777777">
        <w:trPr>
          <w:cantSplit/>
          <w:trHeight w:val="397"/>
        </w:trPr>
        <w:tc>
          <w:tcPr>
            <w:tcW w:w="4054" w:type="dxa"/>
            <w:shd w:val="clear" w:color="auto" w:fill="auto"/>
            <w:vAlign w:val="center"/>
            <w:hideMark/>
          </w:tcPr>
          <w:p w14:paraId="468E14DC" w14:textId="77777777" w:rsidR="005E5193" w:rsidRDefault="00F36FBE">
            <w:pPr>
              <w:spacing w:line="340" w:lineRule="exact"/>
              <w:rPr>
                <w:b/>
                <w:bCs/>
                <w:sz w:val="26"/>
                <w:szCs w:val="26"/>
              </w:rPr>
            </w:pPr>
            <w:r>
              <w:rPr>
                <w:b/>
                <w:bCs/>
                <w:sz w:val="26"/>
                <w:szCs w:val="26"/>
                <w:cs/>
              </w:rPr>
              <w:t>กำไรขั้นต้นของส่วนงาน</w:t>
            </w:r>
          </w:p>
        </w:tc>
        <w:tc>
          <w:tcPr>
            <w:tcW w:w="1570" w:type="dxa"/>
            <w:shd w:val="clear" w:color="auto" w:fill="auto"/>
            <w:vAlign w:val="bottom"/>
          </w:tcPr>
          <w:p w14:paraId="53C318D5" w14:textId="77777777" w:rsidR="005E5193" w:rsidRDefault="00F36FBE">
            <w:pPr>
              <w:pBdr>
                <w:bottom w:val="double" w:sz="4" w:space="1" w:color="auto"/>
              </w:pBdr>
              <w:tabs>
                <w:tab w:val="decimal" w:pos="792"/>
              </w:tabs>
              <w:spacing w:line="340" w:lineRule="exact"/>
              <w:jc w:val="right"/>
              <w:rPr>
                <w:b/>
                <w:bCs/>
                <w:sz w:val="26"/>
                <w:szCs w:val="26"/>
              </w:rPr>
            </w:pPr>
            <w:r>
              <w:rPr>
                <w:b/>
                <w:bCs/>
                <w:sz w:val="26"/>
                <w:szCs w:val="26"/>
              </w:rPr>
              <w:t>28,659</w:t>
            </w:r>
          </w:p>
        </w:tc>
        <w:tc>
          <w:tcPr>
            <w:tcW w:w="1570" w:type="dxa"/>
            <w:shd w:val="clear" w:color="auto" w:fill="auto"/>
            <w:vAlign w:val="bottom"/>
          </w:tcPr>
          <w:p w14:paraId="7E9C8635" w14:textId="77777777" w:rsidR="005E5193" w:rsidRDefault="00F36FBE">
            <w:pPr>
              <w:pBdr>
                <w:bottom w:val="double" w:sz="4" w:space="1" w:color="auto"/>
              </w:pBdr>
              <w:tabs>
                <w:tab w:val="decimal" w:pos="1354"/>
              </w:tabs>
              <w:spacing w:line="340" w:lineRule="exact"/>
              <w:jc w:val="right"/>
              <w:rPr>
                <w:b/>
                <w:bCs/>
                <w:sz w:val="26"/>
                <w:szCs w:val="26"/>
              </w:rPr>
            </w:pPr>
            <w:r>
              <w:rPr>
                <w:b/>
                <w:bCs/>
                <w:sz w:val="26"/>
                <w:szCs w:val="26"/>
              </w:rPr>
              <w:t>19,655</w:t>
            </w:r>
          </w:p>
        </w:tc>
        <w:tc>
          <w:tcPr>
            <w:tcW w:w="1570" w:type="dxa"/>
            <w:shd w:val="clear" w:color="auto" w:fill="auto"/>
            <w:vAlign w:val="bottom"/>
          </w:tcPr>
          <w:p w14:paraId="55D58F7F" w14:textId="77777777" w:rsidR="005E5193" w:rsidRDefault="00F36FBE">
            <w:pPr>
              <w:spacing w:line="340" w:lineRule="exact"/>
              <w:jc w:val="right"/>
              <w:rPr>
                <w:b/>
                <w:bCs/>
                <w:sz w:val="26"/>
                <w:szCs w:val="26"/>
              </w:rPr>
            </w:pPr>
            <w:r>
              <w:rPr>
                <w:rFonts w:hint="cs"/>
                <w:b/>
                <w:bCs/>
                <w:sz w:val="26"/>
                <w:szCs w:val="26"/>
                <w:cs/>
              </w:rPr>
              <w:t>48</w:t>
            </w:r>
            <w:r>
              <w:rPr>
                <w:b/>
                <w:bCs/>
                <w:sz w:val="26"/>
                <w:szCs w:val="26"/>
              </w:rPr>
              <w:t>,314</w:t>
            </w:r>
          </w:p>
        </w:tc>
      </w:tr>
      <w:tr w:rsidR="005E5193" w14:paraId="507239C0" w14:textId="77777777">
        <w:trPr>
          <w:cantSplit/>
          <w:trHeight w:val="397"/>
        </w:trPr>
        <w:tc>
          <w:tcPr>
            <w:tcW w:w="4054" w:type="dxa"/>
            <w:shd w:val="clear" w:color="auto" w:fill="auto"/>
            <w:vAlign w:val="center"/>
            <w:hideMark/>
          </w:tcPr>
          <w:p w14:paraId="7202C5C4" w14:textId="77777777" w:rsidR="005E5193" w:rsidRDefault="00F36FBE">
            <w:pPr>
              <w:spacing w:line="340" w:lineRule="exact"/>
              <w:rPr>
                <w:sz w:val="26"/>
                <w:szCs w:val="26"/>
                <w:cs/>
              </w:rPr>
            </w:pPr>
            <w:r>
              <w:rPr>
                <w:sz w:val="26"/>
                <w:szCs w:val="26"/>
                <w:cs/>
              </w:rPr>
              <w:t>ดอกเบี้ยรับ</w:t>
            </w:r>
          </w:p>
        </w:tc>
        <w:tc>
          <w:tcPr>
            <w:tcW w:w="1570" w:type="dxa"/>
            <w:shd w:val="clear" w:color="auto" w:fill="auto"/>
            <w:vAlign w:val="bottom"/>
          </w:tcPr>
          <w:p w14:paraId="6F69D9A0" w14:textId="77777777" w:rsidR="005E5193" w:rsidRDefault="005E5193">
            <w:pPr>
              <w:tabs>
                <w:tab w:val="decimal" w:pos="792"/>
              </w:tabs>
              <w:spacing w:line="340" w:lineRule="exact"/>
              <w:rPr>
                <w:sz w:val="26"/>
                <w:szCs w:val="26"/>
                <w:highlight w:val="yellow"/>
              </w:rPr>
            </w:pPr>
          </w:p>
        </w:tc>
        <w:tc>
          <w:tcPr>
            <w:tcW w:w="1570" w:type="dxa"/>
            <w:shd w:val="clear" w:color="auto" w:fill="auto"/>
            <w:vAlign w:val="bottom"/>
          </w:tcPr>
          <w:p w14:paraId="4ACEBED8" w14:textId="77777777" w:rsidR="005E5193" w:rsidRDefault="005E5193">
            <w:pPr>
              <w:tabs>
                <w:tab w:val="decimal" w:pos="792"/>
              </w:tabs>
              <w:spacing w:line="340" w:lineRule="exact"/>
              <w:rPr>
                <w:sz w:val="26"/>
                <w:szCs w:val="26"/>
                <w:highlight w:val="yellow"/>
              </w:rPr>
            </w:pPr>
          </w:p>
        </w:tc>
        <w:tc>
          <w:tcPr>
            <w:tcW w:w="1570" w:type="dxa"/>
            <w:shd w:val="clear" w:color="auto" w:fill="auto"/>
            <w:vAlign w:val="center"/>
          </w:tcPr>
          <w:p w14:paraId="787C37B6" w14:textId="77777777" w:rsidR="005E5193" w:rsidRDefault="00F36FBE">
            <w:pPr>
              <w:spacing w:line="340" w:lineRule="exact"/>
              <w:jc w:val="right"/>
              <w:rPr>
                <w:sz w:val="26"/>
                <w:szCs w:val="26"/>
              </w:rPr>
            </w:pPr>
            <w:r>
              <w:rPr>
                <w:sz w:val="26"/>
                <w:szCs w:val="26"/>
              </w:rPr>
              <w:t>880</w:t>
            </w:r>
          </w:p>
        </w:tc>
      </w:tr>
      <w:tr w:rsidR="005E5193" w14:paraId="73BFEF1A" w14:textId="77777777">
        <w:trPr>
          <w:cantSplit/>
          <w:trHeight w:val="397"/>
        </w:trPr>
        <w:tc>
          <w:tcPr>
            <w:tcW w:w="4054" w:type="dxa"/>
            <w:shd w:val="clear" w:color="auto" w:fill="auto"/>
            <w:vAlign w:val="center"/>
          </w:tcPr>
          <w:p w14:paraId="491E65AC" w14:textId="77777777" w:rsidR="005E5193" w:rsidRDefault="00F36FBE">
            <w:pPr>
              <w:spacing w:line="340" w:lineRule="exact"/>
              <w:rPr>
                <w:sz w:val="26"/>
                <w:szCs w:val="26"/>
                <w:cs/>
              </w:rPr>
            </w:pPr>
            <w:r>
              <w:rPr>
                <w:sz w:val="26"/>
                <w:szCs w:val="26"/>
                <w:cs/>
              </w:rPr>
              <w:t>รายได้ค่าเช่า</w:t>
            </w:r>
          </w:p>
        </w:tc>
        <w:tc>
          <w:tcPr>
            <w:tcW w:w="1570" w:type="dxa"/>
            <w:shd w:val="clear" w:color="auto" w:fill="auto"/>
            <w:vAlign w:val="bottom"/>
          </w:tcPr>
          <w:p w14:paraId="2E2F590B" w14:textId="77777777" w:rsidR="005E5193" w:rsidRDefault="005E5193">
            <w:pPr>
              <w:tabs>
                <w:tab w:val="decimal" w:pos="792"/>
              </w:tabs>
              <w:spacing w:line="340" w:lineRule="exact"/>
              <w:rPr>
                <w:sz w:val="26"/>
                <w:szCs w:val="26"/>
                <w:highlight w:val="yellow"/>
              </w:rPr>
            </w:pPr>
          </w:p>
        </w:tc>
        <w:tc>
          <w:tcPr>
            <w:tcW w:w="1570" w:type="dxa"/>
            <w:shd w:val="clear" w:color="auto" w:fill="auto"/>
            <w:vAlign w:val="bottom"/>
          </w:tcPr>
          <w:p w14:paraId="6977C180" w14:textId="77777777" w:rsidR="005E5193" w:rsidRDefault="005E5193">
            <w:pPr>
              <w:tabs>
                <w:tab w:val="decimal" w:pos="792"/>
              </w:tabs>
              <w:spacing w:line="340" w:lineRule="exact"/>
              <w:rPr>
                <w:sz w:val="26"/>
                <w:szCs w:val="26"/>
                <w:highlight w:val="yellow"/>
              </w:rPr>
            </w:pPr>
          </w:p>
        </w:tc>
        <w:tc>
          <w:tcPr>
            <w:tcW w:w="1570" w:type="dxa"/>
            <w:shd w:val="clear" w:color="auto" w:fill="auto"/>
            <w:vAlign w:val="center"/>
          </w:tcPr>
          <w:p w14:paraId="324748C8" w14:textId="77777777" w:rsidR="005E5193" w:rsidRDefault="00F36FBE">
            <w:pPr>
              <w:spacing w:line="340" w:lineRule="exact"/>
              <w:jc w:val="right"/>
              <w:rPr>
                <w:sz w:val="26"/>
                <w:szCs w:val="26"/>
              </w:rPr>
            </w:pPr>
            <w:r>
              <w:rPr>
                <w:sz w:val="26"/>
                <w:szCs w:val="26"/>
              </w:rPr>
              <w:t>405</w:t>
            </w:r>
          </w:p>
        </w:tc>
      </w:tr>
      <w:tr w:rsidR="005E5193" w14:paraId="0D3F0735" w14:textId="77777777">
        <w:trPr>
          <w:cantSplit/>
          <w:trHeight w:val="397"/>
        </w:trPr>
        <w:tc>
          <w:tcPr>
            <w:tcW w:w="4054" w:type="dxa"/>
            <w:shd w:val="clear" w:color="auto" w:fill="auto"/>
            <w:vAlign w:val="center"/>
          </w:tcPr>
          <w:p w14:paraId="2544BF78" w14:textId="77777777" w:rsidR="005E5193" w:rsidRDefault="00F36FBE">
            <w:pPr>
              <w:spacing w:line="340" w:lineRule="exact"/>
              <w:rPr>
                <w:sz w:val="26"/>
                <w:szCs w:val="26"/>
                <w:cs/>
              </w:rPr>
            </w:pPr>
            <w:r>
              <w:rPr>
                <w:sz w:val="26"/>
                <w:szCs w:val="26"/>
                <w:cs/>
              </w:rPr>
              <w:t>เงินปันผลรับ</w:t>
            </w:r>
          </w:p>
        </w:tc>
        <w:tc>
          <w:tcPr>
            <w:tcW w:w="1570" w:type="dxa"/>
            <w:shd w:val="clear" w:color="auto" w:fill="auto"/>
            <w:vAlign w:val="bottom"/>
          </w:tcPr>
          <w:p w14:paraId="59721E5B" w14:textId="77777777" w:rsidR="005E5193" w:rsidRDefault="005E5193">
            <w:pPr>
              <w:tabs>
                <w:tab w:val="decimal" w:pos="792"/>
              </w:tabs>
              <w:spacing w:line="340" w:lineRule="exact"/>
              <w:rPr>
                <w:sz w:val="26"/>
                <w:szCs w:val="26"/>
                <w:highlight w:val="yellow"/>
                <w:cs/>
              </w:rPr>
            </w:pPr>
          </w:p>
        </w:tc>
        <w:tc>
          <w:tcPr>
            <w:tcW w:w="1570" w:type="dxa"/>
            <w:shd w:val="clear" w:color="auto" w:fill="auto"/>
            <w:vAlign w:val="bottom"/>
          </w:tcPr>
          <w:p w14:paraId="0A037901" w14:textId="77777777" w:rsidR="005E5193" w:rsidRDefault="005E5193">
            <w:pPr>
              <w:tabs>
                <w:tab w:val="decimal" w:pos="792"/>
              </w:tabs>
              <w:spacing w:line="340" w:lineRule="exact"/>
              <w:rPr>
                <w:sz w:val="26"/>
                <w:szCs w:val="26"/>
                <w:highlight w:val="yellow"/>
                <w:cs/>
              </w:rPr>
            </w:pPr>
          </w:p>
        </w:tc>
        <w:tc>
          <w:tcPr>
            <w:tcW w:w="1570" w:type="dxa"/>
            <w:shd w:val="clear" w:color="auto" w:fill="auto"/>
            <w:vAlign w:val="center"/>
          </w:tcPr>
          <w:p w14:paraId="4245DD13" w14:textId="77777777" w:rsidR="005E5193" w:rsidRDefault="00F36FBE">
            <w:pPr>
              <w:spacing w:line="340" w:lineRule="exact"/>
              <w:jc w:val="right"/>
              <w:rPr>
                <w:sz w:val="26"/>
                <w:szCs w:val="26"/>
              </w:rPr>
            </w:pPr>
            <w:r>
              <w:rPr>
                <w:sz w:val="26"/>
                <w:szCs w:val="26"/>
              </w:rPr>
              <w:t>19,672</w:t>
            </w:r>
          </w:p>
        </w:tc>
      </w:tr>
      <w:tr w:rsidR="005E5193" w14:paraId="7FCC8896" w14:textId="77777777">
        <w:trPr>
          <w:cantSplit/>
          <w:trHeight w:val="397"/>
        </w:trPr>
        <w:tc>
          <w:tcPr>
            <w:tcW w:w="4054" w:type="dxa"/>
            <w:shd w:val="clear" w:color="auto" w:fill="auto"/>
            <w:vAlign w:val="center"/>
          </w:tcPr>
          <w:p w14:paraId="460445E9" w14:textId="77777777" w:rsidR="005E5193" w:rsidRDefault="00F36FBE">
            <w:pPr>
              <w:spacing w:line="340" w:lineRule="exact"/>
              <w:rPr>
                <w:sz w:val="26"/>
                <w:szCs w:val="26"/>
                <w:cs/>
              </w:rPr>
            </w:pPr>
            <w:r>
              <w:rPr>
                <w:sz w:val="26"/>
                <w:szCs w:val="26"/>
                <w:cs/>
              </w:rPr>
              <w:t>กำไรจากการจำหน่าย</w:t>
            </w:r>
            <w:r>
              <w:rPr>
                <w:rFonts w:hint="cs"/>
                <w:sz w:val="26"/>
                <w:szCs w:val="26"/>
                <w:cs/>
              </w:rPr>
              <w:t>สินทรัพย์ถาวร</w:t>
            </w:r>
          </w:p>
        </w:tc>
        <w:tc>
          <w:tcPr>
            <w:tcW w:w="1570" w:type="dxa"/>
            <w:shd w:val="clear" w:color="auto" w:fill="auto"/>
            <w:vAlign w:val="bottom"/>
          </w:tcPr>
          <w:p w14:paraId="2CFAC454" w14:textId="77777777" w:rsidR="005E5193" w:rsidRDefault="005E5193">
            <w:pPr>
              <w:tabs>
                <w:tab w:val="decimal" w:pos="792"/>
              </w:tabs>
              <w:spacing w:line="340" w:lineRule="exact"/>
              <w:rPr>
                <w:sz w:val="26"/>
                <w:szCs w:val="26"/>
                <w:highlight w:val="yellow"/>
                <w:cs/>
              </w:rPr>
            </w:pPr>
          </w:p>
        </w:tc>
        <w:tc>
          <w:tcPr>
            <w:tcW w:w="1570" w:type="dxa"/>
            <w:shd w:val="clear" w:color="auto" w:fill="auto"/>
            <w:vAlign w:val="bottom"/>
          </w:tcPr>
          <w:p w14:paraId="2B4A8556" w14:textId="77777777" w:rsidR="005E5193" w:rsidRDefault="005E5193">
            <w:pPr>
              <w:tabs>
                <w:tab w:val="decimal" w:pos="792"/>
              </w:tabs>
              <w:spacing w:line="340" w:lineRule="exact"/>
              <w:rPr>
                <w:sz w:val="26"/>
                <w:szCs w:val="26"/>
                <w:highlight w:val="yellow"/>
                <w:cs/>
              </w:rPr>
            </w:pPr>
          </w:p>
        </w:tc>
        <w:tc>
          <w:tcPr>
            <w:tcW w:w="1570" w:type="dxa"/>
            <w:shd w:val="clear" w:color="auto" w:fill="auto"/>
            <w:vAlign w:val="center"/>
          </w:tcPr>
          <w:p w14:paraId="64E9FE45" w14:textId="77777777" w:rsidR="005E5193" w:rsidRDefault="00F36FBE">
            <w:pPr>
              <w:spacing w:line="340" w:lineRule="exact"/>
              <w:jc w:val="right"/>
              <w:rPr>
                <w:sz w:val="26"/>
                <w:szCs w:val="26"/>
              </w:rPr>
            </w:pPr>
            <w:r>
              <w:rPr>
                <w:sz w:val="26"/>
                <w:szCs w:val="26"/>
              </w:rPr>
              <w:t>602</w:t>
            </w:r>
          </w:p>
        </w:tc>
      </w:tr>
      <w:tr w:rsidR="005E5193" w14:paraId="5386B82F" w14:textId="77777777">
        <w:trPr>
          <w:cantSplit/>
          <w:trHeight w:val="397"/>
        </w:trPr>
        <w:tc>
          <w:tcPr>
            <w:tcW w:w="4054" w:type="dxa"/>
            <w:shd w:val="clear" w:color="auto" w:fill="auto"/>
            <w:vAlign w:val="center"/>
            <w:hideMark/>
          </w:tcPr>
          <w:p w14:paraId="64A0D56E" w14:textId="77777777" w:rsidR="005E5193" w:rsidRDefault="00F36FBE">
            <w:pPr>
              <w:spacing w:line="340" w:lineRule="exact"/>
              <w:ind w:left="142" w:hanging="142"/>
              <w:rPr>
                <w:sz w:val="26"/>
                <w:szCs w:val="26"/>
              </w:rPr>
            </w:pPr>
            <w:r>
              <w:rPr>
                <w:sz w:val="26"/>
                <w:szCs w:val="26"/>
                <w:cs/>
              </w:rPr>
              <w:t>รายได้อื่น</w:t>
            </w:r>
          </w:p>
        </w:tc>
        <w:tc>
          <w:tcPr>
            <w:tcW w:w="1570" w:type="dxa"/>
            <w:shd w:val="clear" w:color="auto" w:fill="auto"/>
            <w:vAlign w:val="bottom"/>
          </w:tcPr>
          <w:p w14:paraId="0928CF61" w14:textId="77777777" w:rsidR="005E5193" w:rsidRDefault="005E5193">
            <w:pPr>
              <w:tabs>
                <w:tab w:val="decimal" w:pos="792"/>
              </w:tabs>
              <w:spacing w:line="340" w:lineRule="exact"/>
              <w:rPr>
                <w:sz w:val="26"/>
                <w:szCs w:val="26"/>
                <w:highlight w:val="yellow"/>
              </w:rPr>
            </w:pPr>
          </w:p>
        </w:tc>
        <w:tc>
          <w:tcPr>
            <w:tcW w:w="1570" w:type="dxa"/>
            <w:shd w:val="clear" w:color="auto" w:fill="auto"/>
            <w:vAlign w:val="bottom"/>
          </w:tcPr>
          <w:p w14:paraId="7DA87DB9" w14:textId="77777777" w:rsidR="005E5193" w:rsidRDefault="005E5193">
            <w:pPr>
              <w:tabs>
                <w:tab w:val="decimal" w:pos="792"/>
              </w:tabs>
              <w:spacing w:line="340" w:lineRule="exact"/>
              <w:rPr>
                <w:sz w:val="26"/>
                <w:szCs w:val="26"/>
                <w:highlight w:val="yellow"/>
              </w:rPr>
            </w:pPr>
          </w:p>
        </w:tc>
        <w:tc>
          <w:tcPr>
            <w:tcW w:w="1570" w:type="dxa"/>
            <w:shd w:val="clear" w:color="auto" w:fill="auto"/>
            <w:vAlign w:val="center"/>
          </w:tcPr>
          <w:p w14:paraId="43EC18F8" w14:textId="77777777" w:rsidR="005E5193" w:rsidRDefault="00F36FBE">
            <w:pPr>
              <w:spacing w:line="340" w:lineRule="exact"/>
              <w:jc w:val="right"/>
              <w:rPr>
                <w:sz w:val="26"/>
                <w:szCs w:val="26"/>
              </w:rPr>
            </w:pPr>
            <w:r>
              <w:rPr>
                <w:rFonts w:hint="cs"/>
                <w:sz w:val="26"/>
                <w:szCs w:val="26"/>
                <w:cs/>
              </w:rPr>
              <w:t>4,373</w:t>
            </w:r>
          </w:p>
        </w:tc>
      </w:tr>
      <w:tr w:rsidR="005E5193" w14:paraId="58DACDD5" w14:textId="77777777">
        <w:trPr>
          <w:cantSplit/>
          <w:trHeight w:val="397"/>
        </w:trPr>
        <w:tc>
          <w:tcPr>
            <w:tcW w:w="4054" w:type="dxa"/>
            <w:shd w:val="clear" w:color="auto" w:fill="auto"/>
            <w:vAlign w:val="center"/>
            <w:hideMark/>
          </w:tcPr>
          <w:p w14:paraId="7254D7F6" w14:textId="77777777" w:rsidR="005E5193" w:rsidRDefault="00F36FBE">
            <w:pPr>
              <w:spacing w:line="340" w:lineRule="exact"/>
              <w:ind w:left="142" w:hanging="142"/>
              <w:rPr>
                <w:sz w:val="26"/>
                <w:szCs w:val="26"/>
                <w:cs/>
              </w:rPr>
            </w:pPr>
            <w:r>
              <w:rPr>
                <w:sz w:val="26"/>
                <w:szCs w:val="26"/>
                <w:cs/>
              </w:rPr>
              <w:t>ค่าใช้จ่ายในการขาย</w:t>
            </w:r>
          </w:p>
        </w:tc>
        <w:tc>
          <w:tcPr>
            <w:tcW w:w="1570" w:type="dxa"/>
            <w:shd w:val="clear" w:color="auto" w:fill="auto"/>
            <w:vAlign w:val="bottom"/>
          </w:tcPr>
          <w:p w14:paraId="3BEDDFFE" w14:textId="77777777" w:rsidR="005E5193" w:rsidRDefault="005E5193">
            <w:pPr>
              <w:tabs>
                <w:tab w:val="decimal" w:pos="792"/>
              </w:tabs>
              <w:spacing w:line="340" w:lineRule="exact"/>
              <w:rPr>
                <w:sz w:val="26"/>
                <w:szCs w:val="26"/>
                <w:highlight w:val="yellow"/>
              </w:rPr>
            </w:pPr>
          </w:p>
        </w:tc>
        <w:tc>
          <w:tcPr>
            <w:tcW w:w="1570" w:type="dxa"/>
            <w:shd w:val="clear" w:color="auto" w:fill="auto"/>
            <w:vAlign w:val="bottom"/>
          </w:tcPr>
          <w:p w14:paraId="2FB6F535" w14:textId="77777777" w:rsidR="005E5193" w:rsidRDefault="005E5193">
            <w:pPr>
              <w:tabs>
                <w:tab w:val="decimal" w:pos="792"/>
              </w:tabs>
              <w:spacing w:line="340" w:lineRule="exact"/>
              <w:rPr>
                <w:sz w:val="26"/>
                <w:szCs w:val="26"/>
                <w:highlight w:val="yellow"/>
              </w:rPr>
            </w:pPr>
          </w:p>
        </w:tc>
        <w:tc>
          <w:tcPr>
            <w:tcW w:w="1570" w:type="dxa"/>
            <w:shd w:val="clear" w:color="auto" w:fill="auto"/>
            <w:vAlign w:val="bottom"/>
          </w:tcPr>
          <w:p w14:paraId="18E9B53E" w14:textId="77777777" w:rsidR="005E5193" w:rsidRDefault="00F36FBE">
            <w:pPr>
              <w:tabs>
                <w:tab w:val="decimal" w:pos="1354"/>
              </w:tabs>
              <w:spacing w:line="340" w:lineRule="exact"/>
              <w:ind w:right="-142"/>
              <w:rPr>
                <w:sz w:val="26"/>
                <w:szCs w:val="26"/>
              </w:rPr>
            </w:pPr>
            <w:r>
              <w:rPr>
                <w:sz w:val="26"/>
                <w:szCs w:val="26"/>
                <w:cs/>
              </w:rPr>
              <w:t>(</w:t>
            </w:r>
            <w:r>
              <w:rPr>
                <w:sz w:val="26"/>
                <w:szCs w:val="26"/>
              </w:rPr>
              <w:t>17,215</w:t>
            </w:r>
            <w:r>
              <w:rPr>
                <w:sz w:val="26"/>
                <w:szCs w:val="26"/>
                <w:cs/>
              </w:rPr>
              <w:t>)</w:t>
            </w:r>
          </w:p>
        </w:tc>
      </w:tr>
      <w:tr w:rsidR="005E5193" w14:paraId="153A878F" w14:textId="77777777">
        <w:trPr>
          <w:cantSplit/>
          <w:trHeight w:val="397"/>
        </w:trPr>
        <w:tc>
          <w:tcPr>
            <w:tcW w:w="4054" w:type="dxa"/>
            <w:shd w:val="clear" w:color="auto" w:fill="auto"/>
            <w:vAlign w:val="center"/>
            <w:hideMark/>
          </w:tcPr>
          <w:p w14:paraId="5D175B10" w14:textId="77777777" w:rsidR="005E5193" w:rsidRDefault="00F36FBE">
            <w:pPr>
              <w:spacing w:line="340" w:lineRule="exact"/>
              <w:ind w:left="142" w:hanging="142"/>
              <w:rPr>
                <w:sz w:val="26"/>
                <w:szCs w:val="26"/>
                <w:cs/>
              </w:rPr>
            </w:pPr>
            <w:r>
              <w:rPr>
                <w:sz w:val="26"/>
                <w:szCs w:val="26"/>
                <w:cs/>
              </w:rPr>
              <w:t>ค่าใช้จ่ายในการบริหาร</w:t>
            </w:r>
          </w:p>
        </w:tc>
        <w:tc>
          <w:tcPr>
            <w:tcW w:w="1570" w:type="dxa"/>
            <w:shd w:val="clear" w:color="auto" w:fill="auto"/>
            <w:vAlign w:val="bottom"/>
          </w:tcPr>
          <w:p w14:paraId="640D6A39" w14:textId="77777777" w:rsidR="005E5193" w:rsidRDefault="005E5193">
            <w:pPr>
              <w:tabs>
                <w:tab w:val="decimal" w:pos="792"/>
              </w:tabs>
              <w:spacing w:line="340" w:lineRule="exact"/>
              <w:rPr>
                <w:sz w:val="26"/>
                <w:szCs w:val="26"/>
                <w:highlight w:val="yellow"/>
              </w:rPr>
            </w:pPr>
          </w:p>
        </w:tc>
        <w:tc>
          <w:tcPr>
            <w:tcW w:w="1570" w:type="dxa"/>
            <w:shd w:val="clear" w:color="auto" w:fill="auto"/>
            <w:vAlign w:val="bottom"/>
          </w:tcPr>
          <w:p w14:paraId="71B0FEBF" w14:textId="77777777" w:rsidR="005E5193" w:rsidRDefault="005E5193">
            <w:pPr>
              <w:tabs>
                <w:tab w:val="decimal" w:pos="792"/>
              </w:tabs>
              <w:spacing w:line="340" w:lineRule="exact"/>
              <w:rPr>
                <w:sz w:val="26"/>
                <w:szCs w:val="26"/>
                <w:highlight w:val="yellow"/>
              </w:rPr>
            </w:pPr>
          </w:p>
        </w:tc>
        <w:tc>
          <w:tcPr>
            <w:tcW w:w="1570" w:type="dxa"/>
            <w:shd w:val="clear" w:color="auto" w:fill="auto"/>
            <w:vAlign w:val="bottom"/>
          </w:tcPr>
          <w:p w14:paraId="2E29D0C3" w14:textId="77777777" w:rsidR="005E5193" w:rsidRDefault="00F36FBE">
            <w:pPr>
              <w:tabs>
                <w:tab w:val="decimal" w:pos="1354"/>
              </w:tabs>
              <w:spacing w:line="340" w:lineRule="exact"/>
              <w:ind w:right="-142"/>
              <w:rPr>
                <w:sz w:val="26"/>
                <w:szCs w:val="26"/>
              </w:rPr>
            </w:pPr>
            <w:r>
              <w:rPr>
                <w:sz w:val="26"/>
                <w:szCs w:val="26"/>
              </w:rPr>
              <w:fldChar w:fldCharType="begin"/>
            </w:r>
            <w:r>
              <w:rPr>
                <w:sz w:val="26"/>
                <w:szCs w:val="26"/>
                <w:cs/>
              </w:rPr>
              <w:instrText xml:space="preserve"> =-</w:instrText>
            </w:r>
            <w:r>
              <w:rPr>
                <w:sz w:val="26"/>
                <w:szCs w:val="26"/>
              </w:rPr>
              <w:instrText>23482</w:instrText>
            </w:r>
            <w:r>
              <w:rPr>
                <w:sz w:val="26"/>
                <w:szCs w:val="26"/>
                <w:cs/>
              </w:rPr>
              <w:instrText>+</w:instrText>
            </w:r>
            <w:r>
              <w:rPr>
                <w:sz w:val="26"/>
                <w:szCs w:val="26"/>
              </w:rPr>
              <w:instrText xml:space="preserve">1124 \# </w:instrText>
            </w:r>
            <w:r>
              <w:rPr>
                <w:sz w:val="26"/>
                <w:szCs w:val="26"/>
                <w:cs/>
              </w:rPr>
              <w:instrText>"</w:instrText>
            </w:r>
            <w:r>
              <w:rPr>
                <w:sz w:val="26"/>
                <w:szCs w:val="26"/>
              </w:rPr>
              <w:instrText>#,0;</w:instrText>
            </w:r>
            <w:r>
              <w:rPr>
                <w:sz w:val="26"/>
                <w:szCs w:val="26"/>
                <w:cs/>
              </w:rPr>
              <w:instrText>(</w:instrText>
            </w:r>
            <w:r>
              <w:rPr>
                <w:sz w:val="26"/>
                <w:szCs w:val="26"/>
              </w:rPr>
              <w:instrText>#,##0</w:instrText>
            </w:r>
            <w:r>
              <w:rPr>
                <w:sz w:val="26"/>
                <w:szCs w:val="26"/>
                <w:cs/>
              </w:rPr>
              <w:instrText xml:space="preserve">)" </w:instrText>
            </w:r>
            <w:r>
              <w:rPr>
                <w:sz w:val="26"/>
                <w:szCs w:val="26"/>
              </w:rPr>
              <w:fldChar w:fldCharType="separate"/>
            </w:r>
            <w:r>
              <w:rPr>
                <w:noProof/>
                <w:sz w:val="26"/>
                <w:szCs w:val="26"/>
                <w:cs/>
              </w:rPr>
              <w:t>(</w:t>
            </w:r>
            <w:r>
              <w:rPr>
                <w:noProof/>
                <w:sz w:val="26"/>
                <w:szCs w:val="26"/>
              </w:rPr>
              <w:t>33,752</w:t>
            </w:r>
            <w:r>
              <w:rPr>
                <w:noProof/>
                <w:sz w:val="26"/>
                <w:szCs w:val="26"/>
                <w:cs/>
              </w:rPr>
              <w:t>)</w:t>
            </w:r>
            <w:r>
              <w:rPr>
                <w:sz w:val="26"/>
                <w:szCs w:val="26"/>
              </w:rPr>
              <w:fldChar w:fldCharType="end"/>
            </w:r>
          </w:p>
        </w:tc>
      </w:tr>
      <w:tr w:rsidR="00BC58A6" w14:paraId="22EAEF9A" w14:textId="77777777">
        <w:trPr>
          <w:cantSplit/>
          <w:trHeight w:val="397"/>
        </w:trPr>
        <w:tc>
          <w:tcPr>
            <w:tcW w:w="7194" w:type="dxa"/>
            <w:gridSpan w:val="3"/>
            <w:shd w:val="clear" w:color="auto" w:fill="auto"/>
            <w:vAlign w:val="center"/>
          </w:tcPr>
          <w:p w14:paraId="016F2DB4" w14:textId="4FE906AE" w:rsidR="00BC58A6" w:rsidRDefault="00BC58A6" w:rsidP="00BC58A6">
            <w:pPr>
              <w:tabs>
                <w:tab w:val="decimal" w:pos="792"/>
              </w:tabs>
              <w:spacing w:line="340" w:lineRule="exact"/>
              <w:rPr>
                <w:sz w:val="26"/>
                <w:szCs w:val="26"/>
              </w:rPr>
            </w:pPr>
            <w:r w:rsidRPr="00BC58A6">
              <w:rPr>
                <w:sz w:val="26"/>
                <w:szCs w:val="26"/>
                <w:cs/>
              </w:rPr>
              <w:t>ขาดทุนที่ยังไม่เกิดขึ้นจริงจากการปรับมูลค่าสินทรัพย์ไม่มีตัวตน -</w:t>
            </w:r>
            <w:r>
              <w:rPr>
                <w:sz w:val="26"/>
                <w:szCs w:val="26"/>
                <w:cs/>
              </w:rPr>
              <w:t xml:space="preserve"> สินทรัพย์ดิจิทัล</w:t>
            </w:r>
          </w:p>
        </w:tc>
        <w:tc>
          <w:tcPr>
            <w:tcW w:w="1570" w:type="dxa"/>
            <w:shd w:val="clear" w:color="auto" w:fill="auto"/>
            <w:vAlign w:val="bottom"/>
          </w:tcPr>
          <w:p w14:paraId="21390113" w14:textId="77777777" w:rsidR="00BC58A6" w:rsidRDefault="00BC58A6" w:rsidP="00BC58A6">
            <w:pPr>
              <w:spacing w:line="340" w:lineRule="exact"/>
              <w:ind w:right="-63"/>
              <w:jc w:val="right"/>
              <w:rPr>
                <w:sz w:val="26"/>
                <w:szCs w:val="26"/>
              </w:rPr>
            </w:pPr>
            <w:r>
              <w:rPr>
                <w:sz w:val="26"/>
                <w:szCs w:val="26"/>
                <w:cs/>
              </w:rPr>
              <w:t>(1</w:t>
            </w:r>
            <w:r>
              <w:rPr>
                <w:sz w:val="26"/>
                <w:szCs w:val="26"/>
              </w:rPr>
              <w:t>,</w:t>
            </w:r>
            <w:r>
              <w:rPr>
                <w:sz w:val="26"/>
                <w:szCs w:val="26"/>
                <w:cs/>
              </w:rPr>
              <w:t>745)</w:t>
            </w:r>
          </w:p>
        </w:tc>
      </w:tr>
      <w:tr w:rsidR="005E5193" w14:paraId="7B0AC8C0" w14:textId="77777777">
        <w:trPr>
          <w:cantSplit/>
          <w:trHeight w:val="397"/>
        </w:trPr>
        <w:tc>
          <w:tcPr>
            <w:tcW w:w="5624" w:type="dxa"/>
            <w:gridSpan w:val="2"/>
            <w:shd w:val="clear" w:color="auto" w:fill="auto"/>
            <w:vAlign w:val="center"/>
          </w:tcPr>
          <w:p w14:paraId="29F6A0AE" w14:textId="77777777" w:rsidR="005E5193" w:rsidRDefault="00F36FBE">
            <w:pPr>
              <w:tabs>
                <w:tab w:val="decimal" w:pos="792"/>
              </w:tabs>
              <w:spacing w:line="340" w:lineRule="exact"/>
              <w:rPr>
                <w:sz w:val="26"/>
                <w:szCs w:val="26"/>
                <w:highlight w:val="yellow"/>
                <w:cs/>
              </w:rPr>
            </w:pPr>
            <w:r>
              <w:rPr>
                <w:rFonts w:hint="cs"/>
                <w:sz w:val="26"/>
                <w:szCs w:val="26"/>
                <w:cs/>
              </w:rPr>
              <w:t>ขาดทุนที่ยังไม่เกิดขึ้นจริงจากการปรับมูลค่าสินทรัพย์ทางการเงิน</w:t>
            </w:r>
          </w:p>
        </w:tc>
        <w:tc>
          <w:tcPr>
            <w:tcW w:w="1570" w:type="dxa"/>
            <w:shd w:val="clear" w:color="auto" w:fill="auto"/>
            <w:vAlign w:val="bottom"/>
          </w:tcPr>
          <w:p w14:paraId="757EF81B" w14:textId="77777777" w:rsidR="005E5193" w:rsidRDefault="005E5193">
            <w:pPr>
              <w:tabs>
                <w:tab w:val="decimal" w:pos="792"/>
              </w:tabs>
              <w:spacing w:line="340" w:lineRule="exact"/>
              <w:rPr>
                <w:sz w:val="26"/>
                <w:szCs w:val="26"/>
                <w:highlight w:val="yellow"/>
                <w:cs/>
              </w:rPr>
            </w:pPr>
          </w:p>
        </w:tc>
        <w:tc>
          <w:tcPr>
            <w:tcW w:w="1570" w:type="dxa"/>
            <w:shd w:val="clear" w:color="auto" w:fill="auto"/>
            <w:vAlign w:val="bottom"/>
          </w:tcPr>
          <w:p w14:paraId="2301118B" w14:textId="77777777" w:rsidR="005E5193" w:rsidRDefault="00F36FBE">
            <w:pPr>
              <w:spacing w:line="340" w:lineRule="exact"/>
              <w:ind w:right="-63"/>
              <w:jc w:val="right"/>
              <w:rPr>
                <w:noProof/>
                <w:sz w:val="26"/>
                <w:szCs w:val="26"/>
              </w:rPr>
            </w:pPr>
            <w:r>
              <w:rPr>
                <w:noProof/>
                <w:sz w:val="26"/>
                <w:szCs w:val="26"/>
                <w:cs/>
              </w:rPr>
              <w:t>(</w:t>
            </w:r>
            <w:r>
              <w:rPr>
                <w:noProof/>
                <w:sz w:val="26"/>
                <w:szCs w:val="26"/>
              </w:rPr>
              <w:t>3,404</w:t>
            </w:r>
            <w:r>
              <w:rPr>
                <w:noProof/>
                <w:sz w:val="26"/>
                <w:szCs w:val="26"/>
                <w:cs/>
              </w:rPr>
              <w:t>)</w:t>
            </w:r>
          </w:p>
        </w:tc>
      </w:tr>
      <w:tr w:rsidR="005E5193" w14:paraId="0D7DBAFA" w14:textId="77777777">
        <w:trPr>
          <w:cantSplit/>
          <w:trHeight w:val="397"/>
        </w:trPr>
        <w:tc>
          <w:tcPr>
            <w:tcW w:w="4054" w:type="dxa"/>
            <w:shd w:val="clear" w:color="auto" w:fill="auto"/>
            <w:vAlign w:val="center"/>
          </w:tcPr>
          <w:p w14:paraId="67C463FC" w14:textId="77777777" w:rsidR="005E5193" w:rsidRDefault="00F36FBE">
            <w:pPr>
              <w:spacing w:line="340" w:lineRule="exact"/>
              <w:ind w:left="142" w:hanging="142"/>
              <w:rPr>
                <w:sz w:val="26"/>
                <w:szCs w:val="26"/>
                <w:cs/>
              </w:rPr>
            </w:pPr>
            <w:r>
              <w:rPr>
                <w:sz w:val="26"/>
                <w:szCs w:val="26"/>
                <w:cs/>
              </w:rPr>
              <w:t>ค่าตอบแทนกรรมการ</w:t>
            </w:r>
          </w:p>
        </w:tc>
        <w:tc>
          <w:tcPr>
            <w:tcW w:w="1570" w:type="dxa"/>
            <w:shd w:val="clear" w:color="auto" w:fill="auto"/>
            <w:vAlign w:val="bottom"/>
          </w:tcPr>
          <w:p w14:paraId="743CACA9" w14:textId="77777777" w:rsidR="005E5193" w:rsidRDefault="005E5193">
            <w:pPr>
              <w:tabs>
                <w:tab w:val="decimal" w:pos="792"/>
              </w:tabs>
              <w:spacing w:line="340" w:lineRule="exact"/>
              <w:rPr>
                <w:sz w:val="26"/>
                <w:szCs w:val="26"/>
                <w:highlight w:val="yellow"/>
              </w:rPr>
            </w:pPr>
          </w:p>
        </w:tc>
        <w:tc>
          <w:tcPr>
            <w:tcW w:w="1570" w:type="dxa"/>
            <w:shd w:val="clear" w:color="auto" w:fill="auto"/>
            <w:vAlign w:val="bottom"/>
          </w:tcPr>
          <w:p w14:paraId="56B8C1BC" w14:textId="77777777" w:rsidR="005E5193" w:rsidRDefault="005E5193">
            <w:pPr>
              <w:tabs>
                <w:tab w:val="decimal" w:pos="792"/>
              </w:tabs>
              <w:spacing w:line="340" w:lineRule="exact"/>
              <w:rPr>
                <w:sz w:val="26"/>
                <w:szCs w:val="26"/>
                <w:highlight w:val="yellow"/>
              </w:rPr>
            </w:pPr>
          </w:p>
        </w:tc>
        <w:tc>
          <w:tcPr>
            <w:tcW w:w="1570" w:type="dxa"/>
            <w:shd w:val="clear" w:color="auto" w:fill="auto"/>
            <w:vAlign w:val="bottom"/>
          </w:tcPr>
          <w:p w14:paraId="08ED2A55" w14:textId="77777777" w:rsidR="005E5193" w:rsidRDefault="00F36FBE">
            <w:pPr>
              <w:tabs>
                <w:tab w:val="decimal" w:pos="1354"/>
              </w:tabs>
              <w:spacing w:line="340" w:lineRule="exact"/>
              <w:ind w:right="-142"/>
              <w:rPr>
                <w:sz w:val="26"/>
                <w:szCs w:val="26"/>
              </w:rPr>
            </w:pPr>
            <w:r>
              <w:rPr>
                <w:sz w:val="26"/>
                <w:szCs w:val="26"/>
                <w:cs/>
              </w:rPr>
              <w:t>(</w:t>
            </w:r>
            <w:r>
              <w:rPr>
                <w:sz w:val="26"/>
                <w:szCs w:val="26"/>
              </w:rPr>
              <w:t>6,972</w:t>
            </w:r>
            <w:r>
              <w:rPr>
                <w:sz w:val="26"/>
                <w:szCs w:val="26"/>
                <w:cs/>
              </w:rPr>
              <w:t>)</w:t>
            </w:r>
          </w:p>
        </w:tc>
      </w:tr>
      <w:tr w:rsidR="005E5193" w14:paraId="047EF57F" w14:textId="77777777">
        <w:trPr>
          <w:cantSplit/>
          <w:trHeight w:val="397"/>
        </w:trPr>
        <w:tc>
          <w:tcPr>
            <w:tcW w:w="4054" w:type="dxa"/>
            <w:shd w:val="clear" w:color="auto" w:fill="auto"/>
            <w:vAlign w:val="center"/>
          </w:tcPr>
          <w:p w14:paraId="2B7AAFDC" w14:textId="77777777" w:rsidR="005E5193" w:rsidRDefault="00F36FBE">
            <w:pPr>
              <w:spacing w:line="340" w:lineRule="exact"/>
              <w:ind w:left="142" w:right="-73" w:hanging="142"/>
              <w:rPr>
                <w:sz w:val="26"/>
                <w:szCs w:val="26"/>
                <w:cs/>
              </w:rPr>
            </w:pPr>
            <w:r>
              <w:rPr>
                <w:sz w:val="26"/>
                <w:szCs w:val="26"/>
                <w:cs/>
              </w:rPr>
              <w:t>ส่วนแบ่งขาดทุนจากเงินลงทุนในบริษัทร่วม</w:t>
            </w:r>
          </w:p>
        </w:tc>
        <w:tc>
          <w:tcPr>
            <w:tcW w:w="1570" w:type="dxa"/>
            <w:shd w:val="clear" w:color="auto" w:fill="auto"/>
            <w:vAlign w:val="bottom"/>
          </w:tcPr>
          <w:p w14:paraId="1CB956C0" w14:textId="77777777" w:rsidR="005E5193" w:rsidRDefault="005E5193">
            <w:pPr>
              <w:tabs>
                <w:tab w:val="decimal" w:pos="792"/>
              </w:tabs>
              <w:spacing w:line="340" w:lineRule="exact"/>
              <w:rPr>
                <w:sz w:val="26"/>
                <w:szCs w:val="26"/>
                <w:highlight w:val="yellow"/>
              </w:rPr>
            </w:pPr>
          </w:p>
        </w:tc>
        <w:tc>
          <w:tcPr>
            <w:tcW w:w="1570" w:type="dxa"/>
            <w:shd w:val="clear" w:color="auto" w:fill="auto"/>
            <w:vAlign w:val="bottom"/>
          </w:tcPr>
          <w:p w14:paraId="0D41D6B3" w14:textId="77777777" w:rsidR="005E5193" w:rsidRDefault="005E5193">
            <w:pPr>
              <w:tabs>
                <w:tab w:val="decimal" w:pos="792"/>
              </w:tabs>
              <w:spacing w:line="340" w:lineRule="exact"/>
              <w:rPr>
                <w:sz w:val="26"/>
                <w:szCs w:val="26"/>
                <w:highlight w:val="yellow"/>
              </w:rPr>
            </w:pPr>
          </w:p>
        </w:tc>
        <w:tc>
          <w:tcPr>
            <w:tcW w:w="1570" w:type="dxa"/>
            <w:shd w:val="clear" w:color="auto" w:fill="auto"/>
            <w:vAlign w:val="bottom"/>
          </w:tcPr>
          <w:p w14:paraId="31D6476D" w14:textId="77777777" w:rsidR="005E5193" w:rsidRDefault="00F36FBE">
            <w:pPr>
              <w:tabs>
                <w:tab w:val="decimal" w:pos="1354"/>
              </w:tabs>
              <w:spacing w:line="340" w:lineRule="exact"/>
              <w:ind w:right="-142"/>
              <w:rPr>
                <w:sz w:val="26"/>
                <w:szCs w:val="26"/>
                <w:cs/>
              </w:rPr>
            </w:pPr>
            <w:r>
              <w:rPr>
                <w:sz w:val="26"/>
                <w:szCs w:val="26"/>
                <w:cs/>
              </w:rPr>
              <w:t>(</w:t>
            </w:r>
            <w:r>
              <w:rPr>
                <w:sz w:val="26"/>
                <w:szCs w:val="26"/>
              </w:rPr>
              <w:t>2,88</w:t>
            </w:r>
            <w:r>
              <w:rPr>
                <w:rFonts w:hint="cs"/>
                <w:sz w:val="26"/>
                <w:szCs w:val="26"/>
                <w:cs/>
              </w:rPr>
              <w:t>2</w:t>
            </w:r>
            <w:r>
              <w:rPr>
                <w:sz w:val="26"/>
                <w:szCs w:val="26"/>
                <w:cs/>
              </w:rPr>
              <w:t>)</w:t>
            </w:r>
          </w:p>
        </w:tc>
      </w:tr>
      <w:tr w:rsidR="005E5193" w14:paraId="4496CEF1" w14:textId="77777777">
        <w:trPr>
          <w:cantSplit/>
          <w:trHeight w:val="397"/>
        </w:trPr>
        <w:tc>
          <w:tcPr>
            <w:tcW w:w="4054" w:type="dxa"/>
            <w:shd w:val="clear" w:color="auto" w:fill="auto"/>
            <w:vAlign w:val="center"/>
            <w:hideMark/>
          </w:tcPr>
          <w:p w14:paraId="159CB4E6" w14:textId="77777777" w:rsidR="005E5193" w:rsidRDefault="00F36FBE">
            <w:pPr>
              <w:spacing w:line="340" w:lineRule="exact"/>
              <w:ind w:left="142" w:hanging="142"/>
              <w:rPr>
                <w:sz w:val="26"/>
                <w:szCs w:val="26"/>
                <w:cs/>
              </w:rPr>
            </w:pPr>
            <w:r>
              <w:rPr>
                <w:sz w:val="26"/>
                <w:szCs w:val="26"/>
                <w:cs/>
              </w:rPr>
              <w:t>ต้นทุนทางการเงิน</w:t>
            </w:r>
          </w:p>
        </w:tc>
        <w:tc>
          <w:tcPr>
            <w:tcW w:w="1570" w:type="dxa"/>
            <w:shd w:val="clear" w:color="auto" w:fill="auto"/>
            <w:vAlign w:val="bottom"/>
          </w:tcPr>
          <w:p w14:paraId="37D49207" w14:textId="77777777" w:rsidR="005E5193" w:rsidRDefault="005E5193">
            <w:pPr>
              <w:tabs>
                <w:tab w:val="decimal" w:pos="792"/>
              </w:tabs>
              <w:spacing w:line="340" w:lineRule="exact"/>
              <w:rPr>
                <w:sz w:val="26"/>
                <w:szCs w:val="26"/>
                <w:highlight w:val="yellow"/>
              </w:rPr>
            </w:pPr>
          </w:p>
        </w:tc>
        <w:tc>
          <w:tcPr>
            <w:tcW w:w="1570" w:type="dxa"/>
            <w:shd w:val="clear" w:color="auto" w:fill="auto"/>
            <w:vAlign w:val="bottom"/>
          </w:tcPr>
          <w:p w14:paraId="70F2F267" w14:textId="77777777" w:rsidR="005E5193" w:rsidRDefault="005E5193">
            <w:pPr>
              <w:tabs>
                <w:tab w:val="decimal" w:pos="792"/>
              </w:tabs>
              <w:spacing w:line="340" w:lineRule="exact"/>
              <w:rPr>
                <w:sz w:val="26"/>
                <w:szCs w:val="26"/>
                <w:highlight w:val="yellow"/>
              </w:rPr>
            </w:pPr>
          </w:p>
        </w:tc>
        <w:tc>
          <w:tcPr>
            <w:tcW w:w="1570" w:type="dxa"/>
            <w:shd w:val="clear" w:color="auto" w:fill="auto"/>
            <w:vAlign w:val="center"/>
          </w:tcPr>
          <w:p w14:paraId="334A4DC8" w14:textId="77777777" w:rsidR="005E5193" w:rsidRDefault="00F36FBE">
            <w:pPr>
              <w:pBdr>
                <w:bottom w:val="single" w:sz="4" w:space="1" w:color="auto"/>
              </w:pBdr>
              <w:tabs>
                <w:tab w:val="decimal" w:pos="1354"/>
              </w:tabs>
              <w:spacing w:line="340" w:lineRule="exact"/>
              <w:rPr>
                <w:sz w:val="26"/>
                <w:szCs w:val="26"/>
              </w:rPr>
            </w:pPr>
            <w:r>
              <w:rPr>
                <w:sz w:val="26"/>
                <w:szCs w:val="26"/>
                <w:cs/>
              </w:rPr>
              <w:t>(</w:t>
            </w:r>
            <w:r>
              <w:rPr>
                <w:sz w:val="26"/>
                <w:szCs w:val="26"/>
              </w:rPr>
              <w:t>588</w:t>
            </w:r>
            <w:r>
              <w:rPr>
                <w:sz w:val="26"/>
                <w:szCs w:val="26"/>
                <w:cs/>
              </w:rPr>
              <w:t>)</w:t>
            </w:r>
          </w:p>
        </w:tc>
      </w:tr>
      <w:tr w:rsidR="005E5193" w14:paraId="2C19A347" w14:textId="77777777">
        <w:trPr>
          <w:cantSplit/>
          <w:trHeight w:val="397"/>
        </w:trPr>
        <w:tc>
          <w:tcPr>
            <w:tcW w:w="4054" w:type="dxa"/>
            <w:shd w:val="clear" w:color="auto" w:fill="auto"/>
            <w:vAlign w:val="center"/>
            <w:hideMark/>
          </w:tcPr>
          <w:p w14:paraId="688DD2DB" w14:textId="77777777" w:rsidR="005E5193" w:rsidRDefault="00F36FBE">
            <w:pPr>
              <w:spacing w:line="340" w:lineRule="exact"/>
              <w:ind w:left="142" w:hanging="142"/>
              <w:rPr>
                <w:b/>
                <w:bCs/>
                <w:sz w:val="26"/>
                <w:szCs w:val="26"/>
              </w:rPr>
            </w:pPr>
            <w:r>
              <w:rPr>
                <w:rFonts w:hint="cs"/>
                <w:b/>
                <w:bCs/>
                <w:sz w:val="26"/>
                <w:szCs w:val="26"/>
                <w:cs/>
              </w:rPr>
              <w:t>กำไร</w:t>
            </w:r>
            <w:r>
              <w:rPr>
                <w:b/>
                <w:bCs/>
                <w:sz w:val="26"/>
                <w:szCs w:val="26"/>
                <w:cs/>
              </w:rPr>
              <w:t>ก่อนค่าใช้จ่ายภาษีเงินได้</w:t>
            </w:r>
          </w:p>
        </w:tc>
        <w:tc>
          <w:tcPr>
            <w:tcW w:w="1570" w:type="dxa"/>
            <w:shd w:val="clear" w:color="auto" w:fill="auto"/>
            <w:vAlign w:val="bottom"/>
          </w:tcPr>
          <w:p w14:paraId="23DF1D90" w14:textId="77777777" w:rsidR="005E5193" w:rsidRDefault="005E5193">
            <w:pPr>
              <w:spacing w:line="340" w:lineRule="exact"/>
              <w:jc w:val="right"/>
              <w:rPr>
                <w:b/>
                <w:bCs/>
                <w:sz w:val="26"/>
                <w:szCs w:val="26"/>
                <w:highlight w:val="yellow"/>
              </w:rPr>
            </w:pPr>
          </w:p>
        </w:tc>
        <w:tc>
          <w:tcPr>
            <w:tcW w:w="1570" w:type="dxa"/>
            <w:shd w:val="clear" w:color="auto" w:fill="auto"/>
            <w:vAlign w:val="bottom"/>
          </w:tcPr>
          <w:p w14:paraId="417DD668" w14:textId="77777777" w:rsidR="005E5193" w:rsidRDefault="005E5193">
            <w:pPr>
              <w:spacing w:line="340" w:lineRule="exact"/>
              <w:jc w:val="right"/>
              <w:rPr>
                <w:b/>
                <w:bCs/>
                <w:sz w:val="26"/>
                <w:szCs w:val="26"/>
                <w:highlight w:val="yellow"/>
              </w:rPr>
            </w:pPr>
          </w:p>
        </w:tc>
        <w:tc>
          <w:tcPr>
            <w:tcW w:w="1570" w:type="dxa"/>
            <w:shd w:val="clear" w:color="auto" w:fill="auto"/>
          </w:tcPr>
          <w:p w14:paraId="13973D5C" w14:textId="77777777" w:rsidR="005E5193" w:rsidRDefault="00F36FBE">
            <w:pPr>
              <w:tabs>
                <w:tab w:val="decimal" w:pos="1354"/>
              </w:tabs>
              <w:spacing w:line="340" w:lineRule="exact"/>
              <w:rPr>
                <w:b/>
                <w:bCs/>
                <w:sz w:val="26"/>
                <w:szCs w:val="26"/>
                <w:cs/>
              </w:rPr>
            </w:pPr>
            <w:r>
              <w:rPr>
                <w:b/>
                <w:bCs/>
                <w:sz w:val="26"/>
                <w:szCs w:val="26"/>
              </w:rPr>
              <w:t>7,688</w:t>
            </w:r>
          </w:p>
        </w:tc>
      </w:tr>
      <w:tr w:rsidR="005E5193" w14:paraId="25D520FE" w14:textId="77777777">
        <w:trPr>
          <w:cantSplit/>
          <w:trHeight w:val="397"/>
        </w:trPr>
        <w:tc>
          <w:tcPr>
            <w:tcW w:w="4054" w:type="dxa"/>
            <w:shd w:val="clear" w:color="auto" w:fill="auto"/>
            <w:vAlign w:val="center"/>
            <w:hideMark/>
          </w:tcPr>
          <w:p w14:paraId="6E999EC0" w14:textId="77777777" w:rsidR="005E5193" w:rsidRDefault="00F36FBE">
            <w:pPr>
              <w:spacing w:line="340" w:lineRule="exact"/>
              <w:ind w:left="142" w:hanging="142"/>
              <w:rPr>
                <w:sz w:val="26"/>
                <w:szCs w:val="26"/>
                <w:cs/>
              </w:rPr>
            </w:pPr>
            <w:r>
              <w:rPr>
                <w:rFonts w:hint="cs"/>
                <w:sz w:val="26"/>
                <w:szCs w:val="26"/>
                <w:cs/>
              </w:rPr>
              <w:t>รายได้</w:t>
            </w:r>
            <w:r>
              <w:rPr>
                <w:sz w:val="26"/>
                <w:szCs w:val="26"/>
                <w:cs/>
              </w:rPr>
              <w:t>ภาษีเงินได้</w:t>
            </w:r>
          </w:p>
        </w:tc>
        <w:tc>
          <w:tcPr>
            <w:tcW w:w="1570" w:type="dxa"/>
            <w:shd w:val="clear" w:color="auto" w:fill="auto"/>
            <w:vAlign w:val="bottom"/>
          </w:tcPr>
          <w:p w14:paraId="166C224A" w14:textId="77777777" w:rsidR="005E5193" w:rsidRDefault="005E5193">
            <w:pPr>
              <w:spacing w:line="340" w:lineRule="exact"/>
              <w:jc w:val="right"/>
              <w:rPr>
                <w:sz w:val="26"/>
                <w:szCs w:val="26"/>
                <w:highlight w:val="yellow"/>
              </w:rPr>
            </w:pPr>
          </w:p>
        </w:tc>
        <w:tc>
          <w:tcPr>
            <w:tcW w:w="1570" w:type="dxa"/>
            <w:shd w:val="clear" w:color="auto" w:fill="auto"/>
            <w:vAlign w:val="bottom"/>
          </w:tcPr>
          <w:p w14:paraId="4D6C3225" w14:textId="77777777" w:rsidR="005E5193" w:rsidRDefault="005E5193">
            <w:pPr>
              <w:spacing w:line="340" w:lineRule="exact"/>
              <w:jc w:val="right"/>
              <w:rPr>
                <w:sz w:val="26"/>
                <w:szCs w:val="26"/>
                <w:highlight w:val="yellow"/>
              </w:rPr>
            </w:pPr>
          </w:p>
        </w:tc>
        <w:tc>
          <w:tcPr>
            <w:tcW w:w="1570" w:type="dxa"/>
            <w:shd w:val="clear" w:color="auto" w:fill="auto"/>
            <w:vAlign w:val="bottom"/>
          </w:tcPr>
          <w:p w14:paraId="4ACC974C" w14:textId="77777777" w:rsidR="005E5193" w:rsidRDefault="00F36FBE">
            <w:pPr>
              <w:pBdr>
                <w:bottom w:val="single" w:sz="4" w:space="1" w:color="auto"/>
              </w:pBdr>
              <w:spacing w:line="340" w:lineRule="exact"/>
              <w:ind w:right="-7"/>
              <w:jc w:val="right"/>
              <w:rPr>
                <w:sz w:val="26"/>
                <w:szCs w:val="26"/>
              </w:rPr>
            </w:pPr>
            <w:r>
              <w:rPr>
                <w:sz w:val="26"/>
                <w:szCs w:val="26"/>
                <w:cs/>
              </w:rPr>
              <w:t>4</w:t>
            </w:r>
            <w:r>
              <w:rPr>
                <w:sz w:val="26"/>
                <w:szCs w:val="26"/>
              </w:rPr>
              <w:t>,</w:t>
            </w:r>
            <w:r>
              <w:rPr>
                <w:sz w:val="26"/>
                <w:szCs w:val="26"/>
                <w:cs/>
              </w:rPr>
              <w:t>326</w:t>
            </w:r>
          </w:p>
        </w:tc>
      </w:tr>
      <w:tr w:rsidR="005E5193" w14:paraId="5E952090" w14:textId="77777777">
        <w:trPr>
          <w:cantSplit/>
          <w:trHeight w:val="397"/>
        </w:trPr>
        <w:tc>
          <w:tcPr>
            <w:tcW w:w="4054" w:type="dxa"/>
            <w:shd w:val="clear" w:color="auto" w:fill="auto"/>
            <w:vAlign w:val="center"/>
            <w:hideMark/>
          </w:tcPr>
          <w:p w14:paraId="7C5F76B4" w14:textId="77777777" w:rsidR="005E5193" w:rsidRDefault="00F36FBE">
            <w:pPr>
              <w:spacing w:line="340" w:lineRule="exact"/>
              <w:ind w:left="142" w:hanging="142"/>
              <w:rPr>
                <w:b/>
                <w:bCs/>
                <w:sz w:val="26"/>
                <w:szCs w:val="26"/>
                <w:cs/>
              </w:rPr>
            </w:pPr>
            <w:r>
              <w:rPr>
                <w:rFonts w:hint="cs"/>
                <w:b/>
                <w:bCs/>
                <w:sz w:val="26"/>
                <w:szCs w:val="26"/>
                <w:cs/>
              </w:rPr>
              <w:t>กำไรสุทธิ</w:t>
            </w:r>
            <w:r>
              <w:rPr>
                <w:b/>
                <w:bCs/>
                <w:sz w:val="26"/>
                <w:szCs w:val="26"/>
                <w:cs/>
              </w:rPr>
              <w:t>สำหรับ</w:t>
            </w:r>
            <w:r>
              <w:rPr>
                <w:rFonts w:hint="cs"/>
                <w:b/>
                <w:bCs/>
                <w:sz w:val="26"/>
                <w:szCs w:val="26"/>
                <w:cs/>
              </w:rPr>
              <w:t>งวด</w:t>
            </w:r>
          </w:p>
        </w:tc>
        <w:tc>
          <w:tcPr>
            <w:tcW w:w="1570" w:type="dxa"/>
            <w:shd w:val="clear" w:color="auto" w:fill="auto"/>
            <w:vAlign w:val="bottom"/>
          </w:tcPr>
          <w:p w14:paraId="7559CDB3" w14:textId="77777777" w:rsidR="005E5193" w:rsidRDefault="005E5193">
            <w:pPr>
              <w:spacing w:line="340" w:lineRule="exact"/>
              <w:jc w:val="right"/>
              <w:rPr>
                <w:sz w:val="26"/>
                <w:szCs w:val="26"/>
                <w:highlight w:val="yellow"/>
              </w:rPr>
            </w:pPr>
          </w:p>
        </w:tc>
        <w:tc>
          <w:tcPr>
            <w:tcW w:w="1570" w:type="dxa"/>
            <w:shd w:val="clear" w:color="auto" w:fill="auto"/>
            <w:vAlign w:val="bottom"/>
          </w:tcPr>
          <w:p w14:paraId="1135450A" w14:textId="77777777" w:rsidR="005E5193" w:rsidRDefault="005E5193">
            <w:pPr>
              <w:spacing w:line="340" w:lineRule="exact"/>
              <w:jc w:val="right"/>
              <w:rPr>
                <w:b/>
                <w:bCs/>
                <w:sz w:val="26"/>
                <w:szCs w:val="26"/>
                <w:highlight w:val="yellow"/>
              </w:rPr>
            </w:pPr>
          </w:p>
        </w:tc>
        <w:tc>
          <w:tcPr>
            <w:tcW w:w="1570" w:type="dxa"/>
            <w:shd w:val="clear" w:color="auto" w:fill="auto"/>
            <w:vAlign w:val="bottom"/>
          </w:tcPr>
          <w:p w14:paraId="43A65199" w14:textId="77777777" w:rsidR="005E5193" w:rsidRDefault="00F36FBE">
            <w:pPr>
              <w:pBdr>
                <w:bottom w:val="double" w:sz="4" w:space="1" w:color="auto"/>
              </w:pBdr>
              <w:tabs>
                <w:tab w:val="decimal" w:pos="1354"/>
              </w:tabs>
              <w:spacing w:line="340" w:lineRule="exact"/>
              <w:jc w:val="right"/>
              <w:rPr>
                <w:b/>
                <w:bCs/>
                <w:sz w:val="26"/>
                <w:szCs w:val="26"/>
              </w:rPr>
            </w:pPr>
            <w:r>
              <w:rPr>
                <w:b/>
                <w:bCs/>
                <w:sz w:val="26"/>
                <w:szCs w:val="26"/>
              </w:rPr>
              <w:t>12,</w:t>
            </w:r>
            <w:r>
              <w:rPr>
                <w:rFonts w:hint="cs"/>
                <w:b/>
                <w:bCs/>
                <w:sz w:val="26"/>
                <w:szCs w:val="26"/>
                <w:cs/>
              </w:rPr>
              <w:t>014</w:t>
            </w:r>
          </w:p>
        </w:tc>
      </w:tr>
      <w:tr w:rsidR="005E5193" w14:paraId="1B898AC9" w14:textId="77777777">
        <w:trPr>
          <w:cantSplit/>
          <w:trHeight w:val="397"/>
        </w:trPr>
        <w:tc>
          <w:tcPr>
            <w:tcW w:w="4054" w:type="dxa"/>
            <w:shd w:val="clear" w:color="auto" w:fill="auto"/>
            <w:vAlign w:val="center"/>
            <w:hideMark/>
          </w:tcPr>
          <w:p w14:paraId="1A0F272E" w14:textId="77777777" w:rsidR="005E5193" w:rsidRDefault="00F36FBE">
            <w:pPr>
              <w:spacing w:line="340" w:lineRule="exact"/>
              <w:ind w:left="142" w:hanging="142"/>
              <w:rPr>
                <w:b/>
                <w:bCs/>
                <w:sz w:val="26"/>
                <w:szCs w:val="26"/>
              </w:rPr>
            </w:pPr>
            <w:r>
              <w:rPr>
                <w:b/>
                <w:bCs/>
                <w:sz w:val="26"/>
                <w:szCs w:val="26"/>
                <w:cs/>
              </w:rPr>
              <w:t>ข้อมูลเพิ่มเติม:-</w:t>
            </w:r>
          </w:p>
        </w:tc>
        <w:tc>
          <w:tcPr>
            <w:tcW w:w="1570" w:type="dxa"/>
            <w:shd w:val="clear" w:color="auto" w:fill="auto"/>
            <w:vAlign w:val="bottom"/>
          </w:tcPr>
          <w:p w14:paraId="525ED4A5" w14:textId="77777777" w:rsidR="005E5193" w:rsidRDefault="005E5193">
            <w:pPr>
              <w:spacing w:line="340" w:lineRule="exact"/>
              <w:jc w:val="right"/>
              <w:rPr>
                <w:sz w:val="26"/>
                <w:szCs w:val="26"/>
                <w:highlight w:val="yellow"/>
              </w:rPr>
            </w:pPr>
          </w:p>
        </w:tc>
        <w:tc>
          <w:tcPr>
            <w:tcW w:w="1570" w:type="dxa"/>
            <w:shd w:val="clear" w:color="auto" w:fill="auto"/>
            <w:vAlign w:val="bottom"/>
          </w:tcPr>
          <w:p w14:paraId="1B109BFB" w14:textId="77777777" w:rsidR="005E5193" w:rsidRDefault="005E5193">
            <w:pPr>
              <w:spacing w:line="340" w:lineRule="exact"/>
              <w:jc w:val="right"/>
              <w:rPr>
                <w:b/>
                <w:bCs/>
                <w:sz w:val="26"/>
                <w:szCs w:val="26"/>
                <w:highlight w:val="yellow"/>
              </w:rPr>
            </w:pPr>
          </w:p>
        </w:tc>
        <w:tc>
          <w:tcPr>
            <w:tcW w:w="1570" w:type="dxa"/>
            <w:shd w:val="clear" w:color="auto" w:fill="auto"/>
            <w:vAlign w:val="bottom"/>
          </w:tcPr>
          <w:p w14:paraId="673C9E15" w14:textId="77777777" w:rsidR="005E5193" w:rsidRDefault="005E5193">
            <w:pPr>
              <w:spacing w:line="340" w:lineRule="exact"/>
              <w:jc w:val="right"/>
              <w:rPr>
                <w:b/>
                <w:bCs/>
                <w:sz w:val="26"/>
                <w:szCs w:val="26"/>
                <w:highlight w:val="yellow"/>
              </w:rPr>
            </w:pPr>
          </w:p>
        </w:tc>
      </w:tr>
      <w:tr w:rsidR="005E5193" w14:paraId="0896EC40" w14:textId="77777777">
        <w:trPr>
          <w:cantSplit/>
          <w:trHeight w:val="397"/>
        </w:trPr>
        <w:tc>
          <w:tcPr>
            <w:tcW w:w="4054" w:type="dxa"/>
            <w:shd w:val="clear" w:color="auto" w:fill="auto"/>
            <w:vAlign w:val="center"/>
            <w:hideMark/>
          </w:tcPr>
          <w:p w14:paraId="069DFDDD" w14:textId="77777777" w:rsidR="005E5193" w:rsidRDefault="00F36FBE">
            <w:pPr>
              <w:spacing w:line="340" w:lineRule="exact"/>
              <w:ind w:left="142" w:hanging="142"/>
              <w:rPr>
                <w:sz w:val="26"/>
                <w:szCs w:val="26"/>
                <w:cs/>
              </w:rPr>
            </w:pPr>
            <w:r>
              <w:rPr>
                <w:sz w:val="26"/>
                <w:szCs w:val="26"/>
                <w:cs/>
              </w:rPr>
              <w:t>ค่าเสื่อมราคาและ</w:t>
            </w:r>
            <w:r>
              <w:rPr>
                <w:rFonts w:hint="cs"/>
                <w:sz w:val="26"/>
                <w:szCs w:val="26"/>
                <w:cs/>
              </w:rPr>
              <w:t>ค่า</w:t>
            </w:r>
            <w:r>
              <w:rPr>
                <w:sz w:val="26"/>
                <w:szCs w:val="26"/>
                <w:cs/>
              </w:rPr>
              <w:t>ตัดจำหน่าย</w:t>
            </w:r>
          </w:p>
        </w:tc>
        <w:tc>
          <w:tcPr>
            <w:tcW w:w="1570" w:type="dxa"/>
            <w:shd w:val="clear" w:color="auto" w:fill="auto"/>
            <w:vAlign w:val="bottom"/>
          </w:tcPr>
          <w:p w14:paraId="7620CDA4" w14:textId="77777777" w:rsidR="005E5193" w:rsidRDefault="005E5193">
            <w:pPr>
              <w:spacing w:line="340" w:lineRule="exact"/>
              <w:jc w:val="right"/>
              <w:rPr>
                <w:sz w:val="26"/>
                <w:szCs w:val="26"/>
                <w:highlight w:val="yellow"/>
              </w:rPr>
            </w:pPr>
          </w:p>
        </w:tc>
        <w:tc>
          <w:tcPr>
            <w:tcW w:w="1570" w:type="dxa"/>
            <w:shd w:val="clear" w:color="auto" w:fill="auto"/>
            <w:vAlign w:val="bottom"/>
          </w:tcPr>
          <w:p w14:paraId="637DFBEB" w14:textId="77777777" w:rsidR="005E5193" w:rsidRDefault="005E5193">
            <w:pPr>
              <w:spacing w:line="340" w:lineRule="exact"/>
              <w:jc w:val="right"/>
              <w:rPr>
                <w:b/>
                <w:bCs/>
                <w:sz w:val="26"/>
                <w:szCs w:val="26"/>
                <w:highlight w:val="yellow"/>
              </w:rPr>
            </w:pPr>
          </w:p>
        </w:tc>
        <w:tc>
          <w:tcPr>
            <w:tcW w:w="1570" w:type="dxa"/>
            <w:shd w:val="clear" w:color="auto" w:fill="auto"/>
            <w:vAlign w:val="center"/>
          </w:tcPr>
          <w:p w14:paraId="73366393" w14:textId="77777777" w:rsidR="005E5193" w:rsidRDefault="00F36FBE">
            <w:pPr>
              <w:pBdr>
                <w:bottom w:val="double" w:sz="4" w:space="1" w:color="auto"/>
              </w:pBdr>
              <w:spacing w:line="340" w:lineRule="exact"/>
              <w:jc w:val="right"/>
              <w:rPr>
                <w:sz w:val="26"/>
                <w:szCs w:val="26"/>
                <w:highlight w:val="yellow"/>
              </w:rPr>
            </w:pPr>
            <w:r>
              <w:rPr>
                <w:rFonts w:hint="cs"/>
                <w:sz w:val="26"/>
                <w:szCs w:val="26"/>
                <w:cs/>
              </w:rPr>
              <w:t>16,945</w:t>
            </w:r>
          </w:p>
        </w:tc>
      </w:tr>
    </w:tbl>
    <w:p w14:paraId="20F211D1" w14:textId="77777777" w:rsidR="005E5193" w:rsidRDefault="005E5193">
      <w:pPr>
        <w:spacing w:before="60" w:line="216" w:lineRule="auto"/>
        <w:ind w:left="567"/>
        <w:jc w:val="thaiDistribute"/>
        <w:rPr>
          <w:sz w:val="30"/>
          <w:szCs w:val="30"/>
        </w:rPr>
      </w:pPr>
    </w:p>
    <w:p w14:paraId="01A24C1B" w14:textId="77777777" w:rsidR="005E5193" w:rsidRDefault="005E5193">
      <w:pPr>
        <w:spacing w:before="60" w:line="216" w:lineRule="auto"/>
        <w:ind w:left="567"/>
        <w:jc w:val="thaiDistribute"/>
        <w:rPr>
          <w:sz w:val="30"/>
          <w:szCs w:val="30"/>
        </w:rPr>
      </w:pPr>
    </w:p>
    <w:p w14:paraId="4A4E5EBB" w14:textId="77777777" w:rsidR="005E5193" w:rsidRDefault="005E5193">
      <w:pPr>
        <w:spacing w:before="60" w:line="216" w:lineRule="auto"/>
        <w:ind w:left="567"/>
        <w:jc w:val="thaiDistribute"/>
        <w:rPr>
          <w:sz w:val="30"/>
          <w:szCs w:val="30"/>
        </w:rPr>
      </w:pPr>
    </w:p>
    <w:p w14:paraId="3B950B3F" w14:textId="77777777" w:rsidR="005E5193" w:rsidRDefault="005E5193">
      <w:pPr>
        <w:spacing w:before="60" w:line="216" w:lineRule="auto"/>
        <w:ind w:left="567"/>
        <w:jc w:val="thaiDistribute"/>
        <w:rPr>
          <w:sz w:val="30"/>
          <w:szCs w:val="30"/>
        </w:rPr>
      </w:pPr>
    </w:p>
    <w:p w14:paraId="5FDD30A0" w14:textId="77777777" w:rsidR="005E5193" w:rsidRDefault="005E5193">
      <w:pPr>
        <w:spacing w:before="60" w:line="216" w:lineRule="auto"/>
        <w:ind w:left="567"/>
        <w:jc w:val="thaiDistribute"/>
        <w:rPr>
          <w:sz w:val="30"/>
          <w:szCs w:val="30"/>
        </w:rPr>
      </w:pPr>
    </w:p>
    <w:p w14:paraId="439F4191" w14:textId="77777777" w:rsidR="005E5193" w:rsidRDefault="005E5193">
      <w:pPr>
        <w:spacing w:before="60" w:line="216" w:lineRule="auto"/>
        <w:ind w:left="567"/>
        <w:jc w:val="thaiDistribute"/>
        <w:rPr>
          <w:sz w:val="30"/>
          <w:szCs w:val="30"/>
        </w:rPr>
      </w:pPr>
    </w:p>
    <w:p w14:paraId="4FA3308A" w14:textId="77777777" w:rsidR="005E5193" w:rsidRDefault="005E5193">
      <w:pPr>
        <w:spacing w:before="60" w:line="216" w:lineRule="auto"/>
        <w:ind w:left="567"/>
        <w:jc w:val="thaiDistribute"/>
        <w:rPr>
          <w:sz w:val="30"/>
          <w:szCs w:val="30"/>
        </w:rPr>
      </w:pPr>
    </w:p>
    <w:p w14:paraId="428A084E" w14:textId="77777777" w:rsidR="005E5193" w:rsidRDefault="005E5193">
      <w:pPr>
        <w:spacing w:before="60" w:line="216" w:lineRule="auto"/>
        <w:ind w:left="567"/>
        <w:jc w:val="thaiDistribute"/>
        <w:rPr>
          <w:sz w:val="30"/>
          <w:szCs w:val="30"/>
        </w:rPr>
      </w:pPr>
    </w:p>
    <w:tbl>
      <w:tblPr>
        <w:tblW w:w="8764" w:type="dxa"/>
        <w:tblInd w:w="558" w:type="dxa"/>
        <w:tblLayout w:type="fixed"/>
        <w:tblLook w:val="0400" w:firstRow="0" w:lastRow="0" w:firstColumn="0" w:lastColumn="0" w:noHBand="0" w:noVBand="1"/>
      </w:tblPr>
      <w:tblGrid>
        <w:gridCol w:w="4054"/>
        <w:gridCol w:w="1570"/>
        <w:gridCol w:w="1570"/>
        <w:gridCol w:w="1570"/>
      </w:tblGrid>
      <w:tr w:rsidR="005E5193" w14:paraId="49D0E7AB" w14:textId="77777777">
        <w:trPr>
          <w:tblHeader/>
        </w:trPr>
        <w:tc>
          <w:tcPr>
            <w:tcW w:w="4054" w:type="dxa"/>
            <w:shd w:val="clear" w:color="auto" w:fill="auto"/>
            <w:vAlign w:val="bottom"/>
            <w:hideMark/>
          </w:tcPr>
          <w:p w14:paraId="446D80F0" w14:textId="77777777" w:rsidR="005E5193" w:rsidRDefault="005E5193">
            <w:pPr>
              <w:spacing w:line="340" w:lineRule="exact"/>
              <w:jc w:val="right"/>
              <w:rPr>
                <w:sz w:val="26"/>
                <w:szCs w:val="26"/>
                <w:cs/>
              </w:rPr>
            </w:pPr>
          </w:p>
        </w:tc>
        <w:tc>
          <w:tcPr>
            <w:tcW w:w="4710" w:type="dxa"/>
            <w:gridSpan w:val="3"/>
            <w:shd w:val="clear" w:color="auto" w:fill="auto"/>
            <w:vAlign w:val="bottom"/>
          </w:tcPr>
          <w:p w14:paraId="37F8408B" w14:textId="77777777" w:rsidR="005E5193" w:rsidRDefault="00F36FBE">
            <w:pPr>
              <w:spacing w:line="340" w:lineRule="exact"/>
              <w:jc w:val="right"/>
              <w:rPr>
                <w:b/>
                <w:bCs/>
                <w:sz w:val="26"/>
                <w:szCs w:val="26"/>
              </w:rPr>
            </w:pPr>
            <w:r>
              <w:rPr>
                <w:b/>
                <w:bCs/>
                <w:sz w:val="26"/>
                <w:szCs w:val="26"/>
                <w:cs/>
              </w:rPr>
              <w:t xml:space="preserve">หน่วย : </w:t>
            </w:r>
            <w:r>
              <w:rPr>
                <w:rFonts w:hint="cs"/>
                <w:b/>
                <w:bCs/>
                <w:sz w:val="26"/>
                <w:szCs w:val="26"/>
                <w:cs/>
              </w:rPr>
              <w:t>พัน</w:t>
            </w:r>
            <w:r>
              <w:rPr>
                <w:b/>
                <w:bCs/>
                <w:sz w:val="26"/>
                <w:szCs w:val="26"/>
                <w:cs/>
              </w:rPr>
              <w:t>บาท</w:t>
            </w:r>
          </w:p>
        </w:tc>
      </w:tr>
      <w:tr w:rsidR="005E5193" w14:paraId="54CF313C" w14:textId="77777777">
        <w:trPr>
          <w:tblHeader/>
        </w:trPr>
        <w:tc>
          <w:tcPr>
            <w:tcW w:w="4054" w:type="dxa"/>
            <w:shd w:val="clear" w:color="auto" w:fill="auto"/>
            <w:vAlign w:val="bottom"/>
          </w:tcPr>
          <w:p w14:paraId="6E54566C" w14:textId="77777777" w:rsidR="005E5193" w:rsidRDefault="005E5193">
            <w:pPr>
              <w:spacing w:line="340" w:lineRule="exact"/>
              <w:jc w:val="right"/>
              <w:rPr>
                <w:sz w:val="26"/>
                <w:szCs w:val="26"/>
                <w:cs/>
              </w:rPr>
            </w:pPr>
          </w:p>
        </w:tc>
        <w:tc>
          <w:tcPr>
            <w:tcW w:w="4710" w:type="dxa"/>
            <w:gridSpan w:val="3"/>
            <w:shd w:val="clear" w:color="auto" w:fill="auto"/>
            <w:vAlign w:val="bottom"/>
          </w:tcPr>
          <w:p w14:paraId="34845C21" w14:textId="77777777" w:rsidR="005E5193" w:rsidRDefault="00F36FBE">
            <w:pPr>
              <w:pBdr>
                <w:bottom w:val="single" w:sz="4" w:space="1" w:color="auto"/>
              </w:pBdr>
              <w:spacing w:line="340" w:lineRule="exact"/>
              <w:jc w:val="center"/>
              <w:rPr>
                <w:b/>
                <w:bCs/>
                <w:sz w:val="26"/>
                <w:szCs w:val="26"/>
              </w:rPr>
            </w:pPr>
            <w:r>
              <w:rPr>
                <w:sz w:val="26"/>
                <w:szCs w:val="26"/>
                <w:cs/>
              </w:rPr>
              <w:t>สำหรับ</w:t>
            </w:r>
            <w:r>
              <w:rPr>
                <w:rFonts w:hint="cs"/>
                <w:sz w:val="26"/>
                <w:szCs w:val="26"/>
                <w:cs/>
              </w:rPr>
              <w:t>งวดหกเดือน</w:t>
            </w:r>
            <w:r>
              <w:rPr>
                <w:sz w:val="26"/>
                <w:szCs w:val="26"/>
                <w:cs/>
              </w:rPr>
              <w:t xml:space="preserve">สิ้นสุดวันที่ </w:t>
            </w:r>
            <w:r>
              <w:rPr>
                <w:sz w:val="26"/>
                <w:szCs w:val="26"/>
              </w:rPr>
              <w:t xml:space="preserve">30 </w:t>
            </w:r>
            <w:r>
              <w:rPr>
                <w:sz w:val="26"/>
                <w:szCs w:val="26"/>
                <w:cs/>
              </w:rPr>
              <w:t xml:space="preserve">มิถุนายน </w:t>
            </w:r>
            <w:r>
              <w:rPr>
                <w:sz w:val="26"/>
                <w:szCs w:val="26"/>
              </w:rPr>
              <w:t>2565</w:t>
            </w:r>
          </w:p>
        </w:tc>
      </w:tr>
      <w:tr w:rsidR="005E5193" w14:paraId="71235480" w14:textId="77777777">
        <w:trPr>
          <w:tblHeader/>
        </w:trPr>
        <w:tc>
          <w:tcPr>
            <w:tcW w:w="4054" w:type="dxa"/>
            <w:shd w:val="clear" w:color="auto" w:fill="auto"/>
            <w:vAlign w:val="bottom"/>
            <w:hideMark/>
          </w:tcPr>
          <w:p w14:paraId="2BA09D12" w14:textId="77777777" w:rsidR="005E5193" w:rsidRDefault="005E5193">
            <w:pPr>
              <w:spacing w:line="340" w:lineRule="exact"/>
              <w:rPr>
                <w:b/>
                <w:bCs/>
                <w:sz w:val="26"/>
                <w:szCs w:val="26"/>
                <w:cs/>
              </w:rPr>
            </w:pPr>
          </w:p>
        </w:tc>
        <w:tc>
          <w:tcPr>
            <w:tcW w:w="1570" w:type="dxa"/>
            <w:shd w:val="clear" w:color="auto" w:fill="auto"/>
            <w:vAlign w:val="bottom"/>
          </w:tcPr>
          <w:p w14:paraId="4BB67FF3" w14:textId="77777777" w:rsidR="005E5193" w:rsidRDefault="00F36FBE">
            <w:pPr>
              <w:pBdr>
                <w:bottom w:val="single" w:sz="4" w:space="1" w:color="auto"/>
              </w:pBdr>
              <w:spacing w:line="340" w:lineRule="exact"/>
              <w:jc w:val="center"/>
              <w:rPr>
                <w:sz w:val="26"/>
                <w:szCs w:val="26"/>
                <w:cs/>
              </w:rPr>
            </w:pPr>
            <w:r>
              <w:rPr>
                <w:sz w:val="26"/>
                <w:szCs w:val="26"/>
                <w:cs/>
              </w:rPr>
              <w:t>ผลิตภัณฑ์สำหรับอุตสาหกรรม</w:t>
            </w:r>
          </w:p>
        </w:tc>
        <w:tc>
          <w:tcPr>
            <w:tcW w:w="1570" w:type="dxa"/>
            <w:vAlign w:val="bottom"/>
          </w:tcPr>
          <w:p w14:paraId="335760E6" w14:textId="48DAE25A" w:rsidR="005E5193" w:rsidRDefault="00F36FBE">
            <w:pPr>
              <w:pBdr>
                <w:bottom w:val="single" w:sz="4" w:space="1" w:color="auto"/>
              </w:pBdr>
              <w:spacing w:line="340" w:lineRule="exact"/>
              <w:jc w:val="center"/>
              <w:rPr>
                <w:sz w:val="26"/>
                <w:szCs w:val="26"/>
              </w:rPr>
            </w:pPr>
            <w:r>
              <w:rPr>
                <w:sz w:val="26"/>
                <w:szCs w:val="26"/>
                <w:cs/>
              </w:rPr>
              <w:t>ผลิตภัณฑ์สำหรับสุขอนามัยและครัวเรือน</w:t>
            </w:r>
            <w:r w:rsidR="00694B29">
              <w:rPr>
                <w:rFonts w:hint="cs"/>
                <w:sz w:val="26"/>
                <w:szCs w:val="26"/>
                <w:cs/>
              </w:rPr>
              <w:t xml:space="preserve"> </w:t>
            </w:r>
            <w:r w:rsidR="0061578E">
              <w:rPr>
                <w:rFonts w:hint="cs"/>
                <w:sz w:val="26"/>
                <w:szCs w:val="26"/>
                <w:cs/>
              </w:rPr>
              <w:t>และอื่น ๆ</w:t>
            </w:r>
          </w:p>
        </w:tc>
        <w:tc>
          <w:tcPr>
            <w:tcW w:w="1570" w:type="dxa"/>
            <w:vAlign w:val="bottom"/>
          </w:tcPr>
          <w:p w14:paraId="3A2D264E" w14:textId="77777777" w:rsidR="005E5193" w:rsidRDefault="00F36FBE">
            <w:pPr>
              <w:pBdr>
                <w:bottom w:val="single" w:sz="4" w:space="1" w:color="auto"/>
              </w:pBdr>
              <w:spacing w:line="340" w:lineRule="exact"/>
              <w:jc w:val="center"/>
              <w:rPr>
                <w:b/>
                <w:bCs/>
                <w:sz w:val="26"/>
                <w:szCs w:val="26"/>
                <w:cs/>
              </w:rPr>
            </w:pPr>
            <w:r>
              <w:rPr>
                <w:sz w:val="26"/>
                <w:szCs w:val="26"/>
                <w:cs/>
              </w:rPr>
              <w:t>งบการเงินรวม</w:t>
            </w:r>
          </w:p>
        </w:tc>
      </w:tr>
      <w:tr w:rsidR="005E5193" w14:paraId="016B8E59" w14:textId="77777777">
        <w:trPr>
          <w:cantSplit/>
          <w:trHeight w:val="397"/>
        </w:trPr>
        <w:tc>
          <w:tcPr>
            <w:tcW w:w="4054" w:type="dxa"/>
            <w:shd w:val="clear" w:color="auto" w:fill="auto"/>
            <w:vAlign w:val="center"/>
            <w:hideMark/>
          </w:tcPr>
          <w:p w14:paraId="736DAE5B" w14:textId="77777777" w:rsidR="005E5193" w:rsidRDefault="00F36FBE">
            <w:pPr>
              <w:spacing w:line="340" w:lineRule="exact"/>
              <w:rPr>
                <w:b/>
                <w:bCs/>
                <w:sz w:val="26"/>
                <w:szCs w:val="26"/>
              </w:rPr>
            </w:pPr>
            <w:r>
              <w:rPr>
                <w:b/>
                <w:bCs/>
                <w:sz w:val="26"/>
                <w:szCs w:val="26"/>
                <w:cs/>
              </w:rPr>
              <w:t>รายได้จากการดำเนินงาน</w:t>
            </w:r>
          </w:p>
        </w:tc>
        <w:tc>
          <w:tcPr>
            <w:tcW w:w="1570" w:type="dxa"/>
            <w:shd w:val="clear" w:color="auto" w:fill="auto"/>
          </w:tcPr>
          <w:p w14:paraId="51C6BCA3" w14:textId="77777777" w:rsidR="005E5193" w:rsidRDefault="005E5193">
            <w:pPr>
              <w:tabs>
                <w:tab w:val="left" w:pos="732"/>
              </w:tabs>
              <w:spacing w:line="340" w:lineRule="exact"/>
              <w:jc w:val="center"/>
              <w:rPr>
                <w:sz w:val="26"/>
                <w:szCs w:val="26"/>
              </w:rPr>
            </w:pPr>
          </w:p>
        </w:tc>
        <w:tc>
          <w:tcPr>
            <w:tcW w:w="1570" w:type="dxa"/>
          </w:tcPr>
          <w:p w14:paraId="503FA27D" w14:textId="77777777" w:rsidR="005E5193" w:rsidRDefault="005E5193">
            <w:pPr>
              <w:spacing w:line="340" w:lineRule="exact"/>
              <w:jc w:val="right"/>
              <w:rPr>
                <w:sz w:val="26"/>
                <w:szCs w:val="26"/>
              </w:rPr>
            </w:pPr>
          </w:p>
        </w:tc>
        <w:tc>
          <w:tcPr>
            <w:tcW w:w="1570" w:type="dxa"/>
          </w:tcPr>
          <w:p w14:paraId="3449771E" w14:textId="77777777" w:rsidR="005E5193" w:rsidRDefault="005E5193">
            <w:pPr>
              <w:spacing w:line="340" w:lineRule="exact"/>
              <w:jc w:val="right"/>
              <w:rPr>
                <w:sz w:val="26"/>
                <w:szCs w:val="26"/>
              </w:rPr>
            </w:pPr>
          </w:p>
        </w:tc>
      </w:tr>
      <w:tr w:rsidR="005E5193" w14:paraId="585CC3FE" w14:textId="77777777">
        <w:trPr>
          <w:cantSplit/>
          <w:trHeight w:val="397"/>
        </w:trPr>
        <w:tc>
          <w:tcPr>
            <w:tcW w:w="4054" w:type="dxa"/>
            <w:shd w:val="clear" w:color="auto" w:fill="auto"/>
            <w:vAlign w:val="center"/>
            <w:hideMark/>
          </w:tcPr>
          <w:p w14:paraId="164094A5" w14:textId="77777777" w:rsidR="005E5193" w:rsidRPr="00694B29" w:rsidRDefault="00F36FBE">
            <w:pPr>
              <w:spacing w:line="340" w:lineRule="exact"/>
              <w:rPr>
                <w:sz w:val="26"/>
                <w:szCs w:val="26"/>
              </w:rPr>
            </w:pPr>
            <w:r w:rsidRPr="00694B29">
              <w:rPr>
                <w:sz w:val="26"/>
                <w:szCs w:val="26"/>
                <w:cs/>
              </w:rPr>
              <w:t>รายได้จากการขาย</w:t>
            </w:r>
          </w:p>
        </w:tc>
        <w:tc>
          <w:tcPr>
            <w:tcW w:w="1570" w:type="dxa"/>
            <w:shd w:val="clear" w:color="auto" w:fill="auto"/>
            <w:vAlign w:val="bottom"/>
          </w:tcPr>
          <w:p w14:paraId="46934D24" w14:textId="6A4413EF" w:rsidR="005E5193" w:rsidRPr="00B633EC" w:rsidRDefault="00FC4B40">
            <w:pPr>
              <w:tabs>
                <w:tab w:val="decimal" w:pos="792"/>
              </w:tabs>
              <w:spacing w:line="340" w:lineRule="exact"/>
              <w:jc w:val="right"/>
              <w:rPr>
                <w:sz w:val="26"/>
                <w:szCs w:val="26"/>
              </w:rPr>
            </w:pPr>
            <w:r w:rsidRPr="00B633EC">
              <w:rPr>
                <w:sz w:val="26"/>
                <w:szCs w:val="26"/>
              </w:rPr>
              <w:t>382</w:t>
            </w:r>
            <w:r w:rsidR="00F36FBE" w:rsidRPr="00B633EC">
              <w:rPr>
                <w:sz w:val="26"/>
                <w:szCs w:val="26"/>
              </w:rPr>
              <w:t>,</w:t>
            </w:r>
            <w:r w:rsidRPr="00B633EC">
              <w:rPr>
                <w:sz w:val="26"/>
                <w:szCs w:val="26"/>
              </w:rPr>
              <w:t>365</w:t>
            </w:r>
          </w:p>
        </w:tc>
        <w:tc>
          <w:tcPr>
            <w:tcW w:w="1570" w:type="dxa"/>
            <w:shd w:val="clear" w:color="auto" w:fill="auto"/>
            <w:vAlign w:val="bottom"/>
          </w:tcPr>
          <w:p w14:paraId="1C034332" w14:textId="733512B8" w:rsidR="005E5193" w:rsidRPr="00B633EC" w:rsidRDefault="00FC4B40">
            <w:pPr>
              <w:spacing w:line="340" w:lineRule="exact"/>
              <w:jc w:val="right"/>
              <w:rPr>
                <w:sz w:val="26"/>
                <w:szCs w:val="26"/>
              </w:rPr>
            </w:pPr>
            <w:r w:rsidRPr="00B633EC">
              <w:rPr>
                <w:sz w:val="26"/>
                <w:szCs w:val="26"/>
              </w:rPr>
              <w:t>495</w:t>
            </w:r>
            <w:r w:rsidR="00F36FBE" w:rsidRPr="00B633EC">
              <w:rPr>
                <w:sz w:val="26"/>
                <w:szCs w:val="26"/>
              </w:rPr>
              <w:t>,</w:t>
            </w:r>
            <w:r w:rsidRPr="00B633EC">
              <w:rPr>
                <w:sz w:val="26"/>
                <w:szCs w:val="26"/>
              </w:rPr>
              <w:t>550</w:t>
            </w:r>
          </w:p>
        </w:tc>
        <w:tc>
          <w:tcPr>
            <w:tcW w:w="1570" w:type="dxa"/>
            <w:shd w:val="clear" w:color="auto" w:fill="auto"/>
            <w:vAlign w:val="bottom"/>
          </w:tcPr>
          <w:p w14:paraId="4435A08B" w14:textId="031B2C2F" w:rsidR="005E5193" w:rsidRPr="00B633EC" w:rsidRDefault="00FC4B40">
            <w:pPr>
              <w:spacing w:line="340" w:lineRule="exact"/>
              <w:jc w:val="right"/>
              <w:rPr>
                <w:sz w:val="26"/>
                <w:szCs w:val="26"/>
              </w:rPr>
            </w:pPr>
            <w:r w:rsidRPr="00B633EC">
              <w:rPr>
                <w:sz w:val="26"/>
                <w:szCs w:val="26"/>
              </w:rPr>
              <w:t>877</w:t>
            </w:r>
            <w:r w:rsidR="00F36FBE" w:rsidRPr="00B633EC">
              <w:rPr>
                <w:sz w:val="26"/>
                <w:szCs w:val="26"/>
              </w:rPr>
              <w:t>,</w:t>
            </w:r>
            <w:r w:rsidRPr="00B633EC">
              <w:rPr>
                <w:sz w:val="26"/>
                <w:szCs w:val="26"/>
              </w:rPr>
              <w:t>91</w:t>
            </w:r>
            <w:r w:rsidR="00F36FBE" w:rsidRPr="00B633EC">
              <w:rPr>
                <w:sz w:val="26"/>
                <w:szCs w:val="26"/>
              </w:rPr>
              <w:t>5</w:t>
            </w:r>
          </w:p>
        </w:tc>
      </w:tr>
      <w:tr w:rsidR="00873A3E" w14:paraId="4E687B6C" w14:textId="77777777">
        <w:trPr>
          <w:cantSplit/>
          <w:trHeight w:val="397"/>
        </w:trPr>
        <w:tc>
          <w:tcPr>
            <w:tcW w:w="4054" w:type="dxa"/>
            <w:shd w:val="clear" w:color="auto" w:fill="auto"/>
            <w:vAlign w:val="center"/>
            <w:hideMark/>
          </w:tcPr>
          <w:p w14:paraId="79D7DCC2" w14:textId="077E88CC" w:rsidR="00873A3E" w:rsidRPr="00694B29" w:rsidRDefault="00873A3E" w:rsidP="00873A3E">
            <w:pPr>
              <w:spacing w:line="340" w:lineRule="exact"/>
              <w:rPr>
                <w:sz w:val="26"/>
                <w:szCs w:val="26"/>
                <w:cs/>
              </w:rPr>
            </w:pPr>
            <w:r w:rsidRPr="00694B29">
              <w:rPr>
                <w:sz w:val="26"/>
                <w:szCs w:val="26"/>
                <w:cs/>
              </w:rPr>
              <w:t>รายได้จากการให้บริการ</w:t>
            </w:r>
          </w:p>
        </w:tc>
        <w:tc>
          <w:tcPr>
            <w:tcW w:w="1570" w:type="dxa"/>
            <w:shd w:val="clear" w:color="auto" w:fill="auto"/>
          </w:tcPr>
          <w:p w14:paraId="693CF77C" w14:textId="1A81A0D8" w:rsidR="00873A3E" w:rsidRPr="00B633EC" w:rsidRDefault="00873A3E" w:rsidP="00873A3E">
            <w:pPr>
              <w:pBdr>
                <w:bottom w:val="single" w:sz="4" w:space="1" w:color="auto"/>
              </w:pBdr>
              <w:tabs>
                <w:tab w:val="decimal" w:pos="792"/>
              </w:tabs>
              <w:spacing w:line="340" w:lineRule="exact"/>
              <w:jc w:val="right"/>
              <w:rPr>
                <w:sz w:val="26"/>
                <w:szCs w:val="26"/>
              </w:rPr>
            </w:pPr>
            <w:r w:rsidRPr="00B633EC">
              <w:rPr>
                <w:sz w:val="26"/>
                <w:szCs w:val="26"/>
              </w:rPr>
              <w:t>758</w:t>
            </w:r>
          </w:p>
        </w:tc>
        <w:tc>
          <w:tcPr>
            <w:tcW w:w="1570" w:type="dxa"/>
            <w:shd w:val="clear" w:color="auto" w:fill="auto"/>
          </w:tcPr>
          <w:p w14:paraId="62EF375F" w14:textId="28222D31" w:rsidR="00873A3E" w:rsidRPr="00B633EC" w:rsidRDefault="00873A3E" w:rsidP="00873A3E">
            <w:pPr>
              <w:pBdr>
                <w:bottom w:val="single" w:sz="4" w:space="1" w:color="auto"/>
              </w:pBdr>
              <w:tabs>
                <w:tab w:val="decimal" w:pos="1189"/>
              </w:tabs>
              <w:spacing w:line="340" w:lineRule="exact"/>
              <w:jc w:val="right"/>
              <w:rPr>
                <w:sz w:val="26"/>
                <w:szCs w:val="26"/>
              </w:rPr>
            </w:pPr>
            <w:r>
              <w:rPr>
                <w:rFonts w:hint="cs"/>
                <w:sz w:val="26"/>
                <w:szCs w:val="26"/>
                <w:cs/>
              </w:rPr>
              <w:t>528</w:t>
            </w:r>
          </w:p>
        </w:tc>
        <w:tc>
          <w:tcPr>
            <w:tcW w:w="1570" w:type="dxa"/>
            <w:shd w:val="clear" w:color="auto" w:fill="auto"/>
          </w:tcPr>
          <w:p w14:paraId="0E2C23DD" w14:textId="1906659D" w:rsidR="00873A3E" w:rsidRPr="00B633EC" w:rsidRDefault="00873A3E" w:rsidP="00873A3E">
            <w:pPr>
              <w:pBdr>
                <w:bottom w:val="single" w:sz="4" w:space="1" w:color="auto"/>
              </w:pBdr>
              <w:spacing w:line="340" w:lineRule="exact"/>
              <w:jc w:val="right"/>
              <w:rPr>
                <w:sz w:val="26"/>
                <w:szCs w:val="26"/>
              </w:rPr>
            </w:pPr>
            <w:r w:rsidRPr="00B633EC">
              <w:rPr>
                <w:sz w:val="26"/>
                <w:szCs w:val="26"/>
              </w:rPr>
              <w:t>1,2</w:t>
            </w:r>
            <w:r>
              <w:rPr>
                <w:rFonts w:hint="cs"/>
                <w:sz w:val="26"/>
                <w:szCs w:val="26"/>
                <w:cs/>
              </w:rPr>
              <w:t>86</w:t>
            </w:r>
          </w:p>
        </w:tc>
      </w:tr>
      <w:tr w:rsidR="005E5193" w14:paraId="5901402F" w14:textId="77777777">
        <w:trPr>
          <w:cantSplit/>
          <w:trHeight w:val="397"/>
        </w:trPr>
        <w:tc>
          <w:tcPr>
            <w:tcW w:w="4054" w:type="dxa"/>
            <w:shd w:val="clear" w:color="auto" w:fill="auto"/>
            <w:vAlign w:val="center"/>
            <w:hideMark/>
          </w:tcPr>
          <w:p w14:paraId="1953C989" w14:textId="77777777" w:rsidR="005E5193" w:rsidRDefault="00F36FBE">
            <w:pPr>
              <w:spacing w:line="340" w:lineRule="exact"/>
              <w:rPr>
                <w:b/>
                <w:bCs/>
                <w:sz w:val="26"/>
                <w:szCs w:val="26"/>
              </w:rPr>
            </w:pPr>
            <w:r>
              <w:rPr>
                <w:b/>
                <w:bCs/>
                <w:sz w:val="26"/>
                <w:szCs w:val="26"/>
                <w:cs/>
              </w:rPr>
              <w:t>กำไรขั้นต้นของส่วนงาน</w:t>
            </w:r>
          </w:p>
        </w:tc>
        <w:tc>
          <w:tcPr>
            <w:tcW w:w="1570" w:type="dxa"/>
            <w:shd w:val="clear" w:color="auto" w:fill="auto"/>
            <w:vAlign w:val="bottom"/>
          </w:tcPr>
          <w:p w14:paraId="3E674471" w14:textId="22AF79FC" w:rsidR="005E5193" w:rsidRPr="00B633EC" w:rsidRDefault="00FC4B40">
            <w:pPr>
              <w:pBdr>
                <w:bottom w:val="double" w:sz="4" w:space="1" w:color="auto"/>
              </w:pBdr>
              <w:tabs>
                <w:tab w:val="decimal" w:pos="792"/>
              </w:tabs>
              <w:spacing w:line="340" w:lineRule="exact"/>
              <w:jc w:val="right"/>
              <w:rPr>
                <w:b/>
                <w:bCs/>
                <w:sz w:val="26"/>
                <w:szCs w:val="26"/>
              </w:rPr>
            </w:pPr>
            <w:r w:rsidRPr="00B633EC">
              <w:rPr>
                <w:b/>
                <w:bCs/>
                <w:sz w:val="26"/>
                <w:szCs w:val="26"/>
              </w:rPr>
              <w:t>62</w:t>
            </w:r>
            <w:r w:rsidR="00F36FBE" w:rsidRPr="00B633EC">
              <w:rPr>
                <w:b/>
                <w:bCs/>
                <w:sz w:val="26"/>
                <w:szCs w:val="26"/>
              </w:rPr>
              <w:t>,</w:t>
            </w:r>
            <w:r w:rsidRPr="00B633EC">
              <w:rPr>
                <w:b/>
                <w:bCs/>
                <w:sz w:val="26"/>
                <w:szCs w:val="26"/>
              </w:rPr>
              <w:t>798</w:t>
            </w:r>
          </w:p>
        </w:tc>
        <w:tc>
          <w:tcPr>
            <w:tcW w:w="1570" w:type="dxa"/>
            <w:shd w:val="clear" w:color="auto" w:fill="auto"/>
            <w:vAlign w:val="bottom"/>
          </w:tcPr>
          <w:p w14:paraId="1AB97B52" w14:textId="5F237DBA" w:rsidR="005E5193" w:rsidRPr="00B633EC" w:rsidRDefault="00FC4B40">
            <w:pPr>
              <w:pBdr>
                <w:bottom w:val="double" w:sz="4" w:space="1" w:color="auto"/>
              </w:pBdr>
              <w:tabs>
                <w:tab w:val="decimal" w:pos="1354"/>
              </w:tabs>
              <w:spacing w:line="340" w:lineRule="exact"/>
              <w:jc w:val="right"/>
              <w:rPr>
                <w:b/>
                <w:bCs/>
                <w:sz w:val="26"/>
                <w:szCs w:val="26"/>
              </w:rPr>
            </w:pPr>
            <w:r w:rsidRPr="00B633EC">
              <w:rPr>
                <w:b/>
                <w:bCs/>
                <w:sz w:val="26"/>
                <w:szCs w:val="26"/>
              </w:rPr>
              <w:t>24</w:t>
            </w:r>
            <w:r w:rsidR="00F36FBE" w:rsidRPr="00B633EC">
              <w:rPr>
                <w:b/>
                <w:bCs/>
                <w:sz w:val="26"/>
                <w:szCs w:val="26"/>
              </w:rPr>
              <w:t>8</w:t>
            </w:r>
            <w:r w:rsidRPr="00B633EC">
              <w:rPr>
                <w:b/>
                <w:bCs/>
                <w:sz w:val="26"/>
                <w:szCs w:val="26"/>
              </w:rPr>
              <w:t>,0</w:t>
            </w:r>
            <w:r w:rsidR="003B1E5F">
              <w:rPr>
                <w:rFonts w:hint="cs"/>
                <w:b/>
                <w:bCs/>
                <w:sz w:val="26"/>
                <w:szCs w:val="26"/>
                <w:cs/>
              </w:rPr>
              <w:t>91</w:t>
            </w:r>
          </w:p>
        </w:tc>
        <w:tc>
          <w:tcPr>
            <w:tcW w:w="1570" w:type="dxa"/>
            <w:shd w:val="clear" w:color="auto" w:fill="auto"/>
            <w:vAlign w:val="bottom"/>
          </w:tcPr>
          <w:p w14:paraId="58BCAB37" w14:textId="2A74C29E" w:rsidR="005E5193" w:rsidRPr="00B633EC" w:rsidRDefault="00FC4B40" w:rsidP="00873A3E">
            <w:pPr>
              <w:spacing w:line="340" w:lineRule="exact"/>
              <w:jc w:val="right"/>
              <w:rPr>
                <w:b/>
                <w:bCs/>
                <w:sz w:val="26"/>
                <w:szCs w:val="26"/>
              </w:rPr>
            </w:pPr>
            <w:r w:rsidRPr="00B633EC">
              <w:rPr>
                <w:b/>
                <w:bCs/>
                <w:sz w:val="26"/>
                <w:szCs w:val="26"/>
              </w:rPr>
              <w:t>310</w:t>
            </w:r>
            <w:r w:rsidR="00F36FBE" w:rsidRPr="00B633EC">
              <w:rPr>
                <w:b/>
                <w:bCs/>
                <w:sz w:val="26"/>
                <w:szCs w:val="26"/>
              </w:rPr>
              <w:t>,</w:t>
            </w:r>
            <w:r w:rsidR="00873A3E">
              <w:rPr>
                <w:rFonts w:hint="cs"/>
                <w:b/>
                <w:bCs/>
                <w:sz w:val="26"/>
                <w:szCs w:val="26"/>
                <w:cs/>
              </w:rPr>
              <w:t>889</w:t>
            </w:r>
          </w:p>
        </w:tc>
      </w:tr>
      <w:tr w:rsidR="005E5193" w14:paraId="166B7899" w14:textId="77777777">
        <w:trPr>
          <w:cantSplit/>
          <w:trHeight w:val="397"/>
        </w:trPr>
        <w:tc>
          <w:tcPr>
            <w:tcW w:w="4054" w:type="dxa"/>
            <w:shd w:val="clear" w:color="auto" w:fill="auto"/>
            <w:vAlign w:val="center"/>
            <w:hideMark/>
          </w:tcPr>
          <w:p w14:paraId="200837CC" w14:textId="77777777" w:rsidR="005E5193" w:rsidRDefault="00F36FBE">
            <w:pPr>
              <w:spacing w:line="340" w:lineRule="exact"/>
              <w:rPr>
                <w:sz w:val="26"/>
                <w:szCs w:val="26"/>
                <w:cs/>
              </w:rPr>
            </w:pPr>
            <w:r>
              <w:rPr>
                <w:sz w:val="26"/>
                <w:szCs w:val="26"/>
                <w:cs/>
              </w:rPr>
              <w:t>ดอกเบี้ยรับ</w:t>
            </w:r>
          </w:p>
        </w:tc>
        <w:tc>
          <w:tcPr>
            <w:tcW w:w="1570" w:type="dxa"/>
            <w:shd w:val="clear" w:color="auto" w:fill="auto"/>
            <w:vAlign w:val="bottom"/>
          </w:tcPr>
          <w:p w14:paraId="76515616" w14:textId="77777777" w:rsidR="005E5193" w:rsidRPr="00B633EC" w:rsidRDefault="005E5193">
            <w:pPr>
              <w:tabs>
                <w:tab w:val="decimal" w:pos="792"/>
              </w:tabs>
              <w:spacing w:line="340" w:lineRule="exact"/>
              <w:rPr>
                <w:sz w:val="26"/>
                <w:szCs w:val="26"/>
              </w:rPr>
            </w:pPr>
          </w:p>
        </w:tc>
        <w:tc>
          <w:tcPr>
            <w:tcW w:w="1570" w:type="dxa"/>
            <w:shd w:val="clear" w:color="auto" w:fill="auto"/>
            <w:vAlign w:val="bottom"/>
          </w:tcPr>
          <w:p w14:paraId="2960870D" w14:textId="77777777" w:rsidR="005E5193" w:rsidRPr="00B633EC" w:rsidRDefault="005E5193">
            <w:pPr>
              <w:tabs>
                <w:tab w:val="decimal" w:pos="792"/>
              </w:tabs>
              <w:spacing w:line="340" w:lineRule="exact"/>
              <w:rPr>
                <w:sz w:val="26"/>
                <w:szCs w:val="26"/>
              </w:rPr>
            </w:pPr>
          </w:p>
        </w:tc>
        <w:tc>
          <w:tcPr>
            <w:tcW w:w="1570" w:type="dxa"/>
            <w:shd w:val="clear" w:color="auto" w:fill="auto"/>
            <w:vAlign w:val="center"/>
          </w:tcPr>
          <w:p w14:paraId="7729B757" w14:textId="3C6C0522" w:rsidR="005E5193" w:rsidRPr="00B633EC" w:rsidRDefault="00FC4B40">
            <w:pPr>
              <w:spacing w:line="340" w:lineRule="exact"/>
              <w:jc w:val="right"/>
              <w:rPr>
                <w:sz w:val="26"/>
                <w:szCs w:val="26"/>
              </w:rPr>
            </w:pPr>
            <w:r w:rsidRPr="00B633EC">
              <w:rPr>
                <w:sz w:val="26"/>
                <w:szCs w:val="26"/>
              </w:rPr>
              <w:t>1,415</w:t>
            </w:r>
          </w:p>
        </w:tc>
      </w:tr>
      <w:tr w:rsidR="005E5193" w14:paraId="4F0352E4" w14:textId="77777777">
        <w:trPr>
          <w:cantSplit/>
          <w:trHeight w:val="397"/>
        </w:trPr>
        <w:tc>
          <w:tcPr>
            <w:tcW w:w="4054" w:type="dxa"/>
            <w:shd w:val="clear" w:color="auto" w:fill="auto"/>
            <w:vAlign w:val="center"/>
          </w:tcPr>
          <w:p w14:paraId="33FE3FF4" w14:textId="77777777" w:rsidR="005E5193" w:rsidRDefault="00F36FBE">
            <w:pPr>
              <w:spacing w:line="340" w:lineRule="exact"/>
              <w:rPr>
                <w:sz w:val="26"/>
                <w:szCs w:val="26"/>
                <w:cs/>
              </w:rPr>
            </w:pPr>
            <w:r>
              <w:rPr>
                <w:sz w:val="26"/>
                <w:szCs w:val="26"/>
                <w:cs/>
              </w:rPr>
              <w:t>รายได้ค่าเช่า</w:t>
            </w:r>
          </w:p>
        </w:tc>
        <w:tc>
          <w:tcPr>
            <w:tcW w:w="1570" w:type="dxa"/>
            <w:shd w:val="clear" w:color="auto" w:fill="auto"/>
            <w:vAlign w:val="bottom"/>
          </w:tcPr>
          <w:p w14:paraId="3BE83A39" w14:textId="77777777" w:rsidR="005E5193" w:rsidRDefault="005E5193">
            <w:pPr>
              <w:tabs>
                <w:tab w:val="decimal" w:pos="792"/>
              </w:tabs>
              <w:spacing w:line="340" w:lineRule="exact"/>
              <w:rPr>
                <w:sz w:val="26"/>
                <w:szCs w:val="26"/>
              </w:rPr>
            </w:pPr>
          </w:p>
        </w:tc>
        <w:tc>
          <w:tcPr>
            <w:tcW w:w="1570" w:type="dxa"/>
            <w:shd w:val="clear" w:color="auto" w:fill="auto"/>
            <w:vAlign w:val="bottom"/>
          </w:tcPr>
          <w:p w14:paraId="570E7A97" w14:textId="77777777" w:rsidR="005E5193" w:rsidRDefault="005E5193">
            <w:pPr>
              <w:tabs>
                <w:tab w:val="decimal" w:pos="792"/>
              </w:tabs>
              <w:spacing w:line="340" w:lineRule="exact"/>
              <w:rPr>
                <w:sz w:val="26"/>
                <w:szCs w:val="26"/>
              </w:rPr>
            </w:pPr>
          </w:p>
        </w:tc>
        <w:tc>
          <w:tcPr>
            <w:tcW w:w="1570" w:type="dxa"/>
            <w:shd w:val="clear" w:color="auto" w:fill="auto"/>
            <w:vAlign w:val="center"/>
          </w:tcPr>
          <w:p w14:paraId="6181E38C" w14:textId="4F09BCE2" w:rsidR="005E5193" w:rsidRPr="00B633EC" w:rsidRDefault="00FC4B40">
            <w:pPr>
              <w:spacing w:line="340" w:lineRule="exact"/>
              <w:jc w:val="right"/>
              <w:rPr>
                <w:sz w:val="26"/>
                <w:szCs w:val="26"/>
              </w:rPr>
            </w:pPr>
            <w:r w:rsidRPr="00B633EC">
              <w:rPr>
                <w:sz w:val="26"/>
                <w:szCs w:val="26"/>
              </w:rPr>
              <w:t>88</w:t>
            </w:r>
            <w:r w:rsidR="00F36FBE" w:rsidRPr="00B633EC">
              <w:rPr>
                <w:sz w:val="26"/>
                <w:szCs w:val="26"/>
              </w:rPr>
              <w:t>5</w:t>
            </w:r>
          </w:p>
        </w:tc>
      </w:tr>
      <w:tr w:rsidR="005E5193" w14:paraId="7C0394CF" w14:textId="77777777">
        <w:trPr>
          <w:cantSplit/>
          <w:trHeight w:val="397"/>
        </w:trPr>
        <w:tc>
          <w:tcPr>
            <w:tcW w:w="4054" w:type="dxa"/>
            <w:shd w:val="clear" w:color="auto" w:fill="auto"/>
            <w:vAlign w:val="center"/>
          </w:tcPr>
          <w:p w14:paraId="4D8FD749" w14:textId="77777777" w:rsidR="005E5193" w:rsidRDefault="00F36FBE">
            <w:pPr>
              <w:spacing w:line="340" w:lineRule="exact"/>
              <w:rPr>
                <w:sz w:val="26"/>
                <w:szCs w:val="26"/>
                <w:cs/>
              </w:rPr>
            </w:pPr>
            <w:r>
              <w:rPr>
                <w:sz w:val="26"/>
                <w:szCs w:val="26"/>
                <w:cs/>
              </w:rPr>
              <w:t>เงินปันผลรับ</w:t>
            </w:r>
          </w:p>
        </w:tc>
        <w:tc>
          <w:tcPr>
            <w:tcW w:w="1570" w:type="dxa"/>
            <w:shd w:val="clear" w:color="auto" w:fill="auto"/>
            <w:vAlign w:val="bottom"/>
          </w:tcPr>
          <w:p w14:paraId="2242D8EC" w14:textId="77777777" w:rsidR="005E5193" w:rsidRDefault="005E5193">
            <w:pPr>
              <w:tabs>
                <w:tab w:val="decimal" w:pos="792"/>
              </w:tabs>
              <w:spacing w:line="340" w:lineRule="exact"/>
              <w:rPr>
                <w:sz w:val="26"/>
                <w:szCs w:val="26"/>
                <w:cs/>
              </w:rPr>
            </w:pPr>
          </w:p>
        </w:tc>
        <w:tc>
          <w:tcPr>
            <w:tcW w:w="1570" w:type="dxa"/>
            <w:shd w:val="clear" w:color="auto" w:fill="auto"/>
            <w:vAlign w:val="bottom"/>
          </w:tcPr>
          <w:p w14:paraId="7988A18F" w14:textId="77777777" w:rsidR="005E5193" w:rsidRDefault="005E5193">
            <w:pPr>
              <w:tabs>
                <w:tab w:val="decimal" w:pos="792"/>
              </w:tabs>
              <w:spacing w:line="340" w:lineRule="exact"/>
              <w:rPr>
                <w:sz w:val="26"/>
                <w:szCs w:val="26"/>
                <w:cs/>
              </w:rPr>
            </w:pPr>
          </w:p>
        </w:tc>
        <w:tc>
          <w:tcPr>
            <w:tcW w:w="1570" w:type="dxa"/>
            <w:shd w:val="clear" w:color="auto" w:fill="auto"/>
            <w:vAlign w:val="center"/>
          </w:tcPr>
          <w:p w14:paraId="09AAE443" w14:textId="253AED29" w:rsidR="005E5193" w:rsidRPr="00B633EC" w:rsidRDefault="009F6F24">
            <w:pPr>
              <w:spacing w:line="340" w:lineRule="exact"/>
              <w:jc w:val="right"/>
              <w:rPr>
                <w:sz w:val="26"/>
                <w:szCs w:val="26"/>
              </w:rPr>
            </w:pPr>
            <w:r w:rsidRPr="00B633EC">
              <w:rPr>
                <w:sz w:val="26"/>
                <w:szCs w:val="26"/>
              </w:rPr>
              <w:t>31</w:t>
            </w:r>
            <w:r w:rsidR="00F36FBE" w:rsidRPr="00B633EC">
              <w:rPr>
                <w:sz w:val="26"/>
                <w:szCs w:val="26"/>
              </w:rPr>
              <w:t>,</w:t>
            </w:r>
            <w:r w:rsidRPr="00B633EC">
              <w:rPr>
                <w:sz w:val="26"/>
                <w:szCs w:val="26"/>
              </w:rPr>
              <w:t>97</w:t>
            </w:r>
            <w:r w:rsidR="00873A3E">
              <w:rPr>
                <w:rFonts w:hint="cs"/>
                <w:sz w:val="26"/>
                <w:szCs w:val="26"/>
                <w:cs/>
              </w:rPr>
              <w:t>8</w:t>
            </w:r>
          </w:p>
        </w:tc>
      </w:tr>
      <w:tr w:rsidR="00BC58A6" w14:paraId="190724E5" w14:textId="77777777">
        <w:trPr>
          <w:cantSplit/>
          <w:trHeight w:val="397"/>
        </w:trPr>
        <w:tc>
          <w:tcPr>
            <w:tcW w:w="4054" w:type="dxa"/>
            <w:shd w:val="clear" w:color="auto" w:fill="auto"/>
            <w:vAlign w:val="center"/>
          </w:tcPr>
          <w:p w14:paraId="0551CC63" w14:textId="3D4FF1D0" w:rsidR="00BC58A6" w:rsidRDefault="00BC58A6">
            <w:pPr>
              <w:spacing w:line="340" w:lineRule="exact"/>
              <w:rPr>
                <w:sz w:val="26"/>
                <w:szCs w:val="26"/>
                <w:cs/>
              </w:rPr>
            </w:pPr>
            <w:r w:rsidRPr="00BC58A6">
              <w:rPr>
                <w:sz w:val="26"/>
                <w:szCs w:val="26"/>
                <w:cs/>
              </w:rPr>
              <w:t>กำไรจากการจำหน่ายสินทรัพย์ถาวร</w:t>
            </w:r>
          </w:p>
        </w:tc>
        <w:tc>
          <w:tcPr>
            <w:tcW w:w="1570" w:type="dxa"/>
            <w:shd w:val="clear" w:color="auto" w:fill="auto"/>
            <w:vAlign w:val="bottom"/>
          </w:tcPr>
          <w:p w14:paraId="2E1AA7B1" w14:textId="77777777" w:rsidR="00BC58A6" w:rsidRDefault="00BC58A6">
            <w:pPr>
              <w:tabs>
                <w:tab w:val="decimal" w:pos="792"/>
              </w:tabs>
              <w:spacing w:line="340" w:lineRule="exact"/>
              <w:rPr>
                <w:sz w:val="26"/>
                <w:szCs w:val="26"/>
                <w:cs/>
              </w:rPr>
            </w:pPr>
          </w:p>
        </w:tc>
        <w:tc>
          <w:tcPr>
            <w:tcW w:w="1570" w:type="dxa"/>
            <w:shd w:val="clear" w:color="auto" w:fill="auto"/>
            <w:vAlign w:val="bottom"/>
          </w:tcPr>
          <w:p w14:paraId="4F9FEDD8" w14:textId="77777777" w:rsidR="00BC58A6" w:rsidRDefault="00BC58A6">
            <w:pPr>
              <w:tabs>
                <w:tab w:val="decimal" w:pos="792"/>
              </w:tabs>
              <w:spacing w:line="340" w:lineRule="exact"/>
              <w:rPr>
                <w:sz w:val="26"/>
                <w:szCs w:val="26"/>
                <w:cs/>
              </w:rPr>
            </w:pPr>
          </w:p>
        </w:tc>
        <w:tc>
          <w:tcPr>
            <w:tcW w:w="1570" w:type="dxa"/>
            <w:shd w:val="clear" w:color="auto" w:fill="auto"/>
            <w:vAlign w:val="center"/>
          </w:tcPr>
          <w:p w14:paraId="45744851" w14:textId="3567D3ED" w:rsidR="00BC58A6" w:rsidRPr="00B633EC" w:rsidRDefault="00BC58A6">
            <w:pPr>
              <w:spacing w:line="340" w:lineRule="exact"/>
              <w:jc w:val="right"/>
              <w:rPr>
                <w:sz w:val="26"/>
                <w:szCs w:val="26"/>
              </w:rPr>
            </w:pPr>
            <w:r>
              <w:rPr>
                <w:rFonts w:hint="cs"/>
                <w:sz w:val="26"/>
                <w:szCs w:val="26"/>
                <w:cs/>
              </w:rPr>
              <w:t>42</w:t>
            </w:r>
          </w:p>
        </w:tc>
      </w:tr>
      <w:tr w:rsidR="00873A3E" w14:paraId="1E76BB9C" w14:textId="77777777" w:rsidTr="001162A7">
        <w:trPr>
          <w:cantSplit/>
          <w:trHeight w:val="397"/>
        </w:trPr>
        <w:tc>
          <w:tcPr>
            <w:tcW w:w="7194" w:type="dxa"/>
            <w:gridSpan w:val="3"/>
            <w:shd w:val="clear" w:color="auto" w:fill="auto"/>
            <w:vAlign w:val="center"/>
          </w:tcPr>
          <w:p w14:paraId="21479E81" w14:textId="4BF0B5C8" w:rsidR="00873A3E" w:rsidRDefault="00873A3E">
            <w:pPr>
              <w:tabs>
                <w:tab w:val="decimal" w:pos="792"/>
              </w:tabs>
              <w:spacing w:line="340" w:lineRule="exact"/>
              <w:rPr>
                <w:sz w:val="26"/>
                <w:szCs w:val="26"/>
                <w:highlight w:val="yellow"/>
                <w:cs/>
              </w:rPr>
            </w:pPr>
            <w:r w:rsidRPr="00873A3E">
              <w:rPr>
                <w:sz w:val="26"/>
                <w:szCs w:val="26"/>
                <w:cs/>
              </w:rPr>
              <w:t>รายได้จากการเป็นผู้ตรวจสอบธุรกรรมประเภทสินทรัพย์ไม่มีตัวตน -</w:t>
            </w:r>
            <w:r>
              <w:rPr>
                <w:rFonts w:hint="cs"/>
                <w:sz w:val="26"/>
                <w:szCs w:val="26"/>
                <w:cs/>
              </w:rPr>
              <w:t xml:space="preserve"> </w:t>
            </w:r>
            <w:r w:rsidRPr="00873A3E">
              <w:rPr>
                <w:sz w:val="26"/>
                <w:szCs w:val="26"/>
                <w:cs/>
              </w:rPr>
              <w:t>สินทรัพย์ดิจิทัล</w:t>
            </w:r>
          </w:p>
        </w:tc>
        <w:tc>
          <w:tcPr>
            <w:tcW w:w="1570" w:type="dxa"/>
            <w:shd w:val="clear" w:color="auto" w:fill="auto"/>
            <w:vAlign w:val="center"/>
          </w:tcPr>
          <w:p w14:paraId="53988D6F" w14:textId="6AA83348" w:rsidR="00873A3E" w:rsidRPr="00B633EC" w:rsidRDefault="00BC58A6">
            <w:pPr>
              <w:spacing w:line="340" w:lineRule="exact"/>
              <w:jc w:val="right"/>
              <w:rPr>
                <w:sz w:val="26"/>
                <w:szCs w:val="26"/>
              </w:rPr>
            </w:pPr>
            <w:r>
              <w:rPr>
                <w:rFonts w:hint="cs"/>
                <w:sz w:val="26"/>
                <w:szCs w:val="26"/>
                <w:cs/>
              </w:rPr>
              <w:t>1</w:t>
            </w:r>
            <w:r w:rsidR="00873A3E" w:rsidRPr="00B633EC">
              <w:rPr>
                <w:sz w:val="26"/>
                <w:szCs w:val="26"/>
              </w:rPr>
              <w:t>,</w:t>
            </w:r>
            <w:r>
              <w:rPr>
                <w:rFonts w:hint="cs"/>
                <w:sz w:val="26"/>
                <w:szCs w:val="26"/>
                <w:cs/>
              </w:rPr>
              <w:t>955</w:t>
            </w:r>
          </w:p>
        </w:tc>
      </w:tr>
      <w:tr w:rsidR="005E5193" w14:paraId="2896F0E2" w14:textId="77777777">
        <w:trPr>
          <w:cantSplit/>
          <w:trHeight w:val="397"/>
        </w:trPr>
        <w:tc>
          <w:tcPr>
            <w:tcW w:w="4054" w:type="dxa"/>
            <w:shd w:val="clear" w:color="auto" w:fill="auto"/>
            <w:vAlign w:val="center"/>
            <w:hideMark/>
          </w:tcPr>
          <w:p w14:paraId="5D38BE95" w14:textId="77777777" w:rsidR="005E5193" w:rsidRDefault="00F36FBE">
            <w:pPr>
              <w:spacing w:line="340" w:lineRule="exact"/>
              <w:ind w:left="142" w:hanging="142"/>
              <w:rPr>
                <w:sz w:val="26"/>
                <w:szCs w:val="26"/>
              </w:rPr>
            </w:pPr>
            <w:r>
              <w:rPr>
                <w:sz w:val="26"/>
                <w:szCs w:val="26"/>
                <w:cs/>
              </w:rPr>
              <w:t>รายได้อื่น</w:t>
            </w:r>
          </w:p>
        </w:tc>
        <w:tc>
          <w:tcPr>
            <w:tcW w:w="1570" w:type="dxa"/>
            <w:shd w:val="clear" w:color="auto" w:fill="auto"/>
            <w:vAlign w:val="bottom"/>
          </w:tcPr>
          <w:p w14:paraId="64F43A69" w14:textId="77777777" w:rsidR="005E5193" w:rsidRDefault="005E5193">
            <w:pPr>
              <w:tabs>
                <w:tab w:val="decimal" w:pos="792"/>
              </w:tabs>
              <w:spacing w:line="340" w:lineRule="exact"/>
              <w:rPr>
                <w:sz w:val="26"/>
                <w:szCs w:val="26"/>
                <w:highlight w:val="yellow"/>
              </w:rPr>
            </w:pPr>
          </w:p>
        </w:tc>
        <w:tc>
          <w:tcPr>
            <w:tcW w:w="1570" w:type="dxa"/>
            <w:shd w:val="clear" w:color="auto" w:fill="auto"/>
            <w:vAlign w:val="bottom"/>
          </w:tcPr>
          <w:p w14:paraId="0871B7A6" w14:textId="77777777" w:rsidR="005E5193" w:rsidRDefault="005E5193">
            <w:pPr>
              <w:tabs>
                <w:tab w:val="decimal" w:pos="792"/>
              </w:tabs>
              <w:spacing w:line="340" w:lineRule="exact"/>
              <w:rPr>
                <w:sz w:val="26"/>
                <w:szCs w:val="26"/>
                <w:highlight w:val="yellow"/>
              </w:rPr>
            </w:pPr>
          </w:p>
        </w:tc>
        <w:tc>
          <w:tcPr>
            <w:tcW w:w="1570" w:type="dxa"/>
            <w:shd w:val="clear" w:color="auto" w:fill="auto"/>
            <w:vAlign w:val="center"/>
          </w:tcPr>
          <w:p w14:paraId="0D9F0531" w14:textId="307BAF25" w:rsidR="005E5193" w:rsidRPr="00B633EC" w:rsidRDefault="009F6F24">
            <w:pPr>
              <w:spacing w:line="340" w:lineRule="exact"/>
              <w:jc w:val="right"/>
              <w:rPr>
                <w:sz w:val="26"/>
                <w:szCs w:val="26"/>
              </w:rPr>
            </w:pPr>
            <w:r w:rsidRPr="00B633EC">
              <w:rPr>
                <w:sz w:val="26"/>
                <w:szCs w:val="26"/>
              </w:rPr>
              <w:t>6</w:t>
            </w:r>
            <w:r w:rsidR="00F36FBE" w:rsidRPr="00B633EC">
              <w:rPr>
                <w:rFonts w:hint="cs"/>
                <w:sz w:val="26"/>
                <w:szCs w:val="26"/>
                <w:cs/>
              </w:rPr>
              <w:t>,</w:t>
            </w:r>
            <w:r w:rsidR="00BC58A6">
              <w:rPr>
                <w:rFonts w:hint="cs"/>
                <w:sz w:val="26"/>
                <w:szCs w:val="26"/>
                <w:cs/>
              </w:rPr>
              <w:t>844</w:t>
            </w:r>
          </w:p>
        </w:tc>
      </w:tr>
      <w:tr w:rsidR="005E5193" w14:paraId="3FE5E602" w14:textId="77777777">
        <w:trPr>
          <w:cantSplit/>
          <w:trHeight w:val="397"/>
        </w:trPr>
        <w:tc>
          <w:tcPr>
            <w:tcW w:w="4054" w:type="dxa"/>
            <w:shd w:val="clear" w:color="auto" w:fill="auto"/>
            <w:vAlign w:val="center"/>
            <w:hideMark/>
          </w:tcPr>
          <w:p w14:paraId="41A3DDE7" w14:textId="77777777" w:rsidR="005E5193" w:rsidRDefault="00F36FBE">
            <w:pPr>
              <w:spacing w:line="340" w:lineRule="exact"/>
              <w:ind w:left="142" w:hanging="142"/>
              <w:rPr>
                <w:sz w:val="26"/>
                <w:szCs w:val="26"/>
                <w:cs/>
              </w:rPr>
            </w:pPr>
            <w:r>
              <w:rPr>
                <w:sz w:val="26"/>
                <w:szCs w:val="26"/>
                <w:cs/>
              </w:rPr>
              <w:t>ค่าใช้จ่ายในการขาย</w:t>
            </w:r>
          </w:p>
        </w:tc>
        <w:tc>
          <w:tcPr>
            <w:tcW w:w="1570" w:type="dxa"/>
            <w:shd w:val="clear" w:color="auto" w:fill="auto"/>
            <w:vAlign w:val="bottom"/>
          </w:tcPr>
          <w:p w14:paraId="4684AB8D" w14:textId="77777777" w:rsidR="005E5193" w:rsidRDefault="005E5193">
            <w:pPr>
              <w:tabs>
                <w:tab w:val="decimal" w:pos="792"/>
              </w:tabs>
              <w:spacing w:line="340" w:lineRule="exact"/>
              <w:rPr>
                <w:sz w:val="26"/>
                <w:szCs w:val="26"/>
                <w:highlight w:val="yellow"/>
              </w:rPr>
            </w:pPr>
          </w:p>
        </w:tc>
        <w:tc>
          <w:tcPr>
            <w:tcW w:w="1570" w:type="dxa"/>
            <w:shd w:val="clear" w:color="auto" w:fill="auto"/>
            <w:vAlign w:val="bottom"/>
          </w:tcPr>
          <w:p w14:paraId="6AB628BF" w14:textId="77777777" w:rsidR="005E5193" w:rsidRDefault="005E5193">
            <w:pPr>
              <w:tabs>
                <w:tab w:val="decimal" w:pos="792"/>
              </w:tabs>
              <w:spacing w:line="340" w:lineRule="exact"/>
              <w:rPr>
                <w:sz w:val="26"/>
                <w:szCs w:val="26"/>
                <w:highlight w:val="yellow"/>
              </w:rPr>
            </w:pPr>
          </w:p>
        </w:tc>
        <w:tc>
          <w:tcPr>
            <w:tcW w:w="1570" w:type="dxa"/>
            <w:shd w:val="clear" w:color="auto" w:fill="auto"/>
            <w:vAlign w:val="bottom"/>
          </w:tcPr>
          <w:p w14:paraId="69461022" w14:textId="2CE5DF67" w:rsidR="005E5193" w:rsidRPr="00B633EC" w:rsidRDefault="00F36FBE">
            <w:pPr>
              <w:tabs>
                <w:tab w:val="decimal" w:pos="1354"/>
              </w:tabs>
              <w:spacing w:line="340" w:lineRule="exact"/>
              <w:ind w:right="-142"/>
              <w:rPr>
                <w:sz w:val="26"/>
                <w:szCs w:val="26"/>
              </w:rPr>
            </w:pPr>
            <w:r w:rsidRPr="00B633EC">
              <w:rPr>
                <w:sz w:val="26"/>
                <w:szCs w:val="26"/>
                <w:cs/>
              </w:rPr>
              <w:t>(</w:t>
            </w:r>
            <w:r w:rsidR="009F6F24" w:rsidRPr="00B633EC">
              <w:rPr>
                <w:sz w:val="26"/>
                <w:szCs w:val="26"/>
              </w:rPr>
              <w:t>66</w:t>
            </w:r>
            <w:r w:rsidRPr="00B633EC">
              <w:rPr>
                <w:sz w:val="26"/>
                <w:szCs w:val="26"/>
              </w:rPr>
              <w:t>,</w:t>
            </w:r>
            <w:r w:rsidR="009F6F24" w:rsidRPr="00B633EC">
              <w:rPr>
                <w:sz w:val="26"/>
                <w:szCs w:val="26"/>
              </w:rPr>
              <w:t>07</w:t>
            </w:r>
            <w:r w:rsidR="00B633EC" w:rsidRPr="00B633EC">
              <w:rPr>
                <w:sz w:val="26"/>
                <w:szCs w:val="26"/>
              </w:rPr>
              <w:t>6</w:t>
            </w:r>
            <w:r w:rsidRPr="00B633EC">
              <w:rPr>
                <w:sz w:val="26"/>
                <w:szCs w:val="26"/>
                <w:cs/>
              </w:rPr>
              <w:t>)</w:t>
            </w:r>
          </w:p>
        </w:tc>
      </w:tr>
      <w:tr w:rsidR="005E5193" w14:paraId="4B320F89" w14:textId="77777777">
        <w:trPr>
          <w:cantSplit/>
          <w:trHeight w:val="397"/>
        </w:trPr>
        <w:tc>
          <w:tcPr>
            <w:tcW w:w="4054" w:type="dxa"/>
            <w:shd w:val="clear" w:color="auto" w:fill="auto"/>
            <w:vAlign w:val="center"/>
            <w:hideMark/>
          </w:tcPr>
          <w:p w14:paraId="71B5A5A7" w14:textId="77777777" w:rsidR="005E5193" w:rsidRDefault="00F36FBE">
            <w:pPr>
              <w:spacing w:line="340" w:lineRule="exact"/>
              <w:ind w:left="142" w:hanging="142"/>
              <w:rPr>
                <w:sz w:val="26"/>
                <w:szCs w:val="26"/>
                <w:cs/>
              </w:rPr>
            </w:pPr>
            <w:r>
              <w:rPr>
                <w:sz w:val="26"/>
                <w:szCs w:val="26"/>
                <w:cs/>
              </w:rPr>
              <w:t>ค่าใช้จ่ายในการบริหาร</w:t>
            </w:r>
          </w:p>
        </w:tc>
        <w:tc>
          <w:tcPr>
            <w:tcW w:w="1570" w:type="dxa"/>
            <w:shd w:val="clear" w:color="auto" w:fill="auto"/>
            <w:vAlign w:val="bottom"/>
          </w:tcPr>
          <w:p w14:paraId="60A0EA15" w14:textId="77777777" w:rsidR="005E5193" w:rsidRDefault="005E5193">
            <w:pPr>
              <w:tabs>
                <w:tab w:val="decimal" w:pos="792"/>
              </w:tabs>
              <w:spacing w:line="340" w:lineRule="exact"/>
              <w:rPr>
                <w:sz w:val="26"/>
                <w:szCs w:val="26"/>
                <w:highlight w:val="yellow"/>
              </w:rPr>
            </w:pPr>
          </w:p>
        </w:tc>
        <w:tc>
          <w:tcPr>
            <w:tcW w:w="1570" w:type="dxa"/>
            <w:shd w:val="clear" w:color="auto" w:fill="auto"/>
            <w:vAlign w:val="bottom"/>
          </w:tcPr>
          <w:p w14:paraId="18410F8F" w14:textId="77777777" w:rsidR="005E5193" w:rsidRDefault="005E5193">
            <w:pPr>
              <w:tabs>
                <w:tab w:val="decimal" w:pos="792"/>
              </w:tabs>
              <w:spacing w:line="340" w:lineRule="exact"/>
              <w:rPr>
                <w:sz w:val="26"/>
                <w:szCs w:val="26"/>
                <w:highlight w:val="yellow"/>
              </w:rPr>
            </w:pPr>
          </w:p>
        </w:tc>
        <w:tc>
          <w:tcPr>
            <w:tcW w:w="1570" w:type="dxa"/>
            <w:shd w:val="clear" w:color="auto" w:fill="auto"/>
            <w:vAlign w:val="bottom"/>
          </w:tcPr>
          <w:p w14:paraId="12FE91F5" w14:textId="29CDC2DA" w:rsidR="005E5193" w:rsidRPr="00B633EC" w:rsidRDefault="00F36FBE">
            <w:pPr>
              <w:tabs>
                <w:tab w:val="decimal" w:pos="1354"/>
              </w:tabs>
              <w:spacing w:line="340" w:lineRule="exact"/>
              <w:ind w:right="-142"/>
              <w:rPr>
                <w:sz w:val="26"/>
                <w:szCs w:val="26"/>
              </w:rPr>
            </w:pPr>
            <w:r w:rsidRPr="00B633EC">
              <w:rPr>
                <w:sz w:val="26"/>
                <w:szCs w:val="26"/>
              </w:rPr>
              <w:fldChar w:fldCharType="begin"/>
            </w:r>
            <w:r w:rsidRPr="00B633EC">
              <w:rPr>
                <w:sz w:val="26"/>
                <w:szCs w:val="26"/>
                <w:cs/>
              </w:rPr>
              <w:instrText xml:space="preserve"> =-</w:instrText>
            </w:r>
            <w:r w:rsidRPr="00B633EC">
              <w:rPr>
                <w:sz w:val="26"/>
                <w:szCs w:val="26"/>
              </w:rPr>
              <w:instrText>23482</w:instrText>
            </w:r>
            <w:r w:rsidRPr="00B633EC">
              <w:rPr>
                <w:sz w:val="26"/>
                <w:szCs w:val="26"/>
                <w:cs/>
              </w:rPr>
              <w:instrText>+</w:instrText>
            </w:r>
            <w:r w:rsidRPr="00B633EC">
              <w:rPr>
                <w:sz w:val="26"/>
                <w:szCs w:val="26"/>
              </w:rPr>
              <w:instrText xml:space="preserve">1124 \# </w:instrText>
            </w:r>
            <w:r w:rsidRPr="00B633EC">
              <w:rPr>
                <w:sz w:val="26"/>
                <w:szCs w:val="26"/>
                <w:cs/>
              </w:rPr>
              <w:instrText>"</w:instrText>
            </w:r>
            <w:r w:rsidRPr="00B633EC">
              <w:rPr>
                <w:sz w:val="26"/>
                <w:szCs w:val="26"/>
              </w:rPr>
              <w:instrText>#,0;</w:instrText>
            </w:r>
            <w:r w:rsidRPr="00B633EC">
              <w:rPr>
                <w:sz w:val="26"/>
                <w:szCs w:val="26"/>
                <w:cs/>
              </w:rPr>
              <w:instrText>(</w:instrText>
            </w:r>
            <w:r w:rsidRPr="00B633EC">
              <w:rPr>
                <w:sz w:val="26"/>
                <w:szCs w:val="26"/>
              </w:rPr>
              <w:instrText>#,##0</w:instrText>
            </w:r>
            <w:r w:rsidRPr="00B633EC">
              <w:rPr>
                <w:sz w:val="26"/>
                <w:szCs w:val="26"/>
                <w:cs/>
              </w:rPr>
              <w:instrText xml:space="preserve">)" </w:instrText>
            </w:r>
            <w:r w:rsidRPr="00B633EC">
              <w:rPr>
                <w:sz w:val="26"/>
                <w:szCs w:val="26"/>
              </w:rPr>
              <w:fldChar w:fldCharType="separate"/>
            </w:r>
            <w:r w:rsidRPr="00B633EC">
              <w:rPr>
                <w:noProof/>
                <w:sz w:val="26"/>
                <w:szCs w:val="26"/>
                <w:cs/>
              </w:rPr>
              <w:t>(</w:t>
            </w:r>
            <w:r w:rsidR="009F6F24" w:rsidRPr="00B633EC">
              <w:rPr>
                <w:noProof/>
                <w:sz w:val="26"/>
                <w:szCs w:val="26"/>
              </w:rPr>
              <w:t>65</w:t>
            </w:r>
            <w:r w:rsidRPr="00B633EC">
              <w:rPr>
                <w:noProof/>
                <w:sz w:val="26"/>
                <w:szCs w:val="26"/>
              </w:rPr>
              <w:t>,</w:t>
            </w:r>
            <w:r w:rsidR="009F6F24" w:rsidRPr="00B633EC">
              <w:rPr>
                <w:noProof/>
                <w:sz w:val="26"/>
                <w:szCs w:val="26"/>
              </w:rPr>
              <w:t>907</w:t>
            </w:r>
            <w:r w:rsidRPr="00B633EC">
              <w:rPr>
                <w:noProof/>
                <w:sz w:val="26"/>
                <w:szCs w:val="26"/>
                <w:cs/>
              </w:rPr>
              <w:t>)</w:t>
            </w:r>
            <w:r w:rsidRPr="00B633EC">
              <w:rPr>
                <w:sz w:val="26"/>
                <w:szCs w:val="26"/>
              </w:rPr>
              <w:fldChar w:fldCharType="end"/>
            </w:r>
          </w:p>
        </w:tc>
      </w:tr>
      <w:tr w:rsidR="005E5193" w14:paraId="31479383" w14:textId="77777777">
        <w:trPr>
          <w:cantSplit/>
          <w:trHeight w:val="397"/>
        </w:trPr>
        <w:tc>
          <w:tcPr>
            <w:tcW w:w="7194" w:type="dxa"/>
            <w:gridSpan w:val="3"/>
            <w:shd w:val="clear" w:color="auto" w:fill="auto"/>
            <w:vAlign w:val="center"/>
          </w:tcPr>
          <w:p w14:paraId="5A8AE910" w14:textId="77777777" w:rsidR="005E5193" w:rsidRDefault="00F36FBE">
            <w:pPr>
              <w:tabs>
                <w:tab w:val="decimal" w:pos="792"/>
              </w:tabs>
              <w:spacing w:line="340" w:lineRule="exact"/>
              <w:rPr>
                <w:sz w:val="26"/>
                <w:szCs w:val="26"/>
                <w:highlight w:val="yellow"/>
              </w:rPr>
            </w:pPr>
            <w:r>
              <w:rPr>
                <w:sz w:val="26"/>
                <w:szCs w:val="26"/>
                <w:cs/>
              </w:rPr>
              <w:t>ขาดทุนจากการปรับลดมูลค่าสินค้าคงเหลือ - สินทรัพย์ดิจิทัล</w:t>
            </w:r>
          </w:p>
        </w:tc>
        <w:tc>
          <w:tcPr>
            <w:tcW w:w="1570" w:type="dxa"/>
            <w:shd w:val="clear" w:color="auto" w:fill="auto"/>
            <w:vAlign w:val="bottom"/>
          </w:tcPr>
          <w:p w14:paraId="1E1BF30A" w14:textId="576DCF79" w:rsidR="005E5193" w:rsidRPr="00B633EC" w:rsidRDefault="00F36FBE">
            <w:pPr>
              <w:tabs>
                <w:tab w:val="decimal" w:pos="1354"/>
              </w:tabs>
              <w:spacing w:line="340" w:lineRule="exact"/>
              <w:ind w:right="-142"/>
              <w:rPr>
                <w:sz w:val="26"/>
                <w:szCs w:val="26"/>
              </w:rPr>
            </w:pPr>
            <w:r w:rsidRPr="00B633EC">
              <w:rPr>
                <w:sz w:val="26"/>
                <w:szCs w:val="26"/>
                <w:cs/>
              </w:rPr>
              <w:t>(</w:t>
            </w:r>
            <w:r w:rsidR="009F6F24" w:rsidRPr="00B633EC">
              <w:rPr>
                <w:sz w:val="26"/>
                <w:szCs w:val="26"/>
              </w:rPr>
              <w:t>17,811</w:t>
            </w:r>
            <w:r w:rsidRPr="00B633EC">
              <w:rPr>
                <w:sz w:val="26"/>
                <w:szCs w:val="26"/>
                <w:cs/>
              </w:rPr>
              <w:t>)</w:t>
            </w:r>
          </w:p>
        </w:tc>
      </w:tr>
      <w:tr w:rsidR="00BC58A6" w14:paraId="1C9F9718" w14:textId="77777777" w:rsidTr="001162A7">
        <w:trPr>
          <w:cantSplit/>
          <w:trHeight w:val="397"/>
        </w:trPr>
        <w:tc>
          <w:tcPr>
            <w:tcW w:w="7194" w:type="dxa"/>
            <w:gridSpan w:val="3"/>
            <w:shd w:val="clear" w:color="auto" w:fill="auto"/>
            <w:vAlign w:val="center"/>
          </w:tcPr>
          <w:p w14:paraId="1AB0A69F" w14:textId="21DE116D" w:rsidR="00BC58A6" w:rsidRDefault="00BC58A6" w:rsidP="00BC58A6">
            <w:pPr>
              <w:tabs>
                <w:tab w:val="decimal" w:pos="792"/>
              </w:tabs>
              <w:spacing w:line="340" w:lineRule="exact"/>
              <w:rPr>
                <w:sz w:val="26"/>
                <w:szCs w:val="26"/>
                <w:cs/>
              </w:rPr>
            </w:pPr>
            <w:r w:rsidRPr="00BC58A6">
              <w:rPr>
                <w:sz w:val="26"/>
                <w:szCs w:val="26"/>
                <w:cs/>
              </w:rPr>
              <w:t>ขาดทุนที่ยังไม่เกิดขึ้นจริงจากการปรับมูลค่าสินทรัพย์ไม่มีตัวตน -</w:t>
            </w:r>
            <w:r>
              <w:rPr>
                <w:sz w:val="26"/>
                <w:szCs w:val="26"/>
                <w:cs/>
              </w:rPr>
              <w:t xml:space="preserve"> สินทรัพย์ดิจิทัล</w:t>
            </w:r>
          </w:p>
        </w:tc>
        <w:tc>
          <w:tcPr>
            <w:tcW w:w="1570" w:type="dxa"/>
            <w:shd w:val="clear" w:color="auto" w:fill="auto"/>
            <w:vAlign w:val="bottom"/>
          </w:tcPr>
          <w:p w14:paraId="05F4D517" w14:textId="77777777" w:rsidR="00BC58A6" w:rsidRPr="00B633EC" w:rsidRDefault="00BC58A6" w:rsidP="00BC58A6">
            <w:pPr>
              <w:tabs>
                <w:tab w:val="decimal" w:pos="1354"/>
              </w:tabs>
              <w:spacing w:line="340" w:lineRule="exact"/>
              <w:ind w:right="-142"/>
              <w:rPr>
                <w:sz w:val="26"/>
                <w:szCs w:val="26"/>
              </w:rPr>
            </w:pPr>
            <w:r w:rsidRPr="00B633EC">
              <w:rPr>
                <w:sz w:val="26"/>
                <w:szCs w:val="26"/>
              </w:rPr>
              <w:t>(15,386)</w:t>
            </w:r>
          </w:p>
        </w:tc>
      </w:tr>
      <w:tr w:rsidR="009F6F24" w14:paraId="4B6A09BD" w14:textId="77777777">
        <w:trPr>
          <w:cantSplit/>
          <w:trHeight w:val="397"/>
        </w:trPr>
        <w:tc>
          <w:tcPr>
            <w:tcW w:w="7194" w:type="dxa"/>
            <w:gridSpan w:val="3"/>
            <w:shd w:val="clear" w:color="auto" w:fill="auto"/>
            <w:vAlign w:val="center"/>
          </w:tcPr>
          <w:p w14:paraId="140AB845" w14:textId="23577AFF" w:rsidR="009F6F24" w:rsidRDefault="009F6F24">
            <w:pPr>
              <w:tabs>
                <w:tab w:val="decimal" w:pos="792"/>
              </w:tabs>
              <w:spacing w:line="340" w:lineRule="exact"/>
              <w:rPr>
                <w:sz w:val="26"/>
                <w:szCs w:val="26"/>
                <w:cs/>
              </w:rPr>
            </w:pPr>
            <w:r>
              <w:rPr>
                <w:sz w:val="26"/>
                <w:szCs w:val="26"/>
                <w:cs/>
              </w:rPr>
              <w:t>ขาดทุน</w:t>
            </w:r>
            <w:r w:rsidR="00694B29">
              <w:rPr>
                <w:rFonts w:hint="cs"/>
                <w:sz w:val="26"/>
                <w:szCs w:val="26"/>
                <w:cs/>
              </w:rPr>
              <w:t>ที่ยังไม่เกิดขึ้นจริง</w:t>
            </w:r>
            <w:r>
              <w:rPr>
                <w:sz w:val="26"/>
                <w:szCs w:val="26"/>
                <w:cs/>
              </w:rPr>
              <w:t>จากการปรับลดมูลค่า</w:t>
            </w:r>
            <w:r w:rsidR="00F7312E">
              <w:rPr>
                <w:rFonts w:hint="cs"/>
                <w:sz w:val="26"/>
                <w:szCs w:val="26"/>
                <w:cs/>
              </w:rPr>
              <w:t>สินทรัพย์ทางการเงิน</w:t>
            </w:r>
          </w:p>
        </w:tc>
        <w:tc>
          <w:tcPr>
            <w:tcW w:w="1570" w:type="dxa"/>
            <w:shd w:val="clear" w:color="auto" w:fill="auto"/>
            <w:vAlign w:val="bottom"/>
          </w:tcPr>
          <w:p w14:paraId="7A4BDCFF" w14:textId="6DC78993" w:rsidR="009F6F24" w:rsidRPr="00B633EC" w:rsidRDefault="00F7312E">
            <w:pPr>
              <w:tabs>
                <w:tab w:val="decimal" w:pos="1354"/>
              </w:tabs>
              <w:spacing w:line="340" w:lineRule="exact"/>
              <w:ind w:right="-142"/>
              <w:rPr>
                <w:sz w:val="26"/>
                <w:szCs w:val="26"/>
              </w:rPr>
            </w:pPr>
            <w:r w:rsidRPr="00B633EC">
              <w:rPr>
                <w:rFonts w:hint="cs"/>
                <w:sz w:val="26"/>
                <w:szCs w:val="26"/>
                <w:cs/>
              </w:rPr>
              <w:t>(</w:t>
            </w:r>
            <w:r w:rsidR="00BC58A6">
              <w:rPr>
                <w:sz w:val="26"/>
                <w:szCs w:val="26"/>
              </w:rPr>
              <w:t>22,22</w:t>
            </w:r>
            <w:r w:rsidR="00BC58A6">
              <w:rPr>
                <w:rFonts w:hint="cs"/>
                <w:sz w:val="26"/>
                <w:szCs w:val="26"/>
                <w:cs/>
              </w:rPr>
              <w:t>2</w:t>
            </w:r>
            <w:r w:rsidRPr="00B633EC">
              <w:rPr>
                <w:sz w:val="26"/>
                <w:szCs w:val="26"/>
              </w:rPr>
              <w:t>)</w:t>
            </w:r>
          </w:p>
        </w:tc>
      </w:tr>
      <w:tr w:rsidR="005E5193" w14:paraId="74AA0A27" w14:textId="77777777">
        <w:trPr>
          <w:cantSplit/>
          <w:trHeight w:val="397"/>
        </w:trPr>
        <w:tc>
          <w:tcPr>
            <w:tcW w:w="4054" w:type="dxa"/>
            <w:shd w:val="clear" w:color="auto" w:fill="auto"/>
            <w:vAlign w:val="center"/>
          </w:tcPr>
          <w:p w14:paraId="21F2CA01" w14:textId="77777777" w:rsidR="005E5193" w:rsidRDefault="00F36FBE">
            <w:pPr>
              <w:spacing w:line="340" w:lineRule="exact"/>
              <w:ind w:left="142" w:hanging="142"/>
              <w:rPr>
                <w:sz w:val="26"/>
                <w:szCs w:val="26"/>
                <w:cs/>
              </w:rPr>
            </w:pPr>
            <w:r>
              <w:rPr>
                <w:sz w:val="26"/>
                <w:szCs w:val="26"/>
                <w:cs/>
              </w:rPr>
              <w:t>ค่าตอบแทนกรรมการ</w:t>
            </w:r>
          </w:p>
        </w:tc>
        <w:tc>
          <w:tcPr>
            <w:tcW w:w="1570" w:type="dxa"/>
            <w:shd w:val="clear" w:color="auto" w:fill="auto"/>
            <w:vAlign w:val="bottom"/>
          </w:tcPr>
          <w:p w14:paraId="7A3C51CA" w14:textId="77777777" w:rsidR="005E5193" w:rsidRDefault="005E5193">
            <w:pPr>
              <w:tabs>
                <w:tab w:val="decimal" w:pos="792"/>
              </w:tabs>
              <w:spacing w:line="340" w:lineRule="exact"/>
              <w:rPr>
                <w:sz w:val="26"/>
                <w:szCs w:val="26"/>
                <w:highlight w:val="yellow"/>
              </w:rPr>
            </w:pPr>
          </w:p>
        </w:tc>
        <w:tc>
          <w:tcPr>
            <w:tcW w:w="1570" w:type="dxa"/>
            <w:shd w:val="clear" w:color="auto" w:fill="auto"/>
            <w:vAlign w:val="bottom"/>
          </w:tcPr>
          <w:p w14:paraId="771AB2E2" w14:textId="77777777" w:rsidR="005E5193" w:rsidRDefault="005E5193">
            <w:pPr>
              <w:tabs>
                <w:tab w:val="decimal" w:pos="792"/>
              </w:tabs>
              <w:spacing w:line="340" w:lineRule="exact"/>
              <w:rPr>
                <w:sz w:val="26"/>
                <w:szCs w:val="26"/>
                <w:highlight w:val="yellow"/>
              </w:rPr>
            </w:pPr>
          </w:p>
        </w:tc>
        <w:tc>
          <w:tcPr>
            <w:tcW w:w="1570" w:type="dxa"/>
            <w:shd w:val="clear" w:color="auto" w:fill="auto"/>
            <w:vAlign w:val="bottom"/>
          </w:tcPr>
          <w:p w14:paraId="564D75B8" w14:textId="42AAA9F0" w:rsidR="005E5193" w:rsidRPr="00B633EC" w:rsidRDefault="00F36FBE">
            <w:pPr>
              <w:tabs>
                <w:tab w:val="decimal" w:pos="1354"/>
              </w:tabs>
              <w:spacing w:line="340" w:lineRule="exact"/>
              <w:ind w:right="-142"/>
              <w:rPr>
                <w:sz w:val="26"/>
                <w:szCs w:val="26"/>
              </w:rPr>
            </w:pPr>
            <w:r w:rsidRPr="00B633EC">
              <w:rPr>
                <w:sz w:val="26"/>
                <w:szCs w:val="26"/>
                <w:cs/>
              </w:rPr>
              <w:t>(</w:t>
            </w:r>
            <w:r w:rsidRPr="00B633EC">
              <w:rPr>
                <w:sz w:val="26"/>
                <w:szCs w:val="26"/>
              </w:rPr>
              <w:t>8,</w:t>
            </w:r>
            <w:r w:rsidR="00F7312E" w:rsidRPr="00B633EC">
              <w:rPr>
                <w:sz w:val="26"/>
                <w:szCs w:val="26"/>
              </w:rPr>
              <w:t>88</w:t>
            </w:r>
            <w:r w:rsidRPr="00B633EC">
              <w:rPr>
                <w:sz w:val="26"/>
                <w:szCs w:val="26"/>
              </w:rPr>
              <w:t>0</w:t>
            </w:r>
            <w:r w:rsidRPr="00B633EC">
              <w:rPr>
                <w:sz w:val="26"/>
                <w:szCs w:val="26"/>
                <w:cs/>
              </w:rPr>
              <w:t>)</w:t>
            </w:r>
          </w:p>
        </w:tc>
      </w:tr>
      <w:tr w:rsidR="005E5193" w14:paraId="238F74DF" w14:textId="77777777">
        <w:trPr>
          <w:cantSplit/>
          <w:trHeight w:val="397"/>
        </w:trPr>
        <w:tc>
          <w:tcPr>
            <w:tcW w:w="4054" w:type="dxa"/>
            <w:shd w:val="clear" w:color="auto" w:fill="auto"/>
            <w:vAlign w:val="center"/>
          </w:tcPr>
          <w:p w14:paraId="3A54731A" w14:textId="77777777" w:rsidR="005E5193" w:rsidRDefault="00F36FBE">
            <w:pPr>
              <w:spacing w:line="340" w:lineRule="exact"/>
              <w:ind w:left="142" w:right="-73" w:hanging="142"/>
              <w:rPr>
                <w:sz w:val="26"/>
                <w:szCs w:val="26"/>
                <w:cs/>
              </w:rPr>
            </w:pPr>
            <w:r>
              <w:rPr>
                <w:sz w:val="26"/>
                <w:szCs w:val="26"/>
                <w:cs/>
              </w:rPr>
              <w:t>ส่วนแบ่งขาดทุนจากเงินลงทุนในบริษัทร่วม</w:t>
            </w:r>
          </w:p>
        </w:tc>
        <w:tc>
          <w:tcPr>
            <w:tcW w:w="1570" w:type="dxa"/>
            <w:shd w:val="clear" w:color="auto" w:fill="auto"/>
            <w:vAlign w:val="bottom"/>
          </w:tcPr>
          <w:p w14:paraId="54D08CE1" w14:textId="77777777" w:rsidR="005E5193" w:rsidRDefault="005E5193">
            <w:pPr>
              <w:tabs>
                <w:tab w:val="decimal" w:pos="792"/>
              </w:tabs>
              <w:spacing w:line="340" w:lineRule="exact"/>
              <w:rPr>
                <w:sz w:val="26"/>
                <w:szCs w:val="26"/>
                <w:highlight w:val="yellow"/>
              </w:rPr>
            </w:pPr>
          </w:p>
        </w:tc>
        <w:tc>
          <w:tcPr>
            <w:tcW w:w="1570" w:type="dxa"/>
            <w:shd w:val="clear" w:color="auto" w:fill="auto"/>
            <w:vAlign w:val="bottom"/>
          </w:tcPr>
          <w:p w14:paraId="5FB964CF" w14:textId="77777777" w:rsidR="005E5193" w:rsidRDefault="005E5193">
            <w:pPr>
              <w:tabs>
                <w:tab w:val="decimal" w:pos="792"/>
              </w:tabs>
              <w:spacing w:line="340" w:lineRule="exact"/>
              <w:rPr>
                <w:sz w:val="26"/>
                <w:szCs w:val="26"/>
              </w:rPr>
            </w:pPr>
          </w:p>
        </w:tc>
        <w:tc>
          <w:tcPr>
            <w:tcW w:w="1570" w:type="dxa"/>
            <w:shd w:val="clear" w:color="auto" w:fill="auto"/>
            <w:vAlign w:val="bottom"/>
          </w:tcPr>
          <w:p w14:paraId="665D4791" w14:textId="3D861B23" w:rsidR="005E5193" w:rsidRPr="00B633EC" w:rsidRDefault="00F36FBE">
            <w:pPr>
              <w:tabs>
                <w:tab w:val="decimal" w:pos="1354"/>
              </w:tabs>
              <w:spacing w:line="340" w:lineRule="exact"/>
              <w:ind w:right="-142"/>
              <w:rPr>
                <w:sz w:val="26"/>
                <w:szCs w:val="26"/>
                <w:cs/>
              </w:rPr>
            </w:pPr>
            <w:r w:rsidRPr="00B633EC">
              <w:rPr>
                <w:sz w:val="26"/>
                <w:szCs w:val="26"/>
                <w:cs/>
              </w:rPr>
              <w:t>(</w:t>
            </w:r>
            <w:r w:rsidR="00F7312E" w:rsidRPr="00B633EC">
              <w:rPr>
                <w:sz w:val="26"/>
                <w:szCs w:val="26"/>
              </w:rPr>
              <w:t>5</w:t>
            </w:r>
            <w:r w:rsidRPr="00B633EC">
              <w:rPr>
                <w:sz w:val="26"/>
                <w:szCs w:val="26"/>
              </w:rPr>
              <w:t>,</w:t>
            </w:r>
            <w:r w:rsidR="00F7312E" w:rsidRPr="00B633EC">
              <w:rPr>
                <w:sz w:val="26"/>
                <w:szCs w:val="26"/>
              </w:rPr>
              <w:t>115</w:t>
            </w:r>
            <w:r w:rsidRPr="00B633EC">
              <w:rPr>
                <w:sz w:val="26"/>
                <w:szCs w:val="26"/>
                <w:cs/>
              </w:rPr>
              <w:t>)</w:t>
            </w:r>
          </w:p>
        </w:tc>
      </w:tr>
      <w:tr w:rsidR="005E5193" w14:paraId="1CCCCE8C" w14:textId="77777777">
        <w:trPr>
          <w:cantSplit/>
          <w:trHeight w:val="397"/>
        </w:trPr>
        <w:tc>
          <w:tcPr>
            <w:tcW w:w="4054" w:type="dxa"/>
            <w:shd w:val="clear" w:color="auto" w:fill="auto"/>
            <w:vAlign w:val="center"/>
            <w:hideMark/>
          </w:tcPr>
          <w:p w14:paraId="518357C4" w14:textId="77777777" w:rsidR="005E5193" w:rsidRDefault="00F36FBE">
            <w:pPr>
              <w:spacing w:line="340" w:lineRule="exact"/>
              <w:ind w:left="142" w:hanging="142"/>
              <w:rPr>
                <w:sz w:val="26"/>
                <w:szCs w:val="26"/>
                <w:cs/>
              </w:rPr>
            </w:pPr>
            <w:r>
              <w:rPr>
                <w:sz w:val="26"/>
                <w:szCs w:val="26"/>
                <w:cs/>
              </w:rPr>
              <w:t>ต้นทุนทางการเงิน</w:t>
            </w:r>
          </w:p>
        </w:tc>
        <w:tc>
          <w:tcPr>
            <w:tcW w:w="1570" w:type="dxa"/>
            <w:shd w:val="clear" w:color="auto" w:fill="auto"/>
            <w:vAlign w:val="bottom"/>
          </w:tcPr>
          <w:p w14:paraId="36CAE25B" w14:textId="77777777" w:rsidR="005E5193" w:rsidRDefault="005E5193">
            <w:pPr>
              <w:tabs>
                <w:tab w:val="decimal" w:pos="792"/>
              </w:tabs>
              <w:spacing w:line="340" w:lineRule="exact"/>
              <w:rPr>
                <w:sz w:val="26"/>
                <w:szCs w:val="26"/>
                <w:highlight w:val="yellow"/>
              </w:rPr>
            </w:pPr>
          </w:p>
        </w:tc>
        <w:tc>
          <w:tcPr>
            <w:tcW w:w="1570" w:type="dxa"/>
            <w:shd w:val="clear" w:color="auto" w:fill="auto"/>
            <w:vAlign w:val="bottom"/>
          </w:tcPr>
          <w:p w14:paraId="205A82F8" w14:textId="77777777" w:rsidR="005E5193" w:rsidRDefault="005E5193">
            <w:pPr>
              <w:tabs>
                <w:tab w:val="decimal" w:pos="792"/>
              </w:tabs>
              <w:spacing w:line="340" w:lineRule="exact"/>
              <w:rPr>
                <w:sz w:val="26"/>
                <w:szCs w:val="26"/>
              </w:rPr>
            </w:pPr>
          </w:p>
        </w:tc>
        <w:tc>
          <w:tcPr>
            <w:tcW w:w="1570" w:type="dxa"/>
            <w:shd w:val="clear" w:color="auto" w:fill="auto"/>
            <w:vAlign w:val="center"/>
          </w:tcPr>
          <w:p w14:paraId="4B5F29A0" w14:textId="77777777" w:rsidR="005E5193" w:rsidRPr="00B633EC" w:rsidRDefault="00F36FBE">
            <w:pPr>
              <w:pBdr>
                <w:bottom w:val="single" w:sz="4" w:space="1" w:color="auto"/>
              </w:pBdr>
              <w:tabs>
                <w:tab w:val="decimal" w:pos="1212"/>
              </w:tabs>
              <w:spacing w:line="340" w:lineRule="exact"/>
              <w:rPr>
                <w:sz w:val="26"/>
                <w:szCs w:val="26"/>
                <w:cs/>
              </w:rPr>
            </w:pPr>
            <w:r w:rsidRPr="00B633EC">
              <w:rPr>
                <w:rFonts w:hint="cs"/>
                <w:sz w:val="26"/>
                <w:szCs w:val="26"/>
                <w:cs/>
              </w:rPr>
              <w:t>-</w:t>
            </w:r>
          </w:p>
        </w:tc>
      </w:tr>
      <w:tr w:rsidR="005E5193" w14:paraId="2EEF247E" w14:textId="77777777">
        <w:trPr>
          <w:cantSplit/>
          <w:trHeight w:val="397"/>
        </w:trPr>
        <w:tc>
          <w:tcPr>
            <w:tcW w:w="4054" w:type="dxa"/>
            <w:shd w:val="clear" w:color="auto" w:fill="auto"/>
            <w:vAlign w:val="center"/>
            <w:hideMark/>
          </w:tcPr>
          <w:p w14:paraId="781C8827" w14:textId="77777777" w:rsidR="005E5193" w:rsidRDefault="00F36FBE">
            <w:pPr>
              <w:spacing w:line="340" w:lineRule="exact"/>
              <w:ind w:left="142" w:hanging="142"/>
              <w:rPr>
                <w:b/>
                <w:bCs/>
                <w:sz w:val="26"/>
                <w:szCs w:val="26"/>
              </w:rPr>
            </w:pPr>
            <w:r>
              <w:rPr>
                <w:rFonts w:hint="cs"/>
                <w:b/>
                <w:bCs/>
                <w:sz w:val="26"/>
                <w:szCs w:val="26"/>
                <w:cs/>
              </w:rPr>
              <w:t>กำไร</w:t>
            </w:r>
            <w:r>
              <w:rPr>
                <w:b/>
                <w:bCs/>
                <w:sz w:val="26"/>
                <w:szCs w:val="26"/>
                <w:cs/>
              </w:rPr>
              <w:t>ก่อนค่าใช้จ่ายภาษีเงินได้</w:t>
            </w:r>
          </w:p>
        </w:tc>
        <w:tc>
          <w:tcPr>
            <w:tcW w:w="1570" w:type="dxa"/>
            <w:shd w:val="clear" w:color="auto" w:fill="auto"/>
            <w:vAlign w:val="bottom"/>
          </w:tcPr>
          <w:p w14:paraId="79A04251" w14:textId="77777777" w:rsidR="005E5193" w:rsidRDefault="005E5193">
            <w:pPr>
              <w:spacing w:line="340" w:lineRule="exact"/>
              <w:jc w:val="right"/>
              <w:rPr>
                <w:b/>
                <w:bCs/>
                <w:sz w:val="26"/>
                <w:szCs w:val="26"/>
                <w:highlight w:val="yellow"/>
              </w:rPr>
            </w:pPr>
          </w:p>
        </w:tc>
        <w:tc>
          <w:tcPr>
            <w:tcW w:w="1570" w:type="dxa"/>
            <w:shd w:val="clear" w:color="auto" w:fill="auto"/>
            <w:vAlign w:val="bottom"/>
          </w:tcPr>
          <w:p w14:paraId="141D0AE6" w14:textId="77777777" w:rsidR="005E5193" w:rsidRDefault="005E5193">
            <w:pPr>
              <w:spacing w:line="340" w:lineRule="exact"/>
              <w:jc w:val="right"/>
              <w:rPr>
                <w:b/>
                <w:bCs/>
                <w:sz w:val="26"/>
                <w:szCs w:val="26"/>
              </w:rPr>
            </w:pPr>
          </w:p>
        </w:tc>
        <w:tc>
          <w:tcPr>
            <w:tcW w:w="1570" w:type="dxa"/>
            <w:shd w:val="clear" w:color="auto" w:fill="auto"/>
          </w:tcPr>
          <w:p w14:paraId="3937DB91" w14:textId="44D3164D" w:rsidR="005E5193" w:rsidRPr="00B633EC" w:rsidRDefault="00F36FBE">
            <w:pPr>
              <w:tabs>
                <w:tab w:val="decimal" w:pos="1354"/>
              </w:tabs>
              <w:spacing w:line="340" w:lineRule="exact"/>
              <w:rPr>
                <w:b/>
                <w:bCs/>
                <w:sz w:val="26"/>
                <w:szCs w:val="26"/>
              </w:rPr>
            </w:pPr>
            <w:r w:rsidRPr="00B633EC">
              <w:rPr>
                <w:b/>
                <w:bCs/>
                <w:sz w:val="26"/>
                <w:szCs w:val="26"/>
              </w:rPr>
              <w:t>1</w:t>
            </w:r>
            <w:r w:rsidR="00B633EC" w:rsidRPr="00B633EC">
              <w:rPr>
                <w:b/>
                <w:bCs/>
                <w:sz w:val="26"/>
                <w:szCs w:val="26"/>
              </w:rPr>
              <w:t>5</w:t>
            </w:r>
            <w:r w:rsidRPr="00B633EC">
              <w:rPr>
                <w:b/>
                <w:bCs/>
                <w:sz w:val="26"/>
                <w:szCs w:val="26"/>
              </w:rPr>
              <w:t>2,</w:t>
            </w:r>
            <w:r w:rsidR="00B633EC" w:rsidRPr="00B633EC">
              <w:rPr>
                <w:b/>
                <w:bCs/>
                <w:sz w:val="26"/>
                <w:szCs w:val="26"/>
              </w:rPr>
              <w:t>611</w:t>
            </w:r>
          </w:p>
        </w:tc>
      </w:tr>
      <w:tr w:rsidR="005E5193" w14:paraId="43BE2BFE" w14:textId="77777777">
        <w:trPr>
          <w:cantSplit/>
          <w:trHeight w:val="397"/>
        </w:trPr>
        <w:tc>
          <w:tcPr>
            <w:tcW w:w="4054" w:type="dxa"/>
            <w:shd w:val="clear" w:color="auto" w:fill="auto"/>
            <w:vAlign w:val="center"/>
            <w:hideMark/>
          </w:tcPr>
          <w:p w14:paraId="2757AEF2" w14:textId="4C0076D0" w:rsidR="005E5193" w:rsidRDefault="00694B29">
            <w:pPr>
              <w:spacing w:line="340" w:lineRule="exact"/>
              <w:ind w:left="142" w:hanging="142"/>
              <w:rPr>
                <w:sz w:val="26"/>
                <w:szCs w:val="26"/>
                <w:cs/>
              </w:rPr>
            </w:pPr>
            <w:r>
              <w:rPr>
                <w:rFonts w:hint="cs"/>
                <w:sz w:val="26"/>
                <w:szCs w:val="26"/>
                <w:cs/>
              </w:rPr>
              <w:t>รายได้</w:t>
            </w:r>
            <w:r w:rsidR="00F36FBE">
              <w:rPr>
                <w:sz w:val="26"/>
                <w:szCs w:val="26"/>
                <w:cs/>
              </w:rPr>
              <w:t>ภาษีเงินได้</w:t>
            </w:r>
          </w:p>
        </w:tc>
        <w:tc>
          <w:tcPr>
            <w:tcW w:w="1570" w:type="dxa"/>
            <w:shd w:val="clear" w:color="auto" w:fill="auto"/>
            <w:vAlign w:val="bottom"/>
          </w:tcPr>
          <w:p w14:paraId="69DF4417" w14:textId="77777777" w:rsidR="005E5193" w:rsidRDefault="005E5193">
            <w:pPr>
              <w:spacing w:line="340" w:lineRule="exact"/>
              <w:jc w:val="right"/>
              <w:rPr>
                <w:sz w:val="26"/>
                <w:szCs w:val="26"/>
                <w:highlight w:val="yellow"/>
              </w:rPr>
            </w:pPr>
          </w:p>
        </w:tc>
        <w:tc>
          <w:tcPr>
            <w:tcW w:w="1570" w:type="dxa"/>
            <w:shd w:val="clear" w:color="auto" w:fill="auto"/>
            <w:vAlign w:val="bottom"/>
          </w:tcPr>
          <w:p w14:paraId="35441FD1" w14:textId="77777777" w:rsidR="005E5193" w:rsidRDefault="005E5193">
            <w:pPr>
              <w:spacing w:line="340" w:lineRule="exact"/>
              <w:jc w:val="right"/>
              <w:rPr>
                <w:sz w:val="26"/>
                <w:szCs w:val="26"/>
              </w:rPr>
            </w:pPr>
          </w:p>
        </w:tc>
        <w:tc>
          <w:tcPr>
            <w:tcW w:w="1570" w:type="dxa"/>
            <w:shd w:val="clear" w:color="auto" w:fill="auto"/>
            <w:vAlign w:val="bottom"/>
          </w:tcPr>
          <w:p w14:paraId="11855943" w14:textId="72971975" w:rsidR="005E5193" w:rsidRPr="00B633EC" w:rsidRDefault="00B633EC" w:rsidP="00694B29">
            <w:pPr>
              <w:pBdr>
                <w:bottom w:val="single" w:sz="4" w:space="1" w:color="auto"/>
              </w:pBdr>
              <w:spacing w:line="340" w:lineRule="exact"/>
              <w:jc w:val="right"/>
              <w:rPr>
                <w:sz w:val="26"/>
                <w:szCs w:val="26"/>
              </w:rPr>
            </w:pPr>
            <w:r w:rsidRPr="00B633EC">
              <w:rPr>
                <w:rFonts w:hint="cs"/>
                <w:sz w:val="26"/>
                <w:szCs w:val="26"/>
                <w:cs/>
              </w:rPr>
              <w:t>12</w:t>
            </w:r>
            <w:r w:rsidR="00F36FBE" w:rsidRPr="00B633EC">
              <w:rPr>
                <w:rFonts w:hint="cs"/>
                <w:sz w:val="26"/>
                <w:szCs w:val="26"/>
                <w:cs/>
              </w:rPr>
              <w:t>,</w:t>
            </w:r>
            <w:r w:rsidR="00BC58A6">
              <w:rPr>
                <w:rFonts w:hint="cs"/>
                <w:sz w:val="26"/>
                <w:szCs w:val="26"/>
                <w:cs/>
              </w:rPr>
              <w:t>593</w:t>
            </w:r>
          </w:p>
        </w:tc>
      </w:tr>
      <w:tr w:rsidR="005E5193" w14:paraId="79B116F2" w14:textId="77777777">
        <w:trPr>
          <w:cantSplit/>
          <w:trHeight w:val="397"/>
        </w:trPr>
        <w:tc>
          <w:tcPr>
            <w:tcW w:w="4054" w:type="dxa"/>
            <w:shd w:val="clear" w:color="auto" w:fill="auto"/>
            <w:vAlign w:val="center"/>
            <w:hideMark/>
          </w:tcPr>
          <w:p w14:paraId="71AA8224" w14:textId="77777777" w:rsidR="005E5193" w:rsidRDefault="00F36FBE">
            <w:pPr>
              <w:spacing w:line="340" w:lineRule="exact"/>
              <w:ind w:left="142" w:hanging="142"/>
              <w:rPr>
                <w:b/>
                <w:bCs/>
                <w:sz w:val="26"/>
                <w:szCs w:val="26"/>
                <w:cs/>
              </w:rPr>
            </w:pPr>
            <w:r>
              <w:rPr>
                <w:rFonts w:hint="cs"/>
                <w:b/>
                <w:bCs/>
                <w:sz w:val="26"/>
                <w:szCs w:val="26"/>
                <w:cs/>
              </w:rPr>
              <w:t>กำไรสุทธิ</w:t>
            </w:r>
            <w:r>
              <w:rPr>
                <w:b/>
                <w:bCs/>
                <w:sz w:val="26"/>
                <w:szCs w:val="26"/>
                <w:cs/>
              </w:rPr>
              <w:t>สำหรับ</w:t>
            </w:r>
            <w:r>
              <w:rPr>
                <w:rFonts w:hint="cs"/>
                <w:b/>
                <w:bCs/>
                <w:sz w:val="26"/>
                <w:szCs w:val="26"/>
                <w:cs/>
              </w:rPr>
              <w:t>งวด</w:t>
            </w:r>
          </w:p>
        </w:tc>
        <w:tc>
          <w:tcPr>
            <w:tcW w:w="1570" w:type="dxa"/>
            <w:shd w:val="clear" w:color="auto" w:fill="auto"/>
            <w:vAlign w:val="bottom"/>
          </w:tcPr>
          <w:p w14:paraId="354F9B3C" w14:textId="77777777" w:rsidR="005E5193" w:rsidRDefault="005E5193">
            <w:pPr>
              <w:spacing w:line="340" w:lineRule="exact"/>
              <w:jc w:val="right"/>
              <w:rPr>
                <w:sz w:val="26"/>
                <w:szCs w:val="26"/>
                <w:highlight w:val="yellow"/>
              </w:rPr>
            </w:pPr>
          </w:p>
        </w:tc>
        <w:tc>
          <w:tcPr>
            <w:tcW w:w="1570" w:type="dxa"/>
            <w:shd w:val="clear" w:color="auto" w:fill="auto"/>
            <w:vAlign w:val="bottom"/>
          </w:tcPr>
          <w:p w14:paraId="4A0325E3" w14:textId="77777777" w:rsidR="005E5193" w:rsidRDefault="005E5193">
            <w:pPr>
              <w:spacing w:line="340" w:lineRule="exact"/>
              <w:jc w:val="right"/>
              <w:rPr>
                <w:b/>
                <w:bCs/>
                <w:sz w:val="26"/>
                <w:szCs w:val="26"/>
              </w:rPr>
            </w:pPr>
          </w:p>
        </w:tc>
        <w:tc>
          <w:tcPr>
            <w:tcW w:w="1570" w:type="dxa"/>
            <w:shd w:val="clear" w:color="auto" w:fill="auto"/>
            <w:vAlign w:val="bottom"/>
          </w:tcPr>
          <w:p w14:paraId="75D14E2D" w14:textId="339409A8" w:rsidR="005E5193" w:rsidRPr="00B633EC" w:rsidRDefault="00B633EC">
            <w:pPr>
              <w:pBdr>
                <w:bottom w:val="double" w:sz="4" w:space="1" w:color="auto"/>
              </w:pBdr>
              <w:tabs>
                <w:tab w:val="decimal" w:pos="1354"/>
              </w:tabs>
              <w:spacing w:line="340" w:lineRule="exact"/>
              <w:jc w:val="right"/>
              <w:rPr>
                <w:b/>
                <w:bCs/>
                <w:sz w:val="26"/>
                <w:szCs w:val="26"/>
              </w:rPr>
            </w:pPr>
            <w:r w:rsidRPr="00B633EC">
              <w:rPr>
                <w:rFonts w:hint="cs"/>
                <w:b/>
                <w:bCs/>
                <w:sz w:val="26"/>
                <w:szCs w:val="26"/>
                <w:cs/>
              </w:rPr>
              <w:t>165</w:t>
            </w:r>
            <w:r w:rsidR="00F36FBE" w:rsidRPr="00B633EC">
              <w:rPr>
                <w:b/>
                <w:bCs/>
                <w:sz w:val="26"/>
                <w:szCs w:val="26"/>
              </w:rPr>
              <w:t>,</w:t>
            </w:r>
            <w:r w:rsidR="00BC58A6">
              <w:rPr>
                <w:rFonts w:hint="cs"/>
                <w:b/>
                <w:bCs/>
                <w:sz w:val="26"/>
                <w:szCs w:val="26"/>
                <w:cs/>
              </w:rPr>
              <w:t>204</w:t>
            </w:r>
          </w:p>
        </w:tc>
      </w:tr>
      <w:tr w:rsidR="005E5193" w14:paraId="6CF4CBEE" w14:textId="77777777">
        <w:trPr>
          <w:cantSplit/>
          <w:trHeight w:val="397"/>
        </w:trPr>
        <w:tc>
          <w:tcPr>
            <w:tcW w:w="4054" w:type="dxa"/>
            <w:shd w:val="clear" w:color="auto" w:fill="auto"/>
            <w:vAlign w:val="center"/>
            <w:hideMark/>
          </w:tcPr>
          <w:p w14:paraId="19CA32D5" w14:textId="77777777" w:rsidR="005E5193" w:rsidRDefault="00F36FBE">
            <w:pPr>
              <w:spacing w:line="340" w:lineRule="exact"/>
              <w:ind w:left="142" w:hanging="142"/>
              <w:rPr>
                <w:b/>
                <w:bCs/>
                <w:sz w:val="26"/>
                <w:szCs w:val="26"/>
              </w:rPr>
            </w:pPr>
            <w:r>
              <w:rPr>
                <w:b/>
                <w:bCs/>
                <w:sz w:val="26"/>
                <w:szCs w:val="26"/>
                <w:cs/>
              </w:rPr>
              <w:t>ข้อมูลเพิ่มเติม:-</w:t>
            </w:r>
          </w:p>
        </w:tc>
        <w:tc>
          <w:tcPr>
            <w:tcW w:w="1570" w:type="dxa"/>
            <w:shd w:val="clear" w:color="auto" w:fill="auto"/>
            <w:vAlign w:val="bottom"/>
          </w:tcPr>
          <w:p w14:paraId="7D0CE506" w14:textId="77777777" w:rsidR="005E5193" w:rsidRDefault="005E5193">
            <w:pPr>
              <w:spacing w:line="340" w:lineRule="exact"/>
              <w:jc w:val="right"/>
              <w:rPr>
                <w:sz w:val="26"/>
                <w:szCs w:val="26"/>
                <w:highlight w:val="yellow"/>
              </w:rPr>
            </w:pPr>
          </w:p>
        </w:tc>
        <w:tc>
          <w:tcPr>
            <w:tcW w:w="1570" w:type="dxa"/>
            <w:shd w:val="clear" w:color="auto" w:fill="auto"/>
            <w:vAlign w:val="bottom"/>
          </w:tcPr>
          <w:p w14:paraId="72BB1A9A" w14:textId="77777777" w:rsidR="005E5193" w:rsidRDefault="005E5193">
            <w:pPr>
              <w:spacing w:line="340" w:lineRule="exact"/>
              <w:jc w:val="right"/>
              <w:rPr>
                <w:b/>
                <w:bCs/>
                <w:sz w:val="26"/>
                <w:szCs w:val="26"/>
                <w:highlight w:val="yellow"/>
              </w:rPr>
            </w:pPr>
          </w:p>
        </w:tc>
        <w:tc>
          <w:tcPr>
            <w:tcW w:w="1570" w:type="dxa"/>
            <w:shd w:val="clear" w:color="auto" w:fill="auto"/>
            <w:vAlign w:val="bottom"/>
          </w:tcPr>
          <w:p w14:paraId="0EF876DE" w14:textId="77777777" w:rsidR="005E5193" w:rsidRPr="00B633EC" w:rsidRDefault="005E5193">
            <w:pPr>
              <w:spacing w:line="340" w:lineRule="exact"/>
              <w:jc w:val="right"/>
              <w:rPr>
                <w:b/>
                <w:bCs/>
                <w:sz w:val="26"/>
                <w:szCs w:val="26"/>
              </w:rPr>
            </w:pPr>
          </w:p>
        </w:tc>
      </w:tr>
      <w:tr w:rsidR="005E5193" w14:paraId="43508593" w14:textId="77777777">
        <w:trPr>
          <w:cantSplit/>
          <w:trHeight w:val="397"/>
        </w:trPr>
        <w:tc>
          <w:tcPr>
            <w:tcW w:w="4054" w:type="dxa"/>
            <w:shd w:val="clear" w:color="auto" w:fill="auto"/>
            <w:vAlign w:val="center"/>
            <w:hideMark/>
          </w:tcPr>
          <w:p w14:paraId="06406CE4" w14:textId="77777777" w:rsidR="005E5193" w:rsidRDefault="00F36FBE">
            <w:pPr>
              <w:spacing w:line="340" w:lineRule="exact"/>
              <w:ind w:left="142" w:hanging="142"/>
              <w:rPr>
                <w:sz w:val="26"/>
                <w:szCs w:val="26"/>
                <w:cs/>
              </w:rPr>
            </w:pPr>
            <w:r>
              <w:rPr>
                <w:sz w:val="26"/>
                <w:szCs w:val="26"/>
                <w:cs/>
              </w:rPr>
              <w:t>ค่าเสื่อมราคาและ</w:t>
            </w:r>
            <w:r>
              <w:rPr>
                <w:rFonts w:hint="cs"/>
                <w:sz w:val="26"/>
                <w:szCs w:val="26"/>
                <w:cs/>
              </w:rPr>
              <w:t>ค่า</w:t>
            </w:r>
            <w:r>
              <w:rPr>
                <w:sz w:val="26"/>
                <w:szCs w:val="26"/>
                <w:cs/>
              </w:rPr>
              <w:t>ตัดจำหน่าย</w:t>
            </w:r>
          </w:p>
        </w:tc>
        <w:tc>
          <w:tcPr>
            <w:tcW w:w="1570" w:type="dxa"/>
            <w:shd w:val="clear" w:color="auto" w:fill="auto"/>
            <w:vAlign w:val="bottom"/>
          </w:tcPr>
          <w:p w14:paraId="709E0B04" w14:textId="77777777" w:rsidR="005E5193" w:rsidRDefault="005E5193">
            <w:pPr>
              <w:spacing w:line="340" w:lineRule="exact"/>
              <w:jc w:val="right"/>
              <w:rPr>
                <w:sz w:val="26"/>
                <w:szCs w:val="26"/>
                <w:highlight w:val="yellow"/>
              </w:rPr>
            </w:pPr>
          </w:p>
        </w:tc>
        <w:tc>
          <w:tcPr>
            <w:tcW w:w="1570" w:type="dxa"/>
            <w:shd w:val="clear" w:color="auto" w:fill="auto"/>
            <w:vAlign w:val="bottom"/>
          </w:tcPr>
          <w:p w14:paraId="7A198E63" w14:textId="77777777" w:rsidR="005E5193" w:rsidRDefault="005E5193">
            <w:pPr>
              <w:spacing w:line="340" w:lineRule="exact"/>
              <w:jc w:val="right"/>
              <w:rPr>
                <w:b/>
                <w:bCs/>
                <w:sz w:val="26"/>
                <w:szCs w:val="26"/>
                <w:highlight w:val="yellow"/>
              </w:rPr>
            </w:pPr>
          </w:p>
        </w:tc>
        <w:tc>
          <w:tcPr>
            <w:tcW w:w="1570" w:type="dxa"/>
            <w:shd w:val="clear" w:color="auto" w:fill="auto"/>
            <w:vAlign w:val="center"/>
          </w:tcPr>
          <w:p w14:paraId="41786892" w14:textId="49219E60" w:rsidR="005E5193" w:rsidRPr="00B633EC" w:rsidRDefault="00B633EC">
            <w:pPr>
              <w:pBdr>
                <w:bottom w:val="double" w:sz="4" w:space="1" w:color="auto"/>
              </w:pBdr>
              <w:spacing w:line="340" w:lineRule="exact"/>
              <w:jc w:val="right"/>
              <w:rPr>
                <w:sz w:val="26"/>
                <w:szCs w:val="26"/>
              </w:rPr>
            </w:pPr>
            <w:r w:rsidRPr="00B633EC">
              <w:rPr>
                <w:sz w:val="26"/>
                <w:szCs w:val="26"/>
              </w:rPr>
              <w:t>34</w:t>
            </w:r>
            <w:r w:rsidR="00F36FBE" w:rsidRPr="00B633EC">
              <w:rPr>
                <w:rFonts w:hint="cs"/>
                <w:sz w:val="26"/>
                <w:szCs w:val="26"/>
                <w:cs/>
              </w:rPr>
              <w:t>,</w:t>
            </w:r>
            <w:r w:rsidRPr="00B633EC">
              <w:rPr>
                <w:rFonts w:hint="cs"/>
                <w:sz w:val="26"/>
                <w:szCs w:val="26"/>
                <w:cs/>
              </w:rPr>
              <w:t>411</w:t>
            </w:r>
          </w:p>
        </w:tc>
      </w:tr>
    </w:tbl>
    <w:p w14:paraId="03213EC2" w14:textId="77777777" w:rsidR="005E5193" w:rsidRDefault="005E5193">
      <w:pPr>
        <w:spacing w:before="60" w:line="216" w:lineRule="auto"/>
        <w:ind w:left="567"/>
        <w:jc w:val="thaiDistribute"/>
        <w:rPr>
          <w:sz w:val="30"/>
          <w:szCs w:val="30"/>
        </w:rPr>
      </w:pPr>
    </w:p>
    <w:p w14:paraId="2D715099" w14:textId="77777777" w:rsidR="005E5193" w:rsidRDefault="005E5193">
      <w:pPr>
        <w:spacing w:before="60" w:line="216" w:lineRule="auto"/>
        <w:ind w:left="567"/>
        <w:jc w:val="thaiDistribute"/>
        <w:rPr>
          <w:sz w:val="30"/>
          <w:szCs w:val="30"/>
        </w:rPr>
      </w:pPr>
    </w:p>
    <w:p w14:paraId="6F2DD94B" w14:textId="77777777" w:rsidR="005E5193" w:rsidRDefault="005E5193">
      <w:pPr>
        <w:spacing w:before="60" w:line="216" w:lineRule="auto"/>
        <w:ind w:left="567"/>
        <w:jc w:val="thaiDistribute"/>
        <w:rPr>
          <w:sz w:val="30"/>
          <w:szCs w:val="30"/>
        </w:rPr>
      </w:pPr>
    </w:p>
    <w:p w14:paraId="4CF60FAD" w14:textId="77777777" w:rsidR="005E5193" w:rsidRDefault="005E5193">
      <w:pPr>
        <w:spacing w:line="48" w:lineRule="auto"/>
      </w:pPr>
    </w:p>
    <w:p w14:paraId="16C43C63" w14:textId="77777777" w:rsidR="005E5193" w:rsidRDefault="005E5193">
      <w:pPr>
        <w:spacing w:line="48" w:lineRule="auto"/>
      </w:pPr>
    </w:p>
    <w:p w14:paraId="014D61F5" w14:textId="77777777" w:rsidR="005E5193" w:rsidRDefault="005E5193">
      <w:pPr>
        <w:spacing w:line="48" w:lineRule="auto"/>
      </w:pPr>
    </w:p>
    <w:p w14:paraId="10B3AC21" w14:textId="77777777" w:rsidR="005E5193" w:rsidRDefault="005E5193">
      <w:pPr>
        <w:spacing w:line="48" w:lineRule="auto"/>
      </w:pPr>
    </w:p>
    <w:p w14:paraId="57DF2356" w14:textId="77777777" w:rsidR="005E5193" w:rsidRDefault="005E5193">
      <w:pPr>
        <w:spacing w:line="48" w:lineRule="auto"/>
      </w:pPr>
    </w:p>
    <w:p w14:paraId="265B8C2C" w14:textId="77777777" w:rsidR="005E5193" w:rsidRDefault="005E5193">
      <w:pPr>
        <w:spacing w:line="48" w:lineRule="auto"/>
      </w:pPr>
    </w:p>
    <w:p w14:paraId="211D41C3" w14:textId="77777777" w:rsidR="005E5193" w:rsidRDefault="005E5193">
      <w:pPr>
        <w:spacing w:line="48" w:lineRule="auto"/>
      </w:pPr>
    </w:p>
    <w:p w14:paraId="7A709E24" w14:textId="77777777" w:rsidR="005E5193" w:rsidRDefault="00F36FBE">
      <w:r>
        <w:rPr>
          <w:cs/>
        </w:rPr>
        <w:br w:type="page"/>
      </w:r>
    </w:p>
    <w:tbl>
      <w:tblPr>
        <w:tblW w:w="8764" w:type="dxa"/>
        <w:tblInd w:w="558" w:type="dxa"/>
        <w:tblLayout w:type="fixed"/>
        <w:tblLook w:val="0400" w:firstRow="0" w:lastRow="0" w:firstColumn="0" w:lastColumn="0" w:noHBand="0" w:noVBand="1"/>
      </w:tblPr>
      <w:tblGrid>
        <w:gridCol w:w="4054"/>
        <w:gridCol w:w="1570"/>
        <w:gridCol w:w="1570"/>
        <w:gridCol w:w="1570"/>
      </w:tblGrid>
      <w:tr w:rsidR="005E5193" w14:paraId="34494A8D" w14:textId="77777777">
        <w:trPr>
          <w:tblHeader/>
        </w:trPr>
        <w:tc>
          <w:tcPr>
            <w:tcW w:w="4054" w:type="dxa"/>
            <w:shd w:val="clear" w:color="auto" w:fill="auto"/>
            <w:vAlign w:val="bottom"/>
            <w:hideMark/>
          </w:tcPr>
          <w:p w14:paraId="4D6FD625" w14:textId="77777777" w:rsidR="005E5193" w:rsidRDefault="005E5193">
            <w:pPr>
              <w:spacing w:line="340" w:lineRule="exact"/>
              <w:jc w:val="right"/>
              <w:rPr>
                <w:sz w:val="26"/>
                <w:szCs w:val="26"/>
                <w:cs/>
              </w:rPr>
            </w:pPr>
          </w:p>
        </w:tc>
        <w:tc>
          <w:tcPr>
            <w:tcW w:w="4710" w:type="dxa"/>
            <w:gridSpan w:val="3"/>
            <w:shd w:val="clear" w:color="auto" w:fill="auto"/>
            <w:vAlign w:val="bottom"/>
          </w:tcPr>
          <w:p w14:paraId="56772813" w14:textId="77777777" w:rsidR="005E5193" w:rsidRDefault="00F36FBE">
            <w:pPr>
              <w:spacing w:line="340" w:lineRule="exact"/>
              <w:jc w:val="right"/>
              <w:rPr>
                <w:b/>
                <w:bCs/>
                <w:sz w:val="26"/>
                <w:szCs w:val="26"/>
              </w:rPr>
            </w:pPr>
            <w:r>
              <w:rPr>
                <w:b/>
                <w:bCs/>
                <w:sz w:val="26"/>
                <w:szCs w:val="26"/>
                <w:cs/>
              </w:rPr>
              <w:t xml:space="preserve">หน่วย : </w:t>
            </w:r>
            <w:r>
              <w:rPr>
                <w:rFonts w:hint="cs"/>
                <w:b/>
                <w:bCs/>
                <w:sz w:val="26"/>
                <w:szCs w:val="26"/>
                <w:cs/>
              </w:rPr>
              <w:t>พัน</w:t>
            </w:r>
            <w:r>
              <w:rPr>
                <w:b/>
                <w:bCs/>
                <w:sz w:val="26"/>
                <w:szCs w:val="26"/>
                <w:cs/>
              </w:rPr>
              <w:t>บาท</w:t>
            </w:r>
          </w:p>
        </w:tc>
      </w:tr>
      <w:tr w:rsidR="005E5193" w14:paraId="1BFFEC19" w14:textId="77777777">
        <w:trPr>
          <w:tblHeader/>
        </w:trPr>
        <w:tc>
          <w:tcPr>
            <w:tcW w:w="4054" w:type="dxa"/>
            <w:shd w:val="clear" w:color="auto" w:fill="auto"/>
            <w:vAlign w:val="bottom"/>
          </w:tcPr>
          <w:p w14:paraId="7ABDE167" w14:textId="77777777" w:rsidR="005E5193" w:rsidRDefault="005E5193">
            <w:pPr>
              <w:spacing w:line="340" w:lineRule="exact"/>
              <w:jc w:val="right"/>
              <w:rPr>
                <w:sz w:val="26"/>
                <w:szCs w:val="26"/>
                <w:cs/>
              </w:rPr>
            </w:pPr>
          </w:p>
        </w:tc>
        <w:tc>
          <w:tcPr>
            <w:tcW w:w="4710" w:type="dxa"/>
            <w:gridSpan w:val="3"/>
            <w:shd w:val="clear" w:color="auto" w:fill="auto"/>
            <w:vAlign w:val="bottom"/>
          </w:tcPr>
          <w:p w14:paraId="617D38FB" w14:textId="677AD30F" w:rsidR="005E5193" w:rsidRDefault="00F36FBE">
            <w:pPr>
              <w:pBdr>
                <w:bottom w:val="single" w:sz="4" w:space="1" w:color="auto"/>
              </w:pBdr>
              <w:spacing w:line="340" w:lineRule="exact"/>
              <w:jc w:val="center"/>
              <w:rPr>
                <w:b/>
                <w:bCs/>
                <w:sz w:val="26"/>
                <w:szCs w:val="26"/>
              </w:rPr>
            </w:pPr>
            <w:r>
              <w:rPr>
                <w:sz w:val="26"/>
                <w:szCs w:val="26"/>
                <w:cs/>
              </w:rPr>
              <w:t>สำหรับ</w:t>
            </w:r>
            <w:r>
              <w:rPr>
                <w:rFonts w:hint="cs"/>
                <w:sz w:val="26"/>
                <w:szCs w:val="26"/>
                <w:cs/>
              </w:rPr>
              <w:t>งวดหกเดือน</w:t>
            </w:r>
            <w:r>
              <w:rPr>
                <w:sz w:val="26"/>
                <w:szCs w:val="26"/>
                <w:cs/>
              </w:rPr>
              <w:t xml:space="preserve">สิ้นสุดวันที่ </w:t>
            </w:r>
            <w:r>
              <w:rPr>
                <w:sz w:val="26"/>
                <w:szCs w:val="26"/>
              </w:rPr>
              <w:t xml:space="preserve">30 </w:t>
            </w:r>
            <w:r>
              <w:rPr>
                <w:sz w:val="26"/>
                <w:szCs w:val="26"/>
                <w:cs/>
              </w:rPr>
              <w:t>มิถุนายน</w:t>
            </w:r>
            <w:r>
              <w:rPr>
                <w:rFonts w:hint="cs"/>
                <w:sz w:val="26"/>
                <w:szCs w:val="26"/>
                <w:cs/>
              </w:rPr>
              <w:t xml:space="preserve"> </w:t>
            </w:r>
            <w:r>
              <w:rPr>
                <w:sz w:val="26"/>
                <w:szCs w:val="26"/>
              </w:rPr>
              <w:t>256</w:t>
            </w:r>
            <w:r w:rsidR="0061578E">
              <w:rPr>
                <w:sz w:val="26"/>
                <w:szCs w:val="26"/>
              </w:rPr>
              <w:t>4</w:t>
            </w:r>
          </w:p>
        </w:tc>
      </w:tr>
      <w:tr w:rsidR="005E5193" w14:paraId="1C486D43" w14:textId="77777777">
        <w:trPr>
          <w:tblHeader/>
        </w:trPr>
        <w:tc>
          <w:tcPr>
            <w:tcW w:w="4054" w:type="dxa"/>
            <w:shd w:val="clear" w:color="auto" w:fill="auto"/>
            <w:vAlign w:val="bottom"/>
            <w:hideMark/>
          </w:tcPr>
          <w:p w14:paraId="441138AC" w14:textId="77777777" w:rsidR="005E5193" w:rsidRDefault="005E5193">
            <w:pPr>
              <w:spacing w:line="340" w:lineRule="exact"/>
              <w:rPr>
                <w:b/>
                <w:bCs/>
                <w:sz w:val="26"/>
                <w:szCs w:val="26"/>
                <w:cs/>
              </w:rPr>
            </w:pPr>
          </w:p>
        </w:tc>
        <w:tc>
          <w:tcPr>
            <w:tcW w:w="1570" w:type="dxa"/>
            <w:shd w:val="clear" w:color="auto" w:fill="auto"/>
            <w:vAlign w:val="bottom"/>
          </w:tcPr>
          <w:p w14:paraId="63B80429" w14:textId="77777777" w:rsidR="005E5193" w:rsidRDefault="00F36FBE">
            <w:pPr>
              <w:pBdr>
                <w:bottom w:val="single" w:sz="4" w:space="1" w:color="auto"/>
              </w:pBdr>
              <w:spacing w:line="340" w:lineRule="exact"/>
              <w:jc w:val="center"/>
              <w:rPr>
                <w:sz w:val="26"/>
                <w:szCs w:val="26"/>
                <w:cs/>
              </w:rPr>
            </w:pPr>
            <w:r>
              <w:rPr>
                <w:sz w:val="26"/>
                <w:szCs w:val="26"/>
                <w:cs/>
              </w:rPr>
              <w:t>ผลิตภัณฑ์สำหรับอุตสาหกรรม</w:t>
            </w:r>
          </w:p>
        </w:tc>
        <w:tc>
          <w:tcPr>
            <w:tcW w:w="1570" w:type="dxa"/>
            <w:vAlign w:val="bottom"/>
          </w:tcPr>
          <w:p w14:paraId="25848565" w14:textId="478428C5" w:rsidR="005E5193" w:rsidRDefault="00F36FBE">
            <w:pPr>
              <w:pBdr>
                <w:bottom w:val="single" w:sz="4" w:space="1" w:color="auto"/>
              </w:pBdr>
              <w:spacing w:line="340" w:lineRule="exact"/>
              <w:jc w:val="center"/>
              <w:rPr>
                <w:sz w:val="26"/>
                <w:szCs w:val="26"/>
                <w:cs/>
              </w:rPr>
            </w:pPr>
            <w:r>
              <w:rPr>
                <w:sz w:val="26"/>
                <w:szCs w:val="26"/>
                <w:cs/>
              </w:rPr>
              <w:t>ผลิตภัณฑ์สำหรับสุขอนามัยและครัวเรือน</w:t>
            </w:r>
          </w:p>
        </w:tc>
        <w:tc>
          <w:tcPr>
            <w:tcW w:w="1570" w:type="dxa"/>
            <w:vAlign w:val="bottom"/>
          </w:tcPr>
          <w:p w14:paraId="67FE27C4" w14:textId="77777777" w:rsidR="005E5193" w:rsidRDefault="00F36FBE">
            <w:pPr>
              <w:pBdr>
                <w:bottom w:val="single" w:sz="4" w:space="1" w:color="auto"/>
              </w:pBdr>
              <w:spacing w:line="340" w:lineRule="exact"/>
              <w:jc w:val="center"/>
              <w:rPr>
                <w:b/>
                <w:bCs/>
                <w:sz w:val="26"/>
                <w:szCs w:val="26"/>
                <w:cs/>
              </w:rPr>
            </w:pPr>
            <w:r>
              <w:rPr>
                <w:sz w:val="26"/>
                <w:szCs w:val="26"/>
                <w:cs/>
              </w:rPr>
              <w:t>งบการเงินรวม</w:t>
            </w:r>
          </w:p>
        </w:tc>
      </w:tr>
      <w:tr w:rsidR="005E5193" w14:paraId="4974CCAE" w14:textId="77777777">
        <w:trPr>
          <w:cantSplit/>
          <w:trHeight w:val="397"/>
        </w:trPr>
        <w:tc>
          <w:tcPr>
            <w:tcW w:w="4054" w:type="dxa"/>
            <w:shd w:val="clear" w:color="auto" w:fill="auto"/>
            <w:vAlign w:val="center"/>
            <w:hideMark/>
          </w:tcPr>
          <w:p w14:paraId="21945BC3" w14:textId="77777777" w:rsidR="005E5193" w:rsidRDefault="00F36FBE">
            <w:pPr>
              <w:spacing w:line="340" w:lineRule="exact"/>
              <w:rPr>
                <w:b/>
                <w:bCs/>
                <w:sz w:val="26"/>
                <w:szCs w:val="26"/>
              </w:rPr>
            </w:pPr>
            <w:r>
              <w:rPr>
                <w:b/>
                <w:bCs/>
                <w:sz w:val="26"/>
                <w:szCs w:val="26"/>
                <w:cs/>
              </w:rPr>
              <w:t>รายได้จากการดำเนินงาน</w:t>
            </w:r>
          </w:p>
        </w:tc>
        <w:tc>
          <w:tcPr>
            <w:tcW w:w="1570" w:type="dxa"/>
            <w:shd w:val="clear" w:color="auto" w:fill="auto"/>
          </w:tcPr>
          <w:p w14:paraId="53911910" w14:textId="77777777" w:rsidR="005E5193" w:rsidRDefault="005E5193">
            <w:pPr>
              <w:tabs>
                <w:tab w:val="left" w:pos="732"/>
              </w:tabs>
              <w:spacing w:line="340" w:lineRule="exact"/>
              <w:jc w:val="center"/>
              <w:rPr>
                <w:sz w:val="26"/>
                <w:szCs w:val="26"/>
              </w:rPr>
            </w:pPr>
          </w:p>
        </w:tc>
        <w:tc>
          <w:tcPr>
            <w:tcW w:w="1570" w:type="dxa"/>
          </w:tcPr>
          <w:p w14:paraId="007B50C2" w14:textId="77777777" w:rsidR="005E5193" w:rsidRDefault="005E5193">
            <w:pPr>
              <w:spacing w:line="340" w:lineRule="exact"/>
              <w:jc w:val="right"/>
              <w:rPr>
                <w:sz w:val="26"/>
                <w:szCs w:val="26"/>
              </w:rPr>
            </w:pPr>
          </w:p>
        </w:tc>
        <w:tc>
          <w:tcPr>
            <w:tcW w:w="1570" w:type="dxa"/>
          </w:tcPr>
          <w:p w14:paraId="15D5E311" w14:textId="77777777" w:rsidR="005E5193" w:rsidRDefault="005E5193">
            <w:pPr>
              <w:spacing w:line="340" w:lineRule="exact"/>
              <w:jc w:val="right"/>
              <w:rPr>
                <w:sz w:val="26"/>
                <w:szCs w:val="26"/>
              </w:rPr>
            </w:pPr>
          </w:p>
        </w:tc>
      </w:tr>
      <w:tr w:rsidR="005E5193" w14:paraId="7E498324" w14:textId="77777777">
        <w:trPr>
          <w:cantSplit/>
          <w:trHeight w:val="397"/>
        </w:trPr>
        <w:tc>
          <w:tcPr>
            <w:tcW w:w="4054" w:type="dxa"/>
            <w:shd w:val="clear" w:color="auto" w:fill="auto"/>
            <w:vAlign w:val="center"/>
            <w:hideMark/>
          </w:tcPr>
          <w:p w14:paraId="20DD1BD2" w14:textId="77777777" w:rsidR="005E5193" w:rsidRDefault="00F36FBE">
            <w:pPr>
              <w:spacing w:line="340" w:lineRule="exact"/>
              <w:rPr>
                <w:sz w:val="26"/>
                <w:szCs w:val="26"/>
              </w:rPr>
            </w:pPr>
            <w:r>
              <w:rPr>
                <w:sz w:val="26"/>
                <w:szCs w:val="26"/>
                <w:cs/>
              </w:rPr>
              <w:t>รายได้จากการขาย</w:t>
            </w:r>
          </w:p>
        </w:tc>
        <w:tc>
          <w:tcPr>
            <w:tcW w:w="1570" w:type="dxa"/>
            <w:shd w:val="clear" w:color="auto" w:fill="auto"/>
            <w:vAlign w:val="bottom"/>
          </w:tcPr>
          <w:p w14:paraId="5D8118F6" w14:textId="77777777" w:rsidR="005E5193" w:rsidRDefault="00F36FBE">
            <w:pPr>
              <w:tabs>
                <w:tab w:val="decimal" w:pos="792"/>
              </w:tabs>
              <w:spacing w:line="340" w:lineRule="exact"/>
              <w:jc w:val="right"/>
              <w:rPr>
                <w:sz w:val="26"/>
                <w:szCs w:val="26"/>
              </w:rPr>
            </w:pPr>
            <w:r>
              <w:rPr>
                <w:sz w:val="26"/>
                <w:szCs w:val="26"/>
              </w:rPr>
              <w:t>338,308</w:t>
            </w:r>
          </w:p>
        </w:tc>
        <w:tc>
          <w:tcPr>
            <w:tcW w:w="1570" w:type="dxa"/>
            <w:shd w:val="clear" w:color="auto" w:fill="auto"/>
            <w:vAlign w:val="bottom"/>
          </w:tcPr>
          <w:p w14:paraId="3CA76EC2" w14:textId="77777777" w:rsidR="005E5193" w:rsidRDefault="00F36FBE">
            <w:pPr>
              <w:spacing w:line="340" w:lineRule="exact"/>
              <w:jc w:val="right"/>
              <w:rPr>
                <w:sz w:val="26"/>
                <w:szCs w:val="26"/>
              </w:rPr>
            </w:pPr>
            <w:r>
              <w:rPr>
                <w:sz w:val="26"/>
                <w:szCs w:val="26"/>
              </w:rPr>
              <w:t>90,435</w:t>
            </w:r>
          </w:p>
        </w:tc>
        <w:tc>
          <w:tcPr>
            <w:tcW w:w="1570" w:type="dxa"/>
            <w:shd w:val="clear" w:color="auto" w:fill="auto"/>
            <w:vAlign w:val="bottom"/>
          </w:tcPr>
          <w:p w14:paraId="7E50D6B3" w14:textId="77777777" w:rsidR="005E5193" w:rsidRDefault="00F36FBE">
            <w:pPr>
              <w:spacing w:line="340" w:lineRule="exact"/>
              <w:jc w:val="right"/>
              <w:rPr>
                <w:sz w:val="26"/>
                <w:szCs w:val="26"/>
              </w:rPr>
            </w:pPr>
            <w:r>
              <w:rPr>
                <w:sz w:val="26"/>
                <w:szCs w:val="26"/>
              </w:rPr>
              <w:t>428,743</w:t>
            </w:r>
          </w:p>
        </w:tc>
      </w:tr>
      <w:tr w:rsidR="00873A3E" w14:paraId="5E0CC1C9" w14:textId="77777777">
        <w:trPr>
          <w:cantSplit/>
          <w:trHeight w:val="397"/>
        </w:trPr>
        <w:tc>
          <w:tcPr>
            <w:tcW w:w="4054" w:type="dxa"/>
            <w:shd w:val="clear" w:color="auto" w:fill="auto"/>
            <w:vAlign w:val="center"/>
            <w:hideMark/>
          </w:tcPr>
          <w:p w14:paraId="6538EE7E" w14:textId="50E867C2" w:rsidR="00873A3E" w:rsidRDefault="00873A3E" w:rsidP="00873A3E">
            <w:pPr>
              <w:spacing w:line="340" w:lineRule="exact"/>
              <w:rPr>
                <w:sz w:val="26"/>
                <w:szCs w:val="26"/>
                <w:cs/>
              </w:rPr>
            </w:pPr>
            <w:r w:rsidRPr="00694B29">
              <w:rPr>
                <w:sz w:val="26"/>
                <w:szCs w:val="26"/>
                <w:cs/>
              </w:rPr>
              <w:t>รายได้จากการให้บริการ</w:t>
            </w:r>
          </w:p>
        </w:tc>
        <w:tc>
          <w:tcPr>
            <w:tcW w:w="1570" w:type="dxa"/>
            <w:shd w:val="clear" w:color="auto" w:fill="auto"/>
          </w:tcPr>
          <w:p w14:paraId="54223FB3" w14:textId="77777777" w:rsidR="00873A3E" w:rsidRDefault="00873A3E" w:rsidP="00873A3E">
            <w:pPr>
              <w:pBdr>
                <w:bottom w:val="single" w:sz="4" w:space="1" w:color="auto"/>
              </w:pBdr>
              <w:tabs>
                <w:tab w:val="decimal" w:pos="792"/>
              </w:tabs>
              <w:spacing w:line="340" w:lineRule="exact"/>
              <w:jc w:val="right"/>
              <w:rPr>
                <w:sz w:val="26"/>
                <w:szCs w:val="26"/>
              </w:rPr>
            </w:pPr>
            <w:r>
              <w:rPr>
                <w:sz w:val="26"/>
                <w:szCs w:val="26"/>
              </w:rPr>
              <w:t>1,267</w:t>
            </w:r>
          </w:p>
        </w:tc>
        <w:tc>
          <w:tcPr>
            <w:tcW w:w="1570" w:type="dxa"/>
            <w:shd w:val="clear" w:color="auto" w:fill="auto"/>
          </w:tcPr>
          <w:p w14:paraId="40F28D65" w14:textId="77777777" w:rsidR="00873A3E" w:rsidRDefault="00873A3E" w:rsidP="00873A3E">
            <w:pPr>
              <w:pBdr>
                <w:bottom w:val="single" w:sz="4" w:space="1" w:color="auto"/>
              </w:pBdr>
              <w:tabs>
                <w:tab w:val="decimal" w:pos="1189"/>
              </w:tabs>
              <w:spacing w:line="340" w:lineRule="exact"/>
              <w:rPr>
                <w:sz w:val="26"/>
                <w:szCs w:val="26"/>
              </w:rPr>
            </w:pPr>
            <w:r>
              <w:rPr>
                <w:sz w:val="26"/>
                <w:szCs w:val="26"/>
                <w:cs/>
              </w:rPr>
              <w:t>-</w:t>
            </w:r>
          </w:p>
        </w:tc>
        <w:tc>
          <w:tcPr>
            <w:tcW w:w="1570" w:type="dxa"/>
            <w:shd w:val="clear" w:color="auto" w:fill="auto"/>
          </w:tcPr>
          <w:p w14:paraId="34272D97" w14:textId="77777777" w:rsidR="00873A3E" w:rsidRDefault="00873A3E" w:rsidP="00873A3E">
            <w:pPr>
              <w:pBdr>
                <w:bottom w:val="single" w:sz="4" w:space="1" w:color="auto"/>
              </w:pBdr>
              <w:spacing w:line="340" w:lineRule="exact"/>
              <w:jc w:val="right"/>
              <w:rPr>
                <w:sz w:val="26"/>
                <w:szCs w:val="26"/>
              </w:rPr>
            </w:pPr>
            <w:r>
              <w:rPr>
                <w:sz w:val="26"/>
                <w:szCs w:val="26"/>
              </w:rPr>
              <w:t>1,267</w:t>
            </w:r>
          </w:p>
        </w:tc>
      </w:tr>
      <w:tr w:rsidR="005E5193" w14:paraId="58363227" w14:textId="77777777">
        <w:trPr>
          <w:cantSplit/>
          <w:trHeight w:val="397"/>
        </w:trPr>
        <w:tc>
          <w:tcPr>
            <w:tcW w:w="4054" w:type="dxa"/>
            <w:shd w:val="clear" w:color="auto" w:fill="auto"/>
            <w:vAlign w:val="center"/>
            <w:hideMark/>
          </w:tcPr>
          <w:p w14:paraId="2A73243F" w14:textId="77777777" w:rsidR="005E5193" w:rsidRDefault="00F36FBE">
            <w:pPr>
              <w:spacing w:line="340" w:lineRule="exact"/>
              <w:rPr>
                <w:b/>
                <w:bCs/>
                <w:sz w:val="26"/>
                <w:szCs w:val="26"/>
              </w:rPr>
            </w:pPr>
            <w:r>
              <w:rPr>
                <w:b/>
                <w:bCs/>
                <w:sz w:val="26"/>
                <w:szCs w:val="26"/>
                <w:cs/>
              </w:rPr>
              <w:t>กำไรขั้นต้นของส่วนงาน</w:t>
            </w:r>
          </w:p>
        </w:tc>
        <w:tc>
          <w:tcPr>
            <w:tcW w:w="1570" w:type="dxa"/>
            <w:shd w:val="clear" w:color="auto" w:fill="auto"/>
            <w:vAlign w:val="bottom"/>
          </w:tcPr>
          <w:p w14:paraId="1E4251C4" w14:textId="77777777" w:rsidR="005E5193" w:rsidRDefault="00F36FBE">
            <w:pPr>
              <w:pBdr>
                <w:bottom w:val="double" w:sz="4" w:space="1" w:color="auto"/>
              </w:pBdr>
              <w:tabs>
                <w:tab w:val="decimal" w:pos="792"/>
              </w:tabs>
              <w:spacing w:line="340" w:lineRule="exact"/>
              <w:jc w:val="right"/>
              <w:rPr>
                <w:b/>
                <w:bCs/>
                <w:sz w:val="26"/>
                <w:szCs w:val="26"/>
              </w:rPr>
            </w:pPr>
            <w:r>
              <w:rPr>
                <w:b/>
                <w:bCs/>
                <w:sz w:val="26"/>
                <w:szCs w:val="26"/>
              </w:rPr>
              <w:t>69,171</w:t>
            </w:r>
          </w:p>
        </w:tc>
        <w:tc>
          <w:tcPr>
            <w:tcW w:w="1570" w:type="dxa"/>
            <w:shd w:val="clear" w:color="auto" w:fill="auto"/>
            <w:vAlign w:val="bottom"/>
          </w:tcPr>
          <w:p w14:paraId="71478D9D" w14:textId="77777777" w:rsidR="005E5193" w:rsidRDefault="00F36FBE">
            <w:pPr>
              <w:pBdr>
                <w:bottom w:val="double" w:sz="4" w:space="1" w:color="auto"/>
              </w:pBdr>
              <w:tabs>
                <w:tab w:val="decimal" w:pos="1354"/>
              </w:tabs>
              <w:spacing w:line="340" w:lineRule="exact"/>
              <w:jc w:val="right"/>
              <w:rPr>
                <w:b/>
                <w:bCs/>
                <w:sz w:val="26"/>
                <w:szCs w:val="26"/>
              </w:rPr>
            </w:pPr>
            <w:r>
              <w:rPr>
                <w:b/>
                <w:bCs/>
                <w:sz w:val="26"/>
                <w:szCs w:val="26"/>
              </w:rPr>
              <w:t>36,755</w:t>
            </w:r>
          </w:p>
        </w:tc>
        <w:tc>
          <w:tcPr>
            <w:tcW w:w="1570" w:type="dxa"/>
            <w:shd w:val="clear" w:color="auto" w:fill="auto"/>
            <w:vAlign w:val="bottom"/>
          </w:tcPr>
          <w:p w14:paraId="6110AFD4" w14:textId="77777777" w:rsidR="005E5193" w:rsidRDefault="00F36FBE">
            <w:pPr>
              <w:spacing w:line="340" w:lineRule="exact"/>
              <w:jc w:val="right"/>
              <w:rPr>
                <w:b/>
                <w:bCs/>
                <w:sz w:val="26"/>
                <w:szCs w:val="26"/>
              </w:rPr>
            </w:pPr>
            <w:r>
              <w:rPr>
                <w:rFonts w:hint="cs"/>
                <w:b/>
                <w:bCs/>
                <w:sz w:val="26"/>
                <w:szCs w:val="26"/>
                <w:cs/>
              </w:rPr>
              <w:t>105</w:t>
            </w:r>
            <w:r>
              <w:rPr>
                <w:b/>
                <w:bCs/>
                <w:sz w:val="26"/>
                <w:szCs w:val="26"/>
              </w:rPr>
              <w:t>,926</w:t>
            </w:r>
          </w:p>
        </w:tc>
      </w:tr>
      <w:tr w:rsidR="005E5193" w14:paraId="7397FC60" w14:textId="77777777">
        <w:trPr>
          <w:cantSplit/>
          <w:trHeight w:val="397"/>
        </w:trPr>
        <w:tc>
          <w:tcPr>
            <w:tcW w:w="4054" w:type="dxa"/>
            <w:shd w:val="clear" w:color="auto" w:fill="auto"/>
            <w:vAlign w:val="center"/>
            <w:hideMark/>
          </w:tcPr>
          <w:p w14:paraId="322EEFB7" w14:textId="77777777" w:rsidR="005E5193" w:rsidRDefault="00F36FBE">
            <w:pPr>
              <w:spacing w:line="340" w:lineRule="exact"/>
              <w:rPr>
                <w:sz w:val="26"/>
                <w:szCs w:val="26"/>
                <w:cs/>
              </w:rPr>
            </w:pPr>
            <w:r>
              <w:rPr>
                <w:sz w:val="26"/>
                <w:szCs w:val="26"/>
                <w:cs/>
              </w:rPr>
              <w:t>ดอกเบี้ยรับ</w:t>
            </w:r>
          </w:p>
        </w:tc>
        <w:tc>
          <w:tcPr>
            <w:tcW w:w="1570" w:type="dxa"/>
            <w:shd w:val="clear" w:color="auto" w:fill="auto"/>
            <w:vAlign w:val="bottom"/>
          </w:tcPr>
          <w:p w14:paraId="4DAF0863" w14:textId="77777777" w:rsidR="005E5193" w:rsidRDefault="005E5193">
            <w:pPr>
              <w:tabs>
                <w:tab w:val="decimal" w:pos="792"/>
              </w:tabs>
              <w:spacing w:line="340" w:lineRule="exact"/>
              <w:rPr>
                <w:sz w:val="26"/>
                <w:szCs w:val="26"/>
              </w:rPr>
            </w:pPr>
          </w:p>
        </w:tc>
        <w:tc>
          <w:tcPr>
            <w:tcW w:w="1570" w:type="dxa"/>
            <w:shd w:val="clear" w:color="auto" w:fill="auto"/>
            <w:vAlign w:val="bottom"/>
          </w:tcPr>
          <w:p w14:paraId="4EE18DB0" w14:textId="77777777" w:rsidR="005E5193" w:rsidRDefault="005E5193">
            <w:pPr>
              <w:tabs>
                <w:tab w:val="decimal" w:pos="792"/>
              </w:tabs>
              <w:spacing w:line="340" w:lineRule="exact"/>
              <w:rPr>
                <w:sz w:val="26"/>
                <w:szCs w:val="26"/>
              </w:rPr>
            </w:pPr>
          </w:p>
        </w:tc>
        <w:tc>
          <w:tcPr>
            <w:tcW w:w="1570" w:type="dxa"/>
            <w:shd w:val="clear" w:color="auto" w:fill="auto"/>
            <w:vAlign w:val="center"/>
          </w:tcPr>
          <w:p w14:paraId="3E057CF8" w14:textId="77777777" w:rsidR="005E5193" w:rsidRDefault="00F36FBE">
            <w:pPr>
              <w:spacing w:line="340" w:lineRule="exact"/>
              <w:jc w:val="right"/>
              <w:rPr>
                <w:sz w:val="26"/>
                <w:szCs w:val="26"/>
              </w:rPr>
            </w:pPr>
            <w:r>
              <w:rPr>
                <w:sz w:val="26"/>
                <w:szCs w:val="26"/>
              </w:rPr>
              <w:t>1,812</w:t>
            </w:r>
          </w:p>
        </w:tc>
      </w:tr>
      <w:tr w:rsidR="005E5193" w14:paraId="435252E3" w14:textId="77777777">
        <w:trPr>
          <w:cantSplit/>
          <w:trHeight w:val="397"/>
        </w:trPr>
        <w:tc>
          <w:tcPr>
            <w:tcW w:w="4054" w:type="dxa"/>
            <w:shd w:val="clear" w:color="auto" w:fill="auto"/>
            <w:vAlign w:val="center"/>
          </w:tcPr>
          <w:p w14:paraId="28B9D740" w14:textId="77777777" w:rsidR="005E5193" w:rsidRDefault="00F36FBE">
            <w:pPr>
              <w:spacing w:line="340" w:lineRule="exact"/>
              <w:rPr>
                <w:sz w:val="26"/>
                <w:szCs w:val="26"/>
                <w:cs/>
              </w:rPr>
            </w:pPr>
            <w:r>
              <w:rPr>
                <w:sz w:val="26"/>
                <w:szCs w:val="26"/>
                <w:cs/>
              </w:rPr>
              <w:t>รายได้ค่าเช่า</w:t>
            </w:r>
          </w:p>
        </w:tc>
        <w:tc>
          <w:tcPr>
            <w:tcW w:w="1570" w:type="dxa"/>
            <w:shd w:val="clear" w:color="auto" w:fill="auto"/>
            <w:vAlign w:val="bottom"/>
          </w:tcPr>
          <w:p w14:paraId="7C838D22" w14:textId="77777777" w:rsidR="005E5193" w:rsidRDefault="005E5193">
            <w:pPr>
              <w:tabs>
                <w:tab w:val="decimal" w:pos="792"/>
              </w:tabs>
              <w:spacing w:line="340" w:lineRule="exact"/>
              <w:rPr>
                <w:sz w:val="26"/>
                <w:szCs w:val="26"/>
                <w:highlight w:val="yellow"/>
              </w:rPr>
            </w:pPr>
          </w:p>
        </w:tc>
        <w:tc>
          <w:tcPr>
            <w:tcW w:w="1570" w:type="dxa"/>
            <w:shd w:val="clear" w:color="auto" w:fill="auto"/>
            <w:vAlign w:val="bottom"/>
          </w:tcPr>
          <w:p w14:paraId="5DCA5E37" w14:textId="77777777" w:rsidR="005E5193" w:rsidRDefault="005E5193">
            <w:pPr>
              <w:tabs>
                <w:tab w:val="decimal" w:pos="792"/>
              </w:tabs>
              <w:spacing w:line="340" w:lineRule="exact"/>
              <w:rPr>
                <w:sz w:val="26"/>
                <w:szCs w:val="26"/>
                <w:highlight w:val="yellow"/>
              </w:rPr>
            </w:pPr>
          </w:p>
        </w:tc>
        <w:tc>
          <w:tcPr>
            <w:tcW w:w="1570" w:type="dxa"/>
            <w:shd w:val="clear" w:color="auto" w:fill="auto"/>
            <w:vAlign w:val="center"/>
          </w:tcPr>
          <w:p w14:paraId="378D5067" w14:textId="77777777" w:rsidR="005E5193" w:rsidRDefault="00F36FBE">
            <w:pPr>
              <w:spacing w:line="340" w:lineRule="exact"/>
              <w:jc w:val="right"/>
              <w:rPr>
                <w:sz w:val="26"/>
                <w:szCs w:val="26"/>
              </w:rPr>
            </w:pPr>
            <w:r>
              <w:rPr>
                <w:sz w:val="26"/>
                <w:szCs w:val="26"/>
              </w:rPr>
              <w:t>810</w:t>
            </w:r>
          </w:p>
        </w:tc>
      </w:tr>
      <w:tr w:rsidR="005E5193" w14:paraId="0D0CD810" w14:textId="77777777">
        <w:trPr>
          <w:cantSplit/>
          <w:trHeight w:val="397"/>
        </w:trPr>
        <w:tc>
          <w:tcPr>
            <w:tcW w:w="4054" w:type="dxa"/>
            <w:shd w:val="clear" w:color="auto" w:fill="auto"/>
            <w:vAlign w:val="center"/>
          </w:tcPr>
          <w:p w14:paraId="4842B5A4" w14:textId="77777777" w:rsidR="005E5193" w:rsidRDefault="00F36FBE">
            <w:pPr>
              <w:spacing w:line="340" w:lineRule="exact"/>
              <w:rPr>
                <w:sz w:val="26"/>
                <w:szCs w:val="26"/>
                <w:cs/>
              </w:rPr>
            </w:pPr>
            <w:r>
              <w:rPr>
                <w:sz w:val="26"/>
                <w:szCs w:val="26"/>
                <w:cs/>
              </w:rPr>
              <w:t>เงินปันผลรับ</w:t>
            </w:r>
          </w:p>
        </w:tc>
        <w:tc>
          <w:tcPr>
            <w:tcW w:w="1570" w:type="dxa"/>
            <w:shd w:val="clear" w:color="auto" w:fill="auto"/>
            <w:vAlign w:val="bottom"/>
          </w:tcPr>
          <w:p w14:paraId="423F32FD" w14:textId="77777777" w:rsidR="005E5193" w:rsidRDefault="005E5193">
            <w:pPr>
              <w:tabs>
                <w:tab w:val="decimal" w:pos="792"/>
              </w:tabs>
              <w:spacing w:line="340" w:lineRule="exact"/>
              <w:rPr>
                <w:sz w:val="26"/>
                <w:szCs w:val="26"/>
                <w:highlight w:val="yellow"/>
                <w:cs/>
              </w:rPr>
            </w:pPr>
          </w:p>
        </w:tc>
        <w:tc>
          <w:tcPr>
            <w:tcW w:w="1570" w:type="dxa"/>
            <w:shd w:val="clear" w:color="auto" w:fill="auto"/>
            <w:vAlign w:val="bottom"/>
          </w:tcPr>
          <w:p w14:paraId="0D93E8A8" w14:textId="77777777" w:rsidR="005E5193" w:rsidRDefault="005E5193">
            <w:pPr>
              <w:tabs>
                <w:tab w:val="decimal" w:pos="792"/>
              </w:tabs>
              <w:spacing w:line="340" w:lineRule="exact"/>
              <w:rPr>
                <w:sz w:val="26"/>
                <w:szCs w:val="26"/>
                <w:highlight w:val="yellow"/>
                <w:cs/>
              </w:rPr>
            </w:pPr>
          </w:p>
        </w:tc>
        <w:tc>
          <w:tcPr>
            <w:tcW w:w="1570" w:type="dxa"/>
            <w:shd w:val="clear" w:color="auto" w:fill="auto"/>
            <w:vAlign w:val="center"/>
          </w:tcPr>
          <w:p w14:paraId="7E513936" w14:textId="77777777" w:rsidR="005E5193" w:rsidRDefault="00F36FBE">
            <w:pPr>
              <w:spacing w:line="340" w:lineRule="exact"/>
              <w:jc w:val="right"/>
              <w:rPr>
                <w:sz w:val="26"/>
                <w:szCs w:val="26"/>
              </w:rPr>
            </w:pPr>
            <w:r>
              <w:rPr>
                <w:sz w:val="26"/>
                <w:szCs w:val="26"/>
              </w:rPr>
              <w:t>27,074</w:t>
            </w:r>
          </w:p>
        </w:tc>
      </w:tr>
      <w:tr w:rsidR="00BC58A6" w14:paraId="037C6D93" w14:textId="77777777" w:rsidTr="001162A7">
        <w:trPr>
          <w:cantSplit/>
          <w:trHeight w:val="397"/>
        </w:trPr>
        <w:tc>
          <w:tcPr>
            <w:tcW w:w="4054" w:type="dxa"/>
            <w:shd w:val="clear" w:color="auto" w:fill="auto"/>
            <w:vAlign w:val="center"/>
          </w:tcPr>
          <w:p w14:paraId="1CE636EC" w14:textId="77777777" w:rsidR="00BC58A6" w:rsidRDefault="00BC58A6" w:rsidP="001162A7">
            <w:pPr>
              <w:spacing w:line="340" w:lineRule="exact"/>
              <w:rPr>
                <w:sz w:val="26"/>
                <w:szCs w:val="26"/>
                <w:cs/>
              </w:rPr>
            </w:pPr>
            <w:r>
              <w:rPr>
                <w:sz w:val="26"/>
                <w:szCs w:val="26"/>
                <w:cs/>
              </w:rPr>
              <w:t>กำไรจากการจำหน่าย</w:t>
            </w:r>
            <w:r>
              <w:rPr>
                <w:rFonts w:hint="cs"/>
                <w:sz w:val="26"/>
                <w:szCs w:val="26"/>
                <w:cs/>
              </w:rPr>
              <w:t>สินทรัพย์ถาวร</w:t>
            </w:r>
          </w:p>
        </w:tc>
        <w:tc>
          <w:tcPr>
            <w:tcW w:w="1570" w:type="dxa"/>
            <w:shd w:val="clear" w:color="auto" w:fill="auto"/>
            <w:vAlign w:val="bottom"/>
          </w:tcPr>
          <w:p w14:paraId="46D5BD39" w14:textId="77777777" w:rsidR="00BC58A6" w:rsidRDefault="00BC58A6" w:rsidP="001162A7">
            <w:pPr>
              <w:tabs>
                <w:tab w:val="decimal" w:pos="792"/>
              </w:tabs>
              <w:spacing w:line="340" w:lineRule="exact"/>
              <w:rPr>
                <w:sz w:val="26"/>
                <w:szCs w:val="26"/>
                <w:highlight w:val="yellow"/>
                <w:cs/>
              </w:rPr>
            </w:pPr>
          </w:p>
        </w:tc>
        <w:tc>
          <w:tcPr>
            <w:tcW w:w="1570" w:type="dxa"/>
            <w:shd w:val="clear" w:color="auto" w:fill="auto"/>
            <w:vAlign w:val="bottom"/>
          </w:tcPr>
          <w:p w14:paraId="10C9041C" w14:textId="77777777" w:rsidR="00BC58A6" w:rsidRDefault="00BC58A6" w:rsidP="001162A7">
            <w:pPr>
              <w:tabs>
                <w:tab w:val="decimal" w:pos="792"/>
              </w:tabs>
              <w:spacing w:line="340" w:lineRule="exact"/>
              <w:rPr>
                <w:sz w:val="26"/>
                <w:szCs w:val="26"/>
                <w:highlight w:val="yellow"/>
                <w:cs/>
              </w:rPr>
            </w:pPr>
          </w:p>
        </w:tc>
        <w:tc>
          <w:tcPr>
            <w:tcW w:w="1570" w:type="dxa"/>
            <w:shd w:val="clear" w:color="auto" w:fill="auto"/>
            <w:vAlign w:val="center"/>
          </w:tcPr>
          <w:p w14:paraId="0AAF55D4" w14:textId="77777777" w:rsidR="00BC58A6" w:rsidRDefault="00BC58A6" w:rsidP="001162A7">
            <w:pPr>
              <w:spacing w:line="340" w:lineRule="exact"/>
              <w:jc w:val="right"/>
              <w:rPr>
                <w:sz w:val="26"/>
                <w:szCs w:val="26"/>
              </w:rPr>
            </w:pPr>
            <w:r>
              <w:rPr>
                <w:sz w:val="26"/>
                <w:szCs w:val="26"/>
              </w:rPr>
              <w:t>648</w:t>
            </w:r>
          </w:p>
        </w:tc>
      </w:tr>
      <w:tr w:rsidR="005E5193" w14:paraId="06FA85B3" w14:textId="77777777">
        <w:trPr>
          <w:cantSplit/>
          <w:trHeight w:val="397"/>
        </w:trPr>
        <w:tc>
          <w:tcPr>
            <w:tcW w:w="5624" w:type="dxa"/>
            <w:gridSpan w:val="2"/>
            <w:shd w:val="clear" w:color="auto" w:fill="auto"/>
            <w:vAlign w:val="center"/>
          </w:tcPr>
          <w:p w14:paraId="40C992A3" w14:textId="77777777" w:rsidR="005E5193" w:rsidRDefault="00F36FBE">
            <w:pPr>
              <w:tabs>
                <w:tab w:val="decimal" w:pos="792"/>
              </w:tabs>
              <w:spacing w:line="340" w:lineRule="exact"/>
              <w:rPr>
                <w:sz w:val="26"/>
                <w:szCs w:val="26"/>
                <w:highlight w:val="yellow"/>
                <w:cs/>
              </w:rPr>
            </w:pPr>
            <w:r>
              <w:rPr>
                <w:sz w:val="26"/>
                <w:szCs w:val="26"/>
                <w:cs/>
              </w:rPr>
              <w:t>กำไรที่ยังไม่เกิดขึ้นจริงจากการปรับมูลค่าสินทรัพย์ทางการเงิน</w:t>
            </w:r>
          </w:p>
        </w:tc>
        <w:tc>
          <w:tcPr>
            <w:tcW w:w="1570" w:type="dxa"/>
            <w:shd w:val="clear" w:color="auto" w:fill="auto"/>
            <w:vAlign w:val="bottom"/>
          </w:tcPr>
          <w:p w14:paraId="100B533B" w14:textId="77777777" w:rsidR="005E5193" w:rsidRDefault="005E5193">
            <w:pPr>
              <w:tabs>
                <w:tab w:val="decimal" w:pos="792"/>
              </w:tabs>
              <w:spacing w:line="340" w:lineRule="exact"/>
              <w:rPr>
                <w:sz w:val="26"/>
                <w:szCs w:val="26"/>
                <w:highlight w:val="yellow"/>
                <w:cs/>
              </w:rPr>
            </w:pPr>
          </w:p>
        </w:tc>
        <w:tc>
          <w:tcPr>
            <w:tcW w:w="1570" w:type="dxa"/>
            <w:shd w:val="clear" w:color="auto" w:fill="auto"/>
            <w:vAlign w:val="center"/>
          </w:tcPr>
          <w:p w14:paraId="1D84B402" w14:textId="77777777" w:rsidR="005E5193" w:rsidRDefault="00F36FBE">
            <w:pPr>
              <w:spacing w:line="340" w:lineRule="exact"/>
              <w:jc w:val="right"/>
              <w:rPr>
                <w:sz w:val="26"/>
                <w:szCs w:val="26"/>
              </w:rPr>
            </w:pPr>
            <w:r>
              <w:rPr>
                <w:sz w:val="26"/>
                <w:szCs w:val="26"/>
                <w:cs/>
              </w:rPr>
              <w:t>7</w:t>
            </w:r>
            <w:r>
              <w:rPr>
                <w:sz w:val="26"/>
                <w:szCs w:val="26"/>
              </w:rPr>
              <w:t>,</w:t>
            </w:r>
            <w:r>
              <w:rPr>
                <w:sz w:val="26"/>
                <w:szCs w:val="26"/>
                <w:cs/>
              </w:rPr>
              <w:t>606</w:t>
            </w:r>
          </w:p>
        </w:tc>
      </w:tr>
      <w:tr w:rsidR="005E5193" w14:paraId="50AE57F2" w14:textId="77777777">
        <w:trPr>
          <w:cantSplit/>
          <w:trHeight w:val="397"/>
        </w:trPr>
        <w:tc>
          <w:tcPr>
            <w:tcW w:w="4054" w:type="dxa"/>
            <w:shd w:val="clear" w:color="auto" w:fill="auto"/>
            <w:vAlign w:val="center"/>
            <w:hideMark/>
          </w:tcPr>
          <w:p w14:paraId="36187D89" w14:textId="77777777" w:rsidR="005E5193" w:rsidRDefault="00F36FBE">
            <w:pPr>
              <w:spacing w:line="340" w:lineRule="exact"/>
              <w:ind w:left="142" w:hanging="142"/>
              <w:rPr>
                <w:sz w:val="26"/>
                <w:szCs w:val="26"/>
              </w:rPr>
            </w:pPr>
            <w:r>
              <w:rPr>
                <w:sz w:val="26"/>
                <w:szCs w:val="26"/>
                <w:cs/>
              </w:rPr>
              <w:t>รายได้อื่น</w:t>
            </w:r>
          </w:p>
        </w:tc>
        <w:tc>
          <w:tcPr>
            <w:tcW w:w="1570" w:type="dxa"/>
            <w:shd w:val="clear" w:color="auto" w:fill="auto"/>
            <w:vAlign w:val="bottom"/>
          </w:tcPr>
          <w:p w14:paraId="6494CD4E" w14:textId="77777777" w:rsidR="005E5193" w:rsidRDefault="005E5193">
            <w:pPr>
              <w:tabs>
                <w:tab w:val="decimal" w:pos="792"/>
              </w:tabs>
              <w:spacing w:line="340" w:lineRule="exact"/>
              <w:rPr>
                <w:sz w:val="26"/>
                <w:szCs w:val="26"/>
                <w:highlight w:val="yellow"/>
              </w:rPr>
            </w:pPr>
          </w:p>
        </w:tc>
        <w:tc>
          <w:tcPr>
            <w:tcW w:w="1570" w:type="dxa"/>
            <w:shd w:val="clear" w:color="auto" w:fill="auto"/>
            <w:vAlign w:val="bottom"/>
          </w:tcPr>
          <w:p w14:paraId="3B950FB0" w14:textId="77777777" w:rsidR="005E5193" w:rsidRDefault="005E5193">
            <w:pPr>
              <w:tabs>
                <w:tab w:val="decimal" w:pos="792"/>
              </w:tabs>
              <w:spacing w:line="340" w:lineRule="exact"/>
              <w:rPr>
                <w:sz w:val="26"/>
                <w:szCs w:val="26"/>
                <w:highlight w:val="yellow"/>
              </w:rPr>
            </w:pPr>
          </w:p>
        </w:tc>
        <w:tc>
          <w:tcPr>
            <w:tcW w:w="1570" w:type="dxa"/>
            <w:shd w:val="clear" w:color="auto" w:fill="auto"/>
            <w:vAlign w:val="center"/>
          </w:tcPr>
          <w:p w14:paraId="6087B16C" w14:textId="77777777" w:rsidR="005E5193" w:rsidRDefault="00F36FBE">
            <w:pPr>
              <w:spacing w:line="340" w:lineRule="exact"/>
              <w:jc w:val="right"/>
              <w:rPr>
                <w:sz w:val="26"/>
                <w:szCs w:val="26"/>
              </w:rPr>
            </w:pPr>
            <w:r>
              <w:rPr>
                <w:rFonts w:hint="cs"/>
                <w:sz w:val="26"/>
                <w:szCs w:val="26"/>
                <w:cs/>
              </w:rPr>
              <w:t>7,072</w:t>
            </w:r>
          </w:p>
        </w:tc>
      </w:tr>
      <w:tr w:rsidR="005E5193" w14:paraId="7BDE2141" w14:textId="77777777">
        <w:trPr>
          <w:cantSplit/>
          <w:trHeight w:val="397"/>
        </w:trPr>
        <w:tc>
          <w:tcPr>
            <w:tcW w:w="4054" w:type="dxa"/>
            <w:shd w:val="clear" w:color="auto" w:fill="auto"/>
            <w:vAlign w:val="center"/>
            <w:hideMark/>
          </w:tcPr>
          <w:p w14:paraId="4B70C557" w14:textId="77777777" w:rsidR="005E5193" w:rsidRDefault="00F36FBE">
            <w:pPr>
              <w:spacing w:line="340" w:lineRule="exact"/>
              <w:ind w:left="142" w:hanging="142"/>
              <w:rPr>
                <w:sz w:val="26"/>
                <w:szCs w:val="26"/>
                <w:cs/>
              </w:rPr>
            </w:pPr>
            <w:r>
              <w:rPr>
                <w:sz w:val="26"/>
                <w:szCs w:val="26"/>
                <w:cs/>
              </w:rPr>
              <w:t>ค่าใช้จ่ายในการขาย</w:t>
            </w:r>
          </w:p>
        </w:tc>
        <w:tc>
          <w:tcPr>
            <w:tcW w:w="1570" w:type="dxa"/>
            <w:shd w:val="clear" w:color="auto" w:fill="auto"/>
            <w:vAlign w:val="bottom"/>
          </w:tcPr>
          <w:p w14:paraId="404F800F" w14:textId="77777777" w:rsidR="005E5193" w:rsidRDefault="005E5193">
            <w:pPr>
              <w:tabs>
                <w:tab w:val="decimal" w:pos="792"/>
              </w:tabs>
              <w:spacing w:line="340" w:lineRule="exact"/>
              <w:rPr>
                <w:sz w:val="26"/>
                <w:szCs w:val="26"/>
                <w:highlight w:val="yellow"/>
              </w:rPr>
            </w:pPr>
          </w:p>
        </w:tc>
        <w:tc>
          <w:tcPr>
            <w:tcW w:w="1570" w:type="dxa"/>
            <w:shd w:val="clear" w:color="auto" w:fill="auto"/>
            <w:vAlign w:val="bottom"/>
          </w:tcPr>
          <w:p w14:paraId="44F0970A" w14:textId="77777777" w:rsidR="005E5193" w:rsidRDefault="005E5193">
            <w:pPr>
              <w:tabs>
                <w:tab w:val="decimal" w:pos="792"/>
              </w:tabs>
              <w:spacing w:line="340" w:lineRule="exact"/>
              <w:rPr>
                <w:sz w:val="26"/>
                <w:szCs w:val="26"/>
                <w:highlight w:val="yellow"/>
              </w:rPr>
            </w:pPr>
          </w:p>
        </w:tc>
        <w:tc>
          <w:tcPr>
            <w:tcW w:w="1570" w:type="dxa"/>
            <w:shd w:val="clear" w:color="auto" w:fill="auto"/>
            <w:vAlign w:val="bottom"/>
          </w:tcPr>
          <w:p w14:paraId="5CDF416F" w14:textId="77777777" w:rsidR="005E5193" w:rsidRDefault="00F36FBE">
            <w:pPr>
              <w:tabs>
                <w:tab w:val="decimal" w:pos="1354"/>
              </w:tabs>
              <w:spacing w:line="340" w:lineRule="exact"/>
              <w:ind w:right="-142"/>
              <w:rPr>
                <w:sz w:val="26"/>
                <w:szCs w:val="26"/>
              </w:rPr>
            </w:pPr>
            <w:r>
              <w:rPr>
                <w:sz w:val="26"/>
                <w:szCs w:val="26"/>
                <w:cs/>
              </w:rPr>
              <w:t>(</w:t>
            </w:r>
            <w:r>
              <w:rPr>
                <w:sz w:val="26"/>
                <w:szCs w:val="26"/>
              </w:rPr>
              <w:t>32,016</w:t>
            </w:r>
            <w:r>
              <w:rPr>
                <w:sz w:val="26"/>
                <w:szCs w:val="26"/>
                <w:cs/>
              </w:rPr>
              <w:t>)</w:t>
            </w:r>
          </w:p>
        </w:tc>
      </w:tr>
      <w:tr w:rsidR="005E5193" w14:paraId="7ABCF32F" w14:textId="77777777">
        <w:trPr>
          <w:cantSplit/>
          <w:trHeight w:val="397"/>
        </w:trPr>
        <w:tc>
          <w:tcPr>
            <w:tcW w:w="4054" w:type="dxa"/>
            <w:shd w:val="clear" w:color="auto" w:fill="auto"/>
            <w:vAlign w:val="center"/>
            <w:hideMark/>
          </w:tcPr>
          <w:p w14:paraId="13AEA3F7" w14:textId="77777777" w:rsidR="005E5193" w:rsidRDefault="00F36FBE">
            <w:pPr>
              <w:spacing w:line="340" w:lineRule="exact"/>
              <w:ind w:left="142" w:hanging="142"/>
              <w:rPr>
                <w:sz w:val="26"/>
                <w:szCs w:val="26"/>
                <w:cs/>
              </w:rPr>
            </w:pPr>
            <w:r>
              <w:rPr>
                <w:sz w:val="26"/>
                <w:szCs w:val="26"/>
                <w:cs/>
              </w:rPr>
              <w:t>ค่าใช้จ่ายในการบริหาร</w:t>
            </w:r>
          </w:p>
        </w:tc>
        <w:tc>
          <w:tcPr>
            <w:tcW w:w="1570" w:type="dxa"/>
            <w:shd w:val="clear" w:color="auto" w:fill="auto"/>
            <w:vAlign w:val="bottom"/>
          </w:tcPr>
          <w:p w14:paraId="2DD4FD31" w14:textId="77777777" w:rsidR="005E5193" w:rsidRDefault="005E5193">
            <w:pPr>
              <w:tabs>
                <w:tab w:val="decimal" w:pos="792"/>
              </w:tabs>
              <w:spacing w:line="340" w:lineRule="exact"/>
              <w:rPr>
                <w:sz w:val="26"/>
                <w:szCs w:val="26"/>
                <w:highlight w:val="yellow"/>
              </w:rPr>
            </w:pPr>
          </w:p>
        </w:tc>
        <w:tc>
          <w:tcPr>
            <w:tcW w:w="1570" w:type="dxa"/>
            <w:shd w:val="clear" w:color="auto" w:fill="auto"/>
            <w:vAlign w:val="bottom"/>
          </w:tcPr>
          <w:p w14:paraId="5F021F0F" w14:textId="77777777" w:rsidR="005E5193" w:rsidRDefault="005E5193">
            <w:pPr>
              <w:tabs>
                <w:tab w:val="decimal" w:pos="792"/>
              </w:tabs>
              <w:spacing w:line="340" w:lineRule="exact"/>
              <w:rPr>
                <w:sz w:val="26"/>
                <w:szCs w:val="26"/>
                <w:highlight w:val="yellow"/>
              </w:rPr>
            </w:pPr>
          </w:p>
        </w:tc>
        <w:tc>
          <w:tcPr>
            <w:tcW w:w="1570" w:type="dxa"/>
            <w:shd w:val="clear" w:color="auto" w:fill="auto"/>
            <w:vAlign w:val="bottom"/>
          </w:tcPr>
          <w:p w14:paraId="6F6E6F9E" w14:textId="77777777" w:rsidR="005E5193" w:rsidRDefault="00F36FBE">
            <w:pPr>
              <w:tabs>
                <w:tab w:val="decimal" w:pos="1354"/>
              </w:tabs>
              <w:spacing w:line="340" w:lineRule="exact"/>
              <w:ind w:right="-142"/>
              <w:rPr>
                <w:sz w:val="26"/>
                <w:szCs w:val="26"/>
              </w:rPr>
            </w:pPr>
            <w:r>
              <w:rPr>
                <w:sz w:val="26"/>
                <w:szCs w:val="26"/>
              </w:rPr>
              <w:fldChar w:fldCharType="begin"/>
            </w:r>
            <w:r>
              <w:rPr>
                <w:sz w:val="26"/>
                <w:szCs w:val="26"/>
                <w:cs/>
              </w:rPr>
              <w:instrText xml:space="preserve"> =-</w:instrText>
            </w:r>
            <w:r>
              <w:rPr>
                <w:sz w:val="26"/>
                <w:szCs w:val="26"/>
              </w:rPr>
              <w:instrText>23482</w:instrText>
            </w:r>
            <w:r>
              <w:rPr>
                <w:sz w:val="26"/>
                <w:szCs w:val="26"/>
                <w:cs/>
              </w:rPr>
              <w:instrText>+</w:instrText>
            </w:r>
            <w:r>
              <w:rPr>
                <w:sz w:val="26"/>
                <w:szCs w:val="26"/>
              </w:rPr>
              <w:instrText xml:space="preserve">1124 \# </w:instrText>
            </w:r>
            <w:r>
              <w:rPr>
                <w:sz w:val="26"/>
                <w:szCs w:val="26"/>
                <w:cs/>
              </w:rPr>
              <w:instrText>"</w:instrText>
            </w:r>
            <w:r>
              <w:rPr>
                <w:sz w:val="26"/>
                <w:szCs w:val="26"/>
              </w:rPr>
              <w:instrText>#,0;</w:instrText>
            </w:r>
            <w:r>
              <w:rPr>
                <w:sz w:val="26"/>
                <w:szCs w:val="26"/>
                <w:cs/>
              </w:rPr>
              <w:instrText>(</w:instrText>
            </w:r>
            <w:r>
              <w:rPr>
                <w:sz w:val="26"/>
                <w:szCs w:val="26"/>
              </w:rPr>
              <w:instrText>#,##0</w:instrText>
            </w:r>
            <w:r>
              <w:rPr>
                <w:sz w:val="26"/>
                <w:szCs w:val="26"/>
                <w:cs/>
              </w:rPr>
              <w:instrText xml:space="preserve">)" </w:instrText>
            </w:r>
            <w:r>
              <w:rPr>
                <w:sz w:val="26"/>
                <w:szCs w:val="26"/>
              </w:rPr>
              <w:fldChar w:fldCharType="separate"/>
            </w:r>
            <w:r>
              <w:rPr>
                <w:noProof/>
                <w:sz w:val="26"/>
                <w:szCs w:val="26"/>
                <w:cs/>
              </w:rPr>
              <w:t>(</w:t>
            </w:r>
            <w:r>
              <w:rPr>
                <w:noProof/>
                <w:sz w:val="26"/>
                <w:szCs w:val="26"/>
              </w:rPr>
              <w:t>54,926</w:t>
            </w:r>
            <w:r>
              <w:rPr>
                <w:noProof/>
                <w:sz w:val="26"/>
                <w:szCs w:val="26"/>
                <w:cs/>
              </w:rPr>
              <w:t>)</w:t>
            </w:r>
            <w:r>
              <w:rPr>
                <w:sz w:val="26"/>
                <w:szCs w:val="26"/>
              </w:rPr>
              <w:fldChar w:fldCharType="end"/>
            </w:r>
          </w:p>
        </w:tc>
      </w:tr>
      <w:tr w:rsidR="005E5193" w14:paraId="4CEB5A2F" w14:textId="77777777">
        <w:trPr>
          <w:cantSplit/>
          <w:trHeight w:val="397"/>
        </w:trPr>
        <w:tc>
          <w:tcPr>
            <w:tcW w:w="7194" w:type="dxa"/>
            <w:gridSpan w:val="3"/>
            <w:shd w:val="clear" w:color="auto" w:fill="auto"/>
            <w:vAlign w:val="center"/>
          </w:tcPr>
          <w:p w14:paraId="3DCA5CC4" w14:textId="05A156DF" w:rsidR="005E5193" w:rsidRDefault="00F36FBE">
            <w:pPr>
              <w:tabs>
                <w:tab w:val="decimal" w:pos="792"/>
              </w:tabs>
              <w:spacing w:line="340" w:lineRule="exact"/>
              <w:rPr>
                <w:sz w:val="26"/>
                <w:szCs w:val="26"/>
              </w:rPr>
            </w:pPr>
            <w:r>
              <w:rPr>
                <w:sz w:val="26"/>
                <w:szCs w:val="26"/>
                <w:cs/>
              </w:rPr>
              <w:t>ขาดทุนที่ยังไม่เกิดขึ้นจริงจากการปรับมูลค่าสินทรัพย์ไม่มีตัวตน</w:t>
            </w:r>
            <w:r w:rsidR="00694B29">
              <w:rPr>
                <w:rFonts w:hint="cs"/>
                <w:sz w:val="26"/>
                <w:szCs w:val="26"/>
                <w:cs/>
              </w:rPr>
              <w:t xml:space="preserve"> - </w:t>
            </w:r>
            <w:r>
              <w:rPr>
                <w:sz w:val="26"/>
                <w:szCs w:val="26"/>
                <w:cs/>
              </w:rPr>
              <w:t>สินทรัพย์ดิจิทัล</w:t>
            </w:r>
          </w:p>
        </w:tc>
        <w:tc>
          <w:tcPr>
            <w:tcW w:w="1570" w:type="dxa"/>
            <w:shd w:val="clear" w:color="auto" w:fill="auto"/>
            <w:vAlign w:val="bottom"/>
          </w:tcPr>
          <w:p w14:paraId="1755AD70" w14:textId="77777777" w:rsidR="005E5193" w:rsidRDefault="00F36FBE">
            <w:pPr>
              <w:tabs>
                <w:tab w:val="decimal" w:pos="1354"/>
              </w:tabs>
              <w:spacing w:line="340" w:lineRule="exact"/>
              <w:ind w:right="-142"/>
              <w:rPr>
                <w:sz w:val="26"/>
                <w:szCs w:val="26"/>
              </w:rPr>
            </w:pPr>
            <w:r>
              <w:rPr>
                <w:sz w:val="26"/>
                <w:szCs w:val="26"/>
                <w:cs/>
              </w:rPr>
              <w:t>(1</w:t>
            </w:r>
            <w:r>
              <w:rPr>
                <w:sz w:val="26"/>
                <w:szCs w:val="26"/>
              </w:rPr>
              <w:t>,</w:t>
            </w:r>
            <w:r>
              <w:rPr>
                <w:sz w:val="26"/>
                <w:szCs w:val="26"/>
                <w:cs/>
              </w:rPr>
              <w:t>745)</w:t>
            </w:r>
          </w:p>
        </w:tc>
      </w:tr>
      <w:tr w:rsidR="005E5193" w14:paraId="6514279E" w14:textId="77777777">
        <w:trPr>
          <w:cantSplit/>
          <w:trHeight w:val="397"/>
        </w:trPr>
        <w:tc>
          <w:tcPr>
            <w:tcW w:w="4054" w:type="dxa"/>
            <w:shd w:val="clear" w:color="auto" w:fill="auto"/>
            <w:vAlign w:val="center"/>
          </w:tcPr>
          <w:p w14:paraId="7BEF9543" w14:textId="77777777" w:rsidR="005E5193" w:rsidRDefault="00F36FBE">
            <w:pPr>
              <w:spacing w:line="340" w:lineRule="exact"/>
              <w:ind w:left="142" w:hanging="142"/>
              <w:rPr>
                <w:sz w:val="26"/>
                <w:szCs w:val="26"/>
                <w:cs/>
              </w:rPr>
            </w:pPr>
            <w:r>
              <w:rPr>
                <w:sz w:val="26"/>
                <w:szCs w:val="26"/>
                <w:cs/>
              </w:rPr>
              <w:t>ค่าตอบแทนกรรมการ</w:t>
            </w:r>
          </w:p>
        </w:tc>
        <w:tc>
          <w:tcPr>
            <w:tcW w:w="1570" w:type="dxa"/>
            <w:shd w:val="clear" w:color="auto" w:fill="auto"/>
            <w:vAlign w:val="bottom"/>
          </w:tcPr>
          <w:p w14:paraId="313E2387" w14:textId="77777777" w:rsidR="005E5193" w:rsidRDefault="005E5193">
            <w:pPr>
              <w:tabs>
                <w:tab w:val="decimal" w:pos="792"/>
              </w:tabs>
              <w:spacing w:line="340" w:lineRule="exact"/>
              <w:rPr>
                <w:sz w:val="26"/>
                <w:szCs w:val="26"/>
                <w:highlight w:val="yellow"/>
              </w:rPr>
            </w:pPr>
          </w:p>
        </w:tc>
        <w:tc>
          <w:tcPr>
            <w:tcW w:w="1570" w:type="dxa"/>
            <w:shd w:val="clear" w:color="auto" w:fill="auto"/>
            <w:vAlign w:val="bottom"/>
          </w:tcPr>
          <w:p w14:paraId="37E5B302" w14:textId="77777777" w:rsidR="005E5193" w:rsidRDefault="005E5193">
            <w:pPr>
              <w:tabs>
                <w:tab w:val="decimal" w:pos="792"/>
              </w:tabs>
              <w:spacing w:line="340" w:lineRule="exact"/>
              <w:rPr>
                <w:sz w:val="26"/>
                <w:szCs w:val="26"/>
                <w:highlight w:val="yellow"/>
              </w:rPr>
            </w:pPr>
          </w:p>
        </w:tc>
        <w:tc>
          <w:tcPr>
            <w:tcW w:w="1570" w:type="dxa"/>
            <w:shd w:val="clear" w:color="auto" w:fill="auto"/>
            <w:vAlign w:val="bottom"/>
          </w:tcPr>
          <w:p w14:paraId="021119B7" w14:textId="77777777" w:rsidR="005E5193" w:rsidRDefault="00F36FBE">
            <w:pPr>
              <w:tabs>
                <w:tab w:val="decimal" w:pos="1354"/>
              </w:tabs>
              <w:spacing w:line="340" w:lineRule="exact"/>
              <w:ind w:right="-142"/>
              <w:rPr>
                <w:sz w:val="26"/>
                <w:szCs w:val="26"/>
              </w:rPr>
            </w:pPr>
            <w:r>
              <w:rPr>
                <w:sz w:val="26"/>
                <w:szCs w:val="26"/>
                <w:cs/>
              </w:rPr>
              <w:t>(</w:t>
            </w:r>
            <w:r>
              <w:rPr>
                <w:sz w:val="26"/>
                <w:szCs w:val="26"/>
              </w:rPr>
              <w:t>7,314</w:t>
            </w:r>
            <w:r>
              <w:rPr>
                <w:sz w:val="26"/>
                <w:szCs w:val="26"/>
                <w:cs/>
              </w:rPr>
              <w:t>)</w:t>
            </w:r>
          </w:p>
        </w:tc>
      </w:tr>
      <w:tr w:rsidR="005E5193" w14:paraId="18E490BA" w14:textId="77777777">
        <w:trPr>
          <w:cantSplit/>
          <w:trHeight w:val="397"/>
        </w:trPr>
        <w:tc>
          <w:tcPr>
            <w:tcW w:w="4054" w:type="dxa"/>
            <w:shd w:val="clear" w:color="auto" w:fill="auto"/>
            <w:vAlign w:val="center"/>
          </w:tcPr>
          <w:p w14:paraId="5140C3B3" w14:textId="77777777" w:rsidR="005E5193" w:rsidRDefault="00F36FBE">
            <w:pPr>
              <w:spacing w:line="340" w:lineRule="exact"/>
              <w:ind w:left="142" w:right="-73" w:hanging="142"/>
              <w:rPr>
                <w:sz w:val="26"/>
                <w:szCs w:val="26"/>
                <w:cs/>
              </w:rPr>
            </w:pPr>
            <w:r>
              <w:rPr>
                <w:sz w:val="26"/>
                <w:szCs w:val="26"/>
                <w:cs/>
              </w:rPr>
              <w:t>ส่วนแบ่งขาดทุนจากเงินลงทุนในบริษัทร่วม</w:t>
            </w:r>
          </w:p>
        </w:tc>
        <w:tc>
          <w:tcPr>
            <w:tcW w:w="1570" w:type="dxa"/>
            <w:shd w:val="clear" w:color="auto" w:fill="auto"/>
            <w:vAlign w:val="bottom"/>
          </w:tcPr>
          <w:p w14:paraId="3CA078B4" w14:textId="77777777" w:rsidR="005E5193" w:rsidRDefault="005E5193">
            <w:pPr>
              <w:tabs>
                <w:tab w:val="decimal" w:pos="792"/>
              </w:tabs>
              <w:spacing w:line="340" w:lineRule="exact"/>
              <w:rPr>
                <w:sz w:val="26"/>
                <w:szCs w:val="26"/>
                <w:highlight w:val="yellow"/>
              </w:rPr>
            </w:pPr>
          </w:p>
        </w:tc>
        <w:tc>
          <w:tcPr>
            <w:tcW w:w="1570" w:type="dxa"/>
            <w:shd w:val="clear" w:color="auto" w:fill="auto"/>
            <w:vAlign w:val="bottom"/>
          </w:tcPr>
          <w:p w14:paraId="73436096" w14:textId="77777777" w:rsidR="005E5193" w:rsidRDefault="005E5193">
            <w:pPr>
              <w:tabs>
                <w:tab w:val="decimal" w:pos="792"/>
              </w:tabs>
              <w:spacing w:line="340" w:lineRule="exact"/>
              <w:rPr>
                <w:sz w:val="26"/>
                <w:szCs w:val="26"/>
                <w:highlight w:val="yellow"/>
              </w:rPr>
            </w:pPr>
          </w:p>
        </w:tc>
        <w:tc>
          <w:tcPr>
            <w:tcW w:w="1570" w:type="dxa"/>
            <w:shd w:val="clear" w:color="auto" w:fill="auto"/>
            <w:vAlign w:val="bottom"/>
          </w:tcPr>
          <w:p w14:paraId="7ADD5A77" w14:textId="77777777" w:rsidR="005E5193" w:rsidRDefault="00F36FBE">
            <w:pPr>
              <w:tabs>
                <w:tab w:val="decimal" w:pos="1354"/>
              </w:tabs>
              <w:spacing w:line="340" w:lineRule="exact"/>
              <w:ind w:right="-142"/>
              <w:rPr>
                <w:sz w:val="26"/>
                <w:szCs w:val="26"/>
                <w:cs/>
              </w:rPr>
            </w:pPr>
            <w:r>
              <w:rPr>
                <w:sz w:val="26"/>
                <w:szCs w:val="26"/>
                <w:cs/>
              </w:rPr>
              <w:t>(</w:t>
            </w:r>
            <w:r>
              <w:rPr>
                <w:sz w:val="26"/>
                <w:szCs w:val="26"/>
              </w:rPr>
              <w:t>6,709</w:t>
            </w:r>
            <w:r>
              <w:rPr>
                <w:sz w:val="26"/>
                <w:szCs w:val="26"/>
                <w:cs/>
              </w:rPr>
              <w:t>)</w:t>
            </w:r>
          </w:p>
        </w:tc>
      </w:tr>
      <w:tr w:rsidR="005E5193" w14:paraId="10FE1A8A" w14:textId="77777777">
        <w:trPr>
          <w:cantSplit/>
          <w:trHeight w:val="397"/>
        </w:trPr>
        <w:tc>
          <w:tcPr>
            <w:tcW w:w="4054" w:type="dxa"/>
            <w:shd w:val="clear" w:color="auto" w:fill="auto"/>
            <w:vAlign w:val="center"/>
            <w:hideMark/>
          </w:tcPr>
          <w:p w14:paraId="1390EF0A" w14:textId="77777777" w:rsidR="005E5193" w:rsidRDefault="00F36FBE">
            <w:pPr>
              <w:spacing w:line="340" w:lineRule="exact"/>
              <w:ind w:left="142" w:hanging="142"/>
              <w:rPr>
                <w:sz w:val="26"/>
                <w:szCs w:val="26"/>
                <w:cs/>
              </w:rPr>
            </w:pPr>
            <w:r>
              <w:rPr>
                <w:sz w:val="26"/>
                <w:szCs w:val="26"/>
                <w:cs/>
              </w:rPr>
              <w:t>ต้นทุนทางการเงิน</w:t>
            </w:r>
          </w:p>
        </w:tc>
        <w:tc>
          <w:tcPr>
            <w:tcW w:w="1570" w:type="dxa"/>
            <w:shd w:val="clear" w:color="auto" w:fill="auto"/>
            <w:vAlign w:val="bottom"/>
          </w:tcPr>
          <w:p w14:paraId="3A2F0057" w14:textId="77777777" w:rsidR="005E5193" w:rsidRDefault="005E5193">
            <w:pPr>
              <w:tabs>
                <w:tab w:val="decimal" w:pos="792"/>
              </w:tabs>
              <w:spacing w:line="340" w:lineRule="exact"/>
              <w:rPr>
                <w:sz w:val="26"/>
                <w:szCs w:val="26"/>
                <w:highlight w:val="yellow"/>
              </w:rPr>
            </w:pPr>
          </w:p>
        </w:tc>
        <w:tc>
          <w:tcPr>
            <w:tcW w:w="1570" w:type="dxa"/>
            <w:shd w:val="clear" w:color="auto" w:fill="auto"/>
            <w:vAlign w:val="bottom"/>
          </w:tcPr>
          <w:p w14:paraId="382CDBCD" w14:textId="77777777" w:rsidR="005E5193" w:rsidRDefault="005E5193">
            <w:pPr>
              <w:tabs>
                <w:tab w:val="decimal" w:pos="792"/>
              </w:tabs>
              <w:spacing w:line="340" w:lineRule="exact"/>
              <w:rPr>
                <w:sz w:val="26"/>
                <w:szCs w:val="26"/>
                <w:highlight w:val="yellow"/>
              </w:rPr>
            </w:pPr>
          </w:p>
        </w:tc>
        <w:tc>
          <w:tcPr>
            <w:tcW w:w="1570" w:type="dxa"/>
            <w:shd w:val="clear" w:color="auto" w:fill="auto"/>
            <w:vAlign w:val="center"/>
          </w:tcPr>
          <w:p w14:paraId="2BF92B47" w14:textId="77777777" w:rsidR="005E5193" w:rsidRDefault="00F36FBE">
            <w:pPr>
              <w:pBdr>
                <w:bottom w:val="single" w:sz="4" w:space="1" w:color="auto"/>
              </w:pBdr>
              <w:tabs>
                <w:tab w:val="decimal" w:pos="1354"/>
              </w:tabs>
              <w:spacing w:line="340" w:lineRule="exact"/>
              <w:rPr>
                <w:sz w:val="26"/>
                <w:szCs w:val="26"/>
              </w:rPr>
            </w:pPr>
            <w:r>
              <w:rPr>
                <w:sz w:val="26"/>
                <w:szCs w:val="26"/>
                <w:cs/>
              </w:rPr>
              <w:t>(</w:t>
            </w:r>
            <w:r>
              <w:rPr>
                <w:sz w:val="26"/>
                <w:szCs w:val="26"/>
              </w:rPr>
              <w:t>1,067</w:t>
            </w:r>
            <w:r>
              <w:rPr>
                <w:sz w:val="26"/>
                <w:szCs w:val="26"/>
                <w:cs/>
              </w:rPr>
              <w:t>)</w:t>
            </w:r>
          </w:p>
        </w:tc>
      </w:tr>
      <w:tr w:rsidR="005E5193" w14:paraId="50D6877E" w14:textId="77777777">
        <w:trPr>
          <w:cantSplit/>
          <w:trHeight w:val="397"/>
        </w:trPr>
        <w:tc>
          <w:tcPr>
            <w:tcW w:w="4054" w:type="dxa"/>
            <w:shd w:val="clear" w:color="auto" w:fill="auto"/>
            <w:vAlign w:val="center"/>
            <w:hideMark/>
          </w:tcPr>
          <w:p w14:paraId="7F4CC824" w14:textId="77777777" w:rsidR="005E5193" w:rsidRDefault="00F36FBE">
            <w:pPr>
              <w:spacing w:line="340" w:lineRule="exact"/>
              <w:ind w:left="142" w:hanging="142"/>
              <w:rPr>
                <w:b/>
                <w:bCs/>
                <w:sz w:val="26"/>
                <w:szCs w:val="26"/>
              </w:rPr>
            </w:pPr>
            <w:r>
              <w:rPr>
                <w:rFonts w:hint="cs"/>
                <w:b/>
                <w:bCs/>
                <w:sz w:val="26"/>
                <w:szCs w:val="26"/>
                <w:cs/>
              </w:rPr>
              <w:t>กำไร</w:t>
            </w:r>
            <w:r>
              <w:rPr>
                <w:b/>
                <w:bCs/>
                <w:sz w:val="26"/>
                <w:szCs w:val="26"/>
                <w:cs/>
              </w:rPr>
              <w:t>ก่อนค่าใช้จ่ายภาษีเงินได้</w:t>
            </w:r>
          </w:p>
        </w:tc>
        <w:tc>
          <w:tcPr>
            <w:tcW w:w="1570" w:type="dxa"/>
            <w:shd w:val="clear" w:color="auto" w:fill="auto"/>
            <w:vAlign w:val="bottom"/>
          </w:tcPr>
          <w:p w14:paraId="3FA70D22" w14:textId="77777777" w:rsidR="005E5193" w:rsidRDefault="005E5193">
            <w:pPr>
              <w:spacing w:line="340" w:lineRule="exact"/>
              <w:jc w:val="right"/>
              <w:rPr>
                <w:b/>
                <w:bCs/>
                <w:sz w:val="26"/>
                <w:szCs w:val="26"/>
                <w:highlight w:val="yellow"/>
              </w:rPr>
            </w:pPr>
          </w:p>
        </w:tc>
        <w:tc>
          <w:tcPr>
            <w:tcW w:w="1570" w:type="dxa"/>
            <w:shd w:val="clear" w:color="auto" w:fill="auto"/>
            <w:vAlign w:val="bottom"/>
          </w:tcPr>
          <w:p w14:paraId="06AF952A" w14:textId="77777777" w:rsidR="005E5193" w:rsidRDefault="005E5193">
            <w:pPr>
              <w:spacing w:line="340" w:lineRule="exact"/>
              <w:jc w:val="right"/>
              <w:rPr>
                <w:b/>
                <w:bCs/>
                <w:sz w:val="26"/>
                <w:szCs w:val="26"/>
                <w:highlight w:val="yellow"/>
              </w:rPr>
            </w:pPr>
          </w:p>
        </w:tc>
        <w:tc>
          <w:tcPr>
            <w:tcW w:w="1570" w:type="dxa"/>
            <w:shd w:val="clear" w:color="auto" w:fill="auto"/>
          </w:tcPr>
          <w:p w14:paraId="18FA2E7F" w14:textId="77777777" w:rsidR="005E5193" w:rsidRDefault="00F36FBE">
            <w:pPr>
              <w:tabs>
                <w:tab w:val="decimal" w:pos="1354"/>
              </w:tabs>
              <w:spacing w:line="340" w:lineRule="exact"/>
              <w:rPr>
                <w:b/>
                <w:bCs/>
                <w:sz w:val="26"/>
                <w:szCs w:val="26"/>
              </w:rPr>
            </w:pPr>
            <w:r>
              <w:rPr>
                <w:b/>
                <w:bCs/>
                <w:sz w:val="26"/>
                <w:szCs w:val="26"/>
              </w:rPr>
              <w:t>47,171</w:t>
            </w:r>
          </w:p>
        </w:tc>
      </w:tr>
      <w:tr w:rsidR="005E5193" w14:paraId="59ACC008" w14:textId="77777777">
        <w:trPr>
          <w:cantSplit/>
          <w:trHeight w:val="397"/>
        </w:trPr>
        <w:tc>
          <w:tcPr>
            <w:tcW w:w="4054" w:type="dxa"/>
            <w:shd w:val="clear" w:color="auto" w:fill="auto"/>
            <w:vAlign w:val="center"/>
            <w:hideMark/>
          </w:tcPr>
          <w:p w14:paraId="5118BFF1" w14:textId="77777777" w:rsidR="005E5193" w:rsidRDefault="00F36FBE">
            <w:pPr>
              <w:spacing w:line="340" w:lineRule="exact"/>
              <w:ind w:left="142" w:hanging="142"/>
              <w:rPr>
                <w:sz w:val="26"/>
                <w:szCs w:val="26"/>
                <w:cs/>
              </w:rPr>
            </w:pPr>
            <w:r>
              <w:rPr>
                <w:rFonts w:hint="cs"/>
                <w:sz w:val="26"/>
                <w:szCs w:val="26"/>
                <w:cs/>
              </w:rPr>
              <w:t>ค่าใช้จ่าย</w:t>
            </w:r>
            <w:r>
              <w:rPr>
                <w:sz w:val="26"/>
                <w:szCs w:val="26"/>
                <w:cs/>
              </w:rPr>
              <w:t>ภาษีเงินได้</w:t>
            </w:r>
          </w:p>
        </w:tc>
        <w:tc>
          <w:tcPr>
            <w:tcW w:w="1570" w:type="dxa"/>
            <w:shd w:val="clear" w:color="auto" w:fill="auto"/>
            <w:vAlign w:val="bottom"/>
          </w:tcPr>
          <w:p w14:paraId="3D887238" w14:textId="77777777" w:rsidR="005E5193" w:rsidRDefault="005E5193">
            <w:pPr>
              <w:spacing w:line="340" w:lineRule="exact"/>
              <w:jc w:val="right"/>
              <w:rPr>
                <w:sz w:val="26"/>
                <w:szCs w:val="26"/>
                <w:highlight w:val="yellow"/>
              </w:rPr>
            </w:pPr>
          </w:p>
        </w:tc>
        <w:tc>
          <w:tcPr>
            <w:tcW w:w="1570" w:type="dxa"/>
            <w:shd w:val="clear" w:color="auto" w:fill="auto"/>
            <w:vAlign w:val="bottom"/>
          </w:tcPr>
          <w:p w14:paraId="369296E0" w14:textId="77777777" w:rsidR="005E5193" w:rsidRDefault="005E5193">
            <w:pPr>
              <w:spacing w:line="340" w:lineRule="exact"/>
              <w:jc w:val="right"/>
              <w:rPr>
                <w:sz w:val="26"/>
                <w:szCs w:val="26"/>
                <w:highlight w:val="yellow"/>
              </w:rPr>
            </w:pPr>
          </w:p>
        </w:tc>
        <w:tc>
          <w:tcPr>
            <w:tcW w:w="1570" w:type="dxa"/>
            <w:shd w:val="clear" w:color="auto" w:fill="auto"/>
            <w:vAlign w:val="bottom"/>
          </w:tcPr>
          <w:p w14:paraId="30B2E29F" w14:textId="77777777" w:rsidR="005E5193" w:rsidRDefault="00F36FBE">
            <w:pPr>
              <w:pBdr>
                <w:bottom w:val="single" w:sz="4" w:space="1" w:color="auto"/>
              </w:pBdr>
              <w:spacing w:line="340" w:lineRule="exact"/>
              <w:ind w:right="-49"/>
              <w:jc w:val="right"/>
              <w:rPr>
                <w:sz w:val="26"/>
                <w:szCs w:val="26"/>
              </w:rPr>
            </w:pPr>
            <w:r>
              <w:rPr>
                <w:sz w:val="26"/>
                <w:szCs w:val="26"/>
                <w:cs/>
              </w:rPr>
              <w:t>(</w:t>
            </w:r>
            <w:r>
              <w:rPr>
                <w:sz w:val="26"/>
                <w:szCs w:val="26"/>
              </w:rPr>
              <w:t>4,</w:t>
            </w:r>
            <w:r>
              <w:rPr>
                <w:rFonts w:hint="cs"/>
                <w:sz w:val="26"/>
                <w:szCs w:val="26"/>
                <w:cs/>
              </w:rPr>
              <w:t>881</w:t>
            </w:r>
            <w:r>
              <w:rPr>
                <w:sz w:val="26"/>
                <w:szCs w:val="26"/>
                <w:cs/>
              </w:rPr>
              <w:t>)</w:t>
            </w:r>
          </w:p>
        </w:tc>
      </w:tr>
      <w:tr w:rsidR="005E5193" w14:paraId="79397106" w14:textId="77777777">
        <w:trPr>
          <w:cantSplit/>
          <w:trHeight w:val="397"/>
        </w:trPr>
        <w:tc>
          <w:tcPr>
            <w:tcW w:w="4054" w:type="dxa"/>
            <w:shd w:val="clear" w:color="auto" w:fill="auto"/>
            <w:vAlign w:val="center"/>
            <w:hideMark/>
          </w:tcPr>
          <w:p w14:paraId="534FDDAE" w14:textId="77777777" w:rsidR="005E5193" w:rsidRDefault="00F36FBE">
            <w:pPr>
              <w:spacing w:line="340" w:lineRule="exact"/>
              <w:ind w:left="142" w:hanging="142"/>
              <w:rPr>
                <w:b/>
                <w:bCs/>
                <w:sz w:val="26"/>
                <w:szCs w:val="26"/>
                <w:cs/>
              </w:rPr>
            </w:pPr>
            <w:r>
              <w:rPr>
                <w:rFonts w:hint="cs"/>
                <w:b/>
                <w:bCs/>
                <w:sz w:val="26"/>
                <w:szCs w:val="26"/>
                <w:cs/>
              </w:rPr>
              <w:t>กำไรสุทธิ</w:t>
            </w:r>
            <w:r>
              <w:rPr>
                <w:b/>
                <w:bCs/>
                <w:sz w:val="26"/>
                <w:szCs w:val="26"/>
                <w:cs/>
              </w:rPr>
              <w:t>สำหรับ</w:t>
            </w:r>
            <w:r>
              <w:rPr>
                <w:rFonts w:hint="cs"/>
                <w:b/>
                <w:bCs/>
                <w:sz w:val="26"/>
                <w:szCs w:val="26"/>
                <w:cs/>
              </w:rPr>
              <w:t>งวด</w:t>
            </w:r>
          </w:p>
        </w:tc>
        <w:tc>
          <w:tcPr>
            <w:tcW w:w="1570" w:type="dxa"/>
            <w:shd w:val="clear" w:color="auto" w:fill="auto"/>
            <w:vAlign w:val="bottom"/>
          </w:tcPr>
          <w:p w14:paraId="39F82FD5" w14:textId="77777777" w:rsidR="005E5193" w:rsidRDefault="005E5193">
            <w:pPr>
              <w:spacing w:line="340" w:lineRule="exact"/>
              <w:jc w:val="right"/>
              <w:rPr>
                <w:sz w:val="26"/>
                <w:szCs w:val="26"/>
                <w:highlight w:val="yellow"/>
              </w:rPr>
            </w:pPr>
          </w:p>
        </w:tc>
        <w:tc>
          <w:tcPr>
            <w:tcW w:w="1570" w:type="dxa"/>
            <w:shd w:val="clear" w:color="auto" w:fill="auto"/>
            <w:vAlign w:val="bottom"/>
          </w:tcPr>
          <w:p w14:paraId="014FCD22" w14:textId="77777777" w:rsidR="005E5193" w:rsidRDefault="005E5193">
            <w:pPr>
              <w:spacing w:line="340" w:lineRule="exact"/>
              <w:jc w:val="right"/>
              <w:rPr>
                <w:b/>
                <w:bCs/>
                <w:sz w:val="26"/>
                <w:szCs w:val="26"/>
                <w:highlight w:val="yellow"/>
              </w:rPr>
            </w:pPr>
          </w:p>
        </w:tc>
        <w:tc>
          <w:tcPr>
            <w:tcW w:w="1570" w:type="dxa"/>
            <w:shd w:val="clear" w:color="auto" w:fill="auto"/>
            <w:vAlign w:val="bottom"/>
          </w:tcPr>
          <w:p w14:paraId="6D7D4127" w14:textId="77777777" w:rsidR="005E5193" w:rsidRDefault="00F36FBE">
            <w:pPr>
              <w:pBdr>
                <w:bottom w:val="double" w:sz="4" w:space="1" w:color="auto"/>
              </w:pBdr>
              <w:tabs>
                <w:tab w:val="decimal" w:pos="1354"/>
              </w:tabs>
              <w:spacing w:line="340" w:lineRule="exact"/>
              <w:jc w:val="right"/>
              <w:rPr>
                <w:b/>
                <w:bCs/>
                <w:sz w:val="26"/>
                <w:szCs w:val="26"/>
              </w:rPr>
            </w:pPr>
            <w:r>
              <w:rPr>
                <w:b/>
                <w:bCs/>
                <w:sz w:val="26"/>
                <w:szCs w:val="26"/>
              </w:rPr>
              <w:t>42,</w:t>
            </w:r>
            <w:r>
              <w:rPr>
                <w:rFonts w:hint="cs"/>
                <w:b/>
                <w:bCs/>
                <w:sz w:val="26"/>
                <w:szCs w:val="26"/>
                <w:cs/>
              </w:rPr>
              <w:t>290</w:t>
            </w:r>
          </w:p>
        </w:tc>
      </w:tr>
      <w:tr w:rsidR="005E5193" w14:paraId="4ED4EFC7" w14:textId="77777777">
        <w:trPr>
          <w:cantSplit/>
          <w:trHeight w:val="397"/>
        </w:trPr>
        <w:tc>
          <w:tcPr>
            <w:tcW w:w="4054" w:type="dxa"/>
            <w:shd w:val="clear" w:color="auto" w:fill="auto"/>
            <w:vAlign w:val="center"/>
            <w:hideMark/>
          </w:tcPr>
          <w:p w14:paraId="2BB1E24D" w14:textId="77777777" w:rsidR="005E5193" w:rsidRDefault="00F36FBE">
            <w:pPr>
              <w:spacing w:line="340" w:lineRule="exact"/>
              <w:ind w:left="142" w:hanging="142"/>
              <w:rPr>
                <w:b/>
                <w:bCs/>
                <w:sz w:val="26"/>
                <w:szCs w:val="26"/>
              </w:rPr>
            </w:pPr>
            <w:r>
              <w:rPr>
                <w:b/>
                <w:bCs/>
                <w:sz w:val="26"/>
                <w:szCs w:val="26"/>
                <w:cs/>
              </w:rPr>
              <w:t>ข้อมูลเพิ่มเติม:-</w:t>
            </w:r>
          </w:p>
        </w:tc>
        <w:tc>
          <w:tcPr>
            <w:tcW w:w="1570" w:type="dxa"/>
            <w:shd w:val="clear" w:color="auto" w:fill="auto"/>
            <w:vAlign w:val="bottom"/>
          </w:tcPr>
          <w:p w14:paraId="624365D5" w14:textId="77777777" w:rsidR="005E5193" w:rsidRDefault="005E5193">
            <w:pPr>
              <w:spacing w:line="340" w:lineRule="exact"/>
              <w:jc w:val="right"/>
              <w:rPr>
                <w:sz w:val="26"/>
                <w:szCs w:val="26"/>
                <w:highlight w:val="yellow"/>
              </w:rPr>
            </w:pPr>
          </w:p>
        </w:tc>
        <w:tc>
          <w:tcPr>
            <w:tcW w:w="1570" w:type="dxa"/>
            <w:shd w:val="clear" w:color="auto" w:fill="auto"/>
            <w:vAlign w:val="bottom"/>
          </w:tcPr>
          <w:p w14:paraId="4EA68F9E" w14:textId="77777777" w:rsidR="005E5193" w:rsidRDefault="005E5193">
            <w:pPr>
              <w:spacing w:line="340" w:lineRule="exact"/>
              <w:jc w:val="right"/>
              <w:rPr>
                <w:b/>
                <w:bCs/>
                <w:sz w:val="26"/>
                <w:szCs w:val="26"/>
                <w:highlight w:val="yellow"/>
              </w:rPr>
            </w:pPr>
          </w:p>
        </w:tc>
        <w:tc>
          <w:tcPr>
            <w:tcW w:w="1570" w:type="dxa"/>
            <w:shd w:val="clear" w:color="auto" w:fill="auto"/>
            <w:vAlign w:val="bottom"/>
          </w:tcPr>
          <w:p w14:paraId="66E0882C" w14:textId="77777777" w:rsidR="005E5193" w:rsidRDefault="005E5193">
            <w:pPr>
              <w:spacing w:line="340" w:lineRule="exact"/>
              <w:jc w:val="right"/>
              <w:rPr>
                <w:b/>
                <w:bCs/>
                <w:sz w:val="26"/>
                <w:szCs w:val="26"/>
                <w:highlight w:val="yellow"/>
              </w:rPr>
            </w:pPr>
          </w:p>
        </w:tc>
      </w:tr>
      <w:tr w:rsidR="005E5193" w14:paraId="25D524EF" w14:textId="77777777">
        <w:trPr>
          <w:cantSplit/>
          <w:trHeight w:val="397"/>
        </w:trPr>
        <w:tc>
          <w:tcPr>
            <w:tcW w:w="4054" w:type="dxa"/>
            <w:shd w:val="clear" w:color="auto" w:fill="auto"/>
            <w:vAlign w:val="center"/>
            <w:hideMark/>
          </w:tcPr>
          <w:p w14:paraId="59FF7F6E" w14:textId="77777777" w:rsidR="005E5193" w:rsidRDefault="00F36FBE">
            <w:pPr>
              <w:spacing w:line="340" w:lineRule="exact"/>
              <w:ind w:left="142" w:hanging="142"/>
              <w:rPr>
                <w:sz w:val="26"/>
                <w:szCs w:val="26"/>
                <w:cs/>
              </w:rPr>
            </w:pPr>
            <w:r>
              <w:rPr>
                <w:sz w:val="26"/>
                <w:szCs w:val="26"/>
                <w:cs/>
              </w:rPr>
              <w:t>ค่าเสื่อมราคาและ</w:t>
            </w:r>
            <w:r>
              <w:rPr>
                <w:rFonts w:hint="cs"/>
                <w:sz w:val="26"/>
                <w:szCs w:val="26"/>
                <w:cs/>
              </w:rPr>
              <w:t>ค่า</w:t>
            </w:r>
            <w:r>
              <w:rPr>
                <w:sz w:val="26"/>
                <w:szCs w:val="26"/>
                <w:cs/>
              </w:rPr>
              <w:t>ตัดจำหน่าย</w:t>
            </w:r>
          </w:p>
        </w:tc>
        <w:tc>
          <w:tcPr>
            <w:tcW w:w="1570" w:type="dxa"/>
            <w:shd w:val="clear" w:color="auto" w:fill="auto"/>
            <w:vAlign w:val="bottom"/>
          </w:tcPr>
          <w:p w14:paraId="39C88C82" w14:textId="77777777" w:rsidR="005E5193" w:rsidRDefault="005E5193">
            <w:pPr>
              <w:spacing w:line="340" w:lineRule="exact"/>
              <w:jc w:val="right"/>
              <w:rPr>
                <w:sz w:val="26"/>
                <w:szCs w:val="26"/>
                <w:highlight w:val="yellow"/>
              </w:rPr>
            </w:pPr>
          </w:p>
        </w:tc>
        <w:tc>
          <w:tcPr>
            <w:tcW w:w="1570" w:type="dxa"/>
            <w:shd w:val="clear" w:color="auto" w:fill="auto"/>
            <w:vAlign w:val="bottom"/>
          </w:tcPr>
          <w:p w14:paraId="5DC32021" w14:textId="77777777" w:rsidR="005E5193" w:rsidRDefault="005E5193">
            <w:pPr>
              <w:spacing w:line="340" w:lineRule="exact"/>
              <w:jc w:val="right"/>
              <w:rPr>
                <w:b/>
                <w:bCs/>
                <w:sz w:val="26"/>
                <w:szCs w:val="26"/>
                <w:highlight w:val="yellow"/>
              </w:rPr>
            </w:pPr>
          </w:p>
        </w:tc>
        <w:tc>
          <w:tcPr>
            <w:tcW w:w="1570" w:type="dxa"/>
            <w:shd w:val="clear" w:color="auto" w:fill="auto"/>
            <w:vAlign w:val="center"/>
          </w:tcPr>
          <w:p w14:paraId="21B48814" w14:textId="77777777" w:rsidR="005E5193" w:rsidRDefault="00F36FBE">
            <w:pPr>
              <w:pBdr>
                <w:bottom w:val="double" w:sz="4" w:space="1" w:color="auto"/>
              </w:pBdr>
              <w:spacing w:line="340" w:lineRule="exact"/>
              <w:jc w:val="right"/>
              <w:rPr>
                <w:sz w:val="26"/>
                <w:szCs w:val="26"/>
                <w:highlight w:val="yellow"/>
              </w:rPr>
            </w:pPr>
            <w:r>
              <w:rPr>
                <w:rFonts w:hint="cs"/>
                <w:sz w:val="26"/>
                <w:szCs w:val="26"/>
                <w:cs/>
              </w:rPr>
              <w:t>34,055</w:t>
            </w:r>
          </w:p>
        </w:tc>
      </w:tr>
    </w:tbl>
    <w:p w14:paraId="7CF6AB1B" w14:textId="77777777" w:rsidR="005E5193" w:rsidRDefault="005E5193"/>
    <w:p w14:paraId="1E0F1330" w14:textId="77777777" w:rsidR="005E5193" w:rsidRDefault="005E5193"/>
    <w:p w14:paraId="435FCCF6" w14:textId="77777777" w:rsidR="005E5193" w:rsidRDefault="005E5193"/>
    <w:p w14:paraId="4D46DFDE" w14:textId="77777777" w:rsidR="005E5193" w:rsidRDefault="005E5193"/>
    <w:p w14:paraId="33073412" w14:textId="77777777" w:rsidR="005E5193" w:rsidRDefault="005E5193"/>
    <w:p w14:paraId="36656A03" w14:textId="77777777" w:rsidR="005E5193" w:rsidRDefault="005E5193"/>
    <w:p w14:paraId="6BA0B5E7" w14:textId="77777777" w:rsidR="005E5193" w:rsidRDefault="005E5193"/>
    <w:p w14:paraId="0F6F3D55" w14:textId="77777777" w:rsidR="005E5193" w:rsidRDefault="005E5193"/>
    <w:p w14:paraId="39909443" w14:textId="77777777" w:rsidR="005E5193" w:rsidRDefault="00F36FBE">
      <w:pPr>
        <w:spacing w:before="240" w:after="120" w:line="216" w:lineRule="auto"/>
        <w:ind w:left="561"/>
        <w:jc w:val="thaiDistribute"/>
        <w:rPr>
          <w:sz w:val="30"/>
          <w:szCs w:val="30"/>
        </w:rPr>
      </w:pPr>
      <w:r>
        <w:rPr>
          <w:spacing w:val="-4"/>
          <w:sz w:val="30"/>
          <w:szCs w:val="30"/>
          <w:cs/>
        </w:rPr>
        <w:lastRenderedPageBreak/>
        <w:t>สินทรัพย์</w:t>
      </w:r>
      <w:r>
        <w:rPr>
          <w:rFonts w:hint="cs"/>
          <w:spacing w:val="-4"/>
          <w:sz w:val="30"/>
          <w:szCs w:val="30"/>
          <w:cs/>
        </w:rPr>
        <w:t>และหนี้สิน</w:t>
      </w:r>
      <w:r>
        <w:rPr>
          <w:spacing w:val="-4"/>
          <w:sz w:val="30"/>
          <w:szCs w:val="30"/>
          <w:cs/>
        </w:rPr>
        <w:t>ของส่วนงานของ</w:t>
      </w:r>
      <w:r>
        <w:rPr>
          <w:rFonts w:hint="cs"/>
          <w:spacing w:val="-4"/>
          <w:sz w:val="30"/>
          <w:szCs w:val="30"/>
          <w:cs/>
        </w:rPr>
        <w:t>กลุ่ม</w:t>
      </w:r>
      <w:r>
        <w:rPr>
          <w:spacing w:val="-4"/>
          <w:sz w:val="30"/>
          <w:szCs w:val="30"/>
          <w:cs/>
        </w:rPr>
        <w:t xml:space="preserve">บริษัท ณ วันที่ </w:t>
      </w:r>
      <w:r>
        <w:rPr>
          <w:sz w:val="30"/>
          <w:szCs w:val="30"/>
        </w:rPr>
        <w:t xml:space="preserve">30 </w:t>
      </w:r>
      <w:r>
        <w:rPr>
          <w:sz w:val="30"/>
          <w:szCs w:val="30"/>
          <w:cs/>
        </w:rPr>
        <w:t>มิถุนายน</w:t>
      </w:r>
      <w:r>
        <w:rPr>
          <w:rFonts w:hint="cs"/>
          <w:sz w:val="30"/>
          <w:szCs w:val="30"/>
          <w:cs/>
        </w:rPr>
        <w:t xml:space="preserve"> </w:t>
      </w:r>
      <w:r>
        <w:rPr>
          <w:sz w:val="30"/>
          <w:szCs w:val="30"/>
        </w:rPr>
        <w:t>2565</w:t>
      </w:r>
      <w:r>
        <w:rPr>
          <w:rFonts w:hint="cs"/>
          <w:sz w:val="30"/>
          <w:szCs w:val="30"/>
          <w:cs/>
        </w:rPr>
        <w:t xml:space="preserve"> และวันที่ </w:t>
      </w:r>
      <w:r>
        <w:rPr>
          <w:sz w:val="30"/>
          <w:szCs w:val="30"/>
        </w:rPr>
        <w:t>31</w:t>
      </w:r>
      <w:r>
        <w:rPr>
          <w:sz w:val="30"/>
          <w:szCs w:val="30"/>
          <w:cs/>
        </w:rPr>
        <w:t xml:space="preserve"> ธันวาคม </w:t>
      </w:r>
      <w:r>
        <w:rPr>
          <w:sz w:val="30"/>
          <w:szCs w:val="30"/>
        </w:rPr>
        <w:t>2564</w:t>
      </w:r>
      <w:r>
        <w:rPr>
          <w:sz w:val="30"/>
          <w:szCs w:val="30"/>
          <w:cs/>
        </w:rPr>
        <w:t xml:space="preserve"> มีดังต่อไปนี้ :-</w:t>
      </w:r>
    </w:p>
    <w:tbl>
      <w:tblPr>
        <w:tblW w:w="8820" w:type="dxa"/>
        <w:tblInd w:w="558" w:type="dxa"/>
        <w:tblLook w:val="04A0" w:firstRow="1" w:lastRow="0" w:firstColumn="1" w:lastColumn="0" w:noHBand="0" w:noVBand="1"/>
      </w:tblPr>
      <w:tblGrid>
        <w:gridCol w:w="1749"/>
        <w:gridCol w:w="1422"/>
        <w:gridCol w:w="1534"/>
        <w:gridCol w:w="1164"/>
        <w:gridCol w:w="1432"/>
        <w:gridCol w:w="1519"/>
      </w:tblGrid>
      <w:tr w:rsidR="005E5193" w14:paraId="378B04AA" w14:textId="77777777">
        <w:trPr>
          <w:trHeight w:val="392"/>
        </w:trPr>
        <w:tc>
          <w:tcPr>
            <w:tcW w:w="1749" w:type="dxa"/>
            <w:shd w:val="clear" w:color="auto" w:fill="auto"/>
            <w:vAlign w:val="bottom"/>
            <w:hideMark/>
          </w:tcPr>
          <w:p w14:paraId="7A949285" w14:textId="77777777" w:rsidR="005E5193" w:rsidRDefault="005E5193">
            <w:pPr>
              <w:rPr>
                <w:b/>
                <w:bCs/>
                <w:sz w:val="26"/>
                <w:szCs w:val="26"/>
              </w:rPr>
            </w:pPr>
          </w:p>
        </w:tc>
        <w:tc>
          <w:tcPr>
            <w:tcW w:w="7071" w:type="dxa"/>
            <w:gridSpan w:val="5"/>
            <w:shd w:val="clear" w:color="auto" w:fill="auto"/>
            <w:vAlign w:val="bottom"/>
            <w:hideMark/>
          </w:tcPr>
          <w:p w14:paraId="30C603C2" w14:textId="77777777" w:rsidR="005E5193" w:rsidRDefault="00F36FBE">
            <w:pPr>
              <w:jc w:val="right"/>
              <w:rPr>
                <w:b/>
                <w:bCs/>
                <w:sz w:val="26"/>
                <w:szCs w:val="26"/>
              </w:rPr>
            </w:pPr>
            <w:r>
              <w:rPr>
                <w:b/>
                <w:bCs/>
                <w:sz w:val="26"/>
                <w:szCs w:val="26"/>
                <w:cs/>
              </w:rPr>
              <w:t xml:space="preserve">หน่วย : </w:t>
            </w:r>
            <w:r>
              <w:rPr>
                <w:rFonts w:hint="cs"/>
                <w:b/>
                <w:bCs/>
                <w:sz w:val="26"/>
                <w:szCs w:val="26"/>
                <w:cs/>
              </w:rPr>
              <w:t>พัน</w:t>
            </w:r>
            <w:r>
              <w:rPr>
                <w:b/>
                <w:bCs/>
                <w:sz w:val="26"/>
                <w:szCs w:val="26"/>
                <w:cs/>
              </w:rPr>
              <w:t>บาท</w:t>
            </w:r>
          </w:p>
        </w:tc>
      </w:tr>
      <w:tr w:rsidR="005E5193" w14:paraId="499C37E8" w14:textId="77777777">
        <w:trPr>
          <w:trHeight w:val="437"/>
        </w:trPr>
        <w:tc>
          <w:tcPr>
            <w:tcW w:w="1749" w:type="dxa"/>
            <w:shd w:val="clear" w:color="auto" w:fill="auto"/>
            <w:vAlign w:val="bottom"/>
            <w:hideMark/>
          </w:tcPr>
          <w:p w14:paraId="6B3EC9C4" w14:textId="77777777" w:rsidR="005E5193" w:rsidRDefault="005E5193">
            <w:pPr>
              <w:rPr>
                <w:b/>
                <w:bCs/>
                <w:sz w:val="26"/>
                <w:szCs w:val="26"/>
              </w:rPr>
            </w:pPr>
          </w:p>
        </w:tc>
        <w:tc>
          <w:tcPr>
            <w:tcW w:w="7071" w:type="dxa"/>
            <w:gridSpan w:val="5"/>
            <w:shd w:val="clear" w:color="auto" w:fill="auto"/>
            <w:vAlign w:val="bottom"/>
            <w:hideMark/>
          </w:tcPr>
          <w:p w14:paraId="62CF6680" w14:textId="77777777" w:rsidR="005E5193" w:rsidRDefault="00F36FBE">
            <w:pPr>
              <w:pBdr>
                <w:bottom w:val="single" w:sz="4" w:space="1" w:color="auto"/>
              </w:pBdr>
              <w:jc w:val="center"/>
              <w:rPr>
                <w:sz w:val="26"/>
                <w:szCs w:val="26"/>
              </w:rPr>
            </w:pPr>
            <w:r>
              <w:rPr>
                <w:sz w:val="26"/>
                <w:szCs w:val="26"/>
                <w:cs/>
              </w:rPr>
              <w:t xml:space="preserve">ณ วันที่ </w:t>
            </w:r>
            <w:r>
              <w:rPr>
                <w:sz w:val="26"/>
                <w:szCs w:val="26"/>
              </w:rPr>
              <w:t xml:space="preserve">30 </w:t>
            </w:r>
            <w:r>
              <w:rPr>
                <w:sz w:val="26"/>
                <w:szCs w:val="26"/>
                <w:cs/>
              </w:rPr>
              <w:t xml:space="preserve">มิถุนายน </w:t>
            </w:r>
            <w:r>
              <w:rPr>
                <w:sz w:val="26"/>
                <w:szCs w:val="26"/>
              </w:rPr>
              <w:t>2565</w:t>
            </w:r>
          </w:p>
        </w:tc>
      </w:tr>
      <w:tr w:rsidR="005E5193" w14:paraId="72D7E2FB" w14:textId="77777777">
        <w:trPr>
          <w:trHeight w:val="558"/>
        </w:trPr>
        <w:tc>
          <w:tcPr>
            <w:tcW w:w="1749" w:type="dxa"/>
            <w:shd w:val="clear" w:color="auto" w:fill="auto"/>
            <w:vAlign w:val="bottom"/>
            <w:hideMark/>
          </w:tcPr>
          <w:p w14:paraId="09199F58" w14:textId="77777777" w:rsidR="005E5193" w:rsidRDefault="005E5193">
            <w:pPr>
              <w:rPr>
                <w:b/>
                <w:bCs/>
                <w:sz w:val="26"/>
                <w:szCs w:val="26"/>
                <w:cs/>
              </w:rPr>
            </w:pPr>
          </w:p>
        </w:tc>
        <w:tc>
          <w:tcPr>
            <w:tcW w:w="1422" w:type="dxa"/>
            <w:shd w:val="clear" w:color="auto" w:fill="auto"/>
            <w:vAlign w:val="bottom"/>
            <w:hideMark/>
          </w:tcPr>
          <w:p w14:paraId="3702A133" w14:textId="77777777" w:rsidR="005E5193" w:rsidRDefault="00F36FBE">
            <w:pPr>
              <w:pBdr>
                <w:bottom w:val="single" w:sz="4" w:space="1" w:color="auto"/>
              </w:pBdr>
              <w:spacing w:line="340" w:lineRule="exact"/>
              <w:jc w:val="center"/>
              <w:rPr>
                <w:sz w:val="26"/>
                <w:szCs w:val="26"/>
                <w:cs/>
              </w:rPr>
            </w:pPr>
            <w:r>
              <w:rPr>
                <w:sz w:val="26"/>
                <w:szCs w:val="26"/>
                <w:cs/>
              </w:rPr>
              <w:t>ผลิตภัณฑ์สำหรับอุตสาหกรรม</w:t>
            </w:r>
          </w:p>
        </w:tc>
        <w:tc>
          <w:tcPr>
            <w:tcW w:w="1534" w:type="dxa"/>
            <w:shd w:val="clear" w:color="auto" w:fill="auto"/>
            <w:vAlign w:val="bottom"/>
            <w:hideMark/>
          </w:tcPr>
          <w:p w14:paraId="7AEEFE23" w14:textId="323F715B" w:rsidR="005E5193" w:rsidRDefault="00F36FBE">
            <w:pPr>
              <w:pBdr>
                <w:bottom w:val="single" w:sz="4" w:space="1" w:color="auto"/>
              </w:pBdr>
              <w:spacing w:line="340" w:lineRule="exact"/>
              <w:jc w:val="center"/>
              <w:rPr>
                <w:sz w:val="26"/>
                <w:szCs w:val="26"/>
              </w:rPr>
            </w:pPr>
            <w:r>
              <w:rPr>
                <w:sz w:val="26"/>
                <w:szCs w:val="26"/>
                <w:cs/>
              </w:rPr>
              <w:t>ผลิตภัณฑ์สำหรับสุขอนามัยและครัวเรือน</w:t>
            </w:r>
            <w:r w:rsidR="00694B29">
              <w:rPr>
                <w:rFonts w:hint="cs"/>
                <w:sz w:val="26"/>
                <w:szCs w:val="26"/>
                <w:cs/>
              </w:rPr>
              <w:t xml:space="preserve"> และอื่นๆ</w:t>
            </w:r>
          </w:p>
        </w:tc>
        <w:tc>
          <w:tcPr>
            <w:tcW w:w="1164" w:type="dxa"/>
            <w:shd w:val="clear" w:color="auto" w:fill="auto"/>
            <w:vAlign w:val="bottom"/>
          </w:tcPr>
          <w:p w14:paraId="3D987209" w14:textId="77777777" w:rsidR="005E5193" w:rsidRDefault="00F36FBE">
            <w:pPr>
              <w:pBdr>
                <w:bottom w:val="single" w:sz="4" w:space="1" w:color="auto"/>
              </w:pBdr>
              <w:jc w:val="center"/>
              <w:rPr>
                <w:sz w:val="26"/>
                <w:szCs w:val="26"/>
              </w:rPr>
            </w:pPr>
            <w:r>
              <w:rPr>
                <w:sz w:val="26"/>
                <w:szCs w:val="26"/>
                <w:cs/>
              </w:rPr>
              <w:t>รวมส่วนงาน</w:t>
            </w:r>
          </w:p>
        </w:tc>
        <w:tc>
          <w:tcPr>
            <w:tcW w:w="1432" w:type="dxa"/>
            <w:shd w:val="clear" w:color="auto" w:fill="auto"/>
            <w:vAlign w:val="bottom"/>
            <w:hideMark/>
          </w:tcPr>
          <w:p w14:paraId="1C5B9DB6" w14:textId="77777777" w:rsidR="005E5193" w:rsidRDefault="00F36FBE">
            <w:pPr>
              <w:pBdr>
                <w:bottom w:val="single" w:sz="4" w:space="1" w:color="auto"/>
              </w:pBdr>
              <w:ind w:right="-29"/>
              <w:jc w:val="center"/>
              <w:rPr>
                <w:sz w:val="26"/>
                <w:szCs w:val="26"/>
              </w:rPr>
            </w:pPr>
            <w:r>
              <w:rPr>
                <w:sz w:val="26"/>
                <w:szCs w:val="26"/>
                <w:cs/>
              </w:rPr>
              <w:t>สินทรัพย์/หนี้สินที่ไม่ได้ปันส่วน</w:t>
            </w:r>
          </w:p>
        </w:tc>
        <w:tc>
          <w:tcPr>
            <w:tcW w:w="1519" w:type="dxa"/>
            <w:shd w:val="clear" w:color="auto" w:fill="auto"/>
            <w:vAlign w:val="bottom"/>
            <w:hideMark/>
          </w:tcPr>
          <w:p w14:paraId="01BE0BD0" w14:textId="77777777" w:rsidR="005E5193" w:rsidRDefault="00F36FBE">
            <w:pPr>
              <w:pBdr>
                <w:bottom w:val="single" w:sz="4" w:space="1" w:color="auto"/>
              </w:pBdr>
              <w:jc w:val="center"/>
              <w:rPr>
                <w:sz w:val="26"/>
                <w:szCs w:val="26"/>
              </w:rPr>
            </w:pPr>
            <w:r>
              <w:rPr>
                <w:sz w:val="26"/>
                <w:szCs w:val="26"/>
                <w:cs/>
              </w:rPr>
              <w:t>งบการเงินรวม</w:t>
            </w:r>
          </w:p>
        </w:tc>
      </w:tr>
      <w:tr w:rsidR="005E5193" w14:paraId="773D8E55" w14:textId="77777777">
        <w:tc>
          <w:tcPr>
            <w:tcW w:w="1749" w:type="dxa"/>
            <w:shd w:val="clear" w:color="auto" w:fill="auto"/>
            <w:vAlign w:val="bottom"/>
            <w:hideMark/>
          </w:tcPr>
          <w:p w14:paraId="5F2BAEC5" w14:textId="77777777" w:rsidR="005E5193" w:rsidRDefault="00F36FBE">
            <w:pPr>
              <w:rPr>
                <w:sz w:val="26"/>
                <w:szCs w:val="26"/>
                <w:cs/>
              </w:rPr>
            </w:pPr>
            <w:r>
              <w:rPr>
                <w:sz w:val="26"/>
                <w:szCs w:val="26"/>
                <w:cs/>
              </w:rPr>
              <w:t>สินทรัพย์ของส่วนงาน</w:t>
            </w:r>
          </w:p>
        </w:tc>
        <w:tc>
          <w:tcPr>
            <w:tcW w:w="1422" w:type="dxa"/>
            <w:shd w:val="clear" w:color="auto" w:fill="auto"/>
            <w:vAlign w:val="bottom"/>
          </w:tcPr>
          <w:p w14:paraId="29DCA897" w14:textId="7F579D15" w:rsidR="005E5193" w:rsidRPr="00772176" w:rsidRDefault="00F36FBE">
            <w:pPr>
              <w:pBdr>
                <w:bottom w:val="double" w:sz="4" w:space="0" w:color="auto"/>
              </w:pBdr>
              <w:jc w:val="right"/>
              <w:rPr>
                <w:sz w:val="26"/>
                <w:szCs w:val="26"/>
              </w:rPr>
            </w:pPr>
            <w:r w:rsidRPr="00772176">
              <w:rPr>
                <w:sz w:val="26"/>
                <w:szCs w:val="26"/>
              </w:rPr>
              <w:t>5</w:t>
            </w:r>
            <w:r w:rsidR="002E0F28" w:rsidRPr="00772176">
              <w:rPr>
                <w:sz w:val="26"/>
                <w:szCs w:val="26"/>
              </w:rPr>
              <w:t>66</w:t>
            </w:r>
            <w:r w:rsidRPr="00772176">
              <w:rPr>
                <w:sz w:val="26"/>
                <w:szCs w:val="26"/>
              </w:rPr>
              <w:t>,</w:t>
            </w:r>
            <w:r w:rsidR="002E0F28" w:rsidRPr="00772176">
              <w:rPr>
                <w:sz w:val="26"/>
                <w:szCs w:val="26"/>
              </w:rPr>
              <w:t>222</w:t>
            </w:r>
          </w:p>
        </w:tc>
        <w:tc>
          <w:tcPr>
            <w:tcW w:w="1534" w:type="dxa"/>
            <w:shd w:val="clear" w:color="auto" w:fill="auto"/>
            <w:vAlign w:val="bottom"/>
          </w:tcPr>
          <w:p w14:paraId="113C6759" w14:textId="6AB1B4F5" w:rsidR="005E5193" w:rsidRPr="00772176" w:rsidRDefault="002E0F28">
            <w:pPr>
              <w:pBdr>
                <w:bottom w:val="double" w:sz="4" w:space="0" w:color="auto"/>
              </w:pBdr>
              <w:jc w:val="right"/>
              <w:rPr>
                <w:sz w:val="26"/>
                <w:szCs w:val="26"/>
              </w:rPr>
            </w:pPr>
            <w:r w:rsidRPr="00772176">
              <w:rPr>
                <w:sz w:val="26"/>
                <w:szCs w:val="26"/>
              </w:rPr>
              <w:t>293</w:t>
            </w:r>
            <w:r w:rsidR="00F36FBE" w:rsidRPr="00772176">
              <w:rPr>
                <w:sz w:val="26"/>
                <w:szCs w:val="26"/>
              </w:rPr>
              <w:t>,</w:t>
            </w:r>
            <w:r w:rsidRPr="00772176">
              <w:rPr>
                <w:sz w:val="26"/>
                <w:szCs w:val="26"/>
              </w:rPr>
              <w:t>718</w:t>
            </w:r>
          </w:p>
        </w:tc>
        <w:tc>
          <w:tcPr>
            <w:tcW w:w="1164" w:type="dxa"/>
            <w:shd w:val="clear" w:color="auto" w:fill="auto"/>
            <w:vAlign w:val="bottom"/>
          </w:tcPr>
          <w:p w14:paraId="5555878A" w14:textId="489FC5D2" w:rsidR="005E5193" w:rsidRPr="00772176" w:rsidRDefault="002E0F28">
            <w:pPr>
              <w:pBdr>
                <w:bottom w:val="double" w:sz="4" w:space="0" w:color="auto"/>
              </w:pBdr>
              <w:jc w:val="right"/>
              <w:rPr>
                <w:sz w:val="26"/>
                <w:szCs w:val="26"/>
              </w:rPr>
            </w:pPr>
            <w:r w:rsidRPr="00772176">
              <w:rPr>
                <w:sz w:val="26"/>
                <w:szCs w:val="26"/>
              </w:rPr>
              <w:t>859</w:t>
            </w:r>
            <w:r w:rsidR="00F36FBE" w:rsidRPr="00772176">
              <w:rPr>
                <w:sz w:val="26"/>
                <w:szCs w:val="26"/>
              </w:rPr>
              <w:t>,</w:t>
            </w:r>
            <w:r w:rsidRPr="00772176">
              <w:rPr>
                <w:sz w:val="26"/>
                <w:szCs w:val="26"/>
              </w:rPr>
              <w:t>940</w:t>
            </w:r>
          </w:p>
        </w:tc>
        <w:tc>
          <w:tcPr>
            <w:tcW w:w="1432" w:type="dxa"/>
            <w:shd w:val="clear" w:color="auto" w:fill="auto"/>
            <w:vAlign w:val="bottom"/>
          </w:tcPr>
          <w:p w14:paraId="4D3D9A8A" w14:textId="653EF301" w:rsidR="005E5193" w:rsidRPr="00772176" w:rsidRDefault="00F36FBE" w:rsidP="00BC58A6">
            <w:pPr>
              <w:pBdr>
                <w:bottom w:val="double" w:sz="4" w:space="0" w:color="auto"/>
              </w:pBdr>
              <w:jc w:val="right"/>
              <w:rPr>
                <w:sz w:val="26"/>
                <w:szCs w:val="26"/>
              </w:rPr>
            </w:pPr>
            <w:r w:rsidRPr="00772176">
              <w:rPr>
                <w:sz w:val="26"/>
                <w:szCs w:val="26"/>
              </w:rPr>
              <w:t>2,</w:t>
            </w:r>
            <w:r w:rsidR="00BC58A6">
              <w:rPr>
                <w:sz w:val="26"/>
                <w:szCs w:val="26"/>
              </w:rPr>
              <w:t>0</w:t>
            </w:r>
            <w:r w:rsidR="00BC58A6">
              <w:rPr>
                <w:rFonts w:hint="cs"/>
                <w:sz w:val="26"/>
                <w:szCs w:val="26"/>
                <w:cs/>
              </w:rPr>
              <w:t>78</w:t>
            </w:r>
            <w:r w:rsidRPr="00772176">
              <w:rPr>
                <w:sz w:val="26"/>
                <w:szCs w:val="26"/>
              </w:rPr>
              <w:t>,</w:t>
            </w:r>
            <w:r w:rsidR="005D1A41">
              <w:rPr>
                <w:rFonts w:hint="cs"/>
                <w:sz w:val="26"/>
                <w:szCs w:val="26"/>
                <w:cs/>
              </w:rPr>
              <w:t>961</w:t>
            </w:r>
          </w:p>
        </w:tc>
        <w:tc>
          <w:tcPr>
            <w:tcW w:w="1519" w:type="dxa"/>
            <w:shd w:val="clear" w:color="auto" w:fill="auto"/>
            <w:vAlign w:val="bottom"/>
          </w:tcPr>
          <w:p w14:paraId="4F5E7F11" w14:textId="1B0D41A6" w:rsidR="005E5193" w:rsidRPr="00772176" w:rsidRDefault="00F36FBE">
            <w:pPr>
              <w:pBdr>
                <w:bottom w:val="double" w:sz="4" w:space="0" w:color="auto"/>
              </w:pBdr>
              <w:jc w:val="right"/>
              <w:rPr>
                <w:sz w:val="26"/>
                <w:szCs w:val="26"/>
              </w:rPr>
            </w:pPr>
            <w:r w:rsidRPr="00772176">
              <w:rPr>
                <w:sz w:val="26"/>
                <w:szCs w:val="26"/>
              </w:rPr>
              <w:fldChar w:fldCharType="begin"/>
            </w:r>
            <w:r w:rsidRPr="00772176">
              <w:rPr>
                <w:sz w:val="26"/>
                <w:szCs w:val="26"/>
                <w:cs/>
              </w:rPr>
              <w:instrText xml:space="preserve"> =</w:instrText>
            </w:r>
            <w:r w:rsidRPr="00772176">
              <w:rPr>
                <w:sz w:val="26"/>
                <w:szCs w:val="26"/>
              </w:rPr>
              <w:instrText>2,637,124</w:instrText>
            </w:r>
            <w:r w:rsidRPr="00772176">
              <w:rPr>
                <w:sz w:val="26"/>
                <w:szCs w:val="26"/>
                <w:cs/>
              </w:rPr>
              <w:instrText>-</w:instrText>
            </w:r>
            <w:r w:rsidRPr="00772176">
              <w:rPr>
                <w:sz w:val="26"/>
                <w:szCs w:val="26"/>
              </w:rPr>
              <w:instrText xml:space="preserve">7755 </w:instrText>
            </w:r>
            <w:r w:rsidRPr="00772176">
              <w:rPr>
                <w:sz w:val="26"/>
                <w:szCs w:val="26"/>
              </w:rPr>
              <w:fldChar w:fldCharType="separate"/>
            </w:r>
            <w:r w:rsidRPr="00772176">
              <w:rPr>
                <w:noProof/>
                <w:sz w:val="26"/>
                <w:szCs w:val="26"/>
              </w:rPr>
              <w:t>2,9</w:t>
            </w:r>
            <w:r w:rsidR="002E0F28" w:rsidRPr="00772176">
              <w:rPr>
                <w:noProof/>
                <w:sz w:val="26"/>
                <w:szCs w:val="26"/>
              </w:rPr>
              <w:t>3</w:t>
            </w:r>
            <w:r w:rsidR="005D1A41">
              <w:rPr>
                <w:rFonts w:hint="cs"/>
                <w:noProof/>
                <w:sz w:val="26"/>
                <w:szCs w:val="26"/>
                <w:cs/>
              </w:rPr>
              <w:t>8</w:t>
            </w:r>
            <w:r w:rsidRPr="00772176">
              <w:rPr>
                <w:noProof/>
                <w:sz w:val="26"/>
                <w:szCs w:val="26"/>
              </w:rPr>
              <w:t>,</w:t>
            </w:r>
            <w:r w:rsidRPr="00772176">
              <w:rPr>
                <w:sz w:val="26"/>
                <w:szCs w:val="26"/>
              </w:rPr>
              <w:fldChar w:fldCharType="end"/>
            </w:r>
            <w:r w:rsidR="005D1A41">
              <w:rPr>
                <w:rFonts w:hint="cs"/>
                <w:sz w:val="26"/>
                <w:szCs w:val="26"/>
                <w:cs/>
              </w:rPr>
              <w:t>901</w:t>
            </w:r>
          </w:p>
        </w:tc>
      </w:tr>
      <w:tr w:rsidR="005E5193" w14:paraId="5F03F62F" w14:textId="77777777">
        <w:tc>
          <w:tcPr>
            <w:tcW w:w="1749" w:type="dxa"/>
            <w:shd w:val="clear" w:color="auto" w:fill="auto"/>
            <w:vAlign w:val="bottom"/>
            <w:hideMark/>
          </w:tcPr>
          <w:p w14:paraId="0F8A46F2" w14:textId="77777777" w:rsidR="005E5193" w:rsidRDefault="00F36FBE">
            <w:pPr>
              <w:rPr>
                <w:sz w:val="26"/>
                <w:szCs w:val="26"/>
                <w:cs/>
              </w:rPr>
            </w:pPr>
            <w:r>
              <w:rPr>
                <w:sz w:val="26"/>
                <w:szCs w:val="26"/>
                <w:cs/>
              </w:rPr>
              <w:t>หนี้สินของส่วนงาน</w:t>
            </w:r>
          </w:p>
        </w:tc>
        <w:tc>
          <w:tcPr>
            <w:tcW w:w="1422" w:type="dxa"/>
            <w:shd w:val="clear" w:color="auto" w:fill="auto"/>
            <w:vAlign w:val="bottom"/>
          </w:tcPr>
          <w:p w14:paraId="46D07354" w14:textId="36E4AAFA" w:rsidR="005E5193" w:rsidRPr="00772176" w:rsidRDefault="002E0F28">
            <w:pPr>
              <w:pBdr>
                <w:bottom w:val="double" w:sz="4" w:space="0" w:color="auto"/>
              </w:pBdr>
              <w:jc w:val="right"/>
              <w:rPr>
                <w:sz w:val="26"/>
                <w:szCs w:val="26"/>
              </w:rPr>
            </w:pPr>
            <w:r w:rsidRPr="00772176">
              <w:rPr>
                <w:sz w:val="26"/>
                <w:szCs w:val="26"/>
              </w:rPr>
              <w:t>69</w:t>
            </w:r>
            <w:r w:rsidR="00F36FBE" w:rsidRPr="00772176">
              <w:rPr>
                <w:sz w:val="26"/>
                <w:szCs w:val="26"/>
              </w:rPr>
              <w:t>,</w:t>
            </w:r>
            <w:r w:rsidRPr="00772176">
              <w:rPr>
                <w:sz w:val="26"/>
                <w:szCs w:val="26"/>
              </w:rPr>
              <w:t>222</w:t>
            </w:r>
          </w:p>
        </w:tc>
        <w:tc>
          <w:tcPr>
            <w:tcW w:w="1534" w:type="dxa"/>
            <w:shd w:val="clear" w:color="auto" w:fill="auto"/>
            <w:vAlign w:val="bottom"/>
          </w:tcPr>
          <w:p w14:paraId="45E526F2" w14:textId="0657207A" w:rsidR="004D3D23" w:rsidRPr="00772176" w:rsidRDefault="00F36FBE" w:rsidP="004D3D23">
            <w:pPr>
              <w:pBdr>
                <w:bottom w:val="double" w:sz="4" w:space="0" w:color="auto"/>
              </w:pBdr>
              <w:jc w:val="right"/>
              <w:rPr>
                <w:sz w:val="26"/>
                <w:szCs w:val="26"/>
              </w:rPr>
            </w:pPr>
            <w:r w:rsidRPr="00772176">
              <w:rPr>
                <w:sz w:val="26"/>
                <w:szCs w:val="26"/>
              </w:rPr>
              <w:t>7</w:t>
            </w:r>
            <w:r w:rsidR="002E0F28" w:rsidRPr="00772176">
              <w:rPr>
                <w:sz w:val="26"/>
                <w:szCs w:val="26"/>
              </w:rPr>
              <w:t>3</w:t>
            </w:r>
            <w:r w:rsidRPr="00772176">
              <w:rPr>
                <w:sz w:val="26"/>
                <w:szCs w:val="26"/>
              </w:rPr>
              <w:t>,55</w:t>
            </w:r>
            <w:r w:rsidR="004D3D23">
              <w:rPr>
                <w:sz w:val="26"/>
                <w:szCs w:val="26"/>
              </w:rPr>
              <w:t>4</w:t>
            </w:r>
          </w:p>
        </w:tc>
        <w:tc>
          <w:tcPr>
            <w:tcW w:w="1164" w:type="dxa"/>
            <w:shd w:val="clear" w:color="auto" w:fill="auto"/>
            <w:vAlign w:val="bottom"/>
          </w:tcPr>
          <w:p w14:paraId="0313EC0F" w14:textId="54BB6D17" w:rsidR="005E5193" w:rsidRPr="00772176" w:rsidRDefault="00F36FBE">
            <w:pPr>
              <w:pBdr>
                <w:bottom w:val="double" w:sz="4" w:space="0" w:color="auto"/>
              </w:pBdr>
              <w:jc w:val="right"/>
              <w:rPr>
                <w:sz w:val="26"/>
                <w:szCs w:val="26"/>
              </w:rPr>
            </w:pPr>
            <w:r w:rsidRPr="00772176">
              <w:rPr>
                <w:sz w:val="26"/>
                <w:szCs w:val="26"/>
              </w:rPr>
              <w:t>1</w:t>
            </w:r>
            <w:r w:rsidR="002E0F28" w:rsidRPr="00772176">
              <w:rPr>
                <w:sz w:val="26"/>
                <w:szCs w:val="26"/>
              </w:rPr>
              <w:t>4</w:t>
            </w:r>
            <w:r w:rsidRPr="00772176">
              <w:rPr>
                <w:sz w:val="26"/>
                <w:szCs w:val="26"/>
              </w:rPr>
              <w:t>2,</w:t>
            </w:r>
            <w:r w:rsidR="00772176" w:rsidRPr="00772176">
              <w:rPr>
                <w:sz w:val="26"/>
                <w:szCs w:val="26"/>
              </w:rPr>
              <w:t>77</w:t>
            </w:r>
            <w:r w:rsidR="004D3D23">
              <w:rPr>
                <w:sz w:val="26"/>
                <w:szCs w:val="26"/>
              </w:rPr>
              <w:t>6</w:t>
            </w:r>
          </w:p>
        </w:tc>
        <w:tc>
          <w:tcPr>
            <w:tcW w:w="1432" w:type="dxa"/>
            <w:shd w:val="clear" w:color="auto" w:fill="auto"/>
            <w:vAlign w:val="bottom"/>
          </w:tcPr>
          <w:p w14:paraId="2E539C45" w14:textId="53FE5DB3" w:rsidR="005E5193" w:rsidRPr="00772176" w:rsidRDefault="00F36FBE">
            <w:pPr>
              <w:pBdr>
                <w:bottom w:val="double" w:sz="4" w:space="0" w:color="auto"/>
              </w:pBdr>
              <w:jc w:val="right"/>
              <w:rPr>
                <w:sz w:val="26"/>
                <w:szCs w:val="26"/>
              </w:rPr>
            </w:pPr>
            <w:r w:rsidRPr="00772176">
              <w:rPr>
                <w:sz w:val="26"/>
                <w:szCs w:val="26"/>
              </w:rPr>
              <w:t>17</w:t>
            </w:r>
            <w:r w:rsidR="005D1A41">
              <w:rPr>
                <w:rFonts w:hint="cs"/>
                <w:sz w:val="26"/>
                <w:szCs w:val="26"/>
                <w:cs/>
              </w:rPr>
              <w:t>7</w:t>
            </w:r>
            <w:r w:rsidRPr="00772176">
              <w:rPr>
                <w:sz w:val="26"/>
                <w:szCs w:val="26"/>
              </w:rPr>
              <w:t>,</w:t>
            </w:r>
            <w:r w:rsidR="005D1A41">
              <w:rPr>
                <w:rFonts w:hint="cs"/>
                <w:sz w:val="26"/>
                <w:szCs w:val="26"/>
                <w:cs/>
              </w:rPr>
              <w:t>376</w:t>
            </w:r>
          </w:p>
        </w:tc>
        <w:tc>
          <w:tcPr>
            <w:tcW w:w="1519" w:type="dxa"/>
            <w:shd w:val="clear" w:color="auto" w:fill="auto"/>
            <w:vAlign w:val="bottom"/>
          </w:tcPr>
          <w:p w14:paraId="589ECBF9" w14:textId="28EA79BE" w:rsidR="005E5193" w:rsidRPr="00772176" w:rsidRDefault="005D1A41">
            <w:pPr>
              <w:pBdr>
                <w:bottom w:val="double" w:sz="4" w:space="0" w:color="auto"/>
              </w:pBdr>
              <w:jc w:val="right"/>
              <w:rPr>
                <w:sz w:val="26"/>
                <w:szCs w:val="26"/>
              </w:rPr>
            </w:pPr>
            <w:r>
              <w:rPr>
                <w:sz w:val="26"/>
                <w:szCs w:val="26"/>
              </w:rPr>
              <w:t>3</w:t>
            </w:r>
            <w:r>
              <w:rPr>
                <w:rFonts w:hint="cs"/>
                <w:sz w:val="26"/>
                <w:szCs w:val="26"/>
                <w:cs/>
              </w:rPr>
              <w:t>20</w:t>
            </w:r>
            <w:r w:rsidR="00F36FBE" w:rsidRPr="00772176">
              <w:rPr>
                <w:sz w:val="26"/>
                <w:szCs w:val="26"/>
              </w:rPr>
              <w:t>,</w:t>
            </w:r>
            <w:r>
              <w:rPr>
                <w:rFonts w:hint="cs"/>
                <w:sz w:val="26"/>
                <w:szCs w:val="26"/>
                <w:cs/>
              </w:rPr>
              <w:t>152</w:t>
            </w:r>
          </w:p>
        </w:tc>
      </w:tr>
      <w:tr w:rsidR="005E5193" w14:paraId="506E0CF6" w14:textId="77777777">
        <w:trPr>
          <w:trHeight w:val="419"/>
        </w:trPr>
        <w:tc>
          <w:tcPr>
            <w:tcW w:w="1749" w:type="dxa"/>
            <w:shd w:val="clear" w:color="auto" w:fill="auto"/>
            <w:vAlign w:val="bottom"/>
            <w:hideMark/>
          </w:tcPr>
          <w:p w14:paraId="3608440A" w14:textId="77777777" w:rsidR="005E5193" w:rsidRDefault="005E5193">
            <w:pPr>
              <w:rPr>
                <w:b/>
                <w:bCs/>
                <w:sz w:val="26"/>
                <w:szCs w:val="26"/>
              </w:rPr>
            </w:pPr>
          </w:p>
        </w:tc>
        <w:tc>
          <w:tcPr>
            <w:tcW w:w="7071" w:type="dxa"/>
            <w:gridSpan w:val="5"/>
            <w:shd w:val="clear" w:color="auto" w:fill="auto"/>
            <w:vAlign w:val="bottom"/>
            <w:hideMark/>
          </w:tcPr>
          <w:p w14:paraId="7626FABD" w14:textId="77777777" w:rsidR="005E5193" w:rsidRDefault="00F36FBE">
            <w:pPr>
              <w:jc w:val="right"/>
              <w:rPr>
                <w:b/>
                <w:bCs/>
                <w:sz w:val="26"/>
                <w:szCs w:val="26"/>
              </w:rPr>
            </w:pPr>
            <w:r>
              <w:rPr>
                <w:b/>
                <w:bCs/>
                <w:sz w:val="26"/>
                <w:szCs w:val="26"/>
                <w:cs/>
              </w:rPr>
              <w:t xml:space="preserve">หน่วย : </w:t>
            </w:r>
            <w:r>
              <w:rPr>
                <w:rFonts w:hint="cs"/>
                <w:b/>
                <w:bCs/>
                <w:sz w:val="26"/>
                <w:szCs w:val="26"/>
                <w:cs/>
              </w:rPr>
              <w:t>พัน</w:t>
            </w:r>
            <w:r>
              <w:rPr>
                <w:b/>
                <w:bCs/>
                <w:sz w:val="26"/>
                <w:szCs w:val="26"/>
                <w:cs/>
              </w:rPr>
              <w:t>บาท</w:t>
            </w:r>
          </w:p>
        </w:tc>
      </w:tr>
      <w:tr w:rsidR="005E5193" w14:paraId="172FAB3D" w14:textId="77777777">
        <w:trPr>
          <w:trHeight w:val="437"/>
        </w:trPr>
        <w:tc>
          <w:tcPr>
            <w:tcW w:w="1749" w:type="dxa"/>
            <w:shd w:val="clear" w:color="auto" w:fill="auto"/>
            <w:vAlign w:val="bottom"/>
            <w:hideMark/>
          </w:tcPr>
          <w:p w14:paraId="28F40D37" w14:textId="77777777" w:rsidR="005E5193" w:rsidRDefault="005E5193">
            <w:pPr>
              <w:rPr>
                <w:b/>
                <w:bCs/>
                <w:sz w:val="26"/>
                <w:szCs w:val="26"/>
              </w:rPr>
            </w:pPr>
          </w:p>
        </w:tc>
        <w:tc>
          <w:tcPr>
            <w:tcW w:w="7071" w:type="dxa"/>
            <w:gridSpan w:val="5"/>
            <w:shd w:val="clear" w:color="auto" w:fill="auto"/>
            <w:vAlign w:val="bottom"/>
            <w:hideMark/>
          </w:tcPr>
          <w:p w14:paraId="35ABB446" w14:textId="77777777" w:rsidR="005E5193" w:rsidRDefault="00F36FBE">
            <w:pPr>
              <w:pBdr>
                <w:bottom w:val="single" w:sz="4" w:space="1" w:color="auto"/>
              </w:pBdr>
              <w:jc w:val="center"/>
              <w:rPr>
                <w:sz w:val="26"/>
                <w:szCs w:val="26"/>
              </w:rPr>
            </w:pPr>
            <w:r>
              <w:rPr>
                <w:sz w:val="26"/>
                <w:szCs w:val="26"/>
                <w:cs/>
              </w:rPr>
              <w:t xml:space="preserve">ณ วันที่ </w:t>
            </w:r>
            <w:r>
              <w:rPr>
                <w:sz w:val="26"/>
                <w:szCs w:val="26"/>
              </w:rPr>
              <w:t>31</w:t>
            </w:r>
            <w:r>
              <w:rPr>
                <w:sz w:val="26"/>
                <w:szCs w:val="26"/>
                <w:cs/>
              </w:rPr>
              <w:t xml:space="preserve"> ธันวาคม </w:t>
            </w:r>
            <w:r>
              <w:rPr>
                <w:sz w:val="26"/>
                <w:szCs w:val="26"/>
              </w:rPr>
              <w:t>2564</w:t>
            </w:r>
          </w:p>
        </w:tc>
      </w:tr>
      <w:tr w:rsidR="005E5193" w14:paraId="6C0A4785" w14:textId="77777777">
        <w:trPr>
          <w:trHeight w:val="558"/>
        </w:trPr>
        <w:tc>
          <w:tcPr>
            <w:tcW w:w="1749" w:type="dxa"/>
            <w:shd w:val="clear" w:color="auto" w:fill="auto"/>
            <w:vAlign w:val="bottom"/>
            <w:hideMark/>
          </w:tcPr>
          <w:p w14:paraId="1AC8F36B" w14:textId="77777777" w:rsidR="005E5193" w:rsidRDefault="005E5193">
            <w:pPr>
              <w:rPr>
                <w:b/>
                <w:bCs/>
                <w:sz w:val="26"/>
                <w:szCs w:val="26"/>
                <w:cs/>
              </w:rPr>
            </w:pPr>
          </w:p>
        </w:tc>
        <w:tc>
          <w:tcPr>
            <w:tcW w:w="1422" w:type="dxa"/>
            <w:shd w:val="clear" w:color="auto" w:fill="auto"/>
            <w:vAlign w:val="bottom"/>
            <w:hideMark/>
          </w:tcPr>
          <w:p w14:paraId="2A2F0273" w14:textId="77777777" w:rsidR="005E5193" w:rsidRDefault="00F36FBE">
            <w:pPr>
              <w:pBdr>
                <w:bottom w:val="single" w:sz="4" w:space="1" w:color="auto"/>
              </w:pBdr>
              <w:spacing w:line="340" w:lineRule="exact"/>
              <w:jc w:val="center"/>
              <w:rPr>
                <w:sz w:val="26"/>
                <w:szCs w:val="26"/>
                <w:cs/>
              </w:rPr>
            </w:pPr>
            <w:r>
              <w:rPr>
                <w:sz w:val="26"/>
                <w:szCs w:val="26"/>
                <w:cs/>
              </w:rPr>
              <w:t>ผลิตภัณฑ์สำหรับอุตสาหกรรม</w:t>
            </w:r>
          </w:p>
        </w:tc>
        <w:tc>
          <w:tcPr>
            <w:tcW w:w="1534" w:type="dxa"/>
            <w:shd w:val="clear" w:color="auto" w:fill="auto"/>
            <w:vAlign w:val="bottom"/>
            <w:hideMark/>
          </w:tcPr>
          <w:p w14:paraId="687DC08E" w14:textId="77777777" w:rsidR="005E5193" w:rsidRDefault="00F36FBE">
            <w:pPr>
              <w:pBdr>
                <w:bottom w:val="single" w:sz="4" w:space="1" w:color="auto"/>
              </w:pBdr>
              <w:spacing w:line="340" w:lineRule="exact"/>
              <w:jc w:val="center"/>
              <w:rPr>
                <w:sz w:val="26"/>
                <w:szCs w:val="26"/>
              </w:rPr>
            </w:pPr>
            <w:r>
              <w:rPr>
                <w:sz w:val="26"/>
                <w:szCs w:val="26"/>
                <w:cs/>
              </w:rPr>
              <w:t>ผลิตภัณฑ์สำหรับสุขอนามัยและครัวเรือน</w:t>
            </w:r>
          </w:p>
        </w:tc>
        <w:tc>
          <w:tcPr>
            <w:tcW w:w="1164" w:type="dxa"/>
            <w:shd w:val="clear" w:color="auto" w:fill="auto"/>
            <w:vAlign w:val="bottom"/>
          </w:tcPr>
          <w:p w14:paraId="3B50EC11" w14:textId="77777777" w:rsidR="005E5193" w:rsidRDefault="00F36FBE">
            <w:pPr>
              <w:pBdr>
                <w:bottom w:val="single" w:sz="4" w:space="1" w:color="auto"/>
              </w:pBdr>
              <w:jc w:val="center"/>
              <w:rPr>
                <w:sz w:val="26"/>
                <w:szCs w:val="26"/>
              </w:rPr>
            </w:pPr>
            <w:r>
              <w:rPr>
                <w:sz w:val="26"/>
                <w:szCs w:val="26"/>
                <w:cs/>
              </w:rPr>
              <w:t>รวมส่วนงาน</w:t>
            </w:r>
          </w:p>
        </w:tc>
        <w:tc>
          <w:tcPr>
            <w:tcW w:w="1432" w:type="dxa"/>
            <w:shd w:val="clear" w:color="auto" w:fill="auto"/>
            <w:vAlign w:val="bottom"/>
            <w:hideMark/>
          </w:tcPr>
          <w:p w14:paraId="2A7D11E8" w14:textId="77777777" w:rsidR="005E5193" w:rsidRDefault="00F36FBE">
            <w:pPr>
              <w:pBdr>
                <w:bottom w:val="single" w:sz="4" w:space="1" w:color="auto"/>
              </w:pBdr>
              <w:ind w:right="-29"/>
              <w:jc w:val="center"/>
              <w:rPr>
                <w:sz w:val="26"/>
                <w:szCs w:val="26"/>
              </w:rPr>
            </w:pPr>
            <w:r>
              <w:rPr>
                <w:sz w:val="26"/>
                <w:szCs w:val="26"/>
                <w:cs/>
              </w:rPr>
              <w:t>สินทรัพย์/หนี้สินที่ไม่ได้ปันส่วน</w:t>
            </w:r>
          </w:p>
        </w:tc>
        <w:tc>
          <w:tcPr>
            <w:tcW w:w="1519" w:type="dxa"/>
            <w:shd w:val="clear" w:color="auto" w:fill="auto"/>
            <w:vAlign w:val="bottom"/>
            <w:hideMark/>
          </w:tcPr>
          <w:p w14:paraId="1B24C0EF" w14:textId="77777777" w:rsidR="005E5193" w:rsidRDefault="00F36FBE">
            <w:pPr>
              <w:pBdr>
                <w:bottom w:val="single" w:sz="4" w:space="1" w:color="auto"/>
              </w:pBdr>
              <w:jc w:val="center"/>
              <w:rPr>
                <w:sz w:val="26"/>
                <w:szCs w:val="26"/>
              </w:rPr>
            </w:pPr>
            <w:r>
              <w:rPr>
                <w:sz w:val="26"/>
                <w:szCs w:val="26"/>
                <w:cs/>
              </w:rPr>
              <w:t>งบการเงินรวม</w:t>
            </w:r>
          </w:p>
        </w:tc>
      </w:tr>
      <w:tr w:rsidR="005E5193" w14:paraId="2FAA4337" w14:textId="77777777">
        <w:tc>
          <w:tcPr>
            <w:tcW w:w="1749" w:type="dxa"/>
            <w:shd w:val="clear" w:color="auto" w:fill="auto"/>
            <w:vAlign w:val="bottom"/>
            <w:hideMark/>
          </w:tcPr>
          <w:p w14:paraId="6166AA15" w14:textId="77777777" w:rsidR="005E5193" w:rsidRDefault="00F36FBE">
            <w:pPr>
              <w:rPr>
                <w:sz w:val="26"/>
                <w:szCs w:val="26"/>
                <w:cs/>
              </w:rPr>
            </w:pPr>
            <w:r>
              <w:rPr>
                <w:sz w:val="26"/>
                <w:szCs w:val="26"/>
                <w:cs/>
              </w:rPr>
              <w:t>สินทรัพย์ของส่วนงาน</w:t>
            </w:r>
          </w:p>
        </w:tc>
        <w:tc>
          <w:tcPr>
            <w:tcW w:w="1422" w:type="dxa"/>
            <w:shd w:val="clear" w:color="auto" w:fill="auto"/>
            <w:vAlign w:val="bottom"/>
          </w:tcPr>
          <w:p w14:paraId="3A97CFB4" w14:textId="77777777" w:rsidR="005E5193" w:rsidRDefault="00F36FBE">
            <w:pPr>
              <w:pBdr>
                <w:bottom w:val="double" w:sz="4" w:space="0" w:color="auto"/>
              </w:pBdr>
              <w:jc w:val="right"/>
              <w:rPr>
                <w:sz w:val="26"/>
                <w:szCs w:val="26"/>
              </w:rPr>
            </w:pPr>
            <w:r>
              <w:rPr>
                <w:sz w:val="26"/>
                <w:szCs w:val="26"/>
              </w:rPr>
              <w:t>592,791</w:t>
            </w:r>
          </w:p>
        </w:tc>
        <w:tc>
          <w:tcPr>
            <w:tcW w:w="1534" w:type="dxa"/>
            <w:shd w:val="clear" w:color="auto" w:fill="auto"/>
            <w:vAlign w:val="bottom"/>
          </w:tcPr>
          <w:p w14:paraId="6D0811B1" w14:textId="77777777" w:rsidR="005E5193" w:rsidRDefault="00F36FBE">
            <w:pPr>
              <w:pBdr>
                <w:bottom w:val="double" w:sz="4" w:space="0" w:color="auto"/>
              </w:pBdr>
              <w:jc w:val="right"/>
              <w:rPr>
                <w:sz w:val="26"/>
                <w:szCs w:val="26"/>
              </w:rPr>
            </w:pPr>
            <w:r>
              <w:rPr>
                <w:sz w:val="26"/>
                <w:szCs w:val="26"/>
              </w:rPr>
              <w:t>142,395</w:t>
            </w:r>
          </w:p>
        </w:tc>
        <w:tc>
          <w:tcPr>
            <w:tcW w:w="1164" w:type="dxa"/>
            <w:shd w:val="clear" w:color="auto" w:fill="auto"/>
            <w:vAlign w:val="bottom"/>
          </w:tcPr>
          <w:p w14:paraId="699BA351" w14:textId="77777777" w:rsidR="005E5193" w:rsidRDefault="00F36FBE">
            <w:pPr>
              <w:pBdr>
                <w:bottom w:val="double" w:sz="4" w:space="0" w:color="auto"/>
              </w:pBdr>
              <w:jc w:val="right"/>
              <w:rPr>
                <w:sz w:val="26"/>
                <w:szCs w:val="26"/>
              </w:rPr>
            </w:pPr>
            <w:r>
              <w:rPr>
                <w:sz w:val="26"/>
                <w:szCs w:val="26"/>
              </w:rPr>
              <w:t>735,186</w:t>
            </w:r>
          </w:p>
        </w:tc>
        <w:tc>
          <w:tcPr>
            <w:tcW w:w="1432" w:type="dxa"/>
            <w:shd w:val="clear" w:color="auto" w:fill="auto"/>
            <w:vAlign w:val="bottom"/>
          </w:tcPr>
          <w:p w14:paraId="12D5498C" w14:textId="77777777" w:rsidR="005E5193" w:rsidRDefault="00F36FBE">
            <w:pPr>
              <w:pBdr>
                <w:bottom w:val="double" w:sz="4" w:space="0" w:color="auto"/>
              </w:pBdr>
              <w:jc w:val="right"/>
              <w:rPr>
                <w:sz w:val="26"/>
                <w:szCs w:val="26"/>
              </w:rPr>
            </w:pPr>
            <w:r>
              <w:rPr>
                <w:sz w:val="26"/>
                <w:szCs w:val="26"/>
              </w:rPr>
              <w:t>2,143,90</w:t>
            </w:r>
            <w:r>
              <w:rPr>
                <w:rFonts w:hint="cs"/>
                <w:sz w:val="26"/>
                <w:szCs w:val="26"/>
                <w:cs/>
              </w:rPr>
              <w:t>4</w:t>
            </w:r>
          </w:p>
        </w:tc>
        <w:tc>
          <w:tcPr>
            <w:tcW w:w="1519" w:type="dxa"/>
            <w:shd w:val="clear" w:color="auto" w:fill="auto"/>
            <w:vAlign w:val="bottom"/>
          </w:tcPr>
          <w:p w14:paraId="1B7341A6" w14:textId="77777777" w:rsidR="005E5193" w:rsidRDefault="00F36FBE">
            <w:pPr>
              <w:pBdr>
                <w:bottom w:val="double" w:sz="4" w:space="0" w:color="auto"/>
              </w:pBdr>
              <w:jc w:val="right"/>
              <w:rPr>
                <w:sz w:val="26"/>
                <w:szCs w:val="26"/>
              </w:rPr>
            </w:pPr>
            <w:r>
              <w:rPr>
                <w:sz w:val="26"/>
                <w:szCs w:val="26"/>
              </w:rPr>
              <w:t>2,879,09</w:t>
            </w:r>
            <w:r>
              <w:rPr>
                <w:rFonts w:hint="cs"/>
                <w:sz w:val="26"/>
                <w:szCs w:val="26"/>
                <w:cs/>
              </w:rPr>
              <w:t>0</w:t>
            </w:r>
          </w:p>
        </w:tc>
      </w:tr>
      <w:tr w:rsidR="005E5193" w14:paraId="434A7AC9" w14:textId="77777777">
        <w:tc>
          <w:tcPr>
            <w:tcW w:w="1749" w:type="dxa"/>
            <w:shd w:val="clear" w:color="auto" w:fill="auto"/>
            <w:vAlign w:val="bottom"/>
            <w:hideMark/>
          </w:tcPr>
          <w:p w14:paraId="31E15A84" w14:textId="77777777" w:rsidR="005E5193" w:rsidRDefault="00F36FBE">
            <w:pPr>
              <w:rPr>
                <w:sz w:val="26"/>
                <w:szCs w:val="26"/>
                <w:cs/>
              </w:rPr>
            </w:pPr>
            <w:r>
              <w:rPr>
                <w:sz w:val="26"/>
                <w:szCs w:val="26"/>
                <w:cs/>
              </w:rPr>
              <w:t>หนี้สินของส่วนงาน</w:t>
            </w:r>
          </w:p>
        </w:tc>
        <w:tc>
          <w:tcPr>
            <w:tcW w:w="1422" w:type="dxa"/>
            <w:shd w:val="clear" w:color="auto" w:fill="auto"/>
            <w:vAlign w:val="center"/>
          </w:tcPr>
          <w:p w14:paraId="2D5A4302" w14:textId="77777777" w:rsidR="005E5193" w:rsidRDefault="00F36FBE">
            <w:pPr>
              <w:pBdr>
                <w:bottom w:val="double" w:sz="4" w:space="0" w:color="auto"/>
              </w:pBdr>
              <w:jc w:val="right"/>
              <w:rPr>
                <w:sz w:val="26"/>
                <w:szCs w:val="26"/>
              </w:rPr>
            </w:pPr>
            <w:r>
              <w:rPr>
                <w:sz w:val="26"/>
                <w:szCs w:val="26"/>
              </w:rPr>
              <w:t>60,608</w:t>
            </w:r>
          </w:p>
        </w:tc>
        <w:tc>
          <w:tcPr>
            <w:tcW w:w="1534" w:type="dxa"/>
            <w:shd w:val="clear" w:color="auto" w:fill="auto"/>
            <w:vAlign w:val="center"/>
          </w:tcPr>
          <w:p w14:paraId="7AC98162" w14:textId="77777777" w:rsidR="005E5193" w:rsidRDefault="00F36FBE">
            <w:pPr>
              <w:pBdr>
                <w:bottom w:val="double" w:sz="4" w:space="0" w:color="auto"/>
              </w:pBdr>
              <w:jc w:val="right"/>
              <w:rPr>
                <w:sz w:val="26"/>
                <w:szCs w:val="26"/>
              </w:rPr>
            </w:pPr>
            <w:r>
              <w:rPr>
                <w:sz w:val="26"/>
                <w:szCs w:val="26"/>
              </w:rPr>
              <w:t>17,822</w:t>
            </w:r>
          </w:p>
        </w:tc>
        <w:tc>
          <w:tcPr>
            <w:tcW w:w="1164" w:type="dxa"/>
            <w:shd w:val="clear" w:color="auto" w:fill="auto"/>
            <w:vAlign w:val="center"/>
          </w:tcPr>
          <w:p w14:paraId="1F758EC1" w14:textId="77777777" w:rsidR="005E5193" w:rsidRDefault="00F36FBE">
            <w:pPr>
              <w:pBdr>
                <w:bottom w:val="double" w:sz="4" w:space="0" w:color="auto"/>
              </w:pBdr>
              <w:jc w:val="right"/>
              <w:rPr>
                <w:sz w:val="26"/>
                <w:szCs w:val="26"/>
              </w:rPr>
            </w:pPr>
            <w:r>
              <w:rPr>
                <w:sz w:val="26"/>
                <w:szCs w:val="26"/>
              </w:rPr>
              <w:t>78,430</w:t>
            </w:r>
          </w:p>
        </w:tc>
        <w:tc>
          <w:tcPr>
            <w:tcW w:w="1432" w:type="dxa"/>
            <w:shd w:val="clear" w:color="auto" w:fill="auto"/>
            <w:vAlign w:val="center"/>
          </w:tcPr>
          <w:p w14:paraId="7BF24938" w14:textId="77777777" w:rsidR="005E5193" w:rsidRDefault="00F36FBE">
            <w:pPr>
              <w:pBdr>
                <w:bottom w:val="double" w:sz="4" w:space="0" w:color="auto"/>
              </w:pBdr>
              <w:jc w:val="right"/>
              <w:rPr>
                <w:sz w:val="26"/>
                <w:szCs w:val="26"/>
              </w:rPr>
            </w:pPr>
            <w:r>
              <w:rPr>
                <w:sz w:val="26"/>
                <w:szCs w:val="26"/>
              </w:rPr>
              <w:t>191,971</w:t>
            </w:r>
          </w:p>
        </w:tc>
        <w:tc>
          <w:tcPr>
            <w:tcW w:w="1519" w:type="dxa"/>
            <w:shd w:val="clear" w:color="auto" w:fill="auto"/>
            <w:vAlign w:val="center"/>
          </w:tcPr>
          <w:p w14:paraId="18EFD1A6" w14:textId="77777777" w:rsidR="005E5193" w:rsidRDefault="00F36FBE">
            <w:pPr>
              <w:pBdr>
                <w:bottom w:val="double" w:sz="4" w:space="0" w:color="auto"/>
              </w:pBdr>
              <w:jc w:val="right"/>
              <w:rPr>
                <w:sz w:val="26"/>
                <w:szCs w:val="26"/>
              </w:rPr>
            </w:pPr>
            <w:r>
              <w:rPr>
                <w:sz w:val="26"/>
                <w:szCs w:val="26"/>
              </w:rPr>
              <w:t>270,401</w:t>
            </w:r>
          </w:p>
        </w:tc>
      </w:tr>
    </w:tbl>
    <w:p w14:paraId="1B5554AD" w14:textId="77777777" w:rsidR="005E5193" w:rsidRDefault="00F36FBE">
      <w:pPr>
        <w:spacing w:before="120" w:after="120" w:line="216" w:lineRule="auto"/>
        <w:ind w:left="567"/>
        <w:jc w:val="thaiDistribute"/>
        <w:rPr>
          <w:spacing w:val="-2"/>
          <w:sz w:val="30"/>
          <w:szCs w:val="30"/>
        </w:rPr>
      </w:pPr>
      <w:r>
        <w:rPr>
          <w:rFonts w:hint="cs"/>
          <w:spacing w:val="-2"/>
          <w:sz w:val="30"/>
          <w:szCs w:val="30"/>
          <w:cs/>
        </w:rPr>
        <w:t xml:space="preserve">ข้อมูลส่วนงานทางภูมิศาสตร์ทั้ง </w:t>
      </w:r>
      <w:r>
        <w:rPr>
          <w:rFonts w:hint="cs"/>
          <w:spacing w:val="-2"/>
          <w:sz w:val="30"/>
          <w:szCs w:val="30"/>
        </w:rPr>
        <w:t>2</w:t>
      </w:r>
      <w:r>
        <w:rPr>
          <w:rFonts w:hint="cs"/>
          <w:spacing w:val="-2"/>
          <w:sz w:val="30"/>
          <w:szCs w:val="30"/>
          <w:cs/>
        </w:rPr>
        <w:t xml:space="preserve"> ส่วนงาน ประกอบด้วย</w:t>
      </w:r>
      <w:r>
        <w:rPr>
          <w:spacing w:val="-2"/>
          <w:sz w:val="30"/>
          <w:szCs w:val="30"/>
          <w:cs/>
        </w:rPr>
        <w:t>การขาย</w:t>
      </w:r>
      <w:r>
        <w:rPr>
          <w:rFonts w:hint="cs"/>
          <w:spacing w:val="-2"/>
          <w:sz w:val="30"/>
          <w:szCs w:val="30"/>
          <w:cs/>
        </w:rPr>
        <w:t>สินค้า</w:t>
      </w:r>
      <w:r>
        <w:rPr>
          <w:spacing w:val="-2"/>
          <w:sz w:val="30"/>
          <w:szCs w:val="30"/>
          <w:cs/>
        </w:rPr>
        <w:t>ทั้งในประเทศและต่างประเท</w:t>
      </w:r>
      <w:r>
        <w:rPr>
          <w:rFonts w:hint="cs"/>
          <w:spacing w:val="-2"/>
          <w:sz w:val="30"/>
          <w:szCs w:val="30"/>
          <w:cs/>
        </w:rPr>
        <w:t>ศสำหรับงวดสามเดือน</w:t>
      </w:r>
      <w:r>
        <w:rPr>
          <w:spacing w:val="-2"/>
          <w:sz w:val="30"/>
          <w:szCs w:val="30"/>
          <w:cs/>
        </w:rPr>
        <w:t>และหกเดือน</w:t>
      </w:r>
      <w:r>
        <w:rPr>
          <w:rFonts w:hint="cs"/>
          <w:spacing w:val="-2"/>
          <w:sz w:val="30"/>
          <w:szCs w:val="30"/>
          <w:cs/>
        </w:rPr>
        <w:t xml:space="preserve">สิ้นสุดวันที่ </w:t>
      </w:r>
      <w:r>
        <w:rPr>
          <w:spacing w:val="-2"/>
          <w:sz w:val="30"/>
          <w:szCs w:val="30"/>
        </w:rPr>
        <w:t xml:space="preserve">30 </w:t>
      </w:r>
      <w:r>
        <w:rPr>
          <w:spacing w:val="-2"/>
          <w:sz w:val="30"/>
          <w:szCs w:val="30"/>
          <w:cs/>
        </w:rPr>
        <w:t xml:space="preserve">มิถุนายน </w:t>
      </w:r>
      <w:r>
        <w:rPr>
          <w:spacing w:val="-2"/>
          <w:sz w:val="30"/>
          <w:szCs w:val="30"/>
        </w:rPr>
        <w:t>2565</w:t>
      </w:r>
      <w:r>
        <w:rPr>
          <w:rFonts w:hint="cs"/>
          <w:spacing w:val="-2"/>
          <w:sz w:val="30"/>
          <w:szCs w:val="30"/>
          <w:cs/>
        </w:rPr>
        <w:t xml:space="preserve"> และ </w:t>
      </w:r>
      <w:r>
        <w:rPr>
          <w:spacing w:val="-2"/>
          <w:sz w:val="30"/>
          <w:szCs w:val="30"/>
        </w:rPr>
        <w:t>2564</w:t>
      </w:r>
      <w:r>
        <w:rPr>
          <w:rFonts w:hint="cs"/>
          <w:spacing w:val="-2"/>
          <w:sz w:val="30"/>
          <w:szCs w:val="30"/>
          <w:cs/>
        </w:rPr>
        <w:t xml:space="preserve"> มีดังต่อไปนี้</w:t>
      </w:r>
    </w:p>
    <w:p w14:paraId="339E3AA7" w14:textId="77777777" w:rsidR="005E5193" w:rsidRDefault="00F36FBE">
      <w:pPr>
        <w:spacing w:before="120" w:after="120" w:line="216" w:lineRule="auto"/>
        <w:ind w:left="544" w:right="936"/>
        <w:rPr>
          <w:b/>
          <w:bCs/>
          <w:spacing w:val="-2"/>
          <w:sz w:val="30"/>
          <w:szCs w:val="30"/>
        </w:rPr>
      </w:pPr>
      <w:r>
        <w:rPr>
          <w:b/>
          <w:bCs/>
          <w:spacing w:val="-2"/>
          <w:sz w:val="30"/>
          <w:szCs w:val="30"/>
          <w:cs/>
        </w:rPr>
        <w:t>ส่วนงานทางภูมิศาสตร์</w:t>
      </w:r>
    </w:p>
    <w:tbl>
      <w:tblPr>
        <w:tblW w:w="8730" w:type="dxa"/>
        <w:tblInd w:w="558" w:type="dxa"/>
        <w:tblLook w:val="04A0" w:firstRow="1" w:lastRow="0" w:firstColumn="1" w:lastColumn="0" w:noHBand="0" w:noVBand="1"/>
      </w:tblPr>
      <w:tblGrid>
        <w:gridCol w:w="3672"/>
        <w:gridCol w:w="1219"/>
        <w:gridCol w:w="1219"/>
        <w:gridCol w:w="1310"/>
        <w:gridCol w:w="1310"/>
      </w:tblGrid>
      <w:tr w:rsidR="005E5193" w14:paraId="18280F6C" w14:textId="77777777">
        <w:trPr>
          <w:trHeight w:val="20"/>
        </w:trPr>
        <w:tc>
          <w:tcPr>
            <w:tcW w:w="3672" w:type="dxa"/>
            <w:shd w:val="clear" w:color="auto" w:fill="auto"/>
            <w:vAlign w:val="bottom"/>
          </w:tcPr>
          <w:p w14:paraId="583CEF49" w14:textId="77777777" w:rsidR="005E5193" w:rsidRDefault="005E5193">
            <w:pPr>
              <w:spacing w:before="40" w:after="20" w:line="216" w:lineRule="auto"/>
              <w:rPr>
                <w:sz w:val="30"/>
                <w:szCs w:val="30"/>
                <w:cs/>
              </w:rPr>
            </w:pPr>
          </w:p>
        </w:tc>
        <w:tc>
          <w:tcPr>
            <w:tcW w:w="2438" w:type="dxa"/>
            <w:gridSpan w:val="2"/>
            <w:vAlign w:val="bottom"/>
          </w:tcPr>
          <w:p w14:paraId="34B49C76" w14:textId="77777777" w:rsidR="005E5193" w:rsidRDefault="005E5193">
            <w:pPr>
              <w:spacing w:before="40" w:after="20" w:line="216" w:lineRule="auto"/>
              <w:jc w:val="center"/>
              <w:rPr>
                <w:sz w:val="30"/>
                <w:szCs w:val="30"/>
                <w:cs/>
              </w:rPr>
            </w:pPr>
          </w:p>
        </w:tc>
        <w:tc>
          <w:tcPr>
            <w:tcW w:w="2620" w:type="dxa"/>
            <w:gridSpan w:val="2"/>
            <w:shd w:val="clear" w:color="auto" w:fill="auto"/>
            <w:vAlign w:val="bottom"/>
          </w:tcPr>
          <w:p w14:paraId="0FE325A6" w14:textId="77777777" w:rsidR="005E5193" w:rsidRDefault="00F36FBE">
            <w:pPr>
              <w:spacing w:before="40" w:after="20" w:line="216" w:lineRule="auto"/>
              <w:ind w:left="-18" w:right="9"/>
              <w:jc w:val="right"/>
              <w:rPr>
                <w:sz w:val="30"/>
                <w:szCs w:val="30"/>
              </w:rPr>
            </w:pPr>
            <w:r>
              <w:rPr>
                <w:rFonts w:hint="cs"/>
                <w:b/>
                <w:bCs/>
                <w:sz w:val="30"/>
                <w:szCs w:val="30"/>
                <w:cs/>
              </w:rPr>
              <w:t xml:space="preserve">หน่วย </w:t>
            </w:r>
            <w:r>
              <w:rPr>
                <w:b/>
                <w:bCs/>
                <w:sz w:val="30"/>
                <w:szCs w:val="30"/>
                <w:cs/>
              </w:rPr>
              <w:t xml:space="preserve">: </w:t>
            </w:r>
            <w:r>
              <w:rPr>
                <w:rFonts w:hint="cs"/>
                <w:b/>
                <w:bCs/>
                <w:sz w:val="30"/>
                <w:szCs w:val="30"/>
                <w:cs/>
              </w:rPr>
              <w:t>พัน</w:t>
            </w:r>
            <w:r>
              <w:rPr>
                <w:b/>
                <w:bCs/>
                <w:sz w:val="30"/>
                <w:szCs w:val="30"/>
                <w:cs/>
              </w:rPr>
              <w:t>บา</w:t>
            </w:r>
            <w:r>
              <w:rPr>
                <w:rFonts w:hint="cs"/>
                <w:b/>
                <w:bCs/>
                <w:sz w:val="30"/>
                <w:szCs w:val="30"/>
                <w:cs/>
              </w:rPr>
              <w:t>ท</w:t>
            </w:r>
          </w:p>
        </w:tc>
      </w:tr>
      <w:tr w:rsidR="005E5193" w14:paraId="5D242486" w14:textId="77777777">
        <w:trPr>
          <w:trHeight w:val="20"/>
        </w:trPr>
        <w:tc>
          <w:tcPr>
            <w:tcW w:w="3672" w:type="dxa"/>
            <w:shd w:val="clear" w:color="auto" w:fill="auto"/>
            <w:vAlign w:val="bottom"/>
          </w:tcPr>
          <w:p w14:paraId="53E46BF7" w14:textId="77777777" w:rsidR="005E5193" w:rsidRDefault="005E5193">
            <w:pPr>
              <w:spacing w:before="40" w:after="20" w:line="216" w:lineRule="auto"/>
              <w:rPr>
                <w:sz w:val="30"/>
                <w:szCs w:val="30"/>
                <w:cs/>
              </w:rPr>
            </w:pPr>
          </w:p>
        </w:tc>
        <w:tc>
          <w:tcPr>
            <w:tcW w:w="2438" w:type="dxa"/>
            <w:gridSpan w:val="2"/>
            <w:vAlign w:val="bottom"/>
          </w:tcPr>
          <w:p w14:paraId="7D0EB260" w14:textId="77777777" w:rsidR="005E5193" w:rsidRDefault="00F36FBE">
            <w:pPr>
              <w:pBdr>
                <w:bottom w:val="single" w:sz="4" w:space="1" w:color="auto"/>
              </w:pBdr>
              <w:spacing w:before="40" w:after="20" w:line="216" w:lineRule="auto"/>
              <w:jc w:val="center"/>
              <w:rPr>
                <w:sz w:val="30"/>
                <w:szCs w:val="30"/>
                <w:cs/>
              </w:rPr>
            </w:pPr>
            <w:r>
              <w:rPr>
                <w:sz w:val="30"/>
                <w:szCs w:val="30"/>
                <w:cs/>
              </w:rPr>
              <w:t>สำหรับงวดสามเดือน                   สิ้นสุดวันที่</w:t>
            </w:r>
            <w:r>
              <w:rPr>
                <w:sz w:val="30"/>
                <w:szCs w:val="30"/>
              </w:rPr>
              <w:t xml:space="preserve"> 30</w:t>
            </w:r>
            <w:r>
              <w:rPr>
                <w:sz w:val="30"/>
                <w:szCs w:val="30"/>
                <w:cs/>
              </w:rPr>
              <w:t xml:space="preserve"> มิถุนายน</w:t>
            </w:r>
          </w:p>
        </w:tc>
        <w:tc>
          <w:tcPr>
            <w:tcW w:w="2620" w:type="dxa"/>
            <w:gridSpan w:val="2"/>
            <w:shd w:val="clear" w:color="auto" w:fill="auto"/>
            <w:vAlign w:val="bottom"/>
          </w:tcPr>
          <w:p w14:paraId="37DE104D" w14:textId="77777777" w:rsidR="005E5193" w:rsidRDefault="00F36FBE">
            <w:pPr>
              <w:pBdr>
                <w:bottom w:val="single" w:sz="4" w:space="1" w:color="auto"/>
              </w:pBdr>
              <w:spacing w:before="40" w:after="20" w:line="216" w:lineRule="auto"/>
              <w:ind w:left="-18" w:right="9"/>
              <w:jc w:val="center"/>
              <w:rPr>
                <w:sz w:val="30"/>
                <w:szCs w:val="30"/>
                <w:cs/>
              </w:rPr>
            </w:pPr>
            <w:r>
              <w:rPr>
                <w:sz w:val="30"/>
                <w:szCs w:val="30"/>
                <w:cs/>
              </w:rPr>
              <w:t>สำหรับงวดหกเดือน                   สิ้นสุดวันที่</w:t>
            </w:r>
            <w:r>
              <w:rPr>
                <w:sz w:val="30"/>
                <w:szCs w:val="30"/>
              </w:rPr>
              <w:t xml:space="preserve"> 30</w:t>
            </w:r>
            <w:r>
              <w:rPr>
                <w:sz w:val="30"/>
                <w:szCs w:val="30"/>
                <w:cs/>
              </w:rPr>
              <w:t xml:space="preserve"> มิถุนายน</w:t>
            </w:r>
          </w:p>
        </w:tc>
      </w:tr>
      <w:tr w:rsidR="005E5193" w14:paraId="44FBF80D" w14:textId="77777777">
        <w:trPr>
          <w:trHeight w:val="20"/>
        </w:trPr>
        <w:tc>
          <w:tcPr>
            <w:tcW w:w="3672" w:type="dxa"/>
            <w:shd w:val="clear" w:color="auto" w:fill="auto"/>
            <w:vAlign w:val="bottom"/>
          </w:tcPr>
          <w:p w14:paraId="4E9A1E9E" w14:textId="77777777" w:rsidR="005E5193" w:rsidRDefault="00F36FBE">
            <w:pPr>
              <w:pBdr>
                <w:bottom w:val="single" w:sz="4" w:space="1" w:color="auto"/>
              </w:pBdr>
              <w:spacing w:before="40" w:after="20" w:line="216" w:lineRule="auto"/>
              <w:ind w:left="-18"/>
              <w:jc w:val="center"/>
              <w:rPr>
                <w:sz w:val="30"/>
                <w:szCs w:val="30"/>
                <w:cs/>
              </w:rPr>
            </w:pPr>
            <w:r>
              <w:rPr>
                <w:rFonts w:hint="cs"/>
                <w:sz w:val="30"/>
                <w:szCs w:val="30"/>
                <w:cs/>
              </w:rPr>
              <w:t>งบการเงินรวม</w:t>
            </w:r>
          </w:p>
        </w:tc>
        <w:tc>
          <w:tcPr>
            <w:tcW w:w="1219" w:type="dxa"/>
            <w:vAlign w:val="bottom"/>
          </w:tcPr>
          <w:p w14:paraId="0995697F" w14:textId="77777777" w:rsidR="005E5193" w:rsidRDefault="00F36FBE">
            <w:pPr>
              <w:pBdr>
                <w:bottom w:val="single" w:sz="4" w:space="1" w:color="auto"/>
              </w:pBdr>
              <w:spacing w:before="40" w:after="20" w:line="216" w:lineRule="auto"/>
              <w:jc w:val="right"/>
              <w:rPr>
                <w:sz w:val="30"/>
                <w:szCs w:val="30"/>
              </w:rPr>
            </w:pPr>
            <w:r>
              <w:rPr>
                <w:sz w:val="30"/>
                <w:szCs w:val="30"/>
              </w:rPr>
              <w:t>2565</w:t>
            </w:r>
          </w:p>
        </w:tc>
        <w:tc>
          <w:tcPr>
            <w:tcW w:w="1219" w:type="dxa"/>
            <w:vAlign w:val="bottom"/>
          </w:tcPr>
          <w:p w14:paraId="43FCD54C" w14:textId="77777777" w:rsidR="005E5193" w:rsidRDefault="00F36FBE">
            <w:pPr>
              <w:pBdr>
                <w:bottom w:val="single" w:sz="4" w:space="1" w:color="auto"/>
              </w:pBdr>
              <w:spacing w:before="40" w:after="20" w:line="216" w:lineRule="auto"/>
              <w:jc w:val="right"/>
              <w:rPr>
                <w:sz w:val="30"/>
                <w:szCs w:val="30"/>
              </w:rPr>
            </w:pPr>
            <w:r>
              <w:rPr>
                <w:sz w:val="30"/>
                <w:szCs w:val="30"/>
              </w:rPr>
              <w:t>2564</w:t>
            </w:r>
          </w:p>
        </w:tc>
        <w:tc>
          <w:tcPr>
            <w:tcW w:w="1310" w:type="dxa"/>
            <w:shd w:val="clear" w:color="auto" w:fill="auto"/>
            <w:vAlign w:val="bottom"/>
          </w:tcPr>
          <w:p w14:paraId="558FAC3C" w14:textId="77777777" w:rsidR="005E5193" w:rsidRDefault="00F36FBE">
            <w:pPr>
              <w:pBdr>
                <w:bottom w:val="single" w:sz="4" w:space="1" w:color="auto"/>
              </w:pBdr>
              <w:spacing w:before="40" w:after="20" w:line="216" w:lineRule="auto"/>
              <w:jc w:val="right"/>
              <w:rPr>
                <w:sz w:val="30"/>
                <w:szCs w:val="30"/>
              </w:rPr>
            </w:pPr>
            <w:r>
              <w:rPr>
                <w:sz w:val="30"/>
                <w:szCs w:val="30"/>
              </w:rPr>
              <w:t>2565</w:t>
            </w:r>
          </w:p>
        </w:tc>
        <w:tc>
          <w:tcPr>
            <w:tcW w:w="1310" w:type="dxa"/>
            <w:shd w:val="clear" w:color="auto" w:fill="auto"/>
            <w:vAlign w:val="bottom"/>
          </w:tcPr>
          <w:p w14:paraId="03CF5BA8" w14:textId="77777777" w:rsidR="005E5193" w:rsidRDefault="00F36FBE">
            <w:pPr>
              <w:pBdr>
                <w:bottom w:val="single" w:sz="4" w:space="1" w:color="auto"/>
              </w:pBdr>
              <w:spacing w:before="40" w:after="20" w:line="216" w:lineRule="auto"/>
              <w:jc w:val="right"/>
              <w:rPr>
                <w:sz w:val="30"/>
                <w:szCs w:val="30"/>
              </w:rPr>
            </w:pPr>
            <w:r>
              <w:rPr>
                <w:sz w:val="30"/>
                <w:szCs w:val="30"/>
              </w:rPr>
              <w:t>2564</w:t>
            </w:r>
          </w:p>
        </w:tc>
      </w:tr>
      <w:tr w:rsidR="005E5193" w14:paraId="70D17D6B" w14:textId="77777777">
        <w:trPr>
          <w:trHeight w:val="20"/>
        </w:trPr>
        <w:tc>
          <w:tcPr>
            <w:tcW w:w="3672" w:type="dxa"/>
            <w:shd w:val="clear" w:color="auto" w:fill="auto"/>
            <w:vAlign w:val="bottom"/>
          </w:tcPr>
          <w:p w14:paraId="1167D129" w14:textId="77777777" w:rsidR="005E5193" w:rsidRDefault="00F36FBE">
            <w:pPr>
              <w:spacing w:before="40" w:after="20" w:line="216" w:lineRule="auto"/>
              <w:ind w:left="9"/>
              <w:rPr>
                <w:sz w:val="30"/>
                <w:szCs w:val="30"/>
                <w:cs/>
              </w:rPr>
            </w:pPr>
            <w:r>
              <w:rPr>
                <w:rFonts w:hint="cs"/>
                <w:sz w:val="30"/>
                <w:szCs w:val="30"/>
                <w:cs/>
              </w:rPr>
              <w:t>ขายในประเทศ</w:t>
            </w:r>
          </w:p>
        </w:tc>
        <w:tc>
          <w:tcPr>
            <w:tcW w:w="1219" w:type="dxa"/>
            <w:shd w:val="clear" w:color="auto" w:fill="FFFFFF"/>
            <w:vAlign w:val="bottom"/>
          </w:tcPr>
          <w:p w14:paraId="56CFBB7B" w14:textId="19137147" w:rsidR="005E5193" w:rsidRDefault="00F36FBE">
            <w:pPr>
              <w:spacing w:before="40" w:after="20" w:line="216" w:lineRule="auto"/>
              <w:jc w:val="right"/>
              <w:rPr>
                <w:sz w:val="30"/>
                <w:szCs w:val="30"/>
              </w:rPr>
            </w:pPr>
            <w:r>
              <w:rPr>
                <w:sz w:val="30"/>
                <w:szCs w:val="30"/>
              </w:rPr>
              <w:t>406,65</w:t>
            </w:r>
            <w:r w:rsidR="005D1A41">
              <w:rPr>
                <w:rFonts w:hint="cs"/>
                <w:sz w:val="30"/>
                <w:szCs w:val="30"/>
                <w:cs/>
              </w:rPr>
              <w:t>3</w:t>
            </w:r>
          </w:p>
        </w:tc>
        <w:tc>
          <w:tcPr>
            <w:tcW w:w="1219" w:type="dxa"/>
            <w:vAlign w:val="bottom"/>
          </w:tcPr>
          <w:p w14:paraId="7A583040" w14:textId="77777777" w:rsidR="005E5193" w:rsidRDefault="00F36FBE">
            <w:pPr>
              <w:spacing w:before="40" w:after="20" w:line="216" w:lineRule="auto"/>
              <w:jc w:val="right"/>
              <w:rPr>
                <w:sz w:val="30"/>
                <w:szCs w:val="30"/>
                <w:lang w:val="en-GB"/>
              </w:rPr>
            </w:pPr>
            <w:r>
              <w:rPr>
                <w:sz w:val="30"/>
                <w:szCs w:val="30"/>
              </w:rPr>
              <w:t>157,473</w:t>
            </w:r>
          </w:p>
        </w:tc>
        <w:tc>
          <w:tcPr>
            <w:tcW w:w="1310" w:type="dxa"/>
            <w:shd w:val="clear" w:color="auto" w:fill="FFFFFF"/>
            <w:vAlign w:val="bottom"/>
          </w:tcPr>
          <w:p w14:paraId="24400DE6" w14:textId="43C7B5C1" w:rsidR="005E5193" w:rsidRDefault="00F36FBE">
            <w:pPr>
              <w:spacing w:before="40" w:after="20" w:line="216" w:lineRule="auto"/>
              <w:jc w:val="right"/>
              <w:rPr>
                <w:sz w:val="30"/>
                <w:szCs w:val="30"/>
                <w:lang w:val="en-GB"/>
              </w:rPr>
            </w:pPr>
            <w:r>
              <w:rPr>
                <w:sz w:val="30"/>
                <w:szCs w:val="30"/>
                <w:lang w:val="en-GB"/>
              </w:rPr>
              <w:t>742,44</w:t>
            </w:r>
            <w:r w:rsidR="005D1A41">
              <w:rPr>
                <w:rFonts w:hint="cs"/>
                <w:sz w:val="30"/>
                <w:szCs w:val="30"/>
                <w:cs/>
                <w:lang w:val="en-GB"/>
              </w:rPr>
              <w:t>5</w:t>
            </w:r>
          </w:p>
        </w:tc>
        <w:tc>
          <w:tcPr>
            <w:tcW w:w="1310" w:type="dxa"/>
            <w:shd w:val="clear" w:color="auto" w:fill="auto"/>
            <w:vAlign w:val="bottom"/>
          </w:tcPr>
          <w:p w14:paraId="4861F3C4" w14:textId="77777777" w:rsidR="005E5193" w:rsidRDefault="00F36FBE">
            <w:pPr>
              <w:spacing w:before="40" w:after="20" w:line="216" w:lineRule="auto"/>
              <w:jc w:val="right"/>
              <w:rPr>
                <w:sz w:val="30"/>
                <w:szCs w:val="30"/>
                <w:lang w:val="en-GB"/>
              </w:rPr>
            </w:pPr>
            <w:r>
              <w:rPr>
                <w:sz w:val="30"/>
                <w:szCs w:val="30"/>
                <w:lang w:val="en-GB"/>
              </w:rPr>
              <w:t>317,984</w:t>
            </w:r>
          </w:p>
        </w:tc>
      </w:tr>
      <w:tr w:rsidR="005E5193" w14:paraId="64D30B48" w14:textId="77777777">
        <w:trPr>
          <w:trHeight w:val="20"/>
        </w:trPr>
        <w:tc>
          <w:tcPr>
            <w:tcW w:w="3672" w:type="dxa"/>
            <w:shd w:val="clear" w:color="auto" w:fill="auto"/>
            <w:vAlign w:val="bottom"/>
          </w:tcPr>
          <w:p w14:paraId="2FC55C32" w14:textId="77777777" w:rsidR="005E5193" w:rsidRDefault="00F36FBE">
            <w:pPr>
              <w:spacing w:before="40" w:after="20" w:line="216" w:lineRule="auto"/>
              <w:ind w:left="9"/>
              <w:rPr>
                <w:sz w:val="30"/>
                <w:szCs w:val="30"/>
                <w:cs/>
              </w:rPr>
            </w:pPr>
            <w:r>
              <w:rPr>
                <w:rFonts w:hint="cs"/>
                <w:sz w:val="30"/>
                <w:szCs w:val="30"/>
                <w:cs/>
              </w:rPr>
              <w:t>ขายต่างประเทศ</w:t>
            </w:r>
          </w:p>
        </w:tc>
        <w:tc>
          <w:tcPr>
            <w:tcW w:w="1219" w:type="dxa"/>
            <w:shd w:val="clear" w:color="auto" w:fill="FFFFFF"/>
            <w:vAlign w:val="bottom"/>
          </w:tcPr>
          <w:p w14:paraId="416EBA6A" w14:textId="77777777" w:rsidR="005E5193" w:rsidRDefault="005E5193">
            <w:pPr>
              <w:spacing w:before="40" w:after="20" w:line="216" w:lineRule="auto"/>
              <w:jc w:val="right"/>
              <w:rPr>
                <w:sz w:val="30"/>
                <w:szCs w:val="30"/>
              </w:rPr>
            </w:pPr>
          </w:p>
        </w:tc>
        <w:tc>
          <w:tcPr>
            <w:tcW w:w="1219" w:type="dxa"/>
            <w:vAlign w:val="bottom"/>
          </w:tcPr>
          <w:p w14:paraId="4FF23C97" w14:textId="77777777" w:rsidR="005E5193" w:rsidRDefault="005E5193">
            <w:pPr>
              <w:spacing w:before="40" w:after="20" w:line="216" w:lineRule="auto"/>
              <w:jc w:val="right"/>
              <w:rPr>
                <w:sz w:val="30"/>
                <w:szCs w:val="30"/>
              </w:rPr>
            </w:pPr>
          </w:p>
        </w:tc>
        <w:tc>
          <w:tcPr>
            <w:tcW w:w="1310" w:type="dxa"/>
            <w:shd w:val="clear" w:color="auto" w:fill="FFFFFF"/>
            <w:vAlign w:val="bottom"/>
          </w:tcPr>
          <w:p w14:paraId="1B0B3CA8" w14:textId="77777777" w:rsidR="005E5193" w:rsidRDefault="005E5193">
            <w:pPr>
              <w:spacing w:before="40" w:after="20" w:line="216" w:lineRule="auto"/>
              <w:jc w:val="right"/>
              <w:rPr>
                <w:sz w:val="30"/>
                <w:szCs w:val="30"/>
              </w:rPr>
            </w:pPr>
          </w:p>
        </w:tc>
        <w:tc>
          <w:tcPr>
            <w:tcW w:w="1310" w:type="dxa"/>
            <w:shd w:val="clear" w:color="auto" w:fill="auto"/>
            <w:vAlign w:val="bottom"/>
          </w:tcPr>
          <w:p w14:paraId="1922BDAB" w14:textId="77777777" w:rsidR="005E5193" w:rsidRDefault="005E5193">
            <w:pPr>
              <w:spacing w:before="40" w:after="20" w:line="216" w:lineRule="auto"/>
              <w:jc w:val="right"/>
              <w:rPr>
                <w:sz w:val="30"/>
                <w:szCs w:val="30"/>
              </w:rPr>
            </w:pPr>
          </w:p>
        </w:tc>
      </w:tr>
      <w:tr w:rsidR="005E5193" w14:paraId="550A2176" w14:textId="77777777">
        <w:trPr>
          <w:trHeight w:val="20"/>
        </w:trPr>
        <w:tc>
          <w:tcPr>
            <w:tcW w:w="3672" w:type="dxa"/>
            <w:shd w:val="clear" w:color="auto" w:fill="auto"/>
            <w:vAlign w:val="bottom"/>
          </w:tcPr>
          <w:p w14:paraId="0F64B1E9" w14:textId="77777777" w:rsidR="005E5193" w:rsidRDefault="00F36FBE">
            <w:pPr>
              <w:numPr>
                <w:ilvl w:val="0"/>
                <w:numId w:val="1"/>
              </w:numPr>
              <w:spacing w:before="40" w:after="20" w:line="216" w:lineRule="auto"/>
              <w:ind w:left="252" w:hanging="252"/>
              <w:rPr>
                <w:sz w:val="30"/>
                <w:szCs w:val="30"/>
              </w:rPr>
            </w:pPr>
            <w:r>
              <w:rPr>
                <w:rFonts w:hint="cs"/>
                <w:sz w:val="30"/>
                <w:szCs w:val="30"/>
                <w:cs/>
              </w:rPr>
              <w:t>ทวีปเอเชีย</w:t>
            </w:r>
          </w:p>
        </w:tc>
        <w:tc>
          <w:tcPr>
            <w:tcW w:w="1219" w:type="dxa"/>
            <w:shd w:val="clear" w:color="auto" w:fill="FFFFFF"/>
            <w:vAlign w:val="bottom"/>
          </w:tcPr>
          <w:p w14:paraId="2509E893" w14:textId="77777777" w:rsidR="005E5193" w:rsidRDefault="00F36FBE">
            <w:pPr>
              <w:spacing w:before="40" w:after="20" w:line="216" w:lineRule="auto"/>
              <w:jc w:val="right"/>
              <w:rPr>
                <w:sz w:val="30"/>
                <w:szCs w:val="30"/>
              </w:rPr>
            </w:pPr>
            <w:r>
              <w:rPr>
                <w:sz w:val="30"/>
                <w:szCs w:val="30"/>
              </w:rPr>
              <w:t>68,932</w:t>
            </w:r>
          </w:p>
        </w:tc>
        <w:tc>
          <w:tcPr>
            <w:tcW w:w="1219" w:type="dxa"/>
            <w:vAlign w:val="bottom"/>
          </w:tcPr>
          <w:p w14:paraId="082C1A56" w14:textId="77777777" w:rsidR="005E5193" w:rsidRDefault="00F36FBE">
            <w:pPr>
              <w:spacing w:before="40" w:after="20" w:line="216" w:lineRule="auto"/>
              <w:jc w:val="right"/>
              <w:rPr>
                <w:sz w:val="30"/>
                <w:szCs w:val="30"/>
              </w:rPr>
            </w:pPr>
            <w:r>
              <w:rPr>
                <w:sz w:val="30"/>
                <w:szCs w:val="30"/>
              </w:rPr>
              <w:t>52,2</w:t>
            </w:r>
            <w:r>
              <w:rPr>
                <w:rFonts w:hint="cs"/>
                <w:sz w:val="30"/>
                <w:szCs w:val="30"/>
                <w:cs/>
              </w:rPr>
              <w:t>80</w:t>
            </w:r>
          </w:p>
        </w:tc>
        <w:tc>
          <w:tcPr>
            <w:tcW w:w="1310" w:type="dxa"/>
            <w:shd w:val="clear" w:color="auto" w:fill="FFFFFF"/>
            <w:vAlign w:val="bottom"/>
          </w:tcPr>
          <w:p w14:paraId="1EFAFAEF" w14:textId="77777777" w:rsidR="005E5193" w:rsidRDefault="00F36FBE">
            <w:pPr>
              <w:spacing w:before="40" w:after="20" w:line="216" w:lineRule="auto"/>
              <w:jc w:val="right"/>
              <w:rPr>
                <w:sz w:val="30"/>
                <w:szCs w:val="30"/>
              </w:rPr>
            </w:pPr>
            <w:r>
              <w:rPr>
                <w:sz w:val="30"/>
                <w:szCs w:val="30"/>
              </w:rPr>
              <w:t>128,152</w:t>
            </w:r>
          </w:p>
        </w:tc>
        <w:tc>
          <w:tcPr>
            <w:tcW w:w="1310" w:type="dxa"/>
            <w:shd w:val="clear" w:color="auto" w:fill="auto"/>
            <w:vAlign w:val="bottom"/>
          </w:tcPr>
          <w:p w14:paraId="1D796450" w14:textId="77777777" w:rsidR="005E5193" w:rsidRDefault="00F36FBE">
            <w:pPr>
              <w:spacing w:before="40" w:after="20" w:line="216" w:lineRule="auto"/>
              <w:jc w:val="right"/>
              <w:rPr>
                <w:sz w:val="30"/>
                <w:szCs w:val="30"/>
              </w:rPr>
            </w:pPr>
            <w:r>
              <w:rPr>
                <w:sz w:val="30"/>
                <w:szCs w:val="30"/>
              </w:rPr>
              <w:t>107,776</w:t>
            </w:r>
          </w:p>
        </w:tc>
      </w:tr>
      <w:tr w:rsidR="005E5193" w14:paraId="6E8EB59D" w14:textId="77777777">
        <w:trPr>
          <w:trHeight w:val="20"/>
        </w:trPr>
        <w:tc>
          <w:tcPr>
            <w:tcW w:w="3672" w:type="dxa"/>
            <w:shd w:val="clear" w:color="auto" w:fill="auto"/>
            <w:vAlign w:val="bottom"/>
          </w:tcPr>
          <w:p w14:paraId="00B281E4" w14:textId="77777777" w:rsidR="005E5193" w:rsidRDefault="00F36FBE">
            <w:pPr>
              <w:widowControl w:val="0"/>
              <w:numPr>
                <w:ilvl w:val="0"/>
                <w:numId w:val="5"/>
              </w:numPr>
              <w:adjustRightInd w:val="0"/>
              <w:spacing w:before="40" w:after="20" w:line="216" w:lineRule="auto"/>
              <w:ind w:left="252" w:hanging="252"/>
              <w:jc w:val="both"/>
              <w:textAlignment w:val="baseline"/>
              <w:rPr>
                <w:sz w:val="30"/>
                <w:szCs w:val="30"/>
                <w:cs/>
              </w:rPr>
            </w:pPr>
            <w:r>
              <w:rPr>
                <w:rFonts w:hint="cs"/>
                <w:sz w:val="30"/>
                <w:szCs w:val="30"/>
                <w:cs/>
              </w:rPr>
              <w:t>ทวีปแอฟริกา</w:t>
            </w:r>
          </w:p>
        </w:tc>
        <w:tc>
          <w:tcPr>
            <w:tcW w:w="1219" w:type="dxa"/>
            <w:shd w:val="clear" w:color="auto" w:fill="FFFFFF"/>
            <w:vAlign w:val="bottom"/>
          </w:tcPr>
          <w:p w14:paraId="5B2DA905" w14:textId="77777777" w:rsidR="005E5193" w:rsidRDefault="00F36FBE">
            <w:pPr>
              <w:spacing w:before="40" w:after="20" w:line="216" w:lineRule="auto"/>
              <w:jc w:val="right"/>
              <w:rPr>
                <w:sz w:val="30"/>
                <w:szCs w:val="30"/>
              </w:rPr>
            </w:pPr>
            <w:r>
              <w:rPr>
                <w:sz w:val="30"/>
                <w:szCs w:val="30"/>
              </w:rPr>
              <w:t>2,977</w:t>
            </w:r>
          </w:p>
        </w:tc>
        <w:tc>
          <w:tcPr>
            <w:tcW w:w="1219" w:type="dxa"/>
            <w:vAlign w:val="bottom"/>
          </w:tcPr>
          <w:p w14:paraId="01BA1092" w14:textId="77777777" w:rsidR="005E5193" w:rsidRDefault="00F36FBE">
            <w:pPr>
              <w:spacing w:before="40" w:after="20" w:line="216" w:lineRule="auto"/>
              <w:jc w:val="right"/>
              <w:rPr>
                <w:sz w:val="30"/>
                <w:szCs w:val="30"/>
              </w:rPr>
            </w:pPr>
            <w:r>
              <w:rPr>
                <w:sz w:val="30"/>
                <w:szCs w:val="30"/>
              </w:rPr>
              <w:t>608</w:t>
            </w:r>
          </w:p>
        </w:tc>
        <w:tc>
          <w:tcPr>
            <w:tcW w:w="1310" w:type="dxa"/>
            <w:shd w:val="clear" w:color="auto" w:fill="FFFFFF"/>
            <w:vAlign w:val="bottom"/>
          </w:tcPr>
          <w:p w14:paraId="5A1A5142" w14:textId="77777777" w:rsidR="005E5193" w:rsidRDefault="00F36FBE">
            <w:pPr>
              <w:spacing w:before="40" w:after="20" w:line="216" w:lineRule="auto"/>
              <w:jc w:val="right"/>
              <w:rPr>
                <w:sz w:val="30"/>
                <w:szCs w:val="30"/>
              </w:rPr>
            </w:pPr>
            <w:r>
              <w:rPr>
                <w:sz w:val="30"/>
                <w:szCs w:val="30"/>
              </w:rPr>
              <w:t>7,318</w:t>
            </w:r>
          </w:p>
        </w:tc>
        <w:tc>
          <w:tcPr>
            <w:tcW w:w="1310" w:type="dxa"/>
            <w:shd w:val="clear" w:color="auto" w:fill="auto"/>
            <w:vAlign w:val="bottom"/>
          </w:tcPr>
          <w:p w14:paraId="3EAC2EDD" w14:textId="77777777" w:rsidR="005E5193" w:rsidRDefault="00F36FBE">
            <w:pPr>
              <w:spacing w:before="40" w:after="20" w:line="216" w:lineRule="auto"/>
              <w:jc w:val="right"/>
              <w:rPr>
                <w:sz w:val="30"/>
                <w:szCs w:val="30"/>
              </w:rPr>
            </w:pPr>
            <w:r>
              <w:rPr>
                <w:sz w:val="30"/>
                <w:szCs w:val="30"/>
              </w:rPr>
              <w:t>2,983</w:t>
            </w:r>
          </w:p>
        </w:tc>
      </w:tr>
    </w:tbl>
    <w:p w14:paraId="73DA465D" w14:textId="77777777" w:rsidR="005E5193" w:rsidRDefault="00F36FBE">
      <w:pPr>
        <w:spacing w:before="120" w:line="216" w:lineRule="auto"/>
        <w:ind w:left="544" w:right="936"/>
        <w:rPr>
          <w:b/>
          <w:bCs/>
          <w:spacing w:val="-2"/>
          <w:sz w:val="30"/>
          <w:szCs w:val="30"/>
        </w:rPr>
      </w:pPr>
      <w:r>
        <w:rPr>
          <w:rFonts w:hint="cs"/>
          <w:b/>
          <w:bCs/>
          <w:spacing w:val="-2"/>
          <w:sz w:val="30"/>
          <w:szCs w:val="30"/>
          <w:cs/>
        </w:rPr>
        <w:t>ข้อมูลลูกค้ารายใหญ่</w:t>
      </w:r>
    </w:p>
    <w:p w14:paraId="17CA4138" w14:textId="52C9DA50" w:rsidR="005E5193" w:rsidRDefault="00F36FBE">
      <w:pPr>
        <w:spacing w:before="60" w:line="216" w:lineRule="auto"/>
        <w:ind w:left="544"/>
        <w:jc w:val="thaiDistribute"/>
        <w:rPr>
          <w:sz w:val="30"/>
          <w:szCs w:val="30"/>
        </w:rPr>
      </w:pPr>
      <w:r>
        <w:rPr>
          <w:rFonts w:hint="cs"/>
          <w:sz w:val="30"/>
          <w:szCs w:val="30"/>
          <w:cs/>
        </w:rPr>
        <w:t xml:space="preserve">บริษัทฯ มีลูกค้ารายใหญ่จำนวน </w:t>
      </w:r>
      <w:r>
        <w:rPr>
          <w:sz w:val="30"/>
          <w:szCs w:val="30"/>
        </w:rPr>
        <w:t>2</w:t>
      </w:r>
      <w:r>
        <w:rPr>
          <w:sz w:val="30"/>
          <w:szCs w:val="30"/>
          <w:cs/>
        </w:rPr>
        <w:t xml:space="preserve"> รายจากส่วนงานผลิตภัณฑ์สำหรับอุตสาหกรรม</w:t>
      </w:r>
      <w:r>
        <w:rPr>
          <w:rFonts w:hint="cs"/>
          <w:sz w:val="30"/>
          <w:szCs w:val="30"/>
          <w:cs/>
        </w:rPr>
        <w:t>และ</w:t>
      </w:r>
      <w:r>
        <w:rPr>
          <w:sz w:val="30"/>
          <w:szCs w:val="30"/>
          <w:cs/>
        </w:rPr>
        <w:t>ผลิตภัณฑ์สำหรับสุขอนามัยและครัวเรือน</w:t>
      </w:r>
      <w:r w:rsidR="00694B29">
        <w:rPr>
          <w:rFonts w:hint="cs"/>
          <w:sz w:val="30"/>
          <w:szCs w:val="30"/>
          <w:cs/>
        </w:rPr>
        <w:t xml:space="preserve"> และอื่นๆ</w:t>
      </w:r>
      <w:r>
        <w:rPr>
          <w:rFonts w:hint="cs"/>
          <w:sz w:val="30"/>
          <w:szCs w:val="30"/>
          <w:cs/>
        </w:rPr>
        <w:t xml:space="preserve"> </w:t>
      </w:r>
      <w:r>
        <w:rPr>
          <w:sz w:val="30"/>
          <w:szCs w:val="30"/>
          <w:cs/>
        </w:rPr>
        <w:t>สำหรับงวดสามเดือนและหกเดือน</w:t>
      </w:r>
      <w:r>
        <w:rPr>
          <w:rFonts w:hint="cs"/>
          <w:sz w:val="30"/>
          <w:szCs w:val="30"/>
          <w:cs/>
        </w:rPr>
        <w:t>สิ้น</w:t>
      </w:r>
      <w:r>
        <w:rPr>
          <w:sz w:val="30"/>
          <w:szCs w:val="30"/>
          <w:cs/>
        </w:rPr>
        <w:t>สุดวันที่</w:t>
      </w:r>
      <w:r>
        <w:rPr>
          <w:rFonts w:hint="cs"/>
          <w:sz w:val="30"/>
          <w:szCs w:val="30"/>
          <w:cs/>
        </w:rPr>
        <w:t xml:space="preserve"> </w:t>
      </w:r>
      <w:r>
        <w:rPr>
          <w:sz w:val="30"/>
          <w:szCs w:val="30"/>
        </w:rPr>
        <w:t xml:space="preserve">30 </w:t>
      </w:r>
      <w:r>
        <w:rPr>
          <w:sz w:val="30"/>
          <w:szCs w:val="30"/>
          <w:cs/>
        </w:rPr>
        <w:t>มิถุนายน</w:t>
      </w:r>
      <w:r>
        <w:rPr>
          <w:rFonts w:hint="cs"/>
          <w:sz w:val="30"/>
          <w:szCs w:val="30"/>
          <w:cs/>
        </w:rPr>
        <w:t xml:space="preserve"> </w:t>
      </w:r>
      <w:r>
        <w:rPr>
          <w:rFonts w:hint="cs"/>
          <w:sz w:val="30"/>
          <w:szCs w:val="30"/>
        </w:rPr>
        <w:t>256</w:t>
      </w:r>
      <w:r>
        <w:rPr>
          <w:sz w:val="30"/>
          <w:szCs w:val="30"/>
        </w:rPr>
        <w:t>5</w:t>
      </w:r>
      <w:r>
        <w:rPr>
          <w:rFonts w:hint="cs"/>
          <w:sz w:val="30"/>
          <w:szCs w:val="30"/>
          <w:cs/>
        </w:rPr>
        <w:t xml:space="preserve"> เป็นจำนวนเงินรวม </w:t>
      </w:r>
      <w:r w:rsidR="00D403D1">
        <w:rPr>
          <w:sz w:val="30"/>
          <w:szCs w:val="30"/>
        </w:rPr>
        <w:t>196.42</w:t>
      </w:r>
      <w:r>
        <w:rPr>
          <w:sz w:val="30"/>
          <w:szCs w:val="30"/>
          <w:cs/>
        </w:rPr>
        <w:t xml:space="preserve"> </w:t>
      </w:r>
      <w:r>
        <w:rPr>
          <w:rFonts w:hint="cs"/>
          <w:sz w:val="30"/>
          <w:szCs w:val="30"/>
          <w:cs/>
        </w:rPr>
        <w:t xml:space="preserve">ล้านบาท และ </w:t>
      </w:r>
      <w:r w:rsidR="00D403D1">
        <w:rPr>
          <w:sz w:val="30"/>
          <w:szCs w:val="30"/>
        </w:rPr>
        <w:t>351</w:t>
      </w:r>
      <w:r>
        <w:rPr>
          <w:sz w:val="30"/>
          <w:szCs w:val="30"/>
          <w:cs/>
        </w:rPr>
        <w:t>.</w:t>
      </w:r>
      <w:r w:rsidR="00D403D1">
        <w:rPr>
          <w:sz w:val="30"/>
          <w:szCs w:val="30"/>
        </w:rPr>
        <w:t>90</w:t>
      </w:r>
      <w:r>
        <w:rPr>
          <w:sz w:val="30"/>
          <w:szCs w:val="30"/>
          <w:cs/>
        </w:rPr>
        <w:t xml:space="preserve"> </w:t>
      </w:r>
      <w:r>
        <w:rPr>
          <w:rFonts w:hint="cs"/>
          <w:sz w:val="30"/>
          <w:szCs w:val="30"/>
          <w:cs/>
        </w:rPr>
        <w:t xml:space="preserve">ล้านบาท ตามลำดับ </w:t>
      </w:r>
      <w:r>
        <w:rPr>
          <w:sz w:val="30"/>
          <w:szCs w:val="30"/>
          <w:cs/>
        </w:rPr>
        <w:t xml:space="preserve">(สำหรับงวดสามเดือนและหกเดือนสิ้นสุดวันที่ </w:t>
      </w:r>
      <w:r>
        <w:rPr>
          <w:sz w:val="30"/>
          <w:szCs w:val="30"/>
        </w:rPr>
        <w:t>30</w:t>
      </w:r>
      <w:r>
        <w:rPr>
          <w:sz w:val="30"/>
          <w:szCs w:val="30"/>
          <w:cs/>
        </w:rPr>
        <w:t xml:space="preserve"> มิถุนายน </w:t>
      </w:r>
      <w:r>
        <w:rPr>
          <w:sz w:val="30"/>
          <w:szCs w:val="30"/>
        </w:rPr>
        <w:t>2564</w:t>
      </w:r>
      <w:r>
        <w:rPr>
          <w:sz w:val="30"/>
          <w:szCs w:val="30"/>
          <w:cs/>
        </w:rPr>
        <w:t xml:space="preserve"> เป็นจำนวนเงินรวม </w:t>
      </w:r>
      <w:r>
        <w:rPr>
          <w:sz w:val="30"/>
          <w:szCs w:val="30"/>
        </w:rPr>
        <w:t>38</w:t>
      </w:r>
      <w:r>
        <w:rPr>
          <w:sz w:val="30"/>
          <w:szCs w:val="30"/>
          <w:cs/>
        </w:rPr>
        <w:t>.</w:t>
      </w:r>
      <w:r>
        <w:rPr>
          <w:sz w:val="30"/>
          <w:szCs w:val="30"/>
        </w:rPr>
        <w:t>22</w:t>
      </w:r>
      <w:r>
        <w:rPr>
          <w:sz w:val="30"/>
          <w:szCs w:val="30"/>
          <w:cs/>
        </w:rPr>
        <w:t xml:space="preserve"> ล้านบาท และ </w:t>
      </w:r>
      <w:r>
        <w:rPr>
          <w:sz w:val="30"/>
          <w:szCs w:val="30"/>
        </w:rPr>
        <w:t>81</w:t>
      </w:r>
      <w:r>
        <w:rPr>
          <w:sz w:val="30"/>
          <w:szCs w:val="30"/>
          <w:cs/>
        </w:rPr>
        <w:t>.</w:t>
      </w:r>
      <w:r>
        <w:rPr>
          <w:sz w:val="30"/>
          <w:szCs w:val="30"/>
        </w:rPr>
        <w:t>79</w:t>
      </w:r>
      <w:r>
        <w:rPr>
          <w:sz w:val="30"/>
          <w:szCs w:val="30"/>
          <w:cs/>
        </w:rPr>
        <w:t xml:space="preserve"> ล้านบาท ตามลำดับ)</w:t>
      </w:r>
    </w:p>
    <w:p w14:paraId="12432B61" w14:textId="72F3B64B" w:rsidR="005E5193" w:rsidRDefault="00F36FBE" w:rsidP="006236D5">
      <w:pPr>
        <w:rPr>
          <w:sz w:val="30"/>
          <w:szCs w:val="30"/>
        </w:rPr>
      </w:pPr>
      <w:r>
        <w:rPr>
          <w:sz w:val="30"/>
          <w:szCs w:val="30"/>
          <w:cs/>
        </w:rPr>
        <w:br w:type="page"/>
      </w:r>
    </w:p>
    <w:p w14:paraId="35E3D592" w14:textId="77777777" w:rsidR="005E5193" w:rsidRPr="006236D5" w:rsidRDefault="00F36FBE">
      <w:pPr>
        <w:pStyle w:val="ListParagraph"/>
        <w:numPr>
          <w:ilvl w:val="0"/>
          <w:numId w:val="29"/>
        </w:numPr>
        <w:spacing w:line="216" w:lineRule="auto"/>
        <w:ind w:left="567" w:hanging="567"/>
        <w:contextualSpacing w:val="0"/>
        <w:jc w:val="thaiDistribute"/>
        <w:rPr>
          <w:b/>
          <w:bCs/>
          <w:sz w:val="30"/>
          <w:szCs w:val="30"/>
          <w:cs/>
        </w:rPr>
      </w:pPr>
      <w:r w:rsidRPr="006236D5">
        <w:rPr>
          <w:b/>
          <w:bCs/>
          <w:sz w:val="30"/>
          <w:szCs w:val="30"/>
          <w:cs/>
        </w:rPr>
        <w:lastRenderedPageBreak/>
        <w:t>ภาษีเงินได้</w:t>
      </w:r>
    </w:p>
    <w:p w14:paraId="008517C3" w14:textId="77777777" w:rsidR="005E5193" w:rsidRDefault="00F36FBE">
      <w:pPr>
        <w:spacing w:before="120" w:line="216" w:lineRule="auto"/>
        <w:ind w:left="567"/>
        <w:jc w:val="thaiDistribute"/>
        <w:rPr>
          <w:sz w:val="30"/>
          <w:szCs w:val="30"/>
        </w:rPr>
      </w:pPr>
      <w:r w:rsidRPr="006236D5">
        <w:rPr>
          <w:sz w:val="30"/>
          <w:szCs w:val="30"/>
          <w:cs/>
        </w:rPr>
        <w:t>ค่าใช้จ่ายภาษีเงินได้สำหรับ</w:t>
      </w:r>
      <w:r w:rsidRPr="006236D5">
        <w:rPr>
          <w:rFonts w:hint="cs"/>
          <w:sz w:val="30"/>
          <w:szCs w:val="30"/>
          <w:cs/>
        </w:rPr>
        <w:t>งวดสามเดือน</w:t>
      </w:r>
      <w:r w:rsidRPr="006236D5">
        <w:rPr>
          <w:sz w:val="30"/>
          <w:szCs w:val="30"/>
          <w:cs/>
        </w:rPr>
        <w:t>และหกเดือนสิ้นสุดวันที่</w:t>
      </w:r>
      <w:r w:rsidRPr="006236D5">
        <w:rPr>
          <w:rFonts w:hint="cs"/>
          <w:sz w:val="30"/>
          <w:szCs w:val="30"/>
          <w:cs/>
        </w:rPr>
        <w:t xml:space="preserve"> </w:t>
      </w:r>
      <w:r w:rsidRPr="006236D5">
        <w:rPr>
          <w:sz w:val="30"/>
          <w:szCs w:val="30"/>
        </w:rPr>
        <w:t>30</w:t>
      </w:r>
      <w:r w:rsidRPr="006236D5">
        <w:rPr>
          <w:rFonts w:hint="cs"/>
          <w:sz w:val="30"/>
          <w:szCs w:val="30"/>
          <w:cs/>
        </w:rPr>
        <w:t xml:space="preserve"> มิถุนายน </w:t>
      </w:r>
      <w:r w:rsidRPr="006236D5">
        <w:rPr>
          <w:sz w:val="30"/>
          <w:szCs w:val="30"/>
        </w:rPr>
        <w:t>2565</w:t>
      </w:r>
      <w:r w:rsidRPr="006236D5">
        <w:rPr>
          <w:rFonts w:hint="cs"/>
          <w:sz w:val="30"/>
          <w:szCs w:val="30"/>
          <w:cs/>
        </w:rPr>
        <w:t xml:space="preserve"> </w:t>
      </w:r>
      <w:r w:rsidRPr="006236D5">
        <w:rPr>
          <w:sz w:val="30"/>
          <w:szCs w:val="30"/>
          <w:cs/>
        </w:rPr>
        <w:t>และ</w:t>
      </w:r>
      <w:r w:rsidRPr="006236D5">
        <w:rPr>
          <w:rFonts w:hint="cs"/>
          <w:sz w:val="30"/>
          <w:szCs w:val="30"/>
          <w:cs/>
        </w:rPr>
        <w:t xml:space="preserve"> </w:t>
      </w:r>
      <w:r w:rsidRPr="006236D5">
        <w:rPr>
          <w:sz w:val="30"/>
          <w:szCs w:val="30"/>
        </w:rPr>
        <w:t>2564</w:t>
      </w:r>
      <w:r w:rsidRPr="006236D5">
        <w:rPr>
          <w:rFonts w:hint="cs"/>
          <w:sz w:val="30"/>
          <w:szCs w:val="30"/>
          <w:cs/>
        </w:rPr>
        <w:t xml:space="preserve"> </w:t>
      </w:r>
      <w:r w:rsidRPr="006236D5">
        <w:rPr>
          <w:sz w:val="30"/>
          <w:szCs w:val="30"/>
          <w:cs/>
        </w:rPr>
        <w:t>ประกอบด้วยรายการดังนี้</w:t>
      </w:r>
    </w:p>
    <w:tbl>
      <w:tblPr>
        <w:tblW w:w="8927" w:type="dxa"/>
        <w:tblInd w:w="284" w:type="dxa"/>
        <w:tblLayout w:type="fixed"/>
        <w:tblLook w:val="0000" w:firstRow="0" w:lastRow="0" w:firstColumn="0" w:lastColumn="0" w:noHBand="0" w:noVBand="0"/>
      </w:tblPr>
      <w:tblGrid>
        <w:gridCol w:w="4770"/>
        <w:gridCol w:w="867"/>
        <w:gridCol w:w="175"/>
        <w:gridCol w:w="1015"/>
        <w:gridCol w:w="1036"/>
        <w:gridCol w:w="1064"/>
      </w:tblGrid>
      <w:tr w:rsidR="00CD542E" w14:paraId="781FACA4" w14:textId="77777777" w:rsidTr="001162A7">
        <w:trPr>
          <w:cantSplit/>
          <w:trHeight w:hRule="exact" w:val="454"/>
        </w:trPr>
        <w:tc>
          <w:tcPr>
            <w:tcW w:w="4770" w:type="dxa"/>
            <w:tcBorders>
              <w:top w:val="nil"/>
              <w:left w:val="nil"/>
              <w:bottom w:val="nil"/>
              <w:right w:val="nil"/>
            </w:tcBorders>
          </w:tcPr>
          <w:p w14:paraId="5F3DE346" w14:textId="77777777" w:rsidR="00CD542E" w:rsidRDefault="00CD542E" w:rsidP="001162A7">
            <w:pPr>
              <w:spacing w:before="20" w:after="20" w:line="216" w:lineRule="auto"/>
              <w:jc w:val="center"/>
              <w:rPr>
                <w:sz w:val="26"/>
                <w:szCs w:val="26"/>
                <w:cs/>
              </w:rPr>
            </w:pPr>
          </w:p>
        </w:tc>
        <w:tc>
          <w:tcPr>
            <w:tcW w:w="867" w:type="dxa"/>
            <w:tcBorders>
              <w:top w:val="nil"/>
              <w:left w:val="nil"/>
              <w:bottom w:val="nil"/>
              <w:right w:val="nil"/>
            </w:tcBorders>
          </w:tcPr>
          <w:p w14:paraId="6444E68B" w14:textId="77777777" w:rsidR="00CD542E" w:rsidRDefault="00CD542E" w:rsidP="001162A7">
            <w:pPr>
              <w:spacing w:before="20" w:after="20" w:line="216" w:lineRule="auto"/>
              <w:jc w:val="right"/>
              <w:rPr>
                <w:b/>
                <w:bCs/>
                <w:sz w:val="26"/>
                <w:szCs w:val="26"/>
                <w:cs/>
              </w:rPr>
            </w:pPr>
          </w:p>
        </w:tc>
        <w:tc>
          <w:tcPr>
            <w:tcW w:w="1190" w:type="dxa"/>
            <w:gridSpan w:val="2"/>
            <w:tcBorders>
              <w:top w:val="nil"/>
              <w:left w:val="nil"/>
              <w:bottom w:val="nil"/>
              <w:right w:val="nil"/>
            </w:tcBorders>
          </w:tcPr>
          <w:p w14:paraId="424D54D6" w14:textId="77777777" w:rsidR="00CD542E" w:rsidRDefault="00CD542E" w:rsidP="001162A7">
            <w:pPr>
              <w:spacing w:before="20" w:after="20" w:line="216" w:lineRule="auto"/>
              <w:jc w:val="right"/>
              <w:rPr>
                <w:b/>
                <w:bCs/>
                <w:sz w:val="26"/>
                <w:szCs w:val="26"/>
                <w:cs/>
              </w:rPr>
            </w:pPr>
          </w:p>
        </w:tc>
        <w:tc>
          <w:tcPr>
            <w:tcW w:w="2100" w:type="dxa"/>
            <w:gridSpan w:val="2"/>
            <w:tcBorders>
              <w:top w:val="nil"/>
              <w:left w:val="nil"/>
              <w:bottom w:val="nil"/>
              <w:right w:val="nil"/>
            </w:tcBorders>
          </w:tcPr>
          <w:p w14:paraId="2BBC76A0" w14:textId="77777777" w:rsidR="00CD542E" w:rsidRDefault="00CD542E" w:rsidP="001162A7">
            <w:pPr>
              <w:spacing w:before="20" w:after="20" w:line="216" w:lineRule="auto"/>
              <w:jc w:val="right"/>
              <w:rPr>
                <w:b/>
                <w:bCs/>
                <w:sz w:val="26"/>
                <w:szCs w:val="26"/>
                <w:cs/>
              </w:rPr>
            </w:pPr>
            <w:r>
              <w:rPr>
                <w:b/>
                <w:bCs/>
                <w:sz w:val="26"/>
                <w:szCs w:val="26"/>
                <w:cs/>
              </w:rPr>
              <w:t xml:space="preserve">หน่วย : </w:t>
            </w:r>
            <w:r>
              <w:rPr>
                <w:rFonts w:hint="cs"/>
                <w:b/>
                <w:bCs/>
                <w:sz w:val="26"/>
                <w:szCs w:val="26"/>
                <w:cs/>
              </w:rPr>
              <w:t>พัน</w:t>
            </w:r>
            <w:r>
              <w:rPr>
                <w:b/>
                <w:bCs/>
                <w:sz w:val="26"/>
                <w:szCs w:val="26"/>
                <w:cs/>
              </w:rPr>
              <w:t>บาท</w:t>
            </w:r>
          </w:p>
        </w:tc>
      </w:tr>
      <w:tr w:rsidR="00CD542E" w14:paraId="6CDC88E9" w14:textId="77777777" w:rsidTr="001162A7">
        <w:trPr>
          <w:cantSplit/>
          <w:trHeight w:hRule="exact" w:val="399"/>
        </w:trPr>
        <w:tc>
          <w:tcPr>
            <w:tcW w:w="4770" w:type="dxa"/>
            <w:tcBorders>
              <w:top w:val="nil"/>
              <w:left w:val="nil"/>
              <w:bottom w:val="nil"/>
              <w:right w:val="nil"/>
            </w:tcBorders>
          </w:tcPr>
          <w:p w14:paraId="722F0B95" w14:textId="77777777" w:rsidR="00CD542E" w:rsidRDefault="00CD542E" w:rsidP="001162A7">
            <w:pPr>
              <w:spacing w:before="20" w:after="20" w:line="216" w:lineRule="auto"/>
              <w:jc w:val="center"/>
              <w:rPr>
                <w:sz w:val="26"/>
                <w:szCs w:val="26"/>
              </w:rPr>
            </w:pPr>
          </w:p>
        </w:tc>
        <w:tc>
          <w:tcPr>
            <w:tcW w:w="2057" w:type="dxa"/>
            <w:gridSpan w:val="3"/>
            <w:tcBorders>
              <w:top w:val="nil"/>
              <w:left w:val="nil"/>
              <w:bottom w:val="nil"/>
              <w:right w:val="nil"/>
            </w:tcBorders>
          </w:tcPr>
          <w:p w14:paraId="11DC44A6" w14:textId="77777777" w:rsidR="00CD542E" w:rsidRDefault="00CD542E" w:rsidP="001162A7">
            <w:pPr>
              <w:pBdr>
                <w:bottom w:val="single" w:sz="4" w:space="1" w:color="auto"/>
              </w:pBdr>
              <w:spacing w:before="20" w:after="20" w:line="216" w:lineRule="auto"/>
              <w:ind w:left="26"/>
              <w:jc w:val="center"/>
              <w:rPr>
                <w:sz w:val="26"/>
                <w:szCs w:val="26"/>
                <w:cs/>
              </w:rPr>
            </w:pPr>
            <w:r>
              <w:rPr>
                <w:sz w:val="26"/>
                <w:szCs w:val="26"/>
                <w:cs/>
              </w:rPr>
              <w:t>งบการเงินรวม</w:t>
            </w:r>
          </w:p>
        </w:tc>
        <w:tc>
          <w:tcPr>
            <w:tcW w:w="2100" w:type="dxa"/>
            <w:gridSpan w:val="2"/>
            <w:tcBorders>
              <w:top w:val="nil"/>
              <w:left w:val="nil"/>
              <w:bottom w:val="nil"/>
              <w:right w:val="nil"/>
            </w:tcBorders>
          </w:tcPr>
          <w:p w14:paraId="4A424EF9" w14:textId="77777777" w:rsidR="00CD542E" w:rsidRDefault="00CD542E" w:rsidP="001162A7">
            <w:pPr>
              <w:pBdr>
                <w:bottom w:val="single" w:sz="4" w:space="1" w:color="auto"/>
              </w:pBdr>
              <w:spacing w:before="20" w:after="20" w:line="216" w:lineRule="auto"/>
              <w:jc w:val="center"/>
              <w:rPr>
                <w:sz w:val="26"/>
                <w:szCs w:val="26"/>
              </w:rPr>
            </w:pPr>
            <w:r>
              <w:rPr>
                <w:sz w:val="26"/>
                <w:szCs w:val="26"/>
                <w:cs/>
              </w:rPr>
              <w:t>งบการเงินเฉพาะกิจการ</w:t>
            </w:r>
          </w:p>
        </w:tc>
      </w:tr>
      <w:tr w:rsidR="00CD542E" w14:paraId="5F93C70E" w14:textId="77777777" w:rsidTr="001162A7">
        <w:trPr>
          <w:cantSplit/>
          <w:trHeight w:hRule="exact" w:val="399"/>
        </w:trPr>
        <w:tc>
          <w:tcPr>
            <w:tcW w:w="4770" w:type="dxa"/>
            <w:tcBorders>
              <w:top w:val="nil"/>
              <w:left w:val="nil"/>
              <w:bottom w:val="nil"/>
              <w:right w:val="nil"/>
            </w:tcBorders>
          </w:tcPr>
          <w:p w14:paraId="5586DB8C" w14:textId="77777777" w:rsidR="00CD542E" w:rsidRDefault="00CD542E" w:rsidP="001162A7">
            <w:pPr>
              <w:spacing w:before="20" w:after="20" w:line="216" w:lineRule="auto"/>
              <w:jc w:val="center"/>
              <w:rPr>
                <w:sz w:val="26"/>
                <w:szCs w:val="26"/>
              </w:rPr>
            </w:pPr>
          </w:p>
        </w:tc>
        <w:tc>
          <w:tcPr>
            <w:tcW w:w="4157" w:type="dxa"/>
            <w:gridSpan w:val="5"/>
            <w:tcBorders>
              <w:top w:val="nil"/>
              <w:left w:val="nil"/>
              <w:bottom w:val="nil"/>
              <w:right w:val="nil"/>
            </w:tcBorders>
          </w:tcPr>
          <w:p w14:paraId="174F7DA4" w14:textId="0D2E4FF3" w:rsidR="00CD542E" w:rsidRDefault="00CD542E" w:rsidP="001162A7">
            <w:pPr>
              <w:pBdr>
                <w:bottom w:val="single" w:sz="4" w:space="1" w:color="auto"/>
              </w:pBdr>
              <w:spacing w:before="20" w:after="20" w:line="216" w:lineRule="auto"/>
              <w:jc w:val="center"/>
              <w:rPr>
                <w:sz w:val="26"/>
                <w:szCs w:val="26"/>
                <w:cs/>
              </w:rPr>
            </w:pPr>
            <w:r w:rsidRPr="006236D5">
              <w:rPr>
                <w:sz w:val="27"/>
                <w:szCs w:val="27"/>
                <w:cs/>
              </w:rPr>
              <w:t xml:space="preserve">สำหรับงวดสามเดือนสิ้นสุดวันที่ </w:t>
            </w:r>
            <w:r w:rsidRPr="006236D5">
              <w:rPr>
                <w:sz w:val="27"/>
                <w:szCs w:val="27"/>
              </w:rPr>
              <w:t>30</w:t>
            </w:r>
            <w:r w:rsidRPr="006236D5">
              <w:rPr>
                <w:sz w:val="27"/>
                <w:szCs w:val="27"/>
                <w:cs/>
              </w:rPr>
              <w:t xml:space="preserve"> มิถุนายน</w:t>
            </w:r>
          </w:p>
        </w:tc>
      </w:tr>
      <w:tr w:rsidR="00CD542E" w14:paraId="7E0878F2" w14:textId="77777777" w:rsidTr="001162A7">
        <w:trPr>
          <w:cantSplit/>
          <w:trHeight w:hRule="exact" w:val="454"/>
        </w:trPr>
        <w:tc>
          <w:tcPr>
            <w:tcW w:w="4770" w:type="dxa"/>
            <w:tcBorders>
              <w:top w:val="nil"/>
              <w:left w:val="nil"/>
              <w:bottom w:val="nil"/>
              <w:right w:val="nil"/>
            </w:tcBorders>
          </w:tcPr>
          <w:p w14:paraId="637D4668" w14:textId="77777777" w:rsidR="00CD542E" w:rsidRDefault="00CD542E" w:rsidP="001162A7">
            <w:pPr>
              <w:spacing w:before="40" w:after="40" w:line="216" w:lineRule="auto"/>
              <w:jc w:val="right"/>
              <w:rPr>
                <w:sz w:val="26"/>
                <w:szCs w:val="26"/>
              </w:rPr>
            </w:pPr>
          </w:p>
        </w:tc>
        <w:tc>
          <w:tcPr>
            <w:tcW w:w="1042" w:type="dxa"/>
            <w:gridSpan w:val="2"/>
            <w:tcBorders>
              <w:top w:val="nil"/>
              <w:left w:val="nil"/>
              <w:bottom w:val="nil"/>
              <w:right w:val="nil"/>
            </w:tcBorders>
          </w:tcPr>
          <w:p w14:paraId="5802F60C" w14:textId="77777777" w:rsidR="00CD542E" w:rsidRDefault="00CD542E" w:rsidP="001162A7">
            <w:pPr>
              <w:pBdr>
                <w:bottom w:val="single" w:sz="4" w:space="1" w:color="auto"/>
              </w:pBdr>
              <w:spacing w:before="40" w:after="40" w:line="216" w:lineRule="auto"/>
              <w:jc w:val="right"/>
              <w:rPr>
                <w:sz w:val="26"/>
                <w:szCs w:val="26"/>
              </w:rPr>
            </w:pPr>
            <w:r>
              <w:rPr>
                <w:sz w:val="26"/>
                <w:szCs w:val="26"/>
              </w:rPr>
              <w:t>2565</w:t>
            </w:r>
          </w:p>
        </w:tc>
        <w:tc>
          <w:tcPr>
            <w:tcW w:w="1015" w:type="dxa"/>
            <w:tcBorders>
              <w:top w:val="nil"/>
              <w:left w:val="nil"/>
              <w:bottom w:val="nil"/>
              <w:right w:val="nil"/>
            </w:tcBorders>
          </w:tcPr>
          <w:p w14:paraId="04A60447" w14:textId="77777777" w:rsidR="00CD542E" w:rsidRDefault="00CD542E" w:rsidP="001162A7">
            <w:pPr>
              <w:pBdr>
                <w:bottom w:val="single" w:sz="4" w:space="1" w:color="auto"/>
              </w:pBdr>
              <w:spacing w:before="40" w:after="40" w:line="216" w:lineRule="auto"/>
              <w:jc w:val="right"/>
              <w:rPr>
                <w:sz w:val="26"/>
                <w:szCs w:val="26"/>
              </w:rPr>
            </w:pPr>
            <w:r>
              <w:rPr>
                <w:sz w:val="26"/>
                <w:szCs w:val="26"/>
              </w:rPr>
              <w:t>2564</w:t>
            </w:r>
          </w:p>
        </w:tc>
        <w:tc>
          <w:tcPr>
            <w:tcW w:w="1036" w:type="dxa"/>
            <w:tcBorders>
              <w:top w:val="nil"/>
              <w:left w:val="nil"/>
              <w:bottom w:val="nil"/>
              <w:right w:val="nil"/>
            </w:tcBorders>
          </w:tcPr>
          <w:p w14:paraId="6FFECA11" w14:textId="77777777" w:rsidR="00CD542E" w:rsidRDefault="00CD542E" w:rsidP="001162A7">
            <w:pPr>
              <w:pBdr>
                <w:bottom w:val="single" w:sz="4" w:space="1" w:color="auto"/>
              </w:pBdr>
              <w:spacing w:before="40" w:after="40" w:line="216" w:lineRule="auto"/>
              <w:jc w:val="right"/>
              <w:rPr>
                <w:sz w:val="26"/>
                <w:szCs w:val="26"/>
              </w:rPr>
            </w:pPr>
            <w:r>
              <w:rPr>
                <w:sz w:val="26"/>
                <w:szCs w:val="26"/>
              </w:rPr>
              <w:t>2565</w:t>
            </w:r>
          </w:p>
        </w:tc>
        <w:tc>
          <w:tcPr>
            <w:tcW w:w="1064" w:type="dxa"/>
            <w:tcBorders>
              <w:top w:val="nil"/>
              <w:left w:val="nil"/>
              <w:bottom w:val="nil"/>
              <w:right w:val="nil"/>
            </w:tcBorders>
          </w:tcPr>
          <w:p w14:paraId="1C9AE9CF" w14:textId="77777777" w:rsidR="00CD542E" w:rsidRDefault="00CD542E" w:rsidP="001162A7">
            <w:pPr>
              <w:pBdr>
                <w:bottom w:val="single" w:sz="4" w:space="1" w:color="auto"/>
              </w:pBdr>
              <w:spacing w:before="40" w:after="40" w:line="216" w:lineRule="auto"/>
              <w:jc w:val="right"/>
              <w:rPr>
                <w:sz w:val="26"/>
                <w:szCs w:val="26"/>
              </w:rPr>
            </w:pPr>
            <w:r>
              <w:rPr>
                <w:sz w:val="26"/>
                <w:szCs w:val="26"/>
              </w:rPr>
              <w:t>2564</w:t>
            </w:r>
          </w:p>
        </w:tc>
      </w:tr>
      <w:tr w:rsidR="00CD542E" w14:paraId="5C64A519" w14:textId="77777777" w:rsidTr="001162A7">
        <w:trPr>
          <w:cantSplit/>
          <w:trHeight w:hRule="exact" w:val="454"/>
        </w:trPr>
        <w:tc>
          <w:tcPr>
            <w:tcW w:w="4770" w:type="dxa"/>
            <w:tcBorders>
              <w:top w:val="nil"/>
              <w:left w:val="nil"/>
              <w:bottom w:val="nil"/>
              <w:right w:val="nil"/>
            </w:tcBorders>
            <w:vAlign w:val="center"/>
          </w:tcPr>
          <w:p w14:paraId="2614D872" w14:textId="77777777" w:rsidR="00CD542E" w:rsidRDefault="00CD542E" w:rsidP="001162A7">
            <w:pPr>
              <w:spacing w:before="40" w:after="40" w:line="216" w:lineRule="auto"/>
              <w:ind w:left="175"/>
              <w:rPr>
                <w:sz w:val="26"/>
                <w:szCs w:val="26"/>
                <w:u w:val="single"/>
              </w:rPr>
            </w:pPr>
            <w:r>
              <w:rPr>
                <w:b/>
                <w:bCs/>
                <w:sz w:val="26"/>
                <w:szCs w:val="26"/>
                <w:cs/>
              </w:rPr>
              <w:t>ภาษีเงินได้ปัจจุบัน</w:t>
            </w:r>
          </w:p>
        </w:tc>
        <w:tc>
          <w:tcPr>
            <w:tcW w:w="1042" w:type="dxa"/>
            <w:gridSpan w:val="2"/>
            <w:tcBorders>
              <w:top w:val="nil"/>
              <w:left w:val="nil"/>
              <w:right w:val="nil"/>
            </w:tcBorders>
          </w:tcPr>
          <w:p w14:paraId="08C06310" w14:textId="77777777" w:rsidR="00CD542E" w:rsidRDefault="00CD542E" w:rsidP="001162A7">
            <w:pPr>
              <w:spacing w:after="120" w:line="216" w:lineRule="auto"/>
              <w:jc w:val="center"/>
              <w:rPr>
                <w:sz w:val="26"/>
                <w:szCs w:val="26"/>
                <w:u w:val="single"/>
              </w:rPr>
            </w:pPr>
          </w:p>
        </w:tc>
        <w:tc>
          <w:tcPr>
            <w:tcW w:w="1015" w:type="dxa"/>
            <w:tcBorders>
              <w:top w:val="nil"/>
              <w:left w:val="nil"/>
              <w:right w:val="nil"/>
            </w:tcBorders>
          </w:tcPr>
          <w:p w14:paraId="57A50187" w14:textId="77777777" w:rsidR="00CD542E" w:rsidRDefault="00CD542E" w:rsidP="001162A7">
            <w:pPr>
              <w:spacing w:after="120" w:line="216" w:lineRule="auto"/>
              <w:jc w:val="center"/>
              <w:rPr>
                <w:sz w:val="26"/>
                <w:szCs w:val="26"/>
                <w:u w:val="single"/>
              </w:rPr>
            </w:pPr>
          </w:p>
        </w:tc>
        <w:tc>
          <w:tcPr>
            <w:tcW w:w="1036" w:type="dxa"/>
            <w:tcBorders>
              <w:top w:val="nil"/>
              <w:left w:val="nil"/>
              <w:right w:val="nil"/>
            </w:tcBorders>
          </w:tcPr>
          <w:p w14:paraId="70387207" w14:textId="77777777" w:rsidR="00CD542E" w:rsidRDefault="00CD542E" w:rsidP="001162A7">
            <w:pPr>
              <w:spacing w:after="120" w:line="216" w:lineRule="auto"/>
              <w:jc w:val="center"/>
              <w:rPr>
                <w:sz w:val="26"/>
                <w:szCs w:val="26"/>
                <w:u w:val="single"/>
              </w:rPr>
            </w:pPr>
          </w:p>
        </w:tc>
        <w:tc>
          <w:tcPr>
            <w:tcW w:w="1064" w:type="dxa"/>
            <w:tcBorders>
              <w:top w:val="nil"/>
              <w:left w:val="nil"/>
              <w:bottom w:val="nil"/>
              <w:right w:val="nil"/>
            </w:tcBorders>
          </w:tcPr>
          <w:p w14:paraId="407B7C84" w14:textId="77777777" w:rsidR="00CD542E" w:rsidRDefault="00CD542E" w:rsidP="001162A7">
            <w:pPr>
              <w:spacing w:after="120" w:line="216" w:lineRule="auto"/>
              <w:jc w:val="center"/>
              <w:rPr>
                <w:sz w:val="26"/>
                <w:szCs w:val="26"/>
                <w:u w:val="single"/>
              </w:rPr>
            </w:pPr>
          </w:p>
        </w:tc>
      </w:tr>
      <w:tr w:rsidR="00CD542E" w14:paraId="47ECDF27" w14:textId="77777777" w:rsidTr="001162A7">
        <w:trPr>
          <w:cantSplit/>
          <w:trHeight w:hRule="exact" w:val="454"/>
        </w:trPr>
        <w:tc>
          <w:tcPr>
            <w:tcW w:w="4770" w:type="dxa"/>
            <w:tcBorders>
              <w:top w:val="nil"/>
              <w:left w:val="nil"/>
              <w:bottom w:val="nil"/>
              <w:right w:val="nil"/>
            </w:tcBorders>
            <w:vAlign w:val="center"/>
          </w:tcPr>
          <w:p w14:paraId="1C1EA56C" w14:textId="77777777" w:rsidR="00CD542E" w:rsidRDefault="00CD542E" w:rsidP="001162A7">
            <w:pPr>
              <w:tabs>
                <w:tab w:val="decimal" w:pos="1060"/>
              </w:tabs>
              <w:spacing w:before="40" w:after="40" w:line="216" w:lineRule="auto"/>
              <w:ind w:left="175"/>
              <w:rPr>
                <w:sz w:val="26"/>
                <w:szCs w:val="26"/>
                <w:cs/>
              </w:rPr>
            </w:pPr>
            <w:r>
              <w:rPr>
                <w:sz w:val="26"/>
                <w:szCs w:val="26"/>
                <w:cs/>
              </w:rPr>
              <w:t>ภาษีเงินได้นิติบุคคลสำหรับ</w:t>
            </w:r>
            <w:r>
              <w:rPr>
                <w:rFonts w:hint="cs"/>
                <w:sz w:val="26"/>
                <w:szCs w:val="26"/>
                <w:cs/>
              </w:rPr>
              <w:t>งวด</w:t>
            </w:r>
          </w:p>
        </w:tc>
        <w:tc>
          <w:tcPr>
            <w:tcW w:w="1042" w:type="dxa"/>
            <w:gridSpan w:val="2"/>
            <w:tcBorders>
              <w:top w:val="nil"/>
              <w:left w:val="nil"/>
              <w:bottom w:val="nil"/>
              <w:right w:val="nil"/>
            </w:tcBorders>
            <w:vAlign w:val="bottom"/>
          </w:tcPr>
          <w:p w14:paraId="5EBCE4F1" w14:textId="77777777" w:rsidR="00CD542E" w:rsidRDefault="00CD542E" w:rsidP="001162A7">
            <w:pPr>
              <w:tabs>
                <w:tab w:val="decimal" w:pos="591"/>
              </w:tabs>
              <w:spacing w:before="40" w:after="40" w:line="216" w:lineRule="auto"/>
              <w:rPr>
                <w:sz w:val="26"/>
                <w:szCs w:val="26"/>
                <w:cs/>
              </w:rPr>
            </w:pPr>
            <w:r>
              <w:rPr>
                <w:sz w:val="26"/>
                <w:szCs w:val="26"/>
                <w:cs/>
              </w:rPr>
              <w:t>-</w:t>
            </w:r>
          </w:p>
        </w:tc>
        <w:tc>
          <w:tcPr>
            <w:tcW w:w="1015" w:type="dxa"/>
            <w:tcBorders>
              <w:top w:val="nil"/>
              <w:left w:val="nil"/>
              <w:bottom w:val="nil"/>
              <w:right w:val="nil"/>
            </w:tcBorders>
            <w:vAlign w:val="bottom"/>
          </w:tcPr>
          <w:p w14:paraId="0FA7E10C" w14:textId="77777777" w:rsidR="00CD542E" w:rsidRDefault="00CD542E" w:rsidP="001162A7">
            <w:pPr>
              <w:tabs>
                <w:tab w:val="decimal" w:pos="634"/>
              </w:tabs>
              <w:spacing w:before="40" w:after="40" w:line="216" w:lineRule="auto"/>
              <w:ind w:right="56"/>
              <w:rPr>
                <w:sz w:val="26"/>
                <w:szCs w:val="26"/>
                <w:cs/>
              </w:rPr>
            </w:pPr>
            <w:r>
              <w:rPr>
                <w:rFonts w:hint="cs"/>
                <w:sz w:val="26"/>
                <w:szCs w:val="26"/>
                <w:cs/>
              </w:rPr>
              <w:t>-</w:t>
            </w:r>
          </w:p>
        </w:tc>
        <w:tc>
          <w:tcPr>
            <w:tcW w:w="1036" w:type="dxa"/>
            <w:tcBorders>
              <w:top w:val="nil"/>
              <w:left w:val="nil"/>
              <w:bottom w:val="nil"/>
              <w:right w:val="nil"/>
            </w:tcBorders>
            <w:shd w:val="clear" w:color="auto" w:fill="auto"/>
            <w:vAlign w:val="bottom"/>
          </w:tcPr>
          <w:p w14:paraId="367147A0" w14:textId="77777777" w:rsidR="00CD542E" w:rsidRDefault="00CD542E" w:rsidP="001162A7">
            <w:pPr>
              <w:tabs>
                <w:tab w:val="decimal" w:pos="676"/>
              </w:tabs>
              <w:spacing w:before="40" w:after="40" w:line="216" w:lineRule="auto"/>
              <w:rPr>
                <w:sz w:val="26"/>
                <w:szCs w:val="26"/>
              </w:rPr>
            </w:pPr>
            <w:r>
              <w:rPr>
                <w:sz w:val="26"/>
                <w:szCs w:val="26"/>
                <w:cs/>
              </w:rPr>
              <w:t>-</w:t>
            </w:r>
          </w:p>
        </w:tc>
        <w:tc>
          <w:tcPr>
            <w:tcW w:w="1064" w:type="dxa"/>
            <w:tcBorders>
              <w:top w:val="nil"/>
              <w:left w:val="nil"/>
              <w:bottom w:val="nil"/>
              <w:right w:val="nil"/>
            </w:tcBorders>
            <w:shd w:val="clear" w:color="auto" w:fill="auto"/>
            <w:vAlign w:val="bottom"/>
          </w:tcPr>
          <w:p w14:paraId="32D59CCB" w14:textId="77777777" w:rsidR="00CD542E" w:rsidRDefault="00CD542E" w:rsidP="001162A7">
            <w:pPr>
              <w:tabs>
                <w:tab w:val="decimal" w:pos="704"/>
              </w:tabs>
              <w:spacing w:before="40" w:after="40" w:line="216" w:lineRule="auto"/>
              <w:rPr>
                <w:sz w:val="26"/>
                <w:szCs w:val="26"/>
              </w:rPr>
            </w:pPr>
            <w:r>
              <w:rPr>
                <w:rFonts w:hint="cs"/>
                <w:sz w:val="26"/>
                <w:szCs w:val="26"/>
                <w:cs/>
              </w:rPr>
              <w:t>-</w:t>
            </w:r>
          </w:p>
        </w:tc>
      </w:tr>
      <w:tr w:rsidR="00CD542E" w14:paraId="57CAADAE" w14:textId="77777777" w:rsidTr="001162A7">
        <w:trPr>
          <w:cantSplit/>
          <w:trHeight w:hRule="exact" w:val="454"/>
        </w:trPr>
        <w:tc>
          <w:tcPr>
            <w:tcW w:w="4770" w:type="dxa"/>
            <w:tcBorders>
              <w:top w:val="nil"/>
              <w:left w:val="nil"/>
              <w:bottom w:val="nil"/>
              <w:right w:val="nil"/>
            </w:tcBorders>
            <w:vAlign w:val="center"/>
          </w:tcPr>
          <w:p w14:paraId="6539B8FA" w14:textId="77777777" w:rsidR="00CD542E" w:rsidRDefault="00CD542E" w:rsidP="001162A7">
            <w:pPr>
              <w:tabs>
                <w:tab w:val="decimal" w:pos="1060"/>
              </w:tabs>
              <w:spacing w:before="40" w:after="40" w:line="216" w:lineRule="auto"/>
              <w:ind w:left="175"/>
              <w:rPr>
                <w:sz w:val="26"/>
                <w:szCs w:val="26"/>
              </w:rPr>
            </w:pPr>
            <w:r>
              <w:rPr>
                <w:b/>
                <w:bCs/>
                <w:sz w:val="26"/>
                <w:szCs w:val="26"/>
                <w:cs/>
              </w:rPr>
              <w:t>ภาษีเงินได้รอการตัดบัญชี</w:t>
            </w:r>
          </w:p>
        </w:tc>
        <w:tc>
          <w:tcPr>
            <w:tcW w:w="1042" w:type="dxa"/>
            <w:gridSpan w:val="2"/>
            <w:tcBorders>
              <w:top w:val="nil"/>
              <w:left w:val="nil"/>
              <w:bottom w:val="nil"/>
              <w:right w:val="nil"/>
            </w:tcBorders>
          </w:tcPr>
          <w:p w14:paraId="727A388B" w14:textId="77777777" w:rsidR="00CD542E" w:rsidRDefault="00CD542E" w:rsidP="001162A7">
            <w:pPr>
              <w:spacing w:before="40" w:after="40" w:line="216" w:lineRule="auto"/>
              <w:jc w:val="right"/>
              <w:rPr>
                <w:sz w:val="26"/>
                <w:szCs w:val="26"/>
              </w:rPr>
            </w:pPr>
          </w:p>
        </w:tc>
        <w:tc>
          <w:tcPr>
            <w:tcW w:w="1015" w:type="dxa"/>
            <w:tcBorders>
              <w:top w:val="nil"/>
              <w:left w:val="nil"/>
              <w:bottom w:val="nil"/>
              <w:right w:val="nil"/>
            </w:tcBorders>
          </w:tcPr>
          <w:p w14:paraId="55D811A6" w14:textId="77777777" w:rsidR="00CD542E" w:rsidRDefault="00CD542E" w:rsidP="001162A7">
            <w:pPr>
              <w:spacing w:before="40" w:after="40" w:line="216" w:lineRule="auto"/>
              <w:jc w:val="right"/>
              <w:rPr>
                <w:sz w:val="26"/>
                <w:szCs w:val="26"/>
              </w:rPr>
            </w:pPr>
          </w:p>
        </w:tc>
        <w:tc>
          <w:tcPr>
            <w:tcW w:w="1036" w:type="dxa"/>
            <w:tcBorders>
              <w:top w:val="nil"/>
              <w:left w:val="nil"/>
              <w:bottom w:val="nil"/>
              <w:right w:val="nil"/>
            </w:tcBorders>
            <w:shd w:val="clear" w:color="auto" w:fill="auto"/>
            <w:vAlign w:val="bottom"/>
          </w:tcPr>
          <w:p w14:paraId="5D29EF89" w14:textId="77777777" w:rsidR="00CD542E" w:rsidRDefault="00CD542E" w:rsidP="001162A7">
            <w:pPr>
              <w:spacing w:before="40" w:after="40" w:line="216" w:lineRule="auto"/>
              <w:jc w:val="right"/>
              <w:rPr>
                <w:sz w:val="26"/>
                <w:szCs w:val="26"/>
              </w:rPr>
            </w:pPr>
          </w:p>
        </w:tc>
        <w:tc>
          <w:tcPr>
            <w:tcW w:w="1064" w:type="dxa"/>
            <w:tcBorders>
              <w:top w:val="nil"/>
              <w:left w:val="nil"/>
              <w:bottom w:val="nil"/>
              <w:right w:val="nil"/>
            </w:tcBorders>
            <w:vAlign w:val="bottom"/>
          </w:tcPr>
          <w:p w14:paraId="2CD739A1" w14:textId="77777777" w:rsidR="00CD542E" w:rsidRDefault="00CD542E" w:rsidP="001162A7">
            <w:pPr>
              <w:tabs>
                <w:tab w:val="decimal" w:pos="972"/>
              </w:tabs>
              <w:spacing w:before="40" w:after="20" w:line="216" w:lineRule="auto"/>
              <w:jc w:val="right"/>
              <w:rPr>
                <w:sz w:val="26"/>
                <w:szCs w:val="26"/>
              </w:rPr>
            </w:pPr>
          </w:p>
        </w:tc>
      </w:tr>
      <w:tr w:rsidR="00CD542E" w14:paraId="5FEDE40D" w14:textId="77777777" w:rsidTr="001162A7">
        <w:trPr>
          <w:cantSplit/>
          <w:trHeight w:hRule="exact" w:val="737"/>
        </w:trPr>
        <w:tc>
          <w:tcPr>
            <w:tcW w:w="4770" w:type="dxa"/>
            <w:tcBorders>
              <w:top w:val="nil"/>
              <w:left w:val="nil"/>
              <w:bottom w:val="nil"/>
              <w:right w:val="nil"/>
            </w:tcBorders>
            <w:vAlign w:val="center"/>
          </w:tcPr>
          <w:p w14:paraId="1575BE09" w14:textId="77777777" w:rsidR="00CD542E" w:rsidRDefault="00CD542E" w:rsidP="00CD542E">
            <w:pPr>
              <w:tabs>
                <w:tab w:val="left" w:pos="317"/>
              </w:tabs>
              <w:spacing w:before="40" w:after="40" w:line="216" w:lineRule="auto"/>
              <w:ind w:left="175"/>
              <w:rPr>
                <w:sz w:val="26"/>
                <w:szCs w:val="26"/>
              </w:rPr>
            </w:pPr>
            <w:r>
              <w:rPr>
                <w:sz w:val="26"/>
                <w:szCs w:val="26"/>
                <w:cs/>
              </w:rPr>
              <w:t>ภาษีเงินได้รอการตัดบัญชีจากการเกิดผลแตกต่างชั่วคราวและการกลับรายการผลแตกต่างชั่วคราว</w:t>
            </w:r>
          </w:p>
        </w:tc>
        <w:tc>
          <w:tcPr>
            <w:tcW w:w="1042" w:type="dxa"/>
            <w:gridSpan w:val="2"/>
            <w:tcBorders>
              <w:top w:val="nil"/>
              <w:left w:val="nil"/>
              <w:bottom w:val="nil"/>
              <w:right w:val="nil"/>
            </w:tcBorders>
            <w:vAlign w:val="bottom"/>
          </w:tcPr>
          <w:p w14:paraId="6108203B" w14:textId="7F754818" w:rsidR="00CD542E" w:rsidRDefault="00CD542E" w:rsidP="00CD542E">
            <w:pPr>
              <w:pBdr>
                <w:bottom w:val="single" w:sz="4" w:space="1" w:color="auto"/>
              </w:pBdr>
              <w:spacing w:before="40" w:after="40" w:line="216" w:lineRule="auto"/>
              <w:jc w:val="right"/>
              <w:rPr>
                <w:sz w:val="26"/>
                <w:szCs w:val="26"/>
                <w:cs/>
              </w:rPr>
            </w:pPr>
            <w:r>
              <w:rPr>
                <w:rFonts w:hint="cs"/>
                <w:sz w:val="26"/>
                <w:szCs w:val="26"/>
                <w:cs/>
              </w:rPr>
              <w:t>16,146</w:t>
            </w:r>
          </w:p>
        </w:tc>
        <w:tc>
          <w:tcPr>
            <w:tcW w:w="1015" w:type="dxa"/>
            <w:tcBorders>
              <w:top w:val="nil"/>
              <w:left w:val="nil"/>
              <w:bottom w:val="nil"/>
              <w:right w:val="nil"/>
            </w:tcBorders>
            <w:vAlign w:val="bottom"/>
          </w:tcPr>
          <w:p w14:paraId="0FC963C8" w14:textId="680D8C2D" w:rsidR="00CD542E" w:rsidRDefault="00CD542E" w:rsidP="00CD542E">
            <w:pPr>
              <w:pBdr>
                <w:bottom w:val="single" w:sz="4" w:space="1" w:color="auto"/>
              </w:pBdr>
              <w:spacing w:before="40" w:after="40" w:line="216" w:lineRule="auto"/>
              <w:jc w:val="right"/>
              <w:rPr>
                <w:sz w:val="26"/>
                <w:szCs w:val="26"/>
                <w:cs/>
              </w:rPr>
            </w:pPr>
            <w:r>
              <w:rPr>
                <w:rFonts w:hint="cs"/>
                <w:sz w:val="26"/>
                <w:szCs w:val="26"/>
                <w:cs/>
              </w:rPr>
              <w:t>4,326</w:t>
            </w:r>
          </w:p>
        </w:tc>
        <w:tc>
          <w:tcPr>
            <w:tcW w:w="1036" w:type="dxa"/>
            <w:tcBorders>
              <w:top w:val="nil"/>
              <w:left w:val="nil"/>
              <w:bottom w:val="nil"/>
              <w:right w:val="nil"/>
            </w:tcBorders>
            <w:shd w:val="clear" w:color="auto" w:fill="auto"/>
            <w:vAlign w:val="bottom"/>
          </w:tcPr>
          <w:p w14:paraId="3C05BC29" w14:textId="659E8427" w:rsidR="00CD542E" w:rsidRDefault="00CD542E" w:rsidP="00CD542E">
            <w:pPr>
              <w:pBdr>
                <w:bottom w:val="single" w:sz="4" w:space="1" w:color="auto"/>
              </w:pBdr>
              <w:spacing w:before="40" w:after="40" w:line="216" w:lineRule="auto"/>
              <w:jc w:val="right"/>
              <w:rPr>
                <w:sz w:val="26"/>
                <w:szCs w:val="26"/>
              </w:rPr>
            </w:pPr>
            <w:r>
              <w:rPr>
                <w:rFonts w:hint="cs"/>
                <w:sz w:val="26"/>
                <w:szCs w:val="26"/>
                <w:cs/>
              </w:rPr>
              <w:t>12,581</w:t>
            </w:r>
          </w:p>
        </w:tc>
        <w:tc>
          <w:tcPr>
            <w:tcW w:w="1064" w:type="dxa"/>
            <w:tcBorders>
              <w:top w:val="nil"/>
              <w:left w:val="nil"/>
              <w:bottom w:val="nil"/>
              <w:right w:val="nil"/>
            </w:tcBorders>
            <w:vAlign w:val="bottom"/>
          </w:tcPr>
          <w:p w14:paraId="431035D4" w14:textId="2D10F36C" w:rsidR="00CD542E" w:rsidRDefault="00CD542E" w:rsidP="00CD542E">
            <w:pPr>
              <w:pBdr>
                <w:bottom w:val="single" w:sz="4" w:space="1" w:color="auto"/>
              </w:pBdr>
              <w:tabs>
                <w:tab w:val="decimal" w:pos="1382"/>
              </w:tabs>
              <w:spacing w:before="40" w:after="40" w:line="216" w:lineRule="auto"/>
              <w:jc w:val="right"/>
              <w:rPr>
                <w:sz w:val="26"/>
                <w:szCs w:val="26"/>
              </w:rPr>
            </w:pPr>
            <w:r>
              <w:rPr>
                <w:rFonts w:hint="cs"/>
                <w:sz w:val="26"/>
                <w:szCs w:val="26"/>
                <w:cs/>
              </w:rPr>
              <w:t>4,326</w:t>
            </w:r>
          </w:p>
        </w:tc>
      </w:tr>
      <w:tr w:rsidR="00CD542E" w14:paraId="0D40DD49" w14:textId="77777777" w:rsidTr="001162A7">
        <w:trPr>
          <w:cantSplit/>
          <w:trHeight w:val="460"/>
        </w:trPr>
        <w:tc>
          <w:tcPr>
            <w:tcW w:w="4770" w:type="dxa"/>
            <w:tcBorders>
              <w:top w:val="nil"/>
              <w:left w:val="nil"/>
              <w:bottom w:val="nil"/>
              <w:right w:val="nil"/>
            </w:tcBorders>
            <w:vAlign w:val="bottom"/>
          </w:tcPr>
          <w:p w14:paraId="44529EFD" w14:textId="498C2FCE" w:rsidR="00CD542E" w:rsidRDefault="00781911" w:rsidP="00CD542E">
            <w:pPr>
              <w:tabs>
                <w:tab w:val="decimal" w:pos="1060"/>
              </w:tabs>
              <w:spacing w:before="40" w:after="40" w:line="216" w:lineRule="auto"/>
              <w:ind w:left="175" w:right="-98"/>
              <w:rPr>
                <w:b/>
                <w:bCs/>
                <w:sz w:val="26"/>
                <w:szCs w:val="26"/>
              </w:rPr>
            </w:pPr>
            <w:r>
              <w:rPr>
                <w:rFonts w:hint="cs"/>
                <w:b/>
                <w:bCs/>
                <w:sz w:val="26"/>
                <w:szCs w:val="26"/>
                <w:cs/>
              </w:rPr>
              <w:t>รายได้</w:t>
            </w:r>
            <w:r w:rsidR="00CD542E">
              <w:rPr>
                <w:b/>
                <w:bCs/>
                <w:sz w:val="26"/>
                <w:szCs w:val="26"/>
                <w:cs/>
              </w:rPr>
              <w:t>ภาษีเงินได้ที่แสดงอยู่ในงบกำไรขาดทุนเบ็ดเสร็จ</w:t>
            </w:r>
          </w:p>
        </w:tc>
        <w:tc>
          <w:tcPr>
            <w:tcW w:w="1042" w:type="dxa"/>
            <w:gridSpan w:val="2"/>
            <w:tcBorders>
              <w:top w:val="nil"/>
              <w:left w:val="nil"/>
              <w:bottom w:val="nil"/>
              <w:right w:val="nil"/>
            </w:tcBorders>
            <w:vAlign w:val="bottom"/>
          </w:tcPr>
          <w:p w14:paraId="30AA28B4" w14:textId="0604D098" w:rsidR="00CD542E" w:rsidRDefault="00CD542E" w:rsidP="00CD542E">
            <w:pPr>
              <w:pBdr>
                <w:bottom w:val="double" w:sz="4" w:space="1" w:color="auto"/>
              </w:pBdr>
              <w:spacing w:before="40" w:after="20" w:line="216" w:lineRule="auto"/>
              <w:jc w:val="right"/>
              <w:rPr>
                <w:b/>
                <w:bCs/>
                <w:sz w:val="26"/>
                <w:szCs w:val="26"/>
                <w:cs/>
              </w:rPr>
            </w:pPr>
            <w:r>
              <w:rPr>
                <w:rFonts w:hint="cs"/>
                <w:b/>
                <w:bCs/>
                <w:sz w:val="26"/>
                <w:szCs w:val="26"/>
                <w:cs/>
              </w:rPr>
              <w:t>16,146</w:t>
            </w:r>
          </w:p>
        </w:tc>
        <w:tc>
          <w:tcPr>
            <w:tcW w:w="1015" w:type="dxa"/>
            <w:tcBorders>
              <w:top w:val="nil"/>
              <w:left w:val="nil"/>
              <w:bottom w:val="nil"/>
              <w:right w:val="nil"/>
            </w:tcBorders>
            <w:vAlign w:val="bottom"/>
          </w:tcPr>
          <w:p w14:paraId="0AE83E3C" w14:textId="2022E725" w:rsidR="00CD542E" w:rsidRDefault="00CD542E" w:rsidP="00CD542E">
            <w:pPr>
              <w:pBdr>
                <w:bottom w:val="double" w:sz="4" w:space="1" w:color="auto"/>
              </w:pBdr>
              <w:spacing w:before="40" w:after="20" w:line="216" w:lineRule="auto"/>
              <w:jc w:val="right"/>
              <w:rPr>
                <w:b/>
                <w:bCs/>
                <w:sz w:val="26"/>
                <w:szCs w:val="26"/>
                <w:cs/>
              </w:rPr>
            </w:pPr>
            <w:r>
              <w:rPr>
                <w:rFonts w:hint="cs"/>
                <w:b/>
                <w:bCs/>
                <w:sz w:val="26"/>
                <w:szCs w:val="26"/>
                <w:cs/>
              </w:rPr>
              <w:t>4,326</w:t>
            </w:r>
          </w:p>
        </w:tc>
        <w:tc>
          <w:tcPr>
            <w:tcW w:w="1036" w:type="dxa"/>
            <w:tcBorders>
              <w:top w:val="nil"/>
              <w:left w:val="nil"/>
              <w:bottom w:val="nil"/>
              <w:right w:val="nil"/>
            </w:tcBorders>
            <w:shd w:val="clear" w:color="auto" w:fill="auto"/>
            <w:vAlign w:val="bottom"/>
          </w:tcPr>
          <w:p w14:paraId="0AA84A28" w14:textId="213B1888" w:rsidR="00CD542E" w:rsidRDefault="00CD542E" w:rsidP="00CD542E">
            <w:pPr>
              <w:pBdr>
                <w:bottom w:val="double" w:sz="4" w:space="1" w:color="auto"/>
              </w:pBdr>
              <w:spacing w:before="40" w:after="20" w:line="216" w:lineRule="auto"/>
              <w:jc w:val="right"/>
              <w:rPr>
                <w:b/>
                <w:bCs/>
                <w:sz w:val="26"/>
                <w:szCs w:val="26"/>
              </w:rPr>
            </w:pPr>
            <w:r>
              <w:rPr>
                <w:rFonts w:hint="cs"/>
                <w:b/>
                <w:bCs/>
                <w:sz w:val="26"/>
                <w:szCs w:val="26"/>
                <w:cs/>
              </w:rPr>
              <w:t>12,581</w:t>
            </w:r>
          </w:p>
        </w:tc>
        <w:tc>
          <w:tcPr>
            <w:tcW w:w="1064" w:type="dxa"/>
            <w:tcBorders>
              <w:top w:val="nil"/>
              <w:left w:val="nil"/>
              <w:bottom w:val="nil"/>
              <w:right w:val="nil"/>
            </w:tcBorders>
            <w:vAlign w:val="bottom"/>
          </w:tcPr>
          <w:p w14:paraId="7531A982" w14:textId="45F174A8" w:rsidR="00CD542E" w:rsidRDefault="00CD542E" w:rsidP="00CD542E">
            <w:pPr>
              <w:pBdr>
                <w:bottom w:val="double" w:sz="4" w:space="1" w:color="auto"/>
              </w:pBdr>
              <w:spacing w:before="40" w:after="20" w:line="216" w:lineRule="auto"/>
              <w:jc w:val="right"/>
              <w:rPr>
                <w:b/>
                <w:bCs/>
                <w:sz w:val="26"/>
                <w:szCs w:val="26"/>
                <w:cs/>
              </w:rPr>
            </w:pPr>
            <w:r>
              <w:rPr>
                <w:rFonts w:hint="cs"/>
                <w:b/>
                <w:bCs/>
                <w:sz w:val="26"/>
                <w:szCs w:val="26"/>
                <w:cs/>
              </w:rPr>
              <w:t>4,326</w:t>
            </w:r>
          </w:p>
        </w:tc>
      </w:tr>
      <w:tr w:rsidR="00CD542E" w14:paraId="11F3C083" w14:textId="77777777" w:rsidTr="001162A7">
        <w:trPr>
          <w:cantSplit/>
          <w:trHeight w:val="460"/>
        </w:trPr>
        <w:tc>
          <w:tcPr>
            <w:tcW w:w="4770" w:type="dxa"/>
            <w:tcBorders>
              <w:top w:val="nil"/>
              <w:left w:val="nil"/>
              <w:bottom w:val="nil"/>
              <w:right w:val="nil"/>
            </w:tcBorders>
            <w:vAlign w:val="bottom"/>
          </w:tcPr>
          <w:p w14:paraId="79D3DD6A" w14:textId="77777777" w:rsidR="00CD542E" w:rsidRDefault="00CD542E" w:rsidP="001162A7">
            <w:pPr>
              <w:tabs>
                <w:tab w:val="decimal" w:pos="1060"/>
              </w:tabs>
              <w:spacing w:before="40" w:after="40" w:line="216" w:lineRule="auto"/>
              <w:ind w:left="175" w:right="-98"/>
              <w:rPr>
                <w:b/>
                <w:bCs/>
                <w:sz w:val="26"/>
                <w:szCs w:val="26"/>
                <w:cs/>
              </w:rPr>
            </w:pPr>
          </w:p>
        </w:tc>
        <w:tc>
          <w:tcPr>
            <w:tcW w:w="1042" w:type="dxa"/>
            <w:gridSpan w:val="2"/>
            <w:tcBorders>
              <w:top w:val="nil"/>
              <w:left w:val="nil"/>
              <w:bottom w:val="nil"/>
              <w:right w:val="nil"/>
            </w:tcBorders>
            <w:vAlign w:val="bottom"/>
          </w:tcPr>
          <w:p w14:paraId="4FE22F88" w14:textId="77777777" w:rsidR="00CD542E" w:rsidRDefault="00CD542E" w:rsidP="00CD542E">
            <w:pPr>
              <w:spacing w:before="40" w:after="20" w:line="216" w:lineRule="auto"/>
              <w:jc w:val="right"/>
              <w:rPr>
                <w:b/>
                <w:bCs/>
                <w:sz w:val="26"/>
                <w:szCs w:val="26"/>
                <w:cs/>
              </w:rPr>
            </w:pPr>
          </w:p>
        </w:tc>
        <w:tc>
          <w:tcPr>
            <w:tcW w:w="1015" w:type="dxa"/>
            <w:tcBorders>
              <w:top w:val="nil"/>
              <w:left w:val="nil"/>
              <w:bottom w:val="nil"/>
              <w:right w:val="nil"/>
            </w:tcBorders>
            <w:vAlign w:val="bottom"/>
          </w:tcPr>
          <w:p w14:paraId="33465058" w14:textId="77777777" w:rsidR="00CD542E" w:rsidRDefault="00CD542E" w:rsidP="00CD542E">
            <w:pPr>
              <w:spacing w:before="40" w:after="20" w:line="216" w:lineRule="auto"/>
              <w:jc w:val="right"/>
              <w:rPr>
                <w:b/>
                <w:bCs/>
                <w:sz w:val="26"/>
                <w:szCs w:val="26"/>
                <w:cs/>
              </w:rPr>
            </w:pPr>
          </w:p>
        </w:tc>
        <w:tc>
          <w:tcPr>
            <w:tcW w:w="1036" w:type="dxa"/>
            <w:tcBorders>
              <w:top w:val="nil"/>
              <w:left w:val="nil"/>
              <w:bottom w:val="nil"/>
              <w:right w:val="nil"/>
            </w:tcBorders>
            <w:shd w:val="clear" w:color="auto" w:fill="auto"/>
            <w:vAlign w:val="bottom"/>
          </w:tcPr>
          <w:p w14:paraId="2B8514F0" w14:textId="77777777" w:rsidR="00CD542E" w:rsidRDefault="00CD542E" w:rsidP="00CD542E">
            <w:pPr>
              <w:spacing w:before="40" w:after="20" w:line="216" w:lineRule="auto"/>
              <w:jc w:val="right"/>
              <w:rPr>
                <w:b/>
                <w:bCs/>
                <w:sz w:val="26"/>
                <w:szCs w:val="26"/>
                <w:cs/>
              </w:rPr>
            </w:pPr>
          </w:p>
        </w:tc>
        <w:tc>
          <w:tcPr>
            <w:tcW w:w="1064" w:type="dxa"/>
            <w:tcBorders>
              <w:top w:val="nil"/>
              <w:left w:val="nil"/>
              <w:bottom w:val="nil"/>
              <w:right w:val="nil"/>
            </w:tcBorders>
            <w:vAlign w:val="bottom"/>
          </w:tcPr>
          <w:p w14:paraId="2B811447" w14:textId="77777777" w:rsidR="00CD542E" w:rsidRDefault="00CD542E" w:rsidP="00CD542E">
            <w:pPr>
              <w:spacing w:before="40" w:after="20" w:line="216" w:lineRule="auto"/>
              <w:jc w:val="right"/>
              <w:rPr>
                <w:b/>
                <w:bCs/>
                <w:sz w:val="26"/>
                <w:szCs w:val="26"/>
                <w:cs/>
              </w:rPr>
            </w:pPr>
          </w:p>
        </w:tc>
      </w:tr>
      <w:tr w:rsidR="00CD542E" w14:paraId="17BD9A74" w14:textId="77777777" w:rsidTr="001162A7">
        <w:trPr>
          <w:cantSplit/>
          <w:trHeight w:hRule="exact" w:val="454"/>
        </w:trPr>
        <w:tc>
          <w:tcPr>
            <w:tcW w:w="4770" w:type="dxa"/>
            <w:tcBorders>
              <w:top w:val="nil"/>
              <w:left w:val="nil"/>
              <w:bottom w:val="nil"/>
              <w:right w:val="nil"/>
            </w:tcBorders>
          </w:tcPr>
          <w:p w14:paraId="7AB4F0C6" w14:textId="77777777" w:rsidR="00CD542E" w:rsidRDefault="00CD542E" w:rsidP="001162A7">
            <w:pPr>
              <w:spacing w:before="20" w:after="20" w:line="216" w:lineRule="auto"/>
              <w:jc w:val="center"/>
              <w:rPr>
                <w:sz w:val="26"/>
                <w:szCs w:val="26"/>
                <w:cs/>
              </w:rPr>
            </w:pPr>
          </w:p>
        </w:tc>
        <w:tc>
          <w:tcPr>
            <w:tcW w:w="867" w:type="dxa"/>
            <w:tcBorders>
              <w:top w:val="nil"/>
              <w:left w:val="nil"/>
              <w:bottom w:val="nil"/>
              <w:right w:val="nil"/>
            </w:tcBorders>
          </w:tcPr>
          <w:p w14:paraId="0A85D94A" w14:textId="77777777" w:rsidR="00CD542E" w:rsidRDefault="00CD542E" w:rsidP="001162A7">
            <w:pPr>
              <w:spacing w:before="20" w:after="20" w:line="216" w:lineRule="auto"/>
              <w:jc w:val="right"/>
              <w:rPr>
                <w:b/>
                <w:bCs/>
                <w:sz w:val="26"/>
                <w:szCs w:val="26"/>
                <w:cs/>
              </w:rPr>
            </w:pPr>
          </w:p>
        </w:tc>
        <w:tc>
          <w:tcPr>
            <w:tcW w:w="1190" w:type="dxa"/>
            <w:gridSpan w:val="2"/>
            <w:tcBorders>
              <w:top w:val="nil"/>
              <w:left w:val="nil"/>
              <w:bottom w:val="nil"/>
              <w:right w:val="nil"/>
            </w:tcBorders>
          </w:tcPr>
          <w:p w14:paraId="4BED9B03" w14:textId="77777777" w:rsidR="00CD542E" w:rsidRDefault="00CD542E" w:rsidP="001162A7">
            <w:pPr>
              <w:spacing w:before="20" w:after="20" w:line="216" w:lineRule="auto"/>
              <w:jc w:val="right"/>
              <w:rPr>
                <w:b/>
                <w:bCs/>
                <w:sz w:val="26"/>
                <w:szCs w:val="26"/>
                <w:cs/>
              </w:rPr>
            </w:pPr>
          </w:p>
        </w:tc>
        <w:tc>
          <w:tcPr>
            <w:tcW w:w="2100" w:type="dxa"/>
            <w:gridSpan w:val="2"/>
            <w:tcBorders>
              <w:top w:val="nil"/>
              <w:left w:val="nil"/>
              <w:bottom w:val="nil"/>
              <w:right w:val="nil"/>
            </w:tcBorders>
          </w:tcPr>
          <w:p w14:paraId="7560A597" w14:textId="77777777" w:rsidR="00CD542E" w:rsidRDefault="00CD542E" w:rsidP="001162A7">
            <w:pPr>
              <w:spacing w:before="20" w:after="20" w:line="216" w:lineRule="auto"/>
              <w:jc w:val="right"/>
              <w:rPr>
                <w:b/>
                <w:bCs/>
                <w:sz w:val="26"/>
                <w:szCs w:val="26"/>
                <w:cs/>
              </w:rPr>
            </w:pPr>
            <w:r>
              <w:rPr>
                <w:b/>
                <w:bCs/>
                <w:sz w:val="26"/>
                <w:szCs w:val="26"/>
                <w:cs/>
              </w:rPr>
              <w:t xml:space="preserve">หน่วย : </w:t>
            </w:r>
            <w:r>
              <w:rPr>
                <w:rFonts w:hint="cs"/>
                <w:b/>
                <w:bCs/>
                <w:sz w:val="26"/>
                <w:szCs w:val="26"/>
                <w:cs/>
              </w:rPr>
              <w:t>พัน</w:t>
            </w:r>
            <w:r>
              <w:rPr>
                <w:b/>
                <w:bCs/>
                <w:sz w:val="26"/>
                <w:szCs w:val="26"/>
                <w:cs/>
              </w:rPr>
              <w:t>บาท</w:t>
            </w:r>
          </w:p>
        </w:tc>
      </w:tr>
      <w:tr w:rsidR="00CD542E" w14:paraId="62E71F8C" w14:textId="77777777" w:rsidTr="001162A7">
        <w:trPr>
          <w:cantSplit/>
          <w:trHeight w:hRule="exact" w:val="399"/>
        </w:trPr>
        <w:tc>
          <w:tcPr>
            <w:tcW w:w="4770" w:type="dxa"/>
            <w:tcBorders>
              <w:top w:val="nil"/>
              <w:left w:val="nil"/>
              <w:bottom w:val="nil"/>
              <w:right w:val="nil"/>
            </w:tcBorders>
          </w:tcPr>
          <w:p w14:paraId="5FDB0CB6" w14:textId="77777777" w:rsidR="00CD542E" w:rsidRDefault="00CD542E" w:rsidP="001162A7">
            <w:pPr>
              <w:spacing w:before="20" w:after="20" w:line="216" w:lineRule="auto"/>
              <w:jc w:val="center"/>
              <w:rPr>
                <w:sz w:val="26"/>
                <w:szCs w:val="26"/>
              </w:rPr>
            </w:pPr>
          </w:p>
        </w:tc>
        <w:tc>
          <w:tcPr>
            <w:tcW w:w="2057" w:type="dxa"/>
            <w:gridSpan w:val="3"/>
            <w:tcBorders>
              <w:top w:val="nil"/>
              <w:left w:val="nil"/>
              <w:bottom w:val="nil"/>
              <w:right w:val="nil"/>
            </w:tcBorders>
          </w:tcPr>
          <w:p w14:paraId="71838146" w14:textId="77777777" w:rsidR="00CD542E" w:rsidRDefault="00CD542E" w:rsidP="001162A7">
            <w:pPr>
              <w:pBdr>
                <w:bottom w:val="single" w:sz="4" w:space="1" w:color="auto"/>
              </w:pBdr>
              <w:spacing w:before="20" w:after="20" w:line="216" w:lineRule="auto"/>
              <w:ind w:left="26"/>
              <w:jc w:val="center"/>
              <w:rPr>
                <w:sz w:val="26"/>
                <w:szCs w:val="26"/>
                <w:cs/>
              </w:rPr>
            </w:pPr>
            <w:r>
              <w:rPr>
                <w:sz w:val="26"/>
                <w:szCs w:val="26"/>
                <w:cs/>
              </w:rPr>
              <w:t>งบการเงินรวม</w:t>
            </w:r>
          </w:p>
        </w:tc>
        <w:tc>
          <w:tcPr>
            <w:tcW w:w="2100" w:type="dxa"/>
            <w:gridSpan w:val="2"/>
            <w:tcBorders>
              <w:top w:val="nil"/>
              <w:left w:val="nil"/>
              <w:bottom w:val="nil"/>
              <w:right w:val="nil"/>
            </w:tcBorders>
          </w:tcPr>
          <w:p w14:paraId="5D034E7E" w14:textId="77777777" w:rsidR="00CD542E" w:rsidRDefault="00CD542E" w:rsidP="001162A7">
            <w:pPr>
              <w:pBdr>
                <w:bottom w:val="single" w:sz="4" w:space="1" w:color="auto"/>
              </w:pBdr>
              <w:spacing w:before="20" w:after="20" w:line="216" w:lineRule="auto"/>
              <w:jc w:val="center"/>
              <w:rPr>
                <w:sz w:val="26"/>
                <w:szCs w:val="26"/>
              </w:rPr>
            </w:pPr>
            <w:r>
              <w:rPr>
                <w:sz w:val="26"/>
                <w:szCs w:val="26"/>
                <w:cs/>
              </w:rPr>
              <w:t>งบการเงินเฉพาะกิจการ</w:t>
            </w:r>
          </w:p>
        </w:tc>
      </w:tr>
      <w:tr w:rsidR="00CD542E" w14:paraId="26FE9CEC" w14:textId="77777777" w:rsidTr="001162A7">
        <w:trPr>
          <w:cantSplit/>
          <w:trHeight w:hRule="exact" w:val="399"/>
        </w:trPr>
        <w:tc>
          <w:tcPr>
            <w:tcW w:w="4770" w:type="dxa"/>
            <w:tcBorders>
              <w:top w:val="nil"/>
              <w:left w:val="nil"/>
              <w:bottom w:val="nil"/>
              <w:right w:val="nil"/>
            </w:tcBorders>
          </w:tcPr>
          <w:p w14:paraId="6654B3C6" w14:textId="77777777" w:rsidR="00CD542E" w:rsidRDefault="00CD542E" w:rsidP="00CD542E">
            <w:pPr>
              <w:spacing w:before="20" w:after="20" w:line="216" w:lineRule="auto"/>
              <w:jc w:val="center"/>
              <w:rPr>
                <w:sz w:val="26"/>
                <w:szCs w:val="26"/>
              </w:rPr>
            </w:pPr>
          </w:p>
        </w:tc>
        <w:tc>
          <w:tcPr>
            <w:tcW w:w="4157" w:type="dxa"/>
            <w:gridSpan w:val="5"/>
            <w:tcBorders>
              <w:top w:val="nil"/>
              <w:left w:val="nil"/>
              <w:bottom w:val="nil"/>
              <w:right w:val="nil"/>
            </w:tcBorders>
          </w:tcPr>
          <w:p w14:paraId="74F73882" w14:textId="77777777" w:rsidR="00CD542E" w:rsidRDefault="00CD542E" w:rsidP="00CD542E">
            <w:pPr>
              <w:pBdr>
                <w:bottom w:val="single" w:sz="4" w:space="1" w:color="auto"/>
              </w:pBdr>
              <w:spacing w:before="20" w:after="20" w:line="216" w:lineRule="auto"/>
              <w:ind w:left="26"/>
              <w:jc w:val="center"/>
              <w:rPr>
                <w:sz w:val="26"/>
                <w:szCs w:val="26"/>
                <w:cs/>
              </w:rPr>
            </w:pPr>
            <w:r w:rsidRPr="00193E1E">
              <w:rPr>
                <w:sz w:val="27"/>
                <w:szCs w:val="27"/>
                <w:cs/>
              </w:rPr>
              <w:t xml:space="preserve">สำหรับงวดหกเดือนสิ้นสุดวันที่ </w:t>
            </w:r>
            <w:r w:rsidRPr="00193E1E">
              <w:rPr>
                <w:sz w:val="27"/>
                <w:szCs w:val="27"/>
              </w:rPr>
              <w:t>30</w:t>
            </w:r>
            <w:r w:rsidRPr="00193E1E">
              <w:rPr>
                <w:sz w:val="27"/>
                <w:szCs w:val="27"/>
                <w:cs/>
              </w:rPr>
              <w:t xml:space="preserve"> มิถุนายน</w:t>
            </w:r>
          </w:p>
          <w:p w14:paraId="3A0D3031" w14:textId="27AB62BA" w:rsidR="00CD542E" w:rsidRDefault="00CD542E" w:rsidP="00CD542E">
            <w:pPr>
              <w:pBdr>
                <w:bottom w:val="single" w:sz="4" w:space="1" w:color="auto"/>
              </w:pBdr>
              <w:spacing w:before="20" w:after="20" w:line="216" w:lineRule="auto"/>
              <w:jc w:val="center"/>
              <w:rPr>
                <w:sz w:val="26"/>
                <w:szCs w:val="26"/>
                <w:cs/>
              </w:rPr>
            </w:pPr>
            <w:r w:rsidRPr="00193E1E">
              <w:rPr>
                <w:sz w:val="27"/>
                <w:szCs w:val="27"/>
                <w:cs/>
              </w:rPr>
              <w:t xml:space="preserve">สำหรับงวดหกเดือนสิ้นสุดวันที่ </w:t>
            </w:r>
            <w:r w:rsidRPr="00193E1E">
              <w:rPr>
                <w:sz w:val="27"/>
                <w:szCs w:val="27"/>
              </w:rPr>
              <w:t>30</w:t>
            </w:r>
            <w:r w:rsidRPr="00193E1E">
              <w:rPr>
                <w:sz w:val="27"/>
                <w:szCs w:val="27"/>
                <w:cs/>
              </w:rPr>
              <w:t xml:space="preserve"> มิถุนายน</w:t>
            </w:r>
          </w:p>
        </w:tc>
      </w:tr>
      <w:tr w:rsidR="00CD542E" w14:paraId="4257ED4F" w14:textId="77777777" w:rsidTr="001162A7">
        <w:trPr>
          <w:cantSplit/>
          <w:trHeight w:hRule="exact" w:val="454"/>
        </w:trPr>
        <w:tc>
          <w:tcPr>
            <w:tcW w:w="4770" w:type="dxa"/>
            <w:tcBorders>
              <w:top w:val="nil"/>
              <w:left w:val="nil"/>
              <w:bottom w:val="nil"/>
              <w:right w:val="nil"/>
            </w:tcBorders>
          </w:tcPr>
          <w:p w14:paraId="57B22DA7" w14:textId="77777777" w:rsidR="00CD542E" w:rsidRDefault="00CD542E" w:rsidP="001162A7">
            <w:pPr>
              <w:spacing w:before="40" w:after="40" w:line="216" w:lineRule="auto"/>
              <w:jc w:val="right"/>
              <w:rPr>
                <w:sz w:val="26"/>
                <w:szCs w:val="26"/>
              </w:rPr>
            </w:pPr>
          </w:p>
        </w:tc>
        <w:tc>
          <w:tcPr>
            <w:tcW w:w="1042" w:type="dxa"/>
            <w:gridSpan w:val="2"/>
            <w:tcBorders>
              <w:top w:val="nil"/>
              <w:left w:val="nil"/>
              <w:bottom w:val="nil"/>
              <w:right w:val="nil"/>
            </w:tcBorders>
          </w:tcPr>
          <w:p w14:paraId="698E39CE" w14:textId="77777777" w:rsidR="00CD542E" w:rsidRDefault="00CD542E" w:rsidP="001162A7">
            <w:pPr>
              <w:pBdr>
                <w:bottom w:val="single" w:sz="4" w:space="1" w:color="auto"/>
              </w:pBdr>
              <w:spacing w:before="40" w:after="40" w:line="216" w:lineRule="auto"/>
              <w:jc w:val="right"/>
              <w:rPr>
                <w:sz w:val="26"/>
                <w:szCs w:val="26"/>
              </w:rPr>
            </w:pPr>
            <w:r>
              <w:rPr>
                <w:sz w:val="26"/>
                <w:szCs w:val="26"/>
              </w:rPr>
              <w:t>2565</w:t>
            </w:r>
          </w:p>
        </w:tc>
        <w:tc>
          <w:tcPr>
            <w:tcW w:w="1015" w:type="dxa"/>
            <w:tcBorders>
              <w:top w:val="nil"/>
              <w:left w:val="nil"/>
              <w:bottom w:val="nil"/>
              <w:right w:val="nil"/>
            </w:tcBorders>
          </w:tcPr>
          <w:p w14:paraId="104C8162" w14:textId="77777777" w:rsidR="00CD542E" w:rsidRDefault="00CD542E" w:rsidP="001162A7">
            <w:pPr>
              <w:pBdr>
                <w:bottom w:val="single" w:sz="4" w:space="1" w:color="auto"/>
              </w:pBdr>
              <w:spacing w:before="40" w:after="40" w:line="216" w:lineRule="auto"/>
              <w:jc w:val="right"/>
              <w:rPr>
                <w:sz w:val="26"/>
                <w:szCs w:val="26"/>
              </w:rPr>
            </w:pPr>
            <w:r>
              <w:rPr>
                <w:sz w:val="26"/>
                <w:szCs w:val="26"/>
              </w:rPr>
              <w:t>2564</w:t>
            </w:r>
          </w:p>
        </w:tc>
        <w:tc>
          <w:tcPr>
            <w:tcW w:w="1036" w:type="dxa"/>
            <w:tcBorders>
              <w:top w:val="nil"/>
              <w:left w:val="nil"/>
              <w:bottom w:val="nil"/>
              <w:right w:val="nil"/>
            </w:tcBorders>
          </w:tcPr>
          <w:p w14:paraId="620C5581" w14:textId="77777777" w:rsidR="00CD542E" w:rsidRDefault="00CD542E" w:rsidP="001162A7">
            <w:pPr>
              <w:pBdr>
                <w:bottom w:val="single" w:sz="4" w:space="1" w:color="auto"/>
              </w:pBdr>
              <w:spacing w:before="40" w:after="40" w:line="216" w:lineRule="auto"/>
              <w:jc w:val="right"/>
              <w:rPr>
                <w:sz w:val="26"/>
                <w:szCs w:val="26"/>
              </w:rPr>
            </w:pPr>
            <w:r>
              <w:rPr>
                <w:sz w:val="26"/>
                <w:szCs w:val="26"/>
              </w:rPr>
              <w:t>2565</w:t>
            </w:r>
          </w:p>
        </w:tc>
        <w:tc>
          <w:tcPr>
            <w:tcW w:w="1064" w:type="dxa"/>
            <w:tcBorders>
              <w:top w:val="nil"/>
              <w:left w:val="nil"/>
              <w:bottom w:val="nil"/>
              <w:right w:val="nil"/>
            </w:tcBorders>
          </w:tcPr>
          <w:p w14:paraId="0E392BF4" w14:textId="77777777" w:rsidR="00CD542E" w:rsidRDefault="00CD542E" w:rsidP="001162A7">
            <w:pPr>
              <w:pBdr>
                <w:bottom w:val="single" w:sz="4" w:space="1" w:color="auto"/>
              </w:pBdr>
              <w:spacing w:before="40" w:after="40" w:line="216" w:lineRule="auto"/>
              <w:jc w:val="right"/>
              <w:rPr>
                <w:sz w:val="26"/>
                <w:szCs w:val="26"/>
              </w:rPr>
            </w:pPr>
            <w:r>
              <w:rPr>
                <w:sz w:val="26"/>
                <w:szCs w:val="26"/>
              </w:rPr>
              <w:t>2564</w:t>
            </w:r>
          </w:p>
        </w:tc>
      </w:tr>
      <w:tr w:rsidR="00CD542E" w14:paraId="588CAB55" w14:textId="77777777" w:rsidTr="001162A7">
        <w:trPr>
          <w:cantSplit/>
          <w:trHeight w:hRule="exact" w:val="454"/>
        </w:trPr>
        <w:tc>
          <w:tcPr>
            <w:tcW w:w="4770" w:type="dxa"/>
            <w:tcBorders>
              <w:top w:val="nil"/>
              <w:left w:val="nil"/>
              <w:bottom w:val="nil"/>
              <w:right w:val="nil"/>
            </w:tcBorders>
            <w:vAlign w:val="center"/>
          </w:tcPr>
          <w:p w14:paraId="4237B5FB" w14:textId="77777777" w:rsidR="00CD542E" w:rsidRDefault="00CD542E" w:rsidP="001162A7">
            <w:pPr>
              <w:spacing w:before="40" w:after="40" w:line="216" w:lineRule="auto"/>
              <w:ind w:left="175"/>
              <w:rPr>
                <w:sz w:val="26"/>
                <w:szCs w:val="26"/>
                <w:u w:val="single"/>
              </w:rPr>
            </w:pPr>
            <w:r>
              <w:rPr>
                <w:b/>
                <w:bCs/>
                <w:sz w:val="26"/>
                <w:szCs w:val="26"/>
                <w:cs/>
              </w:rPr>
              <w:t>ภาษีเงินได้ปัจจุบัน</w:t>
            </w:r>
          </w:p>
        </w:tc>
        <w:tc>
          <w:tcPr>
            <w:tcW w:w="1042" w:type="dxa"/>
            <w:gridSpan w:val="2"/>
            <w:tcBorders>
              <w:top w:val="nil"/>
              <w:left w:val="nil"/>
              <w:right w:val="nil"/>
            </w:tcBorders>
          </w:tcPr>
          <w:p w14:paraId="6E4D468E" w14:textId="77777777" w:rsidR="00CD542E" w:rsidRDefault="00CD542E" w:rsidP="001162A7">
            <w:pPr>
              <w:spacing w:after="120" w:line="216" w:lineRule="auto"/>
              <w:jc w:val="center"/>
              <w:rPr>
                <w:sz w:val="26"/>
                <w:szCs w:val="26"/>
                <w:u w:val="single"/>
              </w:rPr>
            </w:pPr>
          </w:p>
        </w:tc>
        <w:tc>
          <w:tcPr>
            <w:tcW w:w="1015" w:type="dxa"/>
            <w:tcBorders>
              <w:top w:val="nil"/>
              <w:left w:val="nil"/>
              <w:right w:val="nil"/>
            </w:tcBorders>
          </w:tcPr>
          <w:p w14:paraId="2598B6C4" w14:textId="77777777" w:rsidR="00CD542E" w:rsidRDefault="00CD542E" w:rsidP="001162A7">
            <w:pPr>
              <w:spacing w:after="120" w:line="216" w:lineRule="auto"/>
              <w:jc w:val="center"/>
              <w:rPr>
                <w:sz w:val="26"/>
                <w:szCs w:val="26"/>
                <w:u w:val="single"/>
              </w:rPr>
            </w:pPr>
          </w:p>
        </w:tc>
        <w:tc>
          <w:tcPr>
            <w:tcW w:w="1036" w:type="dxa"/>
            <w:tcBorders>
              <w:top w:val="nil"/>
              <w:left w:val="nil"/>
              <w:right w:val="nil"/>
            </w:tcBorders>
          </w:tcPr>
          <w:p w14:paraId="6EA8365F" w14:textId="77777777" w:rsidR="00CD542E" w:rsidRDefault="00CD542E" w:rsidP="001162A7">
            <w:pPr>
              <w:spacing w:after="120" w:line="216" w:lineRule="auto"/>
              <w:jc w:val="center"/>
              <w:rPr>
                <w:sz w:val="26"/>
                <w:szCs w:val="26"/>
                <w:u w:val="single"/>
              </w:rPr>
            </w:pPr>
          </w:p>
        </w:tc>
        <w:tc>
          <w:tcPr>
            <w:tcW w:w="1064" w:type="dxa"/>
            <w:tcBorders>
              <w:top w:val="nil"/>
              <w:left w:val="nil"/>
              <w:bottom w:val="nil"/>
              <w:right w:val="nil"/>
            </w:tcBorders>
          </w:tcPr>
          <w:p w14:paraId="463ACB0E" w14:textId="77777777" w:rsidR="00CD542E" w:rsidRDefault="00CD542E" w:rsidP="001162A7">
            <w:pPr>
              <w:spacing w:after="120" w:line="216" w:lineRule="auto"/>
              <w:jc w:val="center"/>
              <w:rPr>
                <w:sz w:val="26"/>
                <w:szCs w:val="26"/>
                <w:u w:val="single"/>
              </w:rPr>
            </w:pPr>
          </w:p>
        </w:tc>
      </w:tr>
      <w:tr w:rsidR="00CD542E" w14:paraId="1F1FEACD" w14:textId="77777777" w:rsidTr="001162A7">
        <w:trPr>
          <w:cantSplit/>
          <w:trHeight w:hRule="exact" w:val="454"/>
        </w:trPr>
        <w:tc>
          <w:tcPr>
            <w:tcW w:w="4770" w:type="dxa"/>
            <w:tcBorders>
              <w:top w:val="nil"/>
              <w:left w:val="nil"/>
              <w:bottom w:val="nil"/>
              <w:right w:val="nil"/>
            </w:tcBorders>
            <w:vAlign w:val="center"/>
          </w:tcPr>
          <w:p w14:paraId="2795AE27" w14:textId="77777777" w:rsidR="00CD542E" w:rsidRDefault="00CD542E" w:rsidP="001162A7">
            <w:pPr>
              <w:tabs>
                <w:tab w:val="decimal" w:pos="1060"/>
              </w:tabs>
              <w:spacing w:before="40" w:after="40" w:line="216" w:lineRule="auto"/>
              <w:ind w:left="175"/>
              <w:rPr>
                <w:sz w:val="26"/>
                <w:szCs w:val="26"/>
                <w:cs/>
              </w:rPr>
            </w:pPr>
            <w:r>
              <w:rPr>
                <w:sz w:val="26"/>
                <w:szCs w:val="26"/>
                <w:cs/>
              </w:rPr>
              <w:t>ภาษีเงินได้นิติบุคคลสำหรับ</w:t>
            </w:r>
            <w:r>
              <w:rPr>
                <w:rFonts w:hint="cs"/>
                <w:sz w:val="26"/>
                <w:szCs w:val="26"/>
                <w:cs/>
              </w:rPr>
              <w:t>งวด</w:t>
            </w:r>
          </w:p>
        </w:tc>
        <w:tc>
          <w:tcPr>
            <w:tcW w:w="1042" w:type="dxa"/>
            <w:gridSpan w:val="2"/>
            <w:tcBorders>
              <w:top w:val="nil"/>
              <w:left w:val="nil"/>
              <w:bottom w:val="nil"/>
              <w:right w:val="nil"/>
            </w:tcBorders>
            <w:vAlign w:val="bottom"/>
          </w:tcPr>
          <w:p w14:paraId="3446D294" w14:textId="77777777" w:rsidR="00CD542E" w:rsidRDefault="00CD542E" w:rsidP="001162A7">
            <w:pPr>
              <w:tabs>
                <w:tab w:val="decimal" w:pos="591"/>
              </w:tabs>
              <w:spacing w:before="40" w:after="40" w:line="216" w:lineRule="auto"/>
              <w:rPr>
                <w:sz w:val="26"/>
                <w:szCs w:val="26"/>
                <w:cs/>
              </w:rPr>
            </w:pPr>
            <w:r>
              <w:rPr>
                <w:sz w:val="26"/>
                <w:szCs w:val="26"/>
                <w:cs/>
              </w:rPr>
              <w:t>-</w:t>
            </w:r>
          </w:p>
        </w:tc>
        <w:tc>
          <w:tcPr>
            <w:tcW w:w="1015" w:type="dxa"/>
            <w:tcBorders>
              <w:top w:val="nil"/>
              <w:left w:val="nil"/>
              <w:bottom w:val="nil"/>
              <w:right w:val="nil"/>
            </w:tcBorders>
            <w:vAlign w:val="bottom"/>
          </w:tcPr>
          <w:p w14:paraId="1C094B63" w14:textId="77777777" w:rsidR="00CD542E" w:rsidRDefault="00CD542E" w:rsidP="001162A7">
            <w:pPr>
              <w:tabs>
                <w:tab w:val="decimal" w:pos="634"/>
              </w:tabs>
              <w:spacing w:before="40" w:after="40" w:line="216" w:lineRule="auto"/>
              <w:ind w:right="56"/>
              <w:rPr>
                <w:sz w:val="26"/>
                <w:szCs w:val="26"/>
                <w:cs/>
              </w:rPr>
            </w:pPr>
            <w:r>
              <w:rPr>
                <w:rFonts w:hint="cs"/>
                <w:sz w:val="26"/>
                <w:szCs w:val="26"/>
                <w:cs/>
              </w:rPr>
              <w:t>-</w:t>
            </w:r>
          </w:p>
        </w:tc>
        <w:tc>
          <w:tcPr>
            <w:tcW w:w="1036" w:type="dxa"/>
            <w:tcBorders>
              <w:top w:val="nil"/>
              <w:left w:val="nil"/>
              <w:bottom w:val="nil"/>
              <w:right w:val="nil"/>
            </w:tcBorders>
            <w:shd w:val="clear" w:color="auto" w:fill="auto"/>
            <w:vAlign w:val="bottom"/>
          </w:tcPr>
          <w:p w14:paraId="2B9DE3B7" w14:textId="77777777" w:rsidR="00CD542E" w:rsidRDefault="00CD542E" w:rsidP="001162A7">
            <w:pPr>
              <w:tabs>
                <w:tab w:val="decimal" w:pos="676"/>
              </w:tabs>
              <w:spacing w:before="40" w:after="40" w:line="216" w:lineRule="auto"/>
              <w:rPr>
                <w:sz w:val="26"/>
                <w:szCs w:val="26"/>
              </w:rPr>
            </w:pPr>
            <w:r>
              <w:rPr>
                <w:sz w:val="26"/>
                <w:szCs w:val="26"/>
                <w:cs/>
              </w:rPr>
              <w:t>-</w:t>
            </w:r>
          </w:p>
        </w:tc>
        <w:tc>
          <w:tcPr>
            <w:tcW w:w="1064" w:type="dxa"/>
            <w:tcBorders>
              <w:top w:val="nil"/>
              <w:left w:val="nil"/>
              <w:bottom w:val="nil"/>
              <w:right w:val="nil"/>
            </w:tcBorders>
            <w:shd w:val="clear" w:color="auto" w:fill="auto"/>
            <w:vAlign w:val="bottom"/>
          </w:tcPr>
          <w:p w14:paraId="6335B9A5" w14:textId="77777777" w:rsidR="00CD542E" w:rsidRDefault="00CD542E" w:rsidP="001162A7">
            <w:pPr>
              <w:tabs>
                <w:tab w:val="decimal" w:pos="704"/>
              </w:tabs>
              <w:spacing w:before="40" w:after="40" w:line="216" w:lineRule="auto"/>
              <w:rPr>
                <w:sz w:val="26"/>
                <w:szCs w:val="26"/>
              </w:rPr>
            </w:pPr>
            <w:r>
              <w:rPr>
                <w:rFonts w:hint="cs"/>
                <w:sz w:val="26"/>
                <w:szCs w:val="26"/>
                <w:cs/>
              </w:rPr>
              <w:t>-</w:t>
            </w:r>
          </w:p>
        </w:tc>
      </w:tr>
      <w:tr w:rsidR="00CD542E" w14:paraId="03376234" w14:textId="77777777" w:rsidTr="001162A7">
        <w:trPr>
          <w:cantSplit/>
          <w:trHeight w:hRule="exact" w:val="454"/>
        </w:trPr>
        <w:tc>
          <w:tcPr>
            <w:tcW w:w="4770" w:type="dxa"/>
            <w:tcBorders>
              <w:top w:val="nil"/>
              <w:left w:val="nil"/>
              <w:bottom w:val="nil"/>
              <w:right w:val="nil"/>
            </w:tcBorders>
            <w:vAlign w:val="center"/>
          </w:tcPr>
          <w:p w14:paraId="267F779E" w14:textId="77777777" w:rsidR="00CD542E" w:rsidRDefault="00CD542E" w:rsidP="001162A7">
            <w:pPr>
              <w:tabs>
                <w:tab w:val="decimal" w:pos="1060"/>
              </w:tabs>
              <w:spacing w:before="40" w:after="40" w:line="216" w:lineRule="auto"/>
              <w:ind w:left="175"/>
              <w:rPr>
                <w:sz w:val="26"/>
                <w:szCs w:val="26"/>
              </w:rPr>
            </w:pPr>
            <w:r>
              <w:rPr>
                <w:b/>
                <w:bCs/>
                <w:sz w:val="26"/>
                <w:szCs w:val="26"/>
                <w:cs/>
              </w:rPr>
              <w:t>ภาษีเงินได้รอการตัดบัญชี</w:t>
            </w:r>
          </w:p>
        </w:tc>
        <w:tc>
          <w:tcPr>
            <w:tcW w:w="1042" w:type="dxa"/>
            <w:gridSpan w:val="2"/>
            <w:tcBorders>
              <w:top w:val="nil"/>
              <w:left w:val="nil"/>
              <w:bottom w:val="nil"/>
              <w:right w:val="nil"/>
            </w:tcBorders>
          </w:tcPr>
          <w:p w14:paraId="031CA445" w14:textId="77777777" w:rsidR="00CD542E" w:rsidRDefault="00CD542E" w:rsidP="001162A7">
            <w:pPr>
              <w:spacing w:before="40" w:after="40" w:line="216" w:lineRule="auto"/>
              <w:jc w:val="right"/>
              <w:rPr>
                <w:sz w:val="26"/>
                <w:szCs w:val="26"/>
              </w:rPr>
            </w:pPr>
          </w:p>
        </w:tc>
        <w:tc>
          <w:tcPr>
            <w:tcW w:w="1015" w:type="dxa"/>
            <w:tcBorders>
              <w:top w:val="nil"/>
              <w:left w:val="nil"/>
              <w:bottom w:val="nil"/>
              <w:right w:val="nil"/>
            </w:tcBorders>
          </w:tcPr>
          <w:p w14:paraId="7CD6A38F" w14:textId="77777777" w:rsidR="00CD542E" w:rsidRDefault="00CD542E" w:rsidP="001162A7">
            <w:pPr>
              <w:spacing w:before="40" w:after="40" w:line="216" w:lineRule="auto"/>
              <w:jc w:val="right"/>
              <w:rPr>
                <w:sz w:val="26"/>
                <w:szCs w:val="26"/>
              </w:rPr>
            </w:pPr>
          </w:p>
        </w:tc>
        <w:tc>
          <w:tcPr>
            <w:tcW w:w="1036" w:type="dxa"/>
            <w:tcBorders>
              <w:top w:val="nil"/>
              <w:left w:val="nil"/>
              <w:bottom w:val="nil"/>
              <w:right w:val="nil"/>
            </w:tcBorders>
            <w:shd w:val="clear" w:color="auto" w:fill="auto"/>
            <w:vAlign w:val="bottom"/>
          </w:tcPr>
          <w:p w14:paraId="514DA381" w14:textId="77777777" w:rsidR="00CD542E" w:rsidRDefault="00CD542E" w:rsidP="001162A7">
            <w:pPr>
              <w:spacing w:before="40" w:after="40" w:line="216" w:lineRule="auto"/>
              <w:jc w:val="right"/>
              <w:rPr>
                <w:sz w:val="26"/>
                <w:szCs w:val="26"/>
              </w:rPr>
            </w:pPr>
          </w:p>
        </w:tc>
        <w:tc>
          <w:tcPr>
            <w:tcW w:w="1064" w:type="dxa"/>
            <w:tcBorders>
              <w:top w:val="nil"/>
              <w:left w:val="nil"/>
              <w:bottom w:val="nil"/>
              <w:right w:val="nil"/>
            </w:tcBorders>
            <w:vAlign w:val="bottom"/>
          </w:tcPr>
          <w:p w14:paraId="2A8674B1" w14:textId="77777777" w:rsidR="00CD542E" w:rsidRDefault="00CD542E" w:rsidP="001162A7">
            <w:pPr>
              <w:tabs>
                <w:tab w:val="decimal" w:pos="972"/>
              </w:tabs>
              <w:spacing w:before="40" w:after="20" w:line="216" w:lineRule="auto"/>
              <w:jc w:val="right"/>
              <w:rPr>
                <w:sz w:val="26"/>
                <w:szCs w:val="26"/>
              </w:rPr>
            </w:pPr>
          </w:p>
        </w:tc>
      </w:tr>
      <w:tr w:rsidR="00CD542E" w14:paraId="1C21E46F" w14:textId="77777777" w:rsidTr="001162A7">
        <w:trPr>
          <w:cantSplit/>
          <w:trHeight w:hRule="exact" w:val="737"/>
        </w:trPr>
        <w:tc>
          <w:tcPr>
            <w:tcW w:w="4770" w:type="dxa"/>
            <w:tcBorders>
              <w:top w:val="nil"/>
              <w:left w:val="nil"/>
              <w:bottom w:val="nil"/>
              <w:right w:val="nil"/>
            </w:tcBorders>
            <w:vAlign w:val="center"/>
          </w:tcPr>
          <w:p w14:paraId="7EBF0555" w14:textId="77777777" w:rsidR="00CD542E" w:rsidRDefault="00CD542E" w:rsidP="00CD542E">
            <w:pPr>
              <w:tabs>
                <w:tab w:val="left" w:pos="317"/>
              </w:tabs>
              <w:spacing w:before="40" w:after="40" w:line="216" w:lineRule="auto"/>
              <w:ind w:left="175"/>
              <w:rPr>
                <w:sz w:val="26"/>
                <w:szCs w:val="26"/>
              </w:rPr>
            </w:pPr>
            <w:r>
              <w:rPr>
                <w:sz w:val="26"/>
                <w:szCs w:val="26"/>
                <w:cs/>
              </w:rPr>
              <w:t>ภาษีเงินได้รอการตัดบัญชีจากการเกิดผลแตกต่างชั่วคราวและการกลับรายการผลแตกต่างชั่วคราว</w:t>
            </w:r>
          </w:p>
        </w:tc>
        <w:tc>
          <w:tcPr>
            <w:tcW w:w="1042" w:type="dxa"/>
            <w:gridSpan w:val="2"/>
            <w:tcBorders>
              <w:top w:val="nil"/>
              <w:left w:val="nil"/>
              <w:bottom w:val="nil"/>
              <w:right w:val="nil"/>
            </w:tcBorders>
            <w:vAlign w:val="bottom"/>
          </w:tcPr>
          <w:p w14:paraId="013C80AD" w14:textId="5D9CCAC2" w:rsidR="00CD542E" w:rsidRDefault="00CD542E" w:rsidP="00CD542E">
            <w:pPr>
              <w:pBdr>
                <w:bottom w:val="single" w:sz="4" w:space="1" w:color="auto"/>
              </w:pBdr>
              <w:spacing w:before="40" w:after="40" w:line="216" w:lineRule="auto"/>
              <w:jc w:val="right"/>
              <w:rPr>
                <w:sz w:val="26"/>
                <w:szCs w:val="26"/>
                <w:cs/>
              </w:rPr>
            </w:pPr>
            <w:r>
              <w:rPr>
                <w:rFonts w:hint="cs"/>
                <w:sz w:val="26"/>
                <w:szCs w:val="26"/>
                <w:cs/>
              </w:rPr>
              <w:t>12,593</w:t>
            </w:r>
          </w:p>
        </w:tc>
        <w:tc>
          <w:tcPr>
            <w:tcW w:w="1015" w:type="dxa"/>
            <w:tcBorders>
              <w:top w:val="nil"/>
              <w:left w:val="nil"/>
              <w:bottom w:val="nil"/>
              <w:right w:val="nil"/>
            </w:tcBorders>
            <w:vAlign w:val="bottom"/>
          </w:tcPr>
          <w:p w14:paraId="09211B88" w14:textId="101756EC" w:rsidR="00CD542E" w:rsidRDefault="00CD542E" w:rsidP="00CD542E">
            <w:pPr>
              <w:pBdr>
                <w:bottom w:val="single" w:sz="4" w:space="1" w:color="auto"/>
              </w:pBdr>
              <w:spacing w:before="40" w:after="40" w:line="216" w:lineRule="auto"/>
              <w:jc w:val="right"/>
              <w:rPr>
                <w:sz w:val="26"/>
                <w:szCs w:val="26"/>
                <w:cs/>
              </w:rPr>
            </w:pPr>
            <w:r>
              <w:rPr>
                <w:sz w:val="26"/>
                <w:szCs w:val="26"/>
                <w:cs/>
              </w:rPr>
              <w:t>(</w:t>
            </w:r>
            <w:r>
              <w:rPr>
                <w:rFonts w:hint="cs"/>
                <w:sz w:val="26"/>
                <w:szCs w:val="26"/>
                <w:cs/>
              </w:rPr>
              <w:t>4</w:t>
            </w:r>
            <w:r>
              <w:rPr>
                <w:sz w:val="26"/>
                <w:szCs w:val="26"/>
              </w:rPr>
              <w:t>,</w:t>
            </w:r>
            <w:r>
              <w:rPr>
                <w:rFonts w:hint="cs"/>
                <w:sz w:val="26"/>
                <w:szCs w:val="26"/>
                <w:cs/>
              </w:rPr>
              <w:t>881</w:t>
            </w:r>
            <w:r>
              <w:rPr>
                <w:sz w:val="26"/>
                <w:szCs w:val="26"/>
                <w:cs/>
              </w:rPr>
              <w:t>)</w:t>
            </w:r>
          </w:p>
        </w:tc>
        <w:tc>
          <w:tcPr>
            <w:tcW w:w="1036" w:type="dxa"/>
            <w:tcBorders>
              <w:top w:val="nil"/>
              <w:left w:val="nil"/>
              <w:bottom w:val="nil"/>
              <w:right w:val="nil"/>
            </w:tcBorders>
            <w:shd w:val="clear" w:color="auto" w:fill="auto"/>
            <w:vAlign w:val="bottom"/>
          </w:tcPr>
          <w:p w14:paraId="5629EA1A" w14:textId="3DC86E8E" w:rsidR="00CD542E" w:rsidRDefault="00CD542E" w:rsidP="00CD542E">
            <w:pPr>
              <w:pBdr>
                <w:bottom w:val="single" w:sz="4" w:space="1" w:color="auto"/>
              </w:pBdr>
              <w:spacing w:before="40" w:after="40" w:line="216" w:lineRule="auto"/>
              <w:jc w:val="right"/>
              <w:rPr>
                <w:sz w:val="26"/>
                <w:szCs w:val="26"/>
              </w:rPr>
            </w:pPr>
            <w:r>
              <w:rPr>
                <w:rFonts w:hint="cs"/>
                <w:sz w:val="26"/>
                <w:szCs w:val="26"/>
                <w:cs/>
              </w:rPr>
              <w:t>9,023</w:t>
            </w:r>
          </w:p>
        </w:tc>
        <w:tc>
          <w:tcPr>
            <w:tcW w:w="1064" w:type="dxa"/>
            <w:tcBorders>
              <w:top w:val="nil"/>
              <w:left w:val="nil"/>
              <w:bottom w:val="nil"/>
              <w:right w:val="nil"/>
            </w:tcBorders>
            <w:vAlign w:val="bottom"/>
          </w:tcPr>
          <w:p w14:paraId="2106C78B" w14:textId="683EE760" w:rsidR="00CD542E" w:rsidRDefault="00CD542E" w:rsidP="00CD542E">
            <w:pPr>
              <w:pBdr>
                <w:bottom w:val="single" w:sz="4" w:space="1" w:color="auto"/>
              </w:pBdr>
              <w:tabs>
                <w:tab w:val="decimal" w:pos="1382"/>
              </w:tabs>
              <w:spacing w:before="40" w:after="40" w:line="216" w:lineRule="auto"/>
              <w:jc w:val="right"/>
              <w:rPr>
                <w:sz w:val="26"/>
                <w:szCs w:val="26"/>
              </w:rPr>
            </w:pPr>
            <w:r>
              <w:rPr>
                <w:sz w:val="26"/>
                <w:szCs w:val="26"/>
                <w:cs/>
              </w:rPr>
              <w:t>(</w:t>
            </w:r>
            <w:r>
              <w:rPr>
                <w:rFonts w:hint="cs"/>
                <w:sz w:val="26"/>
                <w:szCs w:val="26"/>
                <w:cs/>
              </w:rPr>
              <w:t>4</w:t>
            </w:r>
            <w:r>
              <w:rPr>
                <w:sz w:val="26"/>
                <w:szCs w:val="26"/>
              </w:rPr>
              <w:t>,</w:t>
            </w:r>
            <w:r>
              <w:rPr>
                <w:rFonts w:hint="cs"/>
                <w:sz w:val="26"/>
                <w:szCs w:val="26"/>
                <w:cs/>
              </w:rPr>
              <w:t>881</w:t>
            </w:r>
            <w:r>
              <w:rPr>
                <w:sz w:val="26"/>
                <w:szCs w:val="26"/>
                <w:cs/>
              </w:rPr>
              <w:t>)</w:t>
            </w:r>
          </w:p>
        </w:tc>
      </w:tr>
      <w:tr w:rsidR="00CD542E" w14:paraId="73CAD69F" w14:textId="77777777" w:rsidTr="001162A7">
        <w:trPr>
          <w:cantSplit/>
          <w:trHeight w:val="460"/>
        </w:trPr>
        <w:tc>
          <w:tcPr>
            <w:tcW w:w="4770" w:type="dxa"/>
            <w:tcBorders>
              <w:top w:val="nil"/>
              <w:left w:val="nil"/>
              <w:bottom w:val="nil"/>
              <w:right w:val="nil"/>
            </w:tcBorders>
            <w:vAlign w:val="bottom"/>
          </w:tcPr>
          <w:p w14:paraId="5B452DFF" w14:textId="63B5D60F" w:rsidR="00CD542E" w:rsidRDefault="000E2572" w:rsidP="007833E0">
            <w:pPr>
              <w:tabs>
                <w:tab w:val="decimal" w:pos="880"/>
              </w:tabs>
              <w:spacing w:before="40" w:after="40" w:line="216" w:lineRule="auto"/>
              <w:ind w:left="175" w:right="-98"/>
              <w:rPr>
                <w:b/>
                <w:bCs/>
                <w:sz w:val="26"/>
                <w:szCs w:val="26"/>
              </w:rPr>
            </w:pPr>
            <w:r>
              <w:rPr>
                <w:rFonts w:hint="cs"/>
                <w:b/>
                <w:bCs/>
                <w:sz w:val="26"/>
                <w:szCs w:val="26"/>
                <w:cs/>
              </w:rPr>
              <w:t>รายได้</w:t>
            </w:r>
            <w:r w:rsidR="00694B29">
              <w:rPr>
                <w:rFonts w:hint="cs"/>
                <w:b/>
                <w:bCs/>
                <w:sz w:val="26"/>
                <w:szCs w:val="26"/>
                <w:cs/>
              </w:rPr>
              <w:t>(</w:t>
            </w:r>
            <w:r w:rsidR="00CD542E">
              <w:rPr>
                <w:b/>
                <w:bCs/>
                <w:sz w:val="26"/>
                <w:szCs w:val="26"/>
                <w:cs/>
              </w:rPr>
              <w:t>ค่าใช้จ่าย</w:t>
            </w:r>
            <w:r w:rsidR="00694B29">
              <w:rPr>
                <w:rFonts w:hint="cs"/>
                <w:b/>
                <w:bCs/>
                <w:sz w:val="26"/>
                <w:szCs w:val="26"/>
                <w:cs/>
              </w:rPr>
              <w:t>)</w:t>
            </w:r>
            <w:r w:rsidR="00CD542E">
              <w:rPr>
                <w:b/>
                <w:bCs/>
                <w:sz w:val="26"/>
                <w:szCs w:val="26"/>
                <w:cs/>
              </w:rPr>
              <w:t>ภาษีเงินได้ที่แสดงอยู่ในงบกำไรขาดทุนเบ็ดเสร็จ</w:t>
            </w:r>
          </w:p>
        </w:tc>
        <w:tc>
          <w:tcPr>
            <w:tcW w:w="1042" w:type="dxa"/>
            <w:gridSpan w:val="2"/>
            <w:tcBorders>
              <w:top w:val="nil"/>
              <w:left w:val="nil"/>
              <w:bottom w:val="nil"/>
              <w:right w:val="nil"/>
            </w:tcBorders>
            <w:vAlign w:val="bottom"/>
          </w:tcPr>
          <w:p w14:paraId="080267E8" w14:textId="46CE1C9A" w:rsidR="00CD542E" w:rsidRDefault="00CD542E" w:rsidP="00CD542E">
            <w:pPr>
              <w:pBdr>
                <w:bottom w:val="double" w:sz="4" w:space="1" w:color="auto"/>
              </w:pBdr>
              <w:spacing w:before="40" w:after="20" w:line="216" w:lineRule="auto"/>
              <w:jc w:val="right"/>
              <w:rPr>
                <w:b/>
                <w:bCs/>
                <w:sz w:val="26"/>
                <w:szCs w:val="26"/>
                <w:cs/>
              </w:rPr>
            </w:pPr>
            <w:r>
              <w:rPr>
                <w:rFonts w:hint="cs"/>
                <w:b/>
                <w:bCs/>
                <w:sz w:val="26"/>
                <w:szCs w:val="26"/>
                <w:cs/>
              </w:rPr>
              <w:t>12,593</w:t>
            </w:r>
          </w:p>
        </w:tc>
        <w:tc>
          <w:tcPr>
            <w:tcW w:w="1015" w:type="dxa"/>
            <w:tcBorders>
              <w:top w:val="nil"/>
              <w:left w:val="nil"/>
              <w:bottom w:val="nil"/>
              <w:right w:val="nil"/>
            </w:tcBorders>
            <w:vAlign w:val="bottom"/>
          </w:tcPr>
          <w:p w14:paraId="5F58E1B5" w14:textId="7E25FF08" w:rsidR="00CD542E" w:rsidRDefault="00CD542E" w:rsidP="00CD542E">
            <w:pPr>
              <w:pBdr>
                <w:bottom w:val="double" w:sz="4" w:space="1" w:color="auto"/>
              </w:pBdr>
              <w:spacing w:before="40" w:after="20" w:line="216" w:lineRule="auto"/>
              <w:jc w:val="right"/>
              <w:rPr>
                <w:b/>
                <w:bCs/>
                <w:sz w:val="26"/>
                <w:szCs w:val="26"/>
                <w:cs/>
              </w:rPr>
            </w:pPr>
            <w:r>
              <w:rPr>
                <w:b/>
                <w:bCs/>
                <w:sz w:val="26"/>
                <w:szCs w:val="26"/>
                <w:cs/>
              </w:rPr>
              <w:t>(</w:t>
            </w:r>
            <w:r>
              <w:rPr>
                <w:rFonts w:hint="cs"/>
                <w:b/>
                <w:bCs/>
                <w:sz w:val="26"/>
                <w:szCs w:val="26"/>
                <w:cs/>
              </w:rPr>
              <w:t>4</w:t>
            </w:r>
            <w:r>
              <w:rPr>
                <w:b/>
                <w:bCs/>
                <w:sz w:val="26"/>
                <w:szCs w:val="26"/>
              </w:rPr>
              <w:t>,</w:t>
            </w:r>
            <w:r>
              <w:rPr>
                <w:rFonts w:hint="cs"/>
                <w:b/>
                <w:bCs/>
                <w:sz w:val="26"/>
                <w:szCs w:val="26"/>
                <w:cs/>
              </w:rPr>
              <w:t>881</w:t>
            </w:r>
            <w:r>
              <w:rPr>
                <w:b/>
                <w:bCs/>
                <w:sz w:val="26"/>
                <w:szCs w:val="26"/>
                <w:cs/>
              </w:rPr>
              <w:t>)</w:t>
            </w:r>
          </w:p>
        </w:tc>
        <w:tc>
          <w:tcPr>
            <w:tcW w:w="1036" w:type="dxa"/>
            <w:tcBorders>
              <w:top w:val="nil"/>
              <w:left w:val="nil"/>
              <w:bottom w:val="nil"/>
              <w:right w:val="nil"/>
            </w:tcBorders>
            <w:shd w:val="clear" w:color="auto" w:fill="auto"/>
            <w:vAlign w:val="bottom"/>
          </w:tcPr>
          <w:p w14:paraId="6FD7BFF5" w14:textId="2DA6F047" w:rsidR="00CD542E" w:rsidRDefault="00CD542E" w:rsidP="00CD542E">
            <w:pPr>
              <w:pBdr>
                <w:bottom w:val="double" w:sz="4" w:space="1" w:color="auto"/>
              </w:pBdr>
              <w:spacing w:before="40" w:after="20" w:line="216" w:lineRule="auto"/>
              <w:jc w:val="right"/>
              <w:rPr>
                <w:b/>
                <w:bCs/>
                <w:sz w:val="26"/>
                <w:szCs w:val="26"/>
              </w:rPr>
            </w:pPr>
            <w:r>
              <w:rPr>
                <w:rFonts w:hint="cs"/>
                <w:b/>
                <w:bCs/>
                <w:sz w:val="26"/>
                <w:szCs w:val="26"/>
                <w:cs/>
              </w:rPr>
              <w:t>9,023</w:t>
            </w:r>
          </w:p>
        </w:tc>
        <w:tc>
          <w:tcPr>
            <w:tcW w:w="1064" w:type="dxa"/>
            <w:tcBorders>
              <w:top w:val="nil"/>
              <w:left w:val="nil"/>
              <w:bottom w:val="nil"/>
              <w:right w:val="nil"/>
            </w:tcBorders>
            <w:vAlign w:val="bottom"/>
          </w:tcPr>
          <w:p w14:paraId="42EC06BA" w14:textId="49FD7158" w:rsidR="00CD542E" w:rsidRDefault="00CD542E" w:rsidP="00CD542E">
            <w:pPr>
              <w:pBdr>
                <w:bottom w:val="double" w:sz="4" w:space="1" w:color="auto"/>
              </w:pBdr>
              <w:spacing w:before="40" w:after="20" w:line="216" w:lineRule="auto"/>
              <w:jc w:val="right"/>
              <w:rPr>
                <w:b/>
                <w:bCs/>
                <w:sz w:val="26"/>
                <w:szCs w:val="26"/>
                <w:cs/>
              </w:rPr>
            </w:pPr>
            <w:r>
              <w:rPr>
                <w:b/>
                <w:bCs/>
                <w:sz w:val="26"/>
                <w:szCs w:val="26"/>
                <w:cs/>
              </w:rPr>
              <w:t>(</w:t>
            </w:r>
            <w:r>
              <w:rPr>
                <w:rFonts w:hint="cs"/>
                <w:b/>
                <w:bCs/>
                <w:sz w:val="26"/>
                <w:szCs w:val="26"/>
                <w:cs/>
              </w:rPr>
              <w:t>4</w:t>
            </w:r>
            <w:r>
              <w:rPr>
                <w:b/>
                <w:bCs/>
                <w:sz w:val="26"/>
                <w:szCs w:val="26"/>
              </w:rPr>
              <w:t>,</w:t>
            </w:r>
            <w:r>
              <w:rPr>
                <w:rFonts w:hint="cs"/>
                <w:b/>
                <w:bCs/>
                <w:sz w:val="26"/>
                <w:szCs w:val="26"/>
                <w:cs/>
              </w:rPr>
              <w:t>881</w:t>
            </w:r>
            <w:r>
              <w:rPr>
                <w:b/>
                <w:bCs/>
                <w:sz w:val="26"/>
                <w:szCs w:val="26"/>
                <w:cs/>
              </w:rPr>
              <w:t>)</w:t>
            </w:r>
          </w:p>
        </w:tc>
      </w:tr>
    </w:tbl>
    <w:p w14:paraId="59925E70" w14:textId="77777777" w:rsidR="00CD542E" w:rsidRPr="006236D5" w:rsidRDefault="00CD542E">
      <w:pPr>
        <w:spacing w:before="120" w:line="216" w:lineRule="auto"/>
        <w:ind w:left="567"/>
        <w:jc w:val="thaiDistribute"/>
        <w:rPr>
          <w:sz w:val="30"/>
          <w:szCs w:val="30"/>
        </w:rPr>
      </w:pPr>
    </w:p>
    <w:p w14:paraId="0C78D449" w14:textId="77777777" w:rsidR="005E5193" w:rsidRPr="006236D5" w:rsidRDefault="005E5193">
      <w:pPr>
        <w:spacing w:before="120" w:line="216" w:lineRule="auto"/>
        <w:ind w:left="567"/>
        <w:jc w:val="thaiDistribute"/>
        <w:rPr>
          <w:spacing w:val="-6"/>
          <w:sz w:val="30"/>
          <w:szCs w:val="30"/>
        </w:rPr>
      </w:pPr>
    </w:p>
    <w:p w14:paraId="1274A141" w14:textId="77777777" w:rsidR="005E5193" w:rsidRPr="006236D5" w:rsidRDefault="005E5193">
      <w:pPr>
        <w:spacing w:before="120" w:line="216" w:lineRule="auto"/>
        <w:ind w:left="567"/>
        <w:jc w:val="thaiDistribute"/>
        <w:rPr>
          <w:spacing w:val="-6"/>
          <w:sz w:val="30"/>
          <w:szCs w:val="30"/>
        </w:rPr>
      </w:pPr>
    </w:p>
    <w:p w14:paraId="1F5AFEF3" w14:textId="77777777" w:rsidR="005E5193" w:rsidRPr="006236D5" w:rsidRDefault="005E5193">
      <w:pPr>
        <w:spacing w:before="120" w:line="216" w:lineRule="auto"/>
        <w:ind w:left="567"/>
        <w:jc w:val="thaiDistribute"/>
        <w:rPr>
          <w:spacing w:val="-6"/>
          <w:sz w:val="30"/>
          <w:szCs w:val="30"/>
        </w:rPr>
      </w:pPr>
    </w:p>
    <w:p w14:paraId="00F37CEF" w14:textId="77777777" w:rsidR="005E5193" w:rsidRPr="006236D5" w:rsidRDefault="005E5193">
      <w:pPr>
        <w:spacing w:before="120" w:line="216" w:lineRule="auto"/>
        <w:ind w:left="567"/>
        <w:jc w:val="thaiDistribute"/>
        <w:rPr>
          <w:spacing w:val="-6"/>
          <w:sz w:val="30"/>
          <w:szCs w:val="30"/>
        </w:rPr>
      </w:pPr>
    </w:p>
    <w:p w14:paraId="180C8956" w14:textId="77777777" w:rsidR="005E5193" w:rsidRPr="006236D5" w:rsidRDefault="005E5193">
      <w:pPr>
        <w:spacing w:before="120" w:line="216" w:lineRule="auto"/>
        <w:ind w:left="567"/>
        <w:jc w:val="thaiDistribute"/>
        <w:rPr>
          <w:spacing w:val="-6"/>
          <w:sz w:val="30"/>
          <w:szCs w:val="30"/>
        </w:rPr>
      </w:pPr>
    </w:p>
    <w:p w14:paraId="33FD57AD" w14:textId="77777777" w:rsidR="005E5193" w:rsidRPr="006236D5" w:rsidRDefault="005E5193">
      <w:pPr>
        <w:spacing w:before="120" w:line="216" w:lineRule="auto"/>
        <w:ind w:left="567"/>
        <w:jc w:val="thaiDistribute"/>
        <w:rPr>
          <w:spacing w:val="-6"/>
          <w:sz w:val="30"/>
          <w:szCs w:val="30"/>
        </w:rPr>
      </w:pPr>
    </w:p>
    <w:p w14:paraId="799F4E64" w14:textId="77777777" w:rsidR="005E5193" w:rsidRPr="006236D5" w:rsidRDefault="00F36FBE">
      <w:pPr>
        <w:spacing w:before="120" w:line="216" w:lineRule="auto"/>
        <w:ind w:left="567"/>
        <w:jc w:val="thaiDistribute"/>
        <w:rPr>
          <w:spacing w:val="-6"/>
          <w:sz w:val="30"/>
          <w:szCs w:val="30"/>
        </w:rPr>
      </w:pPr>
      <w:r w:rsidRPr="006236D5">
        <w:rPr>
          <w:spacing w:val="-6"/>
          <w:sz w:val="30"/>
          <w:szCs w:val="30"/>
          <w:cs/>
        </w:rPr>
        <w:lastRenderedPageBreak/>
        <w:t>ส่วนประกอบของสินทรัพย์ภาษีเงินได้รอการตัดบัญชีและหนี้สินภาษีเงินได้รอการตัดบัญชี ประกอบด้วยรายการดังต่อไปนี้</w:t>
      </w:r>
    </w:p>
    <w:tbl>
      <w:tblPr>
        <w:tblW w:w="8930" w:type="dxa"/>
        <w:tblInd w:w="284" w:type="dxa"/>
        <w:tblLayout w:type="fixed"/>
        <w:tblLook w:val="0000" w:firstRow="0" w:lastRow="0" w:firstColumn="0" w:lastColumn="0" w:noHBand="0" w:noVBand="0"/>
      </w:tblPr>
      <w:tblGrid>
        <w:gridCol w:w="4536"/>
        <w:gridCol w:w="786"/>
        <w:gridCol w:w="312"/>
        <w:gridCol w:w="539"/>
        <w:gridCol w:w="560"/>
        <w:gridCol w:w="1098"/>
        <w:gridCol w:w="1099"/>
      </w:tblGrid>
      <w:tr w:rsidR="005E5193" w:rsidRPr="006236D5" w14:paraId="4895CB5A" w14:textId="77777777">
        <w:trPr>
          <w:cantSplit/>
          <w:trHeight w:val="68"/>
          <w:tblHeader/>
        </w:trPr>
        <w:tc>
          <w:tcPr>
            <w:tcW w:w="4536" w:type="dxa"/>
            <w:tcBorders>
              <w:top w:val="nil"/>
              <w:left w:val="nil"/>
              <w:bottom w:val="nil"/>
              <w:right w:val="nil"/>
            </w:tcBorders>
          </w:tcPr>
          <w:p w14:paraId="6F8F5975" w14:textId="77777777" w:rsidR="005E5193" w:rsidRPr="006236D5" w:rsidRDefault="005E5193">
            <w:pPr>
              <w:spacing w:before="40" w:after="20" w:line="216" w:lineRule="auto"/>
              <w:jc w:val="center"/>
              <w:rPr>
                <w:sz w:val="26"/>
                <w:szCs w:val="26"/>
                <w:cs/>
              </w:rPr>
            </w:pPr>
          </w:p>
        </w:tc>
        <w:tc>
          <w:tcPr>
            <w:tcW w:w="786" w:type="dxa"/>
            <w:tcBorders>
              <w:top w:val="nil"/>
              <w:left w:val="nil"/>
              <w:bottom w:val="nil"/>
              <w:right w:val="nil"/>
            </w:tcBorders>
          </w:tcPr>
          <w:p w14:paraId="6967E127" w14:textId="77777777" w:rsidR="005E5193" w:rsidRPr="006236D5" w:rsidRDefault="005E5193">
            <w:pPr>
              <w:spacing w:before="40" w:after="20" w:line="216" w:lineRule="auto"/>
              <w:jc w:val="right"/>
              <w:rPr>
                <w:b/>
                <w:bCs/>
                <w:sz w:val="26"/>
                <w:szCs w:val="26"/>
                <w:cs/>
              </w:rPr>
            </w:pPr>
          </w:p>
        </w:tc>
        <w:tc>
          <w:tcPr>
            <w:tcW w:w="851" w:type="dxa"/>
            <w:gridSpan w:val="2"/>
            <w:tcBorders>
              <w:top w:val="nil"/>
              <w:left w:val="nil"/>
              <w:bottom w:val="nil"/>
              <w:right w:val="nil"/>
            </w:tcBorders>
          </w:tcPr>
          <w:p w14:paraId="5135748D" w14:textId="77777777" w:rsidR="005E5193" w:rsidRPr="006236D5" w:rsidRDefault="005E5193">
            <w:pPr>
              <w:spacing w:before="40" w:after="20" w:line="216" w:lineRule="auto"/>
              <w:jc w:val="right"/>
              <w:rPr>
                <w:b/>
                <w:bCs/>
                <w:sz w:val="26"/>
                <w:szCs w:val="26"/>
                <w:cs/>
              </w:rPr>
            </w:pPr>
          </w:p>
        </w:tc>
        <w:tc>
          <w:tcPr>
            <w:tcW w:w="2757" w:type="dxa"/>
            <w:gridSpan w:val="3"/>
            <w:tcBorders>
              <w:top w:val="nil"/>
              <w:left w:val="nil"/>
              <w:bottom w:val="nil"/>
              <w:right w:val="nil"/>
            </w:tcBorders>
          </w:tcPr>
          <w:p w14:paraId="0AC527D5" w14:textId="77777777" w:rsidR="005E5193" w:rsidRPr="006236D5" w:rsidRDefault="00F36FBE">
            <w:pPr>
              <w:spacing w:before="40" w:after="20" w:line="216" w:lineRule="auto"/>
              <w:jc w:val="right"/>
              <w:rPr>
                <w:b/>
                <w:bCs/>
                <w:sz w:val="26"/>
                <w:szCs w:val="26"/>
                <w:cs/>
              </w:rPr>
            </w:pPr>
            <w:r w:rsidRPr="006236D5">
              <w:rPr>
                <w:b/>
                <w:bCs/>
                <w:sz w:val="26"/>
                <w:szCs w:val="26"/>
                <w:cs/>
              </w:rPr>
              <w:t xml:space="preserve">หน่วย : </w:t>
            </w:r>
            <w:r w:rsidRPr="006236D5">
              <w:rPr>
                <w:rFonts w:hint="cs"/>
                <w:b/>
                <w:bCs/>
                <w:sz w:val="26"/>
                <w:szCs w:val="26"/>
                <w:cs/>
              </w:rPr>
              <w:t>พัน</w:t>
            </w:r>
            <w:r w:rsidRPr="006236D5">
              <w:rPr>
                <w:b/>
                <w:bCs/>
                <w:sz w:val="26"/>
                <w:szCs w:val="26"/>
                <w:cs/>
              </w:rPr>
              <w:t>บาท</w:t>
            </w:r>
          </w:p>
        </w:tc>
      </w:tr>
      <w:tr w:rsidR="005E5193" w:rsidRPr="006236D5" w14:paraId="5C460ADF" w14:textId="77777777">
        <w:trPr>
          <w:cantSplit/>
          <w:trHeight w:val="416"/>
          <w:tblHeader/>
        </w:trPr>
        <w:tc>
          <w:tcPr>
            <w:tcW w:w="4536" w:type="dxa"/>
            <w:tcBorders>
              <w:top w:val="nil"/>
              <w:left w:val="nil"/>
              <w:bottom w:val="nil"/>
              <w:right w:val="nil"/>
            </w:tcBorders>
          </w:tcPr>
          <w:p w14:paraId="35A725A5" w14:textId="77777777" w:rsidR="005E5193" w:rsidRPr="006236D5" w:rsidRDefault="005E5193">
            <w:pPr>
              <w:spacing w:before="40" w:after="20" w:line="216" w:lineRule="auto"/>
              <w:jc w:val="center"/>
              <w:rPr>
                <w:sz w:val="26"/>
                <w:szCs w:val="26"/>
                <w:cs/>
              </w:rPr>
            </w:pPr>
          </w:p>
        </w:tc>
        <w:tc>
          <w:tcPr>
            <w:tcW w:w="2197" w:type="dxa"/>
            <w:gridSpan w:val="4"/>
            <w:tcBorders>
              <w:top w:val="nil"/>
              <w:left w:val="nil"/>
              <w:bottom w:val="nil"/>
              <w:right w:val="nil"/>
            </w:tcBorders>
            <w:vAlign w:val="bottom"/>
          </w:tcPr>
          <w:p w14:paraId="685BFEA2" w14:textId="77777777" w:rsidR="005E5193" w:rsidRPr="006236D5" w:rsidRDefault="00F36FBE">
            <w:pPr>
              <w:pBdr>
                <w:bottom w:val="single" w:sz="4" w:space="1" w:color="auto"/>
              </w:pBdr>
              <w:spacing w:before="40" w:after="20" w:line="216" w:lineRule="auto"/>
              <w:jc w:val="center"/>
              <w:rPr>
                <w:sz w:val="26"/>
                <w:szCs w:val="26"/>
                <w:cs/>
              </w:rPr>
            </w:pPr>
            <w:r w:rsidRPr="006236D5">
              <w:rPr>
                <w:sz w:val="26"/>
                <w:szCs w:val="26"/>
                <w:cs/>
              </w:rPr>
              <w:t>งบการเงินรวม</w:t>
            </w:r>
          </w:p>
        </w:tc>
        <w:tc>
          <w:tcPr>
            <w:tcW w:w="2197" w:type="dxa"/>
            <w:gridSpan w:val="2"/>
            <w:tcBorders>
              <w:top w:val="nil"/>
              <w:left w:val="nil"/>
              <w:bottom w:val="nil"/>
              <w:right w:val="nil"/>
            </w:tcBorders>
            <w:vAlign w:val="bottom"/>
          </w:tcPr>
          <w:p w14:paraId="2C4488EF" w14:textId="77777777" w:rsidR="005E5193" w:rsidRPr="006236D5" w:rsidRDefault="00F36FBE">
            <w:pPr>
              <w:pBdr>
                <w:bottom w:val="single" w:sz="4" w:space="1" w:color="auto"/>
              </w:pBdr>
              <w:spacing w:before="40" w:after="20" w:line="216" w:lineRule="auto"/>
              <w:jc w:val="center"/>
              <w:rPr>
                <w:sz w:val="26"/>
                <w:szCs w:val="26"/>
              </w:rPr>
            </w:pPr>
            <w:r w:rsidRPr="006236D5">
              <w:rPr>
                <w:sz w:val="26"/>
                <w:szCs w:val="26"/>
                <w:cs/>
              </w:rPr>
              <w:t>งบการเงินเฉพาะกิจการ</w:t>
            </w:r>
          </w:p>
        </w:tc>
      </w:tr>
      <w:tr w:rsidR="005E5193" w:rsidRPr="006236D5" w14:paraId="47B8EAC9" w14:textId="77777777">
        <w:trPr>
          <w:cantSplit/>
          <w:trHeight w:val="824"/>
          <w:tblHeader/>
        </w:trPr>
        <w:tc>
          <w:tcPr>
            <w:tcW w:w="4536" w:type="dxa"/>
            <w:tcBorders>
              <w:top w:val="nil"/>
              <w:left w:val="nil"/>
              <w:bottom w:val="nil"/>
              <w:right w:val="nil"/>
            </w:tcBorders>
          </w:tcPr>
          <w:p w14:paraId="061BE2E2" w14:textId="77777777" w:rsidR="005E5193" w:rsidRPr="006236D5" w:rsidRDefault="005E5193">
            <w:pPr>
              <w:spacing w:before="40" w:after="20" w:line="216" w:lineRule="auto"/>
              <w:rPr>
                <w:sz w:val="26"/>
                <w:szCs w:val="26"/>
                <w:cs/>
              </w:rPr>
            </w:pPr>
          </w:p>
        </w:tc>
        <w:tc>
          <w:tcPr>
            <w:tcW w:w="1098" w:type="dxa"/>
            <w:gridSpan w:val="2"/>
            <w:tcBorders>
              <w:top w:val="nil"/>
              <w:left w:val="nil"/>
              <w:bottom w:val="nil"/>
              <w:right w:val="nil"/>
            </w:tcBorders>
            <w:vAlign w:val="bottom"/>
          </w:tcPr>
          <w:p w14:paraId="76DBB1B8" w14:textId="77777777" w:rsidR="005E5193" w:rsidRPr="006236D5" w:rsidRDefault="00F36FBE">
            <w:pPr>
              <w:pBdr>
                <w:bottom w:val="single" w:sz="4" w:space="1" w:color="auto"/>
              </w:pBdr>
              <w:spacing w:before="40" w:after="20" w:line="216" w:lineRule="auto"/>
              <w:jc w:val="right"/>
              <w:rPr>
                <w:sz w:val="26"/>
                <w:szCs w:val="26"/>
              </w:rPr>
            </w:pPr>
            <w:r w:rsidRPr="006236D5">
              <w:rPr>
                <w:sz w:val="26"/>
                <w:szCs w:val="26"/>
              </w:rPr>
              <w:t>30</w:t>
            </w:r>
            <w:r w:rsidRPr="006236D5">
              <w:rPr>
                <w:rFonts w:hint="cs"/>
                <w:sz w:val="26"/>
                <w:szCs w:val="26"/>
                <w:cs/>
              </w:rPr>
              <w:t xml:space="preserve"> </w:t>
            </w:r>
            <w:r w:rsidRPr="006236D5">
              <w:rPr>
                <w:sz w:val="26"/>
                <w:szCs w:val="26"/>
                <w:cs/>
              </w:rPr>
              <w:t>ม</w:t>
            </w:r>
            <w:r w:rsidRPr="006236D5">
              <w:rPr>
                <w:rFonts w:hint="cs"/>
                <w:sz w:val="26"/>
                <w:szCs w:val="26"/>
                <w:cs/>
              </w:rPr>
              <w:t>ิถุนายน</w:t>
            </w:r>
            <w:r w:rsidRPr="006236D5">
              <w:rPr>
                <w:sz w:val="26"/>
                <w:szCs w:val="26"/>
                <w:cs/>
              </w:rPr>
              <w:t xml:space="preserve"> </w:t>
            </w:r>
            <w:r w:rsidRPr="006236D5">
              <w:rPr>
                <w:sz w:val="26"/>
                <w:szCs w:val="26"/>
              </w:rPr>
              <w:t>2565</w:t>
            </w:r>
          </w:p>
        </w:tc>
        <w:tc>
          <w:tcPr>
            <w:tcW w:w="1099" w:type="dxa"/>
            <w:gridSpan w:val="2"/>
            <w:tcBorders>
              <w:top w:val="nil"/>
              <w:left w:val="nil"/>
              <w:bottom w:val="nil"/>
              <w:right w:val="nil"/>
            </w:tcBorders>
            <w:vAlign w:val="bottom"/>
          </w:tcPr>
          <w:p w14:paraId="653DD3D5" w14:textId="77777777" w:rsidR="005E5193" w:rsidRPr="006236D5" w:rsidRDefault="00F36FBE">
            <w:pPr>
              <w:pBdr>
                <w:bottom w:val="single" w:sz="4" w:space="1" w:color="auto"/>
              </w:pBdr>
              <w:spacing w:before="40" w:after="20" w:line="216" w:lineRule="auto"/>
              <w:ind w:left="-59"/>
              <w:jc w:val="right"/>
              <w:rPr>
                <w:sz w:val="26"/>
                <w:szCs w:val="26"/>
              </w:rPr>
            </w:pPr>
            <w:r w:rsidRPr="006236D5">
              <w:rPr>
                <w:sz w:val="26"/>
                <w:szCs w:val="26"/>
              </w:rPr>
              <w:t>31</w:t>
            </w:r>
            <w:r w:rsidRPr="006236D5">
              <w:rPr>
                <w:sz w:val="26"/>
                <w:szCs w:val="26"/>
                <w:cs/>
              </w:rPr>
              <w:t xml:space="preserve"> ธันวาคม</w:t>
            </w:r>
            <w:r w:rsidRPr="006236D5">
              <w:rPr>
                <w:rFonts w:hint="cs"/>
                <w:sz w:val="26"/>
                <w:szCs w:val="26"/>
                <w:cs/>
              </w:rPr>
              <w:t xml:space="preserve"> </w:t>
            </w:r>
            <w:r w:rsidRPr="006236D5">
              <w:rPr>
                <w:sz w:val="26"/>
                <w:szCs w:val="26"/>
              </w:rPr>
              <w:t>2564</w:t>
            </w:r>
          </w:p>
        </w:tc>
        <w:tc>
          <w:tcPr>
            <w:tcW w:w="1098" w:type="dxa"/>
            <w:tcBorders>
              <w:top w:val="nil"/>
              <w:left w:val="nil"/>
              <w:bottom w:val="nil"/>
              <w:right w:val="nil"/>
            </w:tcBorders>
            <w:vAlign w:val="bottom"/>
          </w:tcPr>
          <w:p w14:paraId="0FF4731D" w14:textId="77777777" w:rsidR="005E5193" w:rsidRPr="006236D5" w:rsidRDefault="00F36FBE">
            <w:pPr>
              <w:pBdr>
                <w:bottom w:val="single" w:sz="4" w:space="1" w:color="auto"/>
              </w:pBdr>
              <w:spacing w:before="40" w:after="20" w:line="216" w:lineRule="auto"/>
              <w:jc w:val="right"/>
              <w:rPr>
                <w:sz w:val="26"/>
                <w:szCs w:val="26"/>
                <w:lang w:val="en-GB"/>
              </w:rPr>
            </w:pPr>
            <w:r w:rsidRPr="006236D5">
              <w:rPr>
                <w:sz w:val="26"/>
                <w:szCs w:val="26"/>
              </w:rPr>
              <w:t>30</w:t>
            </w:r>
            <w:r w:rsidRPr="006236D5">
              <w:rPr>
                <w:sz w:val="26"/>
                <w:szCs w:val="26"/>
                <w:cs/>
              </w:rPr>
              <w:t xml:space="preserve"> ม</w:t>
            </w:r>
            <w:r w:rsidRPr="006236D5">
              <w:rPr>
                <w:rFonts w:hint="cs"/>
                <w:sz w:val="26"/>
                <w:szCs w:val="26"/>
                <w:cs/>
              </w:rPr>
              <w:t>ิถุนายน</w:t>
            </w:r>
            <w:r w:rsidRPr="006236D5">
              <w:rPr>
                <w:sz w:val="26"/>
                <w:szCs w:val="26"/>
                <w:cs/>
              </w:rPr>
              <w:t xml:space="preserve"> </w:t>
            </w:r>
            <w:r w:rsidRPr="006236D5">
              <w:rPr>
                <w:sz w:val="26"/>
                <w:szCs w:val="26"/>
              </w:rPr>
              <w:t>2565</w:t>
            </w:r>
          </w:p>
        </w:tc>
        <w:tc>
          <w:tcPr>
            <w:tcW w:w="1099" w:type="dxa"/>
            <w:tcBorders>
              <w:top w:val="nil"/>
              <w:left w:val="nil"/>
              <w:bottom w:val="nil"/>
              <w:right w:val="nil"/>
            </w:tcBorders>
            <w:vAlign w:val="bottom"/>
          </w:tcPr>
          <w:p w14:paraId="2FF0E61E" w14:textId="77777777" w:rsidR="005E5193" w:rsidRPr="006236D5" w:rsidRDefault="00F36FBE">
            <w:pPr>
              <w:pBdr>
                <w:bottom w:val="single" w:sz="4" w:space="1" w:color="auto"/>
              </w:pBdr>
              <w:spacing w:before="40" w:after="20" w:line="216" w:lineRule="auto"/>
              <w:jc w:val="right"/>
              <w:rPr>
                <w:sz w:val="26"/>
                <w:szCs w:val="26"/>
                <w:cs/>
              </w:rPr>
            </w:pPr>
            <w:r w:rsidRPr="006236D5">
              <w:rPr>
                <w:sz w:val="26"/>
                <w:szCs w:val="26"/>
              </w:rPr>
              <w:t>31</w:t>
            </w:r>
            <w:r w:rsidRPr="006236D5">
              <w:rPr>
                <w:sz w:val="26"/>
                <w:szCs w:val="26"/>
                <w:cs/>
              </w:rPr>
              <w:t xml:space="preserve"> ธันวาคม</w:t>
            </w:r>
            <w:r w:rsidRPr="006236D5">
              <w:rPr>
                <w:rFonts w:hint="cs"/>
                <w:sz w:val="26"/>
                <w:szCs w:val="26"/>
                <w:cs/>
              </w:rPr>
              <w:t xml:space="preserve"> </w:t>
            </w:r>
            <w:r w:rsidRPr="006236D5">
              <w:rPr>
                <w:sz w:val="26"/>
                <w:szCs w:val="26"/>
              </w:rPr>
              <w:t>2564</w:t>
            </w:r>
          </w:p>
        </w:tc>
      </w:tr>
      <w:tr w:rsidR="005E5193" w:rsidRPr="006236D5" w14:paraId="5AEF88EA" w14:textId="77777777">
        <w:trPr>
          <w:cantSplit/>
          <w:trHeight w:val="352"/>
        </w:trPr>
        <w:tc>
          <w:tcPr>
            <w:tcW w:w="4536" w:type="dxa"/>
            <w:tcBorders>
              <w:top w:val="nil"/>
              <w:left w:val="nil"/>
              <w:bottom w:val="nil"/>
              <w:right w:val="nil"/>
            </w:tcBorders>
            <w:vAlign w:val="center"/>
          </w:tcPr>
          <w:p w14:paraId="1C13EB5A" w14:textId="77777777" w:rsidR="005E5193" w:rsidRPr="006236D5" w:rsidRDefault="00F36FBE">
            <w:pPr>
              <w:tabs>
                <w:tab w:val="decimal" w:pos="972"/>
              </w:tabs>
              <w:spacing w:before="40" w:after="20" w:line="216" w:lineRule="auto"/>
              <w:ind w:left="175"/>
              <w:rPr>
                <w:sz w:val="26"/>
                <w:szCs w:val="26"/>
              </w:rPr>
            </w:pPr>
            <w:r w:rsidRPr="006236D5">
              <w:rPr>
                <w:b/>
                <w:bCs/>
                <w:sz w:val="26"/>
                <w:szCs w:val="26"/>
                <w:cs/>
              </w:rPr>
              <w:t>สินทรัพย์ภาษีเงินได้รอการตัดบัญชี</w:t>
            </w:r>
          </w:p>
        </w:tc>
        <w:tc>
          <w:tcPr>
            <w:tcW w:w="1098" w:type="dxa"/>
            <w:gridSpan w:val="2"/>
            <w:tcBorders>
              <w:top w:val="nil"/>
              <w:left w:val="nil"/>
              <w:bottom w:val="nil"/>
              <w:right w:val="nil"/>
            </w:tcBorders>
            <w:vAlign w:val="bottom"/>
          </w:tcPr>
          <w:p w14:paraId="4338965D" w14:textId="77777777" w:rsidR="005E5193" w:rsidRPr="006236D5" w:rsidRDefault="005E5193">
            <w:pPr>
              <w:tabs>
                <w:tab w:val="decimal" w:pos="972"/>
              </w:tabs>
              <w:spacing w:before="40" w:after="20" w:line="216" w:lineRule="auto"/>
              <w:jc w:val="right"/>
              <w:rPr>
                <w:sz w:val="26"/>
                <w:szCs w:val="26"/>
              </w:rPr>
            </w:pPr>
          </w:p>
        </w:tc>
        <w:tc>
          <w:tcPr>
            <w:tcW w:w="1099" w:type="dxa"/>
            <w:gridSpan w:val="2"/>
            <w:tcBorders>
              <w:top w:val="nil"/>
              <w:left w:val="nil"/>
              <w:bottom w:val="nil"/>
              <w:right w:val="nil"/>
            </w:tcBorders>
            <w:vAlign w:val="bottom"/>
          </w:tcPr>
          <w:p w14:paraId="6CED503D" w14:textId="77777777" w:rsidR="005E5193" w:rsidRPr="006236D5" w:rsidRDefault="005E5193">
            <w:pPr>
              <w:tabs>
                <w:tab w:val="decimal" w:pos="972"/>
              </w:tabs>
              <w:spacing w:before="40" w:after="20" w:line="216" w:lineRule="auto"/>
              <w:jc w:val="right"/>
              <w:rPr>
                <w:sz w:val="26"/>
                <w:szCs w:val="26"/>
              </w:rPr>
            </w:pPr>
          </w:p>
        </w:tc>
        <w:tc>
          <w:tcPr>
            <w:tcW w:w="1098" w:type="dxa"/>
            <w:tcBorders>
              <w:top w:val="nil"/>
              <w:left w:val="nil"/>
              <w:bottom w:val="nil"/>
              <w:right w:val="nil"/>
            </w:tcBorders>
            <w:vAlign w:val="bottom"/>
          </w:tcPr>
          <w:p w14:paraId="672C27EC" w14:textId="77777777" w:rsidR="005E5193" w:rsidRPr="006236D5" w:rsidRDefault="005E5193">
            <w:pPr>
              <w:tabs>
                <w:tab w:val="decimal" w:pos="972"/>
              </w:tabs>
              <w:spacing w:before="40" w:after="20" w:line="216" w:lineRule="auto"/>
              <w:jc w:val="right"/>
              <w:rPr>
                <w:sz w:val="26"/>
                <w:szCs w:val="26"/>
              </w:rPr>
            </w:pPr>
          </w:p>
        </w:tc>
        <w:tc>
          <w:tcPr>
            <w:tcW w:w="1099" w:type="dxa"/>
            <w:tcBorders>
              <w:top w:val="nil"/>
              <w:left w:val="nil"/>
              <w:bottom w:val="nil"/>
              <w:right w:val="nil"/>
            </w:tcBorders>
            <w:vAlign w:val="bottom"/>
          </w:tcPr>
          <w:p w14:paraId="24047B01" w14:textId="77777777" w:rsidR="005E5193" w:rsidRPr="006236D5" w:rsidRDefault="005E5193">
            <w:pPr>
              <w:tabs>
                <w:tab w:val="decimal" w:pos="972"/>
              </w:tabs>
              <w:spacing w:before="40" w:after="20" w:line="216" w:lineRule="auto"/>
              <w:ind w:left="-140"/>
              <w:jc w:val="right"/>
              <w:rPr>
                <w:sz w:val="26"/>
                <w:szCs w:val="26"/>
              </w:rPr>
            </w:pPr>
          </w:p>
        </w:tc>
      </w:tr>
      <w:tr w:rsidR="005E5193" w:rsidRPr="006236D5" w14:paraId="132DD579" w14:textId="77777777">
        <w:trPr>
          <w:cantSplit/>
          <w:trHeight w:val="297"/>
        </w:trPr>
        <w:tc>
          <w:tcPr>
            <w:tcW w:w="4536" w:type="dxa"/>
            <w:tcBorders>
              <w:top w:val="nil"/>
              <w:left w:val="nil"/>
              <w:bottom w:val="nil"/>
              <w:right w:val="nil"/>
            </w:tcBorders>
            <w:vAlign w:val="center"/>
          </w:tcPr>
          <w:p w14:paraId="326451A6" w14:textId="77777777" w:rsidR="005E5193" w:rsidRPr="006236D5" w:rsidRDefault="00F36FBE">
            <w:pPr>
              <w:numPr>
                <w:ilvl w:val="0"/>
                <w:numId w:val="5"/>
              </w:numPr>
              <w:tabs>
                <w:tab w:val="left" w:pos="459"/>
              </w:tabs>
              <w:spacing w:before="40" w:after="20" w:line="216" w:lineRule="auto"/>
              <w:ind w:left="175" w:firstLine="0"/>
              <w:contextualSpacing/>
              <w:rPr>
                <w:sz w:val="26"/>
                <w:szCs w:val="26"/>
                <w:cs/>
              </w:rPr>
            </w:pPr>
            <w:r w:rsidRPr="006236D5">
              <w:rPr>
                <w:rFonts w:hint="cs"/>
                <w:sz w:val="26"/>
                <w:szCs w:val="26"/>
                <w:cs/>
              </w:rPr>
              <w:t>ค่าเผื่อสินค้าเคลื่อนไหวช้า</w:t>
            </w:r>
          </w:p>
        </w:tc>
        <w:tc>
          <w:tcPr>
            <w:tcW w:w="1098" w:type="dxa"/>
            <w:gridSpan w:val="2"/>
            <w:tcBorders>
              <w:top w:val="nil"/>
              <w:left w:val="nil"/>
              <w:bottom w:val="nil"/>
              <w:right w:val="nil"/>
            </w:tcBorders>
            <w:vAlign w:val="bottom"/>
          </w:tcPr>
          <w:p w14:paraId="4D9D2293" w14:textId="06596935" w:rsidR="005E5193" w:rsidRPr="006236D5" w:rsidRDefault="00F36FBE">
            <w:pPr>
              <w:tabs>
                <w:tab w:val="decimal" w:pos="1062"/>
              </w:tabs>
              <w:spacing w:before="40" w:after="20" w:line="216" w:lineRule="auto"/>
              <w:jc w:val="right"/>
              <w:rPr>
                <w:sz w:val="26"/>
                <w:szCs w:val="26"/>
              </w:rPr>
            </w:pPr>
            <w:r w:rsidRPr="006236D5">
              <w:rPr>
                <w:sz w:val="26"/>
                <w:szCs w:val="26"/>
              </w:rPr>
              <w:t>2,</w:t>
            </w:r>
            <w:r w:rsidR="00EB1F1C" w:rsidRPr="006236D5">
              <w:rPr>
                <w:sz w:val="26"/>
                <w:szCs w:val="26"/>
              </w:rPr>
              <w:t>40</w:t>
            </w:r>
            <w:r w:rsidR="006236D5">
              <w:rPr>
                <w:sz w:val="26"/>
                <w:szCs w:val="26"/>
              </w:rPr>
              <w:t>7</w:t>
            </w:r>
          </w:p>
        </w:tc>
        <w:tc>
          <w:tcPr>
            <w:tcW w:w="1099" w:type="dxa"/>
            <w:gridSpan w:val="2"/>
            <w:tcBorders>
              <w:top w:val="nil"/>
              <w:left w:val="nil"/>
              <w:bottom w:val="nil"/>
              <w:right w:val="nil"/>
            </w:tcBorders>
            <w:vAlign w:val="bottom"/>
          </w:tcPr>
          <w:p w14:paraId="20443001" w14:textId="77777777" w:rsidR="005E5193" w:rsidRPr="006236D5" w:rsidRDefault="00F36FBE">
            <w:pPr>
              <w:tabs>
                <w:tab w:val="decimal" w:pos="1062"/>
              </w:tabs>
              <w:spacing w:before="40" w:after="20" w:line="216" w:lineRule="auto"/>
              <w:jc w:val="right"/>
              <w:rPr>
                <w:sz w:val="26"/>
                <w:szCs w:val="26"/>
              </w:rPr>
            </w:pPr>
            <w:r w:rsidRPr="006236D5">
              <w:rPr>
                <w:sz w:val="26"/>
                <w:szCs w:val="26"/>
              </w:rPr>
              <w:t>1,877</w:t>
            </w:r>
          </w:p>
        </w:tc>
        <w:tc>
          <w:tcPr>
            <w:tcW w:w="1098" w:type="dxa"/>
            <w:tcBorders>
              <w:top w:val="nil"/>
              <w:left w:val="nil"/>
              <w:bottom w:val="nil"/>
              <w:right w:val="nil"/>
            </w:tcBorders>
            <w:vAlign w:val="bottom"/>
          </w:tcPr>
          <w:p w14:paraId="72F25E97" w14:textId="56A4E905" w:rsidR="005E5193" w:rsidRPr="006236D5" w:rsidRDefault="00F36FBE">
            <w:pPr>
              <w:tabs>
                <w:tab w:val="decimal" w:pos="1062"/>
              </w:tabs>
              <w:spacing w:before="40" w:after="20" w:line="216" w:lineRule="auto"/>
              <w:jc w:val="right"/>
              <w:rPr>
                <w:sz w:val="26"/>
                <w:szCs w:val="26"/>
                <w:cs/>
              </w:rPr>
            </w:pPr>
            <w:r w:rsidRPr="006236D5">
              <w:rPr>
                <w:sz w:val="26"/>
                <w:szCs w:val="26"/>
              </w:rPr>
              <w:t>2,</w:t>
            </w:r>
            <w:r w:rsidR="00A245D1" w:rsidRPr="006236D5">
              <w:rPr>
                <w:sz w:val="26"/>
                <w:szCs w:val="26"/>
              </w:rPr>
              <w:t>40</w:t>
            </w:r>
            <w:r w:rsidR="006236D5">
              <w:rPr>
                <w:sz w:val="26"/>
                <w:szCs w:val="26"/>
              </w:rPr>
              <w:t>7</w:t>
            </w:r>
          </w:p>
        </w:tc>
        <w:tc>
          <w:tcPr>
            <w:tcW w:w="1099" w:type="dxa"/>
            <w:tcBorders>
              <w:top w:val="nil"/>
              <w:left w:val="nil"/>
              <w:bottom w:val="nil"/>
              <w:right w:val="nil"/>
            </w:tcBorders>
            <w:vAlign w:val="bottom"/>
          </w:tcPr>
          <w:p w14:paraId="5723CAF4" w14:textId="77777777" w:rsidR="005E5193" w:rsidRPr="006236D5" w:rsidRDefault="00F36FBE">
            <w:pPr>
              <w:tabs>
                <w:tab w:val="decimal" w:pos="1062"/>
              </w:tabs>
              <w:spacing w:before="40" w:after="20" w:line="216" w:lineRule="auto"/>
              <w:ind w:left="-140"/>
              <w:jc w:val="right"/>
              <w:rPr>
                <w:sz w:val="26"/>
                <w:szCs w:val="26"/>
              </w:rPr>
            </w:pPr>
            <w:r w:rsidRPr="006236D5">
              <w:rPr>
                <w:sz w:val="26"/>
                <w:szCs w:val="26"/>
              </w:rPr>
              <w:t>1,877</w:t>
            </w:r>
          </w:p>
        </w:tc>
      </w:tr>
      <w:tr w:rsidR="005E5193" w:rsidRPr="006236D5" w14:paraId="2EA4F745" w14:textId="77777777">
        <w:trPr>
          <w:cantSplit/>
          <w:trHeight w:val="434"/>
        </w:trPr>
        <w:tc>
          <w:tcPr>
            <w:tcW w:w="4536" w:type="dxa"/>
            <w:tcBorders>
              <w:top w:val="nil"/>
              <w:left w:val="nil"/>
              <w:bottom w:val="nil"/>
              <w:right w:val="nil"/>
            </w:tcBorders>
            <w:vAlign w:val="bottom"/>
          </w:tcPr>
          <w:p w14:paraId="60634CD6" w14:textId="77777777" w:rsidR="005E5193" w:rsidRPr="006236D5" w:rsidRDefault="00F36FBE">
            <w:pPr>
              <w:numPr>
                <w:ilvl w:val="0"/>
                <w:numId w:val="5"/>
              </w:numPr>
              <w:tabs>
                <w:tab w:val="left" w:pos="459"/>
              </w:tabs>
              <w:spacing w:before="60" w:after="20" w:line="216" w:lineRule="auto"/>
              <w:ind w:left="176" w:firstLine="0"/>
              <w:contextualSpacing/>
              <w:rPr>
                <w:sz w:val="26"/>
                <w:szCs w:val="26"/>
              </w:rPr>
            </w:pPr>
            <w:r w:rsidRPr="006236D5">
              <w:rPr>
                <w:rFonts w:hint="cs"/>
                <w:sz w:val="26"/>
                <w:szCs w:val="26"/>
                <w:cs/>
              </w:rPr>
              <w:t xml:space="preserve">ค่าเผื่อผลขาดทุนด้านเครดิตที่คาดว่าจะเกิดขึ้นของ </w:t>
            </w:r>
            <w:r w:rsidRPr="006236D5">
              <w:rPr>
                <w:sz w:val="26"/>
                <w:szCs w:val="26"/>
                <w:cs/>
              </w:rPr>
              <w:tab/>
            </w:r>
          </w:p>
          <w:p w14:paraId="5C878B54" w14:textId="77777777" w:rsidR="005E5193" w:rsidRPr="006236D5" w:rsidRDefault="00F36FBE">
            <w:pPr>
              <w:tabs>
                <w:tab w:val="left" w:pos="459"/>
              </w:tabs>
              <w:spacing w:before="60" w:after="20" w:line="216" w:lineRule="auto"/>
              <w:ind w:left="601"/>
              <w:contextualSpacing/>
              <w:rPr>
                <w:sz w:val="26"/>
                <w:szCs w:val="26"/>
                <w:cs/>
              </w:rPr>
            </w:pPr>
            <w:r w:rsidRPr="006236D5">
              <w:rPr>
                <w:rFonts w:hint="cs"/>
                <w:sz w:val="26"/>
                <w:szCs w:val="26"/>
                <w:cs/>
              </w:rPr>
              <w:t>ดอกเบี้ยค้างรับ</w:t>
            </w:r>
          </w:p>
        </w:tc>
        <w:tc>
          <w:tcPr>
            <w:tcW w:w="1098" w:type="dxa"/>
            <w:gridSpan w:val="2"/>
            <w:tcBorders>
              <w:top w:val="nil"/>
              <w:left w:val="nil"/>
              <w:bottom w:val="nil"/>
              <w:right w:val="nil"/>
            </w:tcBorders>
            <w:vAlign w:val="bottom"/>
          </w:tcPr>
          <w:p w14:paraId="56F8EA55" w14:textId="633E946A" w:rsidR="005E5193" w:rsidRPr="006236D5" w:rsidRDefault="00F36FBE">
            <w:pPr>
              <w:tabs>
                <w:tab w:val="decimal" w:pos="1062"/>
              </w:tabs>
              <w:spacing w:before="40" w:after="20" w:line="216" w:lineRule="auto"/>
              <w:jc w:val="right"/>
              <w:rPr>
                <w:sz w:val="26"/>
                <w:szCs w:val="26"/>
              </w:rPr>
            </w:pPr>
            <w:r w:rsidRPr="006236D5">
              <w:rPr>
                <w:sz w:val="26"/>
                <w:szCs w:val="26"/>
              </w:rPr>
              <w:t>5</w:t>
            </w:r>
            <w:r w:rsidR="00EB1F1C" w:rsidRPr="006236D5">
              <w:rPr>
                <w:sz w:val="26"/>
                <w:szCs w:val="26"/>
              </w:rPr>
              <w:t>54</w:t>
            </w:r>
          </w:p>
        </w:tc>
        <w:tc>
          <w:tcPr>
            <w:tcW w:w="1099" w:type="dxa"/>
            <w:gridSpan w:val="2"/>
            <w:tcBorders>
              <w:top w:val="nil"/>
              <w:left w:val="nil"/>
              <w:bottom w:val="nil"/>
              <w:right w:val="nil"/>
            </w:tcBorders>
            <w:vAlign w:val="bottom"/>
          </w:tcPr>
          <w:p w14:paraId="2642B066" w14:textId="77777777" w:rsidR="005E5193" w:rsidRPr="006236D5" w:rsidRDefault="00F36FBE">
            <w:pPr>
              <w:tabs>
                <w:tab w:val="decimal" w:pos="1062"/>
              </w:tabs>
              <w:spacing w:before="40" w:after="20" w:line="216" w:lineRule="auto"/>
              <w:jc w:val="right"/>
              <w:rPr>
                <w:sz w:val="26"/>
                <w:szCs w:val="26"/>
              </w:rPr>
            </w:pPr>
            <w:r w:rsidRPr="006236D5">
              <w:rPr>
                <w:sz w:val="26"/>
                <w:szCs w:val="26"/>
              </w:rPr>
              <w:t>501</w:t>
            </w:r>
          </w:p>
        </w:tc>
        <w:tc>
          <w:tcPr>
            <w:tcW w:w="1098" w:type="dxa"/>
            <w:tcBorders>
              <w:top w:val="nil"/>
              <w:left w:val="nil"/>
              <w:bottom w:val="nil"/>
              <w:right w:val="nil"/>
            </w:tcBorders>
            <w:vAlign w:val="bottom"/>
          </w:tcPr>
          <w:p w14:paraId="6775F3A6" w14:textId="02BB91E3" w:rsidR="005E5193" w:rsidRPr="006236D5" w:rsidRDefault="00F36FBE">
            <w:pPr>
              <w:tabs>
                <w:tab w:val="decimal" w:pos="1062"/>
              </w:tabs>
              <w:spacing w:before="40" w:after="20" w:line="216" w:lineRule="auto"/>
              <w:jc w:val="right"/>
              <w:rPr>
                <w:sz w:val="26"/>
                <w:szCs w:val="26"/>
                <w:cs/>
              </w:rPr>
            </w:pPr>
            <w:r w:rsidRPr="006236D5">
              <w:rPr>
                <w:sz w:val="26"/>
                <w:szCs w:val="26"/>
              </w:rPr>
              <w:t>5</w:t>
            </w:r>
            <w:r w:rsidR="00A245D1" w:rsidRPr="006236D5">
              <w:rPr>
                <w:sz w:val="26"/>
                <w:szCs w:val="26"/>
              </w:rPr>
              <w:t>54</w:t>
            </w:r>
          </w:p>
        </w:tc>
        <w:tc>
          <w:tcPr>
            <w:tcW w:w="1099" w:type="dxa"/>
            <w:tcBorders>
              <w:top w:val="nil"/>
              <w:left w:val="nil"/>
              <w:bottom w:val="nil"/>
              <w:right w:val="nil"/>
            </w:tcBorders>
            <w:vAlign w:val="bottom"/>
          </w:tcPr>
          <w:p w14:paraId="331102CB" w14:textId="77777777" w:rsidR="005E5193" w:rsidRPr="006236D5" w:rsidRDefault="00F36FBE">
            <w:pPr>
              <w:tabs>
                <w:tab w:val="decimal" w:pos="1062"/>
              </w:tabs>
              <w:spacing w:before="40" w:after="20" w:line="216" w:lineRule="auto"/>
              <w:ind w:left="-140"/>
              <w:jc w:val="right"/>
              <w:rPr>
                <w:sz w:val="26"/>
                <w:szCs w:val="26"/>
              </w:rPr>
            </w:pPr>
            <w:r w:rsidRPr="006236D5">
              <w:rPr>
                <w:sz w:val="26"/>
                <w:szCs w:val="26"/>
              </w:rPr>
              <w:t>501</w:t>
            </w:r>
          </w:p>
        </w:tc>
      </w:tr>
      <w:tr w:rsidR="005E5193" w:rsidRPr="006236D5" w14:paraId="5D8C743F" w14:textId="77777777">
        <w:trPr>
          <w:cantSplit/>
          <w:trHeight w:val="68"/>
        </w:trPr>
        <w:tc>
          <w:tcPr>
            <w:tcW w:w="4536" w:type="dxa"/>
            <w:tcBorders>
              <w:top w:val="nil"/>
              <w:left w:val="nil"/>
              <w:bottom w:val="nil"/>
              <w:right w:val="nil"/>
            </w:tcBorders>
          </w:tcPr>
          <w:p w14:paraId="09AEDD86" w14:textId="77777777" w:rsidR="005E5193" w:rsidRPr="006236D5" w:rsidRDefault="00F36FBE">
            <w:pPr>
              <w:numPr>
                <w:ilvl w:val="0"/>
                <w:numId w:val="5"/>
              </w:numPr>
              <w:tabs>
                <w:tab w:val="left" w:pos="459"/>
              </w:tabs>
              <w:spacing w:before="40" w:after="20" w:line="216" w:lineRule="auto"/>
              <w:ind w:left="175" w:firstLine="0"/>
              <w:contextualSpacing/>
              <w:rPr>
                <w:sz w:val="26"/>
                <w:szCs w:val="26"/>
              </w:rPr>
            </w:pPr>
            <w:r w:rsidRPr="006236D5">
              <w:rPr>
                <w:rFonts w:hint="cs"/>
                <w:sz w:val="26"/>
                <w:szCs w:val="26"/>
                <w:cs/>
              </w:rPr>
              <w:t>ค่าเผื่อผลขาดทุนด้านเครดิตที่คาดว่าจะเกิดขึ้นของ</w:t>
            </w:r>
          </w:p>
          <w:p w14:paraId="14750DC9" w14:textId="77777777" w:rsidR="005E5193" w:rsidRPr="006236D5" w:rsidRDefault="00F36FBE">
            <w:pPr>
              <w:tabs>
                <w:tab w:val="left" w:pos="459"/>
              </w:tabs>
              <w:spacing w:before="40" w:after="20" w:line="216" w:lineRule="auto"/>
              <w:ind w:left="601"/>
              <w:contextualSpacing/>
              <w:rPr>
                <w:sz w:val="26"/>
                <w:szCs w:val="26"/>
                <w:cs/>
              </w:rPr>
            </w:pPr>
            <w:r w:rsidRPr="006236D5">
              <w:rPr>
                <w:rFonts w:hint="cs"/>
                <w:sz w:val="26"/>
                <w:szCs w:val="26"/>
                <w:cs/>
              </w:rPr>
              <w:t>ลูกหนี้การค้า</w:t>
            </w:r>
          </w:p>
        </w:tc>
        <w:tc>
          <w:tcPr>
            <w:tcW w:w="1098" w:type="dxa"/>
            <w:gridSpan w:val="2"/>
            <w:tcBorders>
              <w:top w:val="nil"/>
              <w:left w:val="nil"/>
              <w:bottom w:val="nil"/>
              <w:right w:val="nil"/>
            </w:tcBorders>
            <w:vAlign w:val="bottom"/>
          </w:tcPr>
          <w:p w14:paraId="699EA305" w14:textId="1136CE14" w:rsidR="005E5193" w:rsidRPr="006236D5" w:rsidRDefault="00F36FBE">
            <w:pPr>
              <w:tabs>
                <w:tab w:val="decimal" w:pos="1062"/>
              </w:tabs>
              <w:spacing w:before="40" w:after="20" w:line="216" w:lineRule="auto"/>
              <w:jc w:val="right"/>
              <w:rPr>
                <w:sz w:val="26"/>
                <w:szCs w:val="26"/>
              </w:rPr>
            </w:pPr>
            <w:r w:rsidRPr="006236D5">
              <w:rPr>
                <w:sz w:val="26"/>
                <w:szCs w:val="26"/>
              </w:rPr>
              <w:t>3</w:t>
            </w:r>
            <w:r w:rsidR="00EB1F1C" w:rsidRPr="006236D5">
              <w:rPr>
                <w:sz w:val="26"/>
                <w:szCs w:val="26"/>
              </w:rPr>
              <w:t>17</w:t>
            </w:r>
          </w:p>
        </w:tc>
        <w:tc>
          <w:tcPr>
            <w:tcW w:w="1099" w:type="dxa"/>
            <w:gridSpan w:val="2"/>
            <w:tcBorders>
              <w:top w:val="nil"/>
              <w:left w:val="nil"/>
              <w:bottom w:val="nil"/>
              <w:right w:val="nil"/>
            </w:tcBorders>
            <w:vAlign w:val="bottom"/>
          </w:tcPr>
          <w:p w14:paraId="05E0F034" w14:textId="77777777" w:rsidR="005E5193" w:rsidRPr="006236D5" w:rsidRDefault="00F36FBE">
            <w:pPr>
              <w:tabs>
                <w:tab w:val="decimal" w:pos="1062"/>
              </w:tabs>
              <w:spacing w:before="40" w:after="20" w:line="216" w:lineRule="auto"/>
              <w:jc w:val="right"/>
              <w:rPr>
                <w:sz w:val="26"/>
                <w:szCs w:val="26"/>
              </w:rPr>
            </w:pPr>
            <w:r w:rsidRPr="006236D5">
              <w:rPr>
                <w:sz w:val="26"/>
                <w:szCs w:val="26"/>
              </w:rPr>
              <w:t>301</w:t>
            </w:r>
          </w:p>
        </w:tc>
        <w:tc>
          <w:tcPr>
            <w:tcW w:w="1098" w:type="dxa"/>
            <w:tcBorders>
              <w:top w:val="nil"/>
              <w:left w:val="nil"/>
              <w:bottom w:val="nil"/>
              <w:right w:val="nil"/>
            </w:tcBorders>
            <w:vAlign w:val="bottom"/>
          </w:tcPr>
          <w:p w14:paraId="216BB842" w14:textId="328AA076" w:rsidR="005E5193" w:rsidRPr="006236D5" w:rsidRDefault="00F36FBE">
            <w:pPr>
              <w:tabs>
                <w:tab w:val="decimal" w:pos="1062"/>
              </w:tabs>
              <w:spacing w:before="40" w:after="20" w:line="216" w:lineRule="auto"/>
              <w:jc w:val="right"/>
              <w:rPr>
                <w:sz w:val="26"/>
                <w:szCs w:val="26"/>
                <w:cs/>
              </w:rPr>
            </w:pPr>
            <w:r w:rsidRPr="006236D5">
              <w:rPr>
                <w:sz w:val="26"/>
                <w:szCs w:val="26"/>
              </w:rPr>
              <w:t>3</w:t>
            </w:r>
            <w:r w:rsidR="00A245D1" w:rsidRPr="006236D5">
              <w:rPr>
                <w:sz w:val="26"/>
                <w:szCs w:val="26"/>
              </w:rPr>
              <w:t>17</w:t>
            </w:r>
          </w:p>
        </w:tc>
        <w:tc>
          <w:tcPr>
            <w:tcW w:w="1099" w:type="dxa"/>
            <w:tcBorders>
              <w:top w:val="nil"/>
              <w:left w:val="nil"/>
              <w:bottom w:val="nil"/>
              <w:right w:val="nil"/>
            </w:tcBorders>
            <w:vAlign w:val="bottom"/>
          </w:tcPr>
          <w:p w14:paraId="3C888CC0" w14:textId="77777777" w:rsidR="005E5193" w:rsidRPr="006236D5" w:rsidRDefault="00F36FBE">
            <w:pPr>
              <w:tabs>
                <w:tab w:val="decimal" w:pos="1281"/>
              </w:tabs>
              <w:spacing w:before="40" w:after="20" w:line="216" w:lineRule="auto"/>
              <w:ind w:left="-140"/>
              <w:jc w:val="right"/>
              <w:rPr>
                <w:sz w:val="26"/>
                <w:szCs w:val="26"/>
                <w:cs/>
              </w:rPr>
            </w:pPr>
            <w:r w:rsidRPr="006236D5">
              <w:rPr>
                <w:sz w:val="26"/>
                <w:szCs w:val="26"/>
              </w:rPr>
              <w:t>301</w:t>
            </w:r>
          </w:p>
        </w:tc>
      </w:tr>
      <w:tr w:rsidR="005E5193" w:rsidRPr="006236D5" w14:paraId="5009F4F3" w14:textId="77777777">
        <w:trPr>
          <w:cantSplit/>
          <w:trHeight w:val="127"/>
        </w:trPr>
        <w:tc>
          <w:tcPr>
            <w:tcW w:w="4536" w:type="dxa"/>
            <w:tcBorders>
              <w:top w:val="nil"/>
              <w:left w:val="nil"/>
              <w:bottom w:val="nil"/>
              <w:right w:val="nil"/>
            </w:tcBorders>
            <w:vAlign w:val="center"/>
          </w:tcPr>
          <w:p w14:paraId="70546E33" w14:textId="77777777" w:rsidR="005E5193" w:rsidRPr="006236D5" w:rsidRDefault="00F36FBE">
            <w:pPr>
              <w:pStyle w:val="ListParagraph"/>
              <w:widowControl/>
              <w:numPr>
                <w:ilvl w:val="0"/>
                <w:numId w:val="5"/>
              </w:numPr>
              <w:tabs>
                <w:tab w:val="left" w:pos="459"/>
              </w:tabs>
              <w:adjustRightInd/>
              <w:spacing w:before="40" w:after="20" w:line="216" w:lineRule="auto"/>
              <w:ind w:left="175" w:firstLine="0"/>
              <w:jc w:val="left"/>
              <w:textAlignment w:val="auto"/>
              <w:rPr>
                <w:sz w:val="26"/>
                <w:szCs w:val="26"/>
              </w:rPr>
            </w:pPr>
            <w:r w:rsidRPr="006236D5">
              <w:rPr>
                <w:sz w:val="26"/>
                <w:szCs w:val="26"/>
                <w:cs/>
              </w:rPr>
              <w:t>ค่าเผื่อการด้อยค่าเงินลงทุน</w:t>
            </w:r>
            <w:r w:rsidRPr="006236D5">
              <w:rPr>
                <w:rFonts w:hint="cs"/>
                <w:sz w:val="26"/>
                <w:szCs w:val="26"/>
                <w:cs/>
              </w:rPr>
              <w:t>ในบริษัทร่วมและบริษัทย่อย</w:t>
            </w:r>
          </w:p>
        </w:tc>
        <w:tc>
          <w:tcPr>
            <w:tcW w:w="1098" w:type="dxa"/>
            <w:gridSpan w:val="2"/>
            <w:tcBorders>
              <w:top w:val="nil"/>
              <w:left w:val="nil"/>
              <w:bottom w:val="nil"/>
              <w:right w:val="nil"/>
            </w:tcBorders>
            <w:vAlign w:val="bottom"/>
          </w:tcPr>
          <w:p w14:paraId="72148825" w14:textId="49D91569" w:rsidR="005E5193" w:rsidRPr="006236D5" w:rsidRDefault="00F36FBE">
            <w:pPr>
              <w:tabs>
                <w:tab w:val="decimal" w:pos="1062"/>
              </w:tabs>
              <w:spacing w:before="40" w:after="20" w:line="216" w:lineRule="auto"/>
              <w:jc w:val="right"/>
              <w:rPr>
                <w:sz w:val="26"/>
                <w:szCs w:val="26"/>
              </w:rPr>
            </w:pPr>
            <w:r w:rsidRPr="006236D5">
              <w:rPr>
                <w:sz w:val="26"/>
                <w:szCs w:val="26"/>
              </w:rPr>
              <w:t>2</w:t>
            </w:r>
            <w:r w:rsidR="00EB1F1C" w:rsidRPr="006236D5">
              <w:rPr>
                <w:sz w:val="26"/>
                <w:szCs w:val="26"/>
              </w:rPr>
              <w:t>3</w:t>
            </w:r>
            <w:r w:rsidRPr="006236D5">
              <w:rPr>
                <w:sz w:val="26"/>
                <w:szCs w:val="26"/>
              </w:rPr>
              <w:t>,</w:t>
            </w:r>
            <w:r w:rsidR="00EB1F1C" w:rsidRPr="006236D5">
              <w:rPr>
                <w:sz w:val="26"/>
                <w:szCs w:val="26"/>
              </w:rPr>
              <w:t>012</w:t>
            </w:r>
          </w:p>
        </w:tc>
        <w:tc>
          <w:tcPr>
            <w:tcW w:w="1099" w:type="dxa"/>
            <w:gridSpan w:val="2"/>
            <w:tcBorders>
              <w:top w:val="nil"/>
              <w:left w:val="nil"/>
              <w:bottom w:val="nil"/>
              <w:right w:val="nil"/>
            </w:tcBorders>
            <w:vAlign w:val="bottom"/>
          </w:tcPr>
          <w:p w14:paraId="18B7E9C2" w14:textId="77777777" w:rsidR="005E5193" w:rsidRPr="006236D5" w:rsidRDefault="00F36FBE">
            <w:pPr>
              <w:tabs>
                <w:tab w:val="decimal" w:pos="1062"/>
              </w:tabs>
              <w:spacing w:before="40" w:after="20" w:line="216" w:lineRule="auto"/>
              <w:jc w:val="right"/>
              <w:rPr>
                <w:sz w:val="26"/>
                <w:szCs w:val="26"/>
              </w:rPr>
            </w:pPr>
            <w:r w:rsidRPr="006236D5">
              <w:rPr>
                <w:sz w:val="26"/>
                <w:szCs w:val="26"/>
              </w:rPr>
              <w:t>19,788</w:t>
            </w:r>
          </w:p>
        </w:tc>
        <w:tc>
          <w:tcPr>
            <w:tcW w:w="1098" w:type="dxa"/>
            <w:tcBorders>
              <w:top w:val="nil"/>
              <w:left w:val="nil"/>
              <w:bottom w:val="nil"/>
              <w:right w:val="nil"/>
            </w:tcBorders>
            <w:vAlign w:val="bottom"/>
          </w:tcPr>
          <w:p w14:paraId="628F63C2" w14:textId="636FFA31" w:rsidR="005E5193" w:rsidRPr="006236D5" w:rsidRDefault="00F36FBE">
            <w:pPr>
              <w:tabs>
                <w:tab w:val="decimal" w:pos="1062"/>
              </w:tabs>
              <w:spacing w:before="40" w:after="20" w:line="216" w:lineRule="auto"/>
              <w:jc w:val="right"/>
              <w:rPr>
                <w:sz w:val="26"/>
                <w:szCs w:val="26"/>
              </w:rPr>
            </w:pPr>
            <w:r w:rsidRPr="006236D5">
              <w:rPr>
                <w:sz w:val="26"/>
                <w:szCs w:val="26"/>
              </w:rPr>
              <w:t>2</w:t>
            </w:r>
            <w:r w:rsidR="00E64ADB" w:rsidRPr="006236D5">
              <w:rPr>
                <w:sz w:val="26"/>
                <w:szCs w:val="26"/>
              </w:rPr>
              <w:t>3</w:t>
            </w:r>
            <w:r w:rsidRPr="006236D5">
              <w:rPr>
                <w:sz w:val="26"/>
                <w:szCs w:val="26"/>
              </w:rPr>
              <w:t>,</w:t>
            </w:r>
            <w:r w:rsidR="00E64ADB" w:rsidRPr="006236D5">
              <w:rPr>
                <w:sz w:val="26"/>
                <w:szCs w:val="26"/>
              </w:rPr>
              <w:t>012</w:t>
            </w:r>
          </w:p>
        </w:tc>
        <w:tc>
          <w:tcPr>
            <w:tcW w:w="1099" w:type="dxa"/>
            <w:tcBorders>
              <w:top w:val="nil"/>
              <w:left w:val="nil"/>
              <w:bottom w:val="nil"/>
              <w:right w:val="nil"/>
            </w:tcBorders>
            <w:vAlign w:val="bottom"/>
          </w:tcPr>
          <w:p w14:paraId="31F2F0BB" w14:textId="77777777" w:rsidR="005E5193" w:rsidRPr="006236D5" w:rsidRDefault="00F36FBE">
            <w:pPr>
              <w:tabs>
                <w:tab w:val="decimal" w:pos="1062"/>
              </w:tabs>
              <w:spacing w:before="40" w:after="20" w:line="216" w:lineRule="auto"/>
              <w:ind w:left="-140"/>
              <w:jc w:val="right"/>
              <w:rPr>
                <w:sz w:val="26"/>
                <w:szCs w:val="26"/>
              </w:rPr>
            </w:pPr>
            <w:r w:rsidRPr="006236D5">
              <w:rPr>
                <w:sz w:val="26"/>
                <w:szCs w:val="26"/>
              </w:rPr>
              <w:t>19,788</w:t>
            </w:r>
          </w:p>
        </w:tc>
      </w:tr>
      <w:tr w:rsidR="005E5193" w:rsidRPr="006236D5" w14:paraId="047B9B29" w14:textId="77777777">
        <w:trPr>
          <w:cantSplit/>
          <w:trHeight w:val="175"/>
        </w:trPr>
        <w:tc>
          <w:tcPr>
            <w:tcW w:w="4536" w:type="dxa"/>
            <w:tcBorders>
              <w:top w:val="nil"/>
              <w:left w:val="nil"/>
              <w:right w:val="nil"/>
            </w:tcBorders>
            <w:vAlign w:val="center"/>
          </w:tcPr>
          <w:p w14:paraId="2906DEE7" w14:textId="77777777" w:rsidR="005E5193" w:rsidRPr="006236D5" w:rsidRDefault="00F36FBE">
            <w:pPr>
              <w:pStyle w:val="ListParagraph"/>
              <w:widowControl/>
              <w:numPr>
                <w:ilvl w:val="0"/>
                <w:numId w:val="5"/>
              </w:numPr>
              <w:tabs>
                <w:tab w:val="left" w:pos="459"/>
              </w:tabs>
              <w:adjustRightInd/>
              <w:spacing w:before="40" w:after="20" w:line="216" w:lineRule="auto"/>
              <w:ind w:left="175" w:firstLine="0"/>
              <w:jc w:val="left"/>
              <w:textAlignment w:val="auto"/>
              <w:rPr>
                <w:sz w:val="26"/>
                <w:szCs w:val="26"/>
              </w:rPr>
            </w:pPr>
            <w:r w:rsidRPr="006236D5">
              <w:rPr>
                <w:rFonts w:hint="cs"/>
                <w:sz w:val="26"/>
                <w:szCs w:val="26"/>
                <w:cs/>
              </w:rPr>
              <w:t>ค่าเผื่อผลขาดทุนด้านเครดิตที่คาดว่าจะเกิดขึ้นของหุ้นกู้</w:t>
            </w:r>
          </w:p>
        </w:tc>
        <w:tc>
          <w:tcPr>
            <w:tcW w:w="1098" w:type="dxa"/>
            <w:gridSpan w:val="2"/>
            <w:tcBorders>
              <w:top w:val="nil"/>
              <w:left w:val="nil"/>
              <w:right w:val="nil"/>
            </w:tcBorders>
            <w:vAlign w:val="bottom"/>
          </w:tcPr>
          <w:p w14:paraId="07A2087B" w14:textId="77777777" w:rsidR="005E5193" w:rsidRPr="006236D5" w:rsidRDefault="00F36FBE">
            <w:pPr>
              <w:tabs>
                <w:tab w:val="decimal" w:pos="1044"/>
              </w:tabs>
              <w:spacing w:before="40" w:after="20" w:line="216" w:lineRule="auto"/>
              <w:ind w:left="-64"/>
              <w:jc w:val="right"/>
              <w:rPr>
                <w:sz w:val="26"/>
                <w:szCs w:val="26"/>
              </w:rPr>
            </w:pPr>
            <w:r w:rsidRPr="006236D5">
              <w:rPr>
                <w:sz w:val="26"/>
                <w:szCs w:val="26"/>
              </w:rPr>
              <w:t>2,000</w:t>
            </w:r>
          </w:p>
        </w:tc>
        <w:tc>
          <w:tcPr>
            <w:tcW w:w="1099" w:type="dxa"/>
            <w:gridSpan w:val="2"/>
            <w:tcBorders>
              <w:top w:val="nil"/>
              <w:left w:val="nil"/>
              <w:right w:val="nil"/>
            </w:tcBorders>
            <w:vAlign w:val="bottom"/>
          </w:tcPr>
          <w:p w14:paraId="6E2C11E0" w14:textId="77777777" w:rsidR="005E5193" w:rsidRPr="006236D5" w:rsidRDefault="00F36FBE">
            <w:pPr>
              <w:tabs>
                <w:tab w:val="decimal" w:pos="1044"/>
              </w:tabs>
              <w:spacing w:before="40" w:after="20" w:line="216" w:lineRule="auto"/>
              <w:ind w:left="-64"/>
              <w:jc w:val="right"/>
              <w:rPr>
                <w:sz w:val="26"/>
                <w:szCs w:val="26"/>
              </w:rPr>
            </w:pPr>
            <w:r w:rsidRPr="006236D5">
              <w:rPr>
                <w:sz w:val="26"/>
                <w:szCs w:val="26"/>
              </w:rPr>
              <w:t>2,000</w:t>
            </w:r>
          </w:p>
        </w:tc>
        <w:tc>
          <w:tcPr>
            <w:tcW w:w="1098" w:type="dxa"/>
            <w:tcBorders>
              <w:top w:val="nil"/>
              <w:left w:val="nil"/>
              <w:right w:val="nil"/>
            </w:tcBorders>
            <w:vAlign w:val="bottom"/>
          </w:tcPr>
          <w:p w14:paraId="2BB6AB3F" w14:textId="77777777" w:rsidR="005E5193" w:rsidRPr="006236D5" w:rsidRDefault="00F36FBE">
            <w:pPr>
              <w:tabs>
                <w:tab w:val="decimal" w:pos="1044"/>
              </w:tabs>
              <w:spacing w:before="40" w:after="20" w:line="216" w:lineRule="auto"/>
              <w:ind w:left="-64"/>
              <w:jc w:val="right"/>
              <w:rPr>
                <w:sz w:val="26"/>
                <w:szCs w:val="26"/>
              </w:rPr>
            </w:pPr>
            <w:r w:rsidRPr="006236D5">
              <w:rPr>
                <w:sz w:val="26"/>
                <w:szCs w:val="26"/>
              </w:rPr>
              <w:t>2,000</w:t>
            </w:r>
          </w:p>
        </w:tc>
        <w:tc>
          <w:tcPr>
            <w:tcW w:w="1099" w:type="dxa"/>
            <w:tcBorders>
              <w:top w:val="nil"/>
              <w:left w:val="nil"/>
              <w:right w:val="nil"/>
            </w:tcBorders>
            <w:vAlign w:val="bottom"/>
          </w:tcPr>
          <w:p w14:paraId="19D466E2" w14:textId="77777777" w:rsidR="005E5193" w:rsidRPr="006236D5" w:rsidRDefault="00F36FBE">
            <w:pPr>
              <w:tabs>
                <w:tab w:val="decimal" w:pos="1044"/>
              </w:tabs>
              <w:spacing w:before="40" w:after="20" w:line="216" w:lineRule="auto"/>
              <w:ind w:left="-140"/>
              <w:jc w:val="right"/>
              <w:rPr>
                <w:sz w:val="26"/>
                <w:szCs w:val="26"/>
              </w:rPr>
            </w:pPr>
            <w:r w:rsidRPr="006236D5">
              <w:rPr>
                <w:sz w:val="26"/>
                <w:szCs w:val="26"/>
              </w:rPr>
              <w:t>2,000</w:t>
            </w:r>
          </w:p>
        </w:tc>
      </w:tr>
      <w:tr w:rsidR="005E5193" w:rsidRPr="006236D5" w14:paraId="0FB61616" w14:textId="77777777">
        <w:trPr>
          <w:cantSplit/>
          <w:trHeight w:val="1063"/>
        </w:trPr>
        <w:tc>
          <w:tcPr>
            <w:tcW w:w="4536" w:type="dxa"/>
            <w:tcBorders>
              <w:top w:val="nil"/>
              <w:left w:val="nil"/>
              <w:right w:val="nil"/>
            </w:tcBorders>
            <w:vAlign w:val="center"/>
          </w:tcPr>
          <w:p w14:paraId="14FC2A12" w14:textId="77777777" w:rsidR="005E5193" w:rsidRPr="006236D5" w:rsidRDefault="00F36FBE">
            <w:pPr>
              <w:pStyle w:val="ListParagraph"/>
              <w:widowControl/>
              <w:numPr>
                <w:ilvl w:val="0"/>
                <w:numId w:val="5"/>
              </w:numPr>
              <w:tabs>
                <w:tab w:val="left" w:pos="459"/>
              </w:tabs>
              <w:adjustRightInd/>
              <w:spacing w:before="40" w:after="20" w:line="216" w:lineRule="auto"/>
              <w:ind w:left="175" w:firstLine="0"/>
              <w:jc w:val="left"/>
              <w:textAlignment w:val="auto"/>
              <w:rPr>
                <w:sz w:val="26"/>
                <w:szCs w:val="26"/>
              </w:rPr>
            </w:pPr>
            <w:r w:rsidRPr="006236D5">
              <w:rPr>
                <w:sz w:val="26"/>
                <w:szCs w:val="26"/>
                <w:cs/>
              </w:rPr>
              <w:t>ขาดทุนที่ยังไม่เกิดขึ้นจากการปรับมูลค่าสินทรัพย์ทาง</w:t>
            </w:r>
          </w:p>
          <w:p w14:paraId="28E6B488" w14:textId="77777777" w:rsidR="005E5193" w:rsidRPr="006236D5" w:rsidRDefault="00F36FBE">
            <w:pPr>
              <w:pStyle w:val="ListParagraph"/>
              <w:widowControl/>
              <w:tabs>
                <w:tab w:val="left" w:pos="459"/>
              </w:tabs>
              <w:adjustRightInd/>
              <w:spacing w:before="40" w:after="20" w:line="216" w:lineRule="auto"/>
              <w:ind w:left="601"/>
              <w:jc w:val="left"/>
              <w:textAlignment w:val="auto"/>
              <w:rPr>
                <w:sz w:val="26"/>
                <w:szCs w:val="26"/>
                <w:cs/>
              </w:rPr>
            </w:pPr>
            <w:r w:rsidRPr="006236D5">
              <w:rPr>
                <w:sz w:val="26"/>
                <w:szCs w:val="26"/>
                <w:cs/>
              </w:rPr>
              <w:t>การเงินผ่านกำไ</w:t>
            </w:r>
            <w:r w:rsidRPr="006236D5">
              <w:rPr>
                <w:rFonts w:hint="cs"/>
                <w:sz w:val="26"/>
                <w:szCs w:val="26"/>
                <w:cs/>
              </w:rPr>
              <w:t>ร</w:t>
            </w:r>
            <w:r w:rsidRPr="006236D5">
              <w:rPr>
                <w:sz w:val="26"/>
                <w:szCs w:val="26"/>
                <w:cs/>
              </w:rPr>
              <w:t>ขาดทุน - ตราสารทุนที่จดทะเบียนในตลาดหลักทรัพย์</w:t>
            </w:r>
          </w:p>
        </w:tc>
        <w:tc>
          <w:tcPr>
            <w:tcW w:w="1098" w:type="dxa"/>
            <w:gridSpan w:val="2"/>
            <w:tcBorders>
              <w:top w:val="nil"/>
              <w:left w:val="nil"/>
              <w:right w:val="nil"/>
            </w:tcBorders>
            <w:vAlign w:val="bottom"/>
          </w:tcPr>
          <w:p w14:paraId="35A87D87" w14:textId="0BEF55DF" w:rsidR="005E5193" w:rsidRPr="006236D5" w:rsidRDefault="00F36FBE">
            <w:pPr>
              <w:tabs>
                <w:tab w:val="decimal" w:pos="1044"/>
              </w:tabs>
              <w:spacing w:before="40" w:after="20" w:line="216" w:lineRule="auto"/>
              <w:ind w:left="-64"/>
              <w:jc w:val="right"/>
              <w:rPr>
                <w:sz w:val="26"/>
                <w:szCs w:val="26"/>
              </w:rPr>
            </w:pPr>
            <w:r w:rsidRPr="006236D5">
              <w:rPr>
                <w:rFonts w:hint="cs"/>
                <w:sz w:val="26"/>
                <w:szCs w:val="26"/>
              </w:rPr>
              <w:t>1</w:t>
            </w:r>
            <w:r w:rsidR="00EB1F1C" w:rsidRPr="006236D5">
              <w:rPr>
                <w:sz w:val="26"/>
                <w:szCs w:val="26"/>
              </w:rPr>
              <w:t>9</w:t>
            </w:r>
            <w:r w:rsidRPr="006236D5">
              <w:rPr>
                <w:rFonts w:hint="cs"/>
                <w:sz w:val="26"/>
                <w:szCs w:val="26"/>
                <w:cs/>
              </w:rPr>
              <w:t>,</w:t>
            </w:r>
            <w:r w:rsidR="006236D5">
              <w:rPr>
                <w:sz w:val="26"/>
                <w:szCs w:val="26"/>
              </w:rPr>
              <w:t>494</w:t>
            </w:r>
          </w:p>
        </w:tc>
        <w:tc>
          <w:tcPr>
            <w:tcW w:w="1099" w:type="dxa"/>
            <w:gridSpan w:val="2"/>
            <w:tcBorders>
              <w:top w:val="nil"/>
              <w:left w:val="nil"/>
              <w:right w:val="nil"/>
            </w:tcBorders>
            <w:vAlign w:val="bottom"/>
          </w:tcPr>
          <w:p w14:paraId="1BE47FC2" w14:textId="77777777" w:rsidR="005E5193" w:rsidRPr="006236D5" w:rsidRDefault="00F36FBE">
            <w:pPr>
              <w:tabs>
                <w:tab w:val="decimal" w:pos="1044"/>
              </w:tabs>
              <w:spacing w:before="40" w:after="20" w:line="216" w:lineRule="auto"/>
              <w:ind w:left="-64"/>
              <w:jc w:val="right"/>
              <w:rPr>
                <w:sz w:val="26"/>
                <w:szCs w:val="26"/>
              </w:rPr>
            </w:pPr>
            <w:r w:rsidRPr="006236D5">
              <w:rPr>
                <w:sz w:val="26"/>
                <w:szCs w:val="26"/>
              </w:rPr>
              <w:t>14,763</w:t>
            </w:r>
          </w:p>
        </w:tc>
        <w:tc>
          <w:tcPr>
            <w:tcW w:w="1098" w:type="dxa"/>
            <w:tcBorders>
              <w:top w:val="nil"/>
              <w:left w:val="nil"/>
              <w:right w:val="nil"/>
            </w:tcBorders>
            <w:vAlign w:val="bottom"/>
          </w:tcPr>
          <w:p w14:paraId="2805F58B" w14:textId="57B49E56" w:rsidR="005E5193" w:rsidRPr="006236D5" w:rsidRDefault="00F36FBE">
            <w:pPr>
              <w:tabs>
                <w:tab w:val="decimal" w:pos="1044"/>
              </w:tabs>
              <w:spacing w:before="40" w:after="20" w:line="216" w:lineRule="auto"/>
              <w:ind w:left="-64"/>
              <w:jc w:val="right"/>
              <w:rPr>
                <w:sz w:val="26"/>
                <w:szCs w:val="26"/>
                <w:cs/>
              </w:rPr>
            </w:pPr>
            <w:r w:rsidRPr="006236D5">
              <w:rPr>
                <w:rFonts w:hint="cs"/>
                <w:sz w:val="26"/>
                <w:szCs w:val="26"/>
              </w:rPr>
              <w:t>1</w:t>
            </w:r>
            <w:r w:rsidR="00E64ADB" w:rsidRPr="006236D5">
              <w:rPr>
                <w:sz w:val="26"/>
                <w:szCs w:val="26"/>
              </w:rPr>
              <w:t>9</w:t>
            </w:r>
            <w:r w:rsidRPr="006236D5">
              <w:rPr>
                <w:rFonts w:hint="cs"/>
                <w:sz w:val="26"/>
                <w:szCs w:val="26"/>
                <w:cs/>
              </w:rPr>
              <w:t>,</w:t>
            </w:r>
            <w:r w:rsidR="006236D5">
              <w:rPr>
                <w:sz w:val="26"/>
                <w:szCs w:val="26"/>
              </w:rPr>
              <w:t>494</w:t>
            </w:r>
          </w:p>
        </w:tc>
        <w:tc>
          <w:tcPr>
            <w:tcW w:w="1099" w:type="dxa"/>
            <w:tcBorders>
              <w:top w:val="nil"/>
              <w:left w:val="nil"/>
              <w:right w:val="nil"/>
            </w:tcBorders>
            <w:vAlign w:val="bottom"/>
          </w:tcPr>
          <w:p w14:paraId="07A99497" w14:textId="77777777" w:rsidR="005E5193" w:rsidRPr="006236D5" w:rsidRDefault="00F36FBE">
            <w:pPr>
              <w:tabs>
                <w:tab w:val="decimal" w:pos="1044"/>
              </w:tabs>
              <w:spacing w:before="40" w:after="20" w:line="216" w:lineRule="auto"/>
              <w:ind w:left="-140"/>
              <w:jc w:val="right"/>
              <w:rPr>
                <w:sz w:val="26"/>
                <w:szCs w:val="26"/>
              </w:rPr>
            </w:pPr>
            <w:r w:rsidRPr="006236D5">
              <w:rPr>
                <w:sz w:val="26"/>
                <w:szCs w:val="26"/>
              </w:rPr>
              <w:t>14,763</w:t>
            </w:r>
          </w:p>
        </w:tc>
      </w:tr>
      <w:tr w:rsidR="006236D5" w:rsidRPr="006236D5" w14:paraId="773726AD" w14:textId="77777777">
        <w:trPr>
          <w:cantSplit/>
          <w:trHeight w:val="399"/>
        </w:trPr>
        <w:tc>
          <w:tcPr>
            <w:tcW w:w="4536" w:type="dxa"/>
            <w:tcBorders>
              <w:top w:val="nil"/>
              <w:left w:val="nil"/>
              <w:right w:val="nil"/>
            </w:tcBorders>
          </w:tcPr>
          <w:p w14:paraId="2B3920BC" w14:textId="13936A31" w:rsidR="006236D5" w:rsidRPr="006236D5" w:rsidRDefault="006236D5" w:rsidP="00176263">
            <w:pPr>
              <w:pStyle w:val="ListParagraph"/>
              <w:widowControl/>
              <w:numPr>
                <w:ilvl w:val="0"/>
                <w:numId w:val="5"/>
              </w:numPr>
              <w:tabs>
                <w:tab w:val="left" w:pos="459"/>
              </w:tabs>
              <w:adjustRightInd/>
              <w:spacing w:before="40" w:after="20" w:line="216" w:lineRule="auto"/>
              <w:ind w:hanging="437"/>
              <w:jc w:val="left"/>
              <w:textAlignment w:val="auto"/>
              <w:rPr>
                <w:sz w:val="26"/>
                <w:szCs w:val="26"/>
                <w:cs/>
              </w:rPr>
            </w:pPr>
            <w:r>
              <w:rPr>
                <w:rFonts w:hint="cs"/>
                <w:sz w:val="26"/>
                <w:szCs w:val="26"/>
                <w:cs/>
              </w:rPr>
              <w:t>ขาดทุนที่ยังไม่เกิดขึ้นจริงจากการปรับมูลค่าสินทรัพย์ไม่มีตัวตน</w:t>
            </w:r>
            <w:r w:rsidR="00176263">
              <w:rPr>
                <w:rFonts w:hint="cs"/>
                <w:sz w:val="26"/>
                <w:szCs w:val="26"/>
                <w:cs/>
              </w:rPr>
              <w:t xml:space="preserve"> - </w:t>
            </w:r>
            <w:r>
              <w:rPr>
                <w:rFonts w:hint="cs"/>
                <w:sz w:val="26"/>
                <w:szCs w:val="26"/>
                <w:cs/>
              </w:rPr>
              <w:t>สินทรัพย์ดิจิ</w:t>
            </w:r>
            <w:r w:rsidR="00176263">
              <w:rPr>
                <w:rFonts w:hint="cs"/>
                <w:sz w:val="26"/>
                <w:szCs w:val="26"/>
                <w:cs/>
              </w:rPr>
              <w:t>ทัล</w:t>
            </w:r>
          </w:p>
        </w:tc>
        <w:tc>
          <w:tcPr>
            <w:tcW w:w="1098" w:type="dxa"/>
            <w:gridSpan w:val="2"/>
            <w:tcBorders>
              <w:top w:val="nil"/>
              <w:left w:val="nil"/>
              <w:right w:val="nil"/>
            </w:tcBorders>
            <w:vAlign w:val="bottom"/>
          </w:tcPr>
          <w:p w14:paraId="49A9A430" w14:textId="10B9DEF1" w:rsidR="006236D5" w:rsidRPr="006236D5" w:rsidRDefault="006236D5" w:rsidP="006236D5">
            <w:pPr>
              <w:tabs>
                <w:tab w:val="decimal" w:pos="1044"/>
              </w:tabs>
              <w:spacing w:before="40" w:after="20" w:line="216" w:lineRule="auto"/>
              <w:ind w:left="-64"/>
              <w:jc w:val="right"/>
              <w:rPr>
                <w:sz w:val="26"/>
                <w:szCs w:val="26"/>
              </w:rPr>
            </w:pPr>
            <w:r>
              <w:rPr>
                <w:sz w:val="26"/>
                <w:szCs w:val="26"/>
              </w:rPr>
              <w:t>3,077</w:t>
            </w:r>
          </w:p>
        </w:tc>
        <w:tc>
          <w:tcPr>
            <w:tcW w:w="1099" w:type="dxa"/>
            <w:gridSpan w:val="2"/>
            <w:tcBorders>
              <w:top w:val="nil"/>
              <w:left w:val="nil"/>
              <w:right w:val="nil"/>
            </w:tcBorders>
            <w:vAlign w:val="bottom"/>
          </w:tcPr>
          <w:p w14:paraId="0C0CA1C1" w14:textId="45AA748E" w:rsidR="006236D5" w:rsidRPr="006236D5" w:rsidRDefault="006236D5" w:rsidP="006236D5">
            <w:pPr>
              <w:tabs>
                <w:tab w:val="decimal" w:pos="527"/>
              </w:tabs>
              <w:spacing w:before="40" w:after="20" w:line="216" w:lineRule="auto"/>
              <w:ind w:left="-64"/>
              <w:jc w:val="center"/>
              <w:rPr>
                <w:sz w:val="26"/>
                <w:szCs w:val="26"/>
                <w:cs/>
              </w:rPr>
            </w:pPr>
            <w:r>
              <w:rPr>
                <w:sz w:val="26"/>
                <w:szCs w:val="26"/>
              </w:rPr>
              <w:t>-</w:t>
            </w:r>
          </w:p>
        </w:tc>
        <w:tc>
          <w:tcPr>
            <w:tcW w:w="1098" w:type="dxa"/>
            <w:tcBorders>
              <w:top w:val="nil"/>
              <w:left w:val="nil"/>
              <w:right w:val="nil"/>
            </w:tcBorders>
            <w:vAlign w:val="bottom"/>
          </w:tcPr>
          <w:p w14:paraId="5BA61432" w14:textId="27651DDB" w:rsidR="006236D5" w:rsidRPr="006236D5" w:rsidRDefault="006236D5" w:rsidP="006236D5">
            <w:pPr>
              <w:tabs>
                <w:tab w:val="decimal" w:pos="527"/>
              </w:tabs>
              <w:spacing w:before="40" w:after="20" w:line="216" w:lineRule="auto"/>
              <w:ind w:left="-64"/>
              <w:jc w:val="right"/>
              <w:rPr>
                <w:sz w:val="26"/>
                <w:szCs w:val="26"/>
                <w:cs/>
              </w:rPr>
            </w:pPr>
            <w:r>
              <w:rPr>
                <w:sz w:val="26"/>
                <w:szCs w:val="26"/>
              </w:rPr>
              <w:t>3,077</w:t>
            </w:r>
          </w:p>
        </w:tc>
        <w:tc>
          <w:tcPr>
            <w:tcW w:w="1099" w:type="dxa"/>
            <w:tcBorders>
              <w:top w:val="nil"/>
              <w:left w:val="nil"/>
              <w:right w:val="nil"/>
            </w:tcBorders>
            <w:vAlign w:val="bottom"/>
          </w:tcPr>
          <w:p w14:paraId="0D61AD04" w14:textId="6D371BBE" w:rsidR="006236D5" w:rsidRPr="006236D5" w:rsidRDefault="006236D5" w:rsidP="006236D5">
            <w:pPr>
              <w:tabs>
                <w:tab w:val="decimal" w:pos="527"/>
              </w:tabs>
              <w:spacing w:before="40" w:after="20" w:line="216" w:lineRule="auto"/>
              <w:ind w:left="-64"/>
              <w:jc w:val="center"/>
              <w:rPr>
                <w:sz w:val="26"/>
                <w:szCs w:val="26"/>
                <w:cs/>
              </w:rPr>
            </w:pPr>
            <w:r>
              <w:rPr>
                <w:sz w:val="26"/>
                <w:szCs w:val="26"/>
              </w:rPr>
              <w:t>-</w:t>
            </w:r>
          </w:p>
        </w:tc>
      </w:tr>
      <w:tr w:rsidR="005E5193" w:rsidRPr="006236D5" w14:paraId="78A7C7B1" w14:textId="77777777">
        <w:trPr>
          <w:cantSplit/>
          <w:trHeight w:val="399"/>
        </w:trPr>
        <w:tc>
          <w:tcPr>
            <w:tcW w:w="4536" w:type="dxa"/>
            <w:tcBorders>
              <w:top w:val="nil"/>
              <w:left w:val="nil"/>
              <w:right w:val="nil"/>
            </w:tcBorders>
          </w:tcPr>
          <w:p w14:paraId="577A0A6E" w14:textId="77777777" w:rsidR="005E5193" w:rsidRPr="006236D5" w:rsidRDefault="00F36FBE">
            <w:pPr>
              <w:pStyle w:val="ListParagraph"/>
              <w:widowControl/>
              <w:numPr>
                <w:ilvl w:val="0"/>
                <w:numId w:val="5"/>
              </w:numPr>
              <w:tabs>
                <w:tab w:val="left" w:pos="459"/>
              </w:tabs>
              <w:adjustRightInd/>
              <w:spacing w:before="40" w:after="20" w:line="216" w:lineRule="auto"/>
              <w:ind w:hanging="437"/>
              <w:jc w:val="left"/>
              <w:textAlignment w:val="auto"/>
              <w:rPr>
                <w:sz w:val="26"/>
                <w:szCs w:val="26"/>
                <w:cs/>
              </w:rPr>
            </w:pPr>
            <w:r w:rsidRPr="006236D5">
              <w:rPr>
                <w:sz w:val="26"/>
                <w:szCs w:val="26"/>
                <w:cs/>
              </w:rPr>
              <w:t>ขาดทุนจากการปรับลดมูลค่าสินค้าคงเหลือ - สินทรัพย์ดิจิทัล</w:t>
            </w:r>
          </w:p>
        </w:tc>
        <w:tc>
          <w:tcPr>
            <w:tcW w:w="1098" w:type="dxa"/>
            <w:gridSpan w:val="2"/>
            <w:tcBorders>
              <w:top w:val="nil"/>
              <w:left w:val="nil"/>
              <w:right w:val="nil"/>
            </w:tcBorders>
            <w:vAlign w:val="bottom"/>
          </w:tcPr>
          <w:p w14:paraId="7FEEFFE3" w14:textId="1725B74E" w:rsidR="005E5193" w:rsidRPr="006236D5" w:rsidRDefault="00EB1F1C">
            <w:pPr>
              <w:tabs>
                <w:tab w:val="decimal" w:pos="1044"/>
              </w:tabs>
              <w:spacing w:before="40" w:after="20" w:line="216" w:lineRule="auto"/>
              <w:ind w:left="-64"/>
              <w:jc w:val="right"/>
              <w:rPr>
                <w:sz w:val="26"/>
                <w:szCs w:val="26"/>
              </w:rPr>
            </w:pPr>
            <w:r w:rsidRPr="006236D5">
              <w:rPr>
                <w:sz w:val="26"/>
                <w:szCs w:val="26"/>
              </w:rPr>
              <w:t>3,5</w:t>
            </w:r>
            <w:r w:rsidR="00F36FBE" w:rsidRPr="006236D5">
              <w:rPr>
                <w:rFonts w:hint="cs"/>
                <w:sz w:val="26"/>
                <w:szCs w:val="26"/>
                <w:cs/>
              </w:rPr>
              <w:t>6</w:t>
            </w:r>
            <w:r w:rsidR="00D81E9B">
              <w:rPr>
                <w:rFonts w:hint="cs"/>
                <w:sz w:val="26"/>
                <w:szCs w:val="26"/>
                <w:cs/>
              </w:rPr>
              <w:t>3</w:t>
            </w:r>
          </w:p>
        </w:tc>
        <w:tc>
          <w:tcPr>
            <w:tcW w:w="1099" w:type="dxa"/>
            <w:gridSpan w:val="2"/>
            <w:tcBorders>
              <w:top w:val="nil"/>
              <w:left w:val="nil"/>
              <w:right w:val="nil"/>
            </w:tcBorders>
            <w:vAlign w:val="bottom"/>
          </w:tcPr>
          <w:p w14:paraId="0EDBB72E" w14:textId="77777777" w:rsidR="005E5193" w:rsidRPr="006236D5" w:rsidRDefault="00F36FBE">
            <w:pPr>
              <w:tabs>
                <w:tab w:val="decimal" w:pos="527"/>
              </w:tabs>
              <w:spacing w:before="40" w:after="20" w:line="216" w:lineRule="auto"/>
              <w:ind w:left="-64"/>
              <w:jc w:val="center"/>
              <w:rPr>
                <w:sz w:val="26"/>
                <w:szCs w:val="26"/>
              </w:rPr>
            </w:pPr>
            <w:r w:rsidRPr="006236D5">
              <w:rPr>
                <w:rFonts w:hint="cs"/>
                <w:sz w:val="26"/>
                <w:szCs w:val="26"/>
                <w:cs/>
              </w:rPr>
              <w:t>-</w:t>
            </w:r>
          </w:p>
        </w:tc>
        <w:tc>
          <w:tcPr>
            <w:tcW w:w="1098" w:type="dxa"/>
            <w:tcBorders>
              <w:top w:val="nil"/>
              <w:left w:val="nil"/>
              <w:right w:val="nil"/>
            </w:tcBorders>
            <w:vAlign w:val="bottom"/>
          </w:tcPr>
          <w:p w14:paraId="1E0F222D" w14:textId="77777777" w:rsidR="005E5193" w:rsidRPr="006236D5" w:rsidRDefault="00F36FBE">
            <w:pPr>
              <w:tabs>
                <w:tab w:val="decimal" w:pos="527"/>
              </w:tabs>
              <w:spacing w:before="40" w:after="20" w:line="216" w:lineRule="auto"/>
              <w:ind w:left="-64"/>
              <w:jc w:val="center"/>
              <w:rPr>
                <w:sz w:val="26"/>
                <w:szCs w:val="26"/>
              </w:rPr>
            </w:pPr>
            <w:r w:rsidRPr="006236D5">
              <w:rPr>
                <w:rFonts w:hint="cs"/>
                <w:sz w:val="26"/>
                <w:szCs w:val="26"/>
                <w:cs/>
              </w:rPr>
              <w:t>-</w:t>
            </w:r>
          </w:p>
        </w:tc>
        <w:tc>
          <w:tcPr>
            <w:tcW w:w="1099" w:type="dxa"/>
            <w:tcBorders>
              <w:top w:val="nil"/>
              <w:left w:val="nil"/>
              <w:right w:val="nil"/>
            </w:tcBorders>
            <w:vAlign w:val="bottom"/>
          </w:tcPr>
          <w:p w14:paraId="459ED03F" w14:textId="77777777" w:rsidR="005E5193" w:rsidRPr="006236D5" w:rsidRDefault="00F36FBE">
            <w:pPr>
              <w:tabs>
                <w:tab w:val="decimal" w:pos="527"/>
              </w:tabs>
              <w:spacing w:before="40" w:after="20" w:line="216" w:lineRule="auto"/>
              <w:ind w:left="-64"/>
              <w:jc w:val="center"/>
              <w:rPr>
                <w:sz w:val="26"/>
                <w:szCs w:val="26"/>
              </w:rPr>
            </w:pPr>
            <w:r w:rsidRPr="006236D5">
              <w:rPr>
                <w:rFonts w:hint="cs"/>
                <w:sz w:val="26"/>
                <w:szCs w:val="26"/>
                <w:cs/>
              </w:rPr>
              <w:t>-</w:t>
            </w:r>
          </w:p>
        </w:tc>
      </w:tr>
      <w:tr w:rsidR="005E5193" w:rsidRPr="006236D5" w14:paraId="11F9DD2E" w14:textId="77777777">
        <w:trPr>
          <w:cantSplit/>
          <w:trHeight w:val="115"/>
        </w:trPr>
        <w:tc>
          <w:tcPr>
            <w:tcW w:w="4536" w:type="dxa"/>
            <w:tcBorders>
              <w:top w:val="nil"/>
              <w:left w:val="nil"/>
              <w:right w:val="nil"/>
            </w:tcBorders>
          </w:tcPr>
          <w:p w14:paraId="57A4C417" w14:textId="77777777" w:rsidR="005E5193" w:rsidRPr="006236D5" w:rsidRDefault="00F36FBE">
            <w:pPr>
              <w:pStyle w:val="ListParagraph"/>
              <w:widowControl/>
              <w:numPr>
                <w:ilvl w:val="0"/>
                <w:numId w:val="5"/>
              </w:numPr>
              <w:tabs>
                <w:tab w:val="left" w:pos="459"/>
              </w:tabs>
              <w:adjustRightInd/>
              <w:spacing w:before="40" w:after="20" w:line="216" w:lineRule="auto"/>
              <w:ind w:left="175" w:firstLine="0"/>
              <w:jc w:val="left"/>
              <w:textAlignment w:val="auto"/>
              <w:rPr>
                <w:sz w:val="26"/>
                <w:szCs w:val="26"/>
                <w:cs/>
              </w:rPr>
            </w:pPr>
            <w:r w:rsidRPr="006236D5">
              <w:rPr>
                <w:sz w:val="26"/>
                <w:szCs w:val="26"/>
                <w:cs/>
              </w:rPr>
              <w:t>ประมาณการหนี้สินผลประโยชน์</w:t>
            </w:r>
            <w:r w:rsidRPr="006236D5">
              <w:rPr>
                <w:rFonts w:hint="cs"/>
                <w:sz w:val="26"/>
                <w:szCs w:val="26"/>
                <w:cs/>
              </w:rPr>
              <w:t>ของ</w:t>
            </w:r>
            <w:r w:rsidRPr="006236D5">
              <w:rPr>
                <w:sz w:val="26"/>
                <w:szCs w:val="26"/>
                <w:cs/>
              </w:rPr>
              <w:t>พนักงาน</w:t>
            </w:r>
          </w:p>
        </w:tc>
        <w:tc>
          <w:tcPr>
            <w:tcW w:w="1098" w:type="dxa"/>
            <w:gridSpan w:val="2"/>
            <w:tcBorders>
              <w:top w:val="nil"/>
              <w:left w:val="nil"/>
              <w:right w:val="nil"/>
            </w:tcBorders>
          </w:tcPr>
          <w:p w14:paraId="67038AAF" w14:textId="030F0C37" w:rsidR="005E5193" w:rsidRPr="006236D5" w:rsidRDefault="00F36FBE" w:rsidP="00D81E9B">
            <w:pPr>
              <w:tabs>
                <w:tab w:val="decimal" w:pos="1044"/>
              </w:tabs>
              <w:spacing w:before="40" w:after="20" w:line="216" w:lineRule="auto"/>
              <w:ind w:left="-64"/>
              <w:jc w:val="right"/>
              <w:rPr>
                <w:sz w:val="26"/>
                <w:szCs w:val="26"/>
              </w:rPr>
            </w:pPr>
            <w:r w:rsidRPr="006236D5">
              <w:rPr>
                <w:sz w:val="26"/>
                <w:szCs w:val="26"/>
              </w:rPr>
              <w:t>12,</w:t>
            </w:r>
            <w:r w:rsidR="00EB1F1C" w:rsidRPr="006236D5">
              <w:rPr>
                <w:sz w:val="26"/>
                <w:szCs w:val="26"/>
              </w:rPr>
              <w:t>4</w:t>
            </w:r>
            <w:r w:rsidR="00D81E9B">
              <w:rPr>
                <w:rFonts w:hint="cs"/>
                <w:sz w:val="26"/>
                <w:szCs w:val="26"/>
                <w:cs/>
              </w:rPr>
              <w:t>77</w:t>
            </w:r>
          </w:p>
        </w:tc>
        <w:tc>
          <w:tcPr>
            <w:tcW w:w="1099" w:type="dxa"/>
            <w:gridSpan w:val="2"/>
            <w:tcBorders>
              <w:top w:val="nil"/>
              <w:left w:val="nil"/>
              <w:right w:val="nil"/>
            </w:tcBorders>
          </w:tcPr>
          <w:p w14:paraId="0DEC3DBC" w14:textId="77777777" w:rsidR="005E5193" w:rsidRPr="006236D5" w:rsidRDefault="00F36FBE">
            <w:pPr>
              <w:tabs>
                <w:tab w:val="decimal" w:pos="1044"/>
              </w:tabs>
              <w:spacing w:before="40" w:after="20" w:line="216" w:lineRule="auto"/>
              <w:ind w:left="-64"/>
              <w:jc w:val="right"/>
              <w:rPr>
                <w:sz w:val="26"/>
                <w:szCs w:val="26"/>
              </w:rPr>
            </w:pPr>
            <w:r w:rsidRPr="006236D5">
              <w:rPr>
                <w:sz w:val="26"/>
                <w:szCs w:val="26"/>
              </w:rPr>
              <w:t>11,799</w:t>
            </w:r>
          </w:p>
        </w:tc>
        <w:tc>
          <w:tcPr>
            <w:tcW w:w="1098" w:type="dxa"/>
            <w:tcBorders>
              <w:top w:val="nil"/>
              <w:left w:val="nil"/>
              <w:right w:val="nil"/>
            </w:tcBorders>
          </w:tcPr>
          <w:p w14:paraId="3B0906D3" w14:textId="66FAB11C" w:rsidR="005E5193" w:rsidRPr="006236D5" w:rsidRDefault="00F36FBE">
            <w:pPr>
              <w:tabs>
                <w:tab w:val="decimal" w:pos="1044"/>
              </w:tabs>
              <w:spacing w:before="40" w:after="20" w:line="216" w:lineRule="auto"/>
              <w:ind w:left="-64"/>
              <w:jc w:val="right"/>
              <w:rPr>
                <w:sz w:val="26"/>
                <w:szCs w:val="26"/>
              </w:rPr>
            </w:pPr>
            <w:r w:rsidRPr="006236D5">
              <w:rPr>
                <w:sz w:val="26"/>
                <w:szCs w:val="26"/>
              </w:rPr>
              <w:t>12,</w:t>
            </w:r>
            <w:r w:rsidR="00E64ADB" w:rsidRPr="006236D5">
              <w:rPr>
                <w:sz w:val="26"/>
                <w:szCs w:val="26"/>
              </w:rPr>
              <w:t>466</w:t>
            </w:r>
          </w:p>
        </w:tc>
        <w:tc>
          <w:tcPr>
            <w:tcW w:w="1099" w:type="dxa"/>
            <w:tcBorders>
              <w:top w:val="nil"/>
              <w:left w:val="nil"/>
              <w:right w:val="nil"/>
            </w:tcBorders>
          </w:tcPr>
          <w:p w14:paraId="6457A8F6" w14:textId="77777777" w:rsidR="005E5193" w:rsidRPr="006236D5" w:rsidRDefault="00F36FBE">
            <w:pPr>
              <w:tabs>
                <w:tab w:val="decimal" w:pos="1044"/>
              </w:tabs>
              <w:spacing w:before="40" w:after="20" w:line="216" w:lineRule="auto"/>
              <w:ind w:left="-140"/>
              <w:jc w:val="right"/>
              <w:rPr>
                <w:sz w:val="26"/>
                <w:szCs w:val="26"/>
              </w:rPr>
            </w:pPr>
            <w:r w:rsidRPr="006236D5">
              <w:rPr>
                <w:sz w:val="26"/>
                <w:szCs w:val="26"/>
              </w:rPr>
              <w:t>11,799</w:t>
            </w:r>
          </w:p>
        </w:tc>
      </w:tr>
      <w:tr w:rsidR="005E5193" w:rsidRPr="006236D5" w14:paraId="3B870234" w14:textId="77777777">
        <w:trPr>
          <w:cantSplit/>
          <w:trHeight w:val="68"/>
        </w:trPr>
        <w:tc>
          <w:tcPr>
            <w:tcW w:w="4536" w:type="dxa"/>
            <w:tcBorders>
              <w:top w:val="nil"/>
              <w:left w:val="nil"/>
              <w:right w:val="nil"/>
            </w:tcBorders>
            <w:vAlign w:val="center"/>
          </w:tcPr>
          <w:p w14:paraId="39A6F232" w14:textId="77777777" w:rsidR="005E5193" w:rsidRPr="006236D5" w:rsidRDefault="00F36FBE">
            <w:pPr>
              <w:numPr>
                <w:ilvl w:val="0"/>
                <w:numId w:val="5"/>
              </w:numPr>
              <w:tabs>
                <w:tab w:val="left" w:pos="459"/>
              </w:tabs>
              <w:spacing w:before="40" w:after="20" w:line="216" w:lineRule="auto"/>
              <w:ind w:left="175" w:firstLine="0"/>
              <w:contextualSpacing/>
              <w:rPr>
                <w:sz w:val="26"/>
                <w:szCs w:val="26"/>
                <w:cs/>
              </w:rPr>
            </w:pPr>
            <w:r w:rsidRPr="006236D5">
              <w:rPr>
                <w:rFonts w:hint="cs"/>
                <w:sz w:val="26"/>
                <w:szCs w:val="26"/>
                <w:cs/>
              </w:rPr>
              <w:t>ขาดทุนสะสมทางภาษี</w:t>
            </w:r>
          </w:p>
        </w:tc>
        <w:tc>
          <w:tcPr>
            <w:tcW w:w="1098" w:type="dxa"/>
            <w:gridSpan w:val="2"/>
            <w:tcBorders>
              <w:top w:val="nil"/>
              <w:left w:val="nil"/>
              <w:right w:val="nil"/>
            </w:tcBorders>
          </w:tcPr>
          <w:p w14:paraId="54A642C0" w14:textId="0E0A3AF7" w:rsidR="005E5193" w:rsidRPr="006236D5" w:rsidRDefault="00F36FBE">
            <w:pPr>
              <w:pBdr>
                <w:bottom w:val="single" w:sz="4" w:space="1" w:color="auto"/>
              </w:pBdr>
              <w:tabs>
                <w:tab w:val="decimal" w:pos="1044"/>
              </w:tabs>
              <w:spacing w:before="40" w:after="20" w:line="216" w:lineRule="auto"/>
              <w:ind w:left="-64"/>
              <w:jc w:val="right"/>
              <w:rPr>
                <w:sz w:val="26"/>
                <w:szCs w:val="26"/>
                <w:cs/>
              </w:rPr>
            </w:pPr>
            <w:r w:rsidRPr="006236D5">
              <w:rPr>
                <w:sz w:val="26"/>
                <w:szCs w:val="26"/>
              </w:rPr>
              <w:t>1</w:t>
            </w:r>
            <w:r w:rsidRPr="006236D5">
              <w:rPr>
                <w:rFonts w:hint="cs"/>
                <w:sz w:val="26"/>
                <w:szCs w:val="26"/>
                <w:cs/>
              </w:rPr>
              <w:t>1</w:t>
            </w:r>
            <w:r w:rsidRPr="006236D5">
              <w:rPr>
                <w:sz w:val="26"/>
                <w:szCs w:val="26"/>
              </w:rPr>
              <w:t>,</w:t>
            </w:r>
            <w:r w:rsidR="006236D5">
              <w:rPr>
                <w:sz w:val="26"/>
                <w:szCs w:val="26"/>
              </w:rPr>
              <w:t>905</w:t>
            </w:r>
          </w:p>
        </w:tc>
        <w:tc>
          <w:tcPr>
            <w:tcW w:w="1099" w:type="dxa"/>
            <w:gridSpan w:val="2"/>
            <w:tcBorders>
              <w:top w:val="nil"/>
              <w:left w:val="nil"/>
              <w:right w:val="nil"/>
            </w:tcBorders>
          </w:tcPr>
          <w:p w14:paraId="095BB0BF" w14:textId="77777777" w:rsidR="005E5193" w:rsidRPr="006236D5" w:rsidRDefault="00F36FBE">
            <w:pPr>
              <w:pBdr>
                <w:bottom w:val="single" w:sz="4" w:space="1" w:color="auto"/>
              </w:pBdr>
              <w:tabs>
                <w:tab w:val="decimal" w:pos="1044"/>
              </w:tabs>
              <w:spacing w:before="40" w:after="20" w:line="216" w:lineRule="auto"/>
              <w:ind w:left="-64"/>
              <w:jc w:val="right"/>
              <w:rPr>
                <w:sz w:val="26"/>
                <w:szCs w:val="26"/>
                <w:cs/>
              </w:rPr>
            </w:pPr>
            <w:r w:rsidRPr="006236D5">
              <w:rPr>
                <w:sz w:val="26"/>
                <w:szCs w:val="26"/>
              </w:rPr>
              <w:t>1</w:t>
            </w:r>
            <w:r w:rsidRPr="006236D5">
              <w:rPr>
                <w:rFonts w:hint="cs"/>
                <w:sz w:val="26"/>
                <w:szCs w:val="26"/>
                <w:cs/>
              </w:rPr>
              <w:t>5</w:t>
            </w:r>
            <w:r w:rsidRPr="006236D5">
              <w:rPr>
                <w:sz w:val="26"/>
                <w:szCs w:val="26"/>
              </w:rPr>
              <w:t>,</w:t>
            </w:r>
            <w:r w:rsidRPr="006236D5">
              <w:rPr>
                <w:rFonts w:hint="cs"/>
                <w:sz w:val="26"/>
                <w:szCs w:val="26"/>
                <w:cs/>
              </w:rPr>
              <w:t>155</w:t>
            </w:r>
          </w:p>
        </w:tc>
        <w:tc>
          <w:tcPr>
            <w:tcW w:w="1098" w:type="dxa"/>
            <w:tcBorders>
              <w:top w:val="nil"/>
              <w:left w:val="nil"/>
              <w:right w:val="nil"/>
            </w:tcBorders>
          </w:tcPr>
          <w:p w14:paraId="1D983F91" w14:textId="699B8F78" w:rsidR="005E5193" w:rsidRPr="006236D5" w:rsidRDefault="00F36FBE">
            <w:pPr>
              <w:pBdr>
                <w:bottom w:val="single" w:sz="4" w:space="1" w:color="auto"/>
              </w:pBdr>
              <w:tabs>
                <w:tab w:val="decimal" w:pos="1044"/>
              </w:tabs>
              <w:spacing w:before="40" w:after="20" w:line="216" w:lineRule="auto"/>
              <w:ind w:left="-64"/>
              <w:jc w:val="right"/>
              <w:rPr>
                <w:sz w:val="26"/>
                <w:szCs w:val="26"/>
                <w:cs/>
              </w:rPr>
            </w:pPr>
            <w:r w:rsidRPr="006236D5">
              <w:rPr>
                <w:sz w:val="26"/>
                <w:szCs w:val="26"/>
              </w:rPr>
              <w:t>1</w:t>
            </w:r>
            <w:r w:rsidRPr="006236D5">
              <w:rPr>
                <w:rFonts w:hint="cs"/>
                <w:sz w:val="26"/>
                <w:szCs w:val="26"/>
                <w:cs/>
              </w:rPr>
              <w:t>1</w:t>
            </w:r>
            <w:r w:rsidRPr="006236D5">
              <w:rPr>
                <w:sz w:val="26"/>
                <w:szCs w:val="26"/>
              </w:rPr>
              <w:t>,</w:t>
            </w:r>
            <w:r w:rsidR="006236D5">
              <w:rPr>
                <w:sz w:val="26"/>
                <w:szCs w:val="26"/>
              </w:rPr>
              <w:t>905</w:t>
            </w:r>
          </w:p>
        </w:tc>
        <w:tc>
          <w:tcPr>
            <w:tcW w:w="1099" w:type="dxa"/>
            <w:tcBorders>
              <w:top w:val="nil"/>
              <w:left w:val="nil"/>
              <w:right w:val="nil"/>
            </w:tcBorders>
            <w:vAlign w:val="bottom"/>
          </w:tcPr>
          <w:p w14:paraId="74CB6FA5" w14:textId="77777777" w:rsidR="005E5193" w:rsidRPr="006236D5" w:rsidRDefault="00F36FBE">
            <w:pPr>
              <w:pBdr>
                <w:bottom w:val="single" w:sz="4" w:space="1" w:color="auto"/>
              </w:pBdr>
              <w:tabs>
                <w:tab w:val="decimal" w:pos="1044"/>
              </w:tabs>
              <w:spacing w:before="40" w:after="20" w:line="216" w:lineRule="auto"/>
              <w:ind w:left="-140"/>
              <w:jc w:val="right"/>
              <w:rPr>
                <w:sz w:val="26"/>
                <w:szCs w:val="26"/>
              </w:rPr>
            </w:pPr>
            <w:r w:rsidRPr="006236D5">
              <w:rPr>
                <w:sz w:val="26"/>
                <w:szCs w:val="26"/>
              </w:rPr>
              <w:t>15,155</w:t>
            </w:r>
          </w:p>
        </w:tc>
      </w:tr>
      <w:tr w:rsidR="005E5193" w:rsidRPr="006236D5" w14:paraId="0BC17742" w14:textId="77777777">
        <w:trPr>
          <w:cantSplit/>
          <w:trHeight w:val="68"/>
        </w:trPr>
        <w:tc>
          <w:tcPr>
            <w:tcW w:w="4536" w:type="dxa"/>
            <w:tcBorders>
              <w:top w:val="nil"/>
              <w:left w:val="nil"/>
              <w:bottom w:val="nil"/>
              <w:right w:val="nil"/>
            </w:tcBorders>
            <w:vAlign w:val="center"/>
          </w:tcPr>
          <w:p w14:paraId="456C6912" w14:textId="77777777" w:rsidR="005E5193" w:rsidRPr="006236D5" w:rsidRDefault="00F36FBE">
            <w:pPr>
              <w:spacing w:before="40" w:after="20" w:line="216" w:lineRule="auto"/>
              <w:ind w:left="175"/>
              <w:rPr>
                <w:b/>
                <w:bCs/>
                <w:sz w:val="26"/>
                <w:szCs w:val="26"/>
              </w:rPr>
            </w:pPr>
            <w:r w:rsidRPr="006236D5">
              <w:rPr>
                <w:b/>
                <w:bCs/>
                <w:sz w:val="26"/>
                <w:szCs w:val="26"/>
                <w:cs/>
              </w:rPr>
              <w:t>รวมสินทรัพย์ภาษีเงินได้รอการตัดบัญชี</w:t>
            </w:r>
          </w:p>
        </w:tc>
        <w:tc>
          <w:tcPr>
            <w:tcW w:w="1098" w:type="dxa"/>
            <w:gridSpan w:val="2"/>
            <w:tcBorders>
              <w:top w:val="nil"/>
              <w:left w:val="nil"/>
              <w:bottom w:val="nil"/>
              <w:right w:val="nil"/>
            </w:tcBorders>
            <w:vAlign w:val="bottom"/>
          </w:tcPr>
          <w:p w14:paraId="6B07ABC2" w14:textId="1F2126DC" w:rsidR="005E5193" w:rsidRPr="006236D5" w:rsidRDefault="005D6C01">
            <w:pPr>
              <w:pBdr>
                <w:bottom w:val="double" w:sz="4" w:space="1" w:color="auto"/>
              </w:pBdr>
              <w:tabs>
                <w:tab w:val="decimal" w:pos="1044"/>
              </w:tabs>
              <w:spacing w:before="40" w:after="20" w:line="216" w:lineRule="auto"/>
              <w:ind w:left="-64"/>
              <w:jc w:val="right"/>
              <w:rPr>
                <w:b/>
                <w:bCs/>
                <w:sz w:val="26"/>
                <w:szCs w:val="26"/>
              </w:rPr>
            </w:pPr>
            <w:r>
              <w:rPr>
                <w:b/>
                <w:bCs/>
                <w:sz w:val="26"/>
                <w:szCs w:val="26"/>
              </w:rPr>
              <w:t>78</w:t>
            </w:r>
            <w:r w:rsidR="00EB1F1C" w:rsidRPr="006236D5">
              <w:rPr>
                <w:b/>
                <w:bCs/>
                <w:sz w:val="26"/>
                <w:szCs w:val="26"/>
              </w:rPr>
              <w:t>,</w:t>
            </w:r>
            <w:r w:rsidR="00D81E9B">
              <w:rPr>
                <w:rFonts w:hint="cs"/>
                <w:b/>
                <w:bCs/>
                <w:sz w:val="26"/>
                <w:szCs w:val="26"/>
                <w:cs/>
              </w:rPr>
              <w:t>806</w:t>
            </w:r>
          </w:p>
        </w:tc>
        <w:tc>
          <w:tcPr>
            <w:tcW w:w="1099" w:type="dxa"/>
            <w:gridSpan w:val="2"/>
            <w:tcBorders>
              <w:top w:val="nil"/>
              <w:left w:val="nil"/>
              <w:bottom w:val="nil"/>
              <w:right w:val="nil"/>
            </w:tcBorders>
            <w:vAlign w:val="bottom"/>
          </w:tcPr>
          <w:p w14:paraId="2055119D" w14:textId="77777777" w:rsidR="005E5193" w:rsidRPr="006236D5" w:rsidRDefault="00F36FBE">
            <w:pPr>
              <w:pBdr>
                <w:bottom w:val="double" w:sz="4" w:space="1" w:color="auto"/>
              </w:pBdr>
              <w:tabs>
                <w:tab w:val="decimal" w:pos="1044"/>
              </w:tabs>
              <w:spacing w:before="40" w:after="20" w:line="216" w:lineRule="auto"/>
              <w:ind w:left="-64"/>
              <w:jc w:val="right"/>
              <w:rPr>
                <w:b/>
                <w:bCs/>
                <w:sz w:val="26"/>
                <w:szCs w:val="26"/>
              </w:rPr>
            </w:pPr>
            <w:r w:rsidRPr="006236D5">
              <w:rPr>
                <w:b/>
                <w:bCs/>
                <w:sz w:val="26"/>
                <w:szCs w:val="26"/>
              </w:rPr>
              <w:fldChar w:fldCharType="begin"/>
            </w:r>
            <w:r w:rsidRPr="006236D5">
              <w:rPr>
                <w:b/>
                <w:bCs/>
                <w:sz w:val="26"/>
                <w:szCs w:val="26"/>
                <w:cs/>
              </w:rPr>
              <w:instrText xml:space="preserve"> =</w:instrText>
            </w:r>
            <w:r w:rsidRPr="006236D5">
              <w:rPr>
                <w:b/>
                <w:bCs/>
                <w:sz w:val="26"/>
                <w:szCs w:val="26"/>
              </w:rPr>
              <w:instrText>SUM</w:instrText>
            </w:r>
            <w:r w:rsidRPr="006236D5">
              <w:rPr>
                <w:b/>
                <w:bCs/>
                <w:sz w:val="26"/>
                <w:szCs w:val="26"/>
                <w:cs/>
              </w:rPr>
              <w:instrText>(</w:instrText>
            </w:r>
            <w:r w:rsidRPr="006236D5">
              <w:rPr>
                <w:b/>
                <w:bCs/>
                <w:sz w:val="26"/>
                <w:szCs w:val="26"/>
              </w:rPr>
              <w:instrText>c5</w:instrText>
            </w:r>
            <w:r w:rsidRPr="006236D5">
              <w:rPr>
                <w:b/>
                <w:bCs/>
                <w:sz w:val="26"/>
                <w:szCs w:val="26"/>
                <w:cs/>
              </w:rPr>
              <w:instrText>:</w:instrText>
            </w:r>
            <w:r w:rsidRPr="006236D5">
              <w:rPr>
                <w:b/>
                <w:bCs/>
                <w:sz w:val="26"/>
                <w:szCs w:val="26"/>
              </w:rPr>
              <w:instrText>c13</w:instrText>
            </w:r>
            <w:r w:rsidRPr="006236D5">
              <w:rPr>
                <w:b/>
                <w:bCs/>
                <w:sz w:val="26"/>
                <w:szCs w:val="26"/>
                <w:cs/>
              </w:rPr>
              <w:instrText xml:space="preserve">) </w:instrText>
            </w:r>
            <w:r w:rsidRPr="006236D5">
              <w:rPr>
                <w:b/>
                <w:bCs/>
                <w:sz w:val="26"/>
                <w:szCs w:val="26"/>
              </w:rPr>
              <w:instrText xml:space="preserve">\# </w:instrText>
            </w:r>
            <w:r w:rsidRPr="006236D5">
              <w:rPr>
                <w:b/>
                <w:bCs/>
                <w:sz w:val="26"/>
                <w:szCs w:val="26"/>
                <w:cs/>
              </w:rPr>
              <w:instrText>"</w:instrText>
            </w:r>
            <w:r w:rsidRPr="006236D5">
              <w:rPr>
                <w:b/>
                <w:bCs/>
                <w:sz w:val="26"/>
                <w:szCs w:val="26"/>
              </w:rPr>
              <w:instrText>#,##0</w:instrText>
            </w:r>
            <w:r w:rsidRPr="006236D5">
              <w:rPr>
                <w:b/>
                <w:bCs/>
                <w:sz w:val="26"/>
                <w:szCs w:val="26"/>
                <w:cs/>
              </w:rPr>
              <w:instrText xml:space="preserve">" </w:instrText>
            </w:r>
            <w:r w:rsidRPr="006236D5">
              <w:rPr>
                <w:b/>
                <w:bCs/>
                <w:sz w:val="26"/>
                <w:szCs w:val="26"/>
              </w:rPr>
              <w:fldChar w:fldCharType="separate"/>
            </w:r>
            <w:r w:rsidRPr="006236D5">
              <w:rPr>
                <w:b/>
                <w:bCs/>
                <w:noProof/>
                <w:sz w:val="26"/>
                <w:szCs w:val="26"/>
              </w:rPr>
              <w:t>66,184</w:t>
            </w:r>
            <w:r w:rsidRPr="006236D5">
              <w:rPr>
                <w:b/>
                <w:bCs/>
                <w:sz w:val="26"/>
                <w:szCs w:val="26"/>
              </w:rPr>
              <w:fldChar w:fldCharType="end"/>
            </w:r>
          </w:p>
        </w:tc>
        <w:tc>
          <w:tcPr>
            <w:tcW w:w="1098" w:type="dxa"/>
            <w:tcBorders>
              <w:top w:val="nil"/>
              <w:left w:val="nil"/>
              <w:bottom w:val="nil"/>
              <w:right w:val="nil"/>
            </w:tcBorders>
            <w:shd w:val="clear" w:color="auto" w:fill="auto"/>
            <w:vAlign w:val="bottom"/>
          </w:tcPr>
          <w:p w14:paraId="7A91694E" w14:textId="54718646" w:rsidR="005E5193" w:rsidRPr="006236D5" w:rsidRDefault="00E64ADB">
            <w:pPr>
              <w:pBdr>
                <w:bottom w:val="double" w:sz="4" w:space="1" w:color="auto"/>
              </w:pBdr>
              <w:tabs>
                <w:tab w:val="decimal" w:pos="1044"/>
              </w:tabs>
              <w:spacing w:before="40" w:after="20" w:line="216" w:lineRule="auto"/>
              <w:ind w:left="-64"/>
              <w:jc w:val="right"/>
              <w:rPr>
                <w:b/>
                <w:bCs/>
                <w:sz w:val="26"/>
                <w:szCs w:val="26"/>
              </w:rPr>
            </w:pPr>
            <w:r w:rsidRPr="006236D5">
              <w:rPr>
                <w:b/>
                <w:bCs/>
                <w:sz w:val="26"/>
                <w:szCs w:val="26"/>
              </w:rPr>
              <w:t>7</w:t>
            </w:r>
            <w:r w:rsidR="005D6C01">
              <w:rPr>
                <w:b/>
                <w:bCs/>
                <w:sz w:val="26"/>
                <w:szCs w:val="26"/>
              </w:rPr>
              <w:t>5</w:t>
            </w:r>
            <w:r w:rsidRPr="006236D5">
              <w:rPr>
                <w:b/>
                <w:bCs/>
                <w:sz w:val="26"/>
                <w:szCs w:val="26"/>
              </w:rPr>
              <w:t>,</w:t>
            </w:r>
            <w:r w:rsidR="005D6C01">
              <w:rPr>
                <w:b/>
                <w:bCs/>
                <w:sz w:val="26"/>
                <w:szCs w:val="26"/>
              </w:rPr>
              <w:t>232</w:t>
            </w:r>
          </w:p>
        </w:tc>
        <w:tc>
          <w:tcPr>
            <w:tcW w:w="1099" w:type="dxa"/>
            <w:tcBorders>
              <w:top w:val="nil"/>
              <w:left w:val="nil"/>
              <w:bottom w:val="nil"/>
              <w:right w:val="nil"/>
            </w:tcBorders>
            <w:shd w:val="clear" w:color="auto" w:fill="auto"/>
            <w:vAlign w:val="bottom"/>
          </w:tcPr>
          <w:p w14:paraId="3781DB29" w14:textId="77777777" w:rsidR="005E5193" w:rsidRPr="006236D5" w:rsidRDefault="00F36FBE">
            <w:pPr>
              <w:pBdr>
                <w:bottom w:val="double" w:sz="4" w:space="1" w:color="auto"/>
              </w:pBdr>
              <w:tabs>
                <w:tab w:val="decimal" w:pos="1044"/>
              </w:tabs>
              <w:spacing w:before="40" w:after="20" w:line="216" w:lineRule="auto"/>
              <w:ind w:left="-140"/>
              <w:jc w:val="right"/>
              <w:rPr>
                <w:b/>
                <w:bCs/>
                <w:sz w:val="26"/>
                <w:szCs w:val="26"/>
              </w:rPr>
            </w:pPr>
            <w:r w:rsidRPr="006236D5">
              <w:rPr>
                <w:b/>
                <w:bCs/>
                <w:sz w:val="26"/>
                <w:szCs w:val="26"/>
              </w:rPr>
              <w:fldChar w:fldCharType="begin"/>
            </w:r>
            <w:r w:rsidRPr="006236D5">
              <w:rPr>
                <w:b/>
                <w:bCs/>
                <w:sz w:val="26"/>
                <w:szCs w:val="26"/>
                <w:cs/>
              </w:rPr>
              <w:instrText xml:space="preserve"> =</w:instrText>
            </w:r>
            <w:r w:rsidRPr="006236D5">
              <w:rPr>
                <w:b/>
                <w:bCs/>
                <w:sz w:val="26"/>
                <w:szCs w:val="26"/>
              </w:rPr>
              <w:instrText>SUM</w:instrText>
            </w:r>
            <w:r w:rsidRPr="006236D5">
              <w:rPr>
                <w:b/>
                <w:bCs/>
                <w:sz w:val="26"/>
                <w:szCs w:val="26"/>
                <w:cs/>
              </w:rPr>
              <w:instrText>(</w:instrText>
            </w:r>
            <w:r w:rsidRPr="006236D5">
              <w:rPr>
                <w:b/>
                <w:bCs/>
                <w:sz w:val="26"/>
                <w:szCs w:val="26"/>
              </w:rPr>
              <w:instrText>e5</w:instrText>
            </w:r>
            <w:r w:rsidRPr="006236D5">
              <w:rPr>
                <w:b/>
                <w:bCs/>
                <w:sz w:val="26"/>
                <w:szCs w:val="26"/>
                <w:cs/>
              </w:rPr>
              <w:instrText>:</w:instrText>
            </w:r>
            <w:r w:rsidRPr="006236D5">
              <w:rPr>
                <w:b/>
                <w:bCs/>
                <w:sz w:val="26"/>
                <w:szCs w:val="26"/>
              </w:rPr>
              <w:instrText>e13</w:instrText>
            </w:r>
            <w:r w:rsidRPr="006236D5">
              <w:rPr>
                <w:b/>
                <w:bCs/>
                <w:sz w:val="26"/>
                <w:szCs w:val="26"/>
                <w:cs/>
              </w:rPr>
              <w:instrText xml:space="preserve">) </w:instrText>
            </w:r>
            <w:r w:rsidRPr="006236D5">
              <w:rPr>
                <w:b/>
                <w:bCs/>
                <w:sz w:val="26"/>
                <w:szCs w:val="26"/>
              </w:rPr>
              <w:instrText xml:space="preserve">\# </w:instrText>
            </w:r>
            <w:r w:rsidRPr="006236D5">
              <w:rPr>
                <w:b/>
                <w:bCs/>
                <w:sz w:val="26"/>
                <w:szCs w:val="26"/>
                <w:cs/>
              </w:rPr>
              <w:instrText>"</w:instrText>
            </w:r>
            <w:r w:rsidRPr="006236D5">
              <w:rPr>
                <w:b/>
                <w:bCs/>
                <w:sz w:val="26"/>
                <w:szCs w:val="26"/>
              </w:rPr>
              <w:instrText>#,##0</w:instrText>
            </w:r>
            <w:r w:rsidRPr="006236D5">
              <w:rPr>
                <w:b/>
                <w:bCs/>
                <w:sz w:val="26"/>
                <w:szCs w:val="26"/>
                <w:cs/>
              </w:rPr>
              <w:instrText xml:space="preserve">" </w:instrText>
            </w:r>
            <w:r w:rsidRPr="006236D5">
              <w:rPr>
                <w:b/>
                <w:bCs/>
                <w:sz w:val="26"/>
                <w:szCs w:val="26"/>
              </w:rPr>
              <w:fldChar w:fldCharType="separate"/>
            </w:r>
            <w:r w:rsidRPr="006236D5">
              <w:rPr>
                <w:b/>
                <w:bCs/>
                <w:noProof/>
                <w:sz w:val="26"/>
                <w:szCs w:val="26"/>
              </w:rPr>
              <w:t>66,184</w:t>
            </w:r>
            <w:r w:rsidRPr="006236D5">
              <w:rPr>
                <w:b/>
                <w:bCs/>
                <w:sz w:val="26"/>
                <w:szCs w:val="26"/>
              </w:rPr>
              <w:fldChar w:fldCharType="end"/>
            </w:r>
          </w:p>
        </w:tc>
      </w:tr>
      <w:tr w:rsidR="005E5193" w:rsidRPr="006236D5" w14:paraId="4B3D7144" w14:textId="77777777">
        <w:trPr>
          <w:cantSplit/>
          <w:trHeight w:val="68"/>
        </w:trPr>
        <w:tc>
          <w:tcPr>
            <w:tcW w:w="4536" w:type="dxa"/>
            <w:tcBorders>
              <w:top w:val="nil"/>
              <w:left w:val="nil"/>
              <w:bottom w:val="nil"/>
              <w:right w:val="nil"/>
            </w:tcBorders>
            <w:vAlign w:val="center"/>
          </w:tcPr>
          <w:p w14:paraId="1808DDC5" w14:textId="77777777" w:rsidR="005E5193" w:rsidRPr="006236D5" w:rsidRDefault="005E5193">
            <w:pPr>
              <w:spacing w:before="40" w:after="20" w:line="216" w:lineRule="auto"/>
              <w:ind w:left="175"/>
              <w:rPr>
                <w:b/>
                <w:bCs/>
                <w:sz w:val="26"/>
                <w:szCs w:val="26"/>
                <w:cs/>
              </w:rPr>
            </w:pPr>
          </w:p>
        </w:tc>
        <w:tc>
          <w:tcPr>
            <w:tcW w:w="1098" w:type="dxa"/>
            <w:gridSpan w:val="2"/>
            <w:tcBorders>
              <w:top w:val="nil"/>
              <w:left w:val="nil"/>
              <w:bottom w:val="nil"/>
              <w:right w:val="nil"/>
            </w:tcBorders>
            <w:vAlign w:val="bottom"/>
          </w:tcPr>
          <w:p w14:paraId="27308A49" w14:textId="77777777" w:rsidR="005E5193" w:rsidRPr="006236D5" w:rsidRDefault="005E5193">
            <w:pPr>
              <w:tabs>
                <w:tab w:val="decimal" w:pos="1044"/>
              </w:tabs>
              <w:spacing w:before="40" w:after="20" w:line="216" w:lineRule="auto"/>
              <w:ind w:left="-64"/>
              <w:jc w:val="right"/>
              <w:rPr>
                <w:b/>
                <w:bCs/>
                <w:sz w:val="26"/>
                <w:szCs w:val="26"/>
              </w:rPr>
            </w:pPr>
          </w:p>
        </w:tc>
        <w:tc>
          <w:tcPr>
            <w:tcW w:w="1099" w:type="dxa"/>
            <w:gridSpan w:val="2"/>
            <w:tcBorders>
              <w:top w:val="nil"/>
              <w:left w:val="nil"/>
              <w:bottom w:val="nil"/>
              <w:right w:val="nil"/>
            </w:tcBorders>
            <w:vAlign w:val="bottom"/>
          </w:tcPr>
          <w:p w14:paraId="0C35E372" w14:textId="77777777" w:rsidR="005E5193" w:rsidRPr="006236D5" w:rsidRDefault="005E5193">
            <w:pPr>
              <w:tabs>
                <w:tab w:val="decimal" w:pos="1044"/>
              </w:tabs>
              <w:spacing w:before="40" w:after="20" w:line="216" w:lineRule="auto"/>
              <w:ind w:left="-64"/>
              <w:jc w:val="right"/>
              <w:rPr>
                <w:b/>
                <w:bCs/>
                <w:sz w:val="26"/>
                <w:szCs w:val="26"/>
              </w:rPr>
            </w:pPr>
          </w:p>
        </w:tc>
        <w:tc>
          <w:tcPr>
            <w:tcW w:w="1098" w:type="dxa"/>
            <w:tcBorders>
              <w:top w:val="nil"/>
              <w:left w:val="nil"/>
              <w:bottom w:val="nil"/>
              <w:right w:val="nil"/>
            </w:tcBorders>
            <w:shd w:val="clear" w:color="auto" w:fill="auto"/>
            <w:vAlign w:val="bottom"/>
          </w:tcPr>
          <w:p w14:paraId="0A63467D" w14:textId="77777777" w:rsidR="005E5193" w:rsidRPr="006236D5" w:rsidRDefault="005E5193">
            <w:pPr>
              <w:tabs>
                <w:tab w:val="decimal" w:pos="1044"/>
              </w:tabs>
              <w:spacing w:before="40" w:after="20" w:line="216" w:lineRule="auto"/>
              <w:ind w:left="-64"/>
              <w:jc w:val="right"/>
              <w:rPr>
                <w:b/>
                <w:bCs/>
                <w:sz w:val="26"/>
                <w:szCs w:val="26"/>
              </w:rPr>
            </w:pPr>
          </w:p>
        </w:tc>
        <w:tc>
          <w:tcPr>
            <w:tcW w:w="1099" w:type="dxa"/>
            <w:tcBorders>
              <w:top w:val="nil"/>
              <w:left w:val="nil"/>
              <w:bottom w:val="nil"/>
              <w:right w:val="nil"/>
            </w:tcBorders>
            <w:shd w:val="clear" w:color="auto" w:fill="auto"/>
            <w:vAlign w:val="bottom"/>
          </w:tcPr>
          <w:p w14:paraId="1D93D41F" w14:textId="77777777" w:rsidR="005E5193" w:rsidRPr="006236D5" w:rsidRDefault="005E5193">
            <w:pPr>
              <w:tabs>
                <w:tab w:val="decimal" w:pos="1044"/>
              </w:tabs>
              <w:spacing w:before="40" w:after="20" w:line="216" w:lineRule="auto"/>
              <w:ind w:left="-140"/>
              <w:jc w:val="right"/>
              <w:rPr>
                <w:b/>
                <w:bCs/>
                <w:sz w:val="26"/>
                <w:szCs w:val="26"/>
              </w:rPr>
            </w:pPr>
          </w:p>
        </w:tc>
      </w:tr>
      <w:tr w:rsidR="005E5193" w:rsidRPr="006236D5" w14:paraId="66915106" w14:textId="77777777">
        <w:trPr>
          <w:cantSplit/>
          <w:trHeight w:val="242"/>
        </w:trPr>
        <w:tc>
          <w:tcPr>
            <w:tcW w:w="4536" w:type="dxa"/>
            <w:tcBorders>
              <w:top w:val="nil"/>
              <w:left w:val="nil"/>
              <w:bottom w:val="nil"/>
              <w:right w:val="nil"/>
            </w:tcBorders>
          </w:tcPr>
          <w:p w14:paraId="0F2F2CE6" w14:textId="77777777" w:rsidR="005E5193" w:rsidRPr="006236D5" w:rsidRDefault="00F36FBE">
            <w:pPr>
              <w:tabs>
                <w:tab w:val="decimal" w:pos="972"/>
                <w:tab w:val="decimal" w:pos="1044"/>
              </w:tabs>
              <w:spacing w:before="40" w:after="20" w:line="216" w:lineRule="auto"/>
              <w:ind w:left="175"/>
              <w:rPr>
                <w:sz w:val="26"/>
                <w:szCs w:val="26"/>
              </w:rPr>
            </w:pPr>
            <w:r w:rsidRPr="006236D5">
              <w:rPr>
                <w:b/>
                <w:bCs/>
                <w:sz w:val="26"/>
                <w:szCs w:val="26"/>
                <w:cs/>
              </w:rPr>
              <w:t>หนี้สินภาษีเงินได้รอการตัดบัญชี</w:t>
            </w:r>
          </w:p>
        </w:tc>
        <w:tc>
          <w:tcPr>
            <w:tcW w:w="1098" w:type="dxa"/>
            <w:gridSpan w:val="2"/>
            <w:tcBorders>
              <w:top w:val="nil"/>
              <w:left w:val="nil"/>
              <w:bottom w:val="nil"/>
              <w:right w:val="nil"/>
            </w:tcBorders>
            <w:vAlign w:val="bottom"/>
          </w:tcPr>
          <w:p w14:paraId="1FDA3C50" w14:textId="77777777" w:rsidR="005E5193" w:rsidRPr="006236D5" w:rsidRDefault="005E5193">
            <w:pPr>
              <w:tabs>
                <w:tab w:val="decimal" w:pos="972"/>
                <w:tab w:val="decimal" w:pos="1044"/>
              </w:tabs>
              <w:spacing w:before="40" w:after="20" w:line="216" w:lineRule="auto"/>
              <w:ind w:left="-64"/>
              <w:jc w:val="right"/>
              <w:rPr>
                <w:sz w:val="26"/>
                <w:szCs w:val="26"/>
              </w:rPr>
            </w:pPr>
          </w:p>
        </w:tc>
        <w:tc>
          <w:tcPr>
            <w:tcW w:w="1099" w:type="dxa"/>
            <w:gridSpan w:val="2"/>
            <w:tcBorders>
              <w:top w:val="nil"/>
              <w:left w:val="nil"/>
              <w:bottom w:val="nil"/>
              <w:right w:val="nil"/>
            </w:tcBorders>
            <w:vAlign w:val="bottom"/>
          </w:tcPr>
          <w:p w14:paraId="12488ADA" w14:textId="77777777" w:rsidR="005E5193" w:rsidRPr="006236D5" w:rsidRDefault="005E5193">
            <w:pPr>
              <w:tabs>
                <w:tab w:val="decimal" w:pos="972"/>
                <w:tab w:val="decimal" w:pos="1044"/>
              </w:tabs>
              <w:spacing w:before="40" w:after="20" w:line="216" w:lineRule="auto"/>
              <w:ind w:left="-64"/>
              <w:jc w:val="right"/>
              <w:rPr>
                <w:sz w:val="26"/>
                <w:szCs w:val="26"/>
              </w:rPr>
            </w:pPr>
          </w:p>
        </w:tc>
        <w:tc>
          <w:tcPr>
            <w:tcW w:w="1098" w:type="dxa"/>
            <w:tcBorders>
              <w:top w:val="nil"/>
              <w:left w:val="nil"/>
              <w:bottom w:val="nil"/>
              <w:right w:val="nil"/>
            </w:tcBorders>
            <w:vAlign w:val="bottom"/>
          </w:tcPr>
          <w:p w14:paraId="0403931B" w14:textId="77777777" w:rsidR="005E5193" w:rsidRPr="006236D5" w:rsidRDefault="005E5193">
            <w:pPr>
              <w:tabs>
                <w:tab w:val="decimal" w:pos="972"/>
                <w:tab w:val="decimal" w:pos="1044"/>
              </w:tabs>
              <w:spacing w:before="40" w:after="20" w:line="216" w:lineRule="auto"/>
              <w:ind w:left="-64"/>
              <w:jc w:val="right"/>
              <w:rPr>
                <w:sz w:val="26"/>
                <w:szCs w:val="26"/>
              </w:rPr>
            </w:pPr>
          </w:p>
        </w:tc>
        <w:tc>
          <w:tcPr>
            <w:tcW w:w="1099" w:type="dxa"/>
            <w:tcBorders>
              <w:top w:val="nil"/>
              <w:left w:val="nil"/>
              <w:bottom w:val="nil"/>
              <w:right w:val="nil"/>
            </w:tcBorders>
            <w:vAlign w:val="bottom"/>
          </w:tcPr>
          <w:p w14:paraId="182F3858" w14:textId="77777777" w:rsidR="005E5193" w:rsidRPr="006236D5" w:rsidRDefault="005E5193">
            <w:pPr>
              <w:tabs>
                <w:tab w:val="decimal" w:pos="972"/>
                <w:tab w:val="decimal" w:pos="1044"/>
              </w:tabs>
              <w:spacing w:before="40" w:after="20" w:line="216" w:lineRule="auto"/>
              <w:ind w:left="-140"/>
              <w:jc w:val="right"/>
              <w:rPr>
                <w:sz w:val="26"/>
                <w:szCs w:val="26"/>
              </w:rPr>
            </w:pPr>
          </w:p>
        </w:tc>
      </w:tr>
      <w:tr w:rsidR="005E5193" w:rsidRPr="006236D5" w14:paraId="652CF310" w14:textId="77777777">
        <w:trPr>
          <w:cantSplit/>
          <w:trHeight w:val="291"/>
        </w:trPr>
        <w:tc>
          <w:tcPr>
            <w:tcW w:w="4536" w:type="dxa"/>
            <w:tcBorders>
              <w:top w:val="nil"/>
              <w:left w:val="nil"/>
              <w:bottom w:val="nil"/>
              <w:right w:val="nil"/>
            </w:tcBorders>
          </w:tcPr>
          <w:p w14:paraId="6FDE30D6" w14:textId="76B40193" w:rsidR="005E5193" w:rsidRPr="006236D5" w:rsidRDefault="00F36FBE">
            <w:pPr>
              <w:numPr>
                <w:ilvl w:val="0"/>
                <w:numId w:val="5"/>
              </w:numPr>
              <w:tabs>
                <w:tab w:val="left" w:pos="459"/>
              </w:tabs>
              <w:spacing w:before="40" w:after="20" w:line="216" w:lineRule="auto"/>
              <w:ind w:left="742" w:hanging="567"/>
              <w:contextualSpacing/>
              <w:rPr>
                <w:sz w:val="26"/>
                <w:szCs w:val="26"/>
              </w:rPr>
            </w:pPr>
            <w:r w:rsidRPr="006236D5">
              <w:rPr>
                <w:sz w:val="26"/>
                <w:szCs w:val="26"/>
                <w:cs/>
              </w:rPr>
              <w:t>กำไรที่ยังไม่เกิดขึ้น</w:t>
            </w:r>
            <w:r w:rsidR="00694B29">
              <w:rPr>
                <w:rFonts w:hint="cs"/>
                <w:sz w:val="26"/>
                <w:szCs w:val="26"/>
                <w:cs/>
              </w:rPr>
              <w:t>จริง</w:t>
            </w:r>
            <w:r w:rsidRPr="006236D5">
              <w:rPr>
                <w:sz w:val="26"/>
                <w:szCs w:val="26"/>
                <w:cs/>
              </w:rPr>
              <w:t>จากการปรับมูลค่า</w:t>
            </w:r>
            <w:r w:rsidRPr="006236D5">
              <w:rPr>
                <w:rFonts w:hint="cs"/>
                <w:sz w:val="26"/>
                <w:szCs w:val="26"/>
                <w:cs/>
              </w:rPr>
              <w:t>สินทรัพย์ทางการเงินผ่าน</w:t>
            </w:r>
            <w:r w:rsidRPr="006236D5">
              <w:rPr>
                <w:sz w:val="26"/>
                <w:szCs w:val="26"/>
                <w:cs/>
              </w:rPr>
              <w:t xml:space="preserve">กำไรขาดทุน - </w:t>
            </w:r>
            <w:r w:rsidRPr="006236D5">
              <w:rPr>
                <w:rFonts w:hint="cs"/>
                <w:sz w:val="26"/>
                <w:szCs w:val="26"/>
                <w:cs/>
              </w:rPr>
              <w:t>กองทุนรวม</w:t>
            </w:r>
            <w:r w:rsidRPr="006236D5">
              <w:rPr>
                <w:sz w:val="26"/>
                <w:szCs w:val="26"/>
                <w:cs/>
              </w:rPr>
              <w:t>ตราสาร</w:t>
            </w:r>
            <w:r w:rsidRPr="006236D5">
              <w:rPr>
                <w:rFonts w:hint="cs"/>
                <w:sz w:val="26"/>
                <w:szCs w:val="26"/>
                <w:cs/>
              </w:rPr>
              <w:t>หนี้</w:t>
            </w:r>
          </w:p>
        </w:tc>
        <w:tc>
          <w:tcPr>
            <w:tcW w:w="1098" w:type="dxa"/>
            <w:gridSpan w:val="2"/>
            <w:tcBorders>
              <w:top w:val="nil"/>
              <w:left w:val="nil"/>
              <w:bottom w:val="nil"/>
              <w:right w:val="nil"/>
            </w:tcBorders>
            <w:vAlign w:val="bottom"/>
          </w:tcPr>
          <w:p w14:paraId="3A0483E5" w14:textId="3BD484A9" w:rsidR="005E5193" w:rsidRPr="006236D5" w:rsidRDefault="00F36FBE">
            <w:pPr>
              <w:tabs>
                <w:tab w:val="decimal" w:pos="972"/>
                <w:tab w:val="decimal" w:pos="1044"/>
              </w:tabs>
              <w:spacing w:before="40" w:after="20" w:line="216" w:lineRule="auto"/>
              <w:ind w:left="-64"/>
              <w:jc w:val="right"/>
              <w:rPr>
                <w:sz w:val="26"/>
                <w:szCs w:val="26"/>
              </w:rPr>
            </w:pPr>
            <w:r w:rsidRPr="006236D5">
              <w:rPr>
                <w:sz w:val="26"/>
                <w:szCs w:val="26"/>
              </w:rPr>
              <w:t>39</w:t>
            </w:r>
            <w:r w:rsidR="006B2696">
              <w:rPr>
                <w:sz w:val="26"/>
                <w:szCs w:val="26"/>
              </w:rPr>
              <w:t>4</w:t>
            </w:r>
          </w:p>
        </w:tc>
        <w:tc>
          <w:tcPr>
            <w:tcW w:w="1099" w:type="dxa"/>
            <w:gridSpan w:val="2"/>
            <w:tcBorders>
              <w:top w:val="nil"/>
              <w:left w:val="nil"/>
              <w:bottom w:val="nil"/>
              <w:right w:val="nil"/>
            </w:tcBorders>
            <w:vAlign w:val="bottom"/>
          </w:tcPr>
          <w:p w14:paraId="5A44AF4C" w14:textId="77777777" w:rsidR="005E5193" w:rsidRPr="006236D5" w:rsidRDefault="00F36FBE">
            <w:pPr>
              <w:tabs>
                <w:tab w:val="decimal" w:pos="972"/>
                <w:tab w:val="decimal" w:pos="1044"/>
              </w:tabs>
              <w:spacing w:before="40" w:after="20" w:line="216" w:lineRule="auto"/>
              <w:ind w:left="-64"/>
              <w:jc w:val="right"/>
              <w:rPr>
                <w:sz w:val="26"/>
                <w:szCs w:val="26"/>
              </w:rPr>
            </w:pPr>
            <w:r w:rsidRPr="006236D5">
              <w:rPr>
                <w:sz w:val="26"/>
                <w:szCs w:val="26"/>
              </w:rPr>
              <w:t>366</w:t>
            </w:r>
          </w:p>
        </w:tc>
        <w:tc>
          <w:tcPr>
            <w:tcW w:w="1098" w:type="dxa"/>
            <w:tcBorders>
              <w:top w:val="nil"/>
              <w:left w:val="nil"/>
              <w:bottom w:val="nil"/>
              <w:right w:val="nil"/>
            </w:tcBorders>
            <w:vAlign w:val="bottom"/>
          </w:tcPr>
          <w:p w14:paraId="1805DEEA" w14:textId="462CA5B1" w:rsidR="005E5193" w:rsidRPr="006236D5" w:rsidRDefault="00F36FBE">
            <w:pPr>
              <w:tabs>
                <w:tab w:val="decimal" w:pos="972"/>
                <w:tab w:val="decimal" w:pos="1044"/>
              </w:tabs>
              <w:spacing w:before="40" w:after="20" w:line="216" w:lineRule="auto"/>
              <w:ind w:left="-64"/>
              <w:jc w:val="right"/>
              <w:rPr>
                <w:sz w:val="26"/>
                <w:szCs w:val="26"/>
              </w:rPr>
            </w:pPr>
            <w:r w:rsidRPr="006236D5">
              <w:rPr>
                <w:sz w:val="26"/>
                <w:szCs w:val="26"/>
              </w:rPr>
              <w:t>39</w:t>
            </w:r>
            <w:r w:rsidR="00C504E8" w:rsidRPr="006236D5">
              <w:rPr>
                <w:sz w:val="26"/>
                <w:szCs w:val="26"/>
              </w:rPr>
              <w:t>2</w:t>
            </w:r>
          </w:p>
        </w:tc>
        <w:tc>
          <w:tcPr>
            <w:tcW w:w="1099" w:type="dxa"/>
            <w:tcBorders>
              <w:top w:val="nil"/>
              <w:left w:val="nil"/>
              <w:bottom w:val="nil"/>
              <w:right w:val="nil"/>
            </w:tcBorders>
            <w:vAlign w:val="bottom"/>
          </w:tcPr>
          <w:p w14:paraId="3445647E" w14:textId="77777777" w:rsidR="005E5193" w:rsidRPr="006236D5" w:rsidRDefault="00F36FBE">
            <w:pPr>
              <w:tabs>
                <w:tab w:val="decimal" w:pos="972"/>
                <w:tab w:val="decimal" w:pos="1044"/>
              </w:tabs>
              <w:spacing w:before="40" w:after="20" w:line="216" w:lineRule="auto"/>
              <w:ind w:left="-140"/>
              <w:jc w:val="right"/>
              <w:rPr>
                <w:sz w:val="26"/>
                <w:szCs w:val="26"/>
              </w:rPr>
            </w:pPr>
            <w:r w:rsidRPr="006236D5">
              <w:rPr>
                <w:sz w:val="26"/>
                <w:szCs w:val="26"/>
              </w:rPr>
              <w:t>366</w:t>
            </w:r>
          </w:p>
        </w:tc>
      </w:tr>
      <w:tr w:rsidR="005E5193" w:rsidRPr="006236D5" w14:paraId="349823CE" w14:textId="77777777">
        <w:trPr>
          <w:cantSplit/>
          <w:trHeight w:val="1063"/>
        </w:trPr>
        <w:tc>
          <w:tcPr>
            <w:tcW w:w="4536" w:type="dxa"/>
            <w:tcBorders>
              <w:top w:val="nil"/>
              <w:left w:val="nil"/>
              <w:bottom w:val="nil"/>
              <w:right w:val="nil"/>
            </w:tcBorders>
            <w:vAlign w:val="center"/>
          </w:tcPr>
          <w:p w14:paraId="08759CFC" w14:textId="78C6C1CE" w:rsidR="005E5193" w:rsidRPr="006236D5" w:rsidRDefault="00F36FBE">
            <w:pPr>
              <w:numPr>
                <w:ilvl w:val="0"/>
                <w:numId w:val="5"/>
              </w:numPr>
              <w:tabs>
                <w:tab w:val="left" w:pos="459"/>
              </w:tabs>
              <w:spacing w:before="40" w:after="20" w:line="216" w:lineRule="auto"/>
              <w:ind w:left="744" w:hanging="567"/>
              <w:contextualSpacing/>
              <w:rPr>
                <w:sz w:val="26"/>
                <w:szCs w:val="26"/>
              </w:rPr>
            </w:pPr>
            <w:r w:rsidRPr="006236D5">
              <w:rPr>
                <w:sz w:val="26"/>
                <w:szCs w:val="26"/>
                <w:cs/>
              </w:rPr>
              <w:t>กำไรที่ยังไม่เกิดขึ้น</w:t>
            </w:r>
            <w:r w:rsidR="00694B29">
              <w:rPr>
                <w:rFonts w:hint="cs"/>
                <w:sz w:val="26"/>
                <w:szCs w:val="26"/>
                <w:cs/>
              </w:rPr>
              <w:t>จริง</w:t>
            </w:r>
            <w:r w:rsidRPr="006236D5">
              <w:rPr>
                <w:sz w:val="26"/>
                <w:szCs w:val="26"/>
                <w:cs/>
              </w:rPr>
              <w:t>จากการปรับมูลค่า</w:t>
            </w:r>
            <w:r w:rsidRPr="006236D5">
              <w:rPr>
                <w:rFonts w:hint="cs"/>
                <w:sz w:val="26"/>
                <w:szCs w:val="26"/>
                <w:cs/>
              </w:rPr>
              <w:t>สินทรัพย์ทางการเงินผ่าน</w:t>
            </w:r>
            <w:r w:rsidRPr="006236D5">
              <w:rPr>
                <w:sz w:val="26"/>
                <w:szCs w:val="26"/>
                <w:cs/>
              </w:rPr>
              <w:t>กำไรขาดทุนเบ็ดเสร็จอื่น - ตราสารทุนที่ไม่ใช่บริษัทจดทะเบียนในตลาดหลักทรัพย์</w:t>
            </w:r>
          </w:p>
        </w:tc>
        <w:tc>
          <w:tcPr>
            <w:tcW w:w="1098" w:type="dxa"/>
            <w:gridSpan w:val="2"/>
            <w:tcBorders>
              <w:top w:val="nil"/>
              <w:left w:val="nil"/>
              <w:bottom w:val="nil"/>
              <w:right w:val="nil"/>
            </w:tcBorders>
            <w:vAlign w:val="bottom"/>
          </w:tcPr>
          <w:p w14:paraId="23141FCE" w14:textId="05B3ABF4" w:rsidR="005E5193" w:rsidRPr="006236D5" w:rsidRDefault="00F36FBE">
            <w:pPr>
              <w:tabs>
                <w:tab w:val="decimal" w:pos="972"/>
                <w:tab w:val="decimal" w:pos="1044"/>
              </w:tabs>
              <w:spacing w:before="40" w:after="20" w:line="216" w:lineRule="auto"/>
              <w:ind w:left="-64"/>
              <w:jc w:val="right"/>
              <w:rPr>
                <w:sz w:val="26"/>
                <w:szCs w:val="26"/>
              </w:rPr>
            </w:pPr>
            <w:r w:rsidRPr="006236D5">
              <w:rPr>
                <w:sz w:val="26"/>
                <w:szCs w:val="26"/>
              </w:rPr>
              <w:t>50,</w:t>
            </w:r>
            <w:r w:rsidR="00C504E8" w:rsidRPr="006236D5">
              <w:rPr>
                <w:sz w:val="26"/>
                <w:szCs w:val="26"/>
              </w:rPr>
              <w:t>402</w:t>
            </w:r>
          </w:p>
        </w:tc>
        <w:tc>
          <w:tcPr>
            <w:tcW w:w="1099" w:type="dxa"/>
            <w:gridSpan w:val="2"/>
            <w:tcBorders>
              <w:top w:val="nil"/>
              <w:left w:val="nil"/>
              <w:bottom w:val="nil"/>
              <w:right w:val="nil"/>
            </w:tcBorders>
            <w:vAlign w:val="bottom"/>
          </w:tcPr>
          <w:p w14:paraId="5614D469" w14:textId="77777777" w:rsidR="005E5193" w:rsidRPr="006236D5" w:rsidRDefault="00F36FBE">
            <w:pPr>
              <w:tabs>
                <w:tab w:val="decimal" w:pos="972"/>
                <w:tab w:val="decimal" w:pos="1044"/>
              </w:tabs>
              <w:spacing w:before="40" w:after="20" w:line="216" w:lineRule="auto"/>
              <w:ind w:left="-64"/>
              <w:jc w:val="right"/>
              <w:rPr>
                <w:sz w:val="26"/>
                <w:szCs w:val="26"/>
              </w:rPr>
            </w:pPr>
            <w:r w:rsidRPr="006236D5">
              <w:rPr>
                <w:sz w:val="26"/>
                <w:szCs w:val="26"/>
              </w:rPr>
              <w:t>50,735</w:t>
            </w:r>
          </w:p>
        </w:tc>
        <w:tc>
          <w:tcPr>
            <w:tcW w:w="1098" w:type="dxa"/>
            <w:tcBorders>
              <w:top w:val="nil"/>
              <w:left w:val="nil"/>
              <w:bottom w:val="nil"/>
              <w:right w:val="nil"/>
            </w:tcBorders>
            <w:vAlign w:val="bottom"/>
          </w:tcPr>
          <w:p w14:paraId="7825B148" w14:textId="202B013A" w:rsidR="005E5193" w:rsidRPr="006236D5" w:rsidRDefault="00F36FBE">
            <w:pPr>
              <w:tabs>
                <w:tab w:val="decimal" w:pos="972"/>
                <w:tab w:val="decimal" w:pos="1044"/>
              </w:tabs>
              <w:spacing w:before="40" w:after="20" w:line="216" w:lineRule="auto"/>
              <w:ind w:left="-64"/>
              <w:jc w:val="right"/>
              <w:rPr>
                <w:sz w:val="26"/>
                <w:szCs w:val="26"/>
              </w:rPr>
            </w:pPr>
            <w:r w:rsidRPr="006236D5">
              <w:rPr>
                <w:sz w:val="26"/>
                <w:szCs w:val="26"/>
              </w:rPr>
              <w:t>50,</w:t>
            </w:r>
            <w:r w:rsidR="00EB1F1C" w:rsidRPr="006236D5">
              <w:rPr>
                <w:sz w:val="26"/>
                <w:szCs w:val="26"/>
              </w:rPr>
              <w:t>40</w:t>
            </w:r>
            <w:r w:rsidRPr="006236D5">
              <w:rPr>
                <w:sz w:val="26"/>
                <w:szCs w:val="26"/>
              </w:rPr>
              <w:t>2</w:t>
            </w:r>
          </w:p>
        </w:tc>
        <w:tc>
          <w:tcPr>
            <w:tcW w:w="1099" w:type="dxa"/>
            <w:tcBorders>
              <w:top w:val="nil"/>
              <w:left w:val="nil"/>
              <w:bottom w:val="nil"/>
              <w:right w:val="nil"/>
            </w:tcBorders>
            <w:vAlign w:val="bottom"/>
          </w:tcPr>
          <w:p w14:paraId="590F21FF" w14:textId="77777777" w:rsidR="005E5193" w:rsidRPr="006236D5" w:rsidRDefault="00F36FBE">
            <w:pPr>
              <w:tabs>
                <w:tab w:val="decimal" w:pos="1281"/>
              </w:tabs>
              <w:spacing w:before="40" w:after="20" w:line="216" w:lineRule="auto"/>
              <w:ind w:left="-140"/>
              <w:jc w:val="right"/>
              <w:rPr>
                <w:sz w:val="26"/>
                <w:szCs w:val="26"/>
              </w:rPr>
            </w:pPr>
            <w:r w:rsidRPr="006236D5">
              <w:rPr>
                <w:sz w:val="26"/>
                <w:szCs w:val="26"/>
              </w:rPr>
              <w:t>50,735</w:t>
            </w:r>
          </w:p>
        </w:tc>
      </w:tr>
      <w:tr w:rsidR="005E5193" w:rsidRPr="006236D5" w14:paraId="58292730" w14:textId="77777777">
        <w:trPr>
          <w:cantSplit/>
          <w:trHeight w:val="1063"/>
        </w:trPr>
        <w:tc>
          <w:tcPr>
            <w:tcW w:w="4536" w:type="dxa"/>
            <w:tcBorders>
              <w:top w:val="nil"/>
              <w:left w:val="nil"/>
              <w:right w:val="nil"/>
            </w:tcBorders>
            <w:vAlign w:val="center"/>
          </w:tcPr>
          <w:p w14:paraId="4BA26C74" w14:textId="11BEAC48" w:rsidR="005E5193" w:rsidRPr="006236D5" w:rsidRDefault="00F36FBE">
            <w:pPr>
              <w:numPr>
                <w:ilvl w:val="0"/>
                <w:numId w:val="5"/>
              </w:numPr>
              <w:tabs>
                <w:tab w:val="left" w:pos="459"/>
              </w:tabs>
              <w:spacing w:before="40" w:after="20" w:line="216" w:lineRule="auto"/>
              <w:ind w:left="724" w:hanging="532"/>
              <w:contextualSpacing/>
              <w:jc w:val="both"/>
              <w:rPr>
                <w:sz w:val="26"/>
                <w:szCs w:val="26"/>
              </w:rPr>
            </w:pPr>
            <w:r w:rsidRPr="006236D5">
              <w:rPr>
                <w:sz w:val="26"/>
                <w:szCs w:val="26"/>
                <w:cs/>
              </w:rPr>
              <w:t>กำไรที่ยังไม่เกิดขึ้น</w:t>
            </w:r>
            <w:r w:rsidR="00694B29">
              <w:rPr>
                <w:rFonts w:hint="cs"/>
                <w:sz w:val="26"/>
                <w:szCs w:val="26"/>
                <w:cs/>
              </w:rPr>
              <w:t>จริง</w:t>
            </w:r>
            <w:r w:rsidRPr="006236D5">
              <w:rPr>
                <w:sz w:val="26"/>
                <w:szCs w:val="26"/>
                <w:cs/>
              </w:rPr>
              <w:t>จากการปรับมูลค่า</w:t>
            </w:r>
            <w:r w:rsidRPr="006236D5">
              <w:rPr>
                <w:rFonts w:hint="cs"/>
                <w:sz w:val="26"/>
                <w:szCs w:val="26"/>
                <w:cs/>
              </w:rPr>
              <w:t>สินทรัพย์ทางการเงินผ่าน</w:t>
            </w:r>
            <w:r w:rsidRPr="006236D5">
              <w:rPr>
                <w:sz w:val="26"/>
                <w:szCs w:val="26"/>
                <w:cs/>
              </w:rPr>
              <w:t>กำไรขาดทุนเบ็ดเสร็จอื่น - ตราสารทุนที่จดทะเบียนในตลาดหลักทรัพย์</w:t>
            </w:r>
          </w:p>
        </w:tc>
        <w:tc>
          <w:tcPr>
            <w:tcW w:w="1098" w:type="dxa"/>
            <w:gridSpan w:val="2"/>
            <w:tcBorders>
              <w:top w:val="nil"/>
              <w:left w:val="nil"/>
              <w:right w:val="nil"/>
            </w:tcBorders>
            <w:vAlign w:val="bottom"/>
          </w:tcPr>
          <w:p w14:paraId="31277715" w14:textId="4F5D447E" w:rsidR="005E5193" w:rsidRPr="006236D5" w:rsidRDefault="00F36FBE">
            <w:pPr>
              <w:tabs>
                <w:tab w:val="decimal" w:pos="1044"/>
              </w:tabs>
              <w:spacing w:before="40" w:after="20" w:line="216" w:lineRule="auto"/>
              <w:ind w:left="-64"/>
              <w:jc w:val="right"/>
              <w:rPr>
                <w:sz w:val="26"/>
                <w:szCs w:val="26"/>
              </w:rPr>
            </w:pPr>
            <w:r w:rsidRPr="006236D5">
              <w:rPr>
                <w:sz w:val="26"/>
                <w:szCs w:val="26"/>
              </w:rPr>
              <w:t>5,</w:t>
            </w:r>
            <w:r w:rsidR="00C504E8" w:rsidRPr="006236D5">
              <w:rPr>
                <w:sz w:val="26"/>
                <w:szCs w:val="26"/>
              </w:rPr>
              <w:t>386</w:t>
            </w:r>
          </w:p>
        </w:tc>
        <w:tc>
          <w:tcPr>
            <w:tcW w:w="1099" w:type="dxa"/>
            <w:gridSpan w:val="2"/>
            <w:tcBorders>
              <w:top w:val="nil"/>
              <w:left w:val="nil"/>
              <w:right w:val="nil"/>
            </w:tcBorders>
            <w:vAlign w:val="bottom"/>
          </w:tcPr>
          <w:p w14:paraId="52102B68" w14:textId="77777777" w:rsidR="005E5193" w:rsidRPr="006236D5" w:rsidRDefault="00F36FBE">
            <w:pPr>
              <w:tabs>
                <w:tab w:val="decimal" w:pos="1044"/>
              </w:tabs>
              <w:spacing w:before="40" w:after="20" w:line="216" w:lineRule="auto"/>
              <w:ind w:left="-64"/>
              <w:jc w:val="right"/>
              <w:rPr>
                <w:sz w:val="26"/>
                <w:szCs w:val="26"/>
              </w:rPr>
            </w:pPr>
            <w:r w:rsidRPr="006236D5">
              <w:rPr>
                <w:sz w:val="26"/>
                <w:szCs w:val="26"/>
              </w:rPr>
              <w:t>5,809</w:t>
            </w:r>
          </w:p>
        </w:tc>
        <w:tc>
          <w:tcPr>
            <w:tcW w:w="1098" w:type="dxa"/>
            <w:tcBorders>
              <w:top w:val="nil"/>
              <w:left w:val="nil"/>
              <w:right w:val="nil"/>
            </w:tcBorders>
            <w:vAlign w:val="bottom"/>
          </w:tcPr>
          <w:p w14:paraId="515E1942" w14:textId="5E5E6BB6" w:rsidR="005E5193" w:rsidRPr="006236D5" w:rsidRDefault="00F36FBE">
            <w:pPr>
              <w:tabs>
                <w:tab w:val="decimal" w:pos="1044"/>
              </w:tabs>
              <w:spacing w:before="40" w:after="20" w:line="216" w:lineRule="auto"/>
              <w:ind w:left="-64"/>
              <w:jc w:val="right"/>
              <w:rPr>
                <w:sz w:val="26"/>
                <w:szCs w:val="26"/>
              </w:rPr>
            </w:pPr>
            <w:r w:rsidRPr="006236D5">
              <w:rPr>
                <w:sz w:val="26"/>
                <w:szCs w:val="26"/>
              </w:rPr>
              <w:t>5,</w:t>
            </w:r>
            <w:r w:rsidR="00EB1F1C" w:rsidRPr="006236D5">
              <w:rPr>
                <w:sz w:val="26"/>
                <w:szCs w:val="26"/>
              </w:rPr>
              <w:t>38</w:t>
            </w:r>
            <w:r w:rsidRPr="006236D5">
              <w:rPr>
                <w:sz w:val="26"/>
                <w:szCs w:val="26"/>
              </w:rPr>
              <w:t>6</w:t>
            </w:r>
          </w:p>
        </w:tc>
        <w:tc>
          <w:tcPr>
            <w:tcW w:w="1099" w:type="dxa"/>
            <w:tcBorders>
              <w:top w:val="nil"/>
              <w:left w:val="nil"/>
              <w:right w:val="nil"/>
            </w:tcBorders>
            <w:vAlign w:val="bottom"/>
          </w:tcPr>
          <w:p w14:paraId="21FBE912" w14:textId="77777777" w:rsidR="005E5193" w:rsidRPr="006236D5" w:rsidRDefault="00F36FBE">
            <w:pPr>
              <w:tabs>
                <w:tab w:val="decimal" w:pos="1044"/>
              </w:tabs>
              <w:spacing w:before="40" w:after="20" w:line="216" w:lineRule="auto"/>
              <w:ind w:left="-140"/>
              <w:jc w:val="right"/>
              <w:rPr>
                <w:sz w:val="26"/>
                <w:szCs w:val="26"/>
              </w:rPr>
            </w:pPr>
            <w:r w:rsidRPr="006236D5">
              <w:rPr>
                <w:sz w:val="26"/>
                <w:szCs w:val="26"/>
              </w:rPr>
              <w:t>5,809</w:t>
            </w:r>
          </w:p>
        </w:tc>
      </w:tr>
      <w:tr w:rsidR="005D6C01" w:rsidRPr="006236D5" w14:paraId="505695B6" w14:textId="77777777">
        <w:trPr>
          <w:cantSplit/>
          <w:trHeight w:val="61"/>
        </w:trPr>
        <w:tc>
          <w:tcPr>
            <w:tcW w:w="4536" w:type="dxa"/>
            <w:tcBorders>
              <w:top w:val="nil"/>
              <w:left w:val="nil"/>
              <w:right w:val="nil"/>
            </w:tcBorders>
            <w:vAlign w:val="center"/>
          </w:tcPr>
          <w:p w14:paraId="0EF584CD" w14:textId="77777777" w:rsidR="00176263" w:rsidRDefault="005D6C01" w:rsidP="005D6C01">
            <w:pPr>
              <w:numPr>
                <w:ilvl w:val="0"/>
                <w:numId w:val="5"/>
              </w:numPr>
              <w:tabs>
                <w:tab w:val="left" w:pos="459"/>
              </w:tabs>
              <w:spacing w:before="40" w:after="20" w:line="216" w:lineRule="auto"/>
              <w:ind w:left="724" w:hanging="532"/>
              <w:contextualSpacing/>
              <w:jc w:val="both"/>
              <w:rPr>
                <w:sz w:val="26"/>
                <w:szCs w:val="26"/>
              </w:rPr>
            </w:pPr>
            <w:r w:rsidRPr="006236D5">
              <w:rPr>
                <w:rFonts w:hint="cs"/>
                <w:sz w:val="26"/>
                <w:szCs w:val="26"/>
                <w:cs/>
              </w:rPr>
              <w:t>ส่วนเกินทุนจากการตีราคา</w:t>
            </w:r>
            <w:r w:rsidRPr="006236D5">
              <w:rPr>
                <w:sz w:val="26"/>
                <w:szCs w:val="26"/>
                <w:cs/>
              </w:rPr>
              <w:t>สินทรัพย์</w:t>
            </w:r>
            <w:r w:rsidR="00176263">
              <w:rPr>
                <w:rFonts w:hint="cs"/>
                <w:sz w:val="26"/>
                <w:szCs w:val="26"/>
                <w:cs/>
              </w:rPr>
              <w:t xml:space="preserve">ไม่มีตัวตน </w:t>
            </w:r>
            <w:r w:rsidR="00176263">
              <w:rPr>
                <w:sz w:val="26"/>
                <w:szCs w:val="26"/>
                <w:cs/>
              </w:rPr>
              <w:t>–</w:t>
            </w:r>
          </w:p>
          <w:p w14:paraId="3DD13980" w14:textId="7BF460EB" w:rsidR="005D6C01" w:rsidRPr="006236D5" w:rsidRDefault="00176263" w:rsidP="00176263">
            <w:pPr>
              <w:tabs>
                <w:tab w:val="left" w:pos="459"/>
              </w:tabs>
              <w:spacing w:before="40" w:after="20" w:line="216" w:lineRule="auto"/>
              <w:ind w:left="724"/>
              <w:contextualSpacing/>
              <w:jc w:val="both"/>
              <w:rPr>
                <w:sz w:val="26"/>
                <w:szCs w:val="26"/>
                <w:cs/>
              </w:rPr>
            </w:pPr>
            <w:r>
              <w:rPr>
                <w:rFonts w:hint="cs"/>
                <w:sz w:val="26"/>
                <w:szCs w:val="26"/>
                <w:cs/>
              </w:rPr>
              <w:t xml:space="preserve"> สินทรัพย์</w:t>
            </w:r>
            <w:r w:rsidR="005D6C01" w:rsidRPr="006236D5">
              <w:rPr>
                <w:sz w:val="26"/>
                <w:szCs w:val="26"/>
                <w:cs/>
              </w:rPr>
              <w:t>ดิจิทัล</w:t>
            </w:r>
          </w:p>
        </w:tc>
        <w:tc>
          <w:tcPr>
            <w:tcW w:w="1098" w:type="dxa"/>
            <w:gridSpan w:val="2"/>
            <w:tcBorders>
              <w:top w:val="nil"/>
              <w:left w:val="nil"/>
              <w:right w:val="nil"/>
            </w:tcBorders>
            <w:vAlign w:val="bottom"/>
          </w:tcPr>
          <w:p w14:paraId="1E97ADE8" w14:textId="05BD38B0" w:rsidR="005D6C01" w:rsidRPr="006236D5" w:rsidRDefault="005D6C01" w:rsidP="005D6C01">
            <w:pPr>
              <w:pBdr>
                <w:bottom w:val="single" w:sz="4" w:space="1" w:color="auto"/>
              </w:pBdr>
              <w:tabs>
                <w:tab w:val="decimal" w:pos="527"/>
              </w:tabs>
              <w:spacing w:before="40" w:after="20" w:line="216" w:lineRule="auto"/>
              <w:ind w:left="-64"/>
              <w:jc w:val="center"/>
              <w:rPr>
                <w:sz w:val="26"/>
                <w:szCs w:val="26"/>
              </w:rPr>
            </w:pPr>
            <w:r w:rsidRPr="006236D5">
              <w:rPr>
                <w:rFonts w:hint="cs"/>
                <w:sz w:val="26"/>
                <w:szCs w:val="26"/>
                <w:cs/>
              </w:rPr>
              <w:t>-</w:t>
            </w:r>
          </w:p>
        </w:tc>
        <w:tc>
          <w:tcPr>
            <w:tcW w:w="1099" w:type="dxa"/>
            <w:gridSpan w:val="2"/>
            <w:tcBorders>
              <w:top w:val="nil"/>
              <w:left w:val="nil"/>
              <w:right w:val="nil"/>
            </w:tcBorders>
            <w:vAlign w:val="bottom"/>
          </w:tcPr>
          <w:p w14:paraId="3BF75EEB" w14:textId="77777777" w:rsidR="005D6C01" w:rsidRPr="006236D5" w:rsidRDefault="005D6C01" w:rsidP="005D6C01">
            <w:pPr>
              <w:pBdr>
                <w:bottom w:val="single" w:sz="4" w:space="1" w:color="auto"/>
              </w:pBdr>
              <w:tabs>
                <w:tab w:val="decimal" w:pos="1044"/>
              </w:tabs>
              <w:spacing w:before="40" w:after="20" w:line="216" w:lineRule="auto"/>
              <w:ind w:left="-64"/>
              <w:jc w:val="right"/>
              <w:rPr>
                <w:sz w:val="26"/>
                <w:szCs w:val="26"/>
              </w:rPr>
            </w:pPr>
            <w:r w:rsidRPr="006236D5">
              <w:rPr>
                <w:sz w:val="26"/>
                <w:szCs w:val="26"/>
              </w:rPr>
              <w:t>17,839</w:t>
            </w:r>
          </w:p>
        </w:tc>
        <w:tc>
          <w:tcPr>
            <w:tcW w:w="1098" w:type="dxa"/>
            <w:tcBorders>
              <w:top w:val="nil"/>
              <w:left w:val="nil"/>
              <w:right w:val="nil"/>
            </w:tcBorders>
            <w:vAlign w:val="bottom"/>
          </w:tcPr>
          <w:p w14:paraId="1C013BB5" w14:textId="5F8ADEBF" w:rsidR="005D6C01" w:rsidRPr="006236D5" w:rsidRDefault="005D6C01" w:rsidP="005D6C01">
            <w:pPr>
              <w:pBdr>
                <w:bottom w:val="single" w:sz="4" w:space="1" w:color="auto"/>
              </w:pBdr>
              <w:tabs>
                <w:tab w:val="decimal" w:pos="527"/>
              </w:tabs>
              <w:spacing w:before="40" w:after="20" w:line="216" w:lineRule="auto"/>
              <w:ind w:left="-64"/>
              <w:jc w:val="center"/>
              <w:rPr>
                <w:sz w:val="26"/>
                <w:szCs w:val="26"/>
              </w:rPr>
            </w:pPr>
            <w:r w:rsidRPr="006236D5">
              <w:rPr>
                <w:rFonts w:hint="cs"/>
                <w:sz w:val="26"/>
                <w:szCs w:val="26"/>
                <w:cs/>
              </w:rPr>
              <w:t>-</w:t>
            </w:r>
          </w:p>
        </w:tc>
        <w:tc>
          <w:tcPr>
            <w:tcW w:w="1099" w:type="dxa"/>
            <w:tcBorders>
              <w:top w:val="nil"/>
              <w:left w:val="nil"/>
              <w:right w:val="nil"/>
            </w:tcBorders>
            <w:vAlign w:val="bottom"/>
          </w:tcPr>
          <w:p w14:paraId="765C5C87" w14:textId="77777777" w:rsidR="005D6C01" w:rsidRPr="006236D5" w:rsidRDefault="005D6C01" w:rsidP="005D6C01">
            <w:pPr>
              <w:pBdr>
                <w:bottom w:val="single" w:sz="4" w:space="1" w:color="auto"/>
              </w:pBdr>
              <w:tabs>
                <w:tab w:val="decimal" w:pos="1044"/>
              </w:tabs>
              <w:spacing w:before="40" w:after="20" w:line="216" w:lineRule="auto"/>
              <w:ind w:left="-140"/>
              <w:jc w:val="right"/>
              <w:rPr>
                <w:sz w:val="26"/>
                <w:szCs w:val="26"/>
              </w:rPr>
            </w:pPr>
            <w:r w:rsidRPr="006236D5">
              <w:rPr>
                <w:sz w:val="26"/>
                <w:szCs w:val="26"/>
              </w:rPr>
              <w:t>17,839</w:t>
            </w:r>
          </w:p>
        </w:tc>
      </w:tr>
      <w:tr w:rsidR="005E5193" w:rsidRPr="006236D5" w14:paraId="4B562C3C" w14:textId="77777777">
        <w:trPr>
          <w:cantSplit/>
          <w:trHeight w:val="101"/>
        </w:trPr>
        <w:tc>
          <w:tcPr>
            <w:tcW w:w="4536" w:type="dxa"/>
            <w:tcBorders>
              <w:top w:val="nil"/>
              <w:left w:val="nil"/>
              <w:bottom w:val="nil"/>
              <w:right w:val="nil"/>
            </w:tcBorders>
            <w:vAlign w:val="center"/>
          </w:tcPr>
          <w:p w14:paraId="24BA4BE6" w14:textId="77777777" w:rsidR="005E5193" w:rsidRPr="006236D5" w:rsidRDefault="00F36FBE">
            <w:pPr>
              <w:spacing w:before="40" w:after="20" w:line="216" w:lineRule="auto"/>
              <w:ind w:left="175"/>
              <w:rPr>
                <w:b/>
                <w:bCs/>
                <w:sz w:val="26"/>
                <w:szCs w:val="26"/>
                <w:cs/>
              </w:rPr>
            </w:pPr>
            <w:r w:rsidRPr="006236D5">
              <w:rPr>
                <w:b/>
                <w:bCs/>
                <w:sz w:val="26"/>
                <w:szCs w:val="26"/>
                <w:cs/>
              </w:rPr>
              <w:t>รวมหนี้สินภาษีเงินได้รอการตัดบัญชี</w:t>
            </w:r>
          </w:p>
        </w:tc>
        <w:tc>
          <w:tcPr>
            <w:tcW w:w="1098" w:type="dxa"/>
            <w:gridSpan w:val="2"/>
            <w:tcBorders>
              <w:top w:val="nil"/>
              <w:left w:val="nil"/>
              <w:bottom w:val="nil"/>
              <w:right w:val="nil"/>
            </w:tcBorders>
            <w:vAlign w:val="bottom"/>
          </w:tcPr>
          <w:p w14:paraId="19FE75CC" w14:textId="1AC086D2" w:rsidR="005E5193" w:rsidRPr="006236D5" w:rsidRDefault="00C504E8">
            <w:pPr>
              <w:pBdr>
                <w:bottom w:val="double" w:sz="4" w:space="1" w:color="auto"/>
              </w:pBdr>
              <w:tabs>
                <w:tab w:val="decimal" w:pos="972"/>
              </w:tabs>
              <w:spacing w:before="40" w:after="20" w:line="216" w:lineRule="auto"/>
              <w:ind w:left="-64"/>
              <w:jc w:val="right"/>
              <w:rPr>
                <w:b/>
                <w:bCs/>
                <w:sz w:val="26"/>
                <w:szCs w:val="26"/>
              </w:rPr>
            </w:pPr>
            <w:r w:rsidRPr="006236D5">
              <w:rPr>
                <w:b/>
                <w:bCs/>
                <w:sz w:val="26"/>
                <w:szCs w:val="26"/>
              </w:rPr>
              <w:t>5</w:t>
            </w:r>
            <w:r w:rsidR="005D6C01">
              <w:rPr>
                <w:b/>
                <w:bCs/>
                <w:sz w:val="26"/>
                <w:szCs w:val="26"/>
              </w:rPr>
              <w:t>6</w:t>
            </w:r>
            <w:r w:rsidRPr="006236D5">
              <w:rPr>
                <w:b/>
                <w:bCs/>
                <w:sz w:val="26"/>
                <w:szCs w:val="26"/>
              </w:rPr>
              <w:t>,</w:t>
            </w:r>
            <w:r w:rsidR="005D6C01">
              <w:rPr>
                <w:b/>
                <w:bCs/>
                <w:sz w:val="26"/>
                <w:szCs w:val="26"/>
              </w:rPr>
              <w:t>18</w:t>
            </w:r>
            <w:r w:rsidR="00BD4A2A">
              <w:rPr>
                <w:rFonts w:hint="cs"/>
                <w:b/>
                <w:bCs/>
                <w:sz w:val="26"/>
                <w:szCs w:val="26"/>
                <w:cs/>
              </w:rPr>
              <w:t>2</w:t>
            </w:r>
          </w:p>
        </w:tc>
        <w:tc>
          <w:tcPr>
            <w:tcW w:w="1099" w:type="dxa"/>
            <w:gridSpan w:val="2"/>
            <w:tcBorders>
              <w:top w:val="nil"/>
              <w:left w:val="nil"/>
              <w:bottom w:val="nil"/>
              <w:right w:val="nil"/>
            </w:tcBorders>
            <w:vAlign w:val="bottom"/>
          </w:tcPr>
          <w:p w14:paraId="51F9D246" w14:textId="77777777" w:rsidR="005E5193" w:rsidRPr="006236D5" w:rsidRDefault="00F36FBE">
            <w:pPr>
              <w:pBdr>
                <w:bottom w:val="double" w:sz="4" w:space="1" w:color="auto"/>
              </w:pBdr>
              <w:tabs>
                <w:tab w:val="decimal" w:pos="972"/>
              </w:tabs>
              <w:spacing w:before="40" w:after="20" w:line="216" w:lineRule="auto"/>
              <w:ind w:left="-64"/>
              <w:jc w:val="right"/>
              <w:rPr>
                <w:b/>
                <w:bCs/>
                <w:sz w:val="26"/>
                <w:szCs w:val="26"/>
              </w:rPr>
            </w:pPr>
            <w:r w:rsidRPr="006236D5">
              <w:rPr>
                <w:b/>
                <w:bCs/>
                <w:sz w:val="26"/>
                <w:szCs w:val="26"/>
              </w:rPr>
              <w:fldChar w:fldCharType="begin"/>
            </w:r>
            <w:r w:rsidRPr="006236D5">
              <w:rPr>
                <w:b/>
                <w:bCs/>
                <w:sz w:val="26"/>
                <w:szCs w:val="26"/>
                <w:cs/>
              </w:rPr>
              <w:instrText xml:space="preserve"> =</w:instrText>
            </w:r>
            <w:r w:rsidRPr="006236D5">
              <w:rPr>
                <w:b/>
                <w:bCs/>
                <w:sz w:val="26"/>
                <w:szCs w:val="26"/>
              </w:rPr>
              <w:instrText>SUM</w:instrText>
            </w:r>
            <w:r w:rsidRPr="006236D5">
              <w:rPr>
                <w:b/>
                <w:bCs/>
                <w:sz w:val="26"/>
                <w:szCs w:val="26"/>
                <w:cs/>
              </w:rPr>
              <w:instrText>(</w:instrText>
            </w:r>
            <w:r w:rsidRPr="006236D5">
              <w:rPr>
                <w:b/>
                <w:bCs/>
                <w:sz w:val="26"/>
                <w:szCs w:val="26"/>
              </w:rPr>
              <w:instrText>c16</w:instrText>
            </w:r>
            <w:r w:rsidRPr="006236D5">
              <w:rPr>
                <w:b/>
                <w:bCs/>
                <w:sz w:val="26"/>
                <w:szCs w:val="26"/>
                <w:cs/>
              </w:rPr>
              <w:instrText>:</w:instrText>
            </w:r>
            <w:r w:rsidRPr="006236D5">
              <w:rPr>
                <w:b/>
                <w:bCs/>
                <w:sz w:val="26"/>
                <w:szCs w:val="26"/>
              </w:rPr>
              <w:instrText>c19</w:instrText>
            </w:r>
            <w:r w:rsidRPr="006236D5">
              <w:rPr>
                <w:b/>
                <w:bCs/>
                <w:sz w:val="26"/>
                <w:szCs w:val="26"/>
                <w:cs/>
              </w:rPr>
              <w:instrText xml:space="preserve">) </w:instrText>
            </w:r>
            <w:r w:rsidRPr="006236D5">
              <w:rPr>
                <w:b/>
                <w:bCs/>
                <w:sz w:val="26"/>
                <w:szCs w:val="26"/>
              </w:rPr>
              <w:instrText xml:space="preserve">\# </w:instrText>
            </w:r>
            <w:r w:rsidRPr="006236D5">
              <w:rPr>
                <w:b/>
                <w:bCs/>
                <w:sz w:val="26"/>
                <w:szCs w:val="26"/>
                <w:cs/>
              </w:rPr>
              <w:instrText>"</w:instrText>
            </w:r>
            <w:r w:rsidRPr="006236D5">
              <w:rPr>
                <w:b/>
                <w:bCs/>
                <w:sz w:val="26"/>
                <w:szCs w:val="26"/>
              </w:rPr>
              <w:instrText>#,##0</w:instrText>
            </w:r>
            <w:r w:rsidRPr="006236D5">
              <w:rPr>
                <w:b/>
                <w:bCs/>
                <w:sz w:val="26"/>
                <w:szCs w:val="26"/>
                <w:cs/>
              </w:rPr>
              <w:instrText xml:space="preserve">" </w:instrText>
            </w:r>
            <w:r w:rsidRPr="006236D5">
              <w:rPr>
                <w:b/>
                <w:bCs/>
                <w:sz w:val="26"/>
                <w:szCs w:val="26"/>
              </w:rPr>
              <w:fldChar w:fldCharType="separate"/>
            </w:r>
            <w:r w:rsidRPr="006236D5">
              <w:rPr>
                <w:b/>
                <w:bCs/>
                <w:noProof/>
                <w:sz w:val="26"/>
                <w:szCs w:val="26"/>
              </w:rPr>
              <w:t>74,749</w:t>
            </w:r>
            <w:r w:rsidRPr="006236D5">
              <w:rPr>
                <w:b/>
                <w:bCs/>
                <w:sz w:val="26"/>
                <w:szCs w:val="26"/>
              </w:rPr>
              <w:fldChar w:fldCharType="end"/>
            </w:r>
          </w:p>
        </w:tc>
        <w:tc>
          <w:tcPr>
            <w:tcW w:w="1098" w:type="dxa"/>
            <w:tcBorders>
              <w:top w:val="nil"/>
              <w:left w:val="nil"/>
              <w:bottom w:val="nil"/>
              <w:right w:val="nil"/>
            </w:tcBorders>
            <w:vAlign w:val="bottom"/>
          </w:tcPr>
          <w:p w14:paraId="7804A5FC" w14:textId="316A7CE8" w:rsidR="005E5193" w:rsidRPr="006236D5" w:rsidRDefault="00C504E8">
            <w:pPr>
              <w:pBdr>
                <w:bottom w:val="double" w:sz="4" w:space="1" w:color="auto"/>
              </w:pBdr>
              <w:tabs>
                <w:tab w:val="decimal" w:pos="972"/>
              </w:tabs>
              <w:spacing w:before="40" w:after="20" w:line="216" w:lineRule="auto"/>
              <w:ind w:left="-64"/>
              <w:jc w:val="right"/>
              <w:rPr>
                <w:b/>
                <w:bCs/>
                <w:sz w:val="26"/>
                <w:szCs w:val="26"/>
              </w:rPr>
            </w:pPr>
            <w:r w:rsidRPr="006236D5">
              <w:rPr>
                <w:b/>
                <w:bCs/>
                <w:sz w:val="26"/>
                <w:szCs w:val="26"/>
              </w:rPr>
              <w:t>5</w:t>
            </w:r>
            <w:r w:rsidR="005D6C01">
              <w:rPr>
                <w:b/>
                <w:bCs/>
                <w:sz w:val="26"/>
                <w:szCs w:val="26"/>
              </w:rPr>
              <w:t>6</w:t>
            </w:r>
            <w:r w:rsidRPr="006236D5">
              <w:rPr>
                <w:b/>
                <w:bCs/>
                <w:sz w:val="26"/>
                <w:szCs w:val="26"/>
              </w:rPr>
              <w:t>,</w:t>
            </w:r>
            <w:r w:rsidR="00726346" w:rsidRPr="006236D5">
              <w:rPr>
                <w:b/>
                <w:bCs/>
                <w:sz w:val="26"/>
                <w:szCs w:val="26"/>
              </w:rPr>
              <w:t>1</w:t>
            </w:r>
            <w:r w:rsidR="005D6C01">
              <w:rPr>
                <w:b/>
                <w:bCs/>
                <w:sz w:val="26"/>
                <w:szCs w:val="26"/>
              </w:rPr>
              <w:t>80</w:t>
            </w:r>
          </w:p>
        </w:tc>
        <w:tc>
          <w:tcPr>
            <w:tcW w:w="1099" w:type="dxa"/>
            <w:tcBorders>
              <w:top w:val="nil"/>
              <w:left w:val="nil"/>
              <w:bottom w:val="nil"/>
              <w:right w:val="nil"/>
            </w:tcBorders>
            <w:vAlign w:val="bottom"/>
          </w:tcPr>
          <w:p w14:paraId="6560BD97" w14:textId="77777777" w:rsidR="005E5193" w:rsidRPr="006236D5" w:rsidRDefault="00F36FBE">
            <w:pPr>
              <w:pBdr>
                <w:bottom w:val="double" w:sz="4" w:space="1" w:color="auto"/>
              </w:pBdr>
              <w:tabs>
                <w:tab w:val="decimal" w:pos="972"/>
              </w:tabs>
              <w:spacing w:before="40" w:after="20" w:line="216" w:lineRule="auto"/>
              <w:ind w:left="-140"/>
              <w:jc w:val="right"/>
              <w:rPr>
                <w:b/>
                <w:bCs/>
                <w:sz w:val="26"/>
                <w:szCs w:val="26"/>
                <w:cs/>
              </w:rPr>
            </w:pPr>
            <w:r w:rsidRPr="006236D5">
              <w:rPr>
                <w:b/>
                <w:bCs/>
                <w:sz w:val="26"/>
                <w:szCs w:val="26"/>
              </w:rPr>
              <w:fldChar w:fldCharType="begin"/>
            </w:r>
            <w:r w:rsidRPr="006236D5">
              <w:rPr>
                <w:b/>
                <w:bCs/>
                <w:sz w:val="26"/>
                <w:szCs w:val="26"/>
                <w:cs/>
              </w:rPr>
              <w:instrText xml:space="preserve"> =</w:instrText>
            </w:r>
            <w:r w:rsidRPr="006236D5">
              <w:rPr>
                <w:b/>
                <w:bCs/>
                <w:sz w:val="26"/>
                <w:szCs w:val="26"/>
              </w:rPr>
              <w:instrText>SUM</w:instrText>
            </w:r>
            <w:r w:rsidRPr="006236D5">
              <w:rPr>
                <w:b/>
                <w:bCs/>
                <w:sz w:val="26"/>
                <w:szCs w:val="26"/>
                <w:cs/>
              </w:rPr>
              <w:instrText>(</w:instrText>
            </w:r>
            <w:r w:rsidRPr="006236D5">
              <w:rPr>
                <w:b/>
                <w:bCs/>
                <w:sz w:val="26"/>
                <w:szCs w:val="26"/>
              </w:rPr>
              <w:instrText>e16</w:instrText>
            </w:r>
            <w:r w:rsidRPr="006236D5">
              <w:rPr>
                <w:b/>
                <w:bCs/>
                <w:sz w:val="26"/>
                <w:szCs w:val="26"/>
                <w:cs/>
              </w:rPr>
              <w:instrText>:</w:instrText>
            </w:r>
            <w:r w:rsidRPr="006236D5">
              <w:rPr>
                <w:b/>
                <w:bCs/>
                <w:sz w:val="26"/>
                <w:szCs w:val="26"/>
              </w:rPr>
              <w:instrText>e19</w:instrText>
            </w:r>
            <w:r w:rsidRPr="006236D5">
              <w:rPr>
                <w:b/>
                <w:bCs/>
                <w:sz w:val="26"/>
                <w:szCs w:val="26"/>
                <w:cs/>
              </w:rPr>
              <w:instrText xml:space="preserve">) </w:instrText>
            </w:r>
            <w:r w:rsidRPr="006236D5">
              <w:rPr>
                <w:b/>
                <w:bCs/>
                <w:sz w:val="26"/>
                <w:szCs w:val="26"/>
              </w:rPr>
              <w:fldChar w:fldCharType="separate"/>
            </w:r>
            <w:r w:rsidRPr="006236D5">
              <w:rPr>
                <w:b/>
                <w:bCs/>
                <w:noProof/>
                <w:sz w:val="26"/>
                <w:szCs w:val="26"/>
              </w:rPr>
              <w:t>74,749</w:t>
            </w:r>
            <w:r w:rsidRPr="006236D5">
              <w:rPr>
                <w:b/>
                <w:bCs/>
                <w:sz w:val="26"/>
                <w:szCs w:val="26"/>
              </w:rPr>
              <w:fldChar w:fldCharType="end"/>
            </w:r>
          </w:p>
        </w:tc>
      </w:tr>
    </w:tbl>
    <w:p w14:paraId="43EBE698" w14:textId="47E89770" w:rsidR="005E5193" w:rsidRPr="006236D5" w:rsidRDefault="00F36FBE">
      <w:pPr>
        <w:spacing w:before="120" w:line="216" w:lineRule="auto"/>
        <w:ind w:left="567"/>
        <w:jc w:val="thaiDistribute"/>
        <w:rPr>
          <w:sz w:val="30"/>
          <w:szCs w:val="30"/>
        </w:rPr>
      </w:pPr>
      <w:r w:rsidRPr="006236D5">
        <w:rPr>
          <w:rFonts w:hint="cs"/>
          <w:sz w:val="30"/>
          <w:szCs w:val="30"/>
          <w:cs/>
        </w:rPr>
        <w:lastRenderedPageBreak/>
        <w:t>ภาษีเงินได้นิติบุคคลของกลุ่มบริษัทสำหรับงวด</w:t>
      </w:r>
      <w:r w:rsidR="00C504E8" w:rsidRPr="006236D5">
        <w:rPr>
          <w:rFonts w:hint="cs"/>
          <w:sz w:val="30"/>
          <w:szCs w:val="30"/>
          <w:cs/>
        </w:rPr>
        <w:t>หก</w:t>
      </w:r>
      <w:r w:rsidRPr="006236D5">
        <w:rPr>
          <w:rFonts w:hint="cs"/>
          <w:sz w:val="30"/>
          <w:szCs w:val="30"/>
          <w:cs/>
        </w:rPr>
        <w:t>เดือน</w:t>
      </w:r>
      <w:r w:rsidRPr="006236D5">
        <w:rPr>
          <w:color w:val="000000"/>
          <w:sz w:val="30"/>
          <w:szCs w:val="30"/>
          <w:cs/>
        </w:rPr>
        <w:t>สิ้นสุดวันที่</w:t>
      </w:r>
      <w:r w:rsidRPr="006236D5">
        <w:rPr>
          <w:rFonts w:hint="cs"/>
          <w:color w:val="000000"/>
          <w:sz w:val="30"/>
          <w:szCs w:val="30"/>
          <w:cs/>
        </w:rPr>
        <w:t xml:space="preserve"> </w:t>
      </w:r>
      <w:r w:rsidRPr="006236D5">
        <w:rPr>
          <w:rFonts w:hint="cs"/>
          <w:color w:val="000000"/>
          <w:sz w:val="30"/>
          <w:szCs w:val="30"/>
        </w:rPr>
        <w:t>3</w:t>
      </w:r>
      <w:r w:rsidR="00C504E8" w:rsidRPr="006236D5">
        <w:rPr>
          <w:rFonts w:hint="cs"/>
          <w:color w:val="000000"/>
          <w:sz w:val="30"/>
          <w:szCs w:val="30"/>
          <w:cs/>
        </w:rPr>
        <w:t>0</w:t>
      </w:r>
      <w:r w:rsidRPr="006236D5">
        <w:rPr>
          <w:rFonts w:hint="cs"/>
          <w:color w:val="000000"/>
          <w:sz w:val="30"/>
          <w:szCs w:val="30"/>
          <w:cs/>
        </w:rPr>
        <w:t xml:space="preserve"> ม</w:t>
      </w:r>
      <w:r w:rsidR="00C504E8" w:rsidRPr="006236D5">
        <w:rPr>
          <w:rFonts w:hint="cs"/>
          <w:color w:val="000000"/>
          <w:sz w:val="30"/>
          <w:szCs w:val="30"/>
          <w:cs/>
        </w:rPr>
        <w:t>ิถุ</w:t>
      </w:r>
      <w:r w:rsidRPr="006236D5">
        <w:rPr>
          <w:rFonts w:hint="cs"/>
          <w:color w:val="000000"/>
          <w:sz w:val="30"/>
          <w:szCs w:val="30"/>
          <w:cs/>
        </w:rPr>
        <w:t>นา</w:t>
      </w:r>
      <w:r w:rsidR="00C504E8" w:rsidRPr="006236D5">
        <w:rPr>
          <w:rFonts w:hint="cs"/>
          <w:color w:val="000000"/>
          <w:sz w:val="30"/>
          <w:szCs w:val="30"/>
          <w:cs/>
        </w:rPr>
        <w:t>ยน</w:t>
      </w:r>
      <w:r w:rsidRPr="006236D5">
        <w:rPr>
          <w:rFonts w:hint="cs"/>
          <w:color w:val="000000"/>
          <w:sz w:val="30"/>
          <w:szCs w:val="30"/>
          <w:cs/>
        </w:rPr>
        <w:t xml:space="preserve"> </w:t>
      </w:r>
      <w:r w:rsidRPr="006236D5">
        <w:rPr>
          <w:rFonts w:hint="cs"/>
          <w:color w:val="000000"/>
          <w:sz w:val="30"/>
          <w:szCs w:val="30"/>
        </w:rPr>
        <w:t>256</w:t>
      </w:r>
      <w:r w:rsidRPr="006236D5">
        <w:rPr>
          <w:color w:val="000000"/>
          <w:sz w:val="30"/>
          <w:szCs w:val="30"/>
        </w:rPr>
        <w:t>5</w:t>
      </w:r>
      <w:r w:rsidRPr="006236D5">
        <w:rPr>
          <w:rFonts w:hint="cs"/>
          <w:color w:val="000000"/>
          <w:sz w:val="30"/>
          <w:szCs w:val="30"/>
          <w:cs/>
        </w:rPr>
        <w:t xml:space="preserve"> </w:t>
      </w:r>
      <w:r w:rsidRPr="006236D5">
        <w:rPr>
          <w:rFonts w:hint="cs"/>
          <w:sz w:val="30"/>
          <w:szCs w:val="30"/>
          <w:cs/>
        </w:rPr>
        <w:t xml:space="preserve">และ </w:t>
      </w:r>
      <w:r w:rsidRPr="006236D5">
        <w:rPr>
          <w:rFonts w:hint="cs"/>
          <w:sz w:val="30"/>
          <w:szCs w:val="30"/>
        </w:rPr>
        <w:t>25</w:t>
      </w:r>
      <w:r w:rsidRPr="006236D5">
        <w:rPr>
          <w:sz w:val="30"/>
          <w:szCs w:val="30"/>
        </w:rPr>
        <w:t>64</w:t>
      </w:r>
      <w:r w:rsidRPr="006236D5">
        <w:rPr>
          <w:rFonts w:hint="cs"/>
          <w:sz w:val="30"/>
          <w:szCs w:val="30"/>
          <w:cs/>
        </w:rPr>
        <w:t xml:space="preserve"> คำนวณจากกำไรทางบัญชี ปรับปรุงด้วยรายได้และรายจ่ายอื่นบางรายการที่ได้รับการยกเว้นภาษีเงินได้หรือเป็นรายจ่ายที่ต้องห้ามในการคำนวณภาษีเงินได้</w:t>
      </w:r>
    </w:p>
    <w:p w14:paraId="4BFA252B" w14:textId="77777777" w:rsidR="005E5193" w:rsidRPr="006236D5" w:rsidRDefault="00F36FBE">
      <w:pPr>
        <w:ind w:firstLine="567"/>
        <w:rPr>
          <w:sz w:val="30"/>
          <w:szCs w:val="30"/>
        </w:rPr>
      </w:pPr>
      <w:r w:rsidRPr="006236D5">
        <w:rPr>
          <w:sz w:val="30"/>
          <w:szCs w:val="30"/>
          <w:cs/>
        </w:rPr>
        <w:t>การคำนวณภาษีเงินได้นิติบุคคลแบ่งเป็น :-</w:t>
      </w:r>
    </w:p>
    <w:p w14:paraId="5670B531" w14:textId="734D8108" w:rsidR="005E5193" w:rsidRPr="006236D5" w:rsidRDefault="00F36FBE">
      <w:pPr>
        <w:numPr>
          <w:ilvl w:val="0"/>
          <w:numId w:val="7"/>
        </w:numPr>
        <w:tabs>
          <w:tab w:val="left" w:pos="851"/>
        </w:tabs>
        <w:spacing w:before="60" w:line="216" w:lineRule="auto"/>
        <w:ind w:left="851" w:right="-23" w:hanging="284"/>
        <w:jc w:val="thaiDistribute"/>
        <w:rPr>
          <w:sz w:val="30"/>
          <w:szCs w:val="30"/>
        </w:rPr>
      </w:pPr>
      <w:r w:rsidRPr="006236D5">
        <w:rPr>
          <w:sz w:val="30"/>
          <w:szCs w:val="30"/>
          <w:cs/>
        </w:rPr>
        <w:t xml:space="preserve">กิจการที่ได้รับส่งเสริมการลงทุน คำนวณภาษีเงินได้ตามสิทธิประโยชน์ตามบัตรส่งเสริมการลงทุน         (หมายเหตุ </w:t>
      </w:r>
      <w:r w:rsidRPr="006236D5">
        <w:rPr>
          <w:sz w:val="30"/>
          <w:szCs w:val="30"/>
        </w:rPr>
        <w:t>2</w:t>
      </w:r>
      <w:r w:rsidR="00CD542E">
        <w:rPr>
          <w:rFonts w:hint="cs"/>
          <w:sz w:val="30"/>
          <w:szCs w:val="30"/>
          <w:cs/>
        </w:rPr>
        <w:t>5</w:t>
      </w:r>
      <w:r w:rsidRPr="006236D5">
        <w:rPr>
          <w:sz w:val="30"/>
          <w:szCs w:val="30"/>
          <w:cs/>
        </w:rPr>
        <w:t>)</w:t>
      </w:r>
    </w:p>
    <w:p w14:paraId="3CE3F916" w14:textId="26C79823" w:rsidR="005E5193" w:rsidRDefault="00F36FBE">
      <w:pPr>
        <w:pStyle w:val="ListParagraph"/>
        <w:numPr>
          <w:ilvl w:val="0"/>
          <w:numId w:val="33"/>
        </w:numPr>
        <w:tabs>
          <w:tab w:val="left" w:pos="851"/>
        </w:tabs>
        <w:spacing w:before="60" w:line="216" w:lineRule="auto"/>
        <w:ind w:left="851" w:right="-96" w:hanging="284"/>
        <w:jc w:val="thaiDistribute"/>
        <w:rPr>
          <w:spacing w:val="-6"/>
          <w:sz w:val="30"/>
          <w:szCs w:val="30"/>
        </w:rPr>
      </w:pPr>
      <w:r w:rsidRPr="006236D5">
        <w:rPr>
          <w:sz w:val="30"/>
          <w:szCs w:val="30"/>
          <w:cs/>
        </w:rPr>
        <w:t>กิจการที่ไม่ได้รับการส่งเสริมการลงทุน หรือไม่ได้สิทธิประโยชน์ทางภาษีเงินได้แล้ว</w:t>
      </w:r>
      <w:r>
        <w:rPr>
          <w:sz w:val="30"/>
          <w:szCs w:val="30"/>
          <w:cs/>
        </w:rPr>
        <w:t xml:space="preserve"> </w:t>
      </w:r>
      <w:r w:rsidR="00694B29">
        <w:rPr>
          <w:rFonts w:hint="cs"/>
          <w:sz w:val="30"/>
          <w:szCs w:val="30"/>
          <w:cs/>
        </w:rPr>
        <w:t>กลุ่ม</w:t>
      </w:r>
      <w:r>
        <w:rPr>
          <w:sz w:val="30"/>
          <w:szCs w:val="30"/>
          <w:cs/>
        </w:rPr>
        <w:t xml:space="preserve">บริษัทคำนวณภาษีเงินได้ในอัตราร้อยละ </w:t>
      </w:r>
      <w:r>
        <w:rPr>
          <w:sz w:val="30"/>
          <w:szCs w:val="30"/>
        </w:rPr>
        <w:t>20</w:t>
      </w:r>
    </w:p>
    <w:p w14:paraId="10D78422" w14:textId="77777777" w:rsidR="005E5193" w:rsidRDefault="00F36FBE">
      <w:pPr>
        <w:pStyle w:val="ListParagraph"/>
        <w:numPr>
          <w:ilvl w:val="0"/>
          <w:numId w:val="29"/>
        </w:numPr>
        <w:spacing w:before="240" w:line="216" w:lineRule="auto"/>
        <w:ind w:left="567" w:hanging="567"/>
        <w:contextualSpacing w:val="0"/>
        <w:jc w:val="thaiDistribute"/>
        <w:rPr>
          <w:b/>
          <w:bCs/>
          <w:sz w:val="30"/>
          <w:szCs w:val="30"/>
        </w:rPr>
      </w:pPr>
      <w:r>
        <w:rPr>
          <w:b/>
          <w:bCs/>
          <w:sz w:val="30"/>
          <w:szCs w:val="30"/>
          <w:cs/>
        </w:rPr>
        <w:t>การบริหารจัดการทุน</w:t>
      </w:r>
    </w:p>
    <w:p w14:paraId="36F4B63D" w14:textId="77777777" w:rsidR="005E5193" w:rsidRDefault="00F36FBE">
      <w:pPr>
        <w:spacing w:before="120" w:line="216" w:lineRule="auto"/>
        <w:ind w:left="567" w:right="-23"/>
        <w:jc w:val="thaiDistribute"/>
        <w:rPr>
          <w:sz w:val="30"/>
          <w:szCs w:val="30"/>
        </w:rPr>
      </w:pPr>
      <w:r>
        <w:rPr>
          <w:sz w:val="30"/>
          <w:szCs w:val="30"/>
          <w:cs/>
        </w:rPr>
        <w:t>นโยบายของคณะกรรมการ</w:t>
      </w:r>
      <w:r>
        <w:rPr>
          <w:rFonts w:hint="cs"/>
          <w:sz w:val="30"/>
          <w:szCs w:val="30"/>
          <w:cs/>
        </w:rPr>
        <w:t>กลุ่มบริษัท</w:t>
      </w:r>
      <w:r>
        <w:rPr>
          <w:sz w:val="30"/>
          <w:szCs w:val="30"/>
          <w:cs/>
        </w:rPr>
        <w:t>คือการรักษาระดับเงินทุนให้มั่นคงเพื่อรักษานักลงทุน เจ้าหนี้และความเชื่อมั่นของตลาดและก่อให้เกิดการพัฒนาของธุรกิจในอนาคต คณะกรรมการได้มีการกำกับดูแลผลตอบแทนจากการลงทุน ซึ่ง</w:t>
      </w:r>
      <w:r>
        <w:rPr>
          <w:rFonts w:hint="cs"/>
          <w:sz w:val="30"/>
          <w:szCs w:val="30"/>
          <w:cs/>
        </w:rPr>
        <w:t>กลุ่มบริษัท</w:t>
      </w:r>
      <w:r>
        <w:rPr>
          <w:sz w:val="30"/>
          <w:szCs w:val="30"/>
          <w:cs/>
        </w:rPr>
        <w:t>พิจารณาจากสัดส่วนของผลตอบแทนจากกิจกรรมดำเนินงานต่อส่วนของเจ้าของรวม ซึ่งไม่รวมส่วนได้เสียที่ไม่มีอำนาจควบคุม อีกทั้งยังกำกับดูแลระดับการจ่ายเงินปันผลให้แก่ผู้ถือหุ้นสามัญ</w:t>
      </w:r>
    </w:p>
    <w:p w14:paraId="7459F053" w14:textId="77777777" w:rsidR="005E5193" w:rsidRDefault="00F36FBE">
      <w:pPr>
        <w:pStyle w:val="ListParagraph"/>
        <w:numPr>
          <w:ilvl w:val="0"/>
          <w:numId w:val="29"/>
        </w:numPr>
        <w:spacing w:before="240" w:line="216" w:lineRule="auto"/>
        <w:ind w:left="567" w:hanging="567"/>
        <w:contextualSpacing w:val="0"/>
        <w:jc w:val="thaiDistribute"/>
        <w:rPr>
          <w:b/>
          <w:bCs/>
          <w:sz w:val="30"/>
          <w:szCs w:val="30"/>
        </w:rPr>
      </w:pPr>
      <w:r>
        <w:rPr>
          <w:b/>
          <w:bCs/>
          <w:sz w:val="30"/>
          <w:szCs w:val="30"/>
          <w:cs/>
        </w:rPr>
        <w:t>การอนุมัติงบการเงิน</w:t>
      </w:r>
    </w:p>
    <w:p w14:paraId="39659F75" w14:textId="16BF393F" w:rsidR="005E5193" w:rsidRDefault="00F36FBE">
      <w:pPr>
        <w:spacing w:before="120" w:line="216" w:lineRule="auto"/>
        <w:ind w:left="550" w:right="-23"/>
        <w:jc w:val="thaiDistribute"/>
        <w:rPr>
          <w:sz w:val="30"/>
          <w:szCs w:val="30"/>
          <w:cs/>
          <w:lang w:eastAsia="zh-CN"/>
        </w:rPr>
      </w:pPr>
      <w:r>
        <w:rPr>
          <w:sz w:val="30"/>
          <w:szCs w:val="30"/>
          <w:cs/>
        </w:rPr>
        <w:t>งบการเงินระหว่างกาลนี้ได้รับ</w:t>
      </w:r>
      <w:r>
        <w:rPr>
          <w:rFonts w:hint="cs"/>
          <w:sz w:val="30"/>
          <w:szCs w:val="30"/>
          <w:cs/>
        </w:rPr>
        <w:t>การ</w:t>
      </w:r>
      <w:r>
        <w:rPr>
          <w:sz w:val="30"/>
          <w:szCs w:val="30"/>
          <w:cs/>
        </w:rPr>
        <w:t>อนุมัติ</w:t>
      </w:r>
      <w:r>
        <w:rPr>
          <w:rFonts w:hint="cs"/>
          <w:sz w:val="30"/>
          <w:szCs w:val="30"/>
          <w:cs/>
        </w:rPr>
        <w:t>ให้ออกงบการเงินโดยคณะ</w:t>
      </w:r>
      <w:r>
        <w:rPr>
          <w:sz w:val="30"/>
          <w:szCs w:val="30"/>
          <w:cs/>
        </w:rPr>
        <w:t>กรรมการของบริษัทฯ เมื่</w:t>
      </w:r>
      <w:r>
        <w:rPr>
          <w:sz w:val="30"/>
          <w:szCs w:val="30"/>
          <w:cs/>
          <w:lang w:eastAsia="zh-CN"/>
        </w:rPr>
        <w:t xml:space="preserve">อวันที่                 </w:t>
      </w:r>
      <w:r w:rsidR="00C504E8">
        <w:rPr>
          <w:sz w:val="30"/>
          <w:szCs w:val="30"/>
          <w:lang w:eastAsia="zh-CN"/>
        </w:rPr>
        <w:t>10</w:t>
      </w:r>
      <w:r>
        <w:rPr>
          <w:rFonts w:hint="cs"/>
          <w:sz w:val="30"/>
          <w:szCs w:val="30"/>
          <w:cs/>
          <w:lang w:eastAsia="zh-CN"/>
        </w:rPr>
        <w:t xml:space="preserve"> สิงหาคม </w:t>
      </w:r>
      <w:r>
        <w:rPr>
          <w:sz w:val="30"/>
          <w:szCs w:val="30"/>
          <w:lang w:eastAsia="zh-CN"/>
        </w:rPr>
        <w:t>25</w:t>
      </w:r>
      <w:r>
        <w:rPr>
          <w:rFonts w:hint="cs"/>
          <w:sz w:val="30"/>
          <w:szCs w:val="30"/>
          <w:lang w:eastAsia="zh-CN"/>
        </w:rPr>
        <w:t>6</w:t>
      </w:r>
      <w:r>
        <w:rPr>
          <w:sz w:val="30"/>
          <w:szCs w:val="30"/>
          <w:lang w:eastAsia="zh-CN"/>
        </w:rPr>
        <w:t>5</w:t>
      </w:r>
    </w:p>
    <w:sectPr w:rsidR="005E5193" w:rsidSect="000105FC">
      <w:headerReference w:type="default" r:id="rId11"/>
      <w:footerReference w:type="even" r:id="rId12"/>
      <w:footerReference w:type="default" r:id="rId13"/>
      <w:headerReference w:type="first" r:id="rId14"/>
      <w:footerReference w:type="first" r:id="rId15"/>
      <w:pgSz w:w="11907" w:h="16840" w:code="9"/>
      <w:pgMar w:top="1021" w:right="1140" w:bottom="561" w:left="1140" w:header="731" w:footer="176" w:gutter="561"/>
      <w:pgNumType w:start="13"/>
      <w:cols w:space="720"/>
      <w:noEndnote/>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D0BC9A" w14:textId="77777777" w:rsidR="00F73A24" w:rsidRDefault="00F73A24">
      <w:r>
        <w:separator/>
      </w:r>
    </w:p>
  </w:endnote>
  <w:endnote w:type="continuationSeparator" w:id="0">
    <w:p w14:paraId="10FF54C5" w14:textId="77777777" w:rsidR="00F73A24" w:rsidRDefault="00F73A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B2440A" w14:textId="77777777" w:rsidR="001162A7" w:rsidRDefault="001162A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EE8EE87" w14:textId="77777777" w:rsidR="001162A7" w:rsidRDefault="001162A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70A108" w14:textId="69AAD692" w:rsidR="001162A7" w:rsidRDefault="001162A7">
    <w:pPr>
      <w:pStyle w:val="Footer"/>
      <w:framePr w:wrap="around" w:vAnchor="text" w:hAnchor="margin" w:xAlign="right" w:y="1"/>
      <w:rPr>
        <w:rStyle w:val="PageNumber"/>
        <w:sz w:val="26"/>
        <w:szCs w:val="26"/>
      </w:rPr>
    </w:pPr>
    <w:r>
      <w:rPr>
        <w:rStyle w:val="PageNumber"/>
        <w:sz w:val="26"/>
        <w:szCs w:val="26"/>
      </w:rPr>
      <w:fldChar w:fldCharType="begin"/>
    </w:r>
    <w:r>
      <w:rPr>
        <w:rStyle w:val="PageNumber"/>
        <w:sz w:val="26"/>
        <w:szCs w:val="26"/>
      </w:rPr>
      <w:instrText xml:space="preserve">PAGE  </w:instrText>
    </w:r>
    <w:r>
      <w:rPr>
        <w:rStyle w:val="PageNumber"/>
        <w:sz w:val="26"/>
        <w:szCs w:val="26"/>
      </w:rPr>
      <w:fldChar w:fldCharType="separate"/>
    </w:r>
    <w:r w:rsidR="00883D00">
      <w:rPr>
        <w:rStyle w:val="PageNumber"/>
        <w:noProof/>
        <w:sz w:val="26"/>
        <w:szCs w:val="26"/>
      </w:rPr>
      <w:t>44</w:t>
    </w:r>
    <w:r>
      <w:rPr>
        <w:rStyle w:val="PageNumber"/>
        <w:sz w:val="26"/>
        <w:szCs w:val="26"/>
      </w:rPr>
      <w:fldChar w:fldCharType="end"/>
    </w:r>
  </w:p>
  <w:p w14:paraId="67DEA338" w14:textId="77777777" w:rsidR="001162A7" w:rsidRDefault="001162A7">
    <w:pPr>
      <w:pStyle w:val="Footer"/>
      <w:tabs>
        <w:tab w:val="clear" w:pos="8640"/>
        <w:tab w:val="right" w:pos="9214"/>
      </w:tabs>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0514EE" w14:textId="77777777" w:rsidR="001162A7" w:rsidRDefault="001162A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11</w:t>
    </w:r>
    <w:r>
      <w:rPr>
        <w:rStyle w:val="PageNumber"/>
      </w:rPr>
      <w:fldChar w:fldCharType="end"/>
    </w:r>
  </w:p>
  <w:p w14:paraId="6500C0CE" w14:textId="77777777" w:rsidR="001162A7" w:rsidRDefault="001162A7">
    <w:pPr>
      <w:pStyle w:val="Footer"/>
      <w:ind w:right="360"/>
      <w:jc w:val="right"/>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0DE9DE" w14:textId="77777777" w:rsidR="00F73A24" w:rsidRDefault="00F73A24">
      <w:r>
        <w:separator/>
      </w:r>
    </w:p>
  </w:footnote>
  <w:footnote w:type="continuationSeparator" w:id="0">
    <w:p w14:paraId="38CF8963" w14:textId="77777777" w:rsidR="00F73A24" w:rsidRDefault="00F73A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2BF933" w14:textId="7D9DA1E0" w:rsidR="001162A7" w:rsidRDefault="001162A7">
    <w:pPr>
      <w:pStyle w:val="Heading3"/>
      <w:tabs>
        <w:tab w:val="left" w:pos="4305"/>
      </w:tabs>
      <w:spacing w:line="216" w:lineRule="auto"/>
      <w:jc w:val="right"/>
      <w:rPr>
        <w:sz w:val="30"/>
        <w:szCs w:val="30"/>
      </w:rPr>
    </w:pPr>
    <w:r>
      <w:rPr>
        <w:sz w:val="30"/>
        <w:szCs w:val="30"/>
        <w:cs/>
      </w:rPr>
      <w:t xml:space="preserve"> (ยังไม่ได้ตรวจสอบ</w:t>
    </w:r>
    <w:r>
      <w:rPr>
        <w:rFonts w:hint="cs"/>
        <w:sz w:val="30"/>
        <w:szCs w:val="30"/>
        <w:cs/>
      </w:rPr>
      <w:t xml:space="preserve"> แต่</w:t>
    </w:r>
    <w:r>
      <w:rPr>
        <w:sz w:val="30"/>
        <w:szCs w:val="30"/>
        <w:cs/>
      </w:rPr>
      <w:t>สอบทานแล้ว)</w:t>
    </w:r>
  </w:p>
  <w:p w14:paraId="6F04118F" w14:textId="77777777" w:rsidR="001162A7" w:rsidRDefault="001162A7">
    <w:pPr>
      <w:pStyle w:val="Heading3"/>
      <w:tabs>
        <w:tab w:val="left" w:pos="4305"/>
      </w:tabs>
      <w:spacing w:line="216" w:lineRule="auto"/>
      <w:jc w:val="left"/>
      <w:rPr>
        <w:sz w:val="30"/>
        <w:szCs w:val="30"/>
      </w:rPr>
    </w:pPr>
    <w:r>
      <w:rPr>
        <w:sz w:val="30"/>
        <w:szCs w:val="30"/>
        <w:cs/>
      </w:rPr>
      <w:t xml:space="preserve">บริษัท </w:t>
    </w:r>
    <w:r>
      <w:rPr>
        <w:rFonts w:hint="cs"/>
        <w:sz w:val="30"/>
        <w:szCs w:val="30"/>
        <w:cs/>
      </w:rPr>
      <w:t>ทีพีซีเอส</w:t>
    </w:r>
    <w:r>
      <w:rPr>
        <w:sz w:val="30"/>
        <w:szCs w:val="30"/>
        <w:cs/>
      </w:rPr>
      <w:t xml:space="preserve"> จำกัด</w:t>
    </w:r>
    <w:r>
      <w:rPr>
        <w:rFonts w:hint="cs"/>
        <w:sz w:val="30"/>
        <w:szCs w:val="30"/>
        <w:cs/>
      </w:rPr>
      <w:t xml:space="preserve"> </w:t>
    </w:r>
    <w:r>
      <w:rPr>
        <w:sz w:val="30"/>
        <w:szCs w:val="30"/>
        <w:cs/>
      </w:rPr>
      <w:t>(มหาชน) และบริษัทย่อย</w:t>
    </w:r>
  </w:p>
  <w:p w14:paraId="0A229AB5" w14:textId="77777777" w:rsidR="001162A7" w:rsidRDefault="001162A7">
    <w:pPr>
      <w:spacing w:line="216" w:lineRule="auto"/>
      <w:rPr>
        <w:b/>
        <w:bCs/>
        <w:sz w:val="30"/>
        <w:szCs w:val="30"/>
      </w:rPr>
    </w:pPr>
    <w:r>
      <w:rPr>
        <w:b/>
        <w:bCs/>
        <w:sz w:val="30"/>
        <w:szCs w:val="30"/>
        <w:cs/>
      </w:rPr>
      <w:t>หมายเหตุประกอบงบการเงินระหว่างกาล</w:t>
    </w:r>
  </w:p>
  <w:p w14:paraId="6C95B9B0" w14:textId="7E20C65D" w:rsidR="001162A7" w:rsidRDefault="001162A7">
    <w:pPr>
      <w:pStyle w:val="Header"/>
      <w:spacing w:after="240" w:line="216" w:lineRule="auto"/>
      <w:rPr>
        <w:b/>
        <w:bCs/>
        <w:sz w:val="30"/>
        <w:szCs w:val="30"/>
        <w:cs/>
      </w:rPr>
    </w:pPr>
    <w:r>
      <w:rPr>
        <w:b/>
        <w:bCs/>
        <w:sz w:val="30"/>
        <w:szCs w:val="30"/>
        <w:cs/>
      </w:rPr>
      <w:t>สำหรับงวด</w:t>
    </w:r>
    <w:r>
      <w:rPr>
        <w:rFonts w:hint="cs"/>
        <w:b/>
        <w:bCs/>
        <w:sz w:val="30"/>
        <w:szCs w:val="30"/>
        <w:cs/>
      </w:rPr>
      <w:t>หก</w:t>
    </w:r>
    <w:r>
      <w:rPr>
        <w:b/>
        <w:bCs/>
        <w:sz w:val="30"/>
        <w:szCs w:val="30"/>
        <w:cs/>
      </w:rPr>
      <w:t xml:space="preserve">เดือนสิ้นสุดวันที่ </w:t>
    </w:r>
    <w:r>
      <w:rPr>
        <w:b/>
        <w:bCs/>
        <w:sz w:val="30"/>
        <w:szCs w:val="30"/>
      </w:rPr>
      <w:t>30</w:t>
    </w:r>
    <w:r>
      <w:rPr>
        <w:b/>
        <w:bCs/>
        <w:sz w:val="30"/>
        <w:szCs w:val="30"/>
        <w:cs/>
      </w:rPr>
      <w:t xml:space="preserve"> </w:t>
    </w:r>
    <w:r>
      <w:rPr>
        <w:rFonts w:hint="cs"/>
        <w:b/>
        <w:bCs/>
        <w:sz w:val="30"/>
        <w:szCs w:val="30"/>
        <w:cs/>
      </w:rPr>
      <w:t>มิถุนายน</w:t>
    </w:r>
    <w:r>
      <w:rPr>
        <w:b/>
        <w:bCs/>
        <w:sz w:val="30"/>
        <w:szCs w:val="30"/>
        <w:cs/>
      </w:rPr>
      <w:t xml:space="preserve"> </w:t>
    </w:r>
    <w:r>
      <w:rPr>
        <w:rFonts w:hint="cs"/>
        <w:b/>
        <w:bCs/>
        <w:sz w:val="30"/>
        <w:szCs w:val="30"/>
      </w:rPr>
      <w:t>25</w:t>
    </w:r>
    <w:r>
      <w:rPr>
        <w:b/>
        <w:bCs/>
        <w:sz w:val="30"/>
        <w:szCs w:val="30"/>
      </w:rPr>
      <w:t>6</w:t>
    </w:r>
    <w:r>
      <w:rPr>
        <w:rFonts w:hint="cs"/>
        <w:b/>
        <w:bCs/>
        <w:sz w:val="30"/>
        <w:szCs w:val="30"/>
      </w:rPr>
      <w:t>5</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659AB" w14:textId="77777777" w:rsidR="001162A7" w:rsidRDefault="001162A7">
    <w:pPr>
      <w:pStyle w:val="Heading3"/>
      <w:tabs>
        <w:tab w:val="left" w:pos="4305"/>
      </w:tabs>
      <w:spacing w:line="240" w:lineRule="auto"/>
      <w:jc w:val="left"/>
      <w:rPr>
        <w:sz w:val="30"/>
        <w:szCs w:val="30"/>
      </w:rPr>
    </w:pPr>
    <w:r>
      <w:rPr>
        <w:sz w:val="30"/>
        <w:szCs w:val="30"/>
        <w:cs/>
      </w:rPr>
      <w:t xml:space="preserve">บริษัท </w:t>
    </w:r>
    <w:r>
      <w:rPr>
        <w:rFonts w:hint="cs"/>
        <w:sz w:val="30"/>
        <w:szCs w:val="30"/>
        <w:cs/>
      </w:rPr>
      <w:t xml:space="preserve">เท็กซ์ไทล์เพรสทีจ </w:t>
    </w:r>
    <w:r>
      <w:rPr>
        <w:sz w:val="30"/>
        <w:szCs w:val="30"/>
        <w:cs/>
      </w:rPr>
      <w:t>จำกัด (มหาชน) และบริษัทย่อย</w:t>
    </w:r>
  </w:p>
  <w:p w14:paraId="16EAA946" w14:textId="77777777" w:rsidR="001162A7" w:rsidRDefault="001162A7">
    <w:pPr>
      <w:rPr>
        <w:b/>
        <w:bCs/>
        <w:sz w:val="30"/>
        <w:szCs w:val="30"/>
      </w:rPr>
    </w:pPr>
    <w:r>
      <w:rPr>
        <w:b/>
        <w:bCs/>
        <w:sz w:val="30"/>
        <w:szCs w:val="30"/>
        <w:cs/>
      </w:rPr>
      <w:t>หมายเหตุประกอบงบการเงินระหว่างกาล</w:t>
    </w:r>
  </w:p>
  <w:p w14:paraId="436CA617" w14:textId="77777777" w:rsidR="001162A7" w:rsidRDefault="001162A7">
    <w:pPr>
      <w:pStyle w:val="Header"/>
      <w:rPr>
        <w:b/>
        <w:bCs/>
        <w:sz w:val="30"/>
        <w:szCs w:val="30"/>
      </w:rPr>
    </w:pPr>
    <w:r>
      <w:rPr>
        <w:b/>
        <w:bCs/>
        <w:sz w:val="30"/>
        <w:szCs w:val="30"/>
        <w:cs/>
      </w:rPr>
      <w:t xml:space="preserve">สำหรับงวดสามเดือนสิ้นสุดวันที่ </w:t>
    </w:r>
    <w:r>
      <w:rPr>
        <w:b/>
        <w:bCs/>
        <w:sz w:val="30"/>
        <w:szCs w:val="30"/>
      </w:rPr>
      <w:t>31</w:t>
    </w:r>
    <w:r>
      <w:rPr>
        <w:rFonts w:hint="cs"/>
        <w:b/>
        <w:bCs/>
        <w:sz w:val="30"/>
        <w:szCs w:val="30"/>
        <w:cs/>
      </w:rPr>
      <w:t xml:space="preserve"> มีนาคม</w:t>
    </w:r>
    <w:r>
      <w:rPr>
        <w:rFonts w:hint="cs"/>
        <w:b/>
        <w:bCs/>
        <w:sz w:val="30"/>
        <w:szCs w:val="30"/>
      </w:rPr>
      <w:t>2556</w:t>
    </w:r>
    <w:r>
      <w:rPr>
        <w:b/>
        <w:bCs/>
        <w:sz w:val="30"/>
        <w:szCs w:val="30"/>
        <w:cs/>
      </w:rPr>
      <w:t xml:space="preserve"> (ยังไม่ได้ตรวจสอบ/สอบทานแล้ว)</w:t>
    </w:r>
  </w:p>
  <w:p w14:paraId="3A2C9B05" w14:textId="77777777" w:rsidR="001162A7" w:rsidRDefault="001162A7">
    <w:pPr>
      <w:pStyle w:val="Heading2"/>
      <w:spacing w:before="0" w:line="216" w:lineRule="auto"/>
      <w:rPr>
        <w:sz w:val="30"/>
        <w:szCs w:val="3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640155"/>
    <w:multiLevelType w:val="multilevel"/>
    <w:tmpl w:val="7DC42F30"/>
    <w:lvl w:ilvl="0">
      <w:start w:val="1"/>
      <w:numFmt w:val="decimal"/>
      <w:lvlText w:val="%1."/>
      <w:lvlJc w:val="left"/>
      <w:pPr>
        <w:ind w:left="360" w:hanging="360"/>
      </w:pPr>
      <w:rPr>
        <w:rFonts w:hint="default"/>
      </w:rPr>
    </w:lvl>
    <w:lvl w:ilvl="1">
      <w:start w:val="1"/>
      <w:numFmt w:val="decimal"/>
      <w:lvlText w:val="%1.%2"/>
      <w:lvlJc w:val="left"/>
      <w:pPr>
        <w:ind w:left="574"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6B90F16"/>
    <w:multiLevelType w:val="hybridMultilevel"/>
    <w:tmpl w:val="E034E3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C47635"/>
    <w:multiLevelType w:val="hybridMultilevel"/>
    <w:tmpl w:val="2FEE437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10DF7856"/>
    <w:multiLevelType w:val="hybridMultilevel"/>
    <w:tmpl w:val="44E2282A"/>
    <w:lvl w:ilvl="0" w:tplc="0409000F">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3317C6"/>
    <w:multiLevelType w:val="hybridMultilevel"/>
    <w:tmpl w:val="801297CE"/>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 w15:restartNumberingAfterBreak="0">
    <w:nsid w:val="17427907"/>
    <w:multiLevelType w:val="hybridMultilevel"/>
    <w:tmpl w:val="D774FD3E"/>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6" w15:restartNumberingAfterBreak="0">
    <w:nsid w:val="19B15B3C"/>
    <w:multiLevelType w:val="multilevel"/>
    <w:tmpl w:val="2710163C"/>
    <w:lvl w:ilvl="0">
      <w:start w:val="4"/>
      <w:numFmt w:val="decimal"/>
      <w:lvlText w:val="%1."/>
      <w:lvlJc w:val="left"/>
      <w:pPr>
        <w:ind w:left="720" w:hanging="360"/>
      </w:pPr>
      <w:rPr>
        <w:rFonts w:hint="default"/>
      </w:rPr>
    </w:lvl>
    <w:lvl w:ilvl="1">
      <w:start w:val="2"/>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7" w15:restartNumberingAfterBreak="0">
    <w:nsid w:val="23175B58"/>
    <w:multiLevelType w:val="hybridMultilevel"/>
    <w:tmpl w:val="5F06001C"/>
    <w:lvl w:ilvl="0" w:tplc="E55CB188">
      <w:start w:val="1"/>
      <w:numFmt w:val="decimal"/>
      <w:lvlText w:val="%1."/>
      <w:lvlJc w:val="left"/>
      <w:pPr>
        <w:ind w:left="394" w:hanging="360"/>
      </w:pPr>
      <w:rPr>
        <w:rFonts w:hint="default"/>
      </w:r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abstractNum w:abstractNumId="8" w15:restartNumberingAfterBreak="0">
    <w:nsid w:val="2EA22C89"/>
    <w:multiLevelType w:val="hybridMultilevel"/>
    <w:tmpl w:val="1A0224DC"/>
    <w:lvl w:ilvl="0" w:tplc="9AECB6D2">
      <w:start w:val="16"/>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351E7491"/>
    <w:multiLevelType w:val="hybridMultilevel"/>
    <w:tmpl w:val="4392C338"/>
    <w:lvl w:ilvl="0" w:tplc="0AACB4B6">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68D739F"/>
    <w:multiLevelType w:val="multilevel"/>
    <w:tmpl w:val="E49CF384"/>
    <w:lvl w:ilvl="0">
      <w:start w:val="24"/>
      <w:numFmt w:val="decimal"/>
      <w:lvlText w:val="%1"/>
      <w:lvlJc w:val="left"/>
      <w:pPr>
        <w:ind w:left="375" w:hanging="375"/>
      </w:pPr>
      <w:rPr>
        <w:rFonts w:hint="default"/>
      </w:rPr>
    </w:lvl>
    <w:lvl w:ilvl="1">
      <w:start w:val="6"/>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39B50757"/>
    <w:multiLevelType w:val="hybridMultilevel"/>
    <w:tmpl w:val="68F61D12"/>
    <w:lvl w:ilvl="0" w:tplc="8FF6461E">
      <w:start w:val="31"/>
      <w:numFmt w:val="bullet"/>
      <w:lvlText w:val="-"/>
      <w:lvlJc w:val="left"/>
      <w:pPr>
        <w:ind w:left="552" w:hanging="360"/>
      </w:pPr>
      <w:rPr>
        <w:rFonts w:ascii="Cordia New" w:eastAsia="Cordia New" w:hAnsi="Cordia New" w:cs="Cordia New" w:hint="default"/>
      </w:rPr>
    </w:lvl>
    <w:lvl w:ilvl="1" w:tplc="04090003" w:tentative="1">
      <w:start w:val="1"/>
      <w:numFmt w:val="bullet"/>
      <w:lvlText w:val="o"/>
      <w:lvlJc w:val="left"/>
      <w:pPr>
        <w:ind w:left="1272" w:hanging="360"/>
      </w:pPr>
      <w:rPr>
        <w:rFonts w:ascii="Courier New" w:hAnsi="Courier New" w:cs="Courier New" w:hint="default"/>
      </w:rPr>
    </w:lvl>
    <w:lvl w:ilvl="2" w:tplc="04090005" w:tentative="1">
      <w:start w:val="1"/>
      <w:numFmt w:val="bullet"/>
      <w:lvlText w:val=""/>
      <w:lvlJc w:val="left"/>
      <w:pPr>
        <w:ind w:left="1992" w:hanging="360"/>
      </w:pPr>
      <w:rPr>
        <w:rFonts w:ascii="Wingdings" w:hAnsi="Wingdings" w:hint="default"/>
      </w:rPr>
    </w:lvl>
    <w:lvl w:ilvl="3" w:tplc="04090001" w:tentative="1">
      <w:start w:val="1"/>
      <w:numFmt w:val="bullet"/>
      <w:lvlText w:val=""/>
      <w:lvlJc w:val="left"/>
      <w:pPr>
        <w:ind w:left="2712" w:hanging="360"/>
      </w:pPr>
      <w:rPr>
        <w:rFonts w:ascii="Symbol" w:hAnsi="Symbol" w:hint="default"/>
      </w:rPr>
    </w:lvl>
    <w:lvl w:ilvl="4" w:tplc="04090003" w:tentative="1">
      <w:start w:val="1"/>
      <w:numFmt w:val="bullet"/>
      <w:lvlText w:val="o"/>
      <w:lvlJc w:val="left"/>
      <w:pPr>
        <w:ind w:left="3432" w:hanging="360"/>
      </w:pPr>
      <w:rPr>
        <w:rFonts w:ascii="Courier New" w:hAnsi="Courier New" w:cs="Courier New" w:hint="default"/>
      </w:rPr>
    </w:lvl>
    <w:lvl w:ilvl="5" w:tplc="04090005" w:tentative="1">
      <w:start w:val="1"/>
      <w:numFmt w:val="bullet"/>
      <w:lvlText w:val=""/>
      <w:lvlJc w:val="left"/>
      <w:pPr>
        <w:ind w:left="4152" w:hanging="360"/>
      </w:pPr>
      <w:rPr>
        <w:rFonts w:ascii="Wingdings" w:hAnsi="Wingdings" w:hint="default"/>
      </w:rPr>
    </w:lvl>
    <w:lvl w:ilvl="6" w:tplc="04090001" w:tentative="1">
      <w:start w:val="1"/>
      <w:numFmt w:val="bullet"/>
      <w:lvlText w:val=""/>
      <w:lvlJc w:val="left"/>
      <w:pPr>
        <w:ind w:left="4872" w:hanging="360"/>
      </w:pPr>
      <w:rPr>
        <w:rFonts w:ascii="Symbol" w:hAnsi="Symbol" w:hint="default"/>
      </w:rPr>
    </w:lvl>
    <w:lvl w:ilvl="7" w:tplc="04090003" w:tentative="1">
      <w:start w:val="1"/>
      <w:numFmt w:val="bullet"/>
      <w:lvlText w:val="o"/>
      <w:lvlJc w:val="left"/>
      <w:pPr>
        <w:ind w:left="5592" w:hanging="360"/>
      </w:pPr>
      <w:rPr>
        <w:rFonts w:ascii="Courier New" w:hAnsi="Courier New" w:cs="Courier New" w:hint="default"/>
      </w:rPr>
    </w:lvl>
    <w:lvl w:ilvl="8" w:tplc="04090005" w:tentative="1">
      <w:start w:val="1"/>
      <w:numFmt w:val="bullet"/>
      <w:lvlText w:val=""/>
      <w:lvlJc w:val="left"/>
      <w:pPr>
        <w:ind w:left="6312" w:hanging="360"/>
      </w:pPr>
      <w:rPr>
        <w:rFonts w:ascii="Wingdings" w:hAnsi="Wingdings" w:hint="default"/>
      </w:rPr>
    </w:lvl>
  </w:abstractNum>
  <w:abstractNum w:abstractNumId="12" w15:restartNumberingAfterBreak="0">
    <w:nsid w:val="3A6F6337"/>
    <w:multiLevelType w:val="hybridMultilevel"/>
    <w:tmpl w:val="06067960"/>
    <w:lvl w:ilvl="0" w:tplc="04090001">
      <w:start w:val="1"/>
      <w:numFmt w:val="bullet"/>
      <w:lvlText w:val=""/>
      <w:lvlJc w:val="left"/>
      <w:pPr>
        <w:ind w:left="3272" w:hanging="360"/>
      </w:pPr>
      <w:rPr>
        <w:rFonts w:ascii="Symbol" w:hAnsi="Symbol" w:hint="default"/>
      </w:rPr>
    </w:lvl>
    <w:lvl w:ilvl="1" w:tplc="04090003" w:tentative="1">
      <w:start w:val="1"/>
      <w:numFmt w:val="bullet"/>
      <w:lvlText w:val="o"/>
      <w:lvlJc w:val="left"/>
      <w:pPr>
        <w:ind w:left="3992" w:hanging="360"/>
      </w:pPr>
      <w:rPr>
        <w:rFonts w:ascii="Courier New" w:hAnsi="Courier New" w:cs="Courier New" w:hint="default"/>
      </w:rPr>
    </w:lvl>
    <w:lvl w:ilvl="2" w:tplc="04090005" w:tentative="1">
      <w:start w:val="1"/>
      <w:numFmt w:val="bullet"/>
      <w:lvlText w:val=""/>
      <w:lvlJc w:val="left"/>
      <w:pPr>
        <w:ind w:left="4712" w:hanging="360"/>
      </w:pPr>
      <w:rPr>
        <w:rFonts w:ascii="Wingdings" w:hAnsi="Wingdings" w:hint="default"/>
      </w:rPr>
    </w:lvl>
    <w:lvl w:ilvl="3" w:tplc="04090001" w:tentative="1">
      <w:start w:val="1"/>
      <w:numFmt w:val="bullet"/>
      <w:lvlText w:val=""/>
      <w:lvlJc w:val="left"/>
      <w:pPr>
        <w:ind w:left="5432" w:hanging="360"/>
      </w:pPr>
      <w:rPr>
        <w:rFonts w:ascii="Symbol" w:hAnsi="Symbol" w:hint="default"/>
      </w:rPr>
    </w:lvl>
    <w:lvl w:ilvl="4" w:tplc="04090003" w:tentative="1">
      <w:start w:val="1"/>
      <w:numFmt w:val="bullet"/>
      <w:lvlText w:val="o"/>
      <w:lvlJc w:val="left"/>
      <w:pPr>
        <w:ind w:left="6152" w:hanging="360"/>
      </w:pPr>
      <w:rPr>
        <w:rFonts w:ascii="Courier New" w:hAnsi="Courier New" w:cs="Courier New" w:hint="default"/>
      </w:rPr>
    </w:lvl>
    <w:lvl w:ilvl="5" w:tplc="04090005" w:tentative="1">
      <w:start w:val="1"/>
      <w:numFmt w:val="bullet"/>
      <w:lvlText w:val=""/>
      <w:lvlJc w:val="left"/>
      <w:pPr>
        <w:ind w:left="6872" w:hanging="360"/>
      </w:pPr>
      <w:rPr>
        <w:rFonts w:ascii="Wingdings" w:hAnsi="Wingdings" w:hint="default"/>
      </w:rPr>
    </w:lvl>
    <w:lvl w:ilvl="6" w:tplc="04090001" w:tentative="1">
      <w:start w:val="1"/>
      <w:numFmt w:val="bullet"/>
      <w:lvlText w:val=""/>
      <w:lvlJc w:val="left"/>
      <w:pPr>
        <w:ind w:left="7592" w:hanging="360"/>
      </w:pPr>
      <w:rPr>
        <w:rFonts w:ascii="Symbol" w:hAnsi="Symbol" w:hint="default"/>
      </w:rPr>
    </w:lvl>
    <w:lvl w:ilvl="7" w:tplc="04090003" w:tentative="1">
      <w:start w:val="1"/>
      <w:numFmt w:val="bullet"/>
      <w:lvlText w:val="o"/>
      <w:lvlJc w:val="left"/>
      <w:pPr>
        <w:ind w:left="8312" w:hanging="360"/>
      </w:pPr>
      <w:rPr>
        <w:rFonts w:ascii="Courier New" w:hAnsi="Courier New" w:cs="Courier New" w:hint="default"/>
      </w:rPr>
    </w:lvl>
    <w:lvl w:ilvl="8" w:tplc="04090005" w:tentative="1">
      <w:start w:val="1"/>
      <w:numFmt w:val="bullet"/>
      <w:lvlText w:val=""/>
      <w:lvlJc w:val="left"/>
      <w:pPr>
        <w:ind w:left="9032" w:hanging="360"/>
      </w:pPr>
      <w:rPr>
        <w:rFonts w:ascii="Wingdings" w:hAnsi="Wingdings" w:hint="default"/>
      </w:rPr>
    </w:lvl>
  </w:abstractNum>
  <w:abstractNum w:abstractNumId="13" w15:restartNumberingAfterBreak="0">
    <w:nsid w:val="3F153F26"/>
    <w:multiLevelType w:val="hybridMultilevel"/>
    <w:tmpl w:val="F90627CE"/>
    <w:lvl w:ilvl="0" w:tplc="0409000F">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F845B10"/>
    <w:multiLevelType w:val="hybridMultilevel"/>
    <w:tmpl w:val="8F3ED48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15:restartNumberingAfterBreak="0">
    <w:nsid w:val="4630679C"/>
    <w:multiLevelType w:val="hybridMultilevel"/>
    <w:tmpl w:val="442CAFBC"/>
    <w:lvl w:ilvl="0" w:tplc="E34C76F8">
      <w:start w:val="17"/>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6C42303"/>
    <w:multiLevelType w:val="hybridMultilevel"/>
    <w:tmpl w:val="FA508A06"/>
    <w:lvl w:ilvl="0" w:tplc="D848D904">
      <w:start w:val="1"/>
      <w:numFmt w:val="bullet"/>
      <w:lvlText w:val="-"/>
      <w:lvlJc w:val="left"/>
      <w:pPr>
        <w:ind w:left="3479" w:hanging="360"/>
      </w:pPr>
      <w:rPr>
        <w:rFonts w:ascii="Cordia New" w:eastAsia="Cordia New" w:hAnsi="Cordia New" w:cs="Cordia New"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15:restartNumberingAfterBreak="0">
    <w:nsid w:val="47C64926"/>
    <w:multiLevelType w:val="hybridMultilevel"/>
    <w:tmpl w:val="10FCD6E6"/>
    <w:lvl w:ilvl="0" w:tplc="8EDE40D4">
      <w:start w:val="20"/>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830FC2"/>
    <w:multiLevelType w:val="hybridMultilevel"/>
    <w:tmpl w:val="1638BD6E"/>
    <w:lvl w:ilvl="0" w:tplc="0409000F">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CB90852"/>
    <w:multiLevelType w:val="multilevel"/>
    <w:tmpl w:val="64CC3B3A"/>
    <w:lvl w:ilvl="0">
      <w:start w:val="24"/>
      <w:numFmt w:val="decimal"/>
      <w:lvlText w:val="%1"/>
      <w:lvlJc w:val="left"/>
      <w:pPr>
        <w:ind w:left="375" w:hanging="375"/>
      </w:pPr>
      <w:rPr>
        <w:rFonts w:hint="default"/>
      </w:rPr>
    </w:lvl>
    <w:lvl w:ilvl="1">
      <w:start w:val="5"/>
      <w:numFmt w:val="decimal"/>
      <w:lvlText w:val="%1.%2"/>
      <w:lvlJc w:val="left"/>
      <w:pPr>
        <w:ind w:left="375" w:hanging="375"/>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4CE3571E"/>
    <w:multiLevelType w:val="hybridMultilevel"/>
    <w:tmpl w:val="4084582E"/>
    <w:lvl w:ilvl="0" w:tplc="0409000F">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E4D2A11"/>
    <w:multiLevelType w:val="hybridMultilevel"/>
    <w:tmpl w:val="0C5C7A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7E6647"/>
    <w:multiLevelType w:val="multilevel"/>
    <w:tmpl w:val="B3E2881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ascii="Cordia New" w:hAnsi="Cordia New" w:cs="Cordia New" w:hint="default"/>
        <w:b/>
        <w:bCs/>
        <w:sz w:val="30"/>
        <w:szCs w:val="30"/>
        <w:lang w:bidi="th-TH"/>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52D450B1"/>
    <w:multiLevelType w:val="multilevel"/>
    <w:tmpl w:val="2EB2E2E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bCs/>
        <w:color w:val="000000"/>
        <w:lang w:bidi="th-TH"/>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555F640E"/>
    <w:multiLevelType w:val="multilevel"/>
    <w:tmpl w:val="83DC1DB0"/>
    <w:lvl w:ilvl="0">
      <w:start w:val="24"/>
      <w:numFmt w:val="decimal"/>
      <w:lvlText w:val="%1"/>
      <w:lvlJc w:val="left"/>
      <w:pPr>
        <w:ind w:left="375" w:hanging="375"/>
      </w:pPr>
      <w:rPr>
        <w:rFonts w:hint="default"/>
      </w:rPr>
    </w:lvl>
    <w:lvl w:ilvl="1">
      <w:start w:val="5"/>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56CE65AC"/>
    <w:multiLevelType w:val="hybridMultilevel"/>
    <w:tmpl w:val="854A015E"/>
    <w:lvl w:ilvl="0" w:tplc="04090001">
      <w:start w:val="1"/>
      <w:numFmt w:val="bullet"/>
      <w:lvlText w:val=""/>
      <w:lvlJc w:val="left"/>
      <w:pPr>
        <w:ind w:left="1287" w:hanging="360"/>
      </w:pPr>
      <w:rPr>
        <w:rFonts w:ascii="Symbol" w:hAnsi="Symbol" w:hint="default"/>
      </w:rPr>
    </w:lvl>
    <w:lvl w:ilvl="1" w:tplc="04090003">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 w15:restartNumberingAfterBreak="0">
    <w:nsid w:val="58FA45F0"/>
    <w:multiLevelType w:val="hybridMultilevel"/>
    <w:tmpl w:val="ABFA0FDE"/>
    <w:lvl w:ilvl="0" w:tplc="4CD2A0BC">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AF1218C"/>
    <w:multiLevelType w:val="multilevel"/>
    <w:tmpl w:val="8634077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64F71C15"/>
    <w:multiLevelType w:val="hybridMultilevel"/>
    <w:tmpl w:val="697E6C58"/>
    <w:lvl w:ilvl="0" w:tplc="05F04610">
      <w:start w:val="1"/>
      <w:numFmt w:val="decimal"/>
      <w:lvlText w:val="%1."/>
      <w:lvlJc w:val="left"/>
      <w:pPr>
        <w:ind w:left="502" w:hanging="360"/>
      </w:pPr>
    </w:lvl>
    <w:lvl w:ilvl="1" w:tplc="04090019" w:tentative="1">
      <w:start w:val="1"/>
      <w:numFmt w:val="lowerLetter"/>
      <w:lvlText w:val="%2."/>
      <w:lvlJc w:val="left"/>
      <w:pPr>
        <w:ind w:left="1615" w:hanging="360"/>
      </w:pPr>
    </w:lvl>
    <w:lvl w:ilvl="2" w:tplc="0409001B" w:tentative="1">
      <w:start w:val="1"/>
      <w:numFmt w:val="lowerRoman"/>
      <w:lvlText w:val="%3."/>
      <w:lvlJc w:val="right"/>
      <w:pPr>
        <w:ind w:left="2335" w:hanging="180"/>
      </w:pPr>
    </w:lvl>
    <w:lvl w:ilvl="3" w:tplc="0409000F" w:tentative="1">
      <w:start w:val="1"/>
      <w:numFmt w:val="decimal"/>
      <w:lvlText w:val="%4."/>
      <w:lvlJc w:val="left"/>
      <w:pPr>
        <w:ind w:left="3055" w:hanging="360"/>
      </w:pPr>
    </w:lvl>
    <w:lvl w:ilvl="4" w:tplc="04090019" w:tentative="1">
      <w:start w:val="1"/>
      <w:numFmt w:val="lowerLetter"/>
      <w:lvlText w:val="%5."/>
      <w:lvlJc w:val="left"/>
      <w:pPr>
        <w:ind w:left="3775" w:hanging="360"/>
      </w:pPr>
    </w:lvl>
    <w:lvl w:ilvl="5" w:tplc="0409001B" w:tentative="1">
      <w:start w:val="1"/>
      <w:numFmt w:val="lowerRoman"/>
      <w:lvlText w:val="%6."/>
      <w:lvlJc w:val="right"/>
      <w:pPr>
        <w:ind w:left="4495" w:hanging="180"/>
      </w:pPr>
    </w:lvl>
    <w:lvl w:ilvl="6" w:tplc="0409000F" w:tentative="1">
      <w:start w:val="1"/>
      <w:numFmt w:val="decimal"/>
      <w:lvlText w:val="%7."/>
      <w:lvlJc w:val="left"/>
      <w:pPr>
        <w:ind w:left="5215" w:hanging="360"/>
      </w:pPr>
    </w:lvl>
    <w:lvl w:ilvl="7" w:tplc="04090019" w:tentative="1">
      <w:start w:val="1"/>
      <w:numFmt w:val="lowerLetter"/>
      <w:lvlText w:val="%8."/>
      <w:lvlJc w:val="left"/>
      <w:pPr>
        <w:ind w:left="5935" w:hanging="360"/>
      </w:pPr>
    </w:lvl>
    <w:lvl w:ilvl="8" w:tplc="0409001B" w:tentative="1">
      <w:start w:val="1"/>
      <w:numFmt w:val="lowerRoman"/>
      <w:lvlText w:val="%9."/>
      <w:lvlJc w:val="right"/>
      <w:pPr>
        <w:ind w:left="6655" w:hanging="180"/>
      </w:pPr>
    </w:lvl>
  </w:abstractNum>
  <w:abstractNum w:abstractNumId="29" w15:restartNumberingAfterBreak="0">
    <w:nsid w:val="716619A5"/>
    <w:multiLevelType w:val="hybridMultilevel"/>
    <w:tmpl w:val="7390F240"/>
    <w:lvl w:ilvl="0" w:tplc="79A0893E">
      <w:start w:val="19"/>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0" w15:restartNumberingAfterBreak="0">
    <w:nsid w:val="71AF0502"/>
    <w:multiLevelType w:val="hybridMultilevel"/>
    <w:tmpl w:val="1284C8F2"/>
    <w:lvl w:ilvl="0" w:tplc="0409000F">
      <w:start w:val="1"/>
      <w:numFmt w:val="decimal"/>
      <w:lvlText w:val="%1."/>
      <w:lvlJc w:val="left"/>
      <w:pPr>
        <w:ind w:left="895" w:hanging="360"/>
      </w:pPr>
    </w:lvl>
    <w:lvl w:ilvl="1" w:tplc="04090019" w:tentative="1">
      <w:start w:val="1"/>
      <w:numFmt w:val="lowerLetter"/>
      <w:lvlText w:val="%2."/>
      <w:lvlJc w:val="left"/>
      <w:pPr>
        <w:ind w:left="1615" w:hanging="360"/>
      </w:pPr>
    </w:lvl>
    <w:lvl w:ilvl="2" w:tplc="0409001B" w:tentative="1">
      <w:start w:val="1"/>
      <w:numFmt w:val="lowerRoman"/>
      <w:lvlText w:val="%3."/>
      <w:lvlJc w:val="right"/>
      <w:pPr>
        <w:ind w:left="2335" w:hanging="180"/>
      </w:pPr>
    </w:lvl>
    <w:lvl w:ilvl="3" w:tplc="0409000F" w:tentative="1">
      <w:start w:val="1"/>
      <w:numFmt w:val="decimal"/>
      <w:lvlText w:val="%4."/>
      <w:lvlJc w:val="left"/>
      <w:pPr>
        <w:ind w:left="3055" w:hanging="360"/>
      </w:pPr>
    </w:lvl>
    <w:lvl w:ilvl="4" w:tplc="04090019" w:tentative="1">
      <w:start w:val="1"/>
      <w:numFmt w:val="lowerLetter"/>
      <w:lvlText w:val="%5."/>
      <w:lvlJc w:val="left"/>
      <w:pPr>
        <w:ind w:left="3775" w:hanging="360"/>
      </w:pPr>
    </w:lvl>
    <w:lvl w:ilvl="5" w:tplc="0409001B" w:tentative="1">
      <w:start w:val="1"/>
      <w:numFmt w:val="lowerRoman"/>
      <w:lvlText w:val="%6."/>
      <w:lvlJc w:val="right"/>
      <w:pPr>
        <w:ind w:left="4495" w:hanging="180"/>
      </w:pPr>
    </w:lvl>
    <w:lvl w:ilvl="6" w:tplc="0409000F" w:tentative="1">
      <w:start w:val="1"/>
      <w:numFmt w:val="decimal"/>
      <w:lvlText w:val="%7."/>
      <w:lvlJc w:val="left"/>
      <w:pPr>
        <w:ind w:left="5215" w:hanging="360"/>
      </w:pPr>
    </w:lvl>
    <w:lvl w:ilvl="7" w:tplc="04090019" w:tentative="1">
      <w:start w:val="1"/>
      <w:numFmt w:val="lowerLetter"/>
      <w:lvlText w:val="%8."/>
      <w:lvlJc w:val="left"/>
      <w:pPr>
        <w:ind w:left="5935" w:hanging="360"/>
      </w:pPr>
    </w:lvl>
    <w:lvl w:ilvl="8" w:tplc="0409001B" w:tentative="1">
      <w:start w:val="1"/>
      <w:numFmt w:val="lowerRoman"/>
      <w:lvlText w:val="%9."/>
      <w:lvlJc w:val="right"/>
      <w:pPr>
        <w:ind w:left="6655" w:hanging="180"/>
      </w:pPr>
    </w:lvl>
  </w:abstractNum>
  <w:abstractNum w:abstractNumId="31" w15:restartNumberingAfterBreak="0">
    <w:nsid w:val="75C42C41"/>
    <w:multiLevelType w:val="hybridMultilevel"/>
    <w:tmpl w:val="A3BE5DF4"/>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6F90592"/>
    <w:multiLevelType w:val="hybridMultilevel"/>
    <w:tmpl w:val="9724D6D2"/>
    <w:lvl w:ilvl="0" w:tplc="9F8C4760">
      <w:numFmt w:val="bullet"/>
      <w:lvlText w:val="-"/>
      <w:lvlJc w:val="left"/>
      <w:pPr>
        <w:ind w:left="720" w:hanging="360"/>
      </w:pPr>
      <w:rPr>
        <w:rFonts w:ascii="Cordia New" w:eastAsia="Times New Roman"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3" w15:restartNumberingAfterBreak="0">
    <w:nsid w:val="77373F3C"/>
    <w:multiLevelType w:val="hybridMultilevel"/>
    <w:tmpl w:val="354C0786"/>
    <w:lvl w:ilvl="0" w:tplc="0409000F">
      <w:start w:val="1"/>
      <w:numFmt w:val="decimal"/>
      <w:lvlText w:val="%1."/>
      <w:lvlJc w:val="left"/>
      <w:pPr>
        <w:ind w:left="895" w:hanging="360"/>
      </w:pPr>
    </w:lvl>
    <w:lvl w:ilvl="1" w:tplc="04090019" w:tentative="1">
      <w:start w:val="1"/>
      <w:numFmt w:val="lowerLetter"/>
      <w:lvlText w:val="%2."/>
      <w:lvlJc w:val="left"/>
      <w:pPr>
        <w:ind w:left="1615" w:hanging="360"/>
      </w:pPr>
    </w:lvl>
    <w:lvl w:ilvl="2" w:tplc="0409001B" w:tentative="1">
      <w:start w:val="1"/>
      <w:numFmt w:val="lowerRoman"/>
      <w:lvlText w:val="%3."/>
      <w:lvlJc w:val="right"/>
      <w:pPr>
        <w:ind w:left="2335" w:hanging="180"/>
      </w:pPr>
    </w:lvl>
    <w:lvl w:ilvl="3" w:tplc="0409000F" w:tentative="1">
      <w:start w:val="1"/>
      <w:numFmt w:val="decimal"/>
      <w:lvlText w:val="%4."/>
      <w:lvlJc w:val="left"/>
      <w:pPr>
        <w:ind w:left="3055" w:hanging="360"/>
      </w:pPr>
    </w:lvl>
    <w:lvl w:ilvl="4" w:tplc="04090019" w:tentative="1">
      <w:start w:val="1"/>
      <w:numFmt w:val="lowerLetter"/>
      <w:lvlText w:val="%5."/>
      <w:lvlJc w:val="left"/>
      <w:pPr>
        <w:ind w:left="3775" w:hanging="360"/>
      </w:pPr>
    </w:lvl>
    <w:lvl w:ilvl="5" w:tplc="0409001B" w:tentative="1">
      <w:start w:val="1"/>
      <w:numFmt w:val="lowerRoman"/>
      <w:lvlText w:val="%6."/>
      <w:lvlJc w:val="right"/>
      <w:pPr>
        <w:ind w:left="4495" w:hanging="180"/>
      </w:pPr>
    </w:lvl>
    <w:lvl w:ilvl="6" w:tplc="0409000F" w:tentative="1">
      <w:start w:val="1"/>
      <w:numFmt w:val="decimal"/>
      <w:lvlText w:val="%7."/>
      <w:lvlJc w:val="left"/>
      <w:pPr>
        <w:ind w:left="5215" w:hanging="360"/>
      </w:pPr>
    </w:lvl>
    <w:lvl w:ilvl="7" w:tplc="04090019" w:tentative="1">
      <w:start w:val="1"/>
      <w:numFmt w:val="lowerLetter"/>
      <w:lvlText w:val="%8."/>
      <w:lvlJc w:val="left"/>
      <w:pPr>
        <w:ind w:left="5935" w:hanging="360"/>
      </w:pPr>
    </w:lvl>
    <w:lvl w:ilvl="8" w:tplc="0409001B" w:tentative="1">
      <w:start w:val="1"/>
      <w:numFmt w:val="lowerRoman"/>
      <w:lvlText w:val="%9."/>
      <w:lvlJc w:val="right"/>
      <w:pPr>
        <w:ind w:left="6655" w:hanging="180"/>
      </w:pPr>
    </w:lvl>
  </w:abstractNum>
  <w:abstractNum w:abstractNumId="34" w15:restartNumberingAfterBreak="0">
    <w:nsid w:val="784A7964"/>
    <w:multiLevelType w:val="hybridMultilevel"/>
    <w:tmpl w:val="5C021DE0"/>
    <w:lvl w:ilvl="0" w:tplc="04090001">
      <w:start w:val="1"/>
      <w:numFmt w:val="bullet"/>
      <w:lvlText w:val=""/>
      <w:lvlJc w:val="left"/>
      <w:pPr>
        <w:ind w:left="1179"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5" w15:restartNumberingAfterBreak="0">
    <w:nsid w:val="7A9E58C6"/>
    <w:multiLevelType w:val="hybridMultilevel"/>
    <w:tmpl w:val="1284C8F2"/>
    <w:lvl w:ilvl="0" w:tplc="0409000F">
      <w:start w:val="1"/>
      <w:numFmt w:val="decimal"/>
      <w:lvlText w:val="%1."/>
      <w:lvlJc w:val="left"/>
      <w:pPr>
        <w:ind w:left="895" w:hanging="360"/>
      </w:pPr>
    </w:lvl>
    <w:lvl w:ilvl="1" w:tplc="04090019" w:tentative="1">
      <w:start w:val="1"/>
      <w:numFmt w:val="lowerLetter"/>
      <w:lvlText w:val="%2."/>
      <w:lvlJc w:val="left"/>
      <w:pPr>
        <w:ind w:left="1615" w:hanging="360"/>
      </w:pPr>
    </w:lvl>
    <w:lvl w:ilvl="2" w:tplc="0409001B" w:tentative="1">
      <w:start w:val="1"/>
      <w:numFmt w:val="lowerRoman"/>
      <w:lvlText w:val="%3."/>
      <w:lvlJc w:val="right"/>
      <w:pPr>
        <w:ind w:left="2335" w:hanging="180"/>
      </w:pPr>
    </w:lvl>
    <w:lvl w:ilvl="3" w:tplc="0409000F" w:tentative="1">
      <w:start w:val="1"/>
      <w:numFmt w:val="decimal"/>
      <w:lvlText w:val="%4."/>
      <w:lvlJc w:val="left"/>
      <w:pPr>
        <w:ind w:left="3055" w:hanging="360"/>
      </w:pPr>
    </w:lvl>
    <w:lvl w:ilvl="4" w:tplc="04090019" w:tentative="1">
      <w:start w:val="1"/>
      <w:numFmt w:val="lowerLetter"/>
      <w:lvlText w:val="%5."/>
      <w:lvlJc w:val="left"/>
      <w:pPr>
        <w:ind w:left="3775" w:hanging="360"/>
      </w:pPr>
    </w:lvl>
    <w:lvl w:ilvl="5" w:tplc="0409001B" w:tentative="1">
      <w:start w:val="1"/>
      <w:numFmt w:val="lowerRoman"/>
      <w:lvlText w:val="%6."/>
      <w:lvlJc w:val="right"/>
      <w:pPr>
        <w:ind w:left="4495" w:hanging="180"/>
      </w:pPr>
    </w:lvl>
    <w:lvl w:ilvl="6" w:tplc="0409000F" w:tentative="1">
      <w:start w:val="1"/>
      <w:numFmt w:val="decimal"/>
      <w:lvlText w:val="%7."/>
      <w:lvlJc w:val="left"/>
      <w:pPr>
        <w:ind w:left="5215" w:hanging="360"/>
      </w:pPr>
    </w:lvl>
    <w:lvl w:ilvl="7" w:tplc="04090019" w:tentative="1">
      <w:start w:val="1"/>
      <w:numFmt w:val="lowerLetter"/>
      <w:lvlText w:val="%8."/>
      <w:lvlJc w:val="left"/>
      <w:pPr>
        <w:ind w:left="5935" w:hanging="360"/>
      </w:pPr>
    </w:lvl>
    <w:lvl w:ilvl="8" w:tplc="0409001B" w:tentative="1">
      <w:start w:val="1"/>
      <w:numFmt w:val="lowerRoman"/>
      <w:lvlText w:val="%9."/>
      <w:lvlJc w:val="right"/>
      <w:pPr>
        <w:ind w:left="6655" w:hanging="180"/>
      </w:pPr>
    </w:lvl>
  </w:abstractNum>
  <w:abstractNum w:abstractNumId="36" w15:restartNumberingAfterBreak="0">
    <w:nsid w:val="7B460D52"/>
    <w:multiLevelType w:val="hybridMultilevel"/>
    <w:tmpl w:val="A2181832"/>
    <w:lvl w:ilvl="0" w:tplc="F078DF8C">
      <w:start w:val="1"/>
      <w:numFmt w:val="decimal"/>
      <w:lvlText w:val="%1."/>
      <w:lvlJc w:val="left"/>
      <w:pPr>
        <w:ind w:left="386" w:hanging="360"/>
      </w:pPr>
      <w:rPr>
        <w:rFonts w:hint="default"/>
      </w:rPr>
    </w:lvl>
    <w:lvl w:ilvl="1" w:tplc="04090019" w:tentative="1">
      <w:start w:val="1"/>
      <w:numFmt w:val="lowerLetter"/>
      <w:lvlText w:val="%2."/>
      <w:lvlJc w:val="left"/>
      <w:pPr>
        <w:ind w:left="1106" w:hanging="360"/>
      </w:pPr>
    </w:lvl>
    <w:lvl w:ilvl="2" w:tplc="0409001B" w:tentative="1">
      <w:start w:val="1"/>
      <w:numFmt w:val="lowerRoman"/>
      <w:lvlText w:val="%3."/>
      <w:lvlJc w:val="right"/>
      <w:pPr>
        <w:ind w:left="1826" w:hanging="180"/>
      </w:pPr>
    </w:lvl>
    <w:lvl w:ilvl="3" w:tplc="0409000F" w:tentative="1">
      <w:start w:val="1"/>
      <w:numFmt w:val="decimal"/>
      <w:lvlText w:val="%4."/>
      <w:lvlJc w:val="left"/>
      <w:pPr>
        <w:ind w:left="2546" w:hanging="360"/>
      </w:pPr>
    </w:lvl>
    <w:lvl w:ilvl="4" w:tplc="04090019" w:tentative="1">
      <w:start w:val="1"/>
      <w:numFmt w:val="lowerLetter"/>
      <w:lvlText w:val="%5."/>
      <w:lvlJc w:val="left"/>
      <w:pPr>
        <w:ind w:left="3266" w:hanging="360"/>
      </w:pPr>
    </w:lvl>
    <w:lvl w:ilvl="5" w:tplc="0409001B" w:tentative="1">
      <w:start w:val="1"/>
      <w:numFmt w:val="lowerRoman"/>
      <w:lvlText w:val="%6."/>
      <w:lvlJc w:val="right"/>
      <w:pPr>
        <w:ind w:left="3986" w:hanging="180"/>
      </w:pPr>
    </w:lvl>
    <w:lvl w:ilvl="6" w:tplc="0409000F" w:tentative="1">
      <w:start w:val="1"/>
      <w:numFmt w:val="decimal"/>
      <w:lvlText w:val="%7."/>
      <w:lvlJc w:val="left"/>
      <w:pPr>
        <w:ind w:left="4706" w:hanging="360"/>
      </w:pPr>
    </w:lvl>
    <w:lvl w:ilvl="7" w:tplc="04090019" w:tentative="1">
      <w:start w:val="1"/>
      <w:numFmt w:val="lowerLetter"/>
      <w:lvlText w:val="%8."/>
      <w:lvlJc w:val="left"/>
      <w:pPr>
        <w:ind w:left="5426" w:hanging="360"/>
      </w:pPr>
    </w:lvl>
    <w:lvl w:ilvl="8" w:tplc="0409001B" w:tentative="1">
      <w:start w:val="1"/>
      <w:numFmt w:val="lowerRoman"/>
      <w:lvlText w:val="%9."/>
      <w:lvlJc w:val="right"/>
      <w:pPr>
        <w:ind w:left="6146" w:hanging="180"/>
      </w:pPr>
    </w:lvl>
  </w:abstractNum>
  <w:abstractNum w:abstractNumId="37" w15:restartNumberingAfterBreak="0">
    <w:nsid w:val="7CE536BF"/>
    <w:multiLevelType w:val="hybridMultilevel"/>
    <w:tmpl w:val="304C38DE"/>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DF2114B"/>
    <w:multiLevelType w:val="hybridMultilevel"/>
    <w:tmpl w:val="C35C394A"/>
    <w:lvl w:ilvl="0" w:tplc="04090001">
      <w:start w:val="1"/>
      <w:numFmt w:val="bullet"/>
      <w:lvlText w:val=""/>
      <w:lvlJc w:val="left"/>
      <w:pPr>
        <w:ind w:left="1267" w:hanging="360"/>
      </w:pPr>
      <w:rPr>
        <w:rFonts w:ascii="Symbol" w:hAnsi="Symbo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39" w15:restartNumberingAfterBreak="0">
    <w:nsid w:val="7E393508"/>
    <w:multiLevelType w:val="multilevel"/>
    <w:tmpl w:val="B464FF00"/>
    <w:lvl w:ilvl="0">
      <w:start w:val="5"/>
      <w:numFmt w:val="decimal"/>
      <w:lvlText w:val="%1."/>
      <w:lvlJc w:val="left"/>
      <w:pPr>
        <w:ind w:left="900" w:hanging="540"/>
      </w:pPr>
      <w:rPr>
        <w:rFonts w:hint="default"/>
        <w:b/>
      </w:rPr>
    </w:lvl>
    <w:lvl w:ilvl="1">
      <w:start w:val="1"/>
      <w:numFmt w:val="decimal"/>
      <w:isLgl/>
      <w:lvlText w:val="24.%2"/>
      <w:lvlJc w:val="left"/>
      <w:pPr>
        <w:ind w:left="644" w:hanging="360"/>
      </w:pPr>
      <w:rPr>
        <w:rFonts w:hint="default"/>
        <w:b/>
        <w:bCs w:val="0"/>
        <w:lang w:bidi="th-TH"/>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40" w15:restartNumberingAfterBreak="0">
    <w:nsid w:val="7EC6449C"/>
    <w:multiLevelType w:val="hybridMultilevel"/>
    <w:tmpl w:val="B726D0A8"/>
    <w:lvl w:ilvl="0" w:tplc="24EAA60C">
      <w:start w:val="31"/>
      <w:numFmt w:val="bullet"/>
      <w:lvlText w:val="-"/>
      <w:lvlJc w:val="left"/>
      <w:pPr>
        <w:ind w:left="612" w:hanging="360"/>
      </w:pPr>
      <w:rPr>
        <w:rFonts w:ascii="Cordia New" w:eastAsia="Cordia New" w:hAnsi="Cordia New" w:cs="Cordia New" w:hint="default"/>
      </w:rPr>
    </w:lvl>
    <w:lvl w:ilvl="1" w:tplc="04090003" w:tentative="1">
      <w:start w:val="1"/>
      <w:numFmt w:val="bullet"/>
      <w:lvlText w:val="o"/>
      <w:lvlJc w:val="left"/>
      <w:pPr>
        <w:ind w:left="1332" w:hanging="360"/>
      </w:pPr>
      <w:rPr>
        <w:rFonts w:ascii="Courier New" w:hAnsi="Courier New" w:cs="Courier New" w:hint="default"/>
      </w:rPr>
    </w:lvl>
    <w:lvl w:ilvl="2" w:tplc="04090005" w:tentative="1">
      <w:start w:val="1"/>
      <w:numFmt w:val="bullet"/>
      <w:lvlText w:val=""/>
      <w:lvlJc w:val="left"/>
      <w:pPr>
        <w:ind w:left="2052" w:hanging="360"/>
      </w:pPr>
      <w:rPr>
        <w:rFonts w:ascii="Wingdings" w:hAnsi="Wingdings" w:hint="default"/>
      </w:rPr>
    </w:lvl>
    <w:lvl w:ilvl="3" w:tplc="04090001" w:tentative="1">
      <w:start w:val="1"/>
      <w:numFmt w:val="bullet"/>
      <w:lvlText w:val=""/>
      <w:lvlJc w:val="left"/>
      <w:pPr>
        <w:ind w:left="2772" w:hanging="360"/>
      </w:pPr>
      <w:rPr>
        <w:rFonts w:ascii="Symbol" w:hAnsi="Symbol" w:hint="default"/>
      </w:rPr>
    </w:lvl>
    <w:lvl w:ilvl="4" w:tplc="04090003" w:tentative="1">
      <w:start w:val="1"/>
      <w:numFmt w:val="bullet"/>
      <w:lvlText w:val="o"/>
      <w:lvlJc w:val="left"/>
      <w:pPr>
        <w:ind w:left="3492" w:hanging="360"/>
      </w:pPr>
      <w:rPr>
        <w:rFonts w:ascii="Courier New" w:hAnsi="Courier New" w:cs="Courier New" w:hint="default"/>
      </w:rPr>
    </w:lvl>
    <w:lvl w:ilvl="5" w:tplc="04090005" w:tentative="1">
      <w:start w:val="1"/>
      <w:numFmt w:val="bullet"/>
      <w:lvlText w:val=""/>
      <w:lvlJc w:val="left"/>
      <w:pPr>
        <w:ind w:left="4212" w:hanging="360"/>
      </w:pPr>
      <w:rPr>
        <w:rFonts w:ascii="Wingdings" w:hAnsi="Wingdings" w:hint="default"/>
      </w:rPr>
    </w:lvl>
    <w:lvl w:ilvl="6" w:tplc="04090001" w:tentative="1">
      <w:start w:val="1"/>
      <w:numFmt w:val="bullet"/>
      <w:lvlText w:val=""/>
      <w:lvlJc w:val="left"/>
      <w:pPr>
        <w:ind w:left="4932" w:hanging="360"/>
      </w:pPr>
      <w:rPr>
        <w:rFonts w:ascii="Symbol" w:hAnsi="Symbol" w:hint="default"/>
      </w:rPr>
    </w:lvl>
    <w:lvl w:ilvl="7" w:tplc="04090003" w:tentative="1">
      <w:start w:val="1"/>
      <w:numFmt w:val="bullet"/>
      <w:lvlText w:val="o"/>
      <w:lvlJc w:val="left"/>
      <w:pPr>
        <w:ind w:left="5652" w:hanging="360"/>
      </w:pPr>
      <w:rPr>
        <w:rFonts w:ascii="Courier New" w:hAnsi="Courier New" w:cs="Courier New" w:hint="default"/>
      </w:rPr>
    </w:lvl>
    <w:lvl w:ilvl="8" w:tplc="04090005" w:tentative="1">
      <w:start w:val="1"/>
      <w:numFmt w:val="bullet"/>
      <w:lvlText w:val=""/>
      <w:lvlJc w:val="left"/>
      <w:pPr>
        <w:ind w:left="6372" w:hanging="360"/>
      </w:pPr>
      <w:rPr>
        <w:rFonts w:ascii="Wingdings" w:hAnsi="Wingdings" w:hint="default"/>
      </w:rPr>
    </w:lvl>
  </w:abstractNum>
  <w:num w:numId="1" w16cid:durableId="183717294">
    <w:abstractNumId w:val="16"/>
  </w:num>
  <w:num w:numId="2" w16cid:durableId="1045758788">
    <w:abstractNumId w:val="12"/>
  </w:num>
  <w:num w:numId="3" w16cid:durableId="1114515719">
    <w:abstractNumId w:val="4"/>
  </w:num>
  <w:num w:numId="4" w16cid:durableId="1564440591">
    <w:abstractNumId w:val="27"/>
  </w:num>
  <w:num w:numId="5" w16cid:durableId="1743061386">
    <w:abstractNumId w:val="40"/>
  </w:num>
  <w:num w:numId="6" w16cid:durableId="768501141">
    <w:abstractNumId w:val="11"/>
  </w:num>
  <w:num w:numId="7" w16cid:durableId="1742942339">
    <w:abstractNumId w:val="34"/>
  </w:num>
  <w:num w:numId="8" w16cid:durableId="975912291">
    <w:abstractNumId w:val="1"/>
  </w:num>
  <w:num w:numId="9" w16cid:durableId="1827086459">
    <w:abstractNumId w:val="18"/>
  </w:num>
  <w:num w:numId="10" w16cid:durableId="1452087176">
    <w:abstractNumId w:val="13"/>
  </w:num>
  <w:num w:numId="11" w16cid:durableId="2050761783">
    <w:abstractNumId w:val="2"/>
  </w:num>
  <w:num w:numId="12" w16cid:durableId="1659844852">
    <w:abstractNumId w:val="37"/>
  </w:num>
  <w:num w:numId="13" w16cid:durableId="350491651">
    <w:abstractNumId w:val="3"/>
  </w:num>
  <w:num w:numId="14" w16cid:durableId="347030257">
    <w:abstractNumId w:val="7"/>
  </w:num>
  <w:num w:numId="15" w16cid:durableId="455098595">
    <w:abstractNumId w:val="15"/>
  </w:num>
  <w:num w:numId="16" w16cid:durableId="1327199376">
    <w:abstractNumId w:val="17"/>
  </w:num>
  <w:num w:numId="17" w16cid:durableId="2128617612">
    <w:abstractNumId w:val="33"/>
  </w:num>
  <w:num w:numId="18" w16cid:durableId="1501314596">
    <w:abstractNumId w:val="25"/>
  </w:num>
  <w:num w:numId="19" w16cid:durableId="1267467856">
    <w:abstractNumId w:val="0"/>
  </w:num>
  <w:num w:numId="20" w16cid:durableId="215316115">
    <w:abstractNumId w:val="19"/>
  </w:num>
  <w:num w:numId="21" w16cid:durableId="1862206781">
    <w:abstractNumId w:val="24"/>
  </w:num>
  <w:num w:numId="22" w16cid:durableId="308360673">
    <w:abstractNumId w:val="10"/>
  </w:num>
  <w:num w:numId="23" w16cid:durableId="1202742729">
    <w:abstractNumId w:val="30"/>
  </w:num>
  <w:num w:numId="24" w16cid:durableId="328681476">
    <w:abstractNumId w:val="8"/>
  </w:num>
  <w:num w:numId="25" w16cid:durableId="668482924">
    <w:abstractNumId w:val="20"/>
  </w:num>
  <w:num w:numId="26" w16cid:durableId="414396036">
    <w:abstractNumId w:val="9"/>
  </w:num>
  <w:num w:numId="27" w16cid:durableId="1841000290">
    <w:abstractNumId w:val="31"/>
  </w:num>
  <w:num w:numId="28" w16cid:durableId="1183592230">
    <w:abstractNumId w:val="21"/>
  </w:num>
  <w:num w:numId="29" w16cid:durableId="1779055967">
    <w:abstractNumId w:val="22"/>
  </w:num>
  <w:num w:numId="30" w16cid:durableId="608316429">
    <w:abstractNumId w:val="23"/>
  </w:num>
  <w:num w:numId="31" w16cid:durableId="7027762">
    <w:abstractNumId w:val="35"/>
  </w:num>
  <w:num w:numId="32" w16cid:durableId="1195654233">
    <w:abstractNumId w:val="39"/>
  </w:num>
  <w:num w:numId="33" w16cid:durableId="379474789">
    <w:abstractNumId w:val="5"/>
  </w:num>
  <w:num w:numId="34" w16cid:durableId="730999385">
    <w:abstractNumId w:val="6"/>
  </w:num>
  <w:num w:numId="35" w16cid:durableId="1668094494">
    <w:abstractNumId w:val="36"/>
  </w:num>
  <w:num w:numId="36" w16cid:durableId="2059010825">
    <w:abstractNumId w:val="38"/>
  </w:num>
  <w:num w:numId="37" w16cid:durableId="1989354863">
    <w:abstractNumId w:val="26"/>
  </w:num>
  <w:num w:numId="38" w16cid:durableId="906456478">
    <w:abstractNumId w:val="32"/>
  </w:num>
  <w:num w:numId="39" w16cid:durableId="1220436886">
    <w:abstractNumId w:val="29"/>
  </w:num>
  <w:num w:numId="40" w16cid:durableId="1078094864">
    <w:abstractNumId w:val="28"/>
  </w:num>
  <w:num w:numId="41" w16cid:durableId="1298729639">
    <w:abstractNumId w:val="1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2050" fill="f" fillcolor="white" stroke="f">
      <v:fill color="white" on="f"/>
      <v:stroke on="f"/>
    </o:shapedefaults>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5193"/>
    <w:rsid w:val="000105FC"/>
    <w:rsid w:val="00015EAB"/>
    <w:rsid w:val="0006216A"/>
    <w:rsid w:val="000773D5"/>
    <w:rsid w:val="00082404"/>
    <w:rsid w:val="00086A43"/>
    <w:rsid w:val="000E2572"/>
    <w:rsid w:val="00110B7C"/>
    <w:rsid w:val="001162A7"/>
    <w:rsid w:val="00131A52"/>
    <w:rsid w:val="00131E99"/>
    <w:rsid w:val="0014146D"/>
    <w:rsid w:val="00167E62"/>
    <w:rsid w:val="001741C3"/>
    <w:rsid w:val="00176263"/>
    <w:rsid w:val="00183EB0"/>
    <w:rsid w:val="001A35DD"/>
    <w:rsid w:val="001E12E1"/>
    <w:rsid w:val="0025273C"/>
    <w:rsid w:val="00257F87"/>
    <w:rsid w:val="002732A6"/>
    <w:rsid w:val="002E0F28"/>
    <w:rsid w:val="00311AC6"/>
    <w:rsid w:val="00337E29"/>
    <w:rsid w:val="0035490C"/>
    <w:rsid w:val="00387E3C"/>
    <w:rsid w:val="003B0E97"/>
    <w:rsid w:val="003B1E5F"/>
    <w:rsid w:val="003B351C"/>
    <w:rsid w:val="003B7BF0"/>
    <w:rsid w:val="003C5911"/>
    <w:rsid w:val="003D575B"/>
    <w:rsid w:val="003F146F"/>
    <w:rsid w:val="00404394"/>
    <w:rsid w:val="0040542A"/>
    <w:rsid w:val="00406F86"/>
    <w:rsid w:val="00436F4F"/>
    <w:rsid w:val="0046109A"/>
    <w:rsid w:val="00475902"/>
    <w:rsid w:val="004A2DB9"/>
    <w:rsid w:val="004D3D23"/>
    <w:rsid w:val="004E0432"/>
    <w:rsid w:val="00535622"/>
    <w:rsid w:val="005439D1"/>
    <w:rsid w:val="0057432D"/>
    <w:rsid w:val="005B7C2F"/>
    <w:rsid w:val="005D1A41"/>
    <w:rsid w:val="005D6C01"/>
    <w:rsid w:val="005E5193"/>
    <w:rsid w:val="0061095F"/>
    <w:rsid w:val="0061578E"/>
    <w:rsid w:val="006236D5"/>
    <w:rsid w:val="00635CA5"/>
    <w:rsid w:val="00664121"/>
    <w:rsid w:val="006766A6"/>
    <w:rsid w:val="00694B29"/>
    <w:rsid w:val="006A2CAE"/>
    <w:rsid w:val="006A4E14"/>
    <w:rsid w:val="006A5B8F"/>
    <w:rsid w:val="006B2696"/>
    <w:rsid w:val="00703763"/>
    <w:rsid w:val="007261F6"/>
    <w:rsid w:val="00726346"/>
    <w:rsid w:val="00756654"/>
    <w:rsid w:val="00772176"/>
    <w:rsid w:val="00781911"/>
    <w:rsid w:val="007833E0"/>
    <w:rsid w:val="00796439"/>
    <w:rsid w:val="00834684"/>
    <w:rsid w:val="00844F0C"/>
    <w:rsid w:val="00873A3E"/>
    <w:rsid w:val="00883D00"/>
    <w:rsid w:val="008B19C1"/>
    <w:rsid w:val="008D48DE"/>
    <w:rsid w:val="008F1B3C"/>
    <w:rsid w:val="00916B3C"/>
    <w:rsid w:val="0093229B"/>
    <w:rsid w:val="00937410"/>
    <w:rsid w:val="00962FB1"/>
    <w:rsid w:val="009750A8"/>
    <w:rsid w:val="009C134C"/>
    <w:rsid w:val="009C5091"/>
    <w:rsid w:val="009F152B"/>
    <w:rsid w:val="009F6F24"/>
    <w:rsid w:val="00A15FB5"/>
    <w:rsid w:val="00A245D1"/>
    <w:rsid w:val="00A30794"/>
    <w:rsid w:val="00A454F7"/>
    <w:rsid w:val="00A51ACF"/>
    <w:rsid w:val="00A9390A"/>
    <w:rsid w:val="00AB1DAF"/>
    <w:rsid w:val="00AD6D28"/>
    <w:rsid w:val="00AF3DE6"/>
    <w:rsid w:val="00B01638"/>
    <w:rsid w:val="00B03635"/>
    <w:rsid w:val="00B236A1"/>
    <w:rsid w:val="00B244D1"/>
    <w:rsid w:val="00B633EC"/>
    <w:rsid w:val="00B727F9"/>
    <w:rsid w:val="00B9349B"/>
    <w:rsid w:val="00BA5EB7"/>
    <w:rsid w:val="00BC5199"/>
    <w:rsid w:val="00BC58A6"/>
    <w:rsid w:val="00BD4A2A"/>
    <w:rsid w:val="00BE0A20"/>
    <w:rsid w:val="00BF7806"/>
    <w:rsid w:val="00C504E8"/>
    <w:rsid w:val="00C8522B"/>
    <w:rsid w:val="00C90F02"/>
    <w:rsid w:val="00C94925"/>
    <w:rsid w:val="00CC35C3"/>
    <w:rsid w:val="00CD542E"/>
    <w:rsid w:val="00CE142F"/>
    <w:rsid w:val="00D009FA"/>
    <w:rsid w:val="00D21516"/>
    <w:rsid w:val="00D24FC6"/>
    <w:rsid w:val="00D403D1"/>
    <w:rsid w:val="00D81E9B"/>
    <w:rsid w:val="00DE6DD8"/>
    <w:rsid w:val="00DF0BAC"/>
    <w:rsid w:val="00E06A8E"/>
    <w:rsid w:val="00E4078F"/>
    <w:rsid w:val="00E40D24"/>
    <w:rsid w:val="00E568EF"/>
    <w:rsid w:val="00E63389"/>
    <w:rsid w:val="00E64ADB"/>
    <w:rsid w:val="00E90A1E"/>
    <w:rsid w:val="00EB1F1C"/>
    <w:rsid w:val="00F13EC6"/>
    <w:rsid w:val="00F36FBE"/>
    <w:rsid w:val="00F50F8E"/>
    <w:rsid w:val="00F7312E"/>
    <w:rsid w:val="00F73A24"/>
    <w:rsid w:val="00F77083"/>
    <w:rsid w:val="00F815B4"/>
    <w:rsid w:val="00F82020"/>
    <w:rsid w:val="00FB6564"/>
    <w:rsid w:val="00FC476A"/>
    <w:rsid w:val="00FC4B40"/>
    <w:rsid w:val="00FE0FF8"/>
    <w:rsid w:val="00FF1E1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o:shapedefaults>
    <o:shapelayout v:ext="edit">
      <o:idmap v:ext="edit" data="2"/>
    </o:shapelayout>
  </w:shapeDefaults>
  <w:decimalSymbol w:val="."/>
  <w:listSeparator w:val=","/>
  <w14:docId w14:val="4FFD1B46"/>
  <w15:docId w15:val="{0DE463A7-9B0B-4CB6-9E8A-9D5934D538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SimSun"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cs="Cordia New"/>
      <w:sz w:val="28"/>
      <w:szCs w:val="28"/>
    </w:rPr>
  </w:style>
  <w:style w:type="paragraph" w:styleId="Heading1">
    <w:name w:val="heading 1"/>
    <w:basedOn w:val="Normal"/>
    <w:next w:val="Normal"/>
    <w:qFormat/>
    <w:pPr>
      <w:keepNext/>
      <w:tabs>
        <w:tab w:val="center" w:pos="5040"/>
        <w:tab w:val="decimal" w:pos="6840"/>
        <w:tab w:val="decimal" w:pos="8460"/>
        <w:tab w:val="left" w:pos="9866"/>
      </w:tabs>
      <w:spacing w:line="192" w:lineRule="auto"/>
      <w:outlineLvl w:val="0"/>
    </w:pPr>
    <w:rPr>
      <w:rFonts w:eastAsia="Times New Roman"/>
      <w:sz w:val="32"/>
      <w:szCs w:val="32"/>
    </w:rPr>
  </w:style>
  <w:style w:type="paragraph" w:styleId="Heading2">
    <w:name w:val="heading 2"/>
    <w:basedOn w:val="Normal"/>
    <w:next w:val="Normal"/>
    <w:qFormat/>
    <w:pPr>
      <w:keepNext/>
      <w:spacing w:before="120" w:after="120" w:line="192" w:lineRule="auto"/>
      <w:jc w:val="right"/>
      <w:outlineLvl w:val="1"/>
    </w:pPr>
    <w:rPr>
      <w:b/>
      <w:bCs/>
      <w:sz w:val="32"/>
      <w:szCs w:val="32"/>
    </w:rPr>
  </w:style>
  <w:style w:type="paragraph" w:styleId="Heading3">
    <w:name w:val="heading 3"/>
    <w:basedOn w:val="Normal"/>
    <w:next w:val="Normal"/>
    <w:qFormat/>
    <w:pPr>
      <w:keepNext/>
      <w:spacing w:line="192" w:lineRule="auto"/>
      <w:jc w:val="center"/>
      <w:outlineLvl w:val="2"/>
    </w:pPr>
    <w:rPr>
      <w:rFonts w:eastAsia="Times New Roman"/>
      <w:b/>
      <w:bCs/>
      <w:sz w:val="32"/>
      <w:szCs w:val="32"/>
    </w:rPr>
  </w:style>
  <w:style w:type="paragraph" w:styleId="Heading4">
    <w:name w:val="heading 4"/>
    <w:basedOn w:val="Normal"/>
    <w:next w:val="Normal"/>
    <w:qFormat/>
    <w:pPr>
      <w:keepNext/>
      <w:tabs>
        <w:tab w:val="decimal" w:pos="6840"/>
      </w:tabs>
      <w:spacing w:line="192" w:lineRule="auto"/>
      <w:ind w:firstLine="720"/>
      <w:outlineLvl w:val="3"/>
    </w:pPr>
    <w:rPr>
      <w:rFonts w:eastAsia="Times New Roman"/>
      <w:sz w:val="32"/>
      <w:szCs w:val="32"/>
    </w:rPr>
  </w:style>
  <w:style w:type="paragraph" w:styleId="Heading5">
    <w:name w:val="heading 5"/>
    <w:basedOn w:val="Normal"/>
    <w:next w:val="Normal"/>
    <w:link w:val="Heading5Char"/>
    <w:qFormat/>
    <w:pPr>
      <w:keepNext/>
      <w:tabs>
        <w:tab w:val="left" w:pos="851"/>
      </w:tabs>
      <w:spacing w:line="204" w:lineRule="auto"/>
      <w:outlineLvl w:val="4"/>
    </w:pPr>
    <w:rPr>
      <w:rFonts w:eastAsia="Times New Roman" w:cs="Angsana New"/>
      <w:b/>
      <w:bCs/>
      <w:sz w:val="32"/>
      <w:szCs w:val="32"/>
    </w:rPr>
  </w:style>
  <w:style w:type="paragraph" w:styleId="Heading6">
    <w:name w:val="heading 6"/>
    <w:basedOn w:val="Normal"/>
    <w:next w:val="Normal"/>
    <w:qFormat/>
    <w:pPr>
      <w:keepNext/>
      <w:tabs>
        <w:tab w:val="center" w:pos="4500"/>
        <w:tab w:val="decimal" w:pos="6840"/>
        <w:tab w:val="decimal" w:pos="8460"/>
      </w:tabs>
      <w:spacing w:line="192" w:lineRule="auto"/>
      <w:ind w:firstLine="284"/>
      <w:outlineLvl w:val="5"/>
    </w:pPr>
    <w:rPr>
      <w:rFonts w:eastAsia="Times New Roman"/>
      <w:sz w:val="32"/>
      <w:szCs w:val="32"/>
    </w:rPr>
  </w:style>
  <w:style w:type="paragraph" w:styleId="Heading7">
    <w:name w:val="heading 7"/>
    <w:basedOn w:val="Normal"/>
    <w:next w:val="Normal"/>
    <w:qFormat/>
    <w:pPr>
      <w:keepNext/>
      <w:tabs>
        <w:tab w:val="left" w:pos="709"/>
        <w:tab w:val="left" w:pos="6663"/>
        <w:tab w:val="left" w:pos="8080"/>
      </w:tabs>
      <w:spacing w:before="120" w:line="192" w:lineRule="auto"/>
      <w:ind w:left="709"/>
      <w:outlineLvl w:val="6"/>
    </w:pPr>
    <w:rPr>
      <w:sz w:val="32"/>
      <w:szCs w:val="32"/>
    </w:rPr>
  </w:style>
  <w:style w:type="paragraph" w:styleId="Heading8">
    <w:name w:val="heading 8"/>
    <w:basedOn w:val="Normal"/>
    <w:next w:val="Normal"/>
    <w:qFormat/>
    <w:pPr>
      <w:keepNext/>
      <w:spacing w:line="156" w:lineRule="auto"/>
      <w:ind w:left="720" w:hanging="450"/>
      <w:outlineLvl w:val="7"/>
    </w:pPr>
    <w:rPr>
      <w:rFonts w:eastAsia="Times New Roman"/>
      <w:sz w:val="32"/>
      <w:szCs w:val="32"/>
    </w:rPr>
  </w:style>
  <w:style w:type="paragraph" w:styleId="Heading9">
    <w:name w:val="heading 9"/>
    <w:basedOn w:val="Normal"/>
    <w:next w:val="Normal"/>
    <w:qFormat/>
    <w:pPr>
      <w:keepNext/>
      <w:spacing w:line="180" w:lineRule="auto"/>
      <w:ind w:left="567"/>
      <w:jc w:val="thaiDistribute"/>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tabs>
        <w:tab w:val="left" w:pos="709"/>
      </w:tabs>
      <w:spacing w:line="204" w:lineRule="auto"/>
      <w:ind w:right="29"/>
      <w:jc w:val="both"/>
    </w:pPr>
    <w:rPr>
      <w:rFonts w:ascii="Times New Roman" w:eastAsia="Times New Roman" w:hAnsi="Times New Roman" w:cs="Angsana New"/>
    </w:rPr>
  </w:style>
  <w:style w:type="paragraph" w:styleId="BodyText2">
    <w:name w:val="Body Text 2"/>
    <w:basedOn w:val="Normal"/>
    <w:link w:val="BodyText2Char"/>
    <w:pPr>
      <w:tabs>
        <w:tab w:val="decimal" w:pos="6804"/>
        <w:tab w:val="decimal" w:pos="8505"/>
      </w:tabs>
      <w:spacing w:line="192" w:lineRule="auto"/>
      <w:ind w:firstLine="567"/>
    </w:pPr>
    <w:rPr>
      <w:rFonts w:eastAsia="Times New Roman" w:cs="Angsana New"/>
      <w:sz w:val="32"/>
      <w:szCs w:val="32"/>
    </w:rPr>
  </w:style>
  <w:style w:type="paragraph" w:styleId="BodyText3">
    <w:name w:val="Body Text 3"/>
    <w:basedOn w:val="Normal"/>
    <w:pPr>
      <w:pBdr>
        <w:bottom w:val="double" w:sz="6" w:space="1" w:color="auto"/>
      </w:pBdr>
      <w:spacing w:line="197" w:lineRule="auto"/>
      <w:jc w:val="both"/>
    </w:pPr>
    <w:rPr>
      <w:rFonts w:ascii="Times New Roman" w:eastAsia="Times New Roman" w:hAnsi="Times New Roman"/>
      <w:sz w:val="32"/>
      <w:szCs w:val="32"/>
    </w:rPr>
  </w:style>
  <w:style w:type="paragraph" w:styleId="BodyTextIndent">
    <w:name w:val="Body Text Indent"/>
    <w:basedOn w:val="Normal"/>
    <w:pPr>
      <w:spacing w:line="168" w:lineRule="auto"/>
      <w:ind w:left="709"/>
    </w:pPr>
    <w:rPr>
      <w:rFonts w:eastAsia="Times New Roman"/>
      <w:sz w:val="32"/>
      <w:szCs w:val="32"/>
    </w:rPr>
  </w:style>
  <w:style w:type="paragraph" w:styleId="BodyTextIndent2">
    <w:name w:val="Body Text Indent 2"/>
    <w:basedOn w:val="Normal"/>
    <w:pPr>
      <w:tabs>
        <w:tab w:val="num" w:pos="709"/>
        <w:tab w:val="num" w:pos="993"/>
      </w:tabs>
      <w:spacing w:line="197" w:lineRule="auto"/>
      <w:ind w:left="709"/>
      <w:jc w:val="both"/>
    </w:pPr>
    <w:rPr>
      <w:sz w:val="32"/>
      <w:szCs w:val="32"/>
    </w:rPr>
  </w:style>
  <w:style w:type="paragraph" w:styleId="Header">
    <w:name w:val="header"/>
    <w:basedOn w:val="Normal"/>
    <w:link w:val="HeaderChar"/>
    <w:pPr>
      <w:tabs>
        <w:tab w:val="center" w:pos="4320"/>
        <w:tab w:val="right" w:pos="8640"/>
      </w:tabs>
    </w:pPr>
    <w:rPr>
      <w:rFonts w:eastAsia="Times New Roman"/>
      <w:sz w:val="20"/>
      <w:szCs w:val="20"/>
    </w:r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BodyTextIndent3">
    <w:name w:val="Body Text Indent 3"/>
    <w:basedOn w:val="Normal"/>
    <w:pPr>
      <w:tabs>
        <w:tab w:val="left" w:pos="567"/>
      </w:tabs>
      <w:spacing w:before="120" w:line="197" w:lineRule="auto"/>
      <w:ind w:left="567"/>
      <w:jc w:val="both"/>
    </w:pPr>
    <w:rPr>
      <w:sz w:val="32"/>
      <w:szCs w:val="32"/>
    </w:rPr>
  </w:style>
  <w:style w:type="paragraph" w:styleId="BlockText">
    <w:name w:val="Block Text"/>
    <w:basedOn w:val="Normal"/>
    <w:pPr>
      <w:tabs>
        <w:tab w:val="left" w:pos="720"/>
        <w:tab w:val="left" w:pos="4320"/>
      </w:tabs>
      <w:spacing w:line="192" w:lineRule="auto"/>
      <w:ind w:left="709" w:right="-90" w:hanging="709"/>
    </w:pPr>
    <w:rPr>
      <w:rFonts w:eastAsia="Times New Roman"/>
      <w:sz w:val="32"/>
      <w:szCs w:val="32"/>
    </w:rPr>
  </w:style>
  <w:style w:type="paragraph" w:styleId="DocumentMap">
    <w:name w:val="Document Map"/>
    <w:basedOn w:val="Normal"/>
    <w:semiHidden/>
    <w:pPr>
      <w:shd w:val="clear" w:color="auto" w:fill="000080"/>
    </w:pPr>
    <w:rPr>
      <w:rFonts w:eastAsia="Times New Roman"/>
      <w:sz w:val="20"/>
      <w:szCs w:val="20"/>
    </w:rPr>
  </w:style>
  <w:style w:type="paragraph" w:customStyle="1" w:styleId="1">
    <w:name w:val="ข้อความบอลลูน1"/>
    <w:basedOn w:val="Normal"/>
    <w:semiHidden/>
    <w:rPr>
      <w:rFonts w:ascii="Tahoma" w:hAnsi="Tahoma" w:cs="Angsana New"/>
      <w:sz w:val="16"/>
      <w:szCs w:val="18"/>
    </w:rPr>
  </w:style>
  <w:style w:type="paragraph" w:customStyle="1" w:styleId="a">
    <w:name w:val="อักขระ อักขระ"/>
    <w:basedOn w:val="Normal"/>
    <w:pPr>
      <w:spacing w:after="160" w:line="240" w:lineRule="exact"/>
    </w:pPr>
    <w:rPr>
      <w:rFonts w:ascii="Verdana" w:eastAsia="Times New Roman" w:hAnsi="Verdana" w:cs="Times New Roman"/>
      <w:sz w:val="20"/>
      <w:szCs w:val="20"/>
      <w:lang w:bidi="ar-SA"/>
    </w:rPr>
  </w:style>
  <w:style w:type="paragraph" w:customStyle="1" w:styleId="a0">
    <w:name w:val="อักขระ อักขระ"/>
    <w:basedOn w:val="Normal"/>
    <w:pPr>
      <w:spacing w:after="160" w:line="240" w:lineRule="exact"/>
    </w:pPr>
    <w:rPr>
      <w:rFonts w:ascii="Verdana" w:eastAsia="Times New Roman" w:hAnsi="Verdana" w:cs="Times New Roman"/>
      <w:sz w:val="20"/>
      <w:szCs w:val="20"/>
      <w:lang w:bidi="ar-SA"/>
    </w:rPr>
  </w:style>
  <w:style w:type="character" w:styleId="CommentReference">
    <w:name w:val="annotation reference"/>
    <w:rPr>
      <w:sz w:val="16"/>
      <w:szCs w:val="18"/>
    </w:rPr>
  </w:style>
  <w:style w:type="paragraph" w:customStyle="1" w:styleId="10">
    <w:name w:val="อักขระ อักขระ1"/>
    <w:basedOn w:val="Normal"/>
    <w:pPr>
      <w:spacing w:after="160" w:line="240" w:lineRule="exact"/>
    </w:pPr>
    <w:rPr>
      <w:rFonts w:ascii="Verdana" w:eastAsia="Times New Roman" w:hAnsi="Verdana" w:cs="Times New Roman"/>
      <w:sz w:val="20"/>
      <w:szCs w:val="20"/>
      <w:lang w:bidi="ar-SA"/>
    </w:rPr>
  </w:style>
  <w:style w:type="paragraph" w:styleId="Title">
    <w:name w:val="Title"/>
    <w:basedOn w:val="Normal"/>
    <w:qFormat/>
    <w:pPr>
      <w:tabs>
        <w:tab w:val="left" w:pos="360"/>
      </w:tabs>
      <w:jc w:val="center"/>
    </w:pPr>
    <w:rPr>
      <w:rFonts w:ascii="Angsana New" w:eastAsia="Times New Roman" w:cs="Angsana New"/>
      <w:b/>
      <w:bCs/>
      <w:u w:val="single"/>
    </w:rPr>
  </w:style>
  <w:style w:type="paragraph" w:customStyle="1" w:styleId="CharChar">
    <w:name w:val="Char Char"/>
    <w:basedOn w:val="Normal"/>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
    <w:name w:val="Char อักขระ Char Char อักขระ Char Char อักขระ Char อักขระ Char อักขระ Char Char Char Char Char Char อักขระ Char"/>
    <w:basedOn w:val="Normal"/>
    <w:pPr>
      <w:spacing w:after="160" w:line="240" w:lineRule="exact"/>
    </w:pPr>
    <w:rPr>
      <w:rFonts w:ascii="Verdana" w:eastAsia="Times New Roman" w:hAnsi="Verdana" w:cs="Angsana New"/>
      <w:sz w:val="20"/>
      <w:szCs w:val="20"/>
      <w:lang w:bidi="ar-SA"/>
    </w:rPr>
  </w:style>
  <w:style w:type="paragraph" w:customStyle="1" w:styleId="CharCharCharCharCharCharCharChar">
    <w:name w:val="อักขระ Char Char อักขระ Char Char Char Char Char อักขระ Char"/>
    <w:basedOn w:val="Normal"/>
    <w:pPr>
      <w:spacing w:after="160" w:line="240" w:lineRule="exact"/>
    </w:pPr>
    <w:rPr>
      <w:rFonts w:ascii="Verdana" w:hAnsi="Verdana" w:cs="Angsana New"/>
      <w:sz w:val="20"/>
      <w:szCs w:val="20"/>
      <w:lang w:bidi="ar-SA"/>
    </w:rPr>
  </w:style>
  <w:style w:type="character" w:styleId="Hyperlink">
    <w:name w:val="Hyperlink"/>
    <w:rPr>
      <w:rFonts w:cs="Times New Roman"/>
      <w:color w:val="auto"/>
      <w:u w:val="none"/>
      <w:effect w:val="none"/>
    </w:rPr>
  </w:style>
  <w:style w:type="paragraph" w:customStyle="1" w:styleId="a1">
    <w:name w:val="อักขระ"/>
    <w:basedOn w:val="Normal"/>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0">
    <w:name w:val="Char อักขระ Char Char อักขระ Char Char อักขระ Char อักขระ Char อักขระ Char Char Char Char Char Char อักขระ Char อักขระ"/>
    <w:basedOn w:val="Normal"/>
    <w:pPr>
      <w:spacing w:after="160" w:line="240" w:lineRule="exact"/>
    </w:pPr>
    <w:rPr>
      <w:rFonts w:ascii="Verdana" w:hAnsi="Verdana" w:cs="Angsana New"/>
      <w:sz w:val="20"/>
      <w:szCs w:val="20"/>
      <w:lang w:bidi="ar-SA"/>
    </w:rPr>
  </w:style>
  <w:style w:type="paragraph" w:customStyle="1" w:styleId="CharCharCharCharCharCharCharCharCharCharCharCharCharCharChar">
    <w:name w:val="Char Char Char Char อักขระ Char อักขระ Char อักขระ Char อักขระ Char อักขระ Char Char อักขระ Char Char อักขระ Char อักขระ Char อักขระ Char"/>
    <w:basedOn w:val="Normal"/>
    <w:pPr>
      <w:spacing w:after="160" w:line="240" w:lineRule="exact"/>
    </w:pPr>
    <w:rPr>
      <w:rFonts w:ascii="Verdana" w:eastAsia="Times New Roman" w:hAnsi="Verdana" w:cs="Angsana New"/>
      <w:sz w:val="20"/>
      <w:szCs w:val="20"/>
      <w:lang w:bidi="ar-SA"/>
    </w:rPr>
  </w:style>
  <w:style w:type="paragraph" w:customStyle="1" w:styleId="BalloonText1">
    <w:name w:val="Balloon Text1"/>
    <w:basedOn w:val="Normal"/>
    <w:semiHidden/>
    <w:rPr>
      <w:rFonts w:ascii="Tahoma" w:eastAsia="Times New Roman" w:hAnsi="Tahoma" w:cs="Angsana New"/>
      <w:sz w:val="16"/>
      <w:szCs w:val="18"/>
    </w:rPr>
  </w:style>
  <w:style w:type="paragraph" w:customStyle="1" w:styleId="CharCharCharCharCharCharCharChar0">
    <w:name w:val="Char Char Char Char Char อักขระ Char Char อักขระ Char"/>
    <w:basedOn w:val="Normal"/>
    <w:pPr>
      <w:spacing w:after="160" w:line="240" w:lineRule="exact"/>
    </w:pPr>
    <w:rPr>
      <w:rFonts w:ascii="Verdana" w:hAnsi="Verdana" w:cs="Angsana New"/>
      <w:sz w:val="20"/>
      <w:szCs w:val="20"/>
      <w:lang w:bidi="ar-SA"/>
    </w:rPr>
  </w:style>
  <w:style w:type="paragraph" w:customStyle="1" w:styleId="CharCharChar">
    <w:name w:val="Char Char อักขระ Char"/>
    <w:basedOn w:val="Normal"/>
    <w:pPr>
      <w:spacing w:after="160" w:line="240" w:lineRule="exact"/>
    </w:pPr>
    <w:rPr>
      <w:rFonts w:ascii="Verdana" w:hAnsi="Verdana" w:cs="Angsana New"/>
      <w:sz w:val="20"/>
      <w:szCs w:val="20"/>
      <w:lang w:bidi="ar-SA"/>
    </w:rPr>
  </w:style>
  <w:style w:type="paragraph" w:customStyle="1" w:styleId="CharChar0">
    <w:name w:val="อักขระ Char Char"/>
    <w:basedOn w:val="Normal"/>
    <w:pPr>
      <w:spacing w:after="160" w:line="240" w:lineRule="exact"/>
    </w:pPr>
    <w:rPr>
      <w:rFonts w:ascii="Verdana" w:hAnsi="Verdana" w:cs="Angsana New"/>
      <w:sz w:val="20"/>
      <w:szCs w:val="20"/>
      <w:lang w:bidi="ar-SA"/>
    </w:rPr>
  </w:style>
  <w:style w:type="paragraph" w:customStyle="1" w:styleId="CharCharCharCharCharCharCharCharCharCharCharCharChar">
    <w:name w:val="Char อักขระ Char Char อักขระ Char อักขระ Char อักขระ Char Char อักขระ Char Char อักขระ Char Char อักขระ Char Char"/>
    <w:basedOn w:val="Normal"/>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1">
    <w:name w:val="Char Char อักขระ Char Char Char อักขระ Char Char Char อักขระ Char Char อักขระ Char Char อักขระ Char Char"/>
    <w:basedOn w:val="Normal"/>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CharCharCharChar">
    <w:name w:val="อักขระ Char อักขระ Char อักขระ Char Char Char Char Char Char อักขระ Char Char Char Char Char Char Char Char Char Char Char Char Char Char อักขระ Char Char Char อักขระ Char Char อักขระ Char Char"/>
    <w:basedOn w:val="Normal"/>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
    <w:name w:val="Char Char Char Char อักขระ Char Char อักขระ Char Char อักขระ Char Char Char อักขระ Char อักขระ Char Char อักขระ Char อักขระ Char Char Char Char Char Char Char Char Char"/>
    <w:basedOn w:val="Normal"/>
    <w:pPr>
      <w:spacing w:after="160" w:line="240" w:lineRule="exact"/>
    </w:pPr>
    <w:rPr>
      <w:rFonts w:ascii="Verdana" w:eastAsia="Times New Roman" w:hAnsi="Verdana" w:cs="Angsana New"/>
      <w:sz w:val="20"/>
      <w:szCs w:val="20"/>
      <w:lang w:bidi="ar-SA"/>
    </w:rPr>
  </w:style>
  <w:style w:type="paragraph" w:customStyle="1" w:styleId="CharCharChar0">
    <w:name w:val="อักขระ Char อักขระ Char Char อักขระ"/>
    <w:basedOn w:val="Normal"/>
    <w:pPr>
      <w:spacing w:after="160" w:line="240" w:lineRule="exact"/>
    </w:pPr>
    <w:rPr>
      <w:rFonts w:ascii="Verdana" w:hAnsi="Verdana" w:cs="Angsana New"/>
      <w:sz w:val="20"/>
      <w:szCs w:val="20"/>
      <w:lang w:bidi="ar-SA"/>
    </w:rPr>
  </w:style>
  <w:style w:type="paragraph" w:customStyle="1" w:styleId="CharCharChar1">
    <w:name w:val="อักขระ Char อักขระ Char Char"/>
    <w:basedOn w:val="Normal"/>
    <w:pPr>
      <w:spacing w:after="160" w:line="240" w:lineRule="exact"/>
    </w:pPr>
    <w:rPr>
      <w:rFonts w:ascii="Verdana" w:hAnsi="Verdana" w:cs="Angsana New"/>
      <w:sz w:val="20"/>
      <w:szCs w:val="20"/>
      <w:lang w:bidi="ar-SA"/>
    </w:rPr>
  </w:style>
  <w:style w:type="paragraph" w:customStyle="1" w:styleId="11">
    <w:name w:val="1 อักขระ"/>
    <w:basedOn w:val="Normal"/>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0">
    <w:name w:val="อักขระ Char Char อักขระ Char Char Char Char Char อักขระ Char อักขระ Char Char อักขระ Char Char Char"/>
    <w:basedOn w:val="Normal"/>
    <w:pPr>
      <w:spacing w:after="160" w:line="240" w:lineRule="exact"/>
    </w:pPr>
    <w:rPr>
      <w:rFonts w:ascii="Verdana" w:hAnsi="Verdana" w:cs="Angsana New"/>
      <w:sz w:val="20"/>
      <w:szCs w:val="20"/>
      <w:lang w:bidi="ar-SA"/>
    </w:rPr>
  </w:style>
  <w:style w:type="character" w:styleId="LineNumber">
    <w:name w:val="line number"/>
    <w:basedOn w:val="DefaultParagraphFont"/>
  </w:style>
  <w:style w:type="paragraph" w:customStyle="1" w:styleId="CharChar1">
    <w:name w:val="อักขระ Char Char อักขระ"/>
    <w:basedOn w:val="Normal"/>
    <w:pPr>
      <w:spacing w:after="160" w:line="240" w:lineRule="exact"/>
    </w:pPr>
    <w:rPr>
      <w:rFonts w:ascii="Verdana" w:eastAsia="Times New Roman" w:hAnsi="Verdana" w:cs="Times New Roman"/>
      <w:sz w:val="20"/>
      <w:szCs w:val="20"/>
      <w:lang w:bidi="ar-SA"/>
    </w:rPr>
  </w:style>
  <w:style w:type="paragraph" w:customStyle="1" w:styleId="Char">
    <w:name w:val="Char"/>
    <w:basedOn w:val="Normal"/>
    <w:pPr>
      <w:spacing w:after="160" w:line="240" w:lineRule="exact"/>
    </w:pPr>
    <w:rPr>
      <w:rFonts w:ascii="Verdana" w:eastAsia="Times New Roman" w:hAnsi="Verdana" w:cs="Angsana New"/>
      <w:sz w:val="20"/>
      <w:szCs w:val="20"/>
      <w:lang w:bidi="ar-SA"/>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eastAsia="Times New Roman" w:cs="EucrosiaUPC"/>
      <w:sz w:val="28"/>
      <w:szCs w:val="28"/>
      <w:lang w:eastAsia="zh-CN"/>
    </w:rPr>
  </w:style>
  <w:style w:type="character" w:customStyle="1" w:styleId="a2">
    <w:name w:val="ข้อความแมโคร อักขระ"/>
    <w:rPr>
      <w:rFonts w:eastAsia="Times New Roman" w:cs="EucrosiaUPC"/>
      <w:sz w:val="28"/>
      <w:szCs w:val="28"/>
      <w:lang w:val="en-US" w:eastAsia="zh-CN" w:bidi="th-TH"/>
    </w:rPr>
  </w:style>
  <w:style w:type="character" w:customStyle="1" w:styleId="2">
    <w:name w:val="เนื้อความ 2 อักขระ"/>
    <w:rPr>
      <w:rFonts w:eastAsia="Times New Roman" w:cs="Cordia New"/>
      <w:sz w:val="32"/>
      <w:szCs w:val="32"/>
    </w:rPr>
  </w:style>
  <w:style w:type="paragraph" w:styleId="CommentText">
    <w:name w:val="annotation text"/>
    <w:basedOn w:val="Normal"/>
    <w:link w:val="CommentTextChar"/>
    <w:rPr>
      <w:rFonts w:cs="Angsana New"/>
      <w:sz w:val="20"/>
      <w:szCs w:val="25"/>
    </w:rPr>
  </w:style>
  <w:style w:type="character" w:customStyle="1" w:styleId="CommentTextChar">
    <w:name w:val="Comment Text Char"/>
    <w:link w:val="CommentText"/>
    <w:rPr>
      <w:rFonts w:cs="Cordia New"/>
      <w:szCs w:val="25"/>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rFonts w:cs="Cordia New"/>
      <w:b/>
      <w:bCs/>
      <w:szCs w:val="25"/>
    </w:rPr>
  </w:style>
  <w:style w:type="paragraph" w:styleId="BalloonText">
    <w:name w:val="Balloon Text"/>
    <w:basedOn w:val="Normal"/>
    <w:link w:val="BalloonTextChar"/>
    <w:rPr>
      <w:rFonts w:ascii="Tahoma" w:hAnsi="Tahoma" w:cs="Angsana New"/>
      <w:sz w:val="16"/>
      <w:szCs w:val="20"/>
    </w:rPr>
  </w:style>
  <w:style w:type="character" w:customStyle="1" w:styleId="BalloonTextChar">
    <w:name w:val="Balloon Text Char"/>
    <w:link w:val="BalloonText"/>
    <w:rPr>
      <w:rFonts w:ascii="Tahoma" w:hAnsi="Tahoma"/>
      <w:sz w:val="16"/>
    </w:rPr>
  </w:style>
  <w:style w:type="paragraph" w:customStyle="1" w:styleId="acctfourfigures">
    <w:name w:val="acct four figures"/>
    <w:aliases w:val="a4"/>
    <w:basedOn w:val="Normal"/>
    <w:uiPriority w:val="99"/>
    <w:pPr>
      <w:tabs>
        <w:tab w:val="decimal" w:pos="765"/>
      </w:tabs>
      <w:spacing w:line="260" w:lineRule="atLeast"/>
    </w:pPr>
    <w:rPr>
      <w:rFonts w:ascii="Times New Roman" w:eastAsia="Times New Roman" w:hAnsi="Times New Roman" w:cs="Times New Roman"/>
      <w:sz w:val="22"/>
      <w:szCs w:val="20"/>
      <w:lang w:val="en-GB" w:bidi="ar-SA"/>
    </w:rPr>
  </w:style>
  <w:style w:type="paragraph" w:customStyle="1" w:styleId="ListParagraph1">
    <w:name w:val="List Paragraph1"/>
    <w:basedOn w:val="Normal"/>
    <w:uiPriority w:val="34"/>
    <w:qFormat/>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contextualSpacing/>
    </w:pPr>
    <w:rPr>
      <w:rFonts w:ascii="Arial" w:eastAsia="Times New Roman" w:hAnsi="Arial" w:cs="Angsana New"/>
      <w:sz w:val="18"/>
      <w:szCs w:val="22"/>
    </w:rPr>
  </w:style>
  <w:style w:type="paragraph" w:customStyle="1" w:styleId="a3">
    <w:name w:val="¢éÍ¤ÇÒÁ"/>
    <w:basedOn w:val="Normal"/>
    <w:pPr>
      <w:tabs>
        <w:tab w:val="left" w:pos="1080"/>
      </w:tabs>
    </w:pPr>
    <w:rPr>
      <w:rFonts w:ascii="Times New Roman" w:eastAsia="Times New Roman" w:hAnsi="Times New Roman" w:cs="BrowalliaUPC"/>
      <w:sz w:val="30"/>
      <w:szCs w:val="30"/>
      <w:lang w:val="th-TH"/>
    </w:rPr>
  </w:style>
  <w:style w:type="paragraph" w:customStyle="1" w:styleId="12">
    <w:name w:val="รายการย่อหน้า1"/>
    <w:basedOn w:val="Normal"/>
    <w:uiPriority w:val="99"/>
    <w:qFormat/>
    <w:pPr>
      <w:widowControl w:val="0"/>
      <w:adjustRightInd w:val="0"/>
      <w:spacing w:after="200" w:line="276" w:lineRule="auto"/>
      <w:ind w:left="720"/>
      <w:contextualSpacing/>
      <w:jc w:val="both"/>
      <w:textAlignment w:val="baseline"/>
    </w:pPr>
    <w:rPr>
      <w:rFonts w:ascii="Calibri" w:eastAsia="Calibri" w:hAnsi="Calibri" w:cs="Angsana New"/>
      <w:sz w:val="22"/>
    </w:rPr>
  </w:style>
  <w:style w:type="character" w:customStyle="1" w:styleId="BodyText2Char">
    <w:name w:val="Body Text 2 Char"/>
    <w:link w:val="BodyText2"/>
    <w:rPr>
      <w:rFonts w:eastAsia="Times New Roman" w:cs="Cordia New"/>
      <w:sz w:val="32"/>
      <w:szCs w:val="32"/>
    </w:rPr>
  </w:style>
  <w:style w:type="paragraph" w:customStyle="1" w:styleId="a4">
    <w:name w:val="??????????"/>
    <w:basedOn w:val="Normal"/>
    <w:pPr>
      <w:ind w:right="386"/>
    </w:pPr>
    <w:rPr>
      <w:rFonts w:ascii="Times New Roman" w:eastAsia="Times New Roman" w:hAnsi="Times New Roman" w:cs="AngsanaUPC"/>
      <w:sz w:val="30"/>
      <w:szCs w:val="30"/>
    </w:rPr>
  </w:style>
  <w:style w:type="character" w:customStyle="1" w:styleId="st1">
    <w:name w:val="st1"/>
    <w:basedOn w:val="DefaultParagraphFont"/>
  </w:style>
  <w:style w:type="character" w:styleId="Emphasis">
    <w:name w:val="Emphasis"/>
    <w:qFormat/>
    <w:rPr>
      <w:i/>
      <w:iCs/>
    </w:rPr>
  </w:style>
  <w:style w:type="table" w:styleId="TableGrid">
    <w:name w:val="Table Grid"/>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
    <w:name w:val="List"/>
    <w:basedOn w:val="Normal"/>
    <w:pPr>
      <w:ind w:left="283" w:hanging="283"/>
    </w:pPr>
    <w:rPr>
      <w:rFonts w:eastAsia="Cordia New"/>
      <w:lang w:eastAsia="zh-CN"/>
    </w:rPr>
  </w:style>
  <w:style w:type="character" w:customStyle="1" w:styleId="BodyTextChar">
    <w:name w:val="Body Text Char"/>
    <w:link w:val="BodyText"/>
    <w:rPr>
      <w:rFonts w:ascii="Times New Roman" w:eastAsia="Times New Roman" w:hAnsi="Times New Roman" w:cs="Cordia New"/>
      <w:sz w:val="28"/>
      <w:szCs w:val="28"/>
    </w:rPr>
  </w:style>
  <w:style w:type="paragraph" w:customStyle="1" w:styleId="block">
    <w:name w:val="block"/>
    <w:aliases w:val="b"/>
    <w:basedOn w:val="BodyText"/>
    <w:pPr>
      <w:tabs>
        <w:tab w:val="clear" w:pos="709"/>
      </w:tabs>
      <w:spacing w:after="260" w:line="260" w:lineRule="atLeast"/>
      <w:ind w:left="567" w:right="0"/>
      <w:jc w:val="left"/>
    </w:pPr>
    <w:rPr>
      <w:rFonts w:cs="Times New Roman"/>
      <w:sz w:val="22"/>
      <w:szCs w:val="20"/>
      <w:lang w:val="en-GB" w:bidi="ar-SA"/>
    </w:rPr>
  </w:style>
  <w:style w:type="paragraph" w:styleId="ListParagraph">
    <w:name w:val="List Paragraph"/>
    <w:basedOn w:val="Normal"/>
    <w:link w:val="ListParagraphChar"/>
    <w:uiPriority w:val="34"/>
    <w:qFormat/>
    <w:pPr>
      <w:widowControl w:val="0"/>
      <w:adjustRightInd w:val="0"/>
      <w:spacing w:line="360" w:lineRule="atLeast"/>
      <w:ind w:left="720"/>
      <w:contextualSpacing/>
      <w:jc w:val="both"/>
      <w:textAlignment w:val="baseline"/>
    </w:pPr>
    <w:rPr>
      <w:rFonts w:eastAsia="Cordia New"/>
      <w:szCs w:val="35"/>
    </w:rPr>
  </w:style>
  <w:style w:type="character" w:customStyle="1" w:styleId="Heading5Char">
    <w:name w:val="Heading 5 Char"/>
    <w:link w:val="Heading5"/>
    <w:rPr>
      <w:rFonts w:eastAsia="Times New Roman" w:cs="Cordia New"/>
      <w:b/>
      <w:bCs/>
      <w:sz w:val="32"/>
      <w:szCs w:val="32"/>
    </w:rPr>
  </w:style>
  <w:style w:type="table" w:customStyle="1" w:styleId="TableGrid2">
    <w:name w:val="Table Grid2"/>
    <w:basedOn w:val="TableNormal"/>
    <w:next w:val="TableGrid"/>
    <w:uiPriority w:val="59"/>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rPr>
      <w:rFonts w:eastAsia="Times New Roman" w:cs="Cordia New"/>
    </w:rPr>
  </w:style>
  <w:style w:type="character" w:customStyle="1" w:styleId="FooterChar">
    <w:name w:val="Footer Char"/>
    <w:link w:val="Footer"/>
    <w:rPr>
      <w:rFonts w:cs="Cordia New"/>
      <w:sz w:val="28"/>
      <w:szCs w:val="28"/>
    </w:rPr>
  </w:style>
  <w:style w:type="table" w:customStyle="1" w:styleId="TableGrid4">
    <w:name w:val="Table Grid4"/>
    <w:basedOn w:val="TableNormal"/>
    <w:next w:val="TableGrid"/>
    <w:uiPriority w:val="59"/>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Pr>
      <w:rFonts w:eastAsia="Cordia New" w:cs="Cordia New"/>
      <w:sz w:val="28"/>
      <w:szCs w:val="3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0327096">
      <w:bodyDiv w:val="1"/>
      <w:marLeft w:val="0"/>
      <w:marRight w:val="0"/>
      <w:marTop w:val="0"/>
      <w:marBottom w:val="0"/>
      <w:divBdr>
        <w:top w:val="none" w:sz="0" w:space="0" w:color="auto"/>
        <w:left w:val="none" w:sz="0" w:space="0" w:color="auto"/>
        <w:bottom w:val="none" w:sz="0" w:space="0" w:color="auto"/>
        <w:right w:val="none" w:sz="0" w:space="0" w:color="auto"/>
      </w:divBdr>
    </w:div>
    <w:div w:id="1303727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C574FF13F6E88E4E87197B6787F2E1AF" ma:contentTypeVersion="12" ma:contentTypeDescription="สร้างเอกสารใหม่" ma:contentTypeScope="" ma:versionID="618a9ec751be8cb7282407fa17b61c36">
  <xsd:schema xmlns:xsd="http://www.w3.org/2001/XMLSchema" xmlns:xs="http://www.w3.org/2001/XMLSchema" xmlns:p="http://schemas.microsoft.com/office/2006/metadata/properties" xmlns:ns2="ad97f414-fcb6-440d-ba65-b94455fba3c5" targetNamespace="http://schemas.microsoft.com/office/2006/metadata/properties" ma:root="true" ma:fieldsID="2dd1ae471d1290e2109394ab2dff7b9c" ns2:_="">
    <xsd:import namespace="ad97f414-fcb6-440d-ba65-b94455fba3c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KeyPoints" minOccurs="0"/>
                <xsd:element ref="ns2:MediaServiceKeyPoints" minOccurs="0"/>
                <xsd:element ref="ns2:_Flow_SignoffStatus" minOccurs="0"/>
                <xsd:element ref="ns2:MediaServiceAutoTags" minOccurs="0"/>
                <xsd:element ref="ns2:MediaServiceLocatio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97f414-fcb6-440d-ba65-b94455fba3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_Flow_SignoffStatus" ma:index="14" nillable="true" ma:displayName="สถานะการปิดงาน" ma:internalName="_x0e2a__x0e16__x0e32__x0e19__x0e30__x0e01__x0e32__x0e23__x0e1b__x0e34__x0e14__x0e07__x0e32__x0e19_">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ad97f414-fcb6-440d-ba65-b94455fba3c5"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142BB7-BACE-44DB-9245-615BD25EFE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97f414-fcb6-440d-ba65-b94455fba3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3394F7C-D880-4165-9820-30C086CBF4C3}">
  <ds:schemaRefs>
    <ds:schemaRef ds:uri="http://schemas.microsoft.com/sharepoint/v3/contenttype/forms"/>
  </ds:schemaRefs>
</ds:datastoreItem>
</file>

<file path=customXml/itemProps3.xml><?xml version="1.0" encoding="utf-8"?>
<ds:datastoreItem xmlns:ds="http://schemas.openxmlformats.org/officeDocument/2006/customXml" ds:itemID="{0449D8D6-7E9E-4EAD-ABF5-3056101D58B5}">
  <ds:schemaRefs>
    <ds:schemaRef ds:uri="http://schemas.microsoft.com/office/2006/metadata/properties"/>
    <ds:schemaRef ds:uri="http://schemas.microsoft.com/office/infopath/2007/PartnerControls"/>
    <ds:schemaRef ds:uri="ad97f414-fcb6-440d-ba65-b94455fba3c5"/>
  </ds:schemaRefs>
</ds:datastoreItem>
</file>

<file path=customXml/itemProps4.xml><?xml version="1.0" encoding="utf-8"?>
<ds:datastoreItem xmlns:ds="http://schemas.openxmlformats.org/officeDocument/2006/customXml" ds:itemID="{E38595EB-4D2A-412A-85F9-8DE5E68265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1760</TotalTime>
  <Pages>34</Pages>
  <Words>8523</Words>
  <Characters>38754</Characters>
  <Application>Microsoft Office Word</Application>
  <DocSecurity>0</DocSecurity>
  <Lines>322</Lines>
  <Paragraphs>94</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
  <LinksUpToDate>false</LinksUpToDate>
  <CharactersWithSpaces>47183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ASV &amp; ASSOCIATES</dc:creator>
  <cp:keywords/>
  <cp:lastModifiedBy>Nutthaya Sawangroj</cp:lastModifiedBy>
  <cp:revision>87</cp:revision>
  <cp:lastPrinted>2022-07-29T10:52:00Z</cp:lastPrinted>
  <dcterms:created xsi:type="dcterms:W3CDTF">2022-07-25T09:43:00Z</dcterms:created>
  <dcterms:modified xsi:type="dcterms:W3CDTF">2022-08-08T06:29:00Z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0x010100C574FF13F6E88E4E87197B6787F2E1AF</vt:lpwstr>
  </property>
</Properties>
</file>