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8823B" w14:textId="77777777" w:rsidR="00501F69" w:rsidRPr="000667F0" w:rsidRDefault="00501F69" w:rsidP="004372AB">
      <w:pPr>
        <w:pStyle w:val="a"/>
        <w:ind w:right="0"/>
        <w:jc w:val="both"/>
        <w:rPr>
          <w:rFonts w:ascii="Arial" w:eastAsia="Tahoma" w:hAnsi="Arial" w:cs="Arial"/>
          <w:color w:val="000000"/>
          <w:sz w:val="18"/>
          <w:szCs w:val="18"/>
          <w:cs/>
          <w:lang w:val="en-GB"/>
        </w:rPr>
      </w:pPr>
    </w:p>
    <w:tbl>
      <w:tblPr>
        <w:tblW w:w="9463" w:type="dxa"/>
        <w:tblInd w:w="108" w:type="dxa"/>
        <w:shd w:val="clear" w:color="auto" w:fill="EB8C00"/>
        <w:tblLook w:val="04A0" w:firstRow="1" w:lastRow="0" w:firstColumn="1" w:lastColumn="0" w:noHBand="0" w:noVBand="1"/>
      </w:tblPr>
      <w:tblGrid>
        <w:gridCol w:w="9463"/>
      </w:tblGrid>
      <w:tr w:rsidR="00501F69" w:rsidRPr="005F7D2A" w14:paraId="7C70211C" w14:textId="77777777" w:rsidTr="009E217F">
        <w:trPr>
          <w:trHeight w:val="386"/>
        </w:trPr>
        <w:tc>
          <w:tcPr>
            <w:tcW w:w="9463" w:type="dxa"/>
            <w:shd w:val="clear" w:color="auto" w:fill="FFA543"/>
            <w:vAlign w:val="center"/>
            <w:hideMark/>
          </w:tcPr>
          <w:p w14:paraId="3268E042" w14:textId="42FC13D3" w:rsidR="00501F69" w:rsidRPr="005F7D2A" w:rsidRDefault="004C28C7" w:rsidP="004372AB">
            <w:pPr>
              <w:tabs>
                <w:tab w:val="left" w:pos="430"/>
              </w:tabs>
              <w:jc w:val="both"/>
              <w:rPr>
                <w:rFonts w:ascii="Arial" w:eastAsia="Arial Unicode MS" w:hAnsi="Arial" w:cs="Arial"/>
                <w:b/>
                <w:bCs/>
                <w:color w:val="FFFFFF"/>
                <w:sz w:val="18"/>
                <w:szCs w:val="18"/>
                <w:lang w:val="en-GB"/>
              </w:rPr>
            </w:pPr>
            <w:r w:rsidRPr="004C28C7">
              <w:rPr>
                <w:rFonts w:ascii="Arial" w:eastAsia="Arial Unicode MS" w:hAnsi="Arial" w:cs="Arial"/>
                <w:b/>
                <w:bCs/>
                <w:color w:val="FFFFFF"/>
                <w:sz w:val="18"/>
                <w:szCs w:val="18"/>
                <w:lang w:val="en-GB"/>
              </w:rPr>
              <w:t>1</w:t>
            </w:r>
            <w:r w:rsidR="00501F69" w:rsidRPr="005F7D2A">
              <w:rPr>
                <w:rFonts w:ascii="Arial" w:eastAsia="Arial Unicode MS" w:hAnsi="Arial" w:cs="Arial"/>
                <w:b/>
                <w:bCs/>
                <w:color w:val="FFFFFF"/>
                <w:sz w:val="18"/>
                <w:szCs w:val="18"/>
                <w:lang w:val="en-GB"/>
              </w:rPr>
              <w:tab/>
              <w:t>General information</w:t>
            </w:r>
          </w:p>
        </w:tc>
      </w:tr>
    </w:tbl>
    <w:p w14:paraId="74B326E8" w14:textId="77777777" w:rsidR="00501F69" w:rsidRPr="005F7D2A" w:rsidRDefault="00501F69" w:rsidP="004372AB">
      <w:pPr>
        <w:pStyle w:val="a"/>
        <w:ind w:right="0"/>
        <w:jc w:val="both"/>
        <w:rPr>
          <w:rFonts w:ascii="Arial" w:eastAsia="Tahoma" w:hAnsi="Arial" w:cs="Arial"/>
          <w:color w:val="000000"/>
          <w:sz w:val="18"/>
          <w:szCs w:val="18"/>
          <w:lang w:val="en-GB"/>
        </w:rPr>
      </w:pPr>
    </w:p>
    <w:p w14:paraId="17E87650" w14:textId="53C63DD5" w:rsidR="0014085F" w:rsidRPr="005F7D2A" w:rsidRDefault="003F72B0" w:rsidP="004372AB">
      <w:pPr>
        <w:pStyle w:val="a"/>
        <w:ind w:right="0"/>
        <w:jc w:val="both"/>
        <w:rPr>
          <w:rFonts w:ascii="Arial" w:eastAsia="Tahoma" w:hAnsi="Arial" w:cs="Arial"/>
          <w:color w:val="000000"/>
          <w:sz w:val="18"/>
          <w:szCs w:val="18"/>
          <w:lang w:val="en-GB"/>
        </w:rPr>
      </w:pPr>
      <w:r w:rsidRPr="005F7D2A">
        <w:rPr>
          <w:rFonts w:ascii="Arial" w:eastAsia="Tahoma" w:hAnsi="Arial" w:cs="Arial"/>
          <w:color w:val="000000"/>
          <w:sz w:val="18"/>
          <w:szCs w:val="18"/>
          <w:lang w:val="en-GB"/>
        </w:rPr>
        <w:t>D.T.C</w:t>
      </w:r>
      <w:r w:rsidR="00E61221" w:rsidRPr="005F7D2A">
        <w:rPr>
          <w:rFonts w:ascii="Arial" w:eastAsia="Tahoma" w:hAnsi="Arial" w:cs="Arial"/>
          <w:color w:val="000000"/>
          <w:sz w:val="18"/>
          <w:szCs w:val="18"/>
          <w:lang w:val="en-GB"/>
        </w:rPr>
        <w:t>.</w:t>
      </w:r>
      <w:r w:rsidRPr="005F7D2A">
        <w:rPr>
          <w:rFonts w:ascii="Arial" w:eastAsia="Tahoma" w:hAnsi="Arial" w:cs="Arial"/>
          <w:color w:val="000000"/>
          <w:sz w:val="18"/>
          <w:szCs w:val="18"/>
          <w:lang w:val="en-GB"/>
        </w:rPr>
        <w:t xml:space="preserve"> Enterprise</w:t>
      </w:r>
      <w:r w:rsidR="00C90F4E" w:rsidRPr="005F7D2A">
        <w:rPr>
          <w:rFonts w:ascii="Arial" w:eastAsia="Tahoma" w:hAnsi="Arial" w:cs="Arial"/>
          <w:color w:val="000000"/>
          <w:sz w:val="18"/>
          <w:szCs w:val="18"/>
          <w:lang w:val="en-GB"/>
        </w:rPr>
        <w:t xml:space="preserve"> </w:t>
      </w:r>
      <w:r w:rsidR="003659A2" w:rsidRPr="005F7D2A">
        <w:rPr>
          <w:rFonts w:ascii="Arial" w:eastAsia="Tahoma" w:hAnsi="Arial" w:cs="Arial"/>
          <w:color w:val="000000"/>
          <w:sz w:val="18"/>
          <w:szCs w:val="18"/>
          <w:lang w:val="en-GB"/>
        </w:rPr>
        <w:t>Public Company Limited</w:t>
      </w:r>
      <w:r w:rsidR="00C90F4E" w:rsidRPr="005F7D2A">
        <w:rPr>
          <w:rFonts w:ascii="Arial" w:eastAsia="Tahoma" w:hAnsi="Arial" w:cs="Arial"/>
          <w:color w:val="000000"/>
          <w:sz w:val="18"/>
          <w:szCs w:val="18"/>
          <w:lang w:val="en-GB"/>
        </w:rPr>
        <w:t xml:space="preserve"> </w:t>
      </w:r>
      <w:r w:rsidR="001C6F55" w:rsidRPr="005F7D2A">
        <w:rPr>
          <w:rFonts w:ascii="Arial" w:eastAsia="Tahoma" w:hAnsi="Arial" w:cs="Arial"/>
          <w:color w:val="000000"/>
          <w:sz w:val="18"/>
          <w:szCs w:val="18"/>
          <w:lang w:val="en-GB"/>
        </w:rPr>
        <w:t>(“</w:t>
      </w:r>
      <w:r w:rsidR="0014085F" w:rsidRPr="005F7D2A">
        <w:rPr>
          <w:rFonts w:ascii="Arial" w:eastAsia="Tahoma" w:hAnsi="Arial" w:cs="Arial"/>
          <w:color w:val="000000"/>
          <w:sz w:val="18"/>
          <w:szCs w:val="18"/>
          <w:lang w:val="en-GB"/>
        </w:rPr>
        <w:t xml:space="preserve">the Company”) is incorporated </w:t>
      </w:r>
      <w:r w:rsidR="00C10AA7" w:rsidRPr="005F7D2A">
        <w:rPr>
          <w:rFonts w:ascii="Arial" w:eastAsia="Tahoma" w:hAnsi="Arial" w:cs="Arial"/>
          <w:color w:val="000000"/>
          <w:sz w:val="18"/>
          <w:szCs w:val="18"/>
          <w:lang w:val="en-GB"/>
        </w:rPr>
        <w:t>and domiciled in</w:t>
      </w:r>
      <w:r w:rsidR="001C6F55" w:rsidRPr="005F7D2A">
        <w:rPr>
          <w:rFonts w:ascii="Arial" w:eastAsia="Tahoma" w:hAnsi="Arial" w:cs="Arial"/>
          <w:color w:val="000000"/>
          <w:sz w:val="18"/>
          <w:szCs w:val="18"/>
          <w:lang w:val="en-GB"/>
        </w:rPr>
        <w:t xml:space="preserve"> Thailand. </w:t>
      </w:r>
      <w:r w:rsidR="009E217F" w:rsidRPr="005F7D2A">
        <w:rPr>
          <w:rFonts w:ascii="Arial" w:eastAsia="Tahoma" w:hAnsi="Arial" w:cs="Arial"/>
          <w:color w:val="000000"/>
          <w:sz w:val="18"/>
          <w:szCs w:val="18"/>
          <w:lang w:val="en-GB"/>
        </w:rPr>
        <w:t xml:space="preserve"> </w:t>
      </w:r>
      <w:r w:rsidR="00C10AA7" w:rsidRPr="005F7D2A">
        <w:rPr>
          <w:rFonts w:ascii="Arial" w:eastAsia="Tahoma" w:hAnsi="Arial" w:cs="Arial"/>
          <w:color w:val="000000"/>
          <w:sz w:val="18"/>
          <w:szCs w:val="18"/>
          <w:lang w:val="en-GB"/>
        </w:rPr>
        <w:t xml:space="preserve">The address of </w:t>
      </w:r>
      <w:r w:rsidR="00C10AA7" w:rsidRPr="005F7D2A">
        <w:rPr>
          <w:rFonts w:ascii="Arial" w:eastAsia="Tahoma" w:hAnsi="Arial" w:cs="Arial"/>
          <w:color w:val="000000"/>
          <w:spacing w:val="-6"/>
          <w:sz w:val="18"/>
          <w:szCs w:val="18"/>
          <w:lang w:val="en-GB"/>
        </w:rPr>
        <w:t xml:space="preserve">the Company’s </w:t>
      </w:r>
      <w:r w:rsidR="00C10AA7" w:rsidRPr="005F7D2A">
        <w:rPr>
          <w:rFonts w:ascii="Arial" w:eastAsia="Tahoma" w:hAnsi="Arial" w:cs="Arial"/>
          <w:color w:val="000000"/>
          <w:sz w:val="18"/>
          <w:szCs w:val="18"/>
          <w:lang w:val="en-GB"/>
        </w:rPr>
        <w:t>registered office is as follows:</w:t>
      </w:r>
    </w:p>
    <w:p w14:paraId="4C0FA16B" w14:textId="77777777" w:rsidR="0014085F" w:rsidRPr="005F7D2A" w:rsidRDefault="0014085F" w:rsidP="004372AB">
      <w:pPr>
        <w:pStyle w:val="a"/>
        <w:ind w:right="0"/>
        <w:jc w:val="both"/>
        <w:rPr>
          <w:rFonts w:ascii="Arial" w:eastAsia="Tahoma" w:hAnsi="Arial" w:cs="Arial"/>
          <w:color w:val="000000"/>
          <w:sz w:val="18"/>
          <w:szCs w:val="18"/>
          <w:lang w:val="en-GB"/>
        </w:rPr>
      </w:pPr>
    </w:p>
    <w:p w14:paraId="0EB07538" w14:textId="5EE3EF9F" w:rsidR="00CE4DB1" w:rsidRPr="005F7D2A" w:rsidRDefault="004C28C7" w:rsidP="004372AB">
      <w:pPr>
        <w:pStyle w:val="a"/>
        <w:ind w:right="0"/>
        <w:jc w:val="both"/>
        <w:rPr>
          <w:rFonts w:ascii="Arial" w:eastAsia="Tahoma" w:hAnsi="Arial" w:cs="Arial"/>
          <w:color w:val="000000"/>
          <w:sz w:val="18"/>
          <w:szCs w:val="18"/>
          <w:lang w:val="en-GB"/>
        </w:rPr>
      </w:pPr>
      <w:r w:rsidRPr="004C28C7">
        <w:rPr>
          <w:rFonts w:ascii="Arial" w:eastAsia="Tahoma" w:hAnsi="Arial" w:cs="Arial"/>
          <w:color w:val="000000"/>
          <w:sz w:val="18"/>
          <w:szCs w:val="18"/>
          <w:lang w:val="en-GB"/>
        </w:rPr>
        <w:t>63</w:t>
      </w:r>
      <w:r w:rsidR="00A6266B" w:rsidRPr="005F7D2A">
        <w:rPr>
          <w:rFonts w:ascii="Arial" w:eastAsia="Tahoma" w:hAnsi="Arial" w:cs="Arial"/>
          <w:color w:val="000000"/>
          <w:sz w:val="18"/>
          <w:szCs w:val="18"/>
          <w:lang w:val="en-GB"/>
        </w:rPr>
        <w:t xml:space="preserve"> </w:t>
      </w:r>
      <w:r w:rsidR="003F72B0" w:rsidRPr="005F7D2A">
        <w:rPr>
          <w:rFonts w:ascii="Arial" w:eastAsia="Tahoma" w:hAnsi="Arial" w:cs="Arial"/>
          <w:color w:val="000000"/>
          <w:sz w:val="18"/>
          <w:szCs w:val="18"/>
          <w:lang w:val="en-GB"/>
        </w:rPr>
        <w:t xml:space="preserve">Soi </w:t>
      </w:r>
      <w:proofErr w:type="spellStart"/>
      <w:r w:rsidR="003F72B0" w:rsidRPr="005F7D2A">
        <w:rPr>
          <w:rFonts w:ascii="Arial" w:eastAsia="Tahoma" w:hAnsi="Arial" w:cs="Arial"/>
          <w:color w:val="000000"/>
          <w:sz w:val="18"/>
          <w:szCs w:val="18"/>
          <w:lang w:val="en-GB"/>
        </w:rPr>
        <w:t>Sopon</w:t>
      </w:r>
      <w:proofErr w:type="spellEnd"/>
      <w:r w:rsidR="003F72B0" w:rsidRPr="005F7D2A">
        <w:rPr>
          <w:rFonts w:ascii="Arial" w:eastAsia="Tahoma" w:hAnsi="Arial" w:cs="Arial"/>
          <w:color w:val="000000"/>
          <w:sz w:val="18"/>
          <w:szCs w:val="18"/>
          <w:lang w:val="en-GB"/>
        </w:rPr>
        <w:t xml:space="preserve">, </w:t>
      </w:r>
      <w:proofErr w:type="spellStart"/>
      <w:r w:rsidR="003F72B0" w:rsidRPr="005F7D2A">
        <w:rPr>
          <w:rFonts w:ascii="Arial" w:eastAsia="Tahoma" w:hAnsi="Arial" w:cs="Arial"/>
          <w:color w:val="000000"/>
          <w:sz w:val="18"/>
          <w:szCs w:val="18"/>
          <w:lang w:val="en-GB"/>
        </w:rPr>
        <w:t>Sukumvit</w:t>
      </w:r>
      <w:proofErr w:type="spellEnd"/>
      <w:r w:rsidR="003F72B0" w:rsidRPr="005F7D2A">
        <w:rPr>
          <w:rFonts w:ascii="Arial" w:eastAsia="Tahoma" w:hAnsi="Arial" w:cs="Arial"/>
          <w:color w:val="000000"/>
          <w:sz w:val="18"/>
          <w:szCs w:val="18"/>
          <w:lang w:val="en-GB"/>
        </w:rPr>
        <w:t xml:space="preserve"> </w:t>
      </w:r>
      <w:r w:rsidRPr="004C28C7">
        <w:rPr>
          <w:rFonts w:ascii="Arial" w:eastAsia="Tahoma" w:hAnsi="Arial" w:cs="Arial"/>
          <w:color w:val="000000"/>
          <w:sz w:val="18"/>
          <w:szCs w:val="18"/>
          <w:lang w:val="en-GB"/>
        </w:rPr>
        <w:t>68</w:t>
      </w:r>
      <w:r w:rsidR="003F72B0" w:rsidRPr="005F7D2A">
        <w:rPr>
          <w:rFonts w:ascii="Arial" w:eastAsia="Tahoma" w:hAnsi="Arial" w:cs="Arial"/>
          <w:color w:val="000000"/>
          <w:sz w:val="18"/>
          <w:szCs w:val="18"/>
          <w:lang w:val="en-GB"/>
        </w:rPr>
        <w:t xml:space="preserve"> R</w:t>
      </w:r>
      <w:r w:rsidR="005C39C7" w:rsidRPr="005F7D2A">
        <w:rPr>
          <w:rFonts w:ascii="Arial" w:eastAsia="Tahoma" w:hAnsi="Arial" w:cs="Arial"/>
          <w:color w:val="000000"/>
          <w:sz w:val="18"/>
          <w:szCs w:val="18"/>
          <w:lang w:val="en-GB"/>
        </w:rPr>
        <w:t>oa</w:t>
      </w:r>
      <w:r w:rsidR="00DF5629" w:rsidRPr="005F7D2A">
        <w:rPr>
          <w:rFonts w:ascii="Arial" w:eastAsia="Tahoma" w:hAnsi="Arial" w:cs="Arial"/>
          <w:color w:val="000000"/>
          <w:sz w:val="18"/>
          <w:szCs w:val="18"/>
          <w:lang w:val="en-GB"/>
        </w:rPr>
        <w:t>d</w:t>
      </w:r>
      <w:r w:rsidR="003F72B0" w:rsidRPr="005F7D2A">
        <w:rPr>
          <w:rFonts w:ascii="Arial" w:eastAsia="Tahoma" w:hAnsi="Arial" w:cs="Arial"/>
          <w:color w:val="000000"/>
          <w:sz w:val="18"/>
          <w:szCs w:val="18"/>
          <w:lang w:val="en-GB"/>
        </w:rPr>
        <w:t xml:space="preserve">, </w:t>
      </w:r>
      <w:proofErr w:type="spellStart"/>
      <w:r w:rsidR="003F72B0" w:rsidRPr="005F7D2A">
        <w:rPr>
          <w:rFonts w:ascii="Arial" w:eastAsia="Tahoma" w:hAnsi="Arial" w:cs="Arial"/>
          <w:color w:val="000000"/>
          <w:sz w:val="18"/>
          <w:szCs w:val="18"/>
          <w:lang w:val="en-GB"/>
        </w:rPr>
        <w:t>Bangna</w:t>
      </w:r>
      <w:proofErr w:type="spellEnd"/>
      <w:r w:rsidR="00050074" w:rsidRPr="005F7D2A">
        <w:rPr>
          <w:rFonts w:ascii="Arial" w:eastAsia="Tahoma" w:hAnsi="Arial" w:cs="Arial"/>
          <w:color w:val="000000"/>
          <w:sz w:val="18"/>
          <w:szCs w:val="18"/>
          <w:cs/>
          <w:lang w:val="en-GB"/>
        </w:rPr>
        <w:t xml:space="preserve"> </w:t>
      </w:r>
      <w:proofErr w:type="spellStart"/>
      <w:r w:rsidR="00050074" w:rsidRPr="005F7D2A">
        <w:rPr>
          <w:rFonts w:ascii="Arial" w:eastAsia="Tahoma" w:hAnsi="Arial" w:cs="Arial"/>
          <w:color w:val="000000"/>
          <w:sz w:val="18"/>
          <w:szCs w:val="18"/>
          <w:lang w:val="en-GB"/>
        </w:rPr>
        <w:t>Nuea</w:t>
      </w:r>
      <w:proofErr w:type="spellEnd"/>
      <w:r w:rsidR="00050074" w:rsidRPr="005F7D2A">
        <w:rPr>
          <w:rFonts w:ascii="Arial" w:eastAsia="Tahoma" w:hAnsi="Arial" w:cs="Arial"/>
          <w:color w:val="000000"/>
          <w:sz w:val="18"/>
          <w:szCs w:val="18"/>
          <w:lang w:val="en-GB"/>
        </w:rPr>
        <w:t xml:space="preserve">, </w:t>
      </w:r>
      <w:proofErr w:type="spellStart"/>
      <w:r w:rsidR="00050074" w:rsidRPr="005F7D2A">
        <w:rPr>
          <w:rFonts w:ascii="Arial" w:eastAsia="Tahoma" w:hAnsi="Arial" w:cs="Arial"/>
          <w:color w:val="000000"/>
          <w:sz w:val="18"/>
          <w:szCs w:val="18"/>
          <w:lang w:val="en-GB"/>
        </w:rPr>
        <w:t>Bangna</w:t>
      </w:r>
      <w:proofErr w:type="spellEnd"/>
      <w:r w:rsidR="003F72B0" w:rsidRPr="005F7D2A">
        <w:rPr>
          <w:rFonts w:ascii="Arial" w:eastAsia="Tahoma" w:hAnsi="Arial" w:cs="Arial"/>
          <w:color w:val="000000"/>
          <w:sz w:val="18"/>
          <w:szCs w:val="18"/>
          <w:lang w:val="en-GB"/>
        </w:rPr>
        <w:t>, Bangkok.</w:t>
      </w:r>
    </w:p>
    <w:p w14:paraId="228D95AD" w14:textId="77777777" w:rsidR="003F72B0" w:rsidRPr="005F7D2A" w:rsidRDefault="003F72B0" w:rsidP="004372AB">
      <w:pPr>
        <w:pStyle w:val="a"/>
        <w:ind w:right="0"/>
        <w:jc w:val="both"/>
        <w:rPr>
          <w:rFonts w:ascii="Arial" w:eastAsia="Tahoma" w:hAnsi="Arial" w:cs="Arial"/>
          <w:color w:val="000000"/>
          <w:sz w:val="18"/>
          <w:szCs w:val="18"/>
          <w:lang w:val="en-GB"/>
        </w:rPr>
      </w:pPr>
    </w:p>
    <w:p w14:paraId="2CB3C765" w14:textId="77777777" w:rsidR="001C6F55" w:rsidRPr="005F7D2A" w:rsidRDefault="00E57B82" w:rsidP="004372AB">
      <w:pPr>
        <w:jc w:val="both"/>
        <w:rPr>
          <w:rFonts w:ascii="Arial" w:eastAsia="Tahoma" w:hAnsi="Arial" w:cs="Arial"/>
          <w:color w:val="000000"/>
          <w:sz w:val="18"/>
          <w:szCs w:val="18"/>
          <w:lang w:val="en-GB" w:eastAsia="th-TH"/>
        </w:rPr>
      </w:pPr>
      <w:r w:rsidRPr="005F7D2A">
        <w:rPr>
          <w:rFonts w:ascii="Arial" w:eastAsia="Tahoma" w:hAnsi="Arial" w:cs="Arial"/>
          <w:color w:val="000000"/>
          <w:sz w:val="18"/>
          <w:szCs w:val="18"/>
          <w:lang w:val="en-GB" w:eastAsia="th-TH"/>
        </w:rPr>
        <w:t>The</w:t>
      </w:r>
      <w:r w:rsidR="0014085F" w:rsidRPr="005F7D2A">
        <w:rPr>
          <w:rFonts w:ascii="Arial" w:eastAsia="Tahoma" w:hAnsi="Arial" w:cs="Arial"/>
          <w:color w:val="000000"/>
          <w:sz w:val="18"/>
          <w:szCs w:val="18"/>
          <w:lang w:val="en-GB" w:eastAsia="th-TH"/>
        </w:rPr>
        <w:t xml:space="preserve"> principal </w:t>
      </w:r>
      <w:r w:rsidR="000449B0" w:rsidRPr="005F7D2A">
        <w:rPr>
          <w:rFonts w:ascii="Arial" w:eastAsia="Tahoma" w:hAnsi="Arial" w:cs="Arial"/>
          <w:color w:val="000000"/>
          <w:sz w:val="18"/>
          <w:szCs w:val="18"/>
          <w:lang w:val="en-GB" w:eastAsia="th-TH"/>
        </w:rPr>
        <w:t>business operations</w:t>
      </w:r>
      <w:r w:rsidRPr="005F7D2A">
        <w:rPr>
          <w:rFonts w:ascii="Arial" w:eastAsia="Tahoma" w:hAnsi="Arial" w:cs="Arial"/>
          <w:color w:val="000000"/>
          <w:sz w:val="18"/>
          <w:szCs w:val="18"/>
          <w:lang w:val="en-GB" w:eastAsia="th-TH"/>
        </w:rPr>
        <w:t xml:space="preserve"> of the Company</w:t>
      </w:r>
      <w:r w:rsidR="0014085F" w:rsidRPr="005F7D2A">
        <w:rPr>
          <w:rFonts w:ascii="Arial" w:eastAsia="Tahoma" w:hAnsi="Arial" w:cs="Arial"/>
          <w:color w:val="000000"/>
          <w:sz w:val="18"/>
          <w:szCs w:val="18"/>
          <w:lang w:val="en-GB" w:eastAsia="th-TH"/>
        </w:rPr>
        <w:t xml:space="preserve"> </w:t>
      </w:r>
      <w:r w:rsidR="00C7308D" w:rsidRPr="005F7D2A">
        <w:rPr>
          <w:rFonts w:ascii="Arial" w:eastAsia="Tahoma" w:hAnsi="Arial" w:cs="Arial"/>
          <w:color w:val="000000"/>
          <w:sz w:val="18"/>
          <w:szCs w:val="18"/>
          <w:lang w:val="en-GB" w:eastAsia="th-TH"/>
        </w:rPr>
        <w:t xml:space="preserve">and </w:t>
      </w:r>
      <w:r w:rsidR="00B02A0F" w:rsidRPr="005F7D2A">
        <w:rPr>
          <w:rFonts w:ascii="Arial" w:eastAsia="Tahoma" w:hAnsi="Arial" w:cs="Arial"/>
          <w:color w:val="000000"/>
          <w:sz w:val="18"/>
          <w:szCs w:val="18"/>
          <w:lang w:val="en-GB" w:eastAsia="th-TH"/>
        </w:rPr>
        <w:t xml:space="preserve">its </w:t>
      </w:r>
      <w:r w:rsidR="00C7308D" w:rsidRPr="005F7D2A">
        <w:rPr>
          <w:rFonts w:ascii="Arial" w:eastAsia="Tahoma" w:hAnsi="Arial" w:cs="Arial"/>
          <w:color w:val="000000"/>
          <w:sz w:val="18"/>
          <w:szCs w:val="18"/>
          <w:lang w:val="en-GB" w:eastAsia="th-TH"/>
        </w:rPr>
        <w:t>subsidiaries (“</w:t>
      </w:r>
      <w:r w:rsidR="00B02A0F" w:rsidRPr="005F7D2A">
        <w:rPr>
          <w:rFonts w:ascii="Arial" w:eastAsia="Tahoma" w:hAnsi="Arial" w:cs="Arial"/>
          <w:color w:val="000000"/>
          <w:sz w:val="18"/>
          <w:szCs w:val="18"/>
          <w:lang w:val="en-GB" w:eastAsia="th-TH"/>
        </w:rPr>
        <w:t>T</w:t>
      </w:r>
      <w:r w:rsidR="00C7308D" w:rsidRPr="005F7D2A">
        <w:rPr>
          <w:rFonts w:ascii="Arial" w:eastAsia="Tahoma" w:hAnsi="Arial" w:cs="Arial"/>
          <w:color w:val="000000"/>
          <w:sz w:val="18"/>
          <w:szCs w:val="18"/>
          <w:lang w:val="en-GB" w:eastAsia="th-TH"/>
        </w:rPr>
        <w:t xml:space="preserve">he Group”) </w:t>
      </w:r>
      <w:r w:rsidR="0014085F" w:rsidRPr="005F7D2A">
        <w:rPr>
          <w:rFonts w:ascii="Arial" w:eastAsia="Tahoma" w:hAnsi="Arial" w:cs="Arial"/>
          <w:color w:val="000000"/>
          <w:sz w:val="18"/>
          <w:szCs w:val="18"/>
          <w:lang w:val="en-GB" w:eastAsia="th-TH"/>
        </w:rPr>
        <w:t xml:space="preserve">are </w:t>
      </w:r>
      <w:r w:rsidR="00C7308D" w:rsidRPr="005F7D2A">
        <w:rPr>
          <w:rFonts w:ascii="Arial" w:eastAsia="Tahoma" w:hAnsi="Arial" w:cs="Arial"/>
          <w:color w:val="000000"/>
          <w:sz w:val="18"/>
          <w:szCs w:val="18"/>
          <w:lang w:val="en-GB" w:eastAsia="th-TH"/>
        </w:rPr>
        <w:t>sales and providi</w:t>
      </w:r>
      <w:r w:rsidR="00DB76CC" w:rsidRPr="005F7D2A">
        <w:rPr>
          <w:rFonts w:ascii="Arial" w:eastAsia="Tahoma" w:hAnsi="Arial" w:cs="Arial"/>
          <w:color w:val="000000"/>
          <w:sz w:val="18"/>
          <w:szCs w:val="18"/>
          <w:lang w:val="en-GB" w:eastAsia="th-TH"/>
        </w:rPr>
        <w:t>ng vehicle</w:t>
      </w:r>
      <w:r w:rsidR="00E6433F" w:rsidRPr="005F7D2A">
        <w:rPr>
          <w:rFonts w:ascii="Arial" w:eastAsia="Tahoma" w:hAnsi="Arial" w:cs="Arial"/>
          <w:color w:val="000000"/>
          <w:sz w:val="18"/>
          <w:szCs w:val="18"/>
          <w:lang w:val="en-GB" w:eastAsia="th-TH"/>
        </w:rPr>
        <w:t xml:space="preserve"> </w:t>
      </w:r>
      <w:r w:rsidR="003B396F" w:rsidRPr="005F7D2A">
        <w:rPr>
          <w:rFonts w:ascii="Arial" w:eastAsia="Tahoma" w:hAnsi="Arial" w:cs="Arial"/>
          <w:color w:val="000000"/>
          <w:sz w:val="18"/>
          <w:szCs w:val="18"/>
          <w:lang w:val="en-GB" w:eastAsia="th-TH"/>
        </w:rPr>
        <w:t xml:space="preserve">tracking </w:t>
      </w:r>
      <w:r w:rsidR="00B02A0F" w:rsidRPr="005F7D2A">
        <w:rPr>
          <w:rFonts w:ascii="Arial" w:eastAsia="Tahoma" w:hAnsi="Arial" w:cs="Arial"/>
          <w:color w:val="000000"/>
          <w:sz w:val="18"/>
          <w:szCs w:val="18"/>
          <w:lang w:val="en-GB" w:eastAsia="th-TH"/>
        </w:rPr>
        <w:t>services</w:t>
      </w:r>
      <w:r w:rsidR="003B396F" w:rsidRPr="005F7D2A">
        <w:rPr>
          <w:rFonts w:ascii="Arial" w:eastAsia="Tahoma" w:hAnsi="Arial" w:cs="Arial"/>
          <w:color w:val="000000"/>
          <w:sz w:val="18"/>
          <w:szCs w:val="18"/>
          <w:lang w:val="en-GB" w:eastAsia="th-TH"/>
        </w:rPr>
        <w:t xml:space="preserve"> through network</w:t>
      </w:r>
      <w:r w:rsidR="00B02A0F" w:rsidRPr="005F7D2A">
        <w:rPr>
          <w:rFonts w:ascii="Arial" w:eastAsia="Tahoma" w:hAnsi="Arial" w:cs="Arial"/>
          <w:color w:val="000000"/>
          <w:sz w:val="18"/>
          <w:szCs w:val="18"/>
          <w:lang w:val="en-GB" w:eastAsia="th-TH"/>
        </w:rPr>
        <w:t xml:space="preserve"> electronically</w:t>
      </w:r>
      <w:r w:rsidR="003B396F" w:rsidRPr="005F7D2A">
        <w:rPr>
          <w:rFonts w:ascii="Arial" w:eastAsia="Tahoma" w:hAnsi="Arial" w:cs="Arial"/>
          <w:color w:val="000000"/>
          <w:sz w:val="18"/>
          <w:szCs w:val="18"/>
          <w:lang w:val="en-GB" w:eastAsia="th-TH"/>
        </w:rPr>
        <w:t xml:space="preserve"> and repair devices used in car</w:t>
      </w:r>
      <w:r w:rsidR="00EC6792" w:rsidRPr="005F7D2A">
        <w:rPr>
          <w:rFonts w:ascii="Arial" w:eastAsia="Tahoma" w:hAnsi="Arial" w:cs="Arial"/>
          <w:color w:val="000000"/>
          <w:sz w:val="18"/>
          <w:szCs w:val="18"/>
          <w:lang w:val="en-GB" w:eastAsia="th-TH"/>
        </w:rPr>
        <w:t>s</w:t>
      </w:r>
      <w:r w:rsidR="00DB76CC" w:rsidRPr="005F7D2A">
        <w:rPr>
          <w:rFonts w:ascii="Arial" w:eastAsia="Tahoma" w:hAnsi="Arial" w:cs="Arial"/>
          <w:color w:val="000000"/>
          <w:sz w:val="18"/>
          <w:szCs w:val="18"/>
          <w:lang w:val="en-GB" w:eastAsia="th-TH"/>
        </w:rPr>
        <w:t>, and IT services.</w:t>
      </w:r>
    </w:p>
    <w:p w14:paraId="07F5345A" w14:textId="77777777" w:rsidR="009E21DE" w:rsidRPr="005F7D2A" w:rsidRDefault="009E21DE" w:rsidP="004372AB">
      <w:pPr>
        <w:jc w:val="both"/>
        <w:rPr>
          <w:rFonts w:ascii="Arial" w:eastAsia="Tahoma" w:hAnsi="Arial" w:cs="Arial"/>
          <w:color w:val="000000"/>
          <w:sz w:val="18"/>
          <w:szCs w:val="18"/>
          <w:lang w:val="en-GB" w:eastAsia="th-TH"/>
        </w:rPr>
      </w:pPr>
    </w:p>
    <w:p w14:paraId="64E61F2F" w14:textId="77777777" w:rsidR="009E21DE" w:rsidRPr="005F7D2A" w:rsidRDefault="009E21DE" w:rsidP="004372AB">
      <w:pPr>
        <w:jc w:val="both"/>
        <w:rPr>
          <w:rFonts w:ascii="Arial" w:eastAsia="Tahoma" w:hAnsi="Arial" w:cs="Arial"/>
          <w:color w:val="000000"/>
          <w:sz w:val="18"/>
          <w:szCs w:val="18"/>
          <w:lang w:val="en-GB" w:eastAsia="th-TH"/>
        </w:rPr>
      </w:pPr>
      <w:r w:rsidRPr="005F7D2A">
        <w:rPr>
          <w:rFonts w:ascii="Arial" w:eastAsia="Tahoma" w:hAnsi="Arial" w:cs="Arial"/>
          <w:color w:val="000000"/>
          <w:sz w:val="18"/>
          <w:szCs w:val="18"/>
          <w:lang w:val="en-GB" w:eastAsia="th-TH"/>
        </w:rPr>
        <w:t xml:space="preserve">The consolidated and separate financial </w:t>
      </w:r>
      <w:r w:rsidR="00DB76CC" w:rsidRPr="005F7D2A">
        <w:rPr>
          <w:rFonts w:ascii="Arial" w:eastAsia="Tahoma" w:hAnsi="Arial" w:cs="Arial"/>
          <w:color w:val="000000"/>
          <w:sz w:val="18"/>
          <w:szCs w:val="18"/>
          <w:lang w:val="en-GB" w:eastAsia="th-TH"/>
        </w:rPr>
        <w:t>information were</w:t>
      </w:r>
      <w:r w:rsidRPr="005F7D2A">
        <w:rPr>
          <w:rFonts w:ascii="Arial" w:eastAsia="Tahoma" w:hAnsi="Arial" w:cs="Arial"/>
          <w:color w:val="000000"/>
          <w:sz w:val="18"/>
          <w:szCs w:val="18"/>
          <w:lang w:val="en-GB" w:eastAsia="th-TH"/>
        </w:rPr>
        <w:t xml:space="preserve"> presented in Thousand Baht</w:t>
      </w:r>
      <w:r w:rsidR="00DB76CC" w:rsidRPr="005F7D2A">
        <w:rPr>
          <w:rFonts w:ascii="Arial" w:eastAsia="Tahoma" w:hAnsi="Arial" w:cs="Arial"/>
          <w:color w:val="000000"/>
          <w:sz w:val="18"/>
          <w:szCs w:val="18"/>
          <w:lang w:val="en-GB" w:eastAsia="th-TH"/>
        </w:rPr>
        <w:t>, except specified otherwise.</w:t>
      </w:r>
    </w:p>
    <w:p w14:paraId="6B473AA5" w14:textId="77777777" w:rsidR="00F41B31" w:rsidRPr="005F7D2A" w:rsidRDefault="00F41B31" w:rsidP="004372AB">
      <w:pPr>
        <w:pStyle w:val="a"/>
        <w:ind w:right="0"/>
        <w:jc w:val="both"/>
        <w:rPr>
          <w:rFonts w:ascii="Arial" w:eastAsia="Tahoma" w:hAnsi="Arial" w:cs="Arial"/>
          <w:color w:val="000000"/>
          <w:sz w:val="18"/>
          <w:szCs w:val="18"/>
          <w:lang w:val="en-GB"/>
        </w:rPr>
      </w:pPr>
    </w:p>
    <w:p w14:paraId="31CD5CFD" w14:textId="36E8ED5C" w:rsidR="00BE3471" w:rsidRPr="007413A6" w:rsidRDefault="00C10AA7" w:rsidP="002F2EFC">
      <w:pPr>
        <w:jc w:val="both"/>
        <w:rPr>
          <w:rFonts w:ascii="Arial" w:eastAsia="Tahoma" w:hAnsi="Arial" w:cs="Arial"/>
          <w:color w:val="000000"/>
          <w:spacing w:val="-5"/>
          <w:sz w:val="18"/>
          <w:szCs w:val="18"/>
          <w:cs/>
          <w:lang w:val="en-GB" w:eastAsia="th-TH"/>
        </w:rPr>
      </w:pPr>
      <w:r w:rsidRPr="007413A6">
        <w:rPr>
          <w:rFonts w:ascii="Arial" w:eastAsia="Tahoma" w:hAnsi="Arial" w:cs="Arial"/>
          <w:color w:val="000000"/>
          <w:spacing w:val="-5"/>
          <w:sz w:val="18"/>
          <w:szCs w:val="18"/>
          <w:lang w:val="en-GB" w:eastAsia="th-TH"/>
        </w:rPr>
        <w:t xml:space="preserve">The consolidated and separate financial </w:t>
      </w:r>
      <w:r w:rsidR="00DB76CC" w:rsidRPr="007413A6">
        <w:rPr>
          <w:rFonts w:ascii="Arial" w:eastAsia="Tahoma" w:hAnsi="Arial" w:cs="Arial"/>
          <w:color w:val="000000"/>
          <w:spacing w:val="-5"/>
          <w:sz w:val="18"/>
          <w:szCs w:val="18"/>
          <w:lang w:val="en-GB" w:eastAsia="th-TH"/>
        </w:rPr>
        <w:t xml:space="preserve">information </w:t>
      </w:r>
      <w:r w:rsidRPr="007413A6">
        <w:rPr>
          <w:rFonts w:ascii="Arial" w:eastAsia="Tahoma" w:hAnsi="Arial" w:cs="Arial"/>
          <w:color w:val="000000"/>
          <w:spacing w:val="-5"/>
          <w:sz w:val="18"/>
          <w:szCs w:val="18"/>
          <w:lang w:val="en-GB" w:eastAsia="th-TH"/>
        </w:rPr>
        <w:t xml:space="preserve">were authorised for issue by </w:t>
      </w:r>
      <w:r w:rsidR="001C6F55" w:rsidRPr="007413A6">
        <w:rPr>
          <w:rFonts w:ascii="Arial" w:eastAsia="Tahoma" w:hAnsi="Arial" w:cs="Arial"/>
          <w:color w:val="000000"/>
          <w:spacing w:val="-5"/>
          <w:sz w:val="18"/>
          <w:szCs w:val="18"/>
          <w:lang w:val="en-GB" w:eastAsia="th-TH"/>
        </w:rPr>
        <w:t xml:space="preserve">the </w:t>
      </w:r>
      <w:r w:rsidR="00EC6792" w:rsidRPr="007413A6">
        <w:rPr>
          <w:rFonts w:ascii="Arial" w:eastAsia="Tahoma" w:hAnsi="Arial" w:cs="Arial"/>
          <w:color w:val="000000"/>
          <w:spacing w:val="-5"/>
          <w:sz w:val="18"/>
          <w:szCs w:val="18"/>
          <w:lang w:val="en-GB" w:eastAsia="th-TH"/>
        </w:rPr>
        <w:t xml:space="preserve">Board of Directors </w:t>
      </w:r>
      <w:r w:rsidR="009320D0" w:rsidRPr="007413A6">
        <w:rPr>
          <w:rFonts w:ascii="Arial" w:eastAsia="Tahoma" w:hAnsi="Arial" w:cs="Arial"/>
          <w:color w:val="000000"/>
          <w:spacing w:val="-5"/>
          <w:sz w:val="18"/>
          <w:szCs w:val="18"/>
          <w:lang w:val="en-GB" w:eastAsia="th-TH"/>
        </w:rPr>
        <w:t>on</w:t>
      </w:r>
      <w:r w:rsidR="00E255B2" w:rsidRPr="007413A6">
        <w:rPr>
          <w:rFonts w:ascii="Arial" w:eastAsia="Tahoma" w:hAnsi="Arial" w:cs="Arial"/>
          <w:color w:val="000000"/>
          <w:spacing w:val="-5"/>
          <w:sz w:val="18"/>
          <w:szCs w:val="18"/>
          <w:lang w:val="en-GB" w:eastAsia="th-TH"/>
        </w:rPr>
        <w:t xml:space="preserve"> </w:t>
      </w:r>
      <w:r w:rsidR="004C28C7" w:rsidRPr="004C28C7">
        <w:rPr>
          <w:rFonts w:ascii="Arial" w:eastAsia="Tahoma" w:hAnsi="Arial" w:cs="Arial"/>
          <w:color w:val="000000"/>
          <w:spacing w:val="-5"/>
          <w:sz w:val="18"/>
          <w:szCs w:val="18"/>
          <w:lang w:val="en-GB" w:eastAsia="th-TH"/>
        </w:rPr>
        <w:t>9</w:t>
      </w:r>
      <w:r w:rsidR="00DB0E61" w:rsidRPr="007413A6">
        <w:rPr>
          <w:rFonts w:ascii="Arial" w:eastAsia="Tahoma" w:hAnsi="Arial" w:cs="Arial"/>
          <w:color w:val="000000"/>
          <w:spacing w:val="-5"/>
          <w:sz w:val="18"/>
          <w:szCs w:val="18"/>
          <w:lang w:val="en-GB" w:eastAsia="th-TH"/>
        </w:rPr>
        <w:t xml:space="preserve"> November</w:t>
      </w:r>
      <w:r w:rsidR="00990FD0" w:rsidRPr="007413A6">
        <w:rPr>
          <w:rFonts w:ascii="Arial" w:eastAsia="Tahoma" w:hAnsi="Arial" w:cs="Arial"/>
          <w:color w:val="000000"/>
          <w:spacing w:val="-5"/>
          <w:sz w:val="18"/>
          <w:szCs w:val="18"/>
          <w:lang w:val="en-GB" w:eastAsia="th-TH"/>
        </w:rPr>
        <w:t xml:space="preserve"> </w:t>
      </w:r>
      <w:r w:rsidR="004C28C7" w:rsidRPr="004C28C7">
        <w:rPr>
          <w:rFonts w:ascii="Arial" w:eastAsia="Tahoma" w:hAnsi="Arial" w:cs="Arial"/>
          <w:color w:val="000000"/>
          <w:spacing w:val="-5"/>
          <w:sz w:val="18"/>
          <w:szCs w:val="18"/>
          <w:lang w:val="en-GB" w:eastAsia="th-TH"/>
        </w:rPr>
        <w:t>2022</w:t>
      </w:r>
      <w:r w:rsidR="001C6F55" w:rsidRPr="007413A6">
        <w:rPr>
          <w:rFonts w:ascii="Arial" w:eastAsia="Tahoma" w:hAnsi="Arial" w:cs="Arial"/>
          <w:color w:val="000000"/>
          <w:spacing w:val="-5"/>
          <w:sz w:val="18"/>
          <w:szCs w:val="18"/>
          <w:lang w:val="en-GB" w:eastAsia="th-TH"/>
        </w:rPr>
        <w:t>.</w:t>
      </w:r>
    </w:p>
    <w:p w14:paraId="1243764E" w14:textId="027E14FC" w:rsidR="00B954AA" w:rsidRDefault="00B954AA" w:rsidP="004372AB">
      <w:pPr>
        <w:pStyle w:val="a"/>
        <w:ind w:right="11"/>
        <w:jc w:val="both"/>
        <w:rPr>
          <w:rFonts w:ascii="Arial" w:eastAsia="Tahoma" w:hAnsi="Arial" w:cs="Arial"/>
          <w:color w:val="000000"/>
          <w:sz w:val="18"/>
          <w:szCs w:val="18"/>
          <w:lang w:val="en-GB"/>
        </w:rPr>
      </w:pPr>
    </w:p>
    <w:p w14:paraId="39F7BFE5" w14:textId="77777777" w:rsidR="00F56657" w:rsidRPr="005F7D2A" w:rsidRDefault="00F56657" w:rsidP="004372AB">
      <w:pPr>
        <w:pStyle w:val="a"/>
        <w:ind w:right="11"/>
        <w:jc w:val="both"/>
        <w:rPr>
          <w:rFonts w:ascii="Arial" w:eastAsia="Tahoma" w:hAnsi="Arial" w:cs="Arial"/>
          <w:color w:val="000000"/>
          <w:sz w:val="18"/>
          <w:szCs w:val="18"/>
          <w:lang w:val="en-GB"/>
        </w:rPr>
      </w:pPr>
    </w:p>
    <w:tbl>
      <w:tblPr>
        <w:tblW w:w="9463" w:type="dxa"/>
        <w:tblInd w:w="108" w:type="dxa"/>
        <w:shd w:val="clear" w:color="auto" w:fill="EB8C00"/>
        <w:tblLook w:val="04A0" w:firstRow="1" w:lastRow="0" w:firstColumn="1" w:lastColumn="0" w:noHBand="0" w:noVBand="1"/>
      </w:tblPr>
      <w:tblGrid>
        <w:gridCol w:w="9463"/>
      </w:tblGrid>
      <w:tr w:rsidR="00BE3471" w:rsidRPr="005F7D2A" w14:paraId="31E2E7E0" w14:textId="77777777" w:rsidTr="009E217F">
        <w:trPr>
          <w:trHeight w:val="386"/>
        </w:trPr>
        <w:tc>
          <w:tcPr>
            <w:tcW w:w="9463" w:type="dxa"/>
            <w:shd w:val="clear" w:color="auto" w:fill="FFA543"/>
            <w:vAlign w:val="center"/>
            <w:hideMark/>
          </w:tcPr>
          <w:p w14:paraId="412E8CF8" w14:textId="275CECA8" w:rsidR="00BE3471" w:rsidRPr="005F7D2A" w:rsidRDefault="004C28C7" w:rsidP="004372AB">
            <w:pPr>
              <w:tabs>
                <w:tab w:val="left" w:pos="430"/>
              </w:tabs>
              <w:jc w:val="both"/>
              <w:rPr>
                <w:rFonts w:ascii="Arial" w:eastAsia="Arial Unicode MS" w:hAnsi="Arial" w:cs="Arial"/>
                <w:b/>
                <w:bCs/>
                <w:color w:val="FFFFFF"/>
                <w:sz w:val="18"/>
                <w:szCs w:val="18"/>
                <w:lang w:val="en-GB"/>
              </w:rPr>
            </w:pPr>
            <w:r w:rsidRPr="004C28C7">
              <w:rPr>
                <w:rFonts w:ascii="Arial" w:eastAsia="Arial Unicode MS" w:hAnsi="Arial" w:cs="Arial"/>
                <w:b/>
                <w:bCs/>
                <w:color w:val="FFFFFF"/>
                <w:sz w:val="18"/>
                <w:szCs w:val="18"/>
                <w:lang w:val="en-GB"/>
              </w:rPr>
              <w:t>2</w:t>
            </w:r>
            <w:r w:rsidR="00BE3471" w:rsidRPr="005F7D2A">
              <w:rPr>
                <w:rFonts w:ascii="Arial" w:eastAsia="Arial Unicode MS" w:hAnsi="Arial" w:cs="Arial"/>
                <w:b/>
                <w:bCs/>
                <w:color w:val="FFFFFF"/>
                <w:sz w:val="18"/>
                <w:szCs w:val="18"/>
                <w:lang w:val="en-GB"/>
              </w:rPr>
              <w:tab/>
              <w:t>Basis of preparation</w:t>
            </w:r>
          </w:p>
        </w:tc>
      </w:tr>
    </w:tbl>
    <w:p w14:paraId="68E657C9" w14:textId="77777777" w:rsidR="00BE3471" w:rsidRPr="005F7D2A" w:rsidRDefault="00BE3471" w:rsidP="004372AB">
      <w:pPr>
        <w:pStyle w:val="a"/>
        <w:ind w:right="0"/>
        <w:jc w:val="both"/>
        <w:rPr>
          <w:rFonts w:ascii="Arial" w:eastAsia="Tahoma" w:hAnsi="Arial" w:cs="Arial"/>
          <w:color w:val="000000"/>
          <w:sz w:val="18"/>
          <w:szCs w:val="18"/>
          <w:lang w:val="en-GB"/>
        </w:rPr>
      </w:pPr>
    </w:p>
    <w:p w14:paraId="67C2AAEF" w14:textId="65B1C582" w:rsidR="00B954AA" w:rsidRPr="005F7D2A" w:rsidRDefault="00B954AA" w:rsidP="004372AB">
      <w:pPr>
        <w:jc w:val="thaiDistribute"/>
        <w:rPr>
          <w:rFonts w:ascii="Arial" w:hAnsi="Arial" w:cs="Arial"/>
          <w:sz w:val="18"/>
          <w:szCs w:val="18"/>
          <w:lang w:val="en-GB"/>
        </w:rPr>
      </w:pPr>
      <w:r w:rsidRPr="005F7D2A">
        <w:rPr>
          <w:rFonts w:ascii="Arial" w:hAnsi="Arial" w:cs="Arial"/>
          <w:sz w:val="18"/>
          <w:szCs w:val="18"/>
          <w:lang w:val="en-GB"/>
        </w:rPr>
        <w:t xml:space="preserve">The interim consolidated and separated financial information has been prepared in accordance with Thai Accounting </w:t>
      </w:r>
      <w:r w:rsidRPr="005F7D2A">
        <w:rPr>
          <w:rFonts w:ascii="Arial" w:hAnsi="Arial" w:cs="Arial"/>
          <w:color w:val="000000"/>
          <w:spacing w:val="-4"/>
          <w:sz w:val="18"/>
          <w:szCs w:val="18"/>
          <w:lang w:val="en-GB"/>
        </w:rPr>
        <w:t xml:space="preserve">Standard (TAS) no. </w:t>
      </w:r>
      <w:r w:rsidR="004C28C7" w:rsidRPr="004C28C7">
        <w:rPr>
          <w:rFonts w:ascii="Arial" w:hAnsi="Arial" w:cs="Arial"/>
          <w:color w:val="000000"/>
          <w:spacing w:val="-4"/>
          <w:sz w:val="18"/>
          <w:szCs w:val="18"/>
          <w:lang w:val="en-GB"/>
        </w:rPr>
        <w:t>34</w:t>
      </w:r>
      <w:r w:rsidRPr="005F7D2A">
        <w:rPr>
          <w:rFonts w:ascii="Arial" w:hAnsi="Arial" w:cs="Arial"/>
          <w:color w:val="000000"/>
          <w:spacing w:val="-4"/>
          <w:sz w:val="18"/>
          <w:szCs w:val="18"/>
          <w:lang w:val="en-GB"/>
        </w:rPr>
        <w:t>, Interim Financial Reporting and other financial reporting requirements issued under the Securities</w:t>
      </w:r>
      <w:r w:rsidRPr="005F7D2A">
        <w:rPr>
          <w:rFonts w:ascii="Arial" w:hAnsi="Arial" w:cs="Arial"/>
          <w:sz w:val="18"/>
          <w:szCs w:val="18"/>
          <w:lang w:val="en-GB"/>
        </w:rPr>
        <w:t xml:space="preserve"> and Exchange Act.</w:t>
      </w:r>
    </w:p>
    <w:p w14:paraId="322488C3" w14:textId="77777777" w:rsidR="00B954AA" w:rsidRPr="005F7D2A" w:rsidRDefault="00B954AA" w:rsidP="004372AB">
      <w:pPr>
        <w:jc w:val="thaiDistribute"/>
        <w:rPr>
          <w:rFonts w:ascii="Arial" w:hAnsi="Arial" w:cs="Arial"/>
          <w:sz w:val="18"/>
          <w:szCs w:val="18"/>
          <w:lang w:val="en-GB"/>
        </w:rPr>
      </w:pPr>
    </w:p>
    <w:p w14:paraId="3E9F76EF" w14:textId="26DE6D8B" w:rsidR="00B954AA" w:rsidRPr="005F7D2A" w:rsidRDefault="00B954AA" w:rsidP="004372AB">
      <w:pPr>
        <w:jc w:val="thaiDistribute"/>
        <w:rPr>
          <w:rFonts w:ascii="Arial" w:hAnsi="Arial" w:cs="Arial"/>
          <w:sz w:val="18"/>
          <w:szCs w:val="18"/>
          <w:lang w:val="en-GB"/>
        </w:rPr>
      </w:pPr>
      <w:r w:rsidRPr="005F7D2A">
        <w:rPr>
          <w:rFonts w:ascii="Arial" w:hAnsi="Arial" w:cs="Arial"/>
          <w:sz w:val="18"/>
          <w:szCs w:val="18"/>
          <w:lang w:val="en-GB"/>
        </w:rPr>
        <w:t xml:space="preserve">The interim financial information should be read in conjunction with the annual financial statements for the year ended </w:t>
      </w:r>
      <w:r w:rsidR="004C28C7" w:rsidRPr="004C28C7">
        <w:rPr>
          <w:rFonts w:ascii="Arial" w:hAnsi="Arial" w:cs="Arial"/>
          <w:sz w:val="18"/>
          <w:szCs w:val="18"/>
          <w:lang w:val="en-GB"/>
        </w:rPr>
        <w:t>31</w:t>
      </w:r>
      <w:r w:rsidRPr="005F7D2A">
        <w:rPr>
          <w:rFonts w:ascii="Arial" w:hAnsi="Arial" w:cs="Arial"/>
          <w:sz w:val="18"/>
          <w:szCs w:val="18"/>
          <w:lang w:val="en-GB"/>
        </w:rPr>
        <w:t xml:space="preserve"> December </w:t>
      </w:r>
      <w:r w:rsidR="004C28C7" w:rsidRPr="004C28C7">
        <w:rPr>
          <w:rFonts w:ascii="Arial" w:hAnsi="Arial" w:cs="Arial"/>
          <w:sz w:val="18"/>
          <w:szCs w:val="18"/>
          <w:lang w:val="en-GB"/>
        </w:rPr>
        <w:t>2021</w:t>
      </w:r>
      <w:r w:rsidRPr="005F7D2A">
        <w:rPr>
          <w:rFonts w:ascii="Arial" w:hAnsi="Arial" w:cs="Arial"/>
          <w:sz w:val="18"/>
          <w:szCs w:val="18"/>
          <w:lang w:val="en-GB"/>
        </w:rPr>
        <w:t>.</w:t>
      </w:r>
    </w:p>
    <w:p w14:paraId="06A27D5A" w14:textId="77777777" w:rsidR="00B954AA" w:rsidRPr="005F7D2A" w:rsidRDefault="00B954AA" w:rsidP="004372AB">
      <w:pPr>
        <w:jc w:val="thaiDistribute"/>
        <w:rPr>
          <w:rFonts w:ascii="Arial" w:hAnsi="Arial" w:cs="Arial"/>
          <w:sz w:val="18"/>
          <w:szCs w:val="18"/>
          <w:lang w:val="en-GB"/>
        </w:rPr>
      </w:pPr>
    </w:p>
    <w:p w14:paraId="22AFA6F6" w14:textId="534FFAB8" w:rsidR="000815F5" w:rsidRPr="005F7D2A" w:rsidRDefault="00B954AA" w:rsidP="004372AB">
      <w:pPr>
        <w:jc w:val="thaiDistribute"/>
        <w:rPr>
          <w:rFonts w:ascii="Arial" w:hAnsi="Arial" w:cs="Arial"/>
          <w:sz w:val="18"/>
          <w:szCs w:val="18"/>
          <w:lang w:val="en-GB"/>
        </w:rPr>
      </w:pPr>
      <w:r w:rsidRPr="005F7D2A">
        <w:rPr>
          <w:rFonts w:ascii="Arial" w:hAnsi="Arial" w:cs="Arial"/>
          <w:sz w:val="18"/>
          <w:szCs w:val="18"/>
          <w:lang w:val="en-GB"/>
        </w:rPr>
        <w:t>An English version of th</w:t>
      </w:r>
      <w:r w:rsidR="00197317" w:rsidRPr="005F7D2A">
        <w:rPr>
          <w:rFonts w:ascii="Arial" w:hAnsi="Arial" w:cs="Arial"/>
          <w:sz w:val="18"/>
          <w:szCs w:val="18"/>
          <w:lang w:val="en-GB"/>
        </w:rPr>
        <w:t>is</w:t>
      </w:r>
      <w:r w:rsidRPr="005F7D2A">
        <w:rPr>
          <w:rFonts w:ascii="Arial" w:hAnsi="Arial" w:cs="Arial"/>
          <w:sz w:val="18"/>
          <w:szCs w:val="18"/>
          <w:lang w:val="en-GB"/>
        </w:rPr>
        <w:t xml:space="preserve"> interim financial information has been prepared from the interim financial information that is </w:t>
      </w:r>
      <w:r w:rsidRPr="00D87E91">
        <w:rPr>
          <w:rFonts w:ascii="Arial" w:hAnsi="Arial" w:cs="Arial"/>
          <w:spacing w:val="-4"/>
          <w:sz w:val="18"/>
          <w:szCs w:val="18"/>
          <w:lang w:val="en-GB"/>
        </w:rPr>
        <w:t>in the Thai language. In the event of a conflict or a difference in interpretation between the two languages, the Thai language</w:t>
      </w:r>
      <w:r w:rsidRPr="005F7D2A">
        <w:rPr>
          <w:rFonts w:ascii="Arial" w:hAnsi="Arial" w:cs="Arial"/>
          <w:sz w:val="18"/>
          <w:szCs w:val="18"/>
          <w:lang w:val="en-GB"/>
        </w:rPr>
        <w:t xml:space="preserve"> interim financial information shall prevail.</w:t>
      </w:r>
    </w:p>
    <w:p w14:paraId="47A4E6DC" w14:textId="77777777" w:rsidR="00285E66" w:rsidRPr="005F7D2A" w:rsidRDefault="00285E66" w:rsidP="004372AB">
      <w:pPr>
        <w:jc w:val="thaiDistribute"/>
        <w:rPr>
          <w:rFonts w:ascii="Arial" w:hAnsi="Arial" w:cs="Arial"/>
          <w:sz w:val="18"/>
          <w:szCs w:val="18"/>
          <w:lang w:val="en-GB"/>
        </w:rPr>
      </w:pPr>
    </w:p>
    <w:p w14:paraId="1C39684E" w14:textId="77777777" w:rsidR="00B954AA" w:rsidRPr="005F7D2A" w:rsidRDefault="00B954AA" w:rsidP="004372AB">
      <w:pPr>
        <w:jc w:val="thaiDistribute"/>
        <w:rPr>
          <w:rFonts w:ascii="Arial" w:hAnsi="Arial" w:cs="Arial"/>
          <w:sz w:val="18"/>
          <w:szCs w:val="18"/>
          <w:lang w:val="en-GB"/>
        </w:rPr>
      </w:pPr>
    </w:p>
    <w:tbl>
      <w:tblPr>
        <w:tblW w:w="9464" w:type="dxa"/>
        <w:tblInd w:w="108" w:type="dxa"/>
        <w:tblLayout w:type="fixed"/>
        <w:tblLook w:val="0400" w:firstRow="0" w:lastRow="0" w:firstColumn="0" w:lastColumn="0" w:noHBand="0" w:noVBand="1"/>
      </w:tblPr>
      <w:tblGrid>
        <w:gridCol w:w="9464"/>
      </w:tblGrid>
      <w:tr w:rsidR="00BE3471" w:rsidRPr="005F7D2A" w14:paraId="376BDB84" w14:textId="77777777" w:rsidTr="009E217F">
        <w:trPr>
          <w:trHeight w:val="386"/>
        </w:trPr>
        <w:tc>
          <w:tcPr>
            <w:tcW w:w="9464" w:type="dxa"/>
            <w:shd w:val="clear" w:color="auto" w:fill="FFA543"/>
            <w:vAlign w:val="center"/>
          </w:tcPr>
          <w:p w14:paraId="61633EC4" w14:textId="03D38517" w:rsidR="00BE3471" w:rsidRPr="005F7D2A" w:rsidRDefault="004C28C7" w:rsidP="004372AB">
            <w:pPr>
              <w:tabs>
                <w:tab w:val="left" w:pos="430"/>
              </w:tabs>
              <w:jc w:val="both"/>
              <w:rPr>
                <w:rFonts w:ascii="Arial" w:eastAsia="Arial Unicode MS" w:hAnsi="Arial" w:cs="Arial"/>
                <w:b/>
                <w:bCs/>
                <w:color w:val="FFFFFF"/>
                <w:sz w:val="18"/>
                <w:szCs w:val="18"/>
                <w:lang w:val="en-GB"/>
              </w:rPr>
            </w:pPr>
            <w:bookmarkStart w:id="0" w:name="_Toc48735994"/>
            <w:bookmarkStart w:id="1" w:name="_Hlk69122921"/>
            <w:r w:rsidRPr="004C28C7">
              <w:rPr>
                <w:rFonts w:ascii="Arial" w:eastAsia="Arial Unicode MS" w:hAnsi="Arial" w:cs="Arial"/>
                <w:b/>
                <w:bCs/>
                <w:color w:val="FFFFFF"/>
                <w:sz w:val="18"/>
                <w:szCs w:val="18"/>
                <w:lang w:val="en-GB"/>
              </w:rPr>
              <w:t>3</w:t>
            </w:r>
            <w:r w:rsidR="00BE3471" w:rsidRPr="005F7D2A">
              <w:rPr>
                <w:rFonts w:ascii="Arial" w:eastAsia="Arial Unicode MS" w:hAnsi="Arial" w:cs="Arial"/>
                <w:b/>
                <w:bCs/>
                <w:color w:val="FFFFFF"/>
                <w:sz w:val="18"/>
                <w:szCs w:val="18"/>
                <w:lang w:val="en-GB"/>
              </w:rPr>
              <w:tab/>
            </w:r>
            <w:bookmarkEnd w:id="0"/>
            <w:r w:rsidR="00F6469F" w:rsidRPr="005F7D2A">
              <w:rPr>
                <w:rFonts w:ascii="Arial" w:eastAsia="Arial Unicode MS" w:hAnsi="Arial" w:cs="Arial"/>
                <w:b/>
                <w:bCs/>
                <w:color w:val="FFFFFF"/>
                <w:sz w:val="18"/>
                <w:szCs w:val="18"/>
                <w:lang w:val="en-GB"/>
              </w:rPr>
              <w:t>Accounting policies</w:t>
            </w:r>
          </w:p>
        </w:tc>
      </w:tr>
      <w:bookmarkEnd w:id="1"/>
    </w:tbl>
    <w:p w14:paraId="3FD12986" w14:textId="77777777" w:rsidR="00F6469F" w:rsidRPr="005F7D2A" w:rsidRDefault="00F6469F" w:rsidP="004372AB">
      <w:pPr>
        <w:jc w:val="both"/>
        <w:rPr>
          <w:rFonts w:ascii="Arial" w:eastAsia="CordiaUPC" w:hAnsi="Arial" w:cs="Arial"/>
          <w:sz w:val="18"/>
          <w:szCs w:val="18"/>
          <w:lang w:val="en-GB" w:eastAsia="en-GB"/>
        </w:rPr>
      </w:pPr>
    </w:p>
    <w:p w14:paraId="09FB94E1" w14:textId="6314D977" w:rsidR="005E1BDC" w:rsidRPr="005F7D2A" w:rsidRDefault="00F6469F" w:rsidP="00844419">
      <w:pPr>
        <w:jc w:val="both"/>
        <w:rPr>
          <w:rFonts w:ascii="Arial" w:eastAsia="CordiaUPC" w:hAnsi="Arial" w:cs="Arial"/>
          <w:sz w:val="18"/>
          <w:szCs w:val="18"/>
          <w:lang w:val="en-GB" w:eastAsia="en-GB"/>
        </w:rPr>
      </w:pPr>
      <w:r w:rsidRPr="005F7D2A">
        <w:rPr>
          <w:rFonts w:ascii="Arial" w:eastAsia="CordiaUPC" w:hAnsi="Arial" w:cs="Arial"/>
          <w:sz w:val="18"/>
          <w:szCs w:val="18"/>
          <w:lang w:val="en-GB" w:eastAsia="en-GB"/>
        </w:rPr>
        <w:t xml:space="preserve">The accounting policies used in the preparation of the interim financial information are consistent with those used in the annual financial statements for the year ended </w:t>
      </w:r>
      <w:r w:rsidR="004C28C7" w:rsidRPr="004C28C7">
        <w:rPr>
          <w:rFonts w:ascii="Arial" w:eastAsia="CordiaUPC" w:hAnsi="Arial" w:cs="Arial"/>
          <w:sz w:val="18"/>
          <w:szCs w:val="18"/>
          <w:lang w:val="en-GB" w:eastAsia="en-GB"/>
        </w:rPr>
        <w:t>31</w:t>
      </w:r>
      <w:r w:rsidRPr="005F7D2A">
        <w:rPr>
          <w:rFonts w:ascii="Arial" w:eastAsia="CordiaUPC" w:hAnsi="Arial" w:cs="Arial"/>
          <w:sz w:val="18"/>
          <w:szCs w:val="18"/>
          <w:lang w:val="en-GB" w:eastAsia="en-GB"/>
        </w:rPr>
        <w:t xml:space="preserve"> December </w:t>
      </w:r>
      <w:r w:rsidR="004C28C7" w:rsidRPr="004C28C7">
        <w:rPr>
          <w:rFonts w:ascii="Arial" w:eastAsia="CordiaUPC" w:hAnsi="Arial" w:cs="Arial"/>
          <w:sz w:val="18"/>
          <w:szCs w:val="18"/>
          <w:lang w:val="en-GB" w:eastAsia="en-GB"/>
        </w:rPr>
        <w:t>2021</w:t>
      </w:r>
      <w:r w:rsidR="003659A2" w:rsidRPr="005F7D2A">
        <w:rPr>
          <w:rFonts w:ascii="Arial" w:eastAsia="CordiaUPC" w:hAnsi="Arial" w:cs="Arial"/>
          <w:sz w:val="18"/>
          <w:szCs w:val="18"/>
          <w:lang w:val="en-GB" w:eastAsia="en-GB"/>
        </w:rPr>
        <w:t>.</w:t>
      </w:r>
      <w:r w:rsidR="00F8630C" w:rsidRPr="005F7D2A">
        <w:rPr>
          <w:rFonts w:ascii="Arial" w:eastAsia="CordiaUPC" w:hAnsi="Arial" w:cs="Arial"/>
          <w:sz w:val="18"/>
          <w:szCs w:val="18"/>
          <w:lang w:val="en-GB" w:eastAsia="en-GB"/>
        </w:rPr>
        <w:t xml:space="preserve"> </w:t>
      </w:r>
      <w:r w:rsidR="005E1BDC" w:rsidRPr="005F7D2A">
        <w:rPr>
          <w:rFonts w:ascii="Arial" w:eastAsia="CordiaUPC" w:hAnsi="Arial" w:cs="Arial"/>
          <w:sz w:val="18"/>
          <w:szCs w:val="18"/>
          <w:lang w:val="en-GB" w:eastAsia="en-GB"/>
        </w:rPr>
        <w:t>In addition, there is</w:t>
      </w:r>
      <w:r w:rsidR="00DD3D7C" w:rsidRPr="005F7D2A">
        <w:rPr>
          <w:rFonts w:ascii="Arial" w:eastAsia="CordiaUPC" w:hAnsi="Arial" w:cs="Arial"/>
          <w:sz w:val="18"/>
          <w:szCs w:val="18"/>
          <w:lang w:val="en-GB" w:eastAsia="en-GB"/>
        </w:rPr>
        <w:t xml:space="preserve"> an additional</w:t>
      </w:r>
      <w:r w:rsidR="005E1BDC" w:rsidRPr="005F7D2A">
        <w:rPr>
          <w:rFonts w:ascii="Arial" w:eastAsia="CordiaUPC" w:hAnsi="Arial" w:cs="Arial"/>
          <w:sz w:val="18"/>
          <w:szCs w:val="18"/>
          <w:lang w:val="en-GB" w:eastAsia="en-GB"/>
        </w:rPr>
        <w:t xml:space="preserve"> accounting policy about intangible assets as follows</w:t>
      </w:r>
      <w:r w:rsidR="00CC0D51" w:rsidRPr="005F7D2A">
        <w:rPr>
          <w:rFonts w:ascii="Arial" w:eastAsia="CordiaUPC" w:hAnsi="Arial" w:cs="Arial"/>
          <w:sz w:val="18"/>
          <w:szCs w:val="18"/>
          <w:lang w:val="en-GB" w:eastAsia="en-GB"/>
        </w:rPr>
        <w:t>.</w:t>
      </w:r>
    </w:p>
    <w:p w14:paraId="60DE5836" w14:textId="4CEAF7EB" w:rsidR="005E1BDC" w:rsidRPr="005F7D2A" w:rsidRDefault="005E1BDC" w:rsidP="00844419">
      <w:pPr>
        <w:jc w:val="both"/>
        <w:rPr>
          <w:rFonts w:ascii="Arial" w:eastAsia="CordiaUPC" w:hAnsi="Arial" w:cs="Arial"/>
          <w:sz w:val="18"/>
          <w:szCs w:val="18"/>
          <w:lang w:val="en-GB" w:eastAsia="en-GB"/>
        </w:rPr>
      </w:pPr>
    </w:p>
    <w:p w14:paraId="6D35C637" w14:textId="15B7898A" w:rsidR="005E1BDC" w:rsidRPr="005F7D2A" w:rsidRDefault="00DD3D7C" w:rsidP="00844419">
      <w:pPr>
        <w:jc w:val="both"/>
        <w:rPr>
          <w:rFonts w:ascii="Arial" w:eastAsia="CordiaUPC" w:hAnsi="Arial" w:cs="Arial"/>
          <w:color w:val="CF4A02"/>
          <w:sz w:val="18"/>
          <w:szCs w:val="18"/>
          <w:lang w:val="en-GB" w:eastAsia="en-GB"/>
        </w:rPr>
      </w:pPr>
      <w:r w:rsidRPr="005F7D2A">
        <w:rPr>
          <w:rFonts w:ascii="Arial" w:eastAsia="CordiaUPC" w:hAnsi="Arial" w:cs="Arial"/>
          <w:color w:val="CF4A02"/>
          <w:sz w:val="18"/>
          <w:szCs w:val="18"/>
          <w:lang w:val="en-GB" w:eastAsia="en-GB"/>
        </w:rPr>
        <w:t>Acquired intangible assets</w:t>
      </w:r>
      <w:r w:rsidR="00AB40A2" w:rsidRPr="005F7D2A">
        <w:rPr>
          <w:rFonts w:ascii="Arial" w:eastAsia="CordiaUPC" w:hAnsi="Arial" w:cs="Arial"/>
          <w:color w:val="CF4A02"/>
          <w:sz w:val="18"/>
          <w:szCs w:val="18"/>
          <w:lang w:val="en-GB" w:eastAsia="en-GB"/>
        </w:rPr>
        <w:t xml:space="preserve"> </w:t>
      </w:r>
      <w:r w:rsidR="00CC0D51" w:rsidRPr="005F7D2A">
        <w:rPr>
          <w:rFonts w:ascii="Arial" w:eastAsia="CordiaUPC" w:hAnsi="Arial" w:cs="Arial"/>
          <w:color w:val="CF4A02"/>
          <w:sz w:val="18"/>
          <w:szCs w:val="18"/>
          <w:lang w:val="en-GB" w:eastAsia="en-GB"/>
        </w:rPr>
        <w:t>-</w:t>
      </w:r>
      <w:r w:rsidR="00AB40A2" w:rsidRPr="005F7D2A">
        <w:rPr>
          <w:rFonts w:ascii="Arial" w:eastAsia="CordiaUPC" w:hAnsi="Arial" w:cs="Arial"/>
          <w:color w:val="CF4A02"/>
          <w:sz w:val="18"/>
          <w:szCs w:val="18"/>
          <w:lang w:val="en-GB" w:eastAsia="en-GB"/>
        </w:rPr>
        <w:t xml:space="preserve"> </w:t>
      </w:r>
      <w:r w:rsidR="0008272E" w:rsidRPr="005F7D2A">
        <w:rPr>
          <w:rFonts w:ascii="Arial" w:eastAsia="CordiaUPC" w:hAnsi="Arial" w:cs="Arial"/>
          <w:color w:val="CF4A02"/>
          <w:sz w:val="18"/>
          <w:szCs w:val="18"/>
          <w:lang w:val="en-GB" w:eastAsia="en-GB"/>
        </w:rPr>
        <w:t xml:space="preserve">Service </w:t>
      </w:r>
      <w:r w:rsidR="00CC0D51" w:rsidRPr="005F7D2A">
        <w:rPr>
          <w:rFonts w:ascii="Arial" w:eastAsia="CordiaUPC" w:hAnsi="Arial" w:cs="Arial"/>
          <w:color w:val="CF4A02"/>
          <w:sz w:val="18"/>
          <w:szCs w:val="18"/>
          <w:lang w:val="en-GB" w:eastAsia="en-GB"/>
        </w:rPr>
        <w:t>c</w:t>
      </w:r>
      <w:r w:rsidR="00AB40A2" w:rsidRPr="005F7D2A">
        <w:rPr>
          <w:rFonts w:ascii="Arial" w:eastAsia="CordiaUPC" w:hAnsi="Arial" w:cs="Arial"/>
          <w:color w:val="CF4A02"/>
          <w:sz w:val="18"/>
          <w:szCs w:val="18"/>
          <w:lang w:val="en-GB" w:eastAsia="en-GB"/>
        </w:rPr>
        <w:t>ontract with customers</w:t>
      </w:r>
    </w:p>
    <w:p w14:paraId="3D242CC1" w14:textId="77777777" w:rsidR="0056246E" w:rsidRPr="005F7D2A" w:rsidRDefault="0056246E" w:rsidP="00844419">
      <w:pPr>
        <w:jc w:val="both"/>
        <w:rPr>
          <w:rFonts w:ascii="Arial" w:eastAsia="CordiaUPC" w:hAnsi="Arial" w:cs="Arial"/>
          <w:color w:val="CF4A02"/>
          <w:sz w:val="18"/>
          <w:szCs w:val="18"/>
          <w:lang w:val="en-GB" w:eastAsia="en-GB"/>
        </w:rPr>
      </w:pPr>
    </w:p>
    <w:p w14:paraId="72F39954" w14:textId="4235FC8D" w:rsidR="00AB40A2" w:rsidRPr="005F7D2A" w:rsidRDefault="00DD3D7C" w:rsidP="00AB40A2">
      <w:pPr>
        <w:jc w:val="both"/>
        <w:rPr>
          <w:rFonts w:ascii="Arial" w:eastAsia="CordiaUPC" w:hAnsi="Arial" w:cs="Arial"/>
          <w:sz w:val="18"/>
          <w:szCs w:val="18"/>
          <w:lang w:val="en-GB" w:eastAsia="en-GB"/>
        </w:rPr>
      </w:pPr>
      <w:r w:rsidRPr="00D87E91">
        <w:rPr>
          <w:rFonts w:ascii="Arial" w:eastAsia="CordiaUPC" w:hAnsi="Arial" w:cs="Arial"/>
          <w:spacing w:val="-4"/>
          <w:sz w:val="18"/>
          <w:szCs w:val="18"/>
          <w:lang w:val="en-GB" w:eastAsia="en-GB"/>
        </w:rPr>
        <w:t xml:space="preserve">Acquired </w:t>
      </w:r>
      <w:r w:rsidR="00AB40A2" w:rsidRPr="00D87E91">
        <w:rPr>
          <w:rFonts w:ascii="Arial" w:eastAsia="CordiaUPC" w:hAnsi="Arial" w:cs="Arial"/>
          <w:spacing w:val="-4"/>
          <w:sz w:val="18"/>
          <w:szCs w:val="18"/>
          <w:lang w:val="en-GB" w:eastAsia="en-GB"/>
        </w:rPr>
        <w:t xml:space="preserve">contract with customers is measured </w:t>
      </w:r>
      <w:r w:rsidR="0008272E" w:rsidRPr="00D87E91">
        <w:rPr>
          <w:rFonts w:ascii="Arial" w:eastAsia="CordiaUPC" w:hAnsi="Arial" w:cs="Arial"/>
          <w:spacing w:val="-4"/>
          <w:sz w:val="18"/>
          <w:szCs w:val="18"/>
          <w:lang w:val="en-GB" w:eastAsia="en-GB"/>
        </w:rPr>
        <w:t xml:space="preserve">by </w:t>
      </w:r>
      <w:r w:rsidR="00AB40A2" w:rsidRPr="00D87E91">
        <w:rPr>
          <w:rFonts w:ascii="Arial" w:eastAsia="CordiaUPC" w:hAnsi="Arial" w:cs="Arial"/>
          <w:spacing w:val="-4"/>
          <w:sz w:val="18"/>
          <w:szCs w:val="18"/>
          <w:lang w:val="en-GB" w:eastAsia="en-GB"/>
        </w:rPr>
        <w:t>cost</w:t>
      </w:r>
      <w:r w:rsidR="0008272E" w:rsidRPr="00D87E91">
        <w:rPr>
          <w:rFonts w:ascii="Arial" w:eastAsia="CordiaUPC" w:hAnsi="Arial" w:cs="Arial"/>
          <w:spacing w:val="-4"/>
          <w:sz w:val="18"/>
          <w:szCs w:val="18"/>
          <w:lang w:val="en-GB" w:eastAsia="en-GB"/>
        </w:rPr>
        <w:t xml:space="preserve"> method</w:t>
      </w:r>
      <w:r w:rsidRPr="00D87E91">
        <w:rPr>
          <w:rFonts w:ascii="Arial" w:eastAsia="CordiaUPC" w:hAnsi="Arial" w:cs="Arial"/>
          <w:spacing w:val="-4"/>
          <w:sz w:val="18"/>
          <w:szCs w:val="18"/>
          <w:lang w:val="en-GB" w:eastAsia="en-GB"/>
        </w:rPr>
        <w:t>,</w:t>
      </w:r>
      <w:r w:rsidR="0008272E" w:rsidRPr="00D87E91">
        <w:rPr>
          <w:rFonts w:ascii="Arial" w:eastAsia="CordiaUPC" w:hAnsi="Arial" w:cs="Arial"/>
          <w:spacing w:val="-4"/>
          <w:sz w:val="18"/>
          <w:szCs w:val="18"/>
          <w:lang w:val="en-GB" w:eastAsia="en-GB"/>
        </w:rPr>
        <w:t xml:space="preserve"> </w:t>
      </w:r>
      <w:r w:rsidR="00AB40A2" w:rsidRPr="00D87E91">
        <w:rPr>
          <w:rFonts w:ascii="Arial" w:eastAsia="CordiaUPC" w:hAnsi="Arial" w:cs="Arial"/>
          <w:spacing w:val="-4"/>
          <w:sz w:val="18"/>
          <w:szCs w:val="18"/>
          <w:lang w:val="en-GB" w:eastAsia="en-GB"/>
        </w:rPr>
        <w:t xml:space="preserve">amortised </w:t>
      </w:r>
      <w:r w:rsidR="00AD61A1" w:rsidRPr="00D87E91">
        <w:rPr>
          <w:rFonts w:ascii="Arial" w:eastAsia="CordiaUPC" w:hAnsi="Arial" w:cs="Arial"/>
          <w:spacing w:val="-4"/>
          <w:sz w:val="18"/>
          <w:szCs w:val="18"/>
          <w:lang w:val="en-GB" w:eastAsia="en-GB"/>
        </w:rPr>
        <w:t xml:space="preserve">by </w:t>
      </w:r>
      <w:r w:rsidR="00E80330" w:rsidRPr="00D87E91">
        <w:rPr>
          <w:rFonts w:ascii="Arial" w:eastAsia="CordiaUPC" w:hAnsi="Arial" w:cs="Arial"/>
          <w:spacing w:val="-4"/>
          <w:sz w:val="18"/>
          <w:szCs w:val="18"/>
          <w:lang w:val="en-GB" w:eastAsia="en-GB"/>
        </w:rPr>
        <w:t xml:space="preserve">the </w:t>
      </w:r>
      <w:r w:rsidR="00AD61A1" w:rsidRPr="00D87E91">
        <w:rPr>
          <w:rFonts w:ascii="Arial" w:eastAsia="CordiaUPC" w:hAnsi="Arial" w:cs="Arial"/>
          <w:spacing w:val="-4"/>
          <w:sz w:val="18"/>
          <w:szCs w:val="18"/>
          <w:lang w:val="en-GB" w:eastAsia="en-GB"/>
        </w:rPr>
        <w:t xml:space="preserve">straight-line method </w:t>
      </w:r>
      <w:r w:rsidR="00AB40A2" w:rsidRPr="00D87E91">
        <w:rPr>
          <w:rFonts w:ascii="Arial" w:eastAsia="CordiaUPC" w:hAnsi="Arial" w:cs="Arial"/>
          <w:spacing w:val="-4"/>
          <w:sz w:val="18"/>
          <w:szCs w:val="18"/>
          <w:lang w:val="en-GB" w:eastAsia="en-GB"/>
        </w:rPr>
        <w:t>over their contract</w:t>
      </w:r>
      <w:r w:rsidR="00AB40A2" w:rsidRPr="005F7D2A">
        <w:rPr>
          <w:rFonts w:ascii="Arial" w:eastAsia="CordiaUPC" w:hAnsi="Arial" w:cs="Arial"/>
          <w:sz w:val="18"/>
          <w:szCs w:val="18"/>
          <w:lang w:val="en-GB" w:eastAsia="en-GB"/>
        </w:rPr>
        <w:t xml:space="preserve"> period </w:t>
      </w:r>
      <w:r w:rsidR="00273BE4" w:rsidRPr="005F7D2A">
        <w:rPr>
          <w:rFonts w:ascii="Arial" w:eastAsia="CordiaUPC" w:hAnsi="Arial" w:cs="Arial"/>
          <w:sz w:val="18"/>
          <w:szCs w:val="22"/>
          <w:lang w:val="en-GB" w:eastAsia="en-GB"/>
        </w:rPr>
        <w:t xml:space="preserve">of </w:t>
      </w:r>
      <w:r w:rsidR="004C28C7" w:rsidRPr="004C28C7">
        <w:rPr>
          <w:rFonts w:ascii="Arial" w:eastAsia="CordiaUPC" w:hAnsi="Arial" w:cs="Arial"/>
          <w:sz w:val="18"/>
          <w:szCs w:val="22"/>
          <w:lang w:val="en-GB" w:eastAsia="en-GB"/>
        </w:rPr>
        <w:t>1</w:t>
      </w:r>
      <w:r w:rsidR="00273BE4" w:rsidRPr="005F7D2A">
        <w:rPr>
          <w:rFonts w:ascii="Arial" w:eastAsia="CordiaUPC" w:hAnsi="Arial" w:cs="Arial"/>
          <w:sz w:val="18"/>
          <w:szCs w:val="22"/>
          <w:lang w:val="en-GB" w:eastAsia="en-GB"/>
        </w:rPr>
        <w:t xml:space="preserve"> month </w:t>
      </w:r>
      <w:r w:rsidR="00CC0D51" w:rsidRPr="005F7D2A">
        <w:rPr>
          <w:rFonts w:ascii="Arial" w:eastAsia="CordiaUPC" w:hAnsi="Arial" w:cs="Arial"/>
          <w:sz w:val="18"/>
          <w:szCs w:val="22"/>
          <w:lang w:val="en-GB" w:eastAsia="en-GB"/>
        </w:rPr>
        <w:t>to</w:t>
      </w:r>
      <w:r w:rsidR="00273BE4" w:rsidRPr="005F7D2A">
        <w:rPr>
          <w:rFonts w:ascii="Arial" w:eastAsia="CordiaUPC" w:hAnsi="Arial" w:cs="Arial"/>
          <w:sz w:val="18"/>
          <w:szCs w:val="22"/>
          <w:lang w:val="en-GB" w:eastAsia="en-GB"/>
        </w:rPr>
        <w:t xml:space="preserve"> </w:t>
      </w:r>
      <w:r w:rsidR="004C28C7" w:rsidRPr="004C28C7">
        <w:rPr>
          <w:rFonts w:ascii="Arial" w:eastAsia="CordiaUPC" w:hAnsi="Arial" w:cs="Arial"/>
          <w:sz w:val="18"/>
          <w:szCs w:val="22"/>
          <w:lang w:val="en-GB" w:eastAsia="en-GB"/>
        </w:rPr>
        <w:t>2</w:t>
      </w:r>
      <w:r w:rsidR="00273BE4" w:rsidRPr="005F7D2A">
        <w:rPr>
          <w:rFonts w:ascii="Arial" w:eastAsia="CordiaUPC" w:hAnsi="Arial" w:cs="Arial"/>
          <w:sz w:val="18"/>
          <w:szCs w:val="22"/>
          <w:lang w:val="en-GB" w:eastAsia="en-GB"/>
        </w:rPr>
        <w:t xml:space="preserve"> years </w:t>
      </w:r>
      <w:r w:rsidR="004C28C7" w:rsidRPr="004C28C7">
        <w:rPr>
          <w:rFonts w:ascii="Arial" w:eastAsia="CordiaUPC" w:hAnsi="Arial" w:cs="Arial"/>
          <w:sz w:val="18"/>
          <w:szCs w:val="22"/>
          <w:lang w:val="en-GB" w:eastAsia="en-GB"/>
        </w:rPr>
        <w:t>7</w:t>
      </w:r>
      <w:r w:rsidR="00273BE4" w:rsidRPr="005F7D2A">
        <w:rPr>
          <w:rFonts w:ascii="Arial" w:eastAsia="CordiaUPC" w:hAnsi="Arial" w:cs="Arial"/>
          <w:sz w:val="18"/>
          <w:szCs w:val="22"/>
          <w:lang w:val="en-GB" w:eastAsia="en-GB"/>
        </w:rPr>
        <w:t xml:space="preserve"> months</w:t>
      </w:r>
      <w:r w:rsidR="00AB40A2" w:rsidRPr="005F7D2A">
        <w:rPr>
          <w:rFonts w:ascii="Arial" w:eastAsia="CordiaUPC" w:hAnsi="Arial" w:cs="Arial"/>
          <w:sz w:val="18"/>
          <w:szCs w:val="18"/>
          <w:lang w:val="en-GB" w:eastAsia="en-GB"/>
        </w:rPr>
        <w:t>.</w:t>
      </w:r>
    </w:p>
    <w:p w14:paraId="445084EE" w14:textId="77777777" w:rsidR="005E1BDC" w:rsidRPr="005F7D2A" w:rsidRDefault="005E1BDC" w:rsidP="00844419">
      <w:pPr>
        <w:jc w:val="both"/>
        <w:rPr>
          <w:rFonts w:ascii="Arial" w:eastAsia="CordiaUPC" w:hAnsi="Arial" w:cs="Arial"/>
          <w:sz w:val="18"/>
          <w:szCs w:val="18"/>
          <w:lang w:val="en-GB" w:eastAsia="en-GB"/>
        </w:rPr>
      </w:pPr>
    </w:p>
    <w:p w14:paraId="4424A776" w14:textId="3606D773" w:rsidR="002C68ED" w:rsidRPr="00E47FF4" w:rsidRDefault="00DB76CC" w:rsidP="00AB40A2">
      <w:pPr>
        <w:jc w:val="both"/>
        <w:rPr>
          <w:rFonts w:ascii="Arial" w:eastAsia="CordiaUPC" w:hAnsi="Arial" w:cs="Cordia New"/>
          <w:sz w:val="18"/>
          <w:szCs w:val="18"/>
          <w:lang w:val="en-GB" w:eastAsia="en-GB"/>
        </w:rPr>
      </w:pPr>
      <w:r w:rsidRPr="005F7D2A">
        <w:rPr>
          <w:rFonts w:ascii="Arial" w:eastAsia="CordiaUPC" w:hAnsi="Arial" w:cs="Arial"/>
          <w:sz w:val="18"/>
          <w:szCs w:val="18"/>
          <w:lang w:val="en-GB" w:eastAsia="en-GB"/>
        </w:rPr>
        <w:t>New and amended Thai Financial Reporting Standards effective for the accounting periods beginning on or after</w:t>
      </w:r>
      <w:r w:rsidR="00192F05" w:rsidRPr="005F7D2A">
        <w:rPr>
          <w:rFonts w:ascii="Arial" w:eastAsia="CordiaUPC" w:hAnsi="Arial" w:cs="Arial"/>
          <w:sz w:val="18"/>
          <w:szCs w:val="18"/>
          <w:lang w:val="en-GB" w:eastAsia="en-GB"/>
        </w:rPr>
        <w:t xml:space="preserve"> </w:t>
      </w:r>
      <w:r w:rsidR="00990FD0" w:rsidRPr="005F7D2A">
        <w:rPr>
          <w:rFonts w:ascii="Arial" w:eastAsia="CordiaUPC" w:hAnsi="Arial" w:cs="Arial"/>
          <w:sz w:val="18"/>
          <w:szCs w:val="18"/>
          <w:lang w:val="en-GB" w:eastAsia="en-GB"/>
        </w:rPr>
        <w:br/>
      </w:r>
      <w:r w:rsidR="004C28C7" w:rsidRPr="004C28C7">
        <w:rPr>
          <w:rFonts w:ascii="Arial" w:eastAsia="CordiaUPC" w:hAnsi="Arial" w:cs="Arial"/>
          <w:sz w:val="18"/>
          <w:szCs w:val="18"/>
          <w:lang w:val="en-GB" w:eastAsia="en-GB"/>
        </w:rPr>
        <w:t>1</w:t>
      </w:r>
      <w:r w:rsidRPr="005F7D2A">
        <w:rPr>
          <w:rFonts w:ascii="Arial" w:eastAsia="CordiaUPC" w:hAnsi="Arial" w:cs="Arial"/>
          <w:sz w:val="18"/>
          <w:szCs w:val="18"/>
          <w:lang w:val="en-GB" w:eastAsia="en-GB"/>
        </w:rPr>
        <w:t xml:space="preserve"> January </w:t>
      </w:r>
      <w:r w:rsidR="004C28C7" w:rsidRPr="004C28C7">
        <w:rPr>
          <w:rFonts w:ascii="Arial" w:eastAsia="CordiaUPC" w:hAnsi="Arial" w:cs="Arial"/>
          <w:sz w:val="18"/>
          <w:szCs w:val="18"/>
          <w:lang w:val="en-GB" w:eastAsia="en-GB"/>
        </w:rPr>
        <w:t>2022</w:t>
      </w:r>
      <w:r w:rsidRPr="005F7D2A">
        <w:rPr>
          <w:rFonts w:ascii="Arial" w:eastAsia="CordiaUPC" w:hAnsi="Arial" w:cs="Arial"/>
          <w:sz w:val="18"/>
          <w:szCs w:val="18"/>
          <w:lang w:val="en-GB" w:eastAsia="en-GB"/>
        </w:rPr>
        <w:t xml:space="preserve"> do not have </w:t>
      </w:r>
      <w:r w:rsidR="00057319" w:rsidRPr="005F7D2A">
        <w:rPr>
          <w:rFonts w:ascii="Arial" w:eastAsia="CordiaUPC" w:hAnsi="Arial" w:cs="Arial"/>
          <w:sz w:val="18"/>
          <w:szCs w:val="18"/>
          <w:lang w:val="en-GB" w:eastAsia="en-GB"/>
        </w:rPr>
        <w:t xml:space="preserve">a </w:t>
      </w:r>
      <w:r w:rsidRPr="005F7D2A">
        <w:rPr>
          <w:rFonts w:ascii="Arial" w:eastAsia="CordiaUPC" w:hAnsi="Arial" w:cs="Arial"/>
          <w:sz w:val="18"/>
          <w:szCs w:val="18"/>
          <w:lang w:val="en-GB" w:eastAsia="en-GB"/>
        </w:rPr>
        <w:t xml:space="preserve">material </w:t>
      </w:r>
      <w:r w:rsidR="00DB2862" w:rsidRPr="005F7D2A">
        <w:rPr>
          <w:rFonts w:ascii="Arial" w:eastAsia="CordiaUPC" w:hAnsi="Arial" w:cs="Arial"/>
          <w:sz w:val="18"/>
          <w:szCs w:val="18"/>
          <w:lang w:val="en-GB" w:eastAsia="en-GB"/>
        </w:rPr>
        <w:t xml:space="preserve">impact </w:t>
      </w:r>
      <w:r w:rsidRPr="005F7D2A">
        <w:rPr>
          <w:rFonts w:ascii="Arial" w:eastAsia="CordiaUPC" w:hAnsi="Arial" w:cs="Arial"/>
          <w:sz w:val="18"/>
          <w:szCs w:val="18"/>
          <w:lang w:val="en-GB" w:eastAsia="en-GB"/>
        </w:rPr>
        <w:t>to the Group.</w:t>
      </w:r>
    </w:p>
    <w:p w14:paraId="39BAF752" w14:textId="54AEEA2B" w:rsidR="00AF4913" w:rsidRPr="00E47FF4" w:rsidRDefault="00AF4913" w:rsidP="00AB40A2">
      <w:pPr>
        <w:jc w:val="both"/>
        <w:rPr>
          <w:rFonts w:ascii="Arial" w:eastAsia="CordiaUPC" w:hAnsi="Arial" w:cs="Cordia New"/>
          <w:sz w:val="18"/>
          <w:szCs w:val="18"/>
          <w:lang w:val="en-GB" w:eastAsia="en-GB"/>
        </w:rPr>
      </w:pPr>
    </w:p>
    <w:p w14:paraId="555A443E" w14:textId="1B07499A" w:rsidR="00AF4913" w:rsidRPr="00E47FF4" w:rsidRDefault="00AF4913" w:rsidP="00AB40A2">
      <w:pPr>
        <w:jc w:val="both"/>
        <w:rPr>
          <w:rFonts w:ascii="Arial" w:eastAsia="CordiaUPC" w:hAnsi="Arial" w:cs="Cordia New"/>
          <w:sz w:val="18"/>
          <w:szCs w:val="18"/>
          <w:lang w:val="en-GB" w:eastAsia="en-GB"/>
        </w:rPr>
      </w:pPr>
      <w:r w:rsidRPr="00E47FF4">
        <w:rPr>
          <w:rFonts w:ascii="Arial" w:eastAsia="CordiaUPC" w:hAnsi="Arial" w:cs="Cordia New"/>
          <w:sz w:val="18"/>
          <w:szCs w:val="18"/>
          <w:lang w:val="en-GB" w:eastAsia="en-GB"/>
        </w:rPr>
        <w:t xml:space="preserve">The Group has not early adopted the new and amended Thai Financial Reporting Standards which are effective on </w:t>
      </w:r>
      <w:r w:rsidR="00D87E91">
        <w:rPr>
          <w:rFonts w:ascii="Arial" w:eastAsia="CordiaUPC" w:hAnsi="Arial" w:cs="Cordia New"/>
          <w:sz w:val="18"/>
          <w:szCs w:val="18"/>
          <w:lang w:val="en-GB" w:eastAsia="en-GB"/>
        </w:rPr>
        <w:br/>
      </w:r>
      <w:r w:rsidR="004C28C7" w:rsidRPr="004C28C7">
        <w:rPr>
          <w:rFonts w:ascii="Arial" w:eastAsia="CordiaUPC" w:hAnsi="Arial" w:cs="Cordia New"/>
          <w:sz w:val="18"/>
          <w:szCs w:val="18"/>
          <w:lang w:val="en-GB" w:eastAsia="en-GB"/>
        </w:rPr>
        <w:t>1</w:t>
      </w:r>
      <w:r w:rsidRPr="00E47FF4">
        <w:rPr>
          <w:rFonts w:ascii="Arial" w:eastAsia="CordiaUPC" w:hAnsi="Arial" w:cs="Cordia New"/>
          <w:sz w:val="18"/>
          <w:szCs w:val="18"/>
          <w:lang w:val="en-GB" w:eastAsia="en-GB"/>
        </w:rPr>
        <w:t xml:space="preserve"> January </w:t>
      </w:r>
      <w:r w:rsidR="004C28C7" w:rsidRPr="004C28C7">
        <w:rPr>
          <w:rFonts w:ascii="Arial" w:eastAsia="CordiaUPC" w:hAnsi="Arial" w:cs="Cordia New"/>
          <w:sz w:val="18"/>
          <w:szCs w:val="18"/>
          <w:lang w:val="en-GB" w:eastAsia="en-GB"/>
        </w:rPr>
        <w:t>2023</w:t>
      </w:r>
      <w:r w:rsidRPr="00E47FF4">
        <w:rPr>
          <w:rFonts w:ascii="Arial" w:eastAsia="CordiaUPC" w:hAnsi="Arial" w:cs="Cordia New"/>
          <w:sz w:val="18"/>
          <w:szCs w:val="18"/>
          <w:lang w:val="en-GB" w:eastAsia="en-GB"/>
        </w:rPr>
        <w:t>. The Group’s management is currently assessing the impact of adoption of these standards.</w:t>
      </w:r>
    </w:p>
    <w:p w14:paraId="606512CE" w14:textId="77777777" w:rsidR="00AB40A2" w:rsidRPr="005F7D2A" w:rsidRDefault="00AB40A2" w:rsidP="00AB40A2">
      <w:pPr>
        <w:jc w:val="both"/>
        <w:rPr>
          <w:rFonts w:ascii="Arial" w:eastAsia="CordiaUPC" w:hAnsi="Arial" w:cs="Arial"/>
          <w:sz w:val="18"/>
          <w:szCs w:val="18"/>
          <w:lang w:val="en-GB" w:eastAsia="en-GB"/>
        </w:rPr>
      </w:pPr>
    </w:p>
    <w:p w14:paraId="21C91314" w14:textId="77777777" w:rsidR="00783C7B" w:rsidRPr="005F7D2A" w:rsidRDefault="00783C7B" w:rsidP="00783C7B">
      <w:pPr>
        <w:pStyle w:val="a"/>
        <w:ind w:right="0"/>
        <w:jc w:val="both"/>
        <w:rPr>
          <w:rFonts w:ascii="Arial" w:eastAsia="Tahoma" w:hAnsi="Arial" w:cs="Arial"/>
          <w:color w:val="000000"/>
          <w:sz w:val="18"/>
          <w:szCs w:val="18"/>
        </w:rPr>
      </w:pPr>
    </w:p>
    <w:tbl>
      <w:tblPr>
        <w:tblW w:w="9464" w:type="dxa"/>
        <w:tblInd w:w="108" w:type="dxa"/>
        <w:tblLayout w:type="fixed"/>
        <w:tblLook w:val="0400" w:firstRow="0" w:lastRow="0" w:firstColumn="0" w:lastColumn="0" w:noHBand="0" w:noVBand="1"/>
      </w:tblPr>
      <w:tblGrid>
        <w:gridCol w:w="9464"/>
      </w:tblGrid>
      <w:tr w:rsidR="002C68ED" w:rsidRPr="005F7D2A" w14:paraId="094EFDE3" w14:textId="77777777" w:rsidTr="00FB6332">
        <w:trPr>
          <w:trHeight w:val="386"/>
        </w:trPr>
        <w:tc>
          <w:tcPr>
            <w:tcW w:w="9464" w:type="dxa"/>
            <w:shd w:val="clear" w:color="auto" w:fill="FFA543"/>
            <w:vAlign w:val="center"/>
          </w:tcPr>
          <w:p w14:paraId="44F1BF91" w14:textId="57174D53" w:rsidR="002C68ED" w:rsidRPr="005F7D2A" w:rsidRDefault="004C28C7" w:rsidP="004372AB">
            <w:pPr>
              <w:tabs>
                <w:tab w:val="left" w:pos="430"/>
              </w:tabs>
              <w:jc w:val="both"/>
              <w:rPr>
                <w:rFonts w:ascii="Arial" w:eastAsia="Arial Unicode MS" w:hAnsi="Arial" w:cs="Arial"/>
                <w:b/>
                <w:bCs/>
                <w:color w:val="FFFFFF"/>
                <w:sz w:val="18"/>
                <w:szCs w:val="18"/>
                <w:lang w:val="en-GB"/>
              </w:rPr>
            </w:pPr>
            <w:r w:rsidRPr="004C28C7">
              <w:rPr>
                <w:rFonts w:ascii="Arial" w:eastAsia="Arial Unicode MS" w:hAnsi="Arial" w:cs="Arial"/>
                <w:b/>
                <w:bCs/>
                <w:color w:val="FFFFFF"/>
                <w:sz w:val="18"/>
                <w:szCs w:val="18"/>
                <w:lang w:val="en-GB"/>
              </w:rPr>
              <w:t>4</w:t>
            </w:r>
            <w:r w:rsidR="002C68ED" w:rsidRPr="005F7D2A">
              <w:rPr>
                <w:rFonts w:ascii="Arial" w:eastAsia="Arial Unicode MS" w:hAnsi="Arial" w:cs="Arial"/>
                <w:b/>
                <w:bCs/>
                <w:color w:val="FFFFFF"/>
                <w:sz w:val="18"/>
                <w:szCs w:val="18"/>
                <w:lang w:val="en-GB"/>
              </w:rPr>
              <w:tab/>
              <w:t>Estimates</w:t>
            </w:r>
          </w:p>
        </w:tc>
      </w:tr>
    </w:tbl>
    <w:p w14:paraId="11A27EDE" w14:textId="77777777" w:rsidR="0005341B" w:rsidRPr="005F7D2A" w:rsidRDefault="0005341B" w:rsidP="004372AB">
      <w:pPr>
        <w:pStyle w:val="a"/>
        <w:ind w:right="0"/>
        <w:jc w:val="both"/>
        <w:rPr>
          <w:rFonts w:ascii="Arial" w:eastAsia="Tahoma" w:hAnsi="Arial" w:cs="Arial"/>
          <w:color w:val="000000"/>
          <w:sz w:val="18"/>
          <w:szCs w:val="18"/>
        </w:rPr>
      </w:pPr>
    </w:p>
    <w:p w14:paraId="21E9C279" w14:textId="05729E89" w:rsidR="00371282" w:rsidRPr="005F7D2A" w:rsidRDefault="00DB2862" w:rsidP="004372AB">
      <w:pPr>
        <w:pStyle w:val="a"/>
        <w:ind w:right="0"/>
        <w:jc w:val="both"/>
        <w:rPr>
          <w:rFonts w:ascii="Arial" w:eastAsia="Tahoma" w:hAnsi="Arial" w:cs="Arial"/>
          <w:color w:val="000000"/>
          <w:sz w:val="18"/>
          <w:szCs w:val="18"/>
        </w:rPr>
      </w:pPr>
      <w:r w:rsidRPr="005F7D2A">
        <w:rPr>
          <w:rFonts w:ascii="Arial" w:eastAsia="Tahoma" w:hAnsi="Arial" w:cs="Arial"/>
          <w:color w:val="000000"/>
          <w:spacing w:val="-4"/>
          <w:sz w:val="18"/>
          <w:szCs w:val="18"/>
          <w:lang w:val="en-GB"/>
        </w:rPr>
        <w:t xml:space="preserve">The preparation of interim financial </w:t>
      </w:r>
      <w:r w:rsidR="00F00CE3" w:rsidRPr="005F7D2A">
        <w:rPr>
          <w:rFonts w:ascii="Arial" w:eastAsia="Tahoma" w:hAnsi="Arial" w:cs="Arial"/>
          <w:color w:val="000000"/>
          <w:spacing w:val="-4"/>
          <w:sz w:val="18"/>
          <w:szCs w:val="18"/>
        </w:rPr>
        <w:t>information</w:t>
      </w:r>
      <w:r w:rsidRPr="005F7D2A">
        <w:rPr>
          <w:rFonts w:ascii="Arial" w:eastAsia="Tahoma" w:hAnsi="Arial" w:cs="Arial"/>
          <w:color w:val="000000"/>
          <w:spacing w:val="-4"/>
          <w:sz w:val="18"/>
          <w:szCs w:val="18"/>
        </w:rPr>
        <w:t xml:space="preserve"> requires management to make judgements, estimates and assumptions</w:t>
      </w:r>
      <w:r w:rsidRPr="005F7D2A">
        <w:rPr>
          <w:rFonts w:ascii="Arial" w:eastAsia="Tahoma" w:hAnsi="Arial" w:cs="Arial"/>
          <w:color w:val="000000"/>
          <w:sz w:val="18"/>
          <w:szCs w:val="18"/>
        </w:rPr>
        <w:t xml:space="preserve"> that affect the application of accounting policies and the reported amounts of assets and liabilities, </w:t>
      </w:r>
      <w:proofErr w:type="gramStart"/>
      <w:r w:rsidR="002B3B99" w:rsidRPr="005F7D2A">
        <w:rPr>
          <w:rFonts w:ascii="Arial" w:eastAsia="Tahoma" w:hAnsi="Arial" w:cs="Arial"/>
          <w:color w:val="000000"/>
          <w:sz w:val="18"/>
          <w:szCs w:val="18"/>
        </w:rPr>
        <w:t>incom</w:t>
      </w:r>
      <w:r w:rsidR="00446384" w:rsidRPr="005F7D2A">
        <w:rPr>
          <w:rFonts w:ascii="Arial" w:eastAsia="Tahoma" w:hAnsi="Arial" w:cs="Arial"/>
          <w:color w:val="000000"/>
          <w:sz w:val="18"/>
          <w:szCs w:val="18"/>
        </w:rPr>
        <w:t>e</w:t>
      </w:r>
      <w:proofErr w:type="gramEnd"/>
      <w:r w:rsidR="002B3B99" w:rsidRPr="005F7D2A">
        <w:rPr>
          <w:rFonts w:ascii="Arial" w:eastAsia="Tahoma" w:hAnsi="Arial" w:cs="Arial"/>
          <w:color w:val="000000"/>
          <w:sz w:val="18"/>
          <w:szCs w:val="18"/>
        </w:rPr>
        <w:t xml:space="preserve"> and expense</w:t>
      </w:r>
      <w:r w:rsidR="00446384" w:rsidRPr="005F7D2A">
        <w:rPr>
          <w:rFonts w:ascii="Arial" w:eastAsia="Tahoma" w:hAnsi="Arial" w:cs="Arial"/>
          <w:color w:val="000000"/>
          <w:sz w:val="18"/>
          <w:szCs w:val="18"/>
        </w:rPr>
        <w:t>s</w:t>
      </w:r>
      <w:r w:rsidR="002B3B99" w:rsidRPr="005F7D2A">
        <w:rPr>
          <w:rFonts w:ascii="Arial" w:eastAsia="Tahoma" w:hAnsi="Arial" w:cs="Arial"/>
          <w:color w:val="000000"/>
          <w:sz w:val="18"/>
          <w:szCs w:val="18"/>
        </w:rPr>
        <w:t>. Actual results may differ from these estimates.</w:t>
      </w:r>
    </w:p>
    <w:p w14:paraId="706B636D" w14:textId="773F06CB" w:rsidR="00783C7B" w:rsidRPr="005F7D2A" w:rsidRDefault="00513C61" w:rsidP="006C0F46">
      <w:pPr>
        <w:pStyle w:val="a"/>
        <w:jc w:val="both"/>
        <w:rPr>
          <w:rFonts w:ascii="Arial" w:hAnsi="Arial" w:cs="Arial"/>
          <w:sz w:val="18"/>
          <w:szCs w:val="18"/>
        </w:rPr>
      </w:pPr>
      <w:r w:rsidRPr="005F7D2A">
        <w:rPr>
          <w:rFonts w:ascii="Arial" w:hAnsi="Arial" w:cs="Arial"/>
          <w:sz w:val="18"/>
          <w:szCs w:val="18"/>
        </w:rPr>
        <w:br w:type="page"/>
      </w:r>
    </w:p>
    <w:tbl>
      <w:tblPr>
        <w:tblW w:w="9461" w:type="dxa"/>
        <w:tblInd w:w="108" w:type="dxa"/>
        <w:tblLayout w:type="fixed"/>
        <w:tblLook w:val="0400" w:firstRow="0" w:lastRow="0" w:firstColumn="0" w:lastColumn="0" w:noHBand="0" w:noVBand="1"/>
      </w:tblPr>
      <w:tblGrid>
        <w:gridCol w:w="9461"/>
      </w:tblGrid>
      <w:tr w:rsidR="000013D9" w:rsidRPr="005F7D2A" w14:paraId="30183260" w14:textId="77777777" w:rsidTr="004372AB">
        <w:trPr>
          <w:trHeight w:val="386"/>
        </w:trPr>
        <w:tc>
          <w:tcPr>
            <w:tcW w:w="9461" w:type="dxa"/>
            <w:shd w:val="clear" w:color="auto" w:fill="FFA543"/>
            <w:vAlign w:val="center"/>
          </w:tcPr>
          <w:p w14:paraId="0FF11DFD" w14:textId="3BB4E3F6" w:rsidR="000013D9" w:rsidRPr="005F7D2A" w:rsidRDefault="00EF1271" w:rsidP="00371282">
            <w:pPr>
              <w:tabs>
                <w:tab w:val="left" w:pos="430"/>
              </w:tabs>
              <w:jc w:val="both"/>
              <w:rPr>
                <w:rFonts w:ascii="Arial" w:eastAsia="Arial Unicode MS" w:hAnsi="Arial" w:cs="Arial"/>
                <w:b/>
                <w:bCs/>
                <w:color w:val="FFFFFF"/>
                <w:sz w:val="18"/>
                <w:szCs w:val="18"/>
                <w:lang w:val="en-GB"/>
              </w:rPr>
            </w:pPr>
            <w:r w:rsidRPr="005F7D2A">
              <w:rPr>
                <w:rFonts w:ascii="Arial" w:hAnsi="Arial" w:cs="Arial"/>
                <w:sz w:val="18"/>
                <w:szCs w:val="18"/>
              </w:rPr>
              <w:br w:type="page"/>
            </w:r>
            <w:r w:rsidR="004C28C7" w:rsidRPr="004C28C7">
              <w:rPr>
                <w:rFonts w:ascii="Arial" w:eastAsia="Arial Unicode MS" w:hAnsi="Arial" w:cs="Arial"/>
                <w:b/>
                <w:bCs/>
                <w:color w:val="FFFFFF"/>
                <w:sz w:val="18"/>
                <w:szCs w:val="18"/>
                <w:lang w:val="en-GB"/>
              </w:rPr>
              <w:t>5</w:t>
            </w:r>
            <w:r w:rsidR="000013D9" w:rsidRPr="005F7D2A">
              <w:rPr>
                <w:rFonts w:ascii="Arial" w:eastAsia="Arial Unicode MS" w:hAnsi="Arial" w:cs="Arial"/>
                <w:b/>
                <w:bCs/>
                <w:color w:val="FFFFFF"/>
                <w:sz w:val="18"/>
                <w:szCs w:val="18"/>
                <w:lang w:val="en-GB"/>
              </w:rPr>
              <w:tab/>
              <w:t>Segment and revenue information</w:t>
            </w:r>
          </w:p>
        </w:tc>
      </w:tr>
    </w:tbl>
    <w:p w14:paraId="2B5160F2" w14:textId="77777777" w:rsidR="000013D9" w:rsidRPr="005F7D2A" w:rsidRDefault="000013D9" w:rsidP="006C0F46">
      <w:pPr>
        <w:pStyle w:val="a"/>
        <w:jc w:val="both"/>
        <w:rPr>
          <w:rFonts w:ascii="Arial" w:eastAsia="Tahoma" w:hAnsi="Arial" w:cs="Arial"/>
          <w:color w:val="000000"/>
          <w:sz w:val="18"/>
          <w:szCs w:val="18"/>
          <w:lang w:val="en"/>
        </w:rPr>
      </w:pPr>
    </w:p>
    <w:p w14:paraId="6C00F61C" w14:textId="635CB635" w:rsidR="00336C98" w:rsidRPr="005F7D2A" w:rsidRDefault="00336C98" w:rsidP="00336C98">
      <w:pPr>
        <w:jc w:val="both"/>
        <w:rPr>
          <w:rFonts w:ascii="Arial" w:hAnsi="Arial" w:cs="Arial"/>
          <w:sz w:val="18"/>
          <w:szCs w:val="18"/>
          <w:lang w:val="en-GB"/>
        </w:rPr>
      </w:pPr>
      <w:r w:rsidRPr="005F7D2A">
        <w:rPr>
          <w:rFonts w:ascii="Arial" w:hAnsi="Arial" w:cs="Arial"/>
          <w:sz w:val="18"/>
          <w:szCs w:val="18"/>
          <w:lang w:val="en-GB"/>
        </w:rPr>
        <w:t>The Group’s strategic steering committee, consisting of the Chief Executive Officer</w:t>
      </w:r>
      <w:r w:rsidR="00844419" w:rsidRPr="005F7D2A">
        <w:rPr>
          <w:rFonts w:ascii="Arial" w:hAnsi="Arial" w:cs="Arial"/>
          <w:sz w:val="18"/>
          <w:szCs w:val="18"/>
          <w:lang w:val="en-GB"/>
        </w:rPr>
        <w:t xml:space="preserve"> (CEO)</w:t>
      </w:r>
      <w:r w:rsidR="00CD5F5A" w:rsidRPr="005F7D2A">
        <w:rPr>
          <w:rFonts w:ascii="Arial" w:hAnsi="Arial" w:cs="Arial"/>
          <w:sz w:val="18"/>
          <w:szCs w:val="18"/>
          <w:lang w:val="en-GB"/>
        </w:rPr>
        <w:t xml:space="preserve">, </w:t>
      </w:r>
      <w:r w:rsidRPr="005F7D2A">
        <w:rPr>
          <w:rFonts w:ascii="Arial" w:hAnsi="Arial" w:cs="Arial"/>
          <w:sz w:val="18"/>
          <w:szCs w:val="18"/>
          <w:lang w:val="en-GB"/>
        </w:rPr>
        <w:t>the Chief Financial Officer</w:t>
      </w:r>
      <w:r w:rsidR="00844419" w:rsidRPr="005F7D2A">
        <w:rPr>
          <w:rFonts w:ascii="Arial" w:hAnsi="Arial" w:cs="Arial"/>
          <w:sz w:val="18"/>
          <w:szCs w:val="18"/>
          <w:lang w:val="en-GB"/>
        </w:rPr>
        <w:t xml:space="preserve"> (CFO)</w:t>
      </w:r>
      <w:r w:rsidR="00CD5F5A" w:rsidRPr="005F7D2A">
        <w:rPr>
          <w:rFonts w:ascii="Arial" w:hAnsi="Arial" w:cs="Arial"/>
          <w:sz w:val="18"/>
          <w:szCs w:val="18"/>
          <w:lang w:val="en-GB"/>
        </w:rPr>
        <w:t xml:space="preserve"> and the manager for corporate planning</w:t>
      </w:r>
      <w:r w:rsidRPr="005F7D2A">
        <w:rPr>
          <w:rFonts w:ascii="Arial" w:hAnsi="Arial" w:cs="Arial"/>
          <w:sz w:val="18"/>
          <w:szCs w:val="18"/>
          <w:lang w:val="en-GB"/>
        </w:rPr>
        <w:t xml:space="preserve">, examines the Group’s performance from a product perspective and has identified </w:t>
      </w:r>
      <w:r w:rsidR="004C28C7" w:rsidRPr="004C28C7">
        <w:rPr>
          <w:rFonts w:ascii="Arial" w:hAnsi="Arial" w:cs="Arial"/>
          <w:sz w:val="18"/>
          <w:szCs w:val="18"/>
          <w:lang w:val="en-GB"/>
        </w:rPr>
        <w:t>2</w:t>
      </w:r>
      <w:r w:rsidRPr="005F7D2A">
        <w:rPr>
          <w:rFonts w:ascii="Arial" w:hAnsi="Arial" w:cs="Arial"/>
          <w:sz w:val="18"/>
          <w:szCs w:val="18"/>
          <w:lang w:val="en-GB"/>
        </w:rPr>
        <w:t xml:space="preserve"> </w:t>
      </w:r>
      <w:r w:rsidRPr="005F7D2A">
        <w:rPr>
          <w:rFonts w:ascii="Arial" w:hAnsi="Arial" w:cs="Arial"/>
          <w:spacing w:val="-4"/>
          <w:sz w:val="18"/>
          <w:szCs w:val="18"/>
          <w:lang w:val="en-GB"/>
        </w:rPr>
        <w:t>reportable segments from the Group’s businesses that is GPS tracking business and other businesses such as IT services</w:t>
      </w:r>
      <w:r w:rsidRPr="005F7D2A">
        <w:rPr>
          <w:rFonts w:ascii="Arial" w:hAnsi="Arial" w:cs="Arial"/>
          <w:sz w:val="18"/>
          <w:szCs w:val="18"/>
          <w:lang w:val="en-GB"/>
        </w:rPr>
        <w:t xml:space="preserve"> and maintenance of information system services, etc.</w:t>
      </w:r>
    </w:p>
    <w:p w14:paraId="7BEE73F9" w14:textId="77777777" w:rsidR="00336C98" w:rsidRPr="005F7D2A" w:rsidRDefault="00336C98" w:rsidP="00336C98">
      <w:pPr>
        <w:jc w:val="both"/>
        <w:rPr>
          <w:rFonts w:ascii="Arial" w:hAnsi="Arial" w:cs="Arial"/>
          <w:sz w:val="18"/>
          <w:szCs w:val="18"/>
          <w:lang w:val="en-GB"/>
        </w:rPr>
      </w:pPr>
    </w:p>
    <w:p w14:paraId="05E41591" w14:textId="0431E39A" w:rsidR="00336C98" w:rsidRPr="005F7D2A" w:rsidRDefault="00336C98" w:rsidP="00336C98">
      <w:pPr>
        <w:jc w:val="both"/>
        <w:rPr>
          <w:rFonts w:ascii="Arial" w:hAnsi="Arial" w:cs="Arial"/>
          <w:sz w:val="18"/>
          <w:szCs w:val="18"/>
          <w:lang w:val="en-GB"/>
        </w:rPr>
      </w:pPr>
      <w:r w:rsidRPr="005F7D2A">
        <w:rPr>
          <w:rFonts w:ascii="Arial" w:hAnsi="Arial" w:cs="Arial"/>
          <w:sz w:val="18"/>
          <w:szCs w:val="18"/>
          <w:lang w:val="en-GB"/>
        </w:rPr>
        <w:t>The steering committee primarily uses a measure of segments’ revenue to assess the performance of the operating</w:t>
      </w:r>
      <w:r w:rsidR="00AF790D" w:rsidRPr="005F7D2A">
        <w:rPr>
          <w:rFonts w:ascii="Arial" w:hAnsi="Arial" w:cs="Arial"/>
          <w:sz w:val="18"/>
          <w:szCs w:val="18"/>
          <w:lang w:val="en-GB"/>
        </w:rPr>
        <w:t xml:space="preserve"> </w:t>
      </w:r>
      <w:r w:rsidRPr="005F7D2A">
        <w:rPr>
          <w:rFonts w:ascii="Arial" w:hAnsi="Arial" w:cs="Arial"/>
          <w:sz w:val="18"/>
          <w:szCs w:val="18"/>
          <w:lang w:val="en-GB"/>
        </w:rPr>
        <w:t xml:space="preserve">segments. </w:t>
      </w:r>
    </w:p>
    <w:p w14:paraId="1A1C03C4" w14:textId="145D4687" w:rsidR="00336C98" w:rsidRPr="005F7D2A" w:rsidRDefault="00336C98" w:rsidP="00336C98">
      <w:pPr>
        <w:jc w:val="both"/>
        <w:rPr>
          <w:rFonts w:ascii="Arial" w:hAnsi="Arial" w:cs="Arial"/>
          <w:sz w:val="18"/>
          <w:szCs w:val="18"/>
          <w:lang w:val="en-GB"/>
        </w:rPr>
      </w:pPr>
    </w:p>
    <w:p w14:paraId="3FC9307F" w14:textId="2D7DFA24" w:rsidR="00336C98" w:rsidRPr="005F7D2A" w:rsidRDefault="00336C98" w:rsidP="00336C98">
      <w:pPr>
        <w:jc w:val="both"/>
        <w:rPr>
          <w:rFonts w:ascii="Arial" w:hAnsi="Arial" w:cs="Arial"/>
          <w:sz w:val="18"/>
          <w:szCs w:val="18"/>
          <w:lang w:val="en-GB"/>
        </w:rPr>
      </w:pPr>
      <w:r w:rsidRPr="005F7D2A">
        <w:rPr>
          <w:rFonts w:ascii="Arial" w:hAnsi="Arial" w:cs="Arial"/>
          <w:sz w:val="18"/>
          <w:szCs w:val="18"/>
          <w:lang w:val="en-GB"/>
        </w:rPr>
        <w:t xml:space="preserve">Significant information relating to revenue and profit of the reportable segments </w:t>
      </w:r>
      <w:r w:rsidR="0054190D" w:rsidRPr="005F7D2A">
        <w:rPr>
          <w:rFonts w:ascii="Arial" w:hAnsi="Arial" w:cs="Arial"/>
          <w:sz w:val="18"/>
          <w:szCs w:val="22"/>
        </w:rPr>
        <w:t>is</w:t>
      </w:r>
      <w:r w:rsidRPr="005F7D2A">
        <w:rPr>
          <w:rFonts w:ascii="Arial" w:hAnsi="Arial" w:cs="Arial"/>
          <w:sz w:val="18"/>
          <w:szCs w:val="18"/>
          <w:lang w:val="en-GB"/>
        </w:rPr>
        <w:t xml:space="preserve"> as follows:</w:t>
      </w:r>
    </w:p>
    <w:p w14:paraId="24565E1E" w14:textId="79513960" w:rsidR="00371282" w:rsidRPr="005F7D2A" w:rsidRDefault="00371282" w:rsidP="00336C98">
      <w:pPr>
        <w:jc w:val="both"/>
        <w:rPr>
          <w:rFonts w:ascii="Arial" w:hAnsi="Arial" w:cs="Arial"/>
          <w:sz w:val="18"/>
          <w:szCs w:val="18"/>
          <w:lang w:val="en-GB"/>
        </w:rPr>
      </w:pPr>
    </w:p>
    <w:tbl>
      <w:tblPr>
        <w:tblW w:w="9461" w:type="dxa"/>
        <w:tblInd w:w="108" w:type="dxa"/>
        <w:tblLayout w:type="fixed"/>
        <w:tblLook w:val="0400" w:firstRow="0" w:lastRow="0" w:firstColumn="0" w:lastColumn="0" w:noHBand="0" w:noVBand="1"/>
      </w:tblPr>
      <w:tblGrid>
        <w:gridCol w:w="2117"/>
        <w:gridCol w:w="1224"/>
        <w:gridCol w:w="1224"/>
        <w:gridCol w:w="1224"/>
        <w:gridCol w:w="1224"/>
        <w:gridCol w:w="1224"/>
        <w:gridCol w:w="1224"/>
      </w:tblGrid>
      <w:tr w:rsidR="00336C98" w:rsidRPr="005F7D2A" w14:paraId="5B40E654" w14:textId="77777777" w:rsidTr="000205BF">
        <w:tc>
          <w:tcPr>
            <w:tcW w:w="2117" w:type="dxa"/>
            <w:vAlign w:val="bottom"/>
          </w:tcPr>
          <w:p w14:paraId="2065608B" w14:textId="77777777" w:rsidR="00336C98" w:rsidRPr="005F7D2A" w:rsidRDefault="00336C98" w:rsidP="000205BF">
            <w:pPr>
              <w:ind w:left="-86" w:right="-72"/>
              <w:rPr>
                <w:rFonts w:ascii="Arial" w:hAnsi="Arial" w:cs="Arial"/>
                <w:sz w:val="16"/>
                <w:szCs w:val="16"/>
                <w:lang w:val="en-GB"/>
              </w:rPr>
            </w:pPr>
          </w:p>
        </w:tc>
        <w:tc>
          <w:tcPr>
            <w:tcW w:w="7344" w:type="dxa"/>
            <w:gridSpan w:val="6"/>
            <w:tcBorders>
              <w:top w:val="single" w:sz="4" w:space="0" w:color="auto"/>
              <w:left w:val="nil"/>
              <w:bottom w:val="single" w:sz="4" w:space="0" w:color="auto"/>
              <w:right w:val="nil"/>
            </w:tcBorders>
            <w:vAlign w:val="bottom"/>
            <w:hideMark/>
          </w:tcPr>
          <w:p w14:paraId="6C357E73" w14:textId="77777777" w:rsidR="00336C98" w:rsidRPr="005F7D2A" w:rsidRDefault="00336C98" w:rsidP="00371282">
            <w:pPr>
              <w:ind w:right="-72"/>
              <w:jc w:val="center"/>
              <w:rPr>
                <w:rFonts w:ascii="Arial" w:hAnsi="Arial" w:cs="Arial"/>
                <w:sz w:val="16"/>
                <w:szCs w:val="16"/>
                <w:lang w:val="en-GB"/>
              </w:rPr>
            </w:pPr>
            <w:r w:rsidRPr="005F7D2A">
              <w:rPr>
                <w:rFonts w:ascii="Arial" w:hAnsi="Arial" w:cs="Arial"/>
                <w:b/>
                <w:color w:val="000000"/>
                <w:sz w:val="16"/>
                <w:szCs w:val="16"/>
                <w:lang w:val="en-GB"/>
              </w:rPr>
              <w:t xml:space="preserve">Consolidated financial </w:t>
            </w:r>
            <w:r w:rsidR="00DB76CC" w:rsidRPr="005F7D2A">
              <w:rPr>
                <w:rFonts w:ascii="Arial" w:hAnsi="Arial" w:cs="Arial"/>
                <w:b/>
                <w:color w:val="000000"/>
                <w:sz w:val="16"/>
                <w:szCs w:val="16"/>
                <w:lang w:val="en-GB"/>
              </w:rPr>
              <w:t>information</w:t>
            </w:r>
          </w:p>
        </w:tc>
      </w:tr>
      <w:tr w:rsidR="00C81C22" w:rsidRPr="005F7D2A" w14:paraId="5B745CA3" w14:textId="77777777" w:rsidTr="000205BF">
        <w:trPr>
          <w:trHeight w:val="65"/>
        </w:trPr>
        <w:tc>
          <w:tcPr>
            <w:tcW w:w="2117" w:type="dxa"/>
            <w:vAlign w:val="bottom"/>
          </w:tcPr>
          <w:p w14:paraId="63D11BBA" w14:textId="77777777" w:rsidR="00336C98" w:rsidRPr="005F7D2A" w:rsidRDefault="00336C98" w:rsidP="000205BF">
            <w:pPr>
              <w:ind w:left="-86" w:right="-72"/>
              <w:rPr>
                <w:rFonts w:ascii="Arial" w:hAnsi="Arial" w:cs="Arial"/>
                <w:sz w:val="16"/>
                <w:szCs w:val="16"/>
                <w:lang w:val="en-GB"/>
              </w:rPr>
            </w:pPr>
          </w:p>
        </w:tc>
        <w:tc>
          <w:tcPr>
            <w:tcW w:w="2448" w:type="dxa"/>
            <w:gridSpan w:val="2"/>
            <w:tcBorders>
              <w:top w:val="single" w:sz="4" w:space="0" w:color="auto"/>
              <w:left w:val="nil"/>
              <w:bottom w:val="single" w:sz="4" w:space="0" w:color="auto"/>
              <w:right w:val="nil"/>
            </w:tcBorders>
            <w:vAlign w:val="bottom"/>
            <w:hideMark/>
          </w:tcPr>
          <w:p w14:paraId="68218808" w14:textId="77777777" w:rsidR="00336C98" w:rsidRPr="005F7D2A" w:rsidRDefault="00336C98" w:rsidP="00371282">
            <w:pPr>
              <w:ind w:right="-72"/>
              <w:jc w:val="center"/>
              <w:rPr>
                <w:rFonts w:ascii="Arial" w:hAnsi="Arial" w:cs="Arial"/>
                <w:b/>
                <w:sz w:val="16"/>
                <w:szCs w:val="16"/>
                <w:lang w:val="en-GB"/>
              </w:rPr>
            </w:pPr>
            <w:r w:rsidRPr="005F7D2A">
              <w:rPr>
                <w:rFonts w:ascii="Arial" w:hAnsi="Arial" w:cs="Arial"/>
                <w:b/>
                <w:sz w:val="16"/>
                <w:szCs w:val="16"/>
                <w:lang w:val="en-GB"/>
              </w:rPr>
              <w:t>GPS tracking business</w:t>
            </w:r>
          </w:p>
        </w:tc>
        <w:tc>
          <w:tcPr>
            <w:tcW w:w="2448" w:type="dxa"/>
            <w:gridSpan w:val="2"/>
            <w:tcBorders>
              <w:top w:val="single" w:sz="4" w:space="0" w:color="auto"/>
              <w:left w:val="nil"/>
              <w:bottom w:val="single" w:sz="4" w:space="0" w:color="auto"/>
              <w:right w:val="nil"/>
            </w:tcBorders>
            <w:vAlign w:val="bottom"/>
            <w:hideMark/>
          </w:tcPr>
          <w:p w14:paraId="696C9676" w14:textId="77777777" w:rsidR="00336C98" w:rsidRPr="005F7D2A" w:rsidRDefault="00336C98" w:rsidP="00371282">
            <w:pPr>
              <w:ind w:right="-198" w:hanging="228"/>
              <w:jc w:val="center"/>
              <w:rPr>
                <w:rFonts w:ascii="Arial" w:hAnsi="Arial" w:cs="Arial"/>
                <w:sz w:val="16"/>
                <w:szCs w:val="16"/>
                <w:lang w:val="en-GB"/>
              </w:rPr>
            </w:pPr>
            <w:r w:rsidRPr="005F7D2A">
              <w:rPr>
                <w:rFonts w:ascii="Arial" w:hAnsi="Arial" w:cs="Arial"/>
                <w:b/>
                <w:sz w:val="16"/>
                <w:szCs w:val="16"/>
                <w:lang w:val="en-GB"/>
              </w:rPr>
              <w:t>Other businesses*</w:t>
            </w:r>
          </w:p>
        </w:tc>
        <w:tc>
          <w:tcPr>
            <w:tcW w:w="2448" w:type="dxa"/>
            <w:gridSpan w:val="2"/>
            <w:tcBorders>
              <w:top w:val="single" w:sz="4" w:space="0" w:color="auto"/>
              <w:left w:val="nil"/>
              <w:bottom w:val="single" w:sz="4" w:space="0" w:color="auto"/>
              <w:right w:val="nil"/>
            </w:tcBorders>
            <w:vAlign w:val="bottom"/>
            <w:hideMark/>
          </w:tcPr>
          <w:p w14:paraId="05D51ADE" w14:textId="77777777" w:rsidR="00336C98" w:rsidRPr="005F7D2A" w:rsidRDefault="00336C98" w:rsidP="00371282">
            <w:pPr>
              <w:ind w:right="-72"/>
              <w:jc w:val="center"/>
              <w:rPr>
                <w:rFonts w:ascii="Arial" w:hAnsi="Arial" w:cs="Arial"/>
                <w:b/>
                <w:sz w:val="16"/>
                <w:szCs w:val="16"/>
                <w:lang w:val="en-GB"/>
              </w:rPr>
            </w:pPr>
            <w:r w:rsidRPr="005F7D2A">
              <w:rPr>
                <w:rFonts w:ascii="Arial" w:hAnsi="Arial" w:cs="Arial"/>
                <w:b/>
                <w:sz w:val="16"/>
                <w:szCs w:val="16"/>
                <w:lang w:val="en-GB"/>
              </w:rPr>
              <w:t>Total</w:t>
            </w:r>
          </w:p>
        </w:tc>
      </w:tr>
      <w:tr w:rsidR="008C75E7" w:rsidRPr="005F7D2A" w14:paraId="0C09C104" w14:textId="77777777" w:rsidTr="000205BF">
        <w:tc>
          <w:tcPr>
            <w:tcW w:w="2117" w:type="dxa"/>
          </w:tcPr>
          <w:p w14:paraId="5AF30BAE" w14:textId="6AE44F5F" w:rsidR="008C75E7" w:rsidRPr="005F7D2A" w:rsidRDefault="008C75E7" w:rsidP="00584E9F">
            <w:pPr>
              <w:ind w:left="-86" w:right="-72"/>
              <w:rPr>
                <w:rFonts w:ascii="Arial" w:hAnsi="Arial" w:cs="Arial"/>
                <w:b/>
                <w:bCs/>
                <w:sz w:val="16"/>
                <w:szCs w:val="20"/>
                <w:lang w:val="en-GB"/>
              </w:rPr>
            </w:pPr>
          </w:p>
        </w:tc>
        <w:tc>
          <w:tcPr>
            <w:tcW w:w="1224" w:type="dxa"/>
            <w:tcBorders>
              <w:top w:val="single" w:sz="4" w:space="0" w:color="auto"/>
              <w:left w:val="nil"/>
              <w:bottom w:val="nil"/>
              <w:right w:val="nil"/>
            </w:tcBorders>
            <w:vAlign w:val="bottom"/>
            <w:hideMark/>
          </w:tcPr>
          <w:p w14:paraId="5FEAA978" w14:textId="4AF63E64" w:rsidR="008C75E7" w:rsidRPr="005F7D2A" w:rsidRDefault="004C28C7" w:rsidP="008C75E7">
            <w:pPr>
              <w:ind w:right="-72"/>
              <w:jc w:val="right"/>
              <w:rPr>
                <w:rFonts w:ascii="Arial" w:hAnsi="Arial" w:cs="Arial"/>
                <w:b/>
                <w:bCs/>
                <w:sz w:val="16"/>
                <w:szCs w:val="16"/>
                <w:lang w:val="en-GB"/>
              </w:rPr>
            </w:pPr>
            <w:r w:rsidRPr="004C28C7">
              <w:rPr>
                <w:rFonts w:ascii="Arial" w:hAnsi="Arial" w:cs="Arial"/>
                <w:b/>
                <w:bCs/>
                <w:sz w:val="16"/>
                <w:szCs w:val="16"/>
                <w:lang w:val="en-GB"/>
              </w:rPr>
              <w:t>2022</w:t>
            </w:r>
          </w:p>
        </w:tc>
        <w:tc>
          <w:tcPr>
            <w:tcW w:w="1224" w:type="dxa"/>
            <w:tcBorders>
              <w:top w:val="single" w:sz="4" w:space="0" w:color="auto"/>
              <w:left w:val="nil"/>
              <w:bottom w:val="nil"/>
              <w:right w:val="nil"/>
            </w:tcBorders>
            <w:vAlign w:val="bottom"/>
            <w:hideMark/>
          </w:tcPr>
          <w:p w14:paraId="4F9AEEF1" w14:textId="606F331D" w:rsidR="008C75E7" w:rsidRPr="005F7D2A" w:rsidRDefault="004C28C7" w:rsidP="008C75E7">
            <w:pPr>
              <w:ind w:right="-72"/>
              <w:jc w:val="right"/>
              <w:rPr>
                <w:rFonts w:ascii="Arial" w:hAnsi="Arial" w:cs="Arial"/>
                <w:b/>
                <w:bCs/>
                <w:sz w:val="16"/>
                <w:szCs w:val="16"/>
                <w:lang w:val="en-GB"/>
              </w:rPr>
            </w:pPr>
            <w:r w:rsidRPr="004C28C7">
              <w:rPr>
                <w:rFonts w:ascii="Arial" w:hAnsi="Arial" w:cs="Arial"/>
                <w:b/>
                <w:bCs/>
                <w:sz w:val="16"/>
                <w:szCs w:val="16"/>
                <w:lang w:val="en-GB"/>
              </w:rPr>
              <w:t>2021</w:t>
            </w:r>
          </w:p>
        </w:tc>
        <w:tc>
          <w:tcPr>
            <w:tcW w:w="1224" w:type="dxa"/>
            <w:tcBorders>
              <w:top w:val="single" w:sz="4" w:space="0" w:color="auto"/>
              <w:left w:val="nil"/>
              <w:bottom w:val="nil"/>
              <w:right w:val="nil"/>
            </w:tcBorders>
            <w:vAlign w:val="bottom"/>
            <w:hideMark/>
          </w:tcPr>
          <w:p w14:paraId="53025CDE" w14:textId="5DC16FA7" w:rsidR="008C75E7" w:rsidRPr="005F7D2A" w:rsidRDefault="004C28C7" w:rsidP="008C75E7">
            <w:pPr>
              <w:ind w:right="-72"/>
              <w:jc w:val="right"/>
              <w:rPr>
                <w:rFonts w:ascii="Arial" w:hAnsi="Arial" w:cs="Arial"/>
                <w:b/>
                <w:bCs/>
                <w:sz w:val="16"/>
                <w:szCs w:val="16"/>
                <w:lang w:val="en-GB"/>
              </w:rPr>
            </w:pPr>
            <w:r w:rsidRPr="004C28C7">
              <w:rPr>
                <w:rFonts w:ascii="Arial" w:hAnsi="Arial" w:cs="Arial"/>
                <w:b/>
                <w:bCs/>
                <w:sz w:val="16"/>
                <w:szCs w:val="16"/>
                <w:lang w:val="en-GB"/>
              </w:rPr>
              <w:t>2022</w:t>
            </w:r>
          </w:p>
        </w:tc>
        <w:tc>
          <w:tcPr>
            <w:tcW w:w="1224" w:type="dxa"/>
            <w:tcBorders>
              <w:top w:val="single" w:sz="4" w:space="0" w:color="auto"/>
              <w:left w:val="nil"/>
              <w:bottom w:val="nil"/>
              <w:right w:val="nil"/>
            </w:tcBorders>
            <w:vAlign w:val="bottom"/>
            <w:hideMark/>
          </w:tcPr>
          <w:p w14:paraId="0B557F66" w14:textId="1F99B19A" w:rsidR="008C75E7" w:rsidRPr="005F7D2A" w:rsidRDefault="004C28C7" w:rsidP="008C75E7">
            <w:pPr>
              <w:ind w:right="-72"/>
              <w:jc w:val="right"/>
              <w:rPr>
                <w:rFonts w:ascii="Arial" w:hAnsi="Arial" w:cs="Arial"/>
                <w:b/>
                <w:bCs/>
                <w:sz w:val="16"/>
                <w:szCs w:val="16"/>
                <w:lang w:val="en-GB"/>
              </w:rPr>
            </w:pPr>
            <w:r w:rsidRPr="004C28C7">
              <w:rPr>
                <w:rFonts w:ascii="Arial" w:hAnsi="Arial" w:cs="Arial"/>
                <w:b/>
                <w:bCs/>
                <w:sz w:val="16"/>
                <w:szCs w:val="16"/>
                <w:lang w:val="en-GB"/>
              </w:rPr>
              <w:t>2021</w:t>
            </w:r>
          </w:p>
        </w:tc>
        <w:tc>
          <w:tcPr>
            <w:tcW w:w="1224" w:type="dxa"/>
            <w:tcBorders>
              <w:top w:val="single" w:sz="4" w:space="0" w:color="auto"/>
              <w:left w:val="nil"/>
              <w:bottom w:val="nil"/>
              <w:right w:val="nil"/>
            </w:tcBorders>
            <w:vAlign w:val="bottom"/>
            <w:hideMark/>
          </w:tcPr>
          <w:p w14:paraId="76F93C7B" w14:textId="73973D9C" w:rsidR="008C75E7" w:rsidRPr="005F7D2A" w:rsidRDefault="004C28C7" w:rsidP="008C75E7">
            <w:pPr>
              <w:ind w:right="-72"/>
              <w:jc w:val="right"/>
              <w:rPr>
                <w:rFonts w:ascii="Arial" w:hAnsi="Arial" w:cs="Arial"/>
                <w:b/>
                <w:bCs/>
                <w:sz w:val="16"/>
                <w:szCs w:val="16"/>
                <w:lang w:val="en-GB"/>
              </w:rPr>
            </w:pPr>
            <w:r w:rsidRPr="004C28C7">
              <w:rPr>
                <w:rFonts w:ascii="Arial" w:hAnsi="Arial" w:cs="Arial"/>
                <w:b/>
                <w:bCs/>
                <w:sz w:val="16"/>
                <w:szCs w:val="16"/>
                <w:lang w:val="en-GB"/>
              </w:rPr>
              <w:t>2022</w:t>
            </w:r>
          </w:p>
        </w:tc>
        <w:tc>
          <w:tcPr>
            <w:tcW w:w="1224" w:type="dxa"/>
            <w:tcBorders>
              <w:top w:val="single" w:sz="4" w:space="0" w:color="auto"/>
              <w:left w:val="nil"/>
              <w:bottom w:val="nil"/>
              <w:right w:val="nil"/>
            </w:tcBorders>
            <w:vAlign w:val="bottom"/>
            <w:hideMark/>
          </w:tcPr>
          <w:p w14:paraId="57B9C00E" w14:textId="368EA495" w:rsidR="008C75E7" w:rsidRPr="005F7D2A" w:rsidRDefault="004C28C7" w:rsidP="008C75E7">
            <w:pPr>
              <w:ind w:right="-72"/>
              <w:jc w:val="right"/>
              <w:rPr>
                <w:rFonts w:ascii="Arial" w:hAnsi="Arial" w:cs="Arial"/>
                <w:b/>
                <w:bCs/>
                <w:sz w:val="16"/>
                <w:szCs w:val="16"/>
                <w:cs/>
                <w:lang w:val="en-GB"/>
              </w:rPr>
            </w:pPr>
            <w:r w:rsidRPr="004C28C7">
              <w:rPr>
                <w:rFonts w:ascii="Arial" w:hAnsi="Arial" w:cs="Arial"/>
                <w:b/>
                <w:bCs/>
                <w:sz w:val="16"/>
                <w:szCs w:val="16"/>
                <w:lang w:val="en-GB"/>
              </w:rPr>
              <w:t>2021</w:t>
            </w:r>
          </w:p>
        </w:tc>
      </w:tr>
      <w:tr w:rsidR="008C75E7" w:rsidRPr="005F7D2A" w14:paraId="16CAF96E" w14:textId="77777777" w:rsidTr="000205BF">
        <w:tc>
          <w:tcPr>
            <w:tcW w:w="2117" w:type="dxa"/>
            <w:vAlign w:val="bottom"/>
          </w:tcPr>
          <w:p w14:paraId="6D3E6774" w14:textId="566646DD" w:rsidR="008C75E7" w:rsidRPr="005F7D2A" w:rsidRDefault="008249D3" w:rsidP="000205BF">
            <w:pPr>
              <w:ind w:left="-86" w:right="-72"/>
              <w:rPr>
                <w:rFonts w:ascii="Arial" w:hAnsi="Arial" w:cs="Arial"/>
                <w:sz w:val="16"/>
                <w:szCs w:val="16"/>
                <w:lang w:val="en-GB"/>
              </w:rPr>
            </w:pPr>
            <w:r w:rsidRPr="005F7D2A">
              <w:rPr>
                <w:rFonts w:ascii="Arial" w:hAnsi="Arial" w:cs="Arial"/>
                <w:b/>
                <w:bCs/>
                <w:sz w:val="16"/>
                <w:szCs w:val="20"/>
                <w:lang w:val="en-GB"/>
              </w:rPr>
              <w:t>For the nine-month period ended</w:t>
            </w:r>
            <w:r w:rsidRPr="005F7D2A">
              <w:rPr>
                <w:rFonts w:ascii="Arial" w:hAnsi="Arial" w:cs="Arial"/>
                <w:b/>
                <w:bCs/>
                <w:sz w:val="16"/>
                <w:szCs w:val="20"/>
                <w:cs/>
                <w:lang w:val="en-GB"/>
              </w:rPr>
              <w:t xml:space="preserve"> </w:t>
            </w:r>
            <w:r w:rsidRPr="005F7D2A">
              <w:rPr>
                <w:rFonts w:ascii="Arial" w:hAnsi="Arial" w:cs="Arial"/>
                <w:b/>
                <w:bCs/>
                <w:sz w:val="16"/>
                <w:szCs w:val="20"/>
                <w:lang w:val="en-GB"/>
              </w:rPr>
              <w:t xml:space="preserve">as of </w:t>
            </w:r>
            <w:r w:rsidR="004C28C7" w:rsidRPr="004C28C7">
              <w:rPr>
                <w:rFonts w:ascii="Arial" w:hAnsi="Arial" w:cs="Arial"/>
                <w:b/>
                <w:bCs/>
                <w:sz w:val="16"/>
                <w:szCs w:val="20"/>
                <w:lang w:val="en-GB"/>
              </w:rPr>
              <w:t>30</w:t>
            </w:r>
            <w:r w:rsidRPr="005F7D2A">
              <w:rPr>
                <w:rFonts w:ascii="Arial" w:hAnsi="Arial" w:cs="Arial"/>
                <w:b/>
                <w:bCs/>
                <w:sz w:val="16"/>
                <w:szCs w:val="20"/>
                <w:lang w:val="en-GB"/>
              </w:rPr>
              <w:t xml:space="preserve"> September</w:t>
            </w:r>
          </w:p>
        </w:tc>
        <w:tc>
          <w:tcPr>
            <w:tcW w:w="1224" w:type="dxa"/>
            <w:tcBorders>
              <w:top w:val="nil"/>
              <w:left w:val="nil"/>
              <w:bottom w:val="single" w:sz="4" w:space="0" w:color="auto"/>
              <w:right w:val="nil"/>
            </w:tcBorders>
            <w:vAlign w:val="bottom"/>
            <w:hideMark/>
          </w:tcPr>
          <w:p w14:paraId="0E13C567" w14:textId="566D579B" w:rsidR="008C75E7" w:rsidRPr="005F7D2A" w:rsidRDefault="008C75E7" w:rsidP="008C75E7">
            <w:pPr>
              <w:ind w:right="-72"/>
              <w:jc w:val="right"/>
              <w:rPr>
                <w:rFonts w:ascii="Arial" w:hAnsi="Arial" w:cs="Arial"/>
                <w:b/>
                <w:sz w:val="16"/>
                <w:szCs w:val="16"/>
                <w:lang w:val="en-GB"/>
              </w:rPr>
            </w:pPr>
            <w:r w:rsidRPr="005F7D2A">
              <w:rPr>
                <w:rFonts w:ascii="Arial" w:hAnsi="Arial" w:cs="Arial"/>
                <w:b/>
                <w:sz w:val="16"/>
                <w:szCs w:val="16"/>
                <w:lang w:val="en-GB"/>
              </w:rPr>
              <w:t>Thousand Baht</w:t>
            </w:r>
          </w:p>
        </w:tc>
        <w:tc>
          <w:tcPr>
            <w:tcW w:w="1224" w:type="dxa"/>
            <w:tcBorders>
              <w:top w:val="nil"/>
              <w:left w:val="nil"/>
              <w:bottom w:val="single" w:sz="4" w:space="0" w:color="auto"/>
              <w:right w:val="nil"/>
            </w:tcBorders>
            <w:vAlign w:val="bottom"/>
          </w:tcPr>
          <w:p w14:paraId="52453EF0" w14:textId="77777777" w:rsidR="008C75E7" w:rsidRPr="005F7D2A" w:rsidRDefault="008C75E7" w:rsidP="008C75E7">
            <w:pPr>
              <w:ind w:right="-72"/>
              <w:jc w:val="right"/>
              <w:rPr>
                <w:rFonts w:ascii="Arial" w:hAnsi="Arial" w:cs="Arial"/>
                <w:b/>
                <w:sz w:val="16"/>
                <w:szCs w:val="16"/>
                <w:lang w:val="en-GB"/>
              </w:rPr>
            </w:pPr>
            <w:r w:rsidRPr="005F7D2A">
              <w:rPr>
                <w:rFonts w:ascii="Arial" w:hAnsi="Arial" w:cs="Arial"/>
                <w:b/>
                <w:sz w:val="16"/>
                <w:szCs w:val="16"/>
                <w:lang w:val="en-GB"/>
              </w:rPr>
              <w:t xml:space="preserve">Thousand </w:t>
            </w:r>
          </w:p>
          <w:p w14:paraId="457DC66E" w14:textId="458C67CF" w:rsidR="008C75E7" w:rsidRPr="005F7D2A" w:rsidRDefault="008C75E7" w:rsidP="008C75E7">
            <w:pPr>
              <w:ind w:right="-72"/>
              <w:jc w:val="right"/>
              <w:rPr>
                <w:rFonts w:ascii="Arial" w:hAnsi="Arial" w:cs="Arial"/>
                <w:b/>
                <w:sz w:val="16"/>
                <w:szCs w:val="16"/>
                <w:lang w:val="en-GB"/>
              </w:rPr>
            </w:pPr>
            <w:r w:rsidRPr="005F7D2A">
              <w:rPr>
                <w:rFonts w:ascii="Arial" w:hAnsi="Arial" w:cs="Arial"/>
                <w:b/>
                <w:sz w:val="16"/>
                <w:szCs w:val="16"/>
                <w:lang w:val="en-GB"/>
              </w:rPr>
              <w:t>Baht</w:t>
            </w:r>
          </w:p>
        </w:tc>
        <w:tc>
          <w:tcPr>
            <w:tcW w:w="1224" w:type="dxa"/>
            <w:tcBorders>
              <w:top w:val="nil"/>
              <w:left w:val="nil"/>
              <w:bottom w:val="single" w:sz="4" w:space="0" w:color="auto"/>
              <w:right w:val="nil"/>
            </w:tcBorders>
            <w:vAlign w:val="bottom"/>
            <w:hideMark/>
          </w:tcPr>
          <w:p w14:paraId="1C1AB3E2" w14:textId="77777777" w:rsidR="008C75E7" w:rsidRPr="005F7D2A" w:rsidRDefault="008C75E7" w:rsidP="008C75E7">
            <w:pPr>
              <w:ind w:right="-72"/>
              <w:jc w:val="right"/>
              <w:rPr>
                <w:rFonts w:ascii="Arial" w:hAnsi="Arial" w:cs="Arial"/>
                <w:b/>
                <w:sz w:val="16"/>
                <w:szCs w:val="16"/>
                <w:lang w:val="en-GB"/>
              </w:rPr>
            </w:pPr>
            <w:r w:rsidRPr="005F7D2A">
              <w:rPr>
                <w:rFonts w:ascii="Arial" w:hAnsi="Arial" w:cs="Arial"/>
                <w:b/>
                <w:sz w:val="16"/>
                <w:szCs w:val="16"/>
                <w:lang w:val="en-GB"/>
              </w:rPr>
              <w:t xml:space="preserve">Thousand </w:t>
            </w:r>
          </w:p>
          <w:p w14:paraId="71D07EA1" w14:textId="47739428" w:rsidR="008C75E7" w:rsidRPr="005F7D2A" w:rsidRDefault="008C75E7" w:rsidP="008C75E7">
            <w:pPr>
              <w:ind w:right="-72"/>
              <w:jc w:val="right"/>
              <w:rPr>
                <w:rFonts w:ascii="Arial" w:hAnsi="Arial" w:cs="Arial"/>
                <w:b/>
                <w:sz w:val="16"/>
                <w:szCs w:val="16"/>
                <w:lang w:val="en-GB"/>
              </w:rPr>
            </w:pPr>
            <w:r w:rsidRPr="005F7D2A">
              <w:rPr>
                <w:rFonts w:ascii="Arial" w:hAnsi="Arial" w:cs="Arial"/>
                <w:b/>
                <w:sz w:val="16"/>
                <w:szCs w:val="16"/>
                <w:lang w:val="en-GB"/>
              </w:rPr>
              <w:t>Baht</w:t>
            </w:r>
          </w:p>
        </w:tc>
        <w:tc>
          <w:tcPr>
            <w:tcW w:w="1224" w:type="dxa"/>
            <w:tcBorders>
              <w:top w:val="nil"/>
              <w:left w:val="nil"/>
              <w:bottom w:val="single" w:sz="4" w:space="0" w:color="auto"/>
              <w:right w:val="nil"/>
            </w:tcBorders>
            <w:vAlign w:val="bottom"/>
          </w:tcPr>
          <w:p w14:paraId="176E3588" w14:textId="77777777" w:rsidR="008C75E7" w:rsidRPr="005F7D2A" w:rsidRDefault="008C75E7" w:rsidP="008C75E7">
            <w:pPr>
              <w:ind w:right="-72"/>
              <w:jc w:val="right"/>
              <w:rPr>
                <w:rFonts w:ascii="Arial" w:hAnsi="Arial" w:cs="Arial"/>
                <w:b/>
                <w:sz w:val="16"/>
                <w:szCs w:val="16"/>
                <w:lang w:val="en-GB"/>
              </w:rPr>
            </w:pPr>
            <w:r w:rsidRPr="005F7D2A">
              <w:rPr>
                <w:rFonts w:ascii="Arial" w:hAnsi="Arial" w:cs="Arial"/>
                <w:b/>
                <w:sz w:val="16"/>
                <w:szCs w:val="16"/>
                <w:lang w:val="en-GB"/>
              </w:rPr>
              <w:t xml:space="preserve">Thousand </w:t>
            </w:r>
          </w:p>
          <w:p w14:paraId="43204873" w14:textId="7A085A86" w:rsidR="008C75E7" w:rsidRPr="005F7D2A" w:rsidRDefault="008C75E7" w:rsidP="008C75E7">
            <w:pPr>
              <w:ind w:right="-72"/>
              <w:jc w:val="right"/>
              <w:rPr>
                <w:rFonts w:ascii="Arial" w:hAnsi="Arial" w:cs="Arial"/>
                <w:b/>
                <w:sz w:val="16"/>
                <w:szCs w:val="16"/>
                <w:lang w:val="en-GB"/>
              </w:rPr>
            </w:pPr>
            <w:r w:rsidRPr="005F7D2A">
              <w:rPr>
                <w:rFonts w:ascii="Arial" w:hAnsi="Arial" w:cs="Arial"/>
                <w:b/>
                <w:sz w:val="16"/>
                <w:szCs w:val="16"/>
                <w:lang w:val="en-GB"/>
              </w:rPr>
              <w:t>Baht</w:t>
            </w:r>
          </w:p>
        </w:tc>
        <w:tc>
          <w:tcPr>
            <w:tcW w:w="1224" w:type="dxa"/>
            <w:tcBorders>
              <w:top w:val="nil"/>
              <w:left w:val="nil"/>
              <w:bottom w:val="single" w:sz="4" w:space="0" w:color="auto"/>
              <w:right w:val="nil"/>
            </w:tcBorders>
            <w:vAlign w:val="bottom"/>
            <w:hideMark/>
          </w:tcPr>
          <w:p w14:paraId="00737A8B" w14:textId="77777777" w:rsidR="008C75E7" w:rsidRPr="005F7D2A" w:rsidRDefault="008C75E7" w:rsidP="008C75E7">
            <w:pPr>
              <w:ind w:right="-72"/>
              <w:jc w:val="right"/>
              <w:rPr>
                <w:rFonts w:ascii="Arial" w:hAnsi="Arial" w:cs="Arial"/>
                <w:b/>
                <w:sz w:val="16"/>
                <w:szCs w:val="16"/>
                <w:lang w:val="en-GB"/>
              </w:rPr>
            </w:pPr>
            <w:r w:rsidRPr="005F7D2A">
              <w:rPr>
                <w:rFonts w:ascii="Arial" w:hAnsi="Arial" w:cs="Arial"/>
                <w:b/>
                <w:sz w:val="16"/>
                <w:szCs w:val="16"/>
                <w:lang w:val="en-GB"/>
              </w:rPr>
              <w:t xml:space="preserve">Thousand </w:t>
            </w:r>
          </w:p>
          <w:p w14:paraId="2C381903" w14:textId="6930E595" w:rsidR="008C75E7" w:rsidRPr="005F7D2A" w:rsidRDefault="008C75E7" w:rsidP="008C75E7">
            <w:pPr>
              <w:ind w:right="-72"/>
              <w:jc w:val="right"/>
              <w:rPr>
                <w:rFonts w:ascii="Arial" w:hAnsi="Arial" w:cs="Arial"/>
                <w:b/>
                <w:sz w:val="16"/>
                <w:szCs w:val="16"/>
                <w:lang w:val="en-GB"/>
              </w:rPr>
            </w:pPr>
            <w:r w:rsidRPr="005F7D2A">
              <w:rPr>
                <w:rFonts w:ascii="Arial" w:hAnsi="Arial" w:cs="Arial"/>
                <w:b/>
                <w:sz w:val="16"/>
                <w:szCs w:val="16"/>
                <w:lang w:val="en-GB"/>
              </w:rPr>
              <w:t>Baht</w:t>
            </w:r>
          </w:p>
        </w:tc>
        <w:tc>
          <w:tcPr>
            <w:tcW w:w="1224" w:type="dxa"/>
            <w:tcBorders>
              <w:top w:val="nil"/>
              <w:left w:val="nil"/>
              <w:bottom w:val="single" w:sz="4" w:space="0" w:color="auto"/>
              <w:right w:val="nil"/>
            </w:tcBorders>
            <w:vAlign w:val="bottom"/>
          </w:tcPr>
          <w:p w14:paraId="4085AEE5" w14:textId="77777777" w:rsidR="008C75E7" w:rsidRPr="005F7D2A" w:rsidRDefault="008C75E7" w:rsidP="008C75E7">
            <w:pPr>
              <w:ind w:right="-72"/>
              <w:jc w:val="right"/>
              <w:rPr>
                <w:rFonts w:ascii="Arial" w:hAnsi="Arial" w:cs="Arial"/>
                <w:b/>
                <w:sz w:val="16"/>
                <w:szCs w:val="16"/>
                <w:lang w:val="en-GB"/>
              </w:rPr>
            </w:pPr>
            <w:r w:rsidRPr="005F7D2A">
              <w:rPr>
                <w:rFonts w:ascii="Arial" w:hAnsi="Arial" w:cs="Arial"/>
                <w:b/>
                <w:sz w:val="16"/>
                <w:szCs w:val="16"/>
                <w:lang w:val="en-GB"/>
              </w:rPr>
              <w:t xml:space="preserve">Thousand </w:t>
            </w:r>
          </w:p>
          <w:p w14:paraId="3226D520" w14:textId="6393611A" w:rsidR="008C75E7" w:rsidRPr="005F7D2A" w:rsidRDefault="008C75E7" w:rsidP="008C75E7">
            <w:pPr>
              <w:ind w:right="-72"/>
              <w:jc w:val="right"/>
              <w:rPr>
                <w:rFonts w:ascii="Arial" w:hAnsi="Arial" w:cs="Arial"/>
                <w:b/>
                <w:sz w:val="16"/>
                <w:szCs w:val="16"/>
                <w:lang w:val="en-GB"/>
              </w:rPr>
            </w:pPr>
            <w:r w:rsidRPr="005F7D2A">
              <w:rPr>
                <w:rFonts w:ascii="Arial" w:hAnsi="Arial" w:cs="Arial"/>
                <w:b/>
                <w:sz w:val="16"/>
                <w:szCs w:val="16"/>
                <w:lang w:val="en-GB"/>
              </w:rPr>
              <w:t>Baht</w:t>
            </w:r>
          </w:p>
        </w:tc>
      </w:tr>
      <w:tr w:rsidR="008C75E7" w:rsidRPr="005F7D2A" w14:paraId="2A6BEC50" w14:textId="77777777" w:rsidTr="000205BF">
        <w:tc>
          <w:tcPr>
            <w:tcW w:w="2117" w:type="dxa"/>
            <w:vAlign w:val="bottom"/>
          </w:tcPr>
          <w:p w14:paraId="03CFAB69" w14:textId="77777777" w:rsidR="008C75E7" w:rsidRPr="005F7D2A" w:rsidRDefault="008C75E7" w:rsidP="000205BF">
            <w:pPr>
              <w:ind w:left="-86" w:right="-72"/>
              <w:rPr>
                <w:rFonts w:ascii="Arial" w:hAnsi="Arial" w:cs="Arial"/>
                <w:sz w:val="16"/>
                <w:szCs w:val="16"/>
                <w:lang w:val="en-GB"/>
              </w:rPr>
            </w:pPr>
          </w:p>
        </w:tc>
        <w:tc>
          <w:tcPr>
            <w:tcW w:w="1224" w:type="dxa"/>
            <w:tcBorders>
              <w:top w:val="single" w:sz="4" w:space="0" w:color="auto"/>
              <w:left w:val="nil"/>
              <w:right w:val="nil"/>
            </w:tcBorders>
            <w:shd w:val="clear" w:color="auto" w:fill="FAFAFA"/>
            <w:vAlign w:val="bottom"/>
          </w:tcPr>
          <w:p w14:paraId="50EF8255" w14:textId="77777777" w:rsidR="008C75E7" w:rsidRPr="005F7D2A" w:rsidRDefault="008C75E7" w:rsidP="008C75E7">
            <w:pPr>
              <w:ind w:right="-72"/>
              <w:jc w:val="right"/>
              <w:rPr>
                <w:rFonts w:ascii="Arial" w:hAnsi="Arial" w:cs="Arial"/>
                <w:sz w:val="16"/>
                <w:szCs w:val="16"/>
                <w:lang w:val="en-GB"/>
              </w:rPr>
            </w:pPr>
          </w:p>
        </w:tc>
        <w:tc>
          <w:tcPr>
            <w:tcW w:w="1224" w:type="dxa"/>
            <w:tcBorders>
              <w:top w:val="single" w:sz="4" w:space="0" w:color="auto"/>
              <w:left w:val="nil"/>
              <w:right w:val="nil"/>
            </w:tcBorders>
            <w:vAlign w:val="bottom"/>
          </w:tcPr>
          <w:p w14:paraId="0F67D0A5" w14:textId="77777777" w:rsidR="008C75E7" w:rsidRPr="005F7D2A" w:rsidRDefault="008C75E7" w:rsidP="008C75E7">
            <w:pPr>
              <w:ind w:right="-72"/>
              <w:jc w:val="right"/>
              <w:rPr>
                <w:rFonts w:ascii="Arial" w:hAnsi="Arial" w:cs="Arial"/>
                <w:sz w:val="16"/>
                <w:szCs w:val="16"/>
                <w:lang w:val="en-GB"/>
              </w:rPr>
            </w:pPr>
          </w:p>
        </w:tc>
        <w:tc>
          <w:tcPr>
            <w:tcW w:w="1224" w:type="dxa"/>
            <w:tcBorders>
              <w:top w:val="single" w:sz="4" w:space="0" w:color="auto"/>
              <w:left w:val="nil"/>
              <w:right w:val="nil"/>
            </w:tcBorders>
            <w:shd w:val="clear" w:color="auto" w:fill="FAFAFA"/>
            <w:vAlign w:val="bottom"/>
          </w:tcPr>
          <w:p w14:paraId="1CBC14A6" w14:textId="77777777" w:rsidR="008C75E7" w:rsidRPr="005F7D2A" w:rsidRDefault="008C75E7" w:rsidP="008C75E7">
            <w:pPr>
              <w:ind w:right="-72"/>
              <w:jc w:val="right"/>
              <w:rPr>
                <w:rFonts w:ascii="Arial" w:hAnsi="Arial" w:cs="Arial"/>
                <w:sz w:val="16"/>
                <w:szCs w:val="16"/>
                <w:lang w:val="en-GB"/>
              </w:rPr>
            </w:pPr>
          </w:p>
        </w:tc>
        <w:tc>
          <w:tcPr>
            <w:tcW w:w="1224" w:type="dxa"/>
            <w:tcBorders>
              <w:top w:val="single" w:sz="4" w:space="0" w:color="auto"/>
              <w:left w:val="nil"/>
              <w:right w:val="nil"/>
            </w:tcBorders>
            <w:vAlign w:val="bottom"/>
          </w:tcPr>
          <w:p w14:paraId="7670DB73" w14:textId="77777777" w:rsidR="008C75E7" w:rsidRPr="005F7D2A" w:rsidRDefault="008C75E7" w:rsidP="008C75E7">
            <w:pPr>
              <w:ind w:right="-72"/>
              <w:jc w:val="right"/>
              <w:rPr>
                <w:rFonts w:ascii="Arial" w:hAnsi="Arial" w:cs="Arial"/>
                <w:sz w:val="16"/>
                <w:szCs w:val="16"/>
                <w:lang w:val="en-GB"/>
              </w:rPr>
            </w:pPr>
          </w:p>
        </w:tc>
        <w:tc>
          <w:tcPr>
            <w:tcW w:w="1224" w:type="dxa"/>
            <w:tcBorders>
              <w:top w:val="single" w:sz="4" w:space="0" w:color="auto"/>
              <w:left w:val="nil"/>
              <w:right w:val="nil"/>
            </w:tcBorders>
            <w:shd w:val="clear" w:color="auto" w:fill="FAFAFA"/>
            <w:vAlign w:val="bottom"/>
          </w:tcPr>
          <w:p w14:paraId="629FBEFD" w14:textId="77777777" w:rsidR="008C75E7" w:rsidRPr="005F7D2A" w:rsidRDefault="008C75E7" w:rsidP="008C75E7">
            <w:pPr>
              <w:ind w:right="-72"/>
              <w:jc w:val="right"/>
              <w:rPr>
                <w:rFonts w:ascii="Arial" w:hAnsi="Arial" w:cs="Arial"/>
                <w:sz w:val="16"/>
                <w:szCs w:val="16"/>
                <w:lang w:val="en-GB"/>
              </w:rPr>
            </w:pPr>
          </w:p>
        </w:tc>
        <w:tc>
          <w:tcPr>
            <w:tcW w:w="1224" w:type="dxa"/>
            <w:tcBorders>
              <w:top w:val="single" w:sz="4" w:space="0" w:color="auto"/>
              <w:left w:val="nil"/>
              <w:right w:val="nil"/>
            </w:tcBorders>
            <w:vAlign w:val="bottom"/>
          </w:tcPr>
          <w:p w14:paraId="256EE5A0" w14:textId="77777777" w:rsidR="008C75E7" w:rsidRPr="005F7D2A" w:rsidRDefault="008C75E7" w:rsidP="008C75E7">
            <w:pPr>
              <w:ind w:right="-72"/>
              <w:jc w:val="right"/>
              <w:rPr>
                <w:rFonts w:ascii="Arial" w:hAnsi="Arial" w:cs="Arial"/>
                <w:sz w:val="16"/>
                <w:szCs w:val="16"/>
                <w:lang w:val="en-GB"/>
              </w:rPr>
            </w:pPr>
          </w:p>
        </w:tc>
      </w:tr>
      <w:tr w:rsidR="00327DA9" w:rsidRPr="005F7D2A" w14:paraId="7533181B" w14:textId="77777777" w:rsidTr="00A7481B">
        <w:tc>
          <w:tcPr>
            <w:tcW w:w="2117" w:type="dxa"/>
            <w:vAlign w:val="bottom"/>
            <w:hideMark/>
          </w:tcPr>
          <w:p w14:paraId="095593F4" w14:textId="77777777" w:rsidR="00327DA9" w:rsidRPr="005F7D2A" w:rsidRDefault="00327DA9" w:rsidP="00327DA9">
            <w:pPr>
              <w:ind w:left="-86" w:right="-72"/>
              <w:rPr>
                <w:rFonts w:ascii="Arial" w:hAnsi="Arial" w:cs="Arial"/>
                <w:sz w:val="16"/>
                <w:szCs w:val="16"/>
                <w:lang w:val="en-GB"/>
              </w:rPr>
            </w:pPr>
            <w:r w:rsidRPr="005F7D2A">
              <w:rPr>
                <w:rFonts w:ascii="Arial" w:hAnsi="Arial" w:cs="Arial"/>
                <w:sz w:val="16"/>
                <w:szCs w:val="16"/>
                <w:lang w:val="en-GB"/>
              </w:rPr>
              <w:t>Total revenue from sales</w:t>
            </w:r>
          </w:p>
          <w:p w14:paraId="3319B7C8" w14:textId="77777777" w:rsidR="00327DA9" w:rsidRPr="005F7D2A" w:rsidRDefault="00327DA9" w:rsidP="00327DA9">
            <w:pPr>
              <w:ind w:left="-86" w:right="-72"/>
              <w:rPr>
                <w:rFonts w:ascii="Arial" w:hAnsi="Arial" w:cs="Arial"/>
                <w:sz w:val="16"/>
                <w:szCs w:val="16"/>
                <w:lang w:val="en-GB"/>
              </w:rPr>
            </w:pPr>
            <w:r w:rsidRPr="005F7D2A">
              <w:rPr>
                <w:rFonts w:ascii="Arial" w:hAnsi="Arial" w:cs="Arial"/>
                <w:sz w:val="16"/>
                <w:szCs w:val="16"/>
                <w:lang w:val="en-GB"/>
              </w:rPr>
              <w:t xml:space="preserve">   and services</w:t>
            </w:r>
          </w:p>
        </w:tc>
        <w:tc>
          <w:tcPr>
            <w:tcW w:w="1224" w:type="dxa"/>
            <w:shd w:val="clear" w:color="auto" w:fill="FAFAFA"/>
            <w:vAlign w:val="bottom"/>
          </w:tcPr>
          <w:p w14:paraId="7CAC39B6" w14:textId="5A43E313" w:rsidR="00327DA9" w:rsidRPr="00E71006" w:rsidRDefault="004C28C7" w:rsidP="00327DA9">
            <w:pPr>
              <w:ind w:right="-72"/>
              <w:jc w:val="right"/>
              <w:rPr>
                <w:rFonts w:ascii="Arial" w:eastAsia="Times New Roman" w:hAnsi="Arial" w:cs="Browallia New"/>
                <w:sz w:val="16"/>
                <w:szCs w:val="20"/>
                <w:lang w:val="en-GB" w:eastAsia="en-GB"/>
              </w:rPr>
            </w:pPr>
            <w:r w:rsidRPr="004C28C7">
              <w:rPr>
                <w:rFonts w:ascii="Arial" w:eastAsia="Times New Roman" w:hAnsi="Arial" w:cs="Browallia New"/>
                <w:sz w:val="16"/>
                <w:szCs w:val="20"/>
                <w:lang w:val="en-GB" w:eastAsia="en-GB"/>
              </w:rPr>
              <w:t>453</w:t>
            </w:r>
            <w:r w:rsidR="00E71006">
              <w:rPr>
                <w:rFonts w:ascii="Arial" w:eastAsia="Times New Roman" w:hAnsi="Arial" w:cs="Browallia New"/>
                <w:sz w:val="16"/>
                <w:szCs w:val="20"/>
                <w:lang w:val="en-GB" w:eastAsia="en-GB"/>
              </w:rPr>
              <w:t>,</w:t>
            </w:r>
            <w:r w:rsidRPr="004C28C7">
              <w:rPr>
                <w:rFonts w:ascii="Arial" w:eastAsia="Times New Roman" w:hAnsi="Arial" w:cs="Browallia New"/>
                <w:sz w:val="16"/>
                <w:szCs w:val="20"/>
                <w:lang w:val="en-GB" w:eastAsia="en-GB"/>
              </w:rPr>
              <w:t>755</w:t>
            </w:r>
          </w:p>
        </w:tc>
        <w:tc>
          <w:tcPr>
            <w:tcW w:w="1224" w:type="dxa"/>
          </w:tcPr>
          <w:p w14:paraId="74A419EF" w14:textId="77777777" w:rsidR="00327DA9" w:rsidRPr="005F7D2A" w:rsidRDefault="00327DA9" w:rsidP="00327DA9">
            <w:pPr>
              <w:ind w:right="-72"/>
              <w:jc w:val="right"/>
              <w:rPr>
                <w:rFonts w:ascii="Arial" w:hAnsi="Arial" w:cs="Arial"/>
                <w:sz w:val="16"/>
                <w:szCs w:val="16"/>
              </w:rPr>
            </w:pPr>
          </w:p>
          <w:p w14:paraId="762EF4F3" w14:textId="0465D069" w:rsidR="00327DA9" w:rsidRPr="005F7D2A" w:rsidRDefault="004C28C7" w:rsidP="00327DA9">
            <w:pPr>
              <w:ind w:right="-72"/>
              <w:jc w:val="right"/>
              <w:rPr>
                <w:rFonts w:ascii="Arial" w:eastAsia="Times New Roman" w:hAnsi="Arial" w:cs="Arial"/>
                <w:sz w:val="16"/>
                <w:szCs w:val="16"/>
                <w:lang w:eastAsia="en-GB" w:bidi="ar-SA"/>
              </w:rPr>
            </w:pPr>
            <w:r w:rsidRPr="004C28C7">
              <w:rPr>
                <w:rFonts w:ascii="Arial" w:hAnsi="Arial" w:cs="Arial"/>
                <w:sz w:val="16"/>
                <w:szCs w:val="16"/>
                <w:lang w:val="en-GB"/>
              </w:rPr>
              <w:t>422</w:t>
            </w:r>
            <w:r w:rsidR="00327DA9" w:rsidRPr="005F7D2A">
              <w:rPr>
                <w:rFonts w:ascii="Arial" w:hAnsi="Arial" w:cs="Arial"/>
                <w:sz w:val="16"/>
                <w:szCs w:val="16"/>
              </w:rPr>
              <w:t>,</w:t>
            </w:r>
            <w:r w:rsidRPr="004C28C7">
              <w:rPr>
                <w:rFonts w:ascii="Arial" w:hAnsi="Arial" w:cs="Arial"/>
                <w:sz w:val="16"/>
                <w:szCs w:val="16"/>
                <w:lang w:val="en-GB"/>
              </w:rPr>
              <w:t>785</w:t>
            </w:r>
          </w:p>
        </w:tc>
        <w:tc>
          <w:tcPr>
            <w:tcW w:w="1224" w:type="dxa"/>
            <w:shd w:val="clear" w:color="auto" w:fill="FAFAFA"/>
          </w:tcPr>
          <w:p w14:paraId="00A9A3DE" w14:textId="77777777" w:rsidR="00327DA9" w:rsidRDefault="00327DA9" w:rsidP="00327DA9">
            <w:pPr>
              <w:ind w:right="-72"/>
              <w:jc w:val="right"/>
              <w:rPr>
                <w:rFonts w:ascii="Arial" w:eastAsia="PMingLiU" w:hAnsi="Arial" w:cs="Arial"/>
                <w:sz w:val="16"/>
                <w:szCs w:val="16"/>
              </w:rPr>
            </w:pPr>
          </w:p>
          <w:p w14:paraId="0277F59C" w14:textId="55742825" w:rsidR="00E71006" w:rsidRPr="005F7D2A" w:rsidRDefault="004C28C7" w:rsidP="00327DA9">
            <w:pPr>
              <w:ind w:right="-72"/>
              <w:jc w:val="right"/>
              <w:rPr>
                <w:rFonts w:ascii="Arial" w:eastAsia="PMingLiU" w:hAnsi="Arial" w:cs="Arial"/>
                <w:sz w:val="16"/>
                <w:szCs w:val="16"/>
              </w:rPr>
            </w:pPr>
            <w:r w:rsidRPr="004C28C7">
              <w:rPr>
                <w:rFonts w:ascii="Arial" w:eastAsia="PMingLiU" w:hAnsi="Arial" w:cs="Arial"/>
                <w:sz w:val="16"/>
                <w:szCs w:val="16"/>
                <w:lang w:val="en-GB"/>
              </w:rPr>
              <w:t>42</w:t>
            </w:r>
            <w:r w:rsidR="00E71006">
              <w:rPr>
                <w:rFonts w:ascii="Arial" w:eastAsia="PMingLiU" w:hAnsi="Arial" w:cs="Arial"/>
                <w:sz w:val="16"/>
                <w:szCs w:val="16"/>
              </w:rPr>
              <w:t>,</w:t>
            </w:r>
            <w:r w:rsidRPr="004C28C7">
              <w:rPr>
                <w:rFonts w:ascii="Arial" w:eastAsia="PMingLiU" w:hAnsi="Arial" w:cs="Arial"/>
                <w:sz w:val="16"/>
                <w:szCs w:val="16"/>
                <w:lang w:val="en-GB"/>
              </w:rPr>
              <w:t>465</w:t>
            </w:r>
          </w:p>
        </w:tc>
        <w:tc>
          <w:tcPr>
            <w:tcW w:w="1224" w:type="dxa"/>
          </w:tcPr>
          <w:p w14:paraId="5B5F67FC" w14:textId="77777777" w:rsidR="00327DA9" w:rsidRPr="005F7D2A" w:rsidRDefault="00327DA9" w:rsidP="00327DA9">
            <w:pPr>
              <w:ind w:right="-72"/>
              <w:jc w:val="right"/>
              <w:rPr>
                <w:rFonts w:ascii="Arial" w:hAnsi="Arial" w:cs="Arial"/>
                <w:sz w:val="16"/>
                <w:szCs w:val="16"/>
              </w:rPr>
            </w:pPr>
          </w:p>
          <w:p w14:paraId="4F16015E" w14:textId="58B02E77" w:rsidR="00327DA9" w:rsidRPr="005F7D2A" w:rsidRDefault="004C28C7" w:rsidP="00327DA9">
            <w:pPr>
              <w:ind w:right="-72"/>
              <w:jc w:val="right"/>
              <w:rPr>
                <w:rFonts w:ascii="Arial" w:eastAsia="Calibri" w:hAnsi="Arial" w:cs="Arial"/>
                <w:sz w:val="16"/>
                <w:szCs w:val="16"/>
              </w:rPr>
            </w:pPr>
            <w:r w:rsidRPr="004C28C7">
              <w:rPr>
                <w:rFonts w:ascii="Arial" w:hAnsi="Arial" w:cs="Arial"/>
                <w:sz w:val="16"/>
                <w:szCs w:val="16"/>
                <w:lang w:val="en-GB"/>
              </w:rPr>
              <w:t>31</w:t>
            </w:r>
            <w:r w:rsidR="00327DA9" w:rsidRPr="005F7D2A">
              <w:rPr>
                <w:rFonts w:ascii="Arial" w:hAnsi="Arial" w:cs="Arial"/>
                <w:sz w:val="16"/>
                <w:szCs w:val="16"/>
              </w:rPr>
              <w:t>,</w:t>
            </w:r>
            <w:r w:rsidRPr="004C28C7">
              <w:rPr>
                <w:rFonts w:ascii="Arial" w:hAnsi="Arial" w:cs="Arial"/>
                <w:sz w:val="16"/>
                <w:szCs w:val="16"/>
                <w:lang w:val="en-GB"/>
              </w:rPr>
              <w:t>022</w:t>
            </w:r>
          </w:p>
        </w:tc>
        <w:tc>
          <w:tcPr>
            <w:tcW w:w="1224" w:type="dxa"/>
            <w:shd w:val="clear" w:color="auto" w:fill="FAFAFA"/>
          </w:tcPr>
          <w:p w14:paraId="79281C59" w14:textId="77777777" w:rsidR="00327DA9" w:rsidRDefault="00327DA9" w:rsidP="00327DA9">
            <w:pPr>
              <w:ind w:right="-72"/>
              <w:jc w:val="right"/>
              <w:rPr>
                <w:rFonts w:ascii="Arial" w:eastAsia="Calibri" w:hAnsi="Arial" w:cs="Arial"/>
                <w:sz w:val="16"/>
                <w:szCs w:val="16"/>
              </w:rPr>
            </w:pPr>
          </w:p>
          <w:p w14:paraId="1A3F46A0" w14:textId="4B4D707E" w:rsidR="00E71006" w:rsidRPr="005F7D2A" w:rsidRDefault="004C28C7" w:rsidP="00327DA9">
            <w:pPr>
              <w:ind w:right="-72"/>
              <w:jc w:val="right"/>
              <w:rPr>
                <w:rFonts w:ascii="Arial" w:eastAsia="Calibri" w:hAnsi="Arial" w:cs="Arial"/>
                <w:sz w:val="16"/>
                <w:szCs w:val="16"/>
              </w:rPr>
            </w:pPr>
            <w:r w:rsidRPr="004C28C7">
              <w:rPr>
                <w:rFonts w:ascii="Arial" w:eastAsia="Calibri" w:hAnsi="Arial" w:cs="Arial"/>
                <w:sz w:val="16"/>
                <w:szCs w:val="16"/>
                <w:lang w:val="en-GB"/>
              </w:rPr>
              <w:t>496</w:t>
            </w:r>
            <w:r w:rsidR="00E71006">
              <w:rPr>
                <w:rFonts w:ascii="Arial" w:eastAsia="Calibri" w:hAnsi="Arial" w:cs="Arial"/>
                <w:sz w:val="16"/>
                <w:szCs w:val="16"/>
              </w:rPr>
              <w:t>,</w:t>
            </w:r>
            <w:r w:rsidRPr="004C28C7">
              <w:rPr>
                <w:rFonts w:ascii="Arial" w:eastAsia="Calibri" w:hAnsi="Arial" w:cs="Arial"/>
                <w:sz w:val="16"/>
                <w:szCs w:val="16"/>
                <w:lang w:val="en-GB"/>
              </w:rPr>
              <w:t>220</w:t>
            </w:r>
          </w:p>
        </w:tc>
        <w:tc>
          <w:tcPr>
            <w:tcW w:w="1224" w:type="dxa"/>
          </w:tcPr>
          <w:p w14:paraId="0C7A4B9F" w14:textId="77777777" w:rsidR="00327DA9" w:rsidRPr="005F7D2A" w:rsidRDefault="00327DA9" w:rsidP="00327DA9">
            <w:pPr>
              <w:ind w:right="-72"/>
              <w:jc w:val="right"/>
              <w:rPr>
                <w:rFonts w:ascii="Arial" w:hAnsi="Arial" w:cs="Arial"/>
                <w:sz w:val="16"/>
                <w:szCs w:val="16"/>
              </w:rPr>
            </w:pPr>
          </w:p>
          <w:p w14:paraId="08851995" w14:textId="7D956FDC" w:rsidR="00327DA9" w:rsidRPr="005F7D2A" w:rsidRDefault="004C28C7" w:rsidP="00327DA9">
            <w:pPr>
              <w:ind w:right="-72"/>
              <w:jc w:val="right"/>
              <w:rPr>
                <w:rFonts w:ascii="Arial" w:hAnsi="Arial" w:cs="Arial"/>
                <w:sz w:val="16"/>
                <w:szCs w:val="16"/>
              </w:rPr>
            </w:pPr>
            <w:r w:rsidRPr="004C28C7">
              <w:rPr>
                <w:rFonts w:ascii="Arial" w:hAnsi="Arial" w:cs="Arial"/>
                <w:sz w:val="16"/>
                <w:szCs w:val="16"/>
                <w:lang w:val="en-GB"/>
              </w:rPr>
              <w:t>453</w:t>
            </w:r>
            <w:r w:rsidR="00327DA9" w:rsidRPr="005F7D2A">
              <w:rPr>
                <w:rFonts w:ascii="Arial" w:hAnsi="Arial" w:cs="Arial"/>
                <w:sz w:val="16"/>
                <w:szCs w:val="16"/>
              </w:rPr>
              <w:t>,</w:t>
            </w:r>
            <w:r w:rsidRPr="004C28C7">
              <w:rPr>
                <w:rFonts w:ascii="Arial" w:hAnsi="Arial" w:cs="Arial"/>
                <w:sz w:val="16"/>
                <w:szCs w:val="16"/>
                <w:lang w:val="en-GB"/>
              </w:rPr>
              <w:t>807</w:t>
            </w:r>
          </w:p>
        </w:tc>
      </w:tr>
      <w:tr w:rsidR="00327DA9" w:rsidRPr="005F7D2A" w14:paraId="3A992E58" w14:textId="77777777" w:rsidTr="00A7481B">
        <w:tc>
          <w:tcPr>
            <w:tcW w:w="2117" w:type="dxa"/>
            <w:vAlign w:val="bottom"/>
            <w:hideMark/>
          </w:tcPr>
          <w:p w14:paraId="4430BFBD" w14:textId="77777777" w:rsidR="00327DA9" w:rsidRPr="005F7D2A" w:rsidRDefault="00327DA9" w:rsidP="00327DA9">
            <w:pPr>
              <w:ind w:left="-86" w:right="-72"/>
              <w:rPr>
                <w:rFonts w:ascii="Arial" w:hAnsi="Arial" w:cs="Arial"/>
                <w:sz w:val="16"/>
                <w:szCs w:val="16"/>
                <w:lang w:val="en-GB"/>
              </w:rPr>
            </w:pPr>
            <w:r w:rsidRPr="005F7D2A">
              <w:rPr>
                <w:rFonts w:ascii="Arial" w:hAnsi="Arial" w:cs="Arial"/>
                <w:sz w:val="16"/>
                <w:szCs w:val="16"/>
                <w:lang w:val="en-GB"/>
              </w:rPr>
              <w:t>Inter-segment revenue</w:t>
            </w:r>
          </w:p>
        </w:tc>
        <w:tc>
          <w:tcPr>
            <w:tcW w:w="1224" w:type="dxa"/>
            <w:tcBorders>
              <w:top w:val="nil"/>
              <w:left w:val="nil"/>
              <w:bottom w:val="single" w:sz="4" w:space="0" w:color="auto"/>
              <w:right w:val="nil"/>
            </w:tcBorders>
            <w:shd w:val="clear" w:color="auto" w:fill="FAFAFA"/>
            <w:vAlign w:val="bottom"/>
          </w:tcPr>
          <w:p w14:paraId="1D38A049" w14:textId="38BE8530" w:rsidR="00327DA9" w:rsidRPr="005F7D2A" w:rsidRDefault="00E71006" w:rsidP="00327DA9">
            <w:pPr>
              <w:ind w:right="-72"/>
              <w:jc w:val="right"/>
              <w:rPr>
                <w:rFonts w:ascii="Arial" w:eastAsia="Times New Roman" w:hAnsi="Arial" w:cs="Arial"/>
                <w:sz w:val="16"/>
                <w:szCs w:val="16"/>
                <w:lang w:eastAsia="en-GB"/>
              </w:rPr>
            </w:pPr>
            <w:r>
              <w:rPr>
                <w:rFonts w:ascii="Arial" w:eastAsia="Times New Roman" w:hAnsi="Arial" w:cs="Arial"/>
                <w:sz w:val="16"/>
                <w:szCs w:val="16"/>
                <w:lang w:eastAsia="en-GB"/>
              </w:rPr>
              <w:t>(</w:t>
            </w:r>
            <w:r w:rsidR="004C28C7" w:rsidRPr="004C28C7">
              <w:rPr>
                <w:rFonts w:ascii="Arial" w:eastAsia="Times New Roman" w:hAnsi="Arial" w:cs="Arial"/>
                <w:sz w:val="16"/>
                <w:szCs w:val="16"/>
                <w:lang w:val="en-GB" w:eastAsia="en-GB"/>
              </w:rPr>
              <w:t>19</w:t>
            </w:r>
            <w:r>
              <w:rPr>
                <w:rFonts w:ascii="Arial" w:eastAsia="Times New Roman" w:hAnsi="Arial" w:cs="Arial"/>
                <w:sz w:val="16"/>
                <w:szCs w:val="16"/>
                <w:lang w:eastAsia="en-GB"/>
              </w:rPr>
              <w:t>,</w:t>
            </w:r>
            <w:r w:rsidR="004C28C7" w:rsidRPr="004C28C7">
              <w:rPr>
                <w:rFonts w:ascii="Arial" w:eastAsia="Times New Roman" w:hAnsi="Arial" w:cs="Arial"/>
                <w:sz w:val="16"/>
                <w:szCs w:val="16"/>
                <w:lang w:val="en-GB" w:eastAsia="en-GB"/>
              </w:rPr>
              <w:t>129</w:t>
            </w:r>
            <w:r>
              <w:rPr>
                <w:rFonts w:ascii="Arial" w:eastAsia="Times New Roman" w:hAnsi="Arial" w:cs="Arial"/>
                <w:sz w:val="16"/>
                <w:szCs w:val="16"/>
                <w:lang w:eastAsia="en-GB"/>
              </w:rPr>
              <w:t>)</w:t>
            </w:r>
          </w:p>
        </w:tc>
        <w:tc>
          <w:tcPr>
            <w:tcW w:w="1224" w:type="dxa"/>
            <w:tcBorders>
              <w:top w:val="nil"/>
              <w:left w:val="nil"/>
              <w:bottom w:val="single" w:sz="4" w:space="0" w:color="auto"/>
              <w:right w:val="nil"/>
            </w:tcBorders>
          </w:tcPr>
          <w:p w14:paraId="2069D635" w14:textId="096EF84F" w:rsidR="00327DA9" w:rsidRPr="005F7D2A" w:rsidRDefault="00AF4913" w:rsidP="00327DA9">
            <w:pPr>
              <w:ind w:right="-72"/>
              <w:jc w:val="right"/>
              <w:rPr>
                <w:rFonts w:ascii="Arial" w:eastAsia="Times New Roman" w:hAnsi="Arial" w:cs="Arial"/>
                <w:sz w:val="16"/>
                <w:szCs w:val="16"/>
                <w:lang w:eastAsia="en-GB"/>
              </w:rPr>
            </w:pPr>
            <w:r>
              <w:rPr>
                <w:rFonts w:ascii="Arial" w:hAnsi="Arial" w:cs="Arial"/>
                <w:sz w:val="16"/>
                <w:szCs w:val="16"/>
              </w:rPr>
              <w:t>(</w:t>
            </w:r>
            <w:r w:rsidR="004C28C7" w:rsidRPr="004C28C7">
              <w:rPr>
                <w:rFonts w:ascii="Arial" w:hAnsi="Arial" w:cs="Arial"/>
                <w:sz w:val="16"/>
                <w:szCs w:val="16"/>
                <w:lang w:val="en-GB"/>
              </w:rPr>
              <w:t>18</w:t>
            </w:r>
            <w:r w:rsidR="00327DA9" w:rsidRPr="005F7D2A">
              <w:rPr>
                <w:rFonts w:ascii="Arial" w:hAnsi="Arial" w:cs="Arial"/>
                <w:sz w:val="16"/>
                <w:szCs w:val="16"/>
              </w:rPr>
              <w:t>,</w:t>
            </w:r>
            <w:r w:rsidR="004C28C7" w:rsidRPr="004C28C7">
              <w:rPr>
                <w:rFonts w:ascii="Arial" w:hAnsi="Arial" w:cs="Arial"/>
                <w:sz w:val="16"/>
                <w:szCs w:val="16"/>
                <w:lang w:val="en-GB"/>
              </w:rPr>
              <w:t>750</w:t>
            </w:r>
            <w:r>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174B5FE3" w14:textId="2F6FF7E8" w:rsidR="00327DA9" w:rsidRPr="005F7D2A" w:rsidRDefault="00E71006" w:rsidP="00327DA9">
            <w:pPr>
              <w:ind w:right="-72"/>
              <w:jc w:val="right"/>
              <w:rPr>
                <w:rFonts w:ascii="Arial" w:eastAsia="PMingLiU" w:hAnsi="Arial" w:cs="Arial"/>
                <w:sz w:val="16"/>
                <w:szCs w:val="16"/>
              </w:rPr>
            </w:pPr>
            <w:r>
              <w:rPr>
                <w:rFonts w:ascii="Arial" w:eastAsia="PMingLiU" w:hAnsi="Arial" w:cs="Arial"/>
                <w:sz w:val="16"/>
                <w:szCs w:val="16"/>
              </w:rPr>
              <w:t>(</w:t>
            </w:r>
            <w:r w:rsidR="004C28C7" w:rsidRPr="004C28C7">
              <w:rPr>
                <w:rFonts w:ascii="Arial" w:eastAsia="PMingLiU" w:hAnsi="Arial" w:cs="Arial"/>
                <w:sz w:val="16"/>
                <w:szCs w:val="16"/>
                <w:lang w:val="en-GB"/>
              </w:rPr>
              <w:t>1</w:t>
            </w:r>
            <w:r>
              <w:rPr>
                <w:rFonts w:ascii="Arial" w:eastAsia="PMingLiU" w:hAnsi="Arial" w:cs="Arial"/>
                <w:sz w:val="16"/>
                <w:szCs w:val="16"/>
              </w:rPr>
              <w:t>,</w:t>
            </w:r>
            <w:r w:rsidR="004C28C7" w:rsidRPr="004C28C7">
              <w:rPr>
                <w:rFonts w:ascii="Arial" w:eastAsia="PMingLiU" w:hAnsi="Arial" w:cs="Arial"/>
                <w:sz w:val="16"/>
                <w:szCs w:val="16"/>
                <w:lang w:val="en-GB"/>
              </w:rPr>
              <w:t>064</w:t>
            </w:r>
            <w:r>
              <w:rPr>
                <w:rFonts w:ascii="Arial" w:eastAsia="PMingLiU" w:hAnsi="Arial" w:cs="Arial"/>
                <w:sz w:val="16"/>
                <w:szCs w:val="16"/>
              </w:rPr>
              <w:t>)</w:t>
            </w:r>
          </w:p>
        </w:tc>
        <w:tc>
          <w:tcPr>
            <w:tcW w:w="1224" w:type="dxa"/>
            <w:tcBorders>
              <w:top w:val="nil"/>
              <w:left w:val="nil"/>
              <w:bottom w:val="single" w:sz="4" w:space="0" w:color="auto"/>
              <w:right w:val="nil"/>
            </w:tcBorders>
          </w:tcPr>
          <w:p w14:paraId="41AA3685" w14:textId="7A727FAE" w:rsidR="00327DA9" w:rsidRPr="005F7D2A" w:rsidRDefault="00AF4913" w:rsidP="00327DA9">
            <w:pPr>
              <w:ind w:right="-72"/>
              <w:jc w:val="right"/>
              <w:rPr>
                <w:rFonts w:ascii="Arial" w:eastAsia="Calibri" w:hAnsi="Arial" w:cs="Arial"/>
                <w:sz w:val="16"/>
                <w:szCs w:val="16"/>
              </w:rPr>
            </w:pPr>
            <w:r>
              <w:rPr>
                <w:rFonts w:ascii="Arial" w:hAnsi="Arial" w:cs="Arial"/>
                <w:sz w:val="16"/>
                <w:szCs w:val="16"/>
              </w:rPr>
              <w:t>(</w:t>
            </w:r>
            <w:r w:rsidR="004C28C7" w:rsidRPr="004C28C7">
              <w:rPr>
                <w:rFonts w:ascii="Arial" w:hAnsi="Arial" w:cs="Arial"/>
                <w:sz w:val="16"/>
                <w:szCs w:val="16"/>
                <w:lang w:val="en-GB"/>
              </w:rPr>
              <w:t>3</w:t>
            </w:r>
            <w:r w:rsidR="00327DA9" w:rsidRPr="005F7D2A">
              <w:rPr>
                <w:rFonts w:ascii="Arial" w:hAnsi="Arial" w:cs="Arial"/>
                <w:sz w:val="16"/>
                <w:szCs w:val="16"/>
              </w:rPr>
              <w:t>,</w:t>
            </w:r>
            <w:r w:rsidR="004C28C7" w:rsidRPr="004C28C7">
              <w:rPr>
                <w:rFonts w:ascii="Arial" w:hAnsi="Arial" w:cs="Arial"/>
                <w:sz w:val="16"/>
                <w:szCs w:val="16"/>
                <w:lang w:val="en-GB"/>
              </w:rPr>
              <w:t>273</w:t>
            </w:r>
            <w:r>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39FA68DB" w14:textId="5A982F2C" w:rsidR="00327DA9" w:rsidRPr="005F7D2A" w:rsidRDefault="00E71006" w:rsidP="00327DA9">
            <w:pPr>
              <w:ind w:right="-72"/>
              <w:jc w:val="right"/>
              <w:rPr>
                <w:rFonts w:ascii="Arial" w:hAnsi="Arial" w:cs="Arial"/>
                <w:sz w:val="16"/>
                <w:szCs w:val="16"/>
              </w:rPr>
            </w:pPr>
            <w:r>
              <w:rPr>
                <w:rFonts w:ascii="Arial" w:hAnsi="Arial" w:cs="Arial"/>
                <w:sz w:val="16"/>
                <w:szCs w:val="16"/>
              </w:rPr>
              <w:t>(</w:t>
            </w:r>
            <w:r w:rsidR="004C28C7" w:rsidRPr="004C28C7">
              <w:rPr>
                <w:rFonts w:ascii="Arial" w:hAnsi="Arial" w:cs="Arial"/>
                <w:sz w:val="16"/>
                <w:szCs w:val="16"/>
                <w:lang w:val="en-GB"/>
              </w:rPr>
              <w:t>20</w:t>
            </w:r>
            <w:r>
              <w:rPr>
                <w:rFonts w:ascii="Arial" w:hAnsi="Arial" w:cs="Arial"/>
                <w:sz w:val="16"/>
                <w:szCs w:val="16"/>
              </w:rPr>
              <w:t>,</w:t>
            </w:r>
            <w:r w:rsidR="004C28C7" w:rsidRPr="004C28C7">
              <w:rPr>
                <w:rFonts w:ascii="Arial" w:hAnsi="Arial" w:cs="Arial"/>
                <w:sz w:val="16"/>
                <w:szCs w:val="16"/>
                <w:lang w:val="en-GB"/>
              </w:rPr>
              <w:t>193</w:t>
            </w:r>
            <w:r>
              <w:rPr>
                <w:rFonts w:ascii="Arial" w:hAnsi="Arial" w:cs="Arial"/>
                <w:sz w:val="16"/>
                <w:szCs w:val="16"/>
              </w:rPr>
              <w:t>)</w:t>
            </w:r>
          </w:p>
        </w:tc>
        <w:tc>
          <w:tcPr>
            <w:tcW w:w="1224" w:type="dxa"/>
            <w:tcBorders>
              <w:top w:val="nil"/>
              <w:left w:val="nil"/>
              <w:bottom w:val="single" w:sz="4" w:space="0" w:color="auto"/>
              <w:right w:val="nil"/>
            </w:tcBorders>
          </w:tcPr>
          <w:p w14:paraId="5695598C" w14:textId="59A2CB52" w:rsidR="00327DA9" w:rsidRPr="005F7D2A" w:rsidRDefault="00AF4913" w:rsidP="00327DA9">
            <w:pPr>
              <w:ind w:right="-72"/>
              <w:jc w:val="right"/>
              <w:rPr>
                <w:rFonts w:ascii="Arial" w:hAnsi="Arial" w:cs="Arial"/>
                <w:sz w:val="16"/>
                <w:szCs w:val="16"/>
                <w:lang w:bidi="ar-SA"/>
              </w:rPr>
            </w:pPr>
            <w:r>
              <w:rPr>
                <w:rFonts w:ascii="Arial" w:hAnsi="Arial" w:cs="Arial"/>
                <w:sz w:val="16"/>
                <w:szCs w:val="16"/>
              </w:rPr>
              <w:t>(</w:t>
            </w:r>
            <w:r w:rsidR="004C28C7" w:rsidRPr="004C28C7">
              <w:rPr>
                <w:rFonts w:ascii="Arial" w:hAnsi="Arial" w:cs="Arial"/>
                <w:sz w:val="16"/>
                <w:szCs w:val="16"/>
                <w:lang w:val="en-GB"/>
              </w:rPr>
              <w:t>22</w:t>
            </w:r>
            <w:r w:rsidR="00327DA9" w:rsidRPr="005F7D2A">
              <w:rPr>
                <w:rFonts w:ascii="Arial" w:hAnsi="Arial" w:cs="Arial"/>
                <w:sz w:val="16"/>
                <w:szCs w:val="16"/>
              </w:rPr>
              <w:t>,</w:t>
            </w:r>
            <w:r w:rsidR="004C28C7" w:rsidRPr="004C28C7">
              <w:rPr>
                <w:rFonts w:ascii="Arial" w:hAnsi="Arial" w:cs="Arial"/>
                <w:sz w:val="16"/>
                <w:szCs w:val="16"/>
                <w:lang w:val="en-GB"/>
              </w:rPr>
              <w:t>023</w:t>
            </w:r>
            <w:r>
              <w:rPr>
                <w:rFonts w:ascii="Arial" w:hAnsi="Arial" w:cs="Arial"/>
                <w:sz w:val="16"/>
                <w:szCs w:val="16"/>
              </w:rPr>
              <w:t>)</w:t>
            </w:r>
          </w:p>
        </w:tc>
      </w:tr>
      <w:tr w:rsidR="00327DA9" w:rsidRPr="005F7D2A" w14:paraId="164A8D6A" w14:textId="77777777" w:rsidTr="00A7481B">
        <w:tc>
          <w:tcPr>
            <w:tcW w:w="2117" w:type="dxa"/>
            <w:vAlign w:val="bottom"/>
          </w:tcPr>
          <w:p w14:paraId="2193C1AF" w14:textId="77777777" w:rsidR="00327DA9" w:rsidRPr="005F7D2A" w:rsidRDefault="00327DA9" w:rsidP="00327DA9">
            <w:pPr>
              <w:ind w:left="-86" w:right="-72"/>
              <w:rPr>
                <w:rFonts w:ascii="Arial" w:hAnsi="Arial" w:cs="Arial"/>
                <w:sz w:val="16"/>
                <w:szCs w:val="16"/>
                <w:lang w:val="en-GB"/>
              </w:rPr>
            </w:pPr>
          </w:p>
        </w:tc>
        <w:tc>
          <w:tcPr>
            <w:tcW w:w="1224" w:type="dxa"/>
            <w:tcBorders>
              <w:top w:val="single" w:sz="4" w:space="0" w:color="auto"/>
              <w:left w:val="nil"/>
              <w:bottom w:val="nil"/>
              <w:right w:val="nil"/>
            </w:tcBorders>
            <w:shd w:val="clear" w:color="auto" w:fill="FAFAFA"/>
          </w:tcPr>
          <w:p w14:paraId="3C7A16A3" w14:textId="77777777" w:rsidR="00327DA9" w:rsidRPr="005F7D2A" w:rsidRDefault="00327DA9" w:rsidP="00327DA9">
            <w:pPr>
              <w:ind w:right="-72"/>
              <w:jc w:val="right"/>
              <w:rPr>
                <w:rFonts w:ascii="Arial" w:hAnsi="Arial" w:cs="Arial"/>
                <w:sz w:val="16"/>
                <w:szCs w:val="16"/>
              </w:rPr>
            </w:pPr>
          </w:p>
        </w:tc>
        <w:tc>
          <w:tcPr>
            <w:tcW w:w="1224" w:type="dxa"/>
            <w:tcBorders>
              <w:top w:val="single" w:sz="4" w:space="0" w:color="auto"/>
              <w:left w:val="nil"/>
              <w:bottom w:val="nil"/>
              <w:right w:val="nil"/>
            </w:tcBorders>
          </w:tcPr>
          <w:p w14:paraId="32C350AB" w14:textId="77777777" w:rsidR="00327DA9" w:rsidRPr="005F7D2A" w:rsidRDefault="00327DA9" w:rsidP="00327DA9">
            <w:pPr>
              <w:ind w:right="-72"/>
              <w:jc w:val="right"/>
              <w:rPr>
                <w:rFonts w:ascii="Arial" w:hAnsi="Arial" w:cs="Arial"/>
                <w:sz w:val="16"/>
                <w:szCs w:val="16"/>
                <w:lang w:val="en-GB"/>
              </w:rPr>
            </w:pPr>
          </w:p>
        </w:tc>
        <w:tc>
          <w:tcPr>
            <w:tcW w:w="1224" w:type="dxa"/>
            <w:tcBorders>
              <w:top w:val="single" w:sz="4" w:space="0" w:color="auto"/>
              <w:left w:val="nil"/>
              <w:bottom w:val="nil"/>
              <w:right w:val="nil"/>
            </w:tcBorders>
            <w:shd w:val="clear" w:color="auto" w:fill="FAFAFA"/>
          </w:tcPr>
          <w:p w14:paraId="09FA87B7" w14:textId="77777777" w:rsidR="00327DA9" w:rsidRPr="005F7D2A" w:rsidRDefault="00327DA9" w:rsidP="00327DA9">
            <w:pPr>
              <w:ind w:right="-72"/>
              <w:jc w:val="right"/>
              <w:rPr>
                <w:rFonts w:ascii="Arial" w:hAnsi="Arial" w:cs="Arial"/>
                <w:sz w:val="16"/>
                <w:szCs w:val="16"/>
              </w:rPr>
            </w:pPr>
          </w:p>
        </w:tc>
        <w:tc>
          <w:tcPr>
            <w:tcW w:w="1224" w:type="dxa"/>
            <w:tcBorders>
              <w:top w:val="single" w:sz="4" w:space="0" w:color="auto"/>
              <w:left w:val="nil"/>
              <w:bottom w:val="nil"/>
              <w:right w:val="nil"/>
            </w:tcBorders>
          </w:tcPr>
          <w:p w14:paraId="6B3537EB" w14:textId="77777777" w:rsidR="00327DA9" w:rsidRPr="005F7D2A" w:rsidRDefault="00327DA9" w:rsidP="00327DA9">
            <w:pPr>
              <w:ind w:right="-72"/>
              <w:jc w:val="right"/>
              <w:rPr>
                <w:rFonts w:ascii="Arial" w:hAnsi="Arial" w:cs="Arial"/>
                <w:sz w:val="16"/>
                <w:szCs w:val="16"/>
                <w:lang w:val="en-GB"/>
              </w:rPr>
            </w:pPr>
          </w:p>
        </w:tc>
        <w:tc>
          <w:tcPr>
            <w:tcW w:w="1224" w:type="dxa"/>
            <w:tcBorders>
              <w:top w:val="single" w:sz="4" w:space="0" w:color="auto"/>
              <w:left w:val="nil"/>
              <w:bottom w:val="nil"/>
              <w:right w:val="nil"/>
            </w:tcBorders>
            <w:shd w:val="clear" w:color="auto" w:fill="FAFAFA"/>
          </w:tcPr>
          <w:p w14:paraId="73AF144D" w14:textId="77777777" w:rsidR="00327DA9" w:rsidRPr="005F7D2A" w:rsidRDefault="00327DA9" w:rsidP="00327DA9">
            <w:pPr>
              <w:ind w:right="-72"/>
              <w:jc w:val="right"/>
              <w:rPr>
                <w:rFonts w:ascii="Arial" w:hAnsi="Arial" w:cs="Arial"/>
                <w:sz w:val="16"/>
                <w:szCs w:val="16"/>
              </w:rPr>
            </w:pPr>
          </w:p>
        </w:tc>
        <w:tc>
          <w:tcPr>
            <w:tcW w:w="1224" w:type="dxa"/>
            <w:tcBorders>
              <w:top w:val="single" w:sz="4" w:space="0" w:color="auto"/>
              <w:left w:val="nil"/>
              <w:bottom w:val="nil"/>
              <w:right w:val="nil"/>
            </w:tcBorders>
          </w:tcPr>
          <w:p w14:paraId="1EAAB766" w14:textId="77777777" w:rsidR="00327DA9" w:rsidRPr="005F7D2A" w:rsidRDefault="00327DA9" w:rsidP="00327DA9">
            <w:pPr>
              <w:ind w:right="-72"/>
              <w:jc w:val="right"/>
              <w:rPr>
                <w:rFonts w:ascii="Arial" w:hAnsi="Arial" w:cs="Arial"/>
                <w:sz w:val="16"/>
                <w:szCs w:val="16"/>
                <w:lang w:val="en-GB"/>
              </w:rPr>
            </w:pPr>
          </w:p>
        </w:tc>
      </w:tr>
      <w:tr w:rsidR="00327DA9" w:rsidRPr="005F7D2A" w14:paraId="3F00ACE7" w14:textId="77777777" w:rsidTr="00A7481B">
        <w:tc>
          <w:tcPr>
            <w:tcW w:w="2117" w:type="dxa"/>
            <w:vAlign w:val="bottom"/>
            <w:hideMark/>
          </w:tcPr>
          <w:p w14:paraId="451FC851" w14:textId="77777777" w:rsidR="00327DA9" w:rsidRPr="005F7D2A" w:rsidRDefault="00327DA9" w:rsidP="00327DA9">
            <w:pPr>
              <w:ind w:left="-86" w:right="-72"/>
              <w:rPr>
                <w:rFonts w:ascii="Arial" w:hAnsi="Arial" w:cs="Arial"/>
                <w:sz w:val="16"/>
                <w:szCs w:val="16"/>
                <w:lang w:val="en-GB"/>
              </w:rPr>
            </w:pPr>
            <w:r w:rsidRPr="005F7D2A">
              <w:rPr>
                <w:rFonts w:ascii="Arial" w:hAnsi="Arial" w:cs="Arial"/>
                <w:sz w:val="16"/>
                <w:szCs w:val="16"/>
                <w:lang w:val="en-GB"/>
              </w:rPr>
              <w:t xml:space="preserve">Revenue from external </w:t>
            </w:r>
          </w:p>
          <w:p w14:paraId="6F5496BA" w14:textId="77777777" w:rsidR="00327DA9" w:rsidRPr="005F7D2A" w:rsidRDefault="00327DA9" w:rsidP="00327DA9">
            <w:pPr>
              <w:ind w:left="-86" w:right="-72"/>
              <w:rPr>
                <w:rFonts w:ascii="Arial" w:hAnsi="Arial" w:cs="Arial"/>
                <w:sz w:val="16"/>
                <w:szCs w:val="16"/>
                <w:lang w:val="en-GB"/>
              </w:rPr>
            </w:pPr>
            <w:r w:rsidRPr="005F7D2A">
              <w:rPr>
                <w:rFonts w:ascii="Arial" w:hAnsi="Arial" w:cs="Arial"/>
                <w:sz w:val="16"/>
                <w:szCs w:val="16"/>
                <w:lang w:val="en-GB"/>
              </w:rPr>
              <w:t xml:space="preserve">   customers</w:t>
            </w:r>
          </w:p>
        </w:tc>
        <w:tc>
          <w:tcPr>
            <w:tcW w:w="1224" w:type="dxa"/>
            <w:tcBorders>
              <w:top w:val="nil"/>
              <w:left w:val="nil"/>
              <w:bottom w:val="single" w:sz="4" w:space="0" w:color="auto"/>
              <w:right w:val="nil"/>
            </w:tcBorders>
            <w:shd w:val="clear" w:color="auto" w:fill="FAFAFA"/>
            <w:vAlign w:val="bottom"/>
          </w:tcPr>
          <w:p w14:paraId="1B274C77" w14:textId="1DD71B91" w:rsidR="00327DA9" w:rsidRPr="005F7D2A" w:rsidRDefault="004C28C7" w:rsidP="00327DA9">
            <w:pPr>
              <w:ind w:right="-72"/>
              <w:jc w:val="right"/>
              <w:rPr>
                <w:rFonts w:ascii="Arial" w:eastAsia="Times New Roman" w:hAnsi="Arial" w:cs="Arial"/>
                <w:sz w:val="16"/>
                <w:szCs w:val="16"/>
                <w:lang w:eastAsia="en-GB"/>
              </w:rPr>
            </w:pPr>
            <w:r w:rsidRPr="004C28C7">
              <w:rPr>
                <w:rFonts w:ascii="Arial" w:eastAsia="Times New Roman" w:hAnsi="Arial" w:cs="Arial"/>
                <w:sz w:val="16"/>
                <w:szCs w:val="16"/>
                <w:lang w:val="en-GB" w:eastAsia="en-GB"/>
              </w:rPr>
              <w:t>434</w:t>
            </w:r>
            <w:r w:rsidR="00E71006">
              <w:rPr>
                <w:rFonts w:ascii="Arial" w:eastAsia="Times New Roman" w:hAnsi="Arial" w:cs="Arial"/>
                <w:sz w:val="16"/>
                <w:szCs w:val="16"/>
                <w:lang w:eastAsia="en-GB"/>
              </w:rPr>
              <w:t>,</w:t>
            </w:r>
            <w:r w:rsidRPr="004C28C7">
              <w:rPr>
                <w:rFonts w:ascii="Arial" w:eastAsia="Times New Roman" w:hAnsi="Arial" w:cs="Arial"/>
                <w:sz w:val="16"/>
                <w:szCs w:val="16"/>
                <w:lang w:val="en-GB" w:eastAsia="en-GB"/>
              </w:rPr>
              <w:t>626</w:t>
            </w:r>
          </w:p>
        </w:tc>
        <w:tc>
          <w:tcPr>
            <w:tcW w:w="1224" w:type="dxa"/>
            <w:tcBorders>
              <w:top w:val="nil"/>
              <w:left w:val="nil"/>
              <w:bottom w:val="single" w:sz="4" w:space="0" w:color="auto"/>
              <w:right w:val="nil"/>
            </w:tcBorders>
          </w:tcPr>
          <w:p w14:paraId="2523781A" w14:textId="77777777" w:rsidR="00327DA9" w:rsidRPr="005F7D2A" w:rsidRDefault="00327DA9" w:rsidP="00327DA9">
            <w:pPr>
              <w:ind w:right="-72"/>
              <w:jc w:val="right"/>
              <w:rPr>
                <w:rFonts w:ascii="Arial" w:hAnsi="Arial" w:cs="Arial"/>
                <w:sz w:val="16"/>
                <w:szCs w:val="16"/>
              </w:rPr>
            </w:pPr>
          </w:p>
          <w:p w14:paraId="4DAD447A" w14:textId="69736ABF" w:rsidR="00327DA9" w:rsidRPr="005F7D2A" w:rsidRDefault="004C28C7" w:rsidP="00327DA9">
            <w:pPr>
              <w:ind w:right="-72"/>
              <w:jc w:val="right"/>
              <w:rPr>
                <w:rFonts w:ascii="Arial" w:eastAsia="Times New Roman" w:hAnsi="Arial" w:cs="Arial"/>
                <w:sz w:val="16"/>
                <w:szCs w:val="16"/>
                <w:lang w:eastAsia="en-GB"/>
              </w:rPr>
            </w:pPr>
            <w:r w:rsidRPr="004C28C7">
              <w:rPr>
                <w:rFonts w:ascii="Arial" w:hAnsi="Arial" w:cs="Arial"/>
                <w:sz w:val="16"/>
                <w:szCs w:val="16"/>
                <w:lang w:val="en-GB"/>
              </w:rPr>
              <w:t>404</w:t>
            </w:r>
            <w:r w:rsidR="00327DA9" w:rsidRPr="005F7D2A">
              <w:rPr>
                <w:rFonts w:ascii="Arial" w:hAnsi="Arial" w:cs="Arial"/>
                <w:sz w:val="16"/>
                <w:szCs w:val="16"/>
              </w:rPr>
              <w:t>,</w:t>
            </w:r>
            <w:r w:rsidRPr="004C28C7">
              <w:rPr>
                <w:rFonts w:ascii="Arial" w:hAnsi="Arial" w:cs="Arial"/>
                <w:sz w:val="16"/>
                <w:szCs w:val="16"/>
                <w:lang w:val="en-GB"/>
              </w:rPr>
              <w:t>035</w:t>
            </w:r>
          </w:p>
        </w:tc>
        <w:tc>
          <w:tcPr>
            <w:tcW w:w="1224" w:type="dxa"/>
            <w:tcBorders>
              <w:top w:val="nil"/>
              <w:left w:val="nil"/>
              <w:bottom w:val="single" w:sz="4" w:space="0" w:color="auto"/>
              <w:right w:val="nil"/>
            </w:tcBorders>
            <w:shd w:val="clear" w:color="auto" w:fill="FAFAFA"/>
          </w:tcPr>
          <w:p w14:paraId="76C44CEF" w14:textId="77777777" w:rsidR="00E71006" w:rsidRDefault="00E71006" w:rsidP="00327DA9">
            <w:pPr>
              <w:ind w:right="-72"/>
              <w:jc w:val="right"/>
              <w:rPr>
                <w:rFonts w:ascii="Arial" w:eastAsia="PMingLiU" w:hAnsi="Arial" w:cs="Arial"/>
                <w:sz w:val="16"/>
                <w:szCs w:val="16"/>
              </w:rPr>
            </w:pPr>
          </w:p>
          <w:p w14:paraId="0B28CE98" w14:textId="74561B2E" w:rsidR="00327DA9" w:rsidRPr="005F7D2A" w:rsidRDefault="004C28C7" w:rsidP="00327DA9">
            <w:pPr>
              <w:ind w:right="-72"/>
              <w:jc w:val="right"/>
              <w:rPr>
                <w:rFonts w:ascii="Arial" w:eastAsia="PMingLiU" w:hAnsi="Arial" w:cs="Arial"/>
                <w:sz w:val="16"/>
                <w:szCs w:val="16"/>
              </w:rPr>
            </w:pPr>
            <w:r w:rsidRPr="004C28C7">
              <w:rPr>
                <w:rFonts w:ascii="Arial" w:eastAsia="PMingLiU" w:hAnsi="Arial" w:cs="Arial"/>
                <w:sz w:val="16"/>
                <w:szCs w:val="16"/>
                <w:lang w:val="en-GB"/>
              </w:rPr>
              <w:t>41</w:t>
            </w:r>
            <w:r w:rsidR="00E71006">
              <w:rPr>
                <w:rFonts w:ascii="Arial" w:eastAsia="PMingLiU" w:hAnsi="Arial" w:cs="Arial"/>
                <w:sz w:val="16"/>
                <w:szCs w:val="16"/>
              </w:rPr>
              <w:t>,</w:t>
            </w:r>
            <w:r w:rsidRPr="004C28C7">
              <w:rPr>
                <w:rFonts w:ascii="Arial" w:eastAsia="PMingLiU" w:hAnsi="Arial" w:cs="Arial"/>
                <w:sz w:val="16"/>
                <w:szCs w:val="16"/>
                <w:lang w:val="en-GB"/>
              </w:rPr>
              <w:t>401</w:t>
            </w:r>
          </w:p>
        </w:tc>
        <w:tc>
          <w:tcPr>
            <w:tcW w:w="1224" w:type="dxa"/>
            <w:tcBorders>
              <w:top w:val="nil"/>
              <w:left w:val="nil"/>
              <w:bottom w:val="single" w:sz="4" w:space="0" w:color="auto"/>
              <w:right w:val="nil"/>
            </w:tcBorders>
          </w:tcPr>
          <w:p w14:paraId="5EFA951D" w14:textId="77777777" w:rsidR="00327DA9" w:rsidRPr="005F7D2A" w:rsidRDefault="00327DA9" w:rsidP="00327DA9">
            <w:pPr>
              <w:ind w:right="-72"/>
              <w:jc w:val="right"/>
              <w:rPr>
                <w:rFonts w:ascii="Arial" w:hAnsi="Arial" w:cs="Arial"/>
                <w:sz w:val="16"/>
                <w:szCs w:val="16"/>
              </w:rPr>
            </w:pPr>
          </w:p>
          <w:p w14:paraId="378A61A1" w14:textId="635A5921" w:rsidR="00327DA9" w:rsidRPr="005F7D2A" w:rsidRDefault="004C28C7" w:rsidP="00327DA9">
            <w:pPr>
              <w:ind w:right="-72"/>
              <w:jc w:val="right"/>
              <w:rPr>
                <w:rFonts w:ascii="Arial" w:eastAsia="Calibri" w:hAnsi="Arial" w:cs="Arial"/>
                <w:sz w:val="16"/>
                <w:szCs w:val="16"/>
                <w:lang w:val="en-GB"/>
              </w:rPr>
            </w:pPr>
            <w:r w:rsidRPr="004C28C7">
              <w:rPr>
                <w:rFonts w:ascii="Arial" w:hAnsi="Arial" w:cs="Arial"/>
                <w:sz w:val="16"/>
                <w:szCs w:val="16"/>
                <w:lang w:val="en-GB"/>
              </w:rPr>
              <w:t>27</w:t>
            </w:r>
            <w:r w:rsidR="00327DA9" w:rsidRPr="005F7D2A">
              <w:rPr>
                <w:rFonts w:ascii="Arial" w:hAnsi="Arial" w:cs="Arial"/>
                <w:sz w:val="16"/>
                <w:szCs w:val="16"/>
              </w:rPr>
              <w:t>,</w:t>
            </w:r>
            <w:r w:rsidRPr="004C28C7">
              <w:rPr>
                <w:rFonts w:ascii="Arial" w:hAnsi="Arial" w:cs="Arial"/>
                <w:sz w:val="16"/>
                <w:szCs w:val="16"/>
                <w:lang w:val="en-GB"/>
              </w:rPr>
              <w:t>749</w:t>
            </w:r>
          </w:p>
        </w:tc>
        <w:tc>
          <w:tcPr>
            <w:tcW w:w="1224" w:type="dxa"/>
            <w:tcBorders>
              <w:top w:val="nil"/>
              <w:left w:val="nil"/>
              <w:bottom w:val="single" w:sz="4" w:space="0" w:color="auto"/>
              <w:right w:val="nil"/>
            </w:tcBorders>
            <w:shd w:val="clear" w:color="auto" w:fill="FAFAFA"/>
          </w:tcPr>
          <w:p w14:paraId="1C6D0776" w14:textId="77777777" w:rsidR="00327DA9" w:rsidRDefault="00327DA9" w:rsidP="00327DA9">
            <w:pPr>
              <w:ind w:right="-72"/>
              <w:jc w:val="right"/>
              <w:rPr>
                <w:rFonts w:ascii="Arial" w:hAnsi="Arial" w:cs="Arial"/>
                <w:sz w:val="16"/>
                <w:szCs w:val="16"/>
                <w:lang w:bidi="ar-SA"/>
              </w:rPr>
            </w:pPr>
          </w:p>
          <w:p w14:paraId="52D0311C" w14:textId="3D8B3B7E" w:rsidR="00E71006" w:rsidRPr="005F7D2A" w:rsidRDefault="004C28C7" w:rsidP="00327DA9">
            <w:pPr>
              <w:ind w:right="-72"/>
              <w:jc w:val="right"/>
              <w:rPr>
                <w:rFonts w:ascii="Arial" w:hAnsi="Arial" w:cs="Arial"/>
                <w:sz w:val="16"/>
                <w:szCs w:val="16"/>
                <w:lang w:bidi="ar-SA"/>
              </w:rPr>
            </w:pPr>
            <w:r w:rsidRPr="004C28C7">
              <w:rPr>
                <w:rFonts w:ascii="Arial" w:hAnsi="Arial" w:cs="Arial"/>
                <w:sz w:val="16"/>
                <w:szCs w:val="16"/>
                <w:lang w:val="en-GB" w:bidi="ar-SA"/>
              </w:rPr>
              <w:t>476</w:t>
            </w:r>
            <w:r w:rsidR="00E71006">
              <w:rPr>
                <w:rFonts w:ascii="Arial" w:hAnsi="Arial" w:cs="Arial"/>
                <w:sz w:val="16"/>
                <w:szCs w:val="16"/>
                <w:lang w:bidi="ar-SA"/>
              </w:rPr>
              <w:t>,</w:t>
            </w:r>
            <w:r w:rsidRPr="004C28C7">
              <w:rPr>
                <w:rFonts w:ascii="Arial" w:hAnsi="Arial" w:cs="Arial"/>
                <w:sz w:val="16"/>
                <w:szCs w:val="16"/>
                <w:lang w:val="en-GB" w:bidi="ar-SA"/>
              </w:rPr>
              <w:t>027</w:t>
            </w:r>
          </w:p>
        </w:tc>
        <w:tc>
          <w:tcPr>
            <w:tcW w:w="1224" w:type="dxa"/>
            <w:tcBorders>
              <w:top w:val="nil"/>
              <w:left w:val="nil"/>
              <w:bottom w:val="single" w:sz="4" w:space="0" w:color="auto"/>
              <w:right w:val="nil"/>
            </w:tcBorders>
          </w:tcPr>
          <w:p w14:paraId="5130F4C5" w14:textId="77777777" w:rsidR="00327DA9" w:rsidRPr="005F7D2A" w:rsidRDefault="00327DA9" w:rsidP="00327DA9">
            <w:pPr>
              <w:ind w:right="-72"/>
              <w:jc w:val="right"/>
              <w:rPr>
                <w:rFonts w:ascii="Arial" w:hAnsi="Arial" w:cs="Arial"/>
                <w:sz w:val="16"/>
                <w:szCs w:val="16"/>
              </w:rPr>
            </w:pPr>
          </w:p>
          <w:p w14:paraId="17F8CDED" w14:textId="76D77151" w:rsidR="00327DA9" w:rsidRPr="005F7D2A" w:rsidRDefault="004C28C7" w:rsidP="00327DA9">
            <w:pPr>
              <w:ind w:right="-72"/>
              <w:jc w:val="right"/>
              <w:rPr>
                <w:rFonts w:ascii="Arial" w:hAnsi="Arial" w:cs="Arial"/>
                <w:sz w:val="16"/>
                <w:szCs w:val="16"/>
              </w:rPr>
            </w:pPr>
            <w:r w:rsidRPr="004C28C7">
              <w:rPr>
                <w:rFonts w:ascii="Arial" w:hAnsi="Arial" w:cs="Arial"/>
                <w:sz w:val="16"/>
                <w:szCs w:val="16"/>
                <w:lang w:val="en-GB"/>
              </w:rPr>
              <w:t>431</w:t>
            </w:r>
            <w:r w:rsidR="00327DA9" w:rsidRPr="005F7D2A">
              <w:rPr>
                <w:rFonts w:ascii="Arial" w:hAnsi="Arial" w:cs="Arial"/>
                <w:sz w:val="16"/>
                <w:szCs w:val="16"/>
              </w:rPr>
              <w:t>,</w:t>
            </w:r>
            <w:r w:rsidRPr="004C28C7">
              <w:rPr>
                <w:rFonts w:ascii="Arial" w:hAnsi="Arial" w:cs="Arial"/>
                <w:sz w:val="16"/>
                <w:szCs w:val="16"/>
                <w:lang w:val="en-GB"/>
              </w:rPr>
              <w:t>784</w:t>
            </w:r>
          </w:p>
        </w:tc>
      </w:tr>
      <w:tr w:rsidR="00327DA9" w:rsidRPr="005F7D2A" w14:paraId="28C8DCC8" w14:textId="77777777" w:rsidTr="000205BF">
        <w:tc>
          <w:tcPr>
            <w:tcW w:w="2117" w:type="dxa"/>
            <w:vAlign w:val="bottom"/>
          </w:tcPr>
          <w:p w14:paraId="17F5EF6A" w14:textId="77777777" w:rsidR="00327DA9" w:rsidRPr="005F7D2A" w:rsidRDefault="00327DA9" w:rsidP="00327DA9">
            <w:pPr>
              <w:ind w:left="-86" w:right="-72"/>
              <w:rPr>
                <w:rFonts w:ascii="Arial" w:hAnsi="Arial" w:cs="Arial"/>
                <w:sz w:val="16"/>
                <w:szCs w:val="16"/>
                <w:lang w:val="en-GB"/>
              </w:rPr>
            </w:pPr>
          </w:p>
        </w:tc>
        <w:tc>
          <w:tcPr>
            <w:tcW w:w="1224" w:type="dxa"/>
            <w:tcBorders>
              <w:top w:val="single" w:sz="4" w:space="0" w:color="auto"/>
              <w:left w:val="nil"/>
              <w:bottom w:val="nil"/>
              <w:right w:val="nil"/>
            </w:tcBorders>
            <w:shd w:val="clear" w:color="auto" w:fill="FAFAFA"/>
            <w:vAlign w:val="bottom"/>
          </w:tcPr>
          <w:p w14:paraId="50EE72A6" w14:textId="77777777" w:rsidR="00327DA9" w:rsidRPr="005F7D2A" w:rsidRDefault="00327DA9" w:rsidP="00327DA9">
            <w:pPr>
              <w:ind w:right="-72"/>
              <w:jc w:val="right"/>
              <w:rPr>
                <w:rFonts w:ascii="Arial" w:hAnsi="Arial" w:cs="Arial"/>
                <w:sz w:val="16"/>
                <w:szCs w:val="16"/>
              </w:rPr>
            </w:pPr>
          </w:p>
        </w:tc>
        <w:tc>
          <w:tcPr>
            <w:tcW w:w="1224" w:type="dxa"/>
            <w:tcBorders>
              <w:top w:val="single" w:sz="4" w:space="0" w:color="auto"/>
              <w:left w:val="nil"/>
              <w:bottom w:val="nil"/>
              <w:right w:val="nil"/>
            </w:tcBorders>
            <w:vAlign w:val="bottom"/>
          </w:tcPr>
          <w:p w14:paraId="66B12C89" w14:textId="77777777" w:rsidR="00327DA9" w:rsidRPr="005F7D2A" w:rsidRDefault="00327DA9" w:rsidP="00327DA9">
            <w:pPr>
              <w:ind w:right="-72"/>
              <w:jc w:val="right"/>
              <w:rPr>
                <w:rFonts w:ascii="Arial" w:hAnsi="Arial" w:cs="Arial"/>
                <w:sz w:val="16"/>
                <w:szCs w:val="16"/>
                <w:lang w:val="en-GB"/>
              </w:rPr>
            </w:pPr>
          </w:p>
        </w:tc>
        <w:tc>
          <w:tcPr>
            <w:tcW w:w="1224" w:type="dxa"/>
            <w:tcBorders>
              <w:top w:val="single" w:sz="4" w:space="0" w:color="auto"/>
              <w:left w:val="nil"/>
              <w:bottom w:val="nil"/>
              <w:right w:val="nil"/>
            </w:tcBorders>
            <w:shd w:val="clear" w:color="auto" w:fill="FAFAFA"/>
            <w:vAlign w:val="bottom"/>
          </w:tcPr>
          <w:p w14:paraId="360662A1" w14:textId="77777777" w:rsidR="00327DA9" w:rsidRPr="005F7D2A" w:rsidRDefault="00327DA9" w:rsidP="00327DA9">
            <w:pPr>
              <w:ind w:right="-72"/>
              <w:jc w:val="right"/>
              <w:rPr>
                <w:rFonts w:ascii="Arial" w:hAnsi="Arial" w:cs="Arial"/>
                <w:sz w:val="16"/>
                <w:szCs w:val="16"/>
              </w:rPr>
            </w:pPr>
          </w:p>
        </w:tc>
        <w:tc>
          <w:tcPr>
            <w:tcW w:w="1224" w:type="dxa"/>
            <w:tcBorders>
              <w:top w:val="single" w:sz="4" w:space="0" w:color="auto"/>
              <w:left w:val="nil"/>
              <w:bottom w:val="nil"/>
              <w:right w:val="nil"/>
            </w:tcBorders>
            <w:vAlign w:val="bottom"/>
          </w:tcPr>
          <w:p w14:paraId="2E0292AE" w14:textId="77777777" w:rsidR="00327DA9" w:rsidRPr="005F7D2A" w:rsidRDefault="00327DA9" w:rsidP="00327DA9">
            <w:pPr>
              <w:ind w:right="-72"/>
              <w:jc w:val="right"/>
              <w:rPr>
                <w:rFonts w:ascii="Arial" w:hAnsi="Arial" w:cs="Arial"/>
                <w:sz w:val="16"/>
                <w:szCs w:val="16"/>
                <w:lang w:val="en-GB"/>
              </w:rPr>
            </w:pPr>
          </w:p>
        </w:tc>
        <w:tc>
          <w:tcPr>
            <w:tcW w:w="1224" w:type="dxa"/>
            <w:tcBorders>
              <w:top w:val="single" w:sz="4" w:space="0" w:color="auto"/>
              <w:left w:val="nil"/>
              <w:bottom w:val="nil"/>
              <w:right w:val="nil"/>
            </w:tcBorders>
            <w:shd w:val="clear" w:color="auto" w:fill="FAFAFA"/>
            <w:vAlign w:val="bottom"/>
          </w:tcPr>
          <w:p w14:paraId="33C1EF09" w14:textId="77777777" w:rsidR="00327DA9" w:rsidRPr="005F7D2A" w:rsidRDefault="00327DA9" w:rsidP="00327DA9">
            <w:pPr>
              <w:ind w:right="-72"/>
              <w:jc w:val="right"/>
              <w:rPr>
                <w:rFonts w:ascii="Arial" w:hAnsi="Arial" w:cs="Arial"/>
                <w:sz w:val="16"/>
                <w:szCs w:val="16"/>
              </w:rPr>
            </w:pPr>
          </w:p>
        </w:tc>
        <w:tc>
          <w:tcPr>
            <w:tcW w:w="1224" w:type="dxa"/>
            <w:tcBorders>
              <w:top w:val="single" w:sz="4" w:space="0" w:color="auto"/>
              <w:left w:val="nil"/>
              <w:bottom w:val="nil"/>
              <w:right w:val="nil"/>
            </w:tcBorders>
            <w:vAlign w:val="bottom"/>
          </w:tcPr>
          <w:p w14:paraId="31FBED3C" w14:textId="77777777" w:rsidR="00327DA9" w:rsidRPr="005F7D2A" w:rsidRDefault="00327DA9" w:rsidP="00327DA9">
            <w:pPr>
              <w:ind w:right="-72"/>
              <w:jc w:val="right"/>
              <w:rPr>
                <w:rFonts w:ascii="Arial" w:hAnsi="Arial" w:cs="Arial"/>
                <w:sz w:val="16"/>
                <w:szCs w:val="16"/>
                <w:lang w:val="en-GB"/>
              </w:rPr>
            </w:pPr>
          </w:p>
        </w:tc>
      </w:tr>
      <w:tr w:rsidR="00327DA9" w:rsidRPr="005F7D2A" w14:paraId="64D9D23A" w14:textId="77777777" w:rsidTr="000205BF">
        <w:tc>
          <w:tcPr>
            <w:tcW w:w="2117" w:type="dxa"/>
            <w:vAlign w:val="bottom"/>
            <w:hideMark/>
          </w:tcPr>
          <w:p w14:paraId="3CCAB129" w14:textId="77777777" w:rsidR="00327DA9" w:rsidRPr="005F7D2A" w:rsidRDefault="00327DA9" w:rsidP="00327DA9">
            <w:pPr>
              <w:ind w:left="-86" w:right="-72"/>
              <w:rPr>
                <w:rFonts w:ascii="Arial" w:hAnsi="Arial" w:cs="Arial"/>
                <w:sz w:val="16"/>
                <w:szCs w:val="16"/>
                <w:lang w:val="en-GB"/>
              </w:rPr>
            </w:pPr>
            <w:r w:rsidRPr="005F7D2A">
              <w:rPr>
                <w:rFonts w:ascii="Arial" w:hAnsi="Arial" w:cs="Arial"/>
                <w:sz w:val="16"/>
                <w:szCs w:val="16"/>
                <w:lang w:val="en-GB"/>
              </w:rPr>
              <w:t xml:space="preserve">Timing of revenue </w:t>
            </w:r>
          </w:p>
          <w:p w14:paraId="46FB36D4" w14:textId="77777777" w:rsidR="00327DA9" w:rsidRPr="005F7D2A" w:rsidRDefault="00327DA9" w:rsidP="00327DA9">
            <w:pPr>
              <w:ind w:left="-86" w:right="-72"/>
              <w:rPr>
                <w:rFonts w:ascii="Arial" w:hAnsi="Arial" w:cs="Arial"/>
                <w:sz w:val="16"/>
                <w:szCs w:val="16"/>
                <w:lang w:val="en-GB"/>
              </w:rPr>
            </w:pPr>
            <w:r w:rsidRPr="005F7D2A">
              <w:rPr>
                <w:rFonts w:ascii="Arial" w:hAnsi="Arial" w:cs="Arial"/>
                <w:sz w:val="16"/>
                <w:szCs w:val="16"/>
                <w:lang w:val="en-GB"/>
              </w:rPr>
              <w:t xml:space="preserve">   recognition:</w:t>
            </w:r>
          </w:p>
        </w:tc>
        <w:tc>
          <w:tcPr>
            <w:tcW w:w="1224" w:type="dxa"/>
            <w:shd w:val="clear" w:color="auto" w:fill="FAFAFA"/>
            <w:vAlign w:val="bottom"/>
          </w:tcPr>
          <w:p w14:paraId="2E73410D" w14:textId="77777777" w:rsidR="00327DA9" w:rsidRPr="005F7D2A" w:rsidRDefault="00327DA9" w:rsidP="00327DA9">
            <w:pPr>
              <w:ind w:right="-72"/>
              <w:jc w:val="right"/>
              <w:rPr>
                <w:rFonts w:ascii="Arial" w:eastAsia="PMingLiU" w:hAnsi="Arial" w:cs="Arial"/>
                <w:sz w:val="16"/>
                <w:szCs w:val="16"/>
              </w:rPr>
            </w:pPr>
          </w:p>
        </w:tc>
        <w:tc>
          <w:tcPr>
            <w:tcW w:w="1224" w:type="dxa"/>
            <w:vAlign w:val="bottom"/>
          </w:tcPr>
          <w:p w14:paraId="169367FE" w14:textId="77777777" w:rsidR="00327DA9" w:rsidRPr="005F7D2A" w:rsidRDefault="00327DA9" w:rsidP="00327DA9">
            <w:pPr>
              <w:ind w:right="-72"/>
              <w:jc w:val="right"/>
              <w:rPr>
                <w:rFonts w:ascii="Arial" w:hAnsi="Arial" w:cs="Arial"/>
                <w:sz w:val="16"/>
                <w:szCs w:val="16"/>
              </w:rPr>
            </w:pPr>
          </w:p>
        </w:tc>
        <w:tc>
          <w:tcPr>
            <w:tcW w:w="1224" w:type="dxa"/>
            <w:shd w:val="clear" w:color="auto" w:fill="FAFAFA"/>
            <w:vAlign w:val="bottom"/>
          </w:tcPr>
          <w:p w14:paraId="30092DB4" w14:textId="77777777" w:rsidR="00327DA9" w:rsidRPr="005F7D2A" w:rsidRDefault="00327DA9" w:rsidP="00327DA9">
            <w:pPr>
              <w:ind w:right="-72"/>
              <w:jc w:val="right"/>
              <w:rPr>
                <w:rFonts w:ascii="Arial" w:hAnsi="Arial" w:cs="Arial"/>
                <w:sz w:val="16"/>
                <w:szCs w:val="16"/>
              </w:rPr>
            </w:pPr>
          </w:p>
        </w:tc>
        <w:tc>
          <w:tcPr>
            <w:tcW w:w="1224" w:type="dxa"/>
            <w:vAlign w:val="bottom"/>
          </w:tcPr>
          <w:p w14:paraId="6B2B0F3B" w14:textId="77777777" w:rsidR="00327DA9" w:rsidRPr="005F7D2A" w:rsidRDefault="00327DA9" w:rsidP="00327DA9">
            <w:pPr>
              <w:ind w:right="-72"/>
              <w:jc w:val="right"/>
              <w:rPr>
                <w:rFonts w:ascii="Arial" w:hAnsi="Arial" w:cs="Arial"/>
                <w:sz w:val="16"/>
                <w:szCs w:val="16"/>
              </w:rPr>
            </w:pPr>
          </w:p>
        </w:tc>
        <w:tc>
          <w:tcPr>
            <w:tcW w:w="1224" w:type="dxa"/>
            <w:shd w:val="clear" w:color="auto" w:fill="FAFAFA"/>
            <w:vAlign w:val="bottom"/>
          </w:tcPr>
          <w:p w14:paraId="6DF43727" w14:textId="77777777" w:rsidR="00327DA9" w:rsidRPr="005F7D2A" w:rsidRDefault="00327DA9" w:rsidP="00327DA9">
            <w:pPr>
              <w:ind w:right="-72"/>
              <w:jc w:val="right"/>
              <w:rPr>
                <w:rFonts w:ascii="Arial" w:hAnsi="Arial" w:cs="Arial"/>
                <w:sz w:val="16"/>
                <w:szCs w:val="16"/>
              </w:rPr>
            </w:pPr>
          </w:p>
        </w:tc>
        <w:tc>
          <w:tcPr>
            <w:tcW w:w="1224" w:type="dxa"/>
            <w:vAlign w:val="bottom"/>
          </w:tcPr>
          <w:p w14:paraId="4CF4C296" w14:textId="77777777" w:rsidR="00327DA9" w:rsidRPr="005F7D2A" w:rsidRDefault="00327DA9" w:rsidP="00327DA9">
            <w:pPr>
              <w:ind w:right="-72"/>
              <w:jc w:val="right"/>
              <w:rPr>
                <w:rFonts w:ascii="Arial" w:hAnsi="Arial" w:cs="Arial"/>
                <w:sz w:val="16"/>
                <w:szCs w:val="16"/>
              </w:rPr>
            </w:pPr>
          </w:p>
        </w:tc>
      </w:tr>
      <w:tr w:rsidR="00327DA9" w:rsidRPr="005F7D2A" w14:paraId="1A88ED5F" w14:textId="77777777" w:rsidTr="00A7481B">
        <w:tc>
          <w:tcPr>
            <w:tcW w:w="2117" w:type="dxa"/>
            <w:vAlign w:val="bottom"/>
            <w:hideMark/>
          </w:tcPr>
          <w:p w14:paraId="1362DDD4" w14:textId="77777777" w:rsidR="00327DA9" w:rsidRPr="005F7D2A" w:rsidRDefault="00327DA9" w:rsidP="00327DA9">
            <w:pPr>
              <w:ind w:left="-86" w:right="-72"/>
              <w:rPr>
                <w:rFonts w:ascii="Arial" w:hAnsi="Arial" w:cs="Arial"/>
                <w:sz w:val="16"/>
                <w:szCs w:val="16"/>
                <w:lang w:val="en-GB"/>
              </w:rPr>
            </w:pPr>
            <w:r w:rsidRPr="005F7D2A">
              <w:rPr>
                <w:rFonts w:ascii="Arial" w:hAnsi="Arial" w:cs="Arial"/>
                <w:sz w:val="16"/>
                <w:szCs w:val="16"/>
                <w:lang w:val="en-GB"/>
              </w:rPr>
              <w:t>At a point in time</w:t>
            </w:r>
          </w:p>
        </w:tc>
        <w:tc>
          <w:tcPr>
            <w:tcW w:w="1224" w:type="dxa"/>
            <w:shd w:val="clear" w:color="auto" w:fill="FAFAFA"/>
            <w:vAlign w:val="bottom"/>
          </w:tcPr>
          <w:p w14:paraId="52E4D0ED" w14:textId="33D71AC1" w:rsidR="00327DA9" w:rsidRPr="005F7D2A" w:rsidRDefault="004C28C7" w:rsidP="00327DA9">
            <w:pPr>
              <w:ind w:right="-72"/>
              <w:jc w:val="right"/>
              <w:rPr>
                <w:rFonts w:ascii="Arial" w:eastAsia="PMingLiU" w:hAnsi="Arial" w:cs="Arial"/>
                <w:sz w:val="16"/>
                <w:szCs w:val="16"/>
              </w:rPr>
            </w:pPr>
            <w:r w:rsidRPr="004C28C7">
              <w:rPr>
                <w:rFonts w:ascii="Arial" w:eastAsia="PMingLiU" w:hAnsi="Arial" w:cs="Arial"/>
                <w:sz w:val="16"/>
                <w:szCs w:val="16"/>
                <w:lang w:val="en-GB"/>
              </w:rPr>
              <w:t>28</w:t>
            </w:r>
            <w:r w:rsidR="001D0567">
              <w:rPr>
                <w:rFonts w:ascii="Arial" w:eastAsia="PMingLiU" w:hAnsi="Arial" w:cs="Arial"/>
                <w:sz w:val="16"/>
                <w:szCs w:val="16"/>
              </w:rPr>
              <w:t>,</w:t>
            </w:r>
            <w:r w:rsidRPr="004C28C7">
              <w:rPr>
                <w:rFonts w:ascii="Arial" w:eastAsia="PMingLiU" w:hAnsi="Arial" w:cs="Arial"/>
                <w:sz w:val="16"/>
                <w:szCs w:val="16"/>
                <w:lang w:val="en-GB"/>
              </w:rPr>
              <w:t>309</w:t>
            </w:r>
          </w:p>
        </w:tc>
        <w:tc>
          <w:tcPr>
            <w:tcW w:w="1224" w:type="dxa"/>
          </w:tcPr>
          <w:p w14:paraId="2F2FF5CE" w14:textId="7F434F08" w:rsidR="00327DA9" w:rsidRPr="005F7D2A" w:rsidRDefault="004C28C7" w:rsidP="00327DA9">
            <w:pPr>
              <w:ind w:right="-72"/>
              <w:jc w:val="right"/>
              <w:rPr>
                <w:rFonts w:ascii="Arial" w:eastAsia="Calibri" w:hAnsi="Arial" w:cs="Arial"/>
                <w:sz w:val="16"/>
                <w:szCs w:val="16"/>
              </w:rPr>
            </w:pPr>
            <w:r w:rsidRPr="004C28C7">
              <w:rPr>
                <w:rFonts w:ascii="Arial" w:hAnsi="Arial" w:cs="Arial"/>
                <w:sz w:val="16"/>
                <w:szCs w:val="16"/>
                <w:lang w:val="en-GB"/>
              </w:rPr>
              <w:t>27</w:t>
            </w:r>
            <w:r w:rsidR="00327DA9" w:rsidRPr="005F7D2A">
              <w:rPr>
                <w:rFonts w:ascii="Arial" w:hAnsi="Arial" w:cs="Arial"/>
                <w:sz w:val="16"/>
                <w:szCs w:val="16"/>
              </w:rPr>
              <w:t>,</w:t>
            </w:r>
            <w:r w:rsidRPr="004C28C7">
              <w:rPr>
                <w:rFonts w:ascii="Arial" w:hAnsi="Arial" w:cs="Arial"/>
                <w:sz w:val="16"/>
                <w:szCs w:val="16"/>
                <w:lang w:val="en-GB"/>
              </w:rPr>
              <w:t>175</w:t>
            </w:r>
          </w:p>
        </w:tc>
        <w:tc>
          <w:tcPr>
            <w:tcW w:w="1224" w:type="dxa"/>
            <w:shd w:val="clear" w:color="auto" w:fill="FAFAFA"/>
          </w:tcPr>
          <w:p w14:paraId="5DF5B447" w14:textId="1820C2F6" w:rsidR="00327DA9" w:rsidRPr="005F7D2A" w:rsidRDefault="004C28C7" w:rsidP="00327DA9">
            <w:pPr>
              <w:ind w:right="-72"/>
              <w:jc w:val="right"/>
              <w:rPr>
                <w:rFonts w:ascii="Arial" w:hAnsi="Arial" w:cs="Arial"/>
                <w:sz w:val="16"/>
                <w:szCs w:val="16"/>
              </w:rPr>
            </w:pPr>
            <w:r w:rsidRPr="004C28C7">
              <w:rPr>
                <w:rFonts w:ascii="Arial" w:hAnsi="Arial" w:cs="Arial"/>
                <w:sz w:val="16"/>
                <w:szCs w:val="16"/>
                <w:lang w:val="en-GB"/>
              </w:rPr>
              <w:t>7</w:t>
            </w:r>
            <w:r w:rsidR="001D0567">
              <w:rPr>
                <w:rFonts w:ascii="Arial" w:hAnsi="Arial" w:cs="Arial"/>
                <w:sz w:val="16"/>
                <w:szCs w:val="16"/>
              </w:rPr>
              <w:t>,</w:t>
            </w:r>
            <w:r w:rsidRPr="004C28C7">
              <w:rPr>
                <w:rFonts w:ascii="Arial" w:hAnsi="Arial" w:cs="Arial"/>
                <w:sz w:val="16"/>
                <w:szCs w:val="16"/>
                <w:lang w:val="en-GB"/>
              </w:rPr>
              <w:t>586</w:t>
            </w:r>
          </w:p>
        </w:tc>
        <w:tc>
          <w:tcPr>
            <w:tcW w:w="1224" w:type="dxa"/>
          </w:tcPr>
          <w:p w14:paraId="3611FCD5" w14:textId="3697D11B" w:rsidR="00327DA9" w:rsidRPr="005F7D2A" w:rsidRDefault="004C28C7" w:rsidP="00327DA9">
            <w:pPr>
              <w:ind w:right="-72"/>
              <w:jc w:val="right"/>
              <w:rPr>
                <w:rFonts w:ascii="Arial" w:hAnsi="Arial" w:cs="Arial"/>
                <w:sz w:val="16"/>
                <w:szCs w:val="16"/>
              </w:rPr>
            </w:pPr>
            <w:r w:rsidRPr="004C28C7">
              <w:rPr>
                <w:rFonts w:ascii="Arial" w:hAnsi="Arial" w:cs="Arial"/>
                <w:sz w:val="16"/>
                <w:szCs w:val="16"/>
                <w:lang w:val="en-GB"/>
              </w:rPr>
              <w:t>6</w:t>
            </w:r>
            <w:r w:rsidR="00327DA9" w:rsidRPr="005F7D2A">
              <w:rPr>
                <w:rFonts w:ascii="Arial" w:hAnsi="Arial" w:cs="Arial"/>
                <w:sz w:val="16"/>
                <w:szCs w:val="16"/>
              </w:rPr>
              <w:t>,</w:t>
            </w:r>
            <w:r w:rsidRPr="004C28C7">
              <w:rPr>
                <w:rFonts w:ascii="Arial" w:hAnsi="Arial" w:cs="Arial"/>
                <w:sz w:val="16"/>
                <w:szCs w:val="16"/>
                <w:lang w:val="en-GB"/>
              </w:rPr>
              <w:t>578</w:t>
            </w:r>
          </w:p>
        </w:tc>
        <w:tc>
          <w:tcPr>
            <w:tcW w:w="1224" w:type="dxa"/>
            <w:shd w:val="clear" w:color="auto" w:fill="FAFAFA"/>
          </w:tcPr>
          <w:p w14:paraId="6B1D4693" w14:textId="13752B8B" w:rsidR="00327DA9" w:rsidRPr="005F7D2A" w:rsidRDefault="004C28C7" w:rsidP="00327DA9">
            <w:pPr>
              <w:ind w:right="-72"/>
              <w:jc w:val="right"/>
              <w:rPr>
                <w:rFonts w:ascii="Arial" w:hAnsi="Arial" w:cs="Arial"/>
                <w:sz w:val="16"/>
                <w:szCs w:val="16"/>
              </w:rPr>
            </w:pPr>
            <w:r w:rsidRPr="004C28C7">
              <w:rPr>
                <w:rFonts w:ascii="Arial" w:hAnsi="Arial" w:cs="Arial"/>
                <w:sz w:val="16"/>
                <w:szCs w:val="16"/>
                <w:lang w:val="en-GB"/>
              </w:rPr>
              <w:t>35</w:t>
            </w:r>
            <w:r w:rsidR="00E71006">
              <w:rPr>
                <w:rFonts w:ascii="Arial" w:hAnsi="Arial" w:cs="Arial"/>
                <w:sz w:val="16"/>
                <w:szCs w:val="16"/>
              </w:rPr>
              <w:t>,</w:t>
            </w:r>
            <w:r w:rsidRPr="004C28C7">
              <w:rPr>
                <w:rFonts w:ascii="Arial" w:hAnsi="Arial" w:cs="Arial"/>
                <w:sz w:val="16"/>
                <w:szCs w:val="16"/>
                <w:lang w:val="en-GB"/>
              </w:rPr>
              <w:t>895</w:t>
            </w:r>
          </w:p>
        </w:tc>
        <w:tc>
          <w:tcPr>
            <w:tcW w:w="1224" w:type="dxa"/>
          </w:tcPr>
          <w:p w14:paraId="5D297561" w14:textId="26AE843A" w:rsidR="00327DA9" w:rsidRPr="005F7D2A" w:rsidRDefault="004C28C7" w:rsidP="00327DA9">
            <w:pPr>
              <w:ind w:right="-72"/>
              <w:jc w:val="right"/>
              <w:rPr>
                <w:rFonts w:ascii="Arial" w:hAnsi="Arial" w:cs="Arial"/>
                <w:sz w:val="16"/>
                <w:szCs w:val="16"/>
              </w:rPr>
            </w:pPr>
            <w:r w:rsidRPr="004C28C7">
              <w:rPr>
                <w:rFonts w:ascii="Arial" w:hAnsi="Arial" w:cs="Arial"/>
                <w:sz w:val="16"/>
                <w:szCs w:val="16"/>
                <w:lang w:val="en-GB"/>
              </w:rPr>
              <w:t>33</w:t>
            </w:r>
            <w:r w:rsidR="00327DA9" w:rsidRPr="005F7D2A">
              <w:rPr>
                <w:rFonts w:ascii="Arial" w:hAnsi="Arial" w:cs="Arial"/>
                <w:sz w:val="16"/>
                <w:szCs w:val="16"/>
              </w:rPr>
              <w:t>,</w:t>
            </w:r>
            <w:r w:rsidRPr="004C28C7">
              <w:rPr>
                <w:rFonts w:ascii="Arial" w:hAnsi="Arial" w:cs="Arial"/>
                <w:sz w:val="16"/>
                <w:szCs w:val="16"/>
                <w:lang w:val="en-GB"/>
              </w:rPr>
              <w:t>753</w:t>
            </w:r>
          </w:p>
        </w:tc>
      </w:tr>
      <w:tr w:rsidR="00327DA9" w:rsidRPr="005F7D2A" w14:paraId="24AE4B1B" w14:textId="77777777" w:rsidTr="00A7481B">
        <w:tc>
          <w:tcPr>
            <w:tcW w:w="2117" w:type="dxa"/>
            <w:vAlign w:val="bottom"/>
            <w:hideMark/>
          </w:tcPr>
          <w:p w14:paraId="120714E7" w14:textId="77777777" w:rsidR="00327DA9" w:rsidRPr="005F7D2A" w:rsidRDefault="00327DA9" w:rsidP="00327DA9">
            <w:pPr>
              <w:ind w:left="-86" w:right="-72"/>
              <w:rPr>
                <w:rFonts w:ascii="Arial" w:hAnsi="Arial" w:cs="Arial"/>
                <w:sz w:val="16"/>
                <w:szCs w:val="16"/>
                <w:lang w:val="en-GB"/>
              </w:rPr>
            </w:pPr>
            <w:r w:rsidRPr="005F7D2A">
              <w:rPr>
                <w:rFonts w:ascii="Arial" w:hAnsi="Arial" w:cs="Arial"/>
                <w:sz w:val="16"/>
                <w:szCs w:val="16"/>
                <w:lang w:val="en-GB"/>
              </w:rPr>
              <w:t>Over time</w:t>
            </w:r>
          </w:p>
        </w:tc>
        <w:tc>
          <w:tcPr>
            <w:tcW w:w="1224" w:type="dxa"/>
            <w:tcBorders>
              <w:top w:val="nil"/>
              <w:left w:val="nil"/>
              <w:bottom w:val="single" w:sz="4" w:space="0" w:color="auto"/>
              <w:right w:val="nil"/>
            </w:tcBorders>
            <w:shd w:val="clear" w:color="auto" w:fill="FAFAFA"/>
            <w:vAlign w:val="bottom"/>
          </w:tcPr>
          <w:p w14:paraId="34B9AF05" w14:textId="53E4E5C0" w:rsidR="00327DA9" w:rsidRPr="005F7D2A" w:rsidRDefault="004C28C7" w:rsidP="00327DA9">
            <w:pPr>
              <w:ind w:right="-72"/>
              <w:jc w:val="right"/>
              <w:rPr>
                <w:rFonts w:ascii="Arial" w:eastAsia="PMingLiU" w:hAnsi="Arial" w:cs="Arial"/>
                <w:sz w:val="16"/>
                <w:szCs w:val="16"/>
                <w:cs/>
              </w:rPr>
            </w:pPr>
            <w:r w:rsidRPr="004C28C7">
              <w:rPr>
                <w:rFonts w:ascii="Arial" w:eastAsia="PMingLiU" w:hAnsi="Arial" w:cs="Arial"/>
                <w:sz w:val="16"/>
                <w:szCs w:val="16"/>
                <w:lang w:val="en-GB"/>
              </w:rPr>
              <w:t>406</w:t>
            </w:r>
            <w:r w:rsidR="001D0567">
              <w:rPr>
                <w:rFonts w:ascii="Arial" w:eastAsia="PMingLiU" w:hAnsi="Arial" w:cs="Arial"/>
                <w:sz w:val="16"/>
                <w:szCs w:val="16"/>
              </w:rPr>
              <w:t>,</w:t>
            </w:r>
            <w:r w:rsidRPr="004C28C7">
              <w:rPr>
                <w:rFonts w:ascii="Arial" w:eastAsia="PMingLiU" w:hAnsi="Arial" w:cs="Arial"/>
                <w:sz w:val="16"/>
                <w:szCs w:val="16"/>
                <w:lang w:val="en-GB"/>
              </w:rPr>
              <w:t>317</w:t>
            </w:r>
          </w:p>
        </w:tc>
        <w:tc>
          <w:tcPr>
            <w:tcW w:w="1224" w:type="dxa"/>
            <w:tcBorders>
              <w:top w:val="nil"/>
              <w:left w:val="nil"/>
              <w:bottom w:val="single" w:sz="4" w:space="0" w:color="auto"/>
              <w:right w:val="nil"/>
            </w:tcBorders>
          </w:tcPr>
          <w:p w14:paraId="527C2922" w14:textId="4172B63A" w:rsidR="00327DA9" w:rsidRPr="005F7D2A" w:rsidRDefault="004C28C7" w:rsidP="00327DA9">
            <w:pPr>
              <w:ind w:right="-72"/>
              <w:jc w:val="right"/>
              <w:rPr>
                <w:rFonts w:ascii="Arial" w:eastAsia="Calibri" w:hAnsi="Arial" w:cs="Arial"/>
                <w:sz w:val="16"/>
                <w:szCs w:val="16"/>
              </w:rPr>
            </w:pPr>
            <w:r w:rsidRPr="004C28C7">
              <w:rPr>
                <w:rFonts w:ascii="Arial" w:hAnsi="Arial" w:cs="Arial"/>
                <w:sz w:val="16"/>
                <w:szCs w:val="16"/>
                <w:lang w:val="en-GB"/>
              </w:rPr>
              <w:t>376</w:t>
            </w:r>
            <w:r w:rsidR="00327DA9" w:rsidRPr="005F7D2A">
              <w:rPr>
                <w:rFonts w:ascii="Arial" w:hAnsi="Arial" w:cs="Arial"/>
                <w:sz w:val="16"/>
                <w:szCs w:val="16"/>
              </w:rPr>
              <w:t>,</w:t>
            </w:r>
            <w:r w:rsidRPr="004C28C7">
              <w:rPr>
                <w:rFonts w:ascii="Arial" w:hAnsi="Arial" w:cs="Arial"/>
                <w:sz w:val="16"/>
                <w:szCs w:val="16"/>
                <w:lang w:val="en-GB"/>
              </w:rPr>
              <w:t>860</w:t>
            </w:r>
          </w:p>
        </w:tc>
        <w:tc>
          <w:tcPr>
            <w:tcW w:w="1224" w:type="dxa"/>
            <w:tcBorders>
              <w:top w:val="nil"/>
              <w:left w:val="nil"/>
              <w:bottom w:val="single" w:sz="4" w:space="0" w:color="auto"/>
              <w:right w:val="nil"/>
            </w:tcBorders>
            <w:shd w:val="clear" w:color="auto" w:fill="FAFAFA"/>
          </w:tcPr>
          <w:p w14:paraId="0042E0C9" w14:textId="7F7B3782" w:rsidR="00327DA9" w:rsidRPr="005F7D2A" w:rsidRDefault="004C28C7" w:rsidP="00327DA9">
            <w:pPr>
              <w:ind w:right="-72"/>
              <w:jc w:val="right"/>
              <w:rPr>
                <w:rFonts w:ascii="Arial" w:hAnsi="Arial" w:cs="Arial"/>
                <w:sz w:val="16"/>
                <w:szCs w:val="16"/>
              </w:rPr>
            </w:pPr>
            <w:r w:rsidRPr="004C28C7">
              <w:rPr>
                <w:rFonts w:ascii="Arial" w:hAnsi="Arial" w:cs="Arial"/>
                <w:sz w:val="16"/>
                <w:szCs w:val="16"/>
                <w:lang w:val="en-GB"/>
              </w:rPr>
              <w:t>33</w:t>
            </w:r>
            <w:r w:rsidR="001D0567">
              <w:rPr>
                <w:rFonts w:ascii="Arial" w:hAnsi="Arial" w:cs="Arial"/>
                <w:sz w:val="16"/>
                <w:szCs w:val="16"/>
              </w:rPr>
              <w:t>,</w:t>
            </w:r>
            <w:r w:rsidRPr="004C28C7">
              <w:rPr>
                <w:rFonts w:ascii="Arial" w:hAnsi="Arial" w:cs="Arial"/>
                <w:sz w:val="16"/>
                <w:szCs w:val="16"/>
                <w:lang w:val="en-GB"/>
              </w:rPr>
              <w:t>815</w:t>
            </w:r>
          </w:p>
        </w:tc>
        <w:tc>
          <w:tcPr>
            <w:tcW w:w="1224" w:type="dxa"/>
            <w:tcBorders>
              <w:top w:val="nil"/>
              <w:left w:val="nil"/>
              <w:bottom w:val="single" w:sz="4" w:space="0" w:color="auto"/>
              <w:right w:val="nil"/>
            </w:tcBorders>
          </w:tcPr>
          <w:p w14:paraId="20B633EC" w14:textId="7E85F258" w:rsidR="00327DA9" w:rsidRPr="005F7D2A" w:rsidRDefault="004C28C7" w:rsidP="00327DA9">
            <w:pPr>
              <w:ind w:right="-72"/>
              <w:jc w:val="right"/>
              <w:rPr>
                <w:rFonts w:ascii="Arial" w:hAnsi="Arial" w:cs="Arial"/>
                <w:sz w:val="16"/>
                <w:szCs w:val="16"/>
              </w:rPr>
            </w:pPr>
            <w:r w:rsidRPr="004C28C7">
              <w:rPr>
                <w:rFonts w:ascii="Arial" w:hAnsi="Arial" w:cs="Arial"/>
                <w:sz w:val="16"/>
                <w:szCs w:val="16"/>
                <w:lang w:val="en-GB"/>
              </w:rPr>
              <w:t>21</w:t>
            </w:r>
            <w:r w:rsidR="00327DA9" w:rsidRPr="005F7D2A">
              <w:rPr>
                <w:rFonts w:ascii="Arial" w:hAnsi="Arial" w:cs="Arial"/>
                <w:sz w:val="16"/>
                <w:szCs w:val="16"/>
              </w:rPr>
              <w:t>,</w:t>
            </w:r>
            <w:r w:rsidRPr="004C28C7">
              <w:rPr>
                <w:rFonts w:ascii="Arial" w:hAnsi="Arial" w:cs="Arial"/>
                <w:sz w:val="16"/>
                <w:szCs w:val="16"/>
                <w:lang w:val="en-GB"/>
              </w:rPr>
              <w:t>171</w:t>
            </w:r>
          </w:p>
        </w:tc>
        <w:tc>
          <w:tcPr>
            <w:tcW w:w="1224" w:type="dxa"/>
            <w:tcBorders>
              <w:top w:val="nil"/>
              <w:left w:val="nil"/>
              <w:bottom w:val="single" w:sz="4" w:space="0" w:color="auto"/>
              <w:right w:val="nil"/>
            </w:tcBorders>
            <w:shd w:val="clear" w:color="auto" w:fill="FAFAFA"/>
          </w:tcPr>
          <w:p w14:paraId="08F2A15B" w14:textId="17B382CF" w:rsidR="00327DA9" w:rsidRPr="005F7D2A" w:rsidRDefault="004C28C7" w:rsidP="00327DA9">
            <w:pPr>
              <w:ind w:right="-72"/>
              <w:jc w:val="right"/>
              <w:rPr>
                <w:rFonts w:ascii="Arial" w:hAnsi="Arial" w:cs="Arial"/>
                <w:sz w:val="16"/>
                <w:szCs w:val="16"/>
              </w:rPr>
            </w:pPr>
            <w:r w:rsidRPr="004C28C7">
              <w:rPr>
                <w:rFonts w:ascii="Arial" w:hAnsi="Arial" w:cs="Arial"/>
                <w:sz w:val="16"/>
                <w:szCs w:val="16"/>
                <w:lang w:val="en-GB"/>
              </w:rPr>
              <w:t>440</w:t>
            </w:r>
            <w:r w:rsidR="00E71006">
              <w:rPr>
                <w:rFonts w:ascii="Arial" w:hAnsi="Arial" w:cs="Arial"/>
                <w:sz w:val="16"/>
                <w:szCs w:val="16"/>
              </w:rPr>
              <w:t>,</w:t>
            </w:r>
            <w:r w:rsidRPr="004C28C7">
              <w:rPr>
                <w:rFonts w:ascii="Arial" w:hAnsi="Arial" w:cs="Arial"/>
                <w:sz w:val="16"/>
                <w:szCs w:val="16"/>
                <w:lang w:val="en-GB"/>
              </w:rPr>
              <w:t>132</w:t>
            </w:r>
          </w:p>
        </w:tc>
        <w:tc>
          <w:tcPr>
            <w:tcW w:w="1224" w:type="dxa"/>
            <w:tcBorders>
              <w:top w:val="nil"/>
              <w:left w:val="nil"/>
              <w:bottom w:val="single" w:sz="4" w:space="0" w:color="auto"/>
              <w:right w:val="nil"/>
            </w:tcBorders>
          </w:tcPr>
          <w:p w14:paraId="5F24DFE5" w14:textId="4C087D10" w:rsidR="00327DA9" w:rsidRPr="005F7D2A" w:rsidRDefault="004C28C7" w:rsidP="00327DA9">
            <w:pPr>
              <w:ind w:right="-72"/>
              <w:jc w:val="right"/>
              <w:rPr>
                <w:rFonts w:ascii="Arial" w:hAnsi="Arial" w:cs="Arial"/>
                <w:sz w:val="16"/>
                <w:szCs w:val="16"/>
              </w:rPr>
            </w:pPr>
            <w:r w:rsidRPr="004C28C7">
              <w:rPr>
                <w:rFonts w:ascii="Arial" w:hAnsi="Arial" w:cs="Arial"/>
                <w:sz w:val="16"/>
                <w:szCs w:val="16"/>
                <w:lang w:val="en-GB"/>
              </w:rPr>
              <w:t>398</w:t>
            </w:r>
            <w:r w:rsidR="00327DA9" w:rsidRPr="005F7D2A">
              <w:rPr>
                <w:rFonts w:ascii="Arial" w:hAnsi="Arial" w:cs="Arial"/>
                <w:sz w:val="16"/>
                <w:szCs w:val="16"/>
              </w:rPr>
              <w:t>,</w:t>
            </w:r>
            <w:r w:rsidRPr="004C28C7">
              <w:rPr>
                <w:rFonts w:ascii="Arial" w:hAnsi="Arial" w:cs="Arial"/>
                <w:sz w:val="16"/>
                <w:szCs w:val="16"/>
                <w:lang w:val="en-GB"/>
              </w:rPr>
              <w:t>031</w:t>
            </w:r>
          </w:p>
        </w:tc>
      </w:tr>
      <w:tr w:rsidR="00327DA9" w:rsidRPr="005F7D2A" w14:paraId="5F4D1137" w14:textId="77777777" w:rsidTr="00A7481B">
        <w:tc>
          <w:tcPr>
            <w:tcW w:w="2117" w:type="dxa"/>
            <w:vAlign w:val="bottom"/>
          </w:tcPr>
          <w:p w14:paraId="4D840866" w14:textId="77777777" w:rsidR="00327DA9" w:rsidRPr="005F7D2A" w:rsidRDefault="00327DA9" w:rsidP="00327DA9">
            <w:pPr>
              <w:ind w:left="-86" w:right="-72"/>
              <w:rPr>
                <w:rFonts w:ascii="Arial" w:hAnsi="Arial" w:cs="Arial"/>
                <w:sz w:val="16"/>
                <w:szCs w:val="16"/>
                <w:lang w:val="en-GB"/>
              </w:rPr>
            </w:pPr>
          </w:p>
        </w:tc>
        <w:tc>
          <w:tcPr>
            <w:tcW w:w="1224" w:type="dxa"/>
            <w:tcBorders>
              <w:top w:val="single" w:sz="4" w:space="0" w:color="auto"/>
              <w:left w:val="nil"/>
              <w:right w:val="nil"/>
            </w:tcBorders>
            <w:shd w:val="clear" w:color="auto" w:fill="FAFAFA"/>
            <w:vAlign w:val="bottom"/>
          </w:tcPr>
          <w:p w14:paraId="5D4316BB" w14:textId="6DBC5BA7" w:rsidR="00327DA9" w:rsidRPr="005F7D2A" w:rsidRDefault="00327DA9" w:rsidP="00327DA9">
            <w:pPr>
              <w:ind w:right="-72"/>
              <w:jc w:val="right"/>
              <w:rPr>
                <w:rFonts w:ascii="Arial" w:hAnsi="Arial" w:cs="Arial"/>
                <w:sz w:val="16"/>
                <w:szCs w:val="16"/>
              </w:rPr>
            </w:pPr>
          </w:p>
        </w:tc>
        <w:tc>
          <w:tcPr>
            <w:tcW w:w="1224" w:type="dxa"/>
            <w:tcBorders>
              <w:top w:val="single" w:sz="4" w:space="0" w:color="auto"/>
              <w:left w:val="nil"/>
              <w:right w:val="nil"/>
            </w:tcBorders>
          </w:tcPr>
          <w:p w14:paraId="71CBF06D" w14:textId="78519B36" w:rsidR="00327DA9" w:rsidRPr="005F7D2A" w:rsidRDefault="00327DA9" w:rsidP="00327DA9">
            <w:pPr>
              <w:ind w:right="-72"/>
              <w:jc w:val="right"/>
              <w:rPr>
                <w:rFonts w:ascii="Arial" w:hAnsi="Arial" w:cs="Arial"/>
                <w:sz w:val="16"/>
                <w:szCs w:val="16"/>
              </w:rPr>
            </w:pPr>
          </w:p>
        </w:tc>
        <w:tc>
          <w:tcPr>
            <w:tcW w:w="1224" w:type="dxa"/>
            <w:tcBorders>
              <w:top w:val="single" w:sz="4" w:space="0" w:color="auto"/>
              <w:left w:val="nil"/>
              <w:right w:val="nil"/>
            </w:tcBorders>
            <w:shd w:val="clear" w:color="auto" w:fill="FAFAFA"/>
          </w:tcPr>
          <w:p w14:paraId="37D38666" w14:textId="348F4B89" w:rsidR="00327DA9" w:rsidRPr="005F7D2A" w:rsidRDefault="00327DA9" w:rsidP="00327DA9">
            <w:pPr>
              <w:ind w:right="-72"/>
              <w:jc w:val="right"/>
              <w:rPr>
                <w:rFonts w:ascii="Arial" w:hAnsi="Arial" w:cs="Arial"/>
                <w:sz w:val="16"/>
                <w:szCs w:val="16"/>
              </w:rPr>
            </w:pPr>
          </w:p>
        </w:tc>
        <w:tc>
          <w:tcPr>
            <w:tcW w:w="1224" w:type="dxa"/>
            <w:tcBorders>
              <w:top w:val="single" w:sz="4" w:space="0" w:color="auto"/>
              <w:left w:val="nil"/>
              <w:right w:val="nil"/>
            </w:tcBorders>
          </w:tcPr>
          <w:p w14:paraId="48D7DA2F" w14:textId="782B6A05" w:rsidR="00327DA9" w:rsidRPr="005F7D2A" w:rsidRDefault="00327DA9" w:rsidP="00327DA9">
            <w:pPr>
              <w:ind w:right="-72"/>
              <w:jc w:val="right"/>
              <w:rPr>
                <w:rFonts w:ascii="Arial" w:hAnsi="Arial" w:cs="Arial"/>
                <w:sz w:val="16"/>
                <w:szCs w:val="16"/>
              </w:rPr>
            </w:pPr>
          </w:p>
        </w:tc>
        <w:tc>
          <w:tcPr>
            <w:tcW w:w="1224" w:type="dxa"/>
            <w:tcBorders>
              <w:top w:val="single" w:sz="4" w:space="0" w:color="auto"/>
              <w:left w:val="nil"/>
              <w:right w:val="nil"/>
            </w:tcBorders>
            <w:shd w:val="clear" w:color="auto" w:fill="FAFAFA"/>
          </w:tcPr>
          <w:p w14:paraId="1BDA22D4" w14:textId="61B1AC49" w:rsidR="00327DA9" w:rsidRPr="005F7D2A" w:rsidRDefault="00327DA9" w:rsidP="00327DA9">
            <w:pPr>
              <w:ind w:right="-72"/>
              <w:jc w:val="right"/>
              <w:rPr>
                <w:rFonts w:ascii="Arial" w:hAnsi="Arial" w:cs="Arial"/>
                <w:sz w:val="16"/>
                <w:szCs w:val="16"/>
              </w:rPr>
            </w:pPr>
          </w:p>
        </w:tc>
        <w:tc>
          <w:tcPr>
            <w:tcW w:w="1224" w:type="dxa"/>
            <w:tcBorders>
              <w:top w:val="single" w:sz="4" w:space="0" w:color="auto"/>
              <w:left w:val="nil"/>
              <w:right w:val="nil"/>
            </w:tcBorders>
          </w:tcPr>
          <w:p w14:paraId="1A76EC1F" w14:textId="2C736335" w:rsidR="00327DA9" w:rsidRPr="005F7D2A" w:rsidRDefault="00327DA9" w:rsidP="00327DA9">
            <w:pPr>
              <w:ind w:right="-72"/>
              <w:jc w:val="right"/>
              <w:rPr>
                <w:rFonts w:ascii="Arial" w:hAnsi="Arial" w:cs="Arial"/>
                <w:sz w:val="16"/>
                <w:szCs w:val="16"/>
              </w:rPr>
            </w:pPr>
          </w:p>
        </w:tc>
      </w:tr>
      <w:tr w:rsidR="00327DA9" w:rsidRPr="005F7D2A" w14:paraId="2342CF6A" w14:textId="77777777" w:rsidTr="00A7481B">
        <w:tc>
          <w:tcPr>
            <w:tcW w:w="2117" w:type="dxa"/>
            <w:vAlign w:val="bottom"/>
            <w:hideMark/>
          </w:tcPr>
          <w:p w14:paraId="2A9A4E69" w14:textId="77777777" w:rsidR="00327DA9" w:rsidRPr="005F7D2A" w:rsidRDefault="00327DA9" w:rsidP="00327DA9">
            <w:pPr>
              <w:ind w:left="-86" w:right="-72"/>
              <w:rPr>
                <w:rFonts w:ascii="Arial" w:hAnsi="Arial" w:cs="Arial"/>
                <w:sz w:val="16"/>
                <w:szCs w:val="16"/>
                <w:lang w:val="en-GB"/>
              </w:rPr>
            </w:pPr>
            <w:r w:rsidRPr="005F7D2A">
              <w:rPr>
                <w:rFonts w:ascii="Arial" w:hAnsi="Arial" w:cs="Arial"/>
                <w:sz w:val="16"/>
                <w:szCs w:val="16"/>
                <w:lang w:val="en-GB"/>
              </w:rPr>
              <w:t xml:space="preserve">Total revenue from sales </w:t>
            </w:r>
          </w:p>
          <w:p w14:paraId="7CBEED67" w14:textId="77777777" w:rsidR="00327DA9" w:rsidRPr="005F7D2A" w:rsidRDefault="00327DA9" w:rsidP="00327DA9">
            <w:pPr>
              <w:ind w:left="-86" w:right="-72"/>
              <w:rPr>
                <w:rFonts w:ascii="Arial" w:hAnsi="Arial" w:cs="Arial"/>
                <w:sz w:val="16"/>
                <w:szCs w:val="16"/>
                <w:lang w:val="en-GB"/>
              </w:rPr>
            </w:pPr>
            <w:r w:rsidRPr="005F7D2A">
              <w:rPr>
                <w:rFonts w:ascii="Arial" w:hAnsi="Arial" w:cs="Arial"/>
                <w:sz w:val="16"/>
                <w:szCs w:val="16"/>
                <w:lang w:val="en-GB"/>
              </w:rPr>
              <w:t xml:space="preserve">   and services</w:t>
            </w:r>
          </w:p>
        </w:tc>
        <w:tc>
          <w:tcPr>
            <w:tcW w:w="1224" w:type="dxa"/>
            <w:tcBorders>
              <w:top w:val="nil"/>
              <w:left w:val="nil"/>
              <w:bottom w:val="single" w:sz="4" w:space="0" w:color="auto"/>
              <w:right w:val="nil"/>
            </w:tcBorders>
            <w:shd w:val="clear" w:color="auto" w:fill="FAFAFA"/>
            <w:vAlign w:val="bottom"/>
          </w:tcPr>
          <w:p w14:paraId="43A691C3" w14:textId="6D350997" w:rsidR="00327DA9" w:rsidRPr="005F7D2A" w:rsidRDefault="004C28C7" w:rsidP="00327DA9">
            <w:pPr>
              <w:ind w:right="-72"/>
              <w:jc w:val="right"/>
              <w:rPr>
                <w:rFonts w:ascii="Arial" w:hAnsi="Arial" w:cs="Arial"/>
                <w:sz w:val="16"/>
                <w:szCs w:val="16"/>
              </w:rPr>
            </w:pPr>
            <w:r w:rsidRPr="004C28C7">
              <w:rPr>
                <w:rFonts w:ascii="Arial" w:hAnsi="Arial" w:cs="Arial"/>
                <w:sz w:val="16"/>
                <w:szCs w:val="16"/>
                <w:lang w:val="en-GB"/>
              </w:rPr>
              <w:t>434</w:t>
            </w:r>
            <w:r w:rsidR="001D0567">
              <w:rPr>
                <w:rFonts w:ascii="Arial" w:hAnsi="Arial" w:cs="Arial"/>
                <w:sz w:val="16"/>
                <w:szCs w:val="16"/>
              </w:rPr>
              <w:t>,</w:t>
            </w:r>
            <w:r w:rsidRPr="004C28C7">
              <w:rPr>
                <w:rFonts w:ascii="Arial" w:hAnsi="Arial" w:cs="Arial"/>
                <w:sz w:val="16"/>
                <w:szCs w:val="16"/>
                <w:lang w:val="en-GB"/>
              </w:rPr>
              <w:t>626</w:t>
            </w:r>
          </w:p>
        </w:tc>
        <w:tc>
          <w:tcPr>
            <w:tcW w:w="1224" w:type="dxa"/>
            <w:tcBorders>
              <w:top w:val="nil"/>
              <w:left w:val="nil"/>
              <w:bottom w:val="single" w:sz="4" w:space="0" w:color="auto"/>
              <w:right w:val="nil"/>
            </w:tcBorders>
          </w:tcPr>
          <w:p w14:paraId="68B5BB0D" w14:textId="77777777" w:rsidR="00327DA9" w:rsidRPr="005F7D2A" w:rsidRDefault="00327DA9" w:rsidP="00327DA9">
            <w:pPr>
              <w:ind w:right="-72"/>
              <w:jc w:val="right"/>
              <w:rPr>
                <w:rFonts w:ascii="Arial" w:hAnsi="Arial" w:cs="Arial"/>
                <w:sz w:val="16"/>
                <w:szCs w:val="16"/>
              </w:rPr>
            </w:pPr>
          </w:p>
          <w:p w14:paraId="6832BDBB" w14:textId="76E917C3" w:rsidR="00327DA9" w:rsidRPr="005F7D2A" w:rsidRDefault="004C28C7" w:rsidP="00327DA9">
            <w:pPr>
              <w:ind w:right="-72"/>
              <w:jc w:val="right"/>
              <w:rPr>
                <w:rFonts w:ascii="Arial" w:hAnsi="Arial" w:cs="Arial"/>
                <w:sz w:val="16"/>
                <w:szCs w:val="16"/>
              </w:rPr>
            </w:pPr>
            <w:r w:rsidRPr="004C28C7">
              <w:rPr>
                <w:rFonts w:ascii="Arial" w:hAnsi="Arial" w:cs="Arial"/>
                <w:sz w:val="16"/>
                <w:szCs w:val="16"/>
                <w:lang w:val="en-GB"/>
              </w:rPr>
              <w:t>404</w:t>
            </w:r>
            <w:r w:rsidR="00327DA9" w:rsidRPr="005F7D2A">
              <w:rPr>
                <w:rFonts w:ascii="Arial" w:hAnsi="Arial" w:cs="Arial"/>
                <w:sz w:val="16"/>
                <w:szCs w:val="16"/>
              </w:rPr>
              <w:t>,</w:t>
            </w:r>
            <w:r w:rsidRPr="004C28C7">
              <w:rPr>
                <w:rFonts w:ascii="Arial" w:hAnsi="Arial" w:cs="Arial"/>
                <w:sz w:val="16"/>
                <w:szCs w:val="16"/>
                <w:lang w:val="en-GB"/>
              </w:rPr>
              <w:t>035</w:t>
            </w:r>
          </w:p>
        </w:tc>
        <w:tc>
          <w:tcPr>
            <w:tcW w:w="1224" w:type="dxa"/>
            <w:tcBorders>
              <w:top w:val="nil"/>
              <w:left w:val="nil"/>
              <w:bottom w:val="single" w:sz="4" w:space="0" w:color="auto"/>
              <w:right w:val="nil"/>
            </w:tcBorders>
            <w:shd w:val="clear" w:color="auto" w:fill="FAFAFA"/>
          </w:tcPr>
          <w:p w14:paraId="68594E4A" w14:textId="77777777" w:rsidR="00327DA9" w:rsidRDefault="00327DA9" w:rsidP="00327DA9">
            <w:pPr>
              <w:ind w:right="-72"/>
              <w:jc w:val="right"/>
              <w:rPr>
                <w:rFonts w:ascii="Arial" w:hAnsi="Arial" w:cs="Arial"/>
                <w:sz w:val="16"/>
                <w:szCs w:val="16"/>
              </w:rPr>
            </w:pPr>
          </w:p>
          <w:p w14:paraId="7DA58B3E" w14:textId="41FB5860" w:rsidR="001D0567" w:rsidRPr="005F7D2A" w:rsidRDefault="004C28C7" w:rsidP="00327DA9">
            <w:pPr>
              <w:ind w:right="-72"/>
              <w:jc w:val="right"/>
              <w:rPr>
                <w:rFonts w:ascii="Arial" w:hAnsi="Arial" w:cs="Arial"/>
                <w:sz w:val="16"/>
                <w:szCs w:val="16"/>
              </w:rPr>
            </w:pPr>
            <w:r w:rsidRPr="004C28C7">
              <w:rPr>
                <w:rFonts w:ascii="Arial" w:hAnsi="Arial" w:cs="Arial"/>
                <w:sz w:val="16"/>
                <w:szCs w:val="16"/>
                <w:lang w:val="en-GB"/>
              </w:rPr>
              <w:t>41</w:t>
            </w:r>
            <w:r w:rsidR="001D0567">
              <w:rPr>
                <w:rFonts w:ascii="Arial" w:hAnsi="Arial" w:cs="Arial"/>
                <w:sz w:val="16"/>
                <w:szCs w:val="16"/>
              </w:rPr>
              <w:t>,</w:t>
            </w:r>
            <w:r w:rsidRPr="004C28C7">
              <w:rPr>
                <w:rFonts w:ascii="Arial" w:hAnsi="Arial" w:cs="Arial"/>
                <w:sz w:val="16"/>
                <w:szCs w:val="16"/>
                <w:lang w:val="en-GB"/>
              </w:rPr>
              <w:t>401</w:t>
            </w:r>
          </w:p>
        </w:tc>
        <w:tc>
          <w:tcPr>
            <w:tcW w:w="1224" w:type="dxa"/>
            <w:tcBorders>
              <w:top w:val="nil"/>
              <w:left w:val="nil"/>
              <w:bottom w:val="single" w:sz="4" w:space="0" w:color="auto"/>
              <w:right w:val="nil"/>
            </w:tcBorders>
          </w:tcPr>
          <w:p w14:paraId="4653B4DC" w14:textId="77777777" w:rsidR="00327DA9" w:rsidRPr="005F7D2A" w:rsidRDefault="00327DA9" w:rsidP="00327DA9">
            <w:pPr>
              <w:ind w:right="-72"/>
              <w:jc w:val="right"/>
              <w:rPr>
                <w:rFonts w:ascii="Arial" w:hAnsi="Arial" w:cs="Arial"/>
                <w:sz w:val="16"/>
                <w:szCs w:val="16"/>
              </w:rPr>
            </w:pPr>
          </w:p>
          <w:p w14:paraId="52DBC155" w14:textId="6B70322F" w:rsidR="00327DA9" w:rsidRPr="005F7D2A" w:rsidRDefault="004C28C7" w:rsidP="00327DA9">
            <w:pPr>
              <w:ind w:right="-72"/>
              <w:jc w:val="right"/>
              <w:rPr>
                <w:rFonts w:ascii="Arial" w:hAnsi="Arial" w:cs="Arial"/>
                <w:sz w:val="16"/>
                <w:szCs w:val="16"/>
              </w:rPr>
            </w:pPr>
            <w:r w:rsidRPr="004C28C7">
              <w:rPr>
                <w:rFonts w:ascii="Arial" w:hAnsi="Arial" w:cs="Arial"/>
                <w:sz w:val="16"/>
                <w:szCs w:val="16"/>
                <w:lang w:val="en-GB"/>
              </w:rPr>
              <w:t>27</w:t>
            </w:r>
            <w:r w:rsidR="00327DA9" w:rsidRPr="005F7D2A">
              <w:rPr>
                <w:rFonts w:ascii="Arial" w:hAnsi="Arial" w:cs="Arial"/>
                <w:sz w:val="16"/>
                <w:szCs w:val="16"/>
              </w:rPr>
              <w:t>,</w:t>
            </w:r>
            <w:r w:rsidRPr="004C28C7">
              <w:rPr>
                <w:rFonts w:ascii="Arial" w:hAnsi="Arial" w:cs="Arial"/>
                <w:sz w:val="16"/>
                <w:szCs w:val="16"/>
                <w:lang w:val="en-GB"/>
              </w:rPr>
              <w:t>749</w:t>
            </w:r>
          </w:p>
        </w:tc>
        <w:tc>
          <w:tcPr>
            <w:tcW w:w="1224" w:type="dxa"/>
            <w:tcBorders>
              <w:top w:val="nil"/>
              <w:left w:val="nil"/>
              <w:bottom w:val="single" w:sz="4" w:space="0" w:color="auto"/>
              <w:right w:val="nil"/>
            </w:tcBorders>
            <w:shd w:val="clear" w:color="auto" w:fill="FAFAFA"/>
          </w:tcPr>
          <w:p w14:paraId="79A6EE5F" w14:textId="77777777" w:rsidR="00E71006" w:rsidRDefault="00E71006" w:rsidP="00327DA9">
            <w:pPr>
              <w:ind w:right="-72"/>
              <w:jc w:val="right"/>
              <w:rPr>
                <w:rFonts w:ascii="Arial" w:hAnsi="Arial" w:cs="Arial"/>
                <w:sz w:val="16"/>
                <w:szCs w:val="16"/>
              </w:rPr>
            </w:pPr>
          </w:p>
          <w:p w14:paraId="5394C4CD" w14:textId="73BC5DC3" w:rsidR="00327DA9" w:rsidRPr="005F7D2A" w:rsidRDefault="004C28C7" w:rsidP="00327DA9">
            <w:pPr>
              <w:ind w:right="-72"/>
              <w:jc w:val="right"/>
              <w:rPr>
                <w:rFonts w:ascii="Arial" w:hAnsi="Arial" w:cs="Arial"/>
                <w:sz w:val="16"/>
                <w:szCs w:val="16"/>
              </w:rPr>
            </w:pPr>
            <w:r w:rsidRPr="004C28C7">
              <w:rPr>
                <w:rFonts w:ascii="Arial" w:hAnsi="Arial" w:cs="Arial"/>
                <w:sz w:val="16"/>
                <w:szCs w:val="16"/>
                <w:lang w:val="en-GB"/>
              </w:rPr>
              <w:t>476</w:t>
            </w:r>
            <w:r w:rsidR="00E71006">
              <w:rPr>
                <w:rFonts w:ascii="Arial" w:hAnsi="Arial" w:cs="Arial"/>
                <w:sz w:val="16"/>
                <w:szCs w:val="16"/>
              </w:rPr>
              <w:t>,</w:t>
            </w:r>
            <w:r w:rsidRPr="004C28C7">
              <w:rPr>
                <w:rFonts w:ascii="Arial" w:hAnsi="Arial" w:cs="Arial"/>
                <w:sz w:val="16"/>
                <w:szCs w:val="16"/>
                <w:lang w:val="en-GB"/>
              </w:rPr>
              <w:t>027</w:t>
            </w:r>
          </w:p>
        </w:tc>
        <w:tc>
          <w:tcPr>
            <w:tcW w:w="1224" w:type="dxa"/>
            <w:tcBorders>
              <w:top w:val="nil"/>
              <w:left w:val="nil"/>
              <w:bottom w:val="single" w:sz="4" w:space="0" w:color="auto"/>
              <w:right w:val="nil"/>
            </w:tcBorders>
          </w:tcPr>
          <w:p w14:paraId="4AAE1039" w14:textId="77777777" w:rsidR="00327DA9" w:rsidRPr="005F7D2A" w:rsidRDefault="00327DA9" w:rsidP="00327DA9">
            <w:pPr>
              <w:ind w:right="-72"/>
              <w:jc w:val="right"/>
              <w:rPr>
                <w:rFonts w:ascii="Arial" w:hAnsi="Arial" w:cs="Arial"/>
                <w:sz w:val="16"/>
                <w:szCs w:val="16"/>
              </w:rPr>
            </w:pPr>
          </w:p>
          <w:p w14:paraId="0D4ECE08" w14:textId="241C912C" w:rsidR="00327DA9" w:rsidRPr="005F7D2A" w:rsidRDefault="004C28C7" w:rsidP="00327DA9">
            <w:pPr>
              <w:ind w:right="-72"/>
              <w:jc w:val="right"/>
              <w:rPr>
                <w:rFonts w:ascii="Arial" w:hAnsi="Arial" w:cs="Arial"/>
                <w:sz w:val="16"/>
                <w:szCs w:val="16"/>
              </w:rPr>
            </w:pPr>
            <w:r w:rsidRPr="004C28C7">
              <w:rPr>
                <w:rFonts w:ascii="Arial" w:hAnsi="Arial" w:cs="Arial"/>
                <w:sz w:val="16"/>
                <w:szCs w:val="16"/>
                <w:lang w:val="en-GB"/>
              </w:rPr>
              <w:t>431</w:t>
            </w:r>
            <w:r w:rsidR="00327DA9" w:rsidRPr="005F7D2A">
              <w:rPr>
                <w:rFonts w:ascii="Arial" w:hAnsi="Arial" w:cs="Arial"/>
                <w:sz w:val="16"/>
                <w:szCs w:val="16"/>
              </w:rPr>
              <w:t>,</w:t>
            </w:r>
            <w:r w:rsidRPr="004C28C7">
              <w:rPr>
                <w:rFonts w:ascii="Arial" w:hAnsi="Arial" w:cs="Arial"/>
                <w:sz w:val="16"/>
                <w:szCs w:val="16"/>
                <w:lang w:val="en-GB"/>
              </w:rPr>
              <w:t>784</w:t>
            </w:r>
          </w:p>
        </w:tc>
      </w:tr>
      <w:tr w:rsidR="00327DA9" w:rsidRPr="005F7D2A" w14:paraId="7233EEDA" w14:textId="77777777" w:rsidTr="000205BF">
        <w:tc>
          <w:tcPr>
            <w:tcW w:w="2117" w:type="dxa"/>
            <w:vAlign w:val="bottom"/>
          </w:tcPr>
          <w:p w14:paraId="551BEC6C" w14:textId="77777777" w:rsidR="00327DA9" w:rsidRPr="005F7D2A" w:rsidRDefault="00327DA9" w:rsidP="00327DA9">
            <w:pPr>
              <w:ind w:left="-86" w:right="-72"/>
              <w:rPr>
                <w:rFonts w:ascii="Arial" w:hAnsi="Arial" w:cs="Arial"/>
                <w:sz w:val="16"/>
                <w:szCs w:val="16"/>
                <w:lang w:val="en-GB"/>
              </w:rPr>
            </w:pPr>
          </w:p>
        </w:tc>
        <w:tc>
          <w:tcPr>
            <w:tcW w:w="1224" w:type="dxa"/>
            <w:tcBorders>
              <w:top w:val="single" w:sz="4" w:space="0" w:color="auto"/>
              <w:left w:val="nil"/>
              <w:bottom w:val="nil"/>
              <w:right w:val="nil"/>
            </w:tcBorders>
            <w:vAlign w:val="bottom"/>
          </w:tcPr>
          <w:p w14:paraId="2B49E00D" w14:textId="77777777" w:rsidR="00327DA9" w:rsidRPr="005F7D2A" w:rsidRDefault="00327DA9" w:rsidP="00327DA9">
            <w:pPr>
              <w:ind w:right="-72"/>
              <w:jc w:val="right"/>
              <w:rPr>
                <w:rFonts w:ascii="Arial" w:hAnsi="Arial" w:cs="Arial"/>
                <w:b/>
                <w:sz w:val="16"/>
                <w:szCs w:val="16"/>
                <w:lang w:val="en-GB"/>
              </w:rPr>
            </w:pPr>
          </w:p>
        </w:tc>
        <w:tc>
          <w:tcPr>
            <w:tcW w:w="1224" w:type="dxa"/>
            <w:tcBorders>
              <w:top w:val="single" w:sz="4" w:space="0" w:color="auto"/>
              <w:left w:val="nil"/>
              <w:bottom w:val="nil"/>
              <w:right w:val="nil"/>
            </w:tcBorders>
            <w:vAlign w:val="bottom"/>
          </w:tcPr>
          <w:p w14:paraId="4C250D04" w14:textId="77777777" w:rsidR="00327DA9" w:rsidRPr="005F7D2A" w:rsidRDefault="00327DA9" w:rsidP="00327DA9">
            <w:pPr>
              <w:ind w:right="-72"/>
              <w:jc w:val="right"/>
              <w:rPr>
                <w:rFonts w:ascii="Arial" w:hAnsi="Arial" w:cs="Arial"/>
                <w:b/>
                <w:sz w:val="16"/>
                <w:szCs w:val="16"/>
                <w:lang w:val="en-GB"/>
              </w:rPr>
            </w:pPr>
          </w:p>
        </w:tc>
        <w:tc>
          <w:tcPr>
            <w:tcW w:w="1224" w:type="dxa"/>
            <w:tcBorders>
              <w:top w:val="single" w:sz="4" w:space="0" w:color="auto"/>
              <w:left w:val="nil"/>
              <w:bottom w:val="nil"/>
              <w:right w:val="nil"/>
            </w:tcBorders>
            <w:vAlign w:val="bottom"/>
          </w:tcPr>
          <w:p w14:paraId="4471386E" w14:textId="77777777" w:rsidR="00327DA9" w:rsidRPr="005F7D2A" w:rsidRDefault="00327DA9" w:rsidP="00327DA9">
            <w:pPr>
              <w:ind w:right="-72"/>
              <w:jc w:val="right"/>
              <w:rPr>
                <w:rFonts w:ascii="Arial" w:hAnsi="Arial" w:cs="Arial"/>
                <w:b/>
                <w:sz w:val="16"/>
                <w:szCs w:val="16"/>
                <w:lang w:val="en-GB"/>
              </w:rPr>
            </w:pPr>
          </w:p>
        </w:tc>
        <w:tc>
          <w:tcPr>
            <w:tcW w:w="1224" w:type="dxa"/>
            <w:tcBorders>
              <w:top w:val="single" w:sz="4" w:space="0" w:color="auto"/>
              <w:left w:val="nil"/>
              <w:bottom w:val="nil"/>
              <w:right w:val="nil"/>
            </w:tcBorders>
            <w:vAlign w:val="bottom"/>
          </w:tcPr>
          <w:p w14:paraId="468EB5F8" w14:textId="77777777" w:rsidR="00327DA9" w:rsidRPr="005F7D2A" w:rsidRDefault="00327DA9" w:rsidP="00327DA9">
            <w:pPr>
              <w:ind w:right="-72"/>
              <w:jc w:val="right"/>
              <w:rPr>
                <w:rFonts w:ascii="Arial" w:hAnsi="Arial" w:cs="Arial"/>
                <w:b/>
                <w:sz w:val="16"/>
                <w:szCs w:val="16"/>
                <w:lang w:val="en-GB"/>
              </w:rPr>
            </w:pPr>
          </w:p>
        </w:tc>
        <w:tc>
          <w:tcPr>
            <w:tcW w:w="1224" w:type="dxa"/>
            <w:tcBorders>
              <w:top w:val="single" w:sz="4" w:space="0" w:color="auto"/>
              <w:left w:val="nil"/>
              <w:bottom w:val="nil"/>
              <w:right w:val="nil"/>
            </w:tcBorders>
            <w:shd w:val="clear" w:color="auto" w:fill="FAFAFA"/>
            <w:vAlign w:val="bottom"/>
          </w:tcPr>
          <w:p w14:paraId="6BE7B50C" w14:textId="77777777" w:rsidR="00327DA9" w:rsidRPr="005F7D2A" w:rsidRDefault="00327DA9" w:rsidP="00327DA9">
            <w:pPr>
              <w:ind w:right="-72"/>
              <w:jc w:val="right"/>
              <w:rPr>
                <w:rFonts w:ascii="Arial" w:hAnsi="Arial" w:cs="Arial"/>
                <w:b/>
                <w:sz w:val="16"/>
                <w:szCs w:val="16"/>
                <w:lang w:val="en-GB"/>
              </w:rPr>
            </w:pPr>
          </w:p>
        </w:tc>
        <w:tc>
          <w:tcPr>
            <w:tcW w:w="1224" w:type="dxa"/>
            <w:tcBorders>
              <w:top w:val="single" w:sz="4" w:space="0" w:color="auto"/>
              <w:left w:val="nil"/>
              <w:bottom w:val="nil"/>
              <w:right w:val="nil"/>
            </w:tcBorders>
            <w:vAlign w:val="bottom"/>
          </w:tcPr>
          <w:p w14:paraId="331971EA" w14:textId="77777777" w:rsidR="00327DA9" w:rsidRPr="005F7D2A" w:rsidRDefault="00327DA9" w:rsidP="00327DA9">
            <w:pPr>
              <w:ind w:right="-72"/>
              <w:jc w:val="right"/>
              <w:rPr>
                <w:rFonts w:ascii="Arial" w:hAnsi="Arial" w:cs="Arial"/>
                <w:b/>
                <w:sz w:val="16"/>
                <w:szCs w:val="16"/>
                <w:lang w:val="en-GB"/>
              </w:rPr>
            </w:pPr>
          </w:p>
        </w:tc>
      </w:tr>
      <w:tr w:rsidR="00327DA9" w:rsidRPr="005F7D2A" w14:paraId="15E78478" w14:textId="77777777" w:rsidTr="000205BF">
        <w:trPr>
          <w:trHeight w:val="70"/>
        </w:trPr>
        <w:tc>
          <w:tcPr>
            <w:tcW w:w="2117" w:type="dxa"/>
            <w:vAlign w:val="bottom"/>
            <w:hideMark/>
          </w:tcPr>
          <w:p w14:paraId="4D5F2106" w14:textId="77777777" w:rsidR="00327DA9" w:rsidRPr="005F7D2A" w:rsidRDefault="00327DA9" w:rsidP="00327DA9">
            <w:pPr>
              <w:ind w:left="-86" w:right="-72"/>
              <w:rPr>
                <w:rFonts w:ascii="Arial" w:hAnsi="Arial" w:cs="Arial"/>
                <w:sz w:val="16"/>
                <w:szCs w:val="16"/>
                <w:lang w:val="en-GB"/>
              </w:rPr>
            </w:pPr>
            <w:r w:rsidRPr="005F7D2A">
              <w:rPr>
                <w:rFonts w:ascii="Arial" w:hAnsi="Arial" w:cs="Arial"/>
                <w:sz w:val="16"/>
                <w:szCs w:val="16"/>
                <w:lang w:val="en-GB"/>
              </w:rPr>
              <w:t>Gross profit</w:t>
            </w:r>
          </w:p>
        </w:tc>
        <w:tc>
          <w:tcPr>
            <w:tcW w:w="1224" w:type="dxa"/>
            <w:vAlign w:val="bottom"/>
          </w:tcPr>
          <w:p w14:paraId="5582B886" w14:textId="77777777" w:rsidR="00327DA9" w:rsidRPr="005F7D2A" w:rsidRDefault="00327DA9" w:rsidP="00327DA9">
            <w:pPr>
              <w:ind w:right="-72"/>
              <w:jc w:val="right"/>
              <w:rPr>
                <w:rFonts w:ascii="Arial" w:hAnsi="Arial" w:cs="Arial"/>
                <w:b/>
                <w:sz w:val="16"/>
                <w:szCs w:val="16"/>
                <w:lang w:val="en-GB"/>
              </w:rPr>
            </w:pPr>
          </w:p>
        </w:tc>
        <w:tc>
          <w:tcPr>
            <w:tcW w:w="1224" w:type="dxa"/>
            <w:vAlign w:val="bottom"/>
          </w:tcPr>
          <w:p w14:paraId="12EDC240" w14:textId="77777777" w:rsidR="00327DA9" w:rsidRPr="005F7D2A" w:rsidRDefault="00327DA9" w:rsidP="00327DA9">
            <w:pPr>
              <w:ind w:right="-72"/>
              <w:jc w:val="right"/>
              <w:rPr>
                <w:rFonts w:ascii="Arial" w:hAnsi="Arial" w:cs="Arial"/>
                <w:b/>
                <w:sz w:val="16"/>
                <w:szCs w:val="16"/>
                <w:lang w:val="en-GB"/>
              </w:rPr>
            </w:pPr>
          </w:p>
        </w:tc>
        <w:tc>
          <w:tcPr>
            <w:tcW w:w="1224" w:type="dxa"/>
            <w:vAlign w:val="bottom"/>
          </w:tcPr>
          <w:p w14:paraId="4641D55C" w14:textId="77777777" w:rsidR="00327DA9" w:rsidRPr="005F7D2A" w:rsidRDefault="00327DA9" w:rsidP="00327DA9">
            <w:pPr>
              <w:ind w:right="-72"/>
              <w:jc w:val="right"/>
              <w:rPr>
                <w:rFonts w:ascii="Arial" w:hAnsi="Arial" w:cs="Arial"/>
                <w:b/>
                <w:sz w:val="16"/>
                <w:szCs w:val="16"/>
                <w:lang w:val="en-GB"/>
              </w:rPr>
            </w:pPr>
          </w:p>
        </w:tc>
        <w:tc>
          <w:tcPr>
            <w:tcW w:w="1224" w:type="dxa"/>
            <w:vAlign w:val="bottom"/>
          </w:tcPr>
          <w:p w14:paraId="66A30888" w14:textId="77777777" w:rsidR="00327DA9" w:rsidRPr="005F7D2A" w:rsidRDefault="00327DA9" w:rsidP="00327DA9">
            <w:pPr>
              <w:ind w:right="-72"/>
              <w:jc w:val="right"/>
              <w:rPr>
                <w:rFonts w:ascii="Arial" w:hAnsi="Arial" w:cs="Arial"/>
                <w:b/>
                <w:sz w:val="16"/>
                <w:szCs w:val="16"/>
                <w:lang w:val="en-GB"/>
              </w:rPr>
            </w:pPr>
          </w:p>
        </w:tc>
        <w:tc>
          <w:tcPr>
            <w:tcW w:w="1224" w:type="dxa"/>
            <w:shd w:val="clear" w:color="auto" w:fill="FAFAFA"/>
            <w:vAlign w:val="bottom"/>
          </w:tcPr>
          <w:p w14:paraId="178B28A5" w14:textId="2916FAFF" w:rsidR="00327DA9" w:rsidRPr="005F7D2A" w:rsidRDefault="004C28C7" w:rsidP="00327DA9">
            <w:pPr>
              <w:ind w:right="-72"/>
              <w:jc w:val="right"/>
              <w:rPr>
                <w:rFonts w:ascii="Arial" w:hAnsi="Arial" w:cs="Arial"/>
                <w:sz w:val="16"/>
                <w:szCs w:val="16"/>
              </w:rPr>
            </w:pPr>
            <w:r w:rsidRPr="004C28C7">
              <w:rPr>
                <w:rFonts w:ascii="Arial" w:hAnsi="Arial" w:cs="Arial"/>
                <w:sz w:val="16"/>
                <w:szCs w:val="16"/>
                <w:lang w:val="en-GB"/>
              </w:rPr>
              <w:t>240</w:t>
            </w:r>
            <w:r w:rsidR="00492802" w:rsidRPr="00492802">
              <w:rPr>
                <w:rFonts w:ascii="Arial" w:hAnsi="Arial" w:cs="Arial"/>
                <w:sz w:val="16"/>
                <w:szCs w:val="16"/>
              </w:rPr>
              <w:t>,</w:t>
            </w:r>
            <w:r w:rsidRPr="004C28C7">
              <w:rPr>
                <w:rFonts w:ascii="Arial" w:hAnsi="Arial" w:cs="Arial"/>
                <w:sz w:val="16"/>
                <w:szCs w:val="16"/>
                <w:lang w:val="en-GB"/>
              </w:rPr>
              <w:t>808</w:t>
            </w:r>
          </w:p>
        </w:tc>
        <w:tc>
          <w:tcPr>
            <w:tcW w:w="1224" w:type="dxa"/>
            <w:vAlign w:val="bottom"/>
          </w:tcPr>
          <w:p w14:paraId="50A2F03F" w14:textId="67EEC2F4" w:rsidR="00327DA9" w:rsidRPr="005F7D2A" w:rsidRDefault="004C28C7" w:rsidP="00327DA9">
            <w:pPr>
              <w:ind w:right="-72"/>
              <w:jc w:val="right"/>
              <w:rPr>
                <w:rFonts w:ascii="Arial" w:hAnsi="Arial" w:cs="Arial"/>
                <w:sz w:val="16"/>
                <w:szCs w:val="16"/>
              </w:rPr>
            </w:pPr>
            <w:r w:rsidRPr="004C28C7">
              <w:rPr>
                <w:rFonts w:ascii="Arial" w:hAnsi="Arial" w:cs="Arial"/>
                <w:sz w:val="16"/>
                <w:szCs w:val="16"/>
                <w:lang w:val="en-GB"/>
              </w:rPr>
              <w:t>219</w:t>
            </w:r>
            <w:r w:rsidR="00327DA9" w:rsidRPr="005F7D2A">
              <w:rPr>
                <w:rFonts w:ascii="Arial" w:hAnsi="Arial" w:cs="Arial"/>
                <w:sz w:val="16"/>
                <w:szCs w:val="16"/>
              </w:rPr>
              <w:t>,</w:t>
            </w:r>
            <w:r w:rsidRPr="004C28C7">
              <w:rPr>
                <w:rFonts w:ascii="Arial" w:hAnsi="Arial" w:cs="Arial"/>
                <w:sz w:val="16"/>
                <w:szCs w:val="16"/>
                <w:lang w:val="en-GB"/>
              </w:rPr>
              <w:t>168</w:t>
            </w:r>
          </w:p>
        </w:tc>
      </w:tr>
      <w:tr w:rsidR="00327DA9" w:rsidRPr="005F7D2A" w14:paraId="3D344774" w14:textId="77777777" w:rsidTr="000205BF">
        <w:trPr>
          <w:trHeight w:val="414"/>
        </w:trPr>
        <w:tc>
          <w:tcPr>
            <w:tcW w:w="2117" w:type="dxa"/>
            <w:vAlign w:val="bottom"/>
            <w:hideMark/>
          </w:tcPr>
          <w:p w14:paraId="6DD1B26D" w14:textId="77777777" w:rsidR="00327DA9" w:rsidRPr="005F7D2A" w:rsidRDefault="00327DA9" w:rsidP="00327DA9">
            <w:pPr>
              <w:ind w:left="-86" w:right="-72"/>
              <w:rPr>
                <w:rFonts w:ascii="Arial" w:hAnsi="Arial" w:cs="Arial"/>
                <w:sz w:val="16"/>
                <w:szCs w:val="16"/>
                <w:lang w:val="en-GB"/>
              </w:rPr>
            </w:pPr>
            <w:r w:rsidRPr="005F7D2A">
              <w:rPr>
                <w:rFonts w:ascii="Arial" w:hAnsi="Arial" w:cs="Arial"/>
                <w:sz w:val="16"/>
                <w:szCs w:val="16"/>
                <w:lang w:val="en-GB"/>
              </w:rPr>
              <w:t xml:space="preserve">Selling and administrative </w:t>
            </w:r>
          </w:p>
          <w:p w14:paraId="20B700B4" w14:textId="77777777" w:rsidR="00327DA9" w:rsidRPr="005F7D2A" w:rsidRDefault="00327DA9" w:rsidP="00327DA9">
            <w:pPr>
              <w:ind w:left="-86" w:right="-72"/>
              <w:rPr>
                <w:rFonts w:ascii="Arial" w:hAnsi="Arial" w:cs="Arial"/>
                <w:sz w:val="16"/>
                <w:szCs w:val="16"/>
                <w:lang w:val="en-GB"/>
              </w:rPr>
            </w:pPr>
            <w:r w:rsidRPr="005F7D2A">
              <w:rPr>
                <w:rFonts w:ascii="Arial" w:hAnsi="Arial" w:cs="Arial"/>
                <w:sz w:val="16"/>
                <w:szCs w:val="16"/>
                <w:lang w:val="en-GB"/>
              </w:rPr>
              <w:t xml:space="preserve">   expenses</w:t>
            </w:r>
          </w:p>
        </w:tc>
        <w:tc>
          <w:tcPr>
            <w:tcW w:w="1224" w:type="dxa"/>
            <w:vAlign w:val="bottom"/>
          </w:tcPr>
          <w:p w14:paraId="27A2ABAB" w14:textId="77777777" w:rsidR="00327DA9" w:rsidRPr="005F7D2A" w:rsidRDefault="00327DA9" w:rsidP="00327DA9">
            <w:pPr>
              <w:ind w:right="-72"/>
              <w:jc w:val="right"/>
              <w:rPr>
                <w:rFonts w:ascii="Arial" w:hAnsi="Arial" w:cs="Arial"/>
                <w:sz w:val="16"/>
                <w:szCs w:val="16"/>
                <w:lang w:val="en-GB"/>
              </w:rPr>
            </w:pPr>
          </w:p>
        </w:tc>
        <w:tc>
          <w:tcPr>
            <w:tcW w:w="1224" w:type="dxa"/>
            <w:vAlign w:val="bottom"/>
          </w:tcPr>
          <w:p w14:paraId="26A09464" w14:textId="77777777" w:rsidR="00327DA9" w:rsidRPr="005F7D2A" w:rsidRDefault="00327DA9" w:rsidP="00327DA9">
            <w:pPr>
              <w:ind w:right="-72"/>
              <w:jc w:val="right"/>
              <w:rPr>
                <w:rFonts w:ascii="Arial" w:hAnsi="Arial" w:cs="Arial"/>
                <w:sz w:val="16"/>
                <w:szCs w:val="16"/>
                <w:lang w:val="en-GB"/>
              </w:rPr>
            </w:pPr>
          </w:p>
        </w:tc>
        <w:tc>
          <w:tcPr>
            <w:tcW w:w="1224" w:type="dxa"/>
            <w:vAlign w:val="bottom"/>
          </w:tcPr>
          <w:p w14:paraId="79698EED" w14:textId="77777777" w:rsidR="00327DA9" w:rsidRPr="005F7D2A" w:rsidRDefault="00327DA9" w:rsidP="00327DA9">
            <w:pPr>
              <w:ind w:right="-72"/>
              <w:jc w:val="right"/>
              <w:rPr>
                <w:rFonts w:ascii="Arial" w:hAnsi="Arial" w:cs="Arial"/>
                <w:sz w:val="16"/>
                <w:szCs w:val="16"/>
                <w:lang w:val="en-GB"/>
              </w:rPr>
            </w:pPr>
          </w:p>
        </w:tc>
        <w:tc>
          <w:tcPr>
            <w:tcW w:w="1224" w:type="dxa"/>
            <w:vAlign w:val="bottom"/>
          </w:tcPr>
          <w:p w14:paraId="619D08B1" w14:textId="77777777" w:rsidR="00327DA9" w:rsidRPr="005F7D2A" w:rsidRDefault="00327DA9" w:rsidP="00327DA9">
            <w:pPr>
              <w:ind w:right="-72"/>
              <w:jc w:val="right"/>
              <w:rPr>
                <w:rFonts w:ascii="Arial" w:hAnsi="Arial" w:cs="Arial"/>
                <w:sz w:val="16"/>
                <w:szCs w:val="16"/>
                <w:lang w:val="en-GB"/>
              </w:rPr>
            </w:pPr>
          </w:p>
        </w:tc>
        <w:tc>
          <w:tcPr>
            <w:tcW w:w="1224" w:type="dxa"/>
            <w:shd w:val="clear" w:color="auto" w:fill="FAFAFA"/>
            <w:vAlign w:val="bottom"/>
          </w:tcPr>
          <w:p w14:paraId="60634C09" w14:textId="7278EB5A" w:rsidR="00327DA9" w:rsidRPr="005F7D2A" w:rsidRDefault="00492802" w:rsidP="00327DA9">
            <w:pPr>
              <w:ind w:right="-72"/>
              <w:jc w:val="right"/>
              <w:rPr>
                <w:rFonts w:ascii="Arial" w:hAnsi="Arial" w:cs="Arial"/>
                <w:sz w:val="16"/>
                <w:szCs w:val="16"/>
              </w:rPr>
            </w:pPr>
            <w:r w:rsidRPr="00492802">
              <w:rPr>
                <w:rFonts w:ascii="Arial" w:hAnsi="Arial" w:cs="Arial"/>
                <w:sz w:val="16"/>
                <w:szCs w:val="16"/>
              </w:rPr>
              <w:t>(</w:t>
            </w:r>
            <w:r w:rsidR="004C28C7" w:rsidRPr="004C28C7">
              <w:rPr>
                <w:rFonts w:ascii="Arial" w:hAnsi="Arial" w:cs="Arial"/>
                <w:sz w:val="16"/>
                <w:szCs w:val="16"/>
                <w:lang w:val="en-GB"/>
              </w:rPr>
              <w:t>172</w:t>
            </w:r>
            <w:r w:rsidRPr="00492802">
              <w:rPr>
                <w:rFonts w:ascii="Arial" w:hAnsi="Arial" w:cs="Arial"/>
                <w:sz w:val="16"/>
                <w:szCs w:val="16"/>
              </w:rPr>
              <w:t>,</w:t>
            </w:r>
            <w:r w:rsidR="004C28C7" w:rsidRPr="004C28C7">
              <w:rPr>
                <w:rFonts w:ascii="Arial" w:hAnsi="Arial" w:cs="Arial"/>
                <w:sz w:val="16"/>
                <w:szCs w:val="16"/>
                <w:lang w:val="en-GB"/>
              </w:rPr>
              <w:t>620</w:t>
            </w:r>
            <w:r w:rsidRPr="00492802">
              <w:rPr>
                <w:rFonts w:ascii="Arial" w:hAnsi="Arial" w:cs="Arial"/>
                <w:sz w:val="16"/>
                <w:szCs w:val="16"/>
              </w:rPr>
              <w:t>)</w:t>
            </w:r>
          </w:p>
        </w:tc>
        <w:tc>
          <w:tcPr>
            <w:tcW w:w="1224" w:type="dxa"/>
            <w:vAlign w:val="bottom"/>
          </w:tcPr>
          <w:p w14:paraId="5C68D806" w14:textId="2C094A03" w:rsidR="00327DA9" w:rsidRPr="005F7D2A" w:rsidRDefault="00327DA9" w:rsidP="00327DA9">
            <w:pPr>
              <w:ind w:right="-72"/>
              <w:jc w:val="right"/>
              <w:rPr>
                <w:rFonts w:ascii="Arial" w:hAnsi="Arial" w:cs="Arial"/>
                <w:sz w:val="16"/>
                <w:szCs w:val="16"/>
              </w:rPr>
            </w:pPr>
            <w:r w:rsidRPr="005F7D2A">
              <w:rPr>
                <w:rFonts w:ascii="Arial" w:hAnsi="Arial" w:cs="Arial"/>
                <w:sz w:val="16"/>
                <w:szCs w:val="16"/>
              </w:rPr>
              <w:t>(</w:t>
            </w:r>
            <w:r w:rsidR="004C28C7" w:rsidRPr="004C28C7">
              <w:rPr>
                <w:rFonts w:ascii="Arial" w:hAnsi="Arial" w:cs="Arial"/>
                <w:sz w:val="16"/>
                <w:szCs w:val="16"/>
                <w:lang w:val="en-GB"/>
              </w:rPr>
              <w:t>148</w:t>
            </w:r>
            <w:r w:rsidRPr="005F7D2A">
              <w:rPr>
                <w:rFonts w:ascii="Arial" w:hAnsi="Arial" w:cs="Arial"/>
                <w:sz w:val="16"/>
                <w:szCs w:val="16"/>
              </w:rPr>
              <w:t>,</w:t>
            </w:r>
            <w:r w:rsidR="004C28C7" w:rsidRPr="004C28C7">
              <w:rPr>
                <w:rFonts w:ascii="Arial" w:hAnsi="Arial" w:cs="Arial"/>
                <w:sz w:val="16"/>
                <w:szCs w:val="16"/>
                <w:lang w:val="en-GB"/>
              </w:rPr>
              <w:t>741</w:t>
            </w:r>
            <w:r w:rsidRPr="005F7D2A">
              <w:rPr>
                <w:rFonts w:ascii="Arial" w:hAnsi="Arial" w:cs="Arial"/>
                <w:sz w:val="16"/>
                <w:szCs w:val="16"/>
              </w:rPr>
              <w:t>)</w:t>
            </w:r>
          </w:p>
        </w:tc>
      </w:tr>
      <w:tr w:rsidR="00327DA9" w:rsidRPr="005F7D2A" w14:paraId="2AA701CB" w14:textId="77777777" w:rsidTr="000205BF">
        <w:trPr>
          <w:trHeight w:val="144"/>
        </w:trPr>
        <w:tc>
          <w:tcPr>
            <w:tcW w:w="2117" w:type="dxa"/>
            <w:vAlign w:val="bottom"/>
            <w:hideMark/>
          </w:tcPr>
          <w:p w14:paraId="19A60EDA" w14:textId="77777777" w:rsidR="00327DA9" w:rsidRPr="005F7D2A" w:rsidRDefault="00327DA9" w:rsidP="00327DA9">
            <w:pPr>
              <w:ind w:left="-86" w:right="-72"/>
              <w:rPr>
                <w:rFonts w:ascii="Arial" w:hAnsi="Arial" w:cs="Arial"/>
                <w:sz w:val="16"/>
                <w:szCs w:val="16"/>
                <w:lang w:val="en-GB"/>
              </w:rPr>
            </w:pPr>
            <w:r w:rsidRPr="005F7D2A">
              <w:rPr>
                <w:rFonts w:ascii="Arial" w:hAnsi="Arial" w:cs="Arial"/>
                <w:sz w:val="16"/>
                <w:szCs w:val="16"/>
                <w:lang w:val="en-GB"/>
              </w:rPr>
              <w:t>Other income</w:t>
            </w:r>
          </w:p>
        </w:tc>
        <w:tc>
          <w:tcPr>
            <w:tcW w:w="1224" w:type="dxa"/>
            <w:vAlign w:val="bottom"/>
          </w:tcPr>
          <w:p w14:paraId="12946F48" w14:textId="77777777" w:rsidR="00327DA9" w:rsidRPr="005F7D2A" w:rsidRDefault="00327DA9" w:rsidP="00327DA9">
            <w:pPr>
              <w:ind w:right="-72"/>
              <w:jc w:val="right"/>
              <w:rPr>
                <w:rFonts w:ascii="Arial" w:hAnsi="Arial" w:cs="Arial"/>
                <w:sz w:val="16"/>
                <w:szCs w:val="16"/>
                <w:lang w:val="en-GB"/>
              </w:rPr>
            </w:pPr>
          </w:p>
        </w:tc>
        <w:tc>
          <w:tcPr>
            <w:tcW w:w="1224" w:type="dxa"/>
            <w:vAlign w:val="bottom"/>
          </w:tcPr>
          <w:p w14:paraId="637DC577" w14:textId="77777777" w:rsidR="00327DA9" w:rsidRPr="005F7D2A" w:rsidRDefault="00327DA9" w:rsidP="00327DA9">
            <w:pPr>
              <w:ind w:right="-72"/>
              <w:jc w:val="right"/>
              <w:rPr>
                <w:rFonts w:ascii="Arial" w:hAnsi="Arial" w:cs="Arial"/>
                <w:sz w:val="16"/>
                <w:szCs w:val="16"/>
                <w:lang w:val="en-GB"/>
              </w:rPr>
            </w:pPr>
          </w:p>
        </w:tc>
        <w:tc>
          <w:tcPr>
            <w:tcW w:w="1224" w:type="dxa"/>
            <w:vAlign w:val="bottom"/>
          </w:tcPr>
          <w:p w14:paraId="6B0D5BCA" w14:textId="77777777" w:rsidR="00327DA9" w:rsidRPr="005F7D2A" w:rsidRDefault="00327DA9" w:rsidP="00327DA9">
            <w:pPr>
              <w:ind w:right="-72"/>
              <w:jc w:val="right"/>
              <w:rPr>
                <w:rFonts w:ascii="Arial" w:hAnsi="Arial" w:cs="Arial"/>
                <w:sz w:val="16"/>
                <w:szCs w:val="16"/>
                <w:lang w:val="en-GB"/>
              </w:rPr>
            </w:pPr>
          </w:p>
        </w:tc>
        <w:tc>
          <w:tcPr>
            <w:tcW w:w="1224" w:type="dxa"/>
            <w:vAlign w:val="bottom"/>
          </w:tcPr>
          <w:p w14:paraId="7A87545B" w14:textId="77777777" w:rsidR="00327DA9" w:rsidRPr="005F7D2A" w:rsidRDefault="00327DA9" w:rsidP="00327DA9">
            <w:pPr>
              <w:ind w:right="-72"/>
              <w:jc w:val="right"/>
              <w:rPr>
                <w:rFonts w:ascii="Arial" w:hAnsi="Arial" w:cs="Arial"/>
                <w:sz w:val="16"/>
                <w:szCs w:val="16"/>
                <w:lang w:val="en-GB"/>
              </w:rPr>
            </w:pPr>
          </w:p>
        </w:tc>
        <w:tc>
          <w:tcPr>
            <w:tcW w:w="1224" w:type="dxa"/>
            <w:shd w:val="clear" w:color="auto" w:fill="FAFAFA"/>
            <w:vAlign w:val="bottom"/>
          </w:tcPr>
          <w:p w14:paraId="34BC308E" w14:textId="72451469" w:rsidR="00327DA9" w:rsidRPr="005F7D2A" w:rsidRDefault="004C28C7" w:rsidP="00327DA9">
            <w:pPr>
              <w:ind w:right="-72"/>
              <w:jc w:val="right"/>
              <w:rPr>
                <w:rFonts w:ascii="Arial" w:hAnsi="Arial" w:cs="Arial"/>
                <w:sz w:val="16"/>
                <w:szCs w:val="16"/>
              </w:rPr>
            </w:pPr>
            <w:r w:rsidRPr="004C28C7">
              <w:rPr>
                <w:rFonts w:ascii="Arial" w:hAnsi="Arial" w:cs="Arial"/>
                <w:sz w:val="16"/>
                <w:szCs w:val="16"/>
                <w:lang w:val="en-GB"/>
              </w:rPr>
              <w:t>3</w:t>
            </w:r>
            <w:r w:rsidR="00E71006">
              <w:rPr>
                <w:rFonts w:ascii="Arial" w:hAnsi="Arial" w:cs="Arial"/>
                <w:sz w:val="16"/>
                <w:szCs w:val="16"/>
              </w:rPr>
              <w:t>,</w:t>
            </w:r>
            <w:r w:rsidRPr="004C28C7">
              <w:rPr>
                <w:rFonts w:ascii="Arial" w:hAnsi="Arial" w:cs="Arial"/>
                <w:sz w:val="16"/>
                <w:szCs w:val="16"/>
                <w:lang w:val="en-GB"/>
              </w:rPr>
              <w:t>694</w:t>
            </w:r>
          </w:p>
        </w:tc>
        <w:tc>
          <w:tcPr>
            <w:tcW w:w="1224" w:type="dxa"/>
            <w:vAlign w:val="bottom"/>
          </w:tcPr>
          <w:p w14:paraId="329F770D" w14:textId="0A7CD1B1" w:rsidR="00327DA9" w:rsidRPr="005F7D2A" w:rsidRDefault="004C28C7" w:rsidP="00327DA9">
            <w:pPr>
              <w:ind w:right="-72"/>
              <w:jc w:val="right"/>
              <w:rPr>
                <w:rFonts w:ascii="Arial" w:hAnsi="Arial" w:cs="Arial"/>
                <w:sz w:val="16"/>
                <w:szCs w:val="16"/>
              </w:rPr>
            </w:pPr>
            <w:r w:rsidRPr="004C28C7">
              <w:rPr>
                <w:rFonts w:ascii="Arial" w:hAnsi="Arial" w:cs="Arial"/>
                <w:sz w:val="16"/>
                <w:szCs w:val="16"/>
                <w:lang w:val="en-GB"/>
              </w:rPr>
              <w:t>3</w:t>
            </w:r>
            <w:r w:rsidR="00327DA9" w:rsidRPr="005F7D2A">
              <w:rPr>
                <w:rFonts w:ascii="Arial" w:hAnsi="Arial" w:cs="Arial"/>
                <w:sz w:val="16"/>
                <w:szCs w:val="16"/>
              </w:rPr>
              <w:t>,</w:t>
            </w:r>
            <w:r w:rsidRPr="004C28C7">
              <w:rPr>
                <w:rFonts w:ascii="Arial" w:hAnsi="Arial" w:cs="Arial"/>
                <w:sz w:val="16"/>
                <w:szCs w:val="16"/>
                <w:lang w:val="en-GB"/>
              </w:rPr>
              <w:t>618</w:t>
            </w:r>
          </w:p>
        </w:tc>
      </w:tr>
      <w:tr w:rsidR="00327DA9" w:rsidRPr="005F7D2A" w14:paraId="733A9ECA" w14:textId="77777777" w:rsidTr="000205BF">
        <w:trPr>
          <w:trHeight w:val="70"/>
        </w:trPr>
        <w:tc>
          <w:tcPr>
            <w:tcW w:w="2117" w:type="dxa"/>
            <w:vAlign w:val="bottom"/>
            <w:hideMark/>
          </w:tcPr>
          <w:p w14:paraId="63FC9AF1" w14:textId="77777777" w:rsidR="00327DA9" w:rsidRPr="005F7D2A" w:rsidRDefault="00327DA9" w:rsidP="00327DA9">
            <w:pPr>
              <w:ind w:left="-86" w:right="-72"/>
              <w:rPr>
                <w:rFonts w:ascii="Arial" w:hAnsi="Arial" w:cs="Arial"/>
                <w:sz w:val="16"/>
                <w:szCs w:val="16"/>
                <w:lang w:val="en-GB"/>
              </w:rPr>
            </w:pPr>
            <w:r w:rsidRPr="005F7D2A">
              <w:rPr>
                <w:rFonts w:ascii="Arial" w:hAnsi="Arial" w:cs="Arial"/>
                <w:sz w:val="16"/>
                <w:szCs w:val="16"/>
                <w:lang w:val="en-GB"/>
              </w:rPr>
              <w:t>Finance costs</w:t>
            </w:r>
          </w:p>
        </w:tc>
        <w:tc>
          <w:tcPr>
            <w:tcW w:w="1224" w:type="dxa"/>
            <w:vAlign w:val="bottom"/>
          </w:tcPr>
          <w:p w14:paraId="6CD0F35A" w14:textId="77777777" w:rsidR="00327DA9" w:rsidRPr="005F7D2A" w:rsidRDefault="00327DA9" w:rsidP="00327DA9">
            <w:pPr>
              <w:ind w:right="-72"/>
              <w:jc w:val="right"/>
              <w:rPr>
                <w:rFonts w:ascii="Arial" w:hAnsi="Arial" w:cs="Arial"/>
                <w:sz w:val="16"/>
                <w:szCs w:val="16"/>
                <w:lang w:val="en-GB"/>
              </w:rPr>
            </w:pPr>
          </w:p>
        </w:tc>
        <w:tc>
          <w:tcPr>
            <w:tcW w:w="1224" w:type="dxa"/>
            <w:vAlign w:val="bottom"/>
          </w:tcPr>
          <w:p w14:paraId="2714C1CD" w14:textId="77777777" w:rsidR="00327DA9" w:rsidRPr="005F7D2A" w:rsidRDefault="00327DA9" w:rsidP="00327DA9">
            <w:pPr>
              <w:ind w:right="-72"/>
              <w:jc w:val="right"/>
              <w:rPr>
                <w:rFonts w:ascii="Arial" w:hAnsi="Arial" w:cs="Arial"/>
                <w:sz w:val="16"/>
                <w:szCs w:val="16"/>
                <w:lang w:val="en-GB"/>
              </w:rPr>
            </w:pPr>
          </w:p>
        </w:tc>
        <w:tc>
          <w:tcPr>
            <w:tcW w:w="1224" w:type="dxa"/>
            <w:vAlign w:val="bottom"/>
          </w:tcPr>
          <w:p w14:paraId="625BA3EC" w14:textId="77777777" w:rsidR="00327DA9" w:rsidRPr="005F7D2A" w:rsidRDefault="00327DA9" w:rsidP="00327DA9">
            <w:pPr>
              <w:ind w:right="-72"/>
              <w:jc w:val="right"/>
              <w:rPr>
                <w:rFonts w:ascii="Arial" w:hAnsi="Arial" w:cs="Arial"/>
                <w:sz w:val="16"/>
                <w:szCs w:val="16"/>
                <w:lang w:val="en-GB"/>
              </w:rPr>
            </w:pPr>
          </w:p>
        </w:tc>
        <w:tc>
          <w:tcPr>
            <w:tcW w:w="1224" w:type="dxa"/>
            <w:vAlign w:val="bottom"/>
          </w:tcPr>
          <w:p w14:paraId="70AC7564" w14:textId="77777777" w:rsidR="00327DA9" w:rsidRPr="005F7D2A" w:rsidRDefault="00327DA9" w:rsidP="00327DA9">
            <w:pPr>
              <w:ind w:right="-72"/>
              <w:jc w:val="right"/>
              <w:rPr>
                <w:rFonts w:ascii="Arial" w:hAnsi="Arial" w:cs="Arial"/>
                <w:sz w:val="16"/>
                <w:szCs w:val="16"/>
                <w:lang w:val="en-GB"/>
              </w:rPr>
            </w:pPr>
          </w:p>
        </w:tc>
        <w:tc>
          <w:tcPr>
            <w:tcW w:w="1224" w:type="dxa"/>
            <w:tcBorders>
              <w:top w:val="nil"/>
              <w:left w:val="nil"/>
              <w:bottom w:val="single" w:sz="4" w:space="0" w:color="auto"/>
              <w:right w:val="nil"/>
            </w:tcBorders>
            <w:shd w:val="clear" w:color="auto" w:fill="FAFAFA"/>
            <w:vAlign w:val="bottom"/>
          </w:tcPr>
          <w:p w14:paraId="2320634F" w14:textId="73C35BFF" w:rsidR="00327DA9" w:rsidRPr="005F7D2A" w:rsidRDefault="00E71006" w:rsidP="00327DA9">
            <w:pPr>
              <w:ind w:right="-72"/>
              <w:jc w:val="right"/>
              <w:rPr>
                <w:rFonts w:ascii="Arial" w:hAnsi="Arial" w:cs="Arial"/>
                <w:sz w:val="16"/>
                <w:szCs w:val="16"/>
              </w:rPr>
            </w:pPr>
            <w:r>
              <w:rPr>
                <w:rFonts w:ascii="Arial" w:hAnsi="Arial" w:cs="Arial"/>
                <w:sz w:val="16"/>
                <w:szCs w:val="16"/>
              </w:rPr>
              <w:t>(</w:t>
            </w:r>
            <w:r w:rsidR="004C28C7" w:rsidRPr="004C28C7">
              <w:rPr>
                <w:rFonts w:ascii="Arial" w:hAnsi="Arial" w:cs="Arial"/>
                <w:sz w:val="16"/>
                <w:szCs w:val="16"/>
                <w:lang w:val="en-GB"/>
              </w:rPr>
              <w:t>3</w:t>
            </w:r>
            <w:r>
              <w:rPr>
                <w:rFonts w:ascii="Arial" w:hAnsi="Arial" w:cs="Arial"/>
                <w:sz w:val="16"/>
                <w:szCs w:val="16"/>
              </w:rPr>
              <w:t>,</w:t>
            </w:r>
            <w:r w:rsidR="004C28C7" w:rsidRPr="004C28C7">
              <w:rPr>
                <w:rFonts w:ascii="Arial" w:hAnsi="Arial" w:cs="Arial"/>
                <w:sz w:val="16"/>
                <w:szCs w:val="16"/>
                <w:lang w:val="en-GB"/>
              </w:rPr>
              <w:t>625</w:t>
            </w:r>
            <w:r>
              <w:rPr>
                <w:rFonts w:ascii="Arial" w:hAnsi="Arial" w:cs="Arial"/>
                <w:sz w:val="16"/>
                <w:szCs w:val="16"/>
              </w:rPr>
              <w:t>)</w:t>
            </w:r>
          </w:p>
        </w:tc>
        <w:tc>
          <w:tcPr>
            <w:tcW w:w="1224" w:type="dxa"/>
            <w:tcBorders>
              <w:top w:val="nil"/>
              <w:left w:val="nil"/>
              <w:bottom w:val="single" w:sz="4" w:space="0" w:color="auto"/>
              <w:right w:val="nil"/>
            </w:tcBorders>
            <w:vAlign w:val="bottom"/>
          </w:tcPr>
          <w:p w14:paraId="2C8E896B" w14:textId="2531602D" w:rsidR="00327DA9" w:rsidRPr="005F7D2A" w:rsidRDefault="00327DA9" w:rsidP="00327DA9">
            <w:pPr>
              <w:ind w:right="-72"/>
              <w:jc w:val="right"/>
              <w:rPr>
                <w:rFonts w:ascii="Arial" w:hAnsi="Arial" w:cs="Arial"/>
                <w:sz w:val="16"/>
                <w:szCs w:val="16"/>
              </w:rPr>
            </w:pPr>
            <w:r w:rsidRPr="005F7D2A">
              <w:rPr>
                <w:rFonts w:ascii="Arial" w:hAnsi="Arial" w:cs="Arial"/>
                <w:sz w:val="16"/>
                <w:szCs w:val="16"/>
              </w:rPr>
              <w:t>(</w:t>
            </w:r>
            <w:r w:rsidR="004C28C7" w:rsidRPr="004C28C7">
              <w:rPr>
                <w:rFonts w:ascii="Arial" w:hAnsi="Arial" w:cs="Arial"/>
                <w:sz w:val="16"/>
                <w:szCs w:val="16"/>
                <w:lang w:val="en-GB"/>
              </w:rPr>
              <w:t>3</w:t>
            </w:r>
            <w:r w:rsidRPr="005F7D2A">
              <w:rPr>
                <w:rFonts w:ascii="Arial" w:hAnsi="Arial" w:cs="Arial"/>
                <w:sz w:val="16"/>
                <w:szCs w:val="16"/>
              </w:rPr>
              <w:t>,</w:t>
            </w:r>
            <w:r w:rsidR="004C28C7" w:rsidRPr="004C28C7">
              <w:rPr>
                <w:rFonts w:ascii="Arial" w:hAnsi="Arial" w:cs="Arial"/>
                <w:sz w:val="16"/>
                <w:szCs w:val="16"/>
                <w:lang w:val="en-GB"/>
              </w:rPr>
              <w:t>754</w:t>
            </w:r>
            <w:r w:rsidRPr="005F7D2A">
              <w:rPr>
                <w:rFonts w:ascii="Arial" w:hAnsi="Arial" w:cs="Arial"/>
                <w:sz w:val="16"/>
                <w:szCs w:val="16"/>
              </w:rPr>
              <w:t>)</w:t>
            </w:r>
          </w:p>
        </w:tc>
      </w:tr>
      <w:tr w:rsidR="00327DA9" w:rsidRPr="005F7D2A" w14:paraId="639BBC19" w14:textId="77777777" w:rsidTr="00A7481B">
        <w:trPr>
          <w:trHeight w:val="70"/>
        </w:trPr>
        <w:tc>
          <w:tcPr>
            <w:tcW w:w="2117" w:type="dxa"/>
            <w:vAlign w:val="bottom"/>
          </w:tcPr>
          <w:p w14:paraId="2AEAB22E" w14:textId="77777777" w:rsidR="00327DA9" w:rsidRPr="005F7D2A" w:rsidRDefault="00327DA9" w:rsidP="00327DA9">
            <w:pPr>
              <w:ind w:left="-86" w:right="-72"/>
              <w:rPr>
                <w:rFonts w:ascii="Arial" w:hAnsi="Arial" w:cs="Arial"/>
                <w:sz w:val="16"/>
                <w:szCs w:val="16"/>
                <w:lang w:val="en-GB"/>
              </w:rPr>
            </w:pPr>
          </w:p>
        </w:tc>
        <w:tc>
          <w:tcPr>
            <w:tcW w:w="1224" w:type="dxa"/>
            <w:vAlign w:val="bottom"/>
          </w:tcPr>
          <w:p w14:paraId="08C25FDD" w14:textId="77777777" w:rsidR="00327DA9" w:rsidRPr="005F7D2A" w:rsidRDefault="00327DA9" w:rsidP="00327DA9">
            <w:pPr>
              <w:ind w:right="-72"/>
              <w:jc w:val="right"/>
              <w:rPr>
                <w:rFonts w:ascii="Arial" w:hAnsi="Arial" w:cs="Arial"/>
                <w:sz w:val="16"/>
                <w:szCs w:val="16"/>
                <w:lang w:val="en-GB"/>
              </w:rPr>
            </w:pPr>
          </w:p>
        </w:tc>
        <w:tc>
          <w:tcPr>
            <w:tcW w:w="1224" w:type="dxa"/>
            <w:vAlign w:val="bottom"/>
          </w:tcPr>
          <w:p w14:paraId="23E449E6" w14:textId="77777777" w:rsidR="00327DA9" w:rsidRPr="005F7D2A" w:rsidRDefault="00327DA9" w:rsidP="00327DA9">
            <w:pPr>
              <w:ind w:right="-72"/>
              <w:jc w:val="right"/>
              <w:rPr>
                <w:rFonts w:ascii="Arial" w:hAnsi="Arial" w:cs="Arial"/>
                <w:sz w:val="16"/>
                <w:szCs w:val="16"/>
                <w:lang w:val="en-GB"/>
              </w:rPr>
            </w:pPr>
          </w:p>
        </w:tc>
        <w:tc>
          <w:tcPr>
            <w:tcW w:w="1224" w:type="dxa"/>
            <w:vAlign w:val="bottom"/>
          </w:tcPr>
          <w:p w14:paraId="07F3C145" w14:textId="77777777" w:rsidR="00327DA9" w:rsidRPr="005F7D2A" w:rsidRDefault="00327DA9" w:rsidP="00327DA9">
            <w:pPr>
              <w:ind w:right="-72"/>
              <w:jc w:val="right"/>
              <w:rPr>
                <w:rFonts w:ascii="Arial" w:hAnsi="Arial" w:cs="Arial"/>
                <w:sz w:val="16"/>
                <w:szCs w:val="16"/>
                <w:lang w:val="en-GB"/>
              </w:rPr>
            </w:pPr>
          </w:p>
        </w:tc>
        <w:tc>
          <w:tcPr>
            <w:tcW w:w="1224" w:type="dxa"/>
            <w:vAlign w:val="bottom"/>
          </w:tcPr>
          <w:p w14:paraId="2D4A16D6" w14:textId="77777777" w:rsidR="00327DA9" w:rsidRPr="005F7D2A" w:rsidRDefault="00327DA9" w:rsidP="00327DA9">
            <w:pPr>
              <w:ind w:right="-72"/>
              <w:jc w:val="right"/>
              <w:rPr>
                <w:rFonts w:ascii="Arial" w:hAnsi="Arial" w:cs="Arial"/>
                <w:sz w:val="16"/>
                <w:szCs w:val="16"/>
                <w:lang w:val="en-GB"/>
              </w:rPr>
            </w:pPr>
          </w:p>
        </w:tc>
        <w:tc>
          <w:tcPr>
            <w:tcW w:w="1224" w:type="dxa"/>
            <w:tcBorders>
              <w:top w:val="single" w:sz="4" w:space="0" w:color="auto"/>
              <w:left w:val="nil"/>
              <w:right w:val="nil"/>
            </w:tcBorders>
            <w:shd w:val="clear" w:color="auto" w:fill="FAFAFA"/>
            <w:vAlign w:val="bottom"/>
          </w:tcPr>
          <w:p w14:paraId="0E5ACE03" w14:textId="2034035A" w:rsidR="00327DA9" w:rsidRPr="005F7D2A" w:rsidRDefault="00327DA9" w:rsidP="00327DA9">
            <w:pPr>
              <w:ind w:right="-72"/>
              <w:jc w:val="right"/>
              <w:rPr>
                <w:rFonts w:ascii="Arial" w:hAnsi="Arial" w:cs="Arial"/>
                <w:sz w:val="16"/>
                <w:szCs w:val="16"/>
              </w:rPr>
            </w:pPr>
          </w:p>
        </w:tc>
        <w:tc>
          <w:tcPr>
            <w:tcW w:w="1224" w:type="dxa"/>
            <w:tcBorders>
              <w:top w:val="single" w:sz="4" w:space="0" w:color="auto"/>
              <w:left w:val="nil"/>
              <w:right w:val="nil"/>
            </w:tcBorders>
          </w:tcPr>
          <w:p w14:paraId="4C9DFA64" w14:textId="67F795A0" w:rsidR="00327DA9" w:rsidRPr="005F7D2A" w:rsidRDefault="00327DA9" w:rsidP="00327DA9">
            <w:pPr>
              <w:ind w:right="-72"/>
              <w:jc w:val="right"/>
              <w:rPr>
                <w:rFonts w:ascii="Arial" w:hAnsi="Arial" w:cs="Arial"/>
                <w:sz w:val="16"/>
                <w:szCs w:val="16"/>
              </w:rPr>
            </w:pPr>
          </w:p>
        </w:tc>
      </w:tr>
      <w:tr w:rsidR="00327DA9" w:rsidRPr="005F7D2A" w14:paraId="6899E5E4" w14:textId="77777777" w:rsidTr="00A7481B">
        <w:trPr>
          <w:trHeight w:val="60"/>
        </w:trPr>
        <w:tc>
          <w:tcPr>
            <w:tcW w:w="2117" w:type="dxa"/>
            <w:vAlign w:val="bottom"/>
            <w:hideMark/>
          </w:tcPr>
          <w:p w14:paraId="688BE8E4" w14:textId="77777777" w:rsidR="00327DA9" w:rsidRPr="005F7D2A" w:rsidRDefault="00327DA9" w:rsidP="00327DA9">
            <w:pPr>
              <w:ind w:left="-86" w:right="-72"/>
              <w:rPr>
                <w:rFonts w:ascii="Arial" w:hAnsi="Arial" w:cs="Arial"/>
                <w:sz w:val="16"/>
                <w:szCs w:val="16"/>
                <w:lang w:val="en-GB"/>
              </w:rPr>
            </w:pPr>
            <w:r w:rsidRPr="005F7D2A">
              <w:rPr>
                <w:rFonts w:ascii="Arial" w:hAnsi="Arial" w:cs="Arial"/>
                <w:sz w:val="16"/>
                <w:szCs w:val="16"/>
                <w:lang w:val="en-GB"/>
              </w:rPr>
              <w:t>Profit before income tax</w:t>
            </w:r>
          </w:p>
        </w:tc>
        <w:tc>
          <w:tcPr>
            <w:tcW w:w="1224" w:type="dxa"/>
            <w:vAlign w:val="bottom"/>
          </w:tcPr>
          <w:p w14:paraId="5A725C8D" w14:textId="77777777" w:rsidR="00327DA9" w:rsidRPr="005F7D2A" w:rsidRDefault="00327DA9" w:rsidP="00327DA9">
            <w:pPr>
              <w:ind w:right="-72"/>
              <w:jc w:val="right"/>
              <w:rPr>
                <w:rFonts w:ascii="Arial" w:hAnsi="Arial" w:cs="Arial"/>
                <w:sz w:val="16"/>
                <w:szCs w:val="16"/>
                <w:lang w:val="en-GB"/>
              </w:rPr>
            </w:pPr>
          </w:p>
        </w:tc>
        <w:tc>
          <w:tcPr>
            <w:tcW w:w="1224" w:type="dxa"/>
            <w:vAlign w:val="bottom"/>
          </w:tcPr>
          <w:p w14:paraId="70557260" w14:textId="77777777" w:rsidR="00327DA9" w:rsidRPr="005F7D2A" w:rsidRDefault="00327DA9" w:rsidP="00327DA9">
            <w:pPr>
              <w:ind w:right="-72"/>
              <w:jc w:val="right"/>
              <w:rPr>
                <w:rFonts w:ascii="Arial" w:hAnsi="Arial" w:cs="Arial"/>
                <w:sz w:val="16"/>
                <w:szCs w:val="16"/>
                <w:lang w:val="en-GB"/>
              </w:rPr>
            </w:pPr>
          </w:p>
        </w:tc>
        <w:tc>
          <w:tcPr>
            <w:tcW w:w="1224" w:type="dxa"/>
            <w:vAlign w:val="bottom"/>
          </w:tcPr>
          <w:p w14:paraId="1911AEF5" w14:textId="77777777" w:rsidR="00327DA9" w:rsidRPr="005F7D2A" w:rsidRDefault="00327DA9" w:rsidP="00327DA9">
            <w:pPr>
              <w:ind w:right="-72"/>
              <w:jc w:val="right"/>
              <w:rPr>
                <w:rFonts w:ascii="Arial" w:hAnsi="Arial" w:cs="Arial"/>
                <w:sz w:val="16"/>
                <w:szCs w:val="16"/>
                <w:lang w:val="en-GB"/>
              </w:rPr>
            </w:pPr>
          </w:p>
        </w:tc>
        <w:tc>
          <w:tcPr>
            <w:tcW w:w="1224" w:type="dxa"/>
            <w:vAlign w:val="bottom"/>
          </w:tcPr>
          <w:p w14:paraId="5671BE00" w14:textId="77777777" w:rsidR="00327DA9" w:rsidRPr="005F7D2A" w:rsidRDefault="00327DA9" w:rsidP="00327DA9">
            <w:pPr>
              <w:ind w:right="-72"/>
              <w:jc w:val="right"/>
              <w:rPr>
                <w:rFonts w:ascii="Arial" w:hAnsi="Arial" w:cs="Arial"/>
                <w:sz w:val="16"/>
                <w:szCs w:val="16"/>
                <w:lang w:val="en-GB"/>
              </w:rPr>
            </w:pPr>
          </w:p>
        </w:tc>
        <w:tc>
          <w:tcPr>
            <w:tcW w:w="1224" w:type="dxa"/>
            <w:tcBorders>
              <w:left w:val="nil"/>
              <w:bottom w:val="nil"/>
              <w:right w:val="nil"/>
            </w:tcBorders>
            <w:shd w:val="clear" w:color="auto" w:fill="FAFAFA"/>
            <w:vAlign w:val="bottom"/>
          </w:tcPr>
          <w:p w14:paraId="6492ED66" w14:textId="1D586484" w:rsidR="00327DA9" w:rsidRPr="005F7D2A" w:rsidRDefault="004C28C7" w:rsidP="00327DA9">
            <w:pPr>
              <w:ind w:right="-72"/>
              <w:jc w:val="right"/>
              <w:rPr>
                <w:rFonts w:ascii="Arial" w:hAnsi="Arial" w:cs="Arial"/>
                <w:sz w:val="16"/>
                <w:szCs w:val="16"/>
              </w:rPr>
            </w:pPr>
            <w:r w:rsidRPr="004C28C7">
              <w:rPr>
                <w:rFonts w:ascii="Arial" w:hAnsi="Arial" w:cs="Arial"/>
                <w:sz w:val="16"/>
                <w:szCs w:val="16"/>
                <w:lang w:val="en-GB"/>
              </w:rPr>
              <w:t>68</w:t>
            </w:r>
            <w:r w:rsidR="001D0567">
              <w:rPr>
                <w:rFonts w:ascii="Arial" w:hAnsi="Arial" w:cs="Arial"/>
                <w:sz w:val="16"/>
                <w:szCs w:val="16"/>
              </w:rPr>
              <w:t>,</w:t>
            </w:r>
            <w:r w:rsidRPr="004C28C7">
              <w:rPr>
                <w:rFonts w:ascii="Arial" w:hAnsi="Arial" w:cs="Arial"/>
                <w:sz w:val="16"/>
                <w:szCs w:val="16"/>
                <w:lang w:val="en-GB"/>
              </w:rPr>
              <w:t>257</w:t>
            </w:r>
          </w:p>
        </w:tc>
        <w:tc>
          <w:tcPr>
            <w:tcW w:w="1224" w:type="dxa"/>
            <w:tcBorders>
              <w:left w:val="nil"/>
              <w:bottom w:val="nil"/>
              <w:right w:val="nil"/>
            </w:tcBorders>
          </w:tcPr>
          <w:p w14:paraId="73AA555E" w14:textId="59512C16" w:rsidR="00327DA9" w:rsidRPr="005F7D2A" w:rsidRDefault="004C28C7" w:rsidP="00327DA9">
            <w:pPr>
              <w:ind w:right="-72"/>
              <w:jc w:val="right"/>
              <w:rPr>
                <w:rFonts w:ascii="Arial" w:hAnsi="Arial" w:cs="Arial"/>
                <w:sz w:val="16"/>
                <w:szCs w:val="16"/>
                <w:lang w:bidi="ar-SA"/>
              </w:rPr>
            </w:pPr>
            <w:r w:rsidRPr="004C28C7">
              <w:rPr>
                <w:rFonts w:ascii="Arial" w:hAnsi="Arial" w:cs="Arial"/>
                <w:sz w:val="16"/>
                <w:szCs w:val="16"/>
                <w:lang w:val="en-GB"/>
              </w:rPr>
              <w:t>70</w:t>
            </w:r>
            <w:r w:rsidR="00327DA9" w:rsidRPr="005F7D2A">
              <w:rPr>
                <w:rFonts w:ascii="Arial" w:hAnsi="Arial" w:cs="Arial"/>
                <w:sz w:val="16"/>
                <w:szCs w:val="16"/>
              </w:rPr>
              <w:t>,</w:t>
            </w:r>
            <w:r w:rsidRPr="004C28C7">
              <w:rPr>
                <w:rFonts w:ascii="Arial" w:hAnsi="Arial" w:cs="Arial"/>
                <w:sz w:val="16"/>
                <w:szCs w:val="16"/>
                <w:lang w:val="en-GB"/>
              </w:rPr>
              <w:t>291</w:t>
            </w:r>
          </w:p>
        </w:tc>
      </w:tr>
      <w:tr w:rsidR="00327DA9" w:rsidRPr="005F7D2A" w14:paraId="6C8266AE" w14:textId="77777777" w:rsidTr="000205BF">
        <w:trPr>
          <w:trHeight w:val="70"/>
        </w:trPr>
        <w:tc>
          <w:tcPr>
            <w:tcW w:w="2117" w:type="dxa"/>
            <w:vAlign w:val="bottom"/>
            <w:hideMark/>
          </w:tcPr>
          <w:p w14:paraId="731547A6" w14:textId="77777777" w:rsidR="00327DA9" w:rsidRPr="005F7D2A" w:rsidRDefault="00327DA9" w:rsidP="00327DA9">
            <w:pPr>
              <w:ind w:left="-86" w:right="-72"/>
              <w:rPr>
                <w:rFonts w:ascii="Arial" w:hAnsi="Arial" w:cs="Arial"/>
                <w:sz w:val="16"/>
                <w:szCs w:val="16"/>
                <w:lang w:val="en-GB"/>
              </w:rPr>
            </w:pPr>
            <w:r w:rsidRPr="005F7D2A">
              <w:rPr>
                <w:rFonts w:ascii="Arial" w:hAnsi="Arial" w:cs="Arial"/>
                <w:sz w:val="16"/>
                <w:szCs w:val="16"/>
                <w:lang w:val="en-GB"/>
              </w:rPr>
              <w:t>Income tax</w:t>
            </w:r>
          </w:p>
        </w:tc>
        <w:tc>
          <w:tcPr>
            <w:tcW w:w="1224" w:type="dxa"/>
            <w:vAlign w:val="bottom"/>
          </w:tcPr>
          <w:p w14:paraId="126A93C2" w14:textId="77777777" w:rsidR="00327DA9" w:rsidRPr="005F7D2A" w:rsidRDefault="00327DA9" w:rsidP="00327DA9">
            <w:pPr>
              <w:ind w:right="-72"/>
              <w:jc w:val="right"/>
              <w:rPr>
                <w:rFonts w:ascii="Arial" w:hAnsi="Arial" w:cs="Arial"/>
                <w:sz w:val="16"/>
                <w:szCs w:val="16"/>
                <w:lang w:val="en-GB"/>
              </w:rPr>
            </w:pPr>
          </w:p>
        </w:tc>
        <w:tc>
          <w:tcPr>
            <w:tcW w:w="1224" w:type="dxa"/>
            <w:vAlign w:val="bottom"/>
          </w:tcPr>
          <w:p w14:paraId="1DB3350C" w14:textId="77777777" w:rsidR="00327DA9" w:rsidRPr="005F7D2A" w:rsidRDefault="00327DA9" w:rsidP="00327DA9">
            <w:pPr>
              <w:ind w:right="-72"/>
              <w:jc w:val="right"/>
              <w:rPr>
                <w:rFonts w:ascii="Arial" w:hAnsi="Arial" w:cs="Arial"/>
                <w:sz w:val="16"/>
                <w:szCs w:val="16"/>
                <w:lang w:val="en-GB"/>
              </w:rPr>
            </w:pPr>
          </w:p>
        </w:tc>
        <w:tc>
          <w:tcPr>
            <w:tcW w:w="1224" w:type="dxa"/>
            <w:vAlign w:val="bottom"/>
          </w:tcPr>
          <w:p w14:paraId="7F06D057" w14:textId="77777777" w:rsidR="00327DA9" w:rsidRPr="005F7D2A" w:rsidRDefault="00327DA9" w:rsidP="00327DA9">
            <w:pPr>
              <w:ind w:right="-72"/>
              <w:jc w:val="right"/>
              <w:rPr>
                <w:rFonts w:ascii="Arial" w:hAnsi="Arial" w:cs="Arial"/>
                <w:sz w:val="16"/>
                <w:szCs w:val="16"/>
                <w:lang w:val="en-GB"/>
              </w:rPr>
            </w:pPr>
          </w:p>
        </w:tc>
        <w:tc>
          <w:tcPr>
            <w:tcW w:w="1224" w:type="dxa"/>
            <w:vAlign w:val="bottom"/>
          </w:tcPr>
          <w:p w14:paraId="4373A8A5" w14:textId="77777777" w:rsidR="00327DA9" w:rsidRPr="005F7D2A" w:rsidRDefault="00327DA9" w:rsidP="00327DA9">
            <w:pPr>
              <w:ind w:right="-72"/>
              <w:jc w:val="right"/>
              <w:rPr>
                <w:rFonts w:ascii="Arial" w:hAnsi="Arial" w:cs="Arial"/>
                <w:sz w:val="16"/>
                <w:szCs w:val="16"/>
                <w:lang w:val="en-GB"/>
              </w:rPr>
            </w:pPr>
          </w:p>
        </w:tc>
        <w:tc>
          <w:tcPr>
            <w:tcW w:w="1224" w:type="dxa"/>
            <w:tcBorders>
              <w:top w:val="nil"/>
              <w:left w:val="nil"/>
              <w:bottom w:val="single" w:sz="4" w:space="0" w:color="auto"/>
              <w:right w:val="nil"/>
            </w:tcBorders>
            <w:shd w:val="clear" w:color="auto" w:fill="FAFAFA"/>
            <w:vAlign w:val="bottom"/>
          </w:tcPr>
          <w:p w14:paraId="47199257" w14:textId="351DCA51" w:rsidR="00327DA9" w:rsidRPr="005F7D2A" w:rsidRDefault="001D0567" w:rsidP="00327DA9">
            <w:pPr>
              <w:ind w:right="-72"/>
              <w:jc w:val="right"/>
              <w:rPr>
                <w:rFonts w:ascii="Arial" w:hAnsi="Arial" w:cs="Arial"/>
                <w:sz w:val="16"/>
                <w:szCs w:val="16"/>
              </w:rPr>
            </w:pPr>
            <w:r>
              <w:rPr>
                <w:rFonts w:ascii="Arial" w:hAnsi="Arial" w:cs="Arial"/>
                <w:sz w:val="16"/>
                <w:szCs w:val="16"/>
              </w:rPr>
              <w:t>(</w:t>
            </w:r>
            <w:r w:rsidR="004C28C7" w:rsidRPr="004C28C7">
              <w:rPr>
                <w:rFonts w:ascii="Arial" w:hAnsi="Arial" w:cs="Arial"/>
                <w:sz w:val="16"/>
                <w:szCs w:val="16"/>
                <w:lang w:val="en-GB"/>
              </w:rPr>
              <w:t>15</w:t>
            </w:r>
            <w:r>
              <w:rPr>
                <w:rFonts w:ascii="Arial" w:hAnsi="Arial" w:cs="Arial"/>
                <w:sz w:val="16"/>
                <w:szCs w:val="16"/>
              </w:rPr>
              <w:t>,</w:t>
            </w:r>
            <w:r w:rsidR="004C28C7" w:rsidRPr="004C28C7">
              <w:rPr>
                <w:rFonts w:ascii="Arial" w:hAnsi="Arial" w:cs="Arial"/>
                <w:sz w:val="16"/>
                <w:szCs w:val="16"/>
                <w:lang w:val="en-GB"/>
              </w:rPr>
              <w:t>865</w:t>
            </w:r>
            <w:r>
              <w:rPr>
                <w:rFonts w:ascii="Arial" w:hAnsi="Arial" w:cs="Arial"/>
                <w:sz w:val="16"/>
                <w:szCs w:val="16"/>
              </w:rPr>
              <w:t>)</w:t>
            </w:r>
          </w:p>
        </w:tc>
        <w:tc>
          <w:tcPr>
            <w:tcW w:w="1224" w:type="dxa"/>
            <w:tcBorders>
              <w:top w:val="nil"/>
              <w:left w:val="nil"/>
              <w:bottom w:val="single" w:sz="4" w:space="0" w:color="auto"/>
              <w:right w:val="nil"/>
            </w:tcBorders>
            <w:vAlign w:val="bottom"/>
          </w:tcPr>
          <w:p w14:paraId="3B0FE9A0" w14:textId="383A78F8" w:rsidR="00327DA9" w:rsidRPr="005F7D2A" w:rsidRDefault="00327DA9" w:rsidP="00327DA9">
            <w:pPr>
              <w:ind w:right="-72"/>
              <w:jc w:val="right"/>
              <w:rPr>
                <w:rFonts w:ascii="Arial" w:hAnsi="Arial" w:cs="Arial"/>
                <w:sz w:val="16"/>
                <w:szCs w:val="16"/>
              </w:rPr>
            </w:pPr>
            <w:r w:rsidRPr="005F7D2A">
              <w:rPr>
                <w:rFonts w:ascii="Arial" w:hAnsi="Arial" w:cs="Arial"/>
                <w:sz w:val="16"/>
                <w:szCs w:val="16"/>
              </w:rPr>
              <w:t>(</w:t>
            </w:r>
            <w:r w:rsidR="004C28C7" w:rsidRPr="004C28C7">
              <w:rPr>
                <w:rFonts w:ascii="Arial" w:hAnsi="Arial" w:cs="Arial"/>
                <w:sz w:val="16"/>
                <w:szCs w:val="16"/>
                <w:lang w:val="en-GB"/>
              </w:rPr>
              <w:t>14</w:t>
            </w:r>
            <w:r w:rsidRPr="005F7D2A">
              <w:rPr>
                <w:rFonts w:ascii="Arial" w:hAnsi="Arial" w:cs="Arial"/>
                <w:sz w:val="16"/>
                <w:szCs w:val="16"/>
              </w:rPr>
              <w:t>,</w:t>
            </w:r>
            <w:r w:rsidR="004C28C7" w:rsidRPr="004C28C7">
              <w:rPr>
                <w:rFonts w:ascii="Arial" w:hAnsi="Arial" w:cs="Arial"/>
                <w:sz w:val="16"/>
                <w:szCs w:val="16"/>
                <w:lang w:val="en-GB"/>
              </w:rPr>
              <w:t>304</w:t>
            </w:r>
            <w:r w:rsidRPr="005F7D2A">
              <w:rPr>
                <w:rFonts w:ascii="Arial" w:hAnsi="Arial" w:cs="Arial"/>
                <w:sz w:val="16"/>
                <w:szCs w:val="16"/>
              </w:rPr>
              <w:t>)</w:t>
            </w:r>
          </w:p>
        </w:tc>
      </w:tr>
      <w:tr w:rsidR="00327DA9" w:rsidRPr="005F7D2A" w14:paraId="7A1931B2" w14:textId="77777777" w:rsidTr="007E0416">
        <w:trPr>
          <w:trHeight w:val="70"/>
        </w:trPr>
        <w:tc>
          <w:tcPr>
            <w:tcW w:w="2117" w:type="dxa"/>
            <w:vAlign w:val="bottom"/>
          </w:tcPr>
          <w:p w14:paraId="61AA0CF5" w14:textId="77777777" w:rsidR="00327DA9" w:rsidRPr="005F7D2A" w:rsidRDefault="00327DA9" w:rsidP="00327DA9">
            <w:pPr>
              <w:ind w:left="-86" w:right="-72"/>
              <w:rPr>
                <w:rFonts w:ascii="Arial" w:hAnsi="Arial" w:cs="Arial"/>
                <w:sz w:val="16"/>
                <w:szCs w:val="16"/>
                <w:lang w:val="en-GB"/>
              </w:rPr>
            </w:pPr>
          </w:p>
        </w:tc>
        <w:tc>
          <w:tcPr>
            <w:tcW w:w="1224" w:type="dxa"/>
            <w:vAlign w:val="bottom"/>
          </w:tcPr>
          <w:p w14:paraId="53BFF4A2" w14:textId="77777777" w:rsidR="00327DA9" w:rsidRPr="005F7D2A" w:rsidRDefault="00327DA9" w:rsidP="00327DA9">
            <w:pPr>
              <w:ind w:right="-72"/>
              <w:jc w:val="right"/>
              <w:rPr>
                <w:rFonts w:ascii="Arial" w:hAnsi="Arial" w:cs="Arial"/>
                <w:sz w:val="16"/>
                <w:szCs w:val="16"/>
                <w:lang w:val="en-GB"/>
              </w:rPr>
            </w:pPr>
          </w:p>
        </w:tc>
        <w:tc>
          <w:tcPr>
            <w:tcW w:w="1224" w:type="dxa"/>
            <w:vAlign w:val="bottom"/>
          </w:tcPr>
          <w:p w14:paraId="0618DEB2" w14:textId="77777777" w:rsidR="00327DA9" w:rsidRPr="005F7D2A" w:rsidRDefault="00327DA9" w:rsidP="00327DA9">
            <w:pPr>
              <w:ind w:right="-72"/>
              <w:jc w:val="right"/>
              <w:rPr>
                <w:rFonts w:ascii="Arial" w:hAnsi="Arial" w:cs="Arial"/>
                <w:sz w:val="16"/>
                <w:szCs w:val="16"/>
                <w:lang w:val="en-GB"/>
              </w:rPr>
            </w:pPr>
          </w:p>
        </w:tc>
        <w:tc>
          <w:tcPr>
            <w:tcW w:w="1224" w:type="dxa"/>
            <w:vAlign w:val="bottom"/>
          </w:tcPr>
          <w:p w14:paraId="0323FF1A" w14:textId="77777777" w:rsidR="00327DA9" w:rsidRPr="005F7D2A" w:rsidRDefault="00327DA9" w:rsidP="00327DA9">
            <w:pPr>
              <w:ind w:right="-72"/>
              <w:jc w:val="right"/>
              <w:rPr>
                <w:rFonts w:ascii="Arial" w:hAnsi="Arial" w:cs="Arial"/>
                <w:sz w:val="16"/>
                <w:szCs w:val="16"/>
                <w:lang w:val="en-GB"/>
              </w:rPr>
            </w:pPr>
          </w:p>
        </w:tc>
        <w:tc>
          <w:tcPr>
            <w:tcW w:w="1224" w:type="dxa"/>
            <w:vAlign w:val="bottom"/>
          </w:tcPr>
          <w:p w14:paraId="16FE30E9" w14:textId="77777777" w:rsidR="00327DA9" w:rsidRPr="005F7D2A" w:rsidRDefault="00327DA9" w:rsidP="00327DA9">
            <w:pPr>
              <w:ind w:right="-72"/>
              <w:jc w:val="right"/>
              <w:rPr>
                <w:rFonts w:ascii="Arial" w:hAnsi="Arial" w:cs="Arial"/>
                <w:sz w:val="16"/>
                <w:szCs w:val="16"/>
                <w:lang w:val="en-GB"/>
              </w:rPr>
            </w:pPr>
          </w:p>
        </w:tc>
        <w:tc>
          <w:tcPr>
            <w:tcW w:w="1224" w:type="dxa"/>
            <w:tcBorders>
              <w:top w:val="single" w:sz="4" w:space="0" w:color="auto"/>
            </w:tcBorders>
            <w:shd w:val="clear" w:color="auto" w:fill="FAFAFA"/>
            <w:vAlign w:val="bottom"/>
          </w:tcPr>
          <w:p w14:paraId="30A7116C" w14:textId="77777777" w:rsidR="00327DA9" w:rsidRPr="005F7D2A" w:rsidRDefault="00327DA9" w:rsidP="00327DA9">
            <w:pPr>
              <w:ind w:right="-72"/>
              <w:jc w:val="right"/>
              <w:rPr>
                <w:rFonts w:ascii="Arial" w:hAnsi="Arial" w:cs="Arial"/>
                <w:sz w:val="16"/>
                <w:szCs w:val="16"/>
                <w:lang w:val="en-GB"/>
              </w:rPr>
            </w:pPr>
          </w:p>
        </w:tc>
        <w:tc>
          <w:tcPr>
            <w:tcW w:w="1224" w:type="dxa"/>
            <w:tcBorders>
              <w:top w:val="single" w:sz="4" w:space="0" w:color="auto"/>
            </w:tcBorders>
            <w:vAlign w:val="bottom"/>
          </w:tcPr>
          <w:p w14:paraId="14541E40" w14:textId="77777777" w:rsidR="00327DA9" w:rsidRPr="005F7D2A" w:rsidRDefault="00327DA9" w:rsidP="00327DA9">
            <w:pPr>
              <w:ind w:right="-72"/>
              <w:jc w:val="right"/>
              <w:rPr>
                <w:rFonts w:ascii="Arial" w:hAnsi="Arial" w:cs="Arial"/>
                <w:sz w:val="16"/>
                <w:szCs w:val="16"/>
                <w:lang w:val="en-GB"/>
              </w:rPr>
            </w:pPr>
          </w:p>
        </w:tc>
      </w:tr>
      <w:tr w:rsidR="00327DA9" w:rsidRPr="005F7D2A" w14:paraId="2AC21522" w14:textId="77777777" w:rsidTr="007E0416">
        <w:trPr>
          <w:trHeight w:val="60"/>
        </w:trPr>
        <w:tc>
          <w:tcPr>
            <w:tcW w:w="2117" w:type="dxa"/>
            <w:vAlign w:val="bottom"/>
            <w:hideMark/>
          </w:tcPr>
          <w:p w14:paraId="33947F90" w14:textId="77777777" w:rsidR="00327DA9" w:rsidRPr="005F7D2A" w:rsidRDefault="00327DA9" w:rsidP="00327DA9">
            <w:pPr>
              <w:ind w:left="-86" w:right="-72"/>
              <w:rPr>
                <w:rFonts w:ascii="Arial" w:hAnsi="Arial" w:cs="Arial"/>
                <w:sz w:val="16"/>
                <w:szCs w:val="16"/>
                <w:lang w:val="en-GB"/>
              </w:rPr>
            </w:pPr>
            <w:r w:rsidRPr="005F7D2A">
              <w:rPr>
                <w:rFonts w:ascii="Arial" w:hAnsi="Arial" w:cs="Arial"/>
                <w:sz w:val="16"/>
                <w:szCs w:val="16"/>
                <w:lang w:val="en-GB"/>
              </w:rPr>
              <w:t>Profit for the period</w:t>
            </w:r>
          </w:p>
        </w:tc>
        <w:tc>
          <w:tcPr>
            <w:tcW w:w="1224" w:type="dxa"/>
            <w:vAlign w:val="bottom"/>
          </w:tcPr>
          <w:p w14:paraId="62EE8191" w14:textId="77777777" w:rsidR="00327DA9" w:rsidRPr="005F7D2A" w:rsidRDefault="00327DA9" w:rsidP="00327DA9">
            <w:pPr>
              <w:ind w:right="-72"/>
              <w:jc w:val="right"/>
              <w:rPr>
                <w:rFonts w:ascii="Arial" w:hAnsi="Arial" w:cs="Arial"/>
                <w:sz w:val="16"/>
                <w:szCs w:val="16"/>
                <w:lang w:val="en-GB"/>
              </w:rPr>
            </w:pPr>
          </w:p>
        </w:tc>
        <w:tc>
          <w:tcPr>
            <w:tcW w:w="1224" w:type="dxa"/>
            <w:vAlign w:val="bottom"/>
          </w:tcPr>
          <w:p w14:paraId="72ED71BD" w14:textId="77777777" w:rsidR="00327DA9" w:rsidRPr="005F7D2A" w:rsidRDefault="00327DA9" w:rsidP="00327DA9">
            <w:pPr>
              <w:ind w:right="-72"/>
              <w:jc w:val="right"/>
              <w:rPr>
                <w:rFonts w:ascii="Arial" w:hAnsi="Arial" w:cs="Arial"/>
                <w:sz w:val="16"/>
                <w:szCs w:val="16"/>
                <w:lang w:val="en-GB"/>
              </w:rPr>
            </w:pPr>
          </w:p>
        </w:tc>
        <w:tc>
          <w:tcPr>
            <w:tcW w:w="1224" w:type="dxa"/>
            <w:vAlign w:val="bottom"/>
          </w:tcPr>
          <w:p w14:paraId="1A31463D" w14:textId="77777777" w:rsidR="00327DA9" w:rsidRPr="005F7D2A" w:rsidRDefault="00327DA9" w:rsidP="00327DA9">
            <w:pPr>
              <w:ind w:right="-72"/>
              <w:jc w:val="right"/>
              <w:rPr>
                <w:rFonts w:ascii="Arial" w:hAnsi="Arial" w:cs="Arial"/>
                <w:sz w:val="16"/>
                <w:szCs w:val="16"/>
                <w:lang w:val="en-GB"/>
              </w:rPr>
            </w:pPr>
          </w:p>
        </w:tc>
        <w:tc>
          <w:tcPr>
            <w:tcW w:w="1224" w:type="dxa"/>
            <w:vAlign w:val="bottom"/>
          </w:tcPr>
          <w:p w14:paraId="6F605F42" w14:textId="77777777" w:rsidR="00327DA9" w:rsidRPr="005F7D2A" w:rsidRDefault="00327DA9" w:rsidP="00327DA9">
            <w:pPr>
              <w:ind w:right="-72"/>
              <w:jc w:val="right"/>
              <w:rPr>
                <w:rFonts w:ascii="Arial" w:hAnsi="Arial" w:cs="Arial"/>
                <w:sz w:val="16"/>
                <w:szCs w:val="16"/>
                <w:lang w:val="en-GB"/>
              </w:rPr>
            </w:pPr>
          </w:p>
        </w:tc>
        <w:tc>
          <w:tcPr>
            <w:tcW w:w="1224" w:type="dxa"/>
            <w:tcBorders>
              <w:left w:val="nil"/>
              <w:bottom w:val="single" w:sz="4" w:space="0" w:color="auto"/>
              <w:right w:val="nil"/>
            </w:tcBorders>
            <w:shd w:val="clear" w:color="auto" w:fill="FAFAFA"/>
            <w:vAlign w:val="bottom"/>
          </w:tcPr>
          <w:p w14:paraId="5F3363A8" w14:textId="37835CC4" w:rsidR="00327DA9" w:rsidRPr="005F7D2A" w:rsidRDefault="004C28C7" w:rsidP="00327DA9">
            <w:pPr>
              <w:ind w:right="-72"/>
              <w:jc w:val="right"/>
              <w:rPr>
                <w:rFonts w:ascii="Arial" w:hAnsi="Arial" w:cs="Arial"/>
                <w:sz w:val="16"/>
                <w:szCs w:val="16"/>
              </w:rPr>
            </w:pPr>
            <w:r w:rsidRPr="004C28C7">
              <w:rPr>
                <w:rFonts w:ascii="Arial" w:hAnsi="Arial" w:cs="Arial"/>
                <w:sz w:val="16"/>
                <w:szCs w:val="16"/>
                <w:lang w:val="en-GB"/>
              </w:rPr>
              <w:t>52</w:t>
            </w:r>
            <w:r w:rsidR="001D0567">
              <w:rPr>
                <w:rFonts w:ascii="Arial" w:hAnsi="Arial" w:cs="Arial"/>
                <w:sz w:val="16"/>
                <w:szCs w:val="16"/>
              </w:rPr>
              <w:t>,</w:t>
            </w:r>
            <w:r w:rsidRPr="004C28C7">
              <w:rPr>
                <w:rFonts w:ascii="Arial" w:hAnsi="Arial" w:cs="Arial"/>
                <w:sz w:val="16"/>
                <w:szCs w:val="16"/>
                <w:lang w:val="en-GB"/>
              </w:rPr>
              <w:t>392</w:t>
            </w:r>
          </w:p>
        </w:tc>
        <w:tc>
          <w:tcPr>
            <w:tcW w:w="1224" w:type="dxa"/>
            <w:tcBorders>
              <w:left w:val="nil"/>
              <w:bottom w:val="single" w:sz="4" w:space="0" w:color="auto"/>
              <w:right w:val="nil"/>
            </w:tcBorders>
            <w:vAlign w:val="bottom"/>
          </w:tcPr>
          <w:p w14:paraId="51830776" w14:textId="7451B880" w:rsidR="00327DA9" w:rsidRPr="005F7D2A" w:rsidRDefault="004C28C7" w:rsidP="00327DA9">
            <w:pPr>
              <w:ind w:right="-72"/>
              <w:jc w:val="right"/>
              <w:rPr>
                <w:rFonts w:ascii="Arial" w:hAnsi="Arial" w:cs="Arial"/>
                <w:sz w:val="16"/>
                <w:szCs w:val="16"/>
                <w:lang w:bidi="ar-SA"/>
              </w:rPr>
            </w:pPr>
            <w:r w:rsidRPr="004C28C7">
              <w:rPr>
                <w:rFonts w:ascii="Arial" w:hAnsi="Arial" w:cs="Arial"/>
                <w:sz w:val="16"/>
                <w:szCs w:val="16"/>
                <w:lang w:val="en-GB"/>
              </w:rPr>
              <w:t>55</w:t>
            </w:r>
            <w:r w:rsidR="00327DA9" w:rsidRPr="005F7D2A">
              <w:rPr>
                <w:rFonts w:ascii="Arial" w:hAnsi="Arial" w:cs="Arial"/>
                <w:sz w:val="16"/>
                <w:szCs w:val="16"/>
              </w:rPr>
              <w:t>,</w:t>
            </w:r>
            <w:r w:rsidRPr="004C28C7">
              <w:rPr>
                <w:rFonts w:ascii="Arial" w:hAnsi="Arial" w:cs="Arial"/>
                <w:sz w:val="16"/>
                <w:szCs w:val="16"/>
                <w:lang w:val="en-GB"/>
              </w:rPr>
              <w:t>987</w:t>
            </w:r>
          </w:p>
        </w:tc>
      </w:tr>
    </w:tbl>
    <w:p w14:paraId="76757502" w14:textId="77777777" w:rsidR="00D87E91" w:rsidRPr="00D87E91" w:rsidRDefault="00D87E91" w:rsidP="00D87E91">
      <w:pPr>
        <w:jc w:val="both"/>
        <w:rPr>
          <w:rFonts w:ascii="Arial" w:hAnsi="Arial" w:cs="Arial"/>
          <w:sz w:val="18"/>
          <w:szCs w:val="18"/>
          <w:lang w:val="en-GB"/>
        </w:rPr>
      </w:pPr>
    </w:p>
    <w:tbl>
      <w:tblPr>
        <w:tblW w:w="9461" w:type="dxa"/>
        <w:tblInd w:w="108" w:type="dxa"/>
        <w:tblLayout w:type="fixed"/>
        <w:tblLook w:val="0400" w:firstRow="0" w:lastRow="0" w:firstColumn="0" w:lastColumn="0" w:noHBand="0" w:noVBand="1"/>
      </w:tblPr>
      <w:tblGrid>
        <w:gridCol w:w="2117"/>
        <w:gridCol w:w="1224"/>
        <w:gridCol w:w="1224"/>
        <w:gridCol w:w="1224"/>
        <w:gridCol w:w="1224"/>
        <w:gridCol w:w="1224"/>
        <w:gridCol w:w="1224"/>
      </w:tblGrid>
      <w:tr w:rsidR="00327DA9" w:rsidRPr="005F7D2A" w14:paraId="112C7E7B" w14:textId="77777777" w:rsidTr="000205BF">
        <w:trPr>
          <w:trHeight w:val="60"/>
        </w:trPr>
        <w:tc>
          <w:tcPr>
            <w:tcW w:w="2117" w:type="dxa"/>
            <w:vAlign w:val="bottom"/>
          </w:tcPr>
          <w:p w14:paraId="6EFD2117" w14:textId="77777777" w:rsidR="00327DA9" w:rsidRPr="005F7D2A" w:rsidRDefault="00327DA9" w:rsidP="00327DA9">
            <w:pPr>
              <w:ind w:left="-86" w:right="-72"/>
              <w:rPr>
                <w:rFonts w:ascii="Arial" w:hAnsi="Arial" w:cs="Arial"/>
                <w:sz w:val="16"/>
                <w:szCs w:val="16"/>
                <w:lang w:val="en-GB"/>
              </w:rPr>
            </w:pPr>
          </w:p>
        </w:tc>
        <w:tc>
          <w:tcPr>
            <w:tcW w:w="1224" w:type="dxa"/>
            <w:vAlign w:val="bottom"/>
          </w:tcPr>
          <w:p w14:paraId="7FEB55A1" w14:textId="77777777" w:rsidR="00327DA9" w:rsidRPr="005F7D2A" w:rsidRDefault="00327DA9" w:rsidP="00327DA9">
            <w:pPr>
              <w:ind w:right="-72"/>
              <w:jc w:val="right"/>
              <w:rPr>
                <w:rFonts w:ascii="Arial" w:hAnsi="Arial" w:cs="Arial"/>
                <w:sz w:val="16"/>
                <w:szCs w:val="16"/>
                <w:lang w:val="en-GB"/>
              </w:rPr>
            </w:pPr>
          </w:p>
        </w:tc>
        <w:tc>
          <w:tcPr>
            <w:tcW w:w="1224" w:type="dxa"/>
            <w:vAlign w:val="bottom"/>
          </w:tcPr>
          <w:p w14:paraId="0240FF72" w14:textId="77777777" w:rsidR="00327DA9" w:rsidRPr="005F7D2A" w:rsidRDefault="00327DA9" w:rsidP="00327DA9">
            <w:pPr>
              <w:ind w:right="-72"/>
              <w:jc w:val="right"/>
              <w:rPr>
                <w:rFonts w:ascii="Arial" w:hAnsi="Arial" w:cs="Arial"/>
                <w:sz w:val="16"/>
                <w:szCs w:val="16"/>
                <w:lang w:val="en-GB"/>
              </w:rPr>
            </w:pPr>
          </w:p>
        </w:tc>
        <w:tc>
          <w:tcPr>
            <w:tcW w:w="1224" w:type="dxa"/>
            <w:vAlign w:val="bottom"/>
          </w:tcPr>
          <w:p w14:paraId="129478EE" w14:textId="77777777" w:rsidR="00327DA9" w:rsidRPr="005F7D2A" w:rsidRDefault="00327DA9" w:rsidP="00327DA9">
            <w:pPr>
              <w:ind w:right="-72"/>
              <w:jc w:val="right"/>
              <w:rPr>
                <w:rFonts w:ascii="Arial" w:hAnsi="Arial" w:cs="Arial"/>
                <w:sz w:val="16"/>
                <w:szCs w:val="16"/>
                <w:lang w:val="en-GB"/>
              </w:rPr>
            </w:pPr>
          </w:p>
        </w:tc>
        <w:tc>
          <w:tcPr>
            <w:tcW w:w="1224" w:type="dxa"/>
            <w:vAlign w:val="bottom"/>
          </w:tcPr>
          <w:p w14:paraId="64F004FF" w14:textId="77777777" w:rsidR="00327DA9" w:rsidRPr="005F7D2A" w:rsidRDefault="00327DA9" w:rsidP="00327DA9">
            <w:pPr>
              <w:ind w:right="-72"/>
              <w:jc w:val="right"/>
              <w:rPr>
                <w:rFonts w:ascii="Arial" w:hAnsi="Arial" w:cs="Arial"/>
                <w:sz w:val="16"/>
                <w:szCs w:val="16"/>
                <w:lang w:val="en-GB"/>
              </w:rPr>
            </w:pPr>
          </w:p>
        </w:tc>
        <w:tc>
          <w:tcPr>
            <w:tcW w:w="1224" w:type="dxa"/>
            <w:tcBorders>
              <w:top w:val="single" w:sz="4" w:space="0" w:color="auto"/>
              <w:left w:val="nil"/>
              <w:right w:val="nil"/>
            </w:tcBorders>
            <w:shd w:val="clear" w:color="auto" w:fill="auto"/>
            <w:vAlign w:val="bottom"/>
          </w:tcPr>
          <w:p w14:paraId="5ED4ABF9" w14:textId="04B8938F" w:rsidR="00327DA9" w:rsidRPr="005F7D2A" w:rsidRDefault="004C28C7" w:rsidP="00327DA9">
            <w:pPr>
              <w:ind w:right="-72"/>
              <w:jc w:val="right"/>
              <w:rPr>
                <w:rFonts w:ascii="Arial" w:hAnsi="Arial" w:cs="Arial"/>
                <w:b/>
                <w:bCs/>
                <w:sz w:val="16"/>
                <w:szCs w:val="16"/>
                <w:lang w:val="en-GB"/>
              </w:rPr>
            </w:pPr>
            <w:r w:rsidRPr="004C28C7">
              <w:rPr>
                <w:rFonts w:ascii="Arial" w:hAnsi="Arial" w:cs="Arial"/>
                <w:b/>
                <w:bCs/>
                <w:sz w:val="16"/>
                <w:szCs w:val="16"/>
                <w:lang w:val="en-GB"/>
              </w:rPr>
              <w:t>30</w:t>
            </w:r>
            <w:r w:rsidR="00327DA9" w:rsidRPr="005F7D2A">
              <w:rPr>
                <w:rFonts w:ascii="Arial" w:hAnsi="Arial" w:cs="Arial"/>
                <w:b/>
                <w:bCs/>
                <w:sz w:val="16"/>
                <w:szCs w:val="16"/>
                <w:lang w:val="en-GB"/>
              </w:rPr>
              <w:t xml:space="preserve"> September </w:t>
            </w:r>
          </w:p>
          <w:p w14:paraId="66FCA6DE" w14:textId="3C6EF0F7" w:rsidR="00327DA9" w:rsidRPr="005F7D2A" w:rsidRDefault="004C28C7" w:rsidP="00327DA9">
            <w:pPr>
              <w:ind w:right="-72"/>
              <w:jc w:val="right"/>
              <w:rPr>
                <w:rFonts w:ascii="Arial" w:hAnsi="Arial" w:cs="Arial"/>
                <w:sz w:val="16"/>
                <w:szCs w:val="16"/>
              </w:rPr>
            </w:pPr>
            <w:r w:rsidRPr="004C28C7">
              <w:rPr>
                <w:rFonts w:ascii="Arial" w:hAnsi="Arial" w:cs="Arial"/>
                <w:b/>
                <w:bCs/>
                <w:sz w:val="16"/>
                <w:szCs w:val="16"/>
                <w:lang w:val="en-GB"/>
              </w:rPr>
              <w:t>2022</w:t>
            </w:r>
          </w:p>
        </w:tc>
        <w:tc>
          <w:tcPr>
            <w:tcW w:w="1224" w:type="dxa"/>
            <w:tcBorders>
              <w:top w:val="single" w:sz="4" w:space="0" w:color="auto"/>
              <w:left w:val="nil"/>
              <w:right w:val="nil"/>
            </w:tcBorders>
            <w:shd w:val="clear" w:color="auto" w:fill="auto"/>
            <w:vAlign w:val="bottom"/>
          </w:tcPr>
          <w:p w14:paraId="059A72A3" w14:textId="2DAD9157" w:rsidR="00327DA9" w:rsidRPr="005F7D2A" w:rsidRDefault="004C28C7" w:rsidP="00327DA9">
            <w:pPr>
              <w:ind w:right="-72"/>
              <w:jc w:val="right"/>
              <w:rPr>
                <w:rFonts w:ascii="Arial" w:hAnsi="Arial" w:cs="Arial"/>
                <w:sz w:val="16"/>
                <w:szCs w:val="16"/>
                <w:lang w:val="en-GB"/>
              </w:rPr>
            </w:pPr>
            <w:r w:rsidRPr="004C28C7">
              <w:rPr>
                <w:rFonts w:ascii="Arial" w:hAnsi="Arial" w:cs="Arial"/>
                <w:b/>
                <w:bCs/>
                <w:sz w:val="16"/>
                <w:szCs w:val="16"/>
                <w:lang w:val="en-GB"/>
              </w:rPr>
              <w:t>31</w:t>
            </w:r>
            <w:r w:rsidR="00327DA9" w:rsidRPr="005F7D2A">
              <w:rPr>
                <w:rFonts w:ascii="Arial" w:hAnsi="Arial" w:cs="Arial"/>
                <w:b/>
                <w:bCs/>
                <w:sz w:val="16"/>
                <w:szCs w:val="16"/>
              </w:rPr>
              <w:t xml:space="preserve"> December </w:t>
            </w:r>
            <w:r w:rsidRPr="004C28C7">
              <w:rPr>
                <w:rFonts w:ascii="Arial" w:hAnsi="Arial" w:cs="Arial"/>
                <w:b/>
                <w:bCs/>
                <w:sz w:val="16"/>
                <w:szCs w:val="16"/>
                <w:lang w:val="en-GB"/>
              </w:rPr>
              <w:t>2021</w:t>
            </w:r>
          </w:p>
        </w:tc>
      </w:tr>
      <w:tr w:rsidR="00327DA9" w:rsidRPr="005F7D2A" w14:paraId="1A63688F" w14:textId="77777777" w:rsidTr="000205BF">
        <w:trPr>
          <w:trHeight w:val="60"/>
        </w:trPr>
        <w:tc>
          <w:tcPr>
            <w:tcW w:w="2117" w:type="dxa"/>
            <w:vAlign w:val="bottom"/>
          </w:tcPr>
          <w:p w14:paraId="10354904" w14:textId="77777777" w:rsidR="00327DA9" w:rsidRPr="005F7D2A" w:rsidRDefault="00327DA9" w:rsidP="00327DA9">
            <w:pPr>
              <w:ind w:left="-86" w:right="-72"/>
              <w:rPr>
                <w:rFonts w:ascii="Arial" w:hAnsi="Arial" w:cs="Arial"/>
                <w:sz w:val="16"/>
                <w:szCs w:val="16"/>
                <w:lang w:val="en-GB"/>
              </w:rPr>
            </w:pPr>
          </w:p>
        </w:tc>
        <w:tc>
          <w:tcPr>
            <w:tcW w:w="1224" w:type="dxa"/>
            <w:vAlign w:val="bottom"/>
          </w:tcPr>
          <w:p w14:paraId="673EE149" w14:textId="77777777" w:rsidR="00327DA9" w:rsidRPr="005F7D2A" w:rsidRDefault="00327DA9" w:rsidP="00327DA9">
            <w:pPr>
              <w:ind w:right="-72"/>
              <w:jc w:val="right"/>
              <w:rPr>
                <w:rFonts w:ascii="Arial" w:hAnsi="Arial" w:cs="Arial"/>
                <w:sz w:val="16"/>
                <w:szCs w:val="16"/>
                <w:lang w:val="en-GB"/>
              </w:rPr>
            </w:pPr>
          </w:p>
        </w:tc>
        <w:tc>
          <w:tcPr>
            <w:tcW w:w="1224" w:type="dxa"/>
            <w:vAlign w:val="bottom"/>
          </w:tcPr>
          <w:p w14:paraId="7255AE9E" w14:textId="77777777" w:rsidR="00327DA9" w:rsidRPr="005F7D2A" w:rsidRDefault="00327DA9" w:rsidP="00327DA9">
            <w:pPr>
              <w:ind w:right="-72"/>
              <w:jc w:val="right"/>
              <w:rPr>
                <w:rFonts w:ascii="Arial" w:hAnsi="Arial" w:cs="Arial"/>
                <w:sz w:val="16"/>
                <w:szCs w:val="16"/>
                <w:lang w:val="en-GB"/>
              </w:rPr>
            </w:pPr>
          </w:p>
        </w:tc>
        <w:tc>
          <w:tcPr>
            <w:tcW w:w="1224" w:type="dxa"/>
            <w:vAlign w:val="bottom"/>
          </w:tcPr>
          <w:p w14:paraId="5C18E253" w14:textId="77777777" w:rsidR="00327DA9" w:rsidRPr="005F7D2A" w:rsidRDefault="00327DA9" w:rsidP="00327DA9">
            <w:pPr>
              <w:ind w:right="-72"/>
              <w:jc w:val="right"/>
              <w:rPr>
                <w:rFonts w:ascii="Arial" w:hAnsi="Arial" w:cs="Arial"/>
                <w:sz w:val="16"/>
                <w:szCs w:val="16"/>
                <w:lang w:val="en-GB"/>
              </w:rPr>
            </w:pPr>
          </w:p>
        </w:tc>
        <w:tc>
          <w:tcPr>
            <w:tcW w:w="1224" w:type="dxa"/>
            <w:vAlign w:val="bottom"/>
          </w:tcPr>
          <w:p w14:paraId="41AF7EF7" w14:textId="77777777" w:rsidR="00327DA9" w:rsidRPr="005F7D2A" w:rsidRDefault="00327DA9" w:rsidP="00327DA9">
            <w:pPr>
              <w:ind w:right="-72"/>
              <w:jc w:val="right"/>
              <w:rPr>
                <w:rFonts w:ascii="Arial" w:hAnsi="Arial" w:cs="Arial"/>
                <w:sz w:val="16"/>
                <w:szCs w:val="16"/>
                <w:lang w:val="en-GB"/>
              </w:rPr>
            </w:pPr>
          </w:p>
        </w:tc>
        <w:tc>
          <w:tcPr>
            <w:tcW w:w="1224" w:type="dxa"/>
            <w:tcBorders>
              <w:left w:val="nil"/>
              <w:bottom w:val="single" w:sz="4" w:space="0" w:color="auto"/>
              <w:right w:val="nil"/>
            </w:tcBorders>
            <w:shd w:val="clear" w:color="auto" w:fill="auto"/>
            <w:vAlign w:val="bottom"/>
          </w:tcPr>
          <w:p w14:paraId="1EA328AB" w14:textId="77777777" w:rsidR="00327DA9" w:rsidRPr="005F7D2A" w:rsidRDefault="00327DA9" w:rsidP="00327DA9">
            <w:pPr>
              <w:ind w:right="-72"/>
              <w:jc w:val="right"/>
              <w:rPr>
                <w:rFonts w:ascii="Arial" w:hAnsi="Arial" w:cs="Arial"/>
                <w:b/>
                <w:sz w:val="16"/>
                <w:szCs w:val="16"/>
                <w:lang w:val="en-GB"/>
              </w:rPr>
            </w:pPr>
            <w:r w:rsidRPr="005F7D2A">
              <w:rPr>
                <w:rFonts w:ascii="Arial" w:hAnsi="Arial" w:cs="Arial"/>
                <w:b/>
                <w:sz w:val="16"/>
                <w:szCs w:val="16"/>
                <w:lang w:val="en-GB"/>
              </w:rPr>
              <w:t xml:space="preserve">Thousand </w:t>
            </w:r>
          </w:p>
          <w:p w14:paraId="04A6AA64" w14:textId="745BFAC4" w:rsidR="00327DA9" w:rsidRPr="005F7D2A" w:rsidRDefault="00327DA9" w:rsidP="00327DA9">
            <w:pPr>
              <w:ind w:right="-72"/>
              <w:jc w:val="right"/>
              <w:rPr>
                <w:rFonts w:ascii="Arial" w:hAnsi="Arial" w:cs="Arial"/>
                <w:sz w:val="16"/>
                <w:szCs w:val="16"/>
              </w:rPr>
            </w:pPr>
            <w:r w:rsidRPr="005F7D2A">
              <w:rPr>
                <w:rFonts w:ascii="Arial" w:hAnsi="Arial" w:cs="Arial"/>
                <w:b/>
                <w:sz w:val="16"/>
                <w:szCs w:val="16"/>
                <w:lang w:val="en-GB"/>
              </w:rPr>
              <w:t>Baht</w:t>
            </w:r>
          </w:p>
        </w:tc>
        <w:tc>
          <w:tcPr>
            <w:tcW w:w="1224" w:type="dxa"/>
            <w:tcBorders>
              <w:left w:val="nil"/>
              <w:bottom w:val="single" w:sz="4" w:space="0" w:color="auto"/>
              <w:right w:val="nil"/>
            </w:tcBorders>
            <w:shd w:val="clear" w:color="auto" w:fill="auto"/>
            <w:vAlign w:val="bottom"/>
          </w:tcPr>
          <w:p w14:paraId="08E37DF2" w14:textId="07B01875" w:rsidR="00327DA9" w:rsidRPr="005F7D2A" w:rsidRDefault="00327DA9" w:rsidP="00327DA9">
            <w:pPr>
              <w:ind w:right="-72"/>
              <w:jc w:val="right"/>
              <w:rPr>
                <w:rFonts w:ascii="Arial" w:hAnsi="Arial" w:cs="Arial"/>
                <w:sz w:val="16"/>
                <w:szCs w:val="16"/>
                <w:lang w:val="en-GB"/>
              </w:rPr>
            </w:pPr>
            <w:r w:rsidRPr="005F7D2A">
              <w:rPr>
                <w:rFonts w:ascii="Arial" w:hAnsi="Arial" w:cs="Arial"/>
                <w:b/>
                <w:sz w:val="16"/>
                <w:szCs w:val="16"/>
                <w:lang w:val="en-GB"/>
              </w:rPr>
              <w:t>Thousand Baht</w:t>
            </w:r>
          </w:p>
        </w:tc>
      </w:tr>
      <w:tr w:rsidR="00327DA9" w:rsidRPr="005F7D2A" w14:paraId="2C306B8B" w14:textId="77777777" w:rsidTr="000205BF">
        <w:trPr>
          <w:trHeight w:val="60"/>
        </w:trPr>
        <w:tc>
          <w:tcPr>
            <w:tcW w:w="2117" w:type="dxa"/>
            <w:vAlign w:val="bottom"/>
          </w:tcPr>
          <w:p w14:paraId="106A0FD0" w14:textId="5D7EAA70" w:rsidR="00327DA9" w:rsidRPr="005F7D2A" w:rsidRDefault="00327DA9" w:rsidP="00327DA9">
            <w:pPr>
              <w:ind w:left="-86" w:right="-72"/>
              <w:rPr>
                <w:rFonts w:ascii="Arial" w:hAnsi="Arial" w:cs="Arial"/>
                <w:sz w:val="16"/>
                <w:szCs w:val="16"/>
                <w:lang w:val="en-GB"/>
              </w:rPr>
            </w:pPr>
          </w:p>
        </w:tc>
        <w:tc>
          <w:tcPr>
            <w:tcW w:w="1224" w:type="dxa"/>
            <w:vAlign w:val="bottom"/>
          </w:tcPr>
          <w:p w14:paraId="4FED4899" w14:textId="77777777" w:rsidR="00327DA9" w:rsidRPr="005F7D2A" w:rsidRDefault="00327DA9" w:rsidP="00327DA9">
            <w:pPr>
              <w:ind w:right="-72"/>
              <w:jc w:val="right"/>
              <w:rPr>
                <w:rFonts w:ascii="Arial" w:hAnsi="Arial" w:cs="Arial"/>
                <w:sz w:val="16"/>
                <w:szCs w:val="16"/>
                <w:lang w:val="en-GB"/>
              </w:rPr>
            </w:pPr>
          </w:p>
        </w:tc>
        <w:tc>
          <w:tcPr>
            <w:tcW w:w="1224" w:type="dxa"/>
            <w:vAlign w:val="bottom"/>
          </w:tcPr>
          <w:p w14:paraId="5D06EB99" w14:textId="77777777" w:rsidR="00327DA9" w:rsidRPr="005F7D2A" w:rsidRDefault="00327DA9" w:rsidP="00327DA9">
            <w:pPr>
              <w:ind w:right="-72"/>
              <w:jc w:val="right"/>
              <w:rPr>
                <w:rFonts w:ascii="Arial" w:hAnsi="Arial" w:cs="Arial"/>
                <w:sz w:val="16"/>
                <w:szCs w:val="16"/>
                <w:lang w:val="en-GB"/>
              </w:rPr>
            </w:pPr>
          </w:p>
        </w:tc>
        <w:tc>
          <w:tcPr>
            <w:tcW w:w="1224" w:type="dxa"/>
            <w:vAlign w:val="bottom"/>
          </w:tcPr>
          <w:p w14:paraId="6D893A80" w14:textId="77777777" w:rsidR="00327DA9" w:rsidRPr="005F7D2A" w:rsidRDefault="00327DA9" w:rsidP="00327DA9">
            <w:pPr>
              <w:ind w:right="-72"/>
              <w:jc w:val="right"/>
              <w:rPr>
                <w:rFonts w:ascii="Arial" w:hAnsi="Arial" w:cs="Arial"/>
                <w:sz w:val="16"/>
                <w:szCs w:val="16"/>
                <w:lang w:val="en-GB"/>
              </w:rPr>
            </w:pPr>
          </w:p>
        </w:tc>
        <w:tc>
          <w:tcPr>
            <w:tcW w:w="1224" w:type="dxa"/>
            <w:vAlign w:val="bottom"/>
          </w:tcPr>
          <w:p w14:paraId="44962C3F" w14:textId="77777777" w:rsidR="00327DA9" w:rsidRPr="005F7D2A" w:rsidRDefault="00327DA9" w:rsidP="00327DA9">
            <w:pPr>
              <w:ind w:right="-72"/>
              <w:jc w:val="right"/>
              <w:rPr>
                <w:rFonts w:ascii="Arial" w:hAnsi="Arial" w:cs="Arial"/>
                <w:sz w:val="16"/>
                <w:szCs w:val="16"/>
                <w:lang w:val="en-GB"/>
              </w:rPr>
            </w:pPr>
          </w:p>
        </w:tc>
        <w:tc>
          <w:tcPr>
            <w:tcW w:w="1224" w:type="dxa"/>
            <w:tcBorders>
              <w:top w:val="single" w:sz="4" w:space="0" w:color="auto"/>
              <w:left w:val="nil"/>
              <w:right w:val="nil"/>
            </w:tcBorders>
            <w:shd w:val="clear" w:color="auto" w:fill="FAFAFA"/>
            <w:vAlign w:val="bottom"/>
          </w:tcPr>
          <w:p w14:paraId="502C4E85" w14:textId="763800AC" w:rsidR="00327DA9" w:rsidRPr="005F7D2A" w:rsidRDefault="00327DA9" w:rsidP="00327DA9">
            <w:pPr>
              <w:ind w:right="-72"/>
              <w:jc w:val="right"/>
              <w:rPr>
                <w:rFonts w:ascii="Arial" w:hAnsi="Arial" w:cs="Arial"/>
                <w:b/>
                <w:sz w:val="16"/>
                <w:szCs w:val="16"/>
                <w:lang w:val="en-GB"/>
              </w:rPr>
            </w:pPr>
          </w:p>
        </w:tc>
        <w:tc>
          <w:tcPr>
            <w:tcW w:w="1224" w:type="dxa"/>
            <w:tcBorders>
              <w:top w:val="single" w:sz="4" w:space="0" w:color="auto"/>
              <w:left w:val="nil"/>
              <w:right w:val="nil"/>
            </w:tcBorders>
            <w:vAlign w:val="bottom"/>
          </w:tcPr>
          <w:p w14:paraId="4ECD11CB" w14:textId="3500AEA0" w:rsidR="00327DA9" w:rsidRPr="005F7D2A" w:rsidRDefault="00327DA9" w:rsidP="00327DA9">
            <w:pPr>
              <w:ind w:right="-72"/>
              <w:jc w:val="right"/>
              <w:rPr>
                <w:rFonts w:ascii="Arial" w:hAnsi="Arial" w:cs="Arial"/>
                <w:b/>
                <w:sz w:val="16"/>
                <w:szCs w:val="16"/>
                <w:lang w:val="en-GB"/>
              </w:rPr>
            </w:pPr>
          </w:p>
        </w:tc>
      </w:tr>
      <w:tr w:rsidR="00327DA9" w:rsidRPr="005F7D2A" w14:paraId="478EA2A1" w14:textId="77777777" w:rsidTr="0008272E">
        <w:trPr>
          <w:trHeight w:val="60"/>
        </w:trPr>
        <w:tc>
          <w:tcPr>
            <w:tcW w:w="2117" w:type="dxa"/>
            <w:vAlign w:val="bottom"/>
          </w:tcPr>
          <w:p w14:paraId="2FEC4CF4" w14:textId="77777777" w:rsidR="00327DA9" w:rsidRPr="005F7D2A" w:rsidRDefault="00327DA9" w:rsidP="00327DA9">
            <w:pPr>
              <w:ind w:left="-86" w:right="-72"/>
              <w:rPr>
                <w:rFonts w:ascii="Arial" w:hAnsi="Arial" w:cs="Arial"/>
                <w:sz w:val="16"/>
                <w:szCs w:val="16"/>
                <w:lang w:val="en-GB"/>
              </w:rPr>
            </w:pPr>
            <w:r w:rsidRPr="005F7D2A">
              <w:rPr>
                <w:rFonts w:ascii="Arial" w:hAnsi="Arial" w:cs="Arial"/>
                <w:sz w:val="16"/>
                <w:szCs w:val="16"/>
                <w:lang w:val="en-GB"/>
              </w:rPr>
              <w:t xml:space="preserve">Property, plant and </w:t>
            </w:r>
          </w:p>
          <w:p w14:paraId="7CFD75E8" w14:textId="1750FB05" w:rsidR="00327DA9" w:rsidRPr="005F7D2A" w:rsidRDefault="00327DA9" w:rsidP="00327DA9">
            <w:pPr>
              <w:ind w:left="-86" w:right="-72"/>
              <w:rPr>
                <w:rFonts w:ascii="Arial" w:hAnsi="Arial" w:cs="Arial"/>
                <w:sz w:val="16"/>
                <w:szCs w:val="16"/>
                <w:lang w:val="en-GB"/>
              </w:rPr>
            </w:pPr>
            <w:r w:rsidRPr="005F7D2A">
              <w:rPr>
                <w:rFonts w:ascii="Arial" w:hAnsi="Arial" w:cs="Arial"/>
                <w:sz w:val="16"/>
                <w:szCs w:val="16"/>
                <w:lang w:val="en-GB"/>
              </w:rPr>
              <w:t xml:space="preserve">   equipment, net</w:t>
            </w:r>
          </w:p>
        </w:tc>
        <w:tc>
          <w:tcPr>
            <w:tcW w:w="1224" w:type="dxa"/>
            <w:vAlign w:val="bottom"/>
          </w:tcPr>
          <w:p w14:paraId="22A136BA" w14:textId="77777777" w:rsidR="00327DA9" w:rsidRPr="005F7D2A" w:rsidRDefault="00327DA9" w:rsidP="00327DA9">
            <w:pPr>
              <w:ind w:right="-72"/>
              <w:jc w:val="right"/>
              <w:rPr>
                <w:rFonts w:ascii="Arial" w:hAnsi="Arial" w:cs="Arial"/>
                <w:sz w:val="16"/>
                <w:szCs w:val="16"/>
                <w:lang w:val="en-GB"/>
              </w:rPr>
            </w:pPr>
          </w:p>
        </w:tc>
        <w:tc>
          <w:tcPr>
            <w:tcW w:w="1224" w:type="dxa"/>
            <w:vAlign w:val="bottom"/>
          </w:tcPr>
          <w:p w14:paraId="1DBD3159" w14:textId="77777777" w:rsidR="00327DA9" w:rsidRPr="005F7D2A" w:rsidRDefault="00327DA9" w:rsidP="00327DA9">
            <w:pPr>
              <w:ind w:right="-72"/>
              <w:jc w:val="right"/>
              <w:rPr>
                <w:rFonts w:ascii="Arial" w:hAnsi="Arial" w:cs="Arial"/>
                <w:sz w:val="16"/>
                <w:szCs w:val="16"/>
                <w:lang w:val="en-GB"/>
              </w:rPr>
            </w:pPr>
          </w:p>
        </w:tc>
        <w:tc>
          <w:tcPr>
            <w:tcW w:w="1224" w:type="dxa"/>
            <w:vAlign w:val="bottom"/>
          </w:tcPr>
          <w:p w14:paraId="7E1AEA83" w14:textId="77777777" w:rsidR="00327DA9" w:rsidRPr="005F7D2A" w:rsidRDefault="00327DA9" w:rsidP="00327DA9">
            <w:pPr>
              <w:ind w:right="-72"/>
              <w:jc w:val="right"/>
              <w:rPr>
                <w:rFonts w:ascii="Arial" w:hAnsi="Arial" w:cs="Arial"/>
                <w:sz w:val="16"/>
                <w:szCs w:val="16"/>
                <w:lang w:val="en-GB"/>
              </w:rPr>
            </w:pPr>
          </w:p>
        </w:tc>
        <w:tc>
          <w:tcPr>
            <w:tcW w:w="1224" w:type="dxa"/>
            <w:vAlign w:val="bottom"/>
          </w:tcPr>
          <w:p w14:paraId="69A392DB" w14:textId="77777777" w:rsidR="00327DA9" w:rsidRPr="005F7D2A" w:rsidRDefault="00327DA9" w:rsidP="00327DA9">
            <w:pPr>
              <w:ind w:right="-72"/>
              <w:jc w:val="right"/>
              <w:rPr>
                <w:rFonts w:ascii="Arial" w:hAnsi="Arial" w:cs="Arial"/>
                <w:sz w:val="16"/>
                <w:szCs w:val="16"/>
                <w:lang w:val="en-GB"/>
              </w:rPr>
            </w:pPr>
          </w:p>
        </w:tc>
        <w:tc>
          <w:tcPr>
            <w:tcW w:w="1224" w:type="dxa"/>
            <w:shd w:val="clear" w:color="auto" w:fill="FAFAFA"/>
            <w:vAlign w:val="bottom"/>
          </w:tcPr>
          <w:p w14:paraId="4345D1B8" w14:textId="127E8A8C" w:rsidR="00327DA9" w:rsidRPr="005F7D2A" w:rsidRDefault="004C28C7" w:rsidP="00327DA9">
            <w:pPr>
              <w:ind w:right="-72"/>
              <w:jc w:val="right"/>
              <w:rPr>
                <w:rFonts w:ascii="Arial" w:hAnsi="Arial" w:cs="Arial"/>
                <w:sz w:val="16"/>
                <w:szCs w:val="16"/>
              </w:rPr>
            </w:pPr>
            <w:r w:rsidRPr="004C28C7">
              <w:rPr>
                <w:rFonts w:ascii="Arial" w:hAnsi="Arial" w:cs="Arial"/>
                <w:sz w:val="16"/>
                <w:szCs w:val="16"/>
                <w:lang w:val="en-GB"/>
              </w:rPr>
              <w:t>234</w:t>
            </w:r>
            <w:r w:rsidR="001D0567">
              <w:rPr>
                <w:rFonts w:ascii="Arial" w:hAnsi="Arial" w:cs="Arial"/>
                <w:sz w:val="16"/>
                <w:szCs w:val="16"/>
              </w:rPr>
              <w:t>,</w:t>
            </w:r>
            <w:r w:rsidRPr="004C28C7">
              <w:rPr>
                <w:rFonts w:ascii="Arial" w:hAnsi="Arial" w:cs="Arial"/>
                <w:sz w:val="16"/>
                <w:szCs w:val="16"/>
                <w:lang w:val="en-GB"/>
              </w:rPr>
              <w:t>855</w:t>
            </w:r>
          </w:p>
        </w:tc>
        <w:tc>
          <w:tcPr>
            <w:tcW w:w="1224" w:type="dxa"/>
            <w:tcBorders>
              <w:left w:val="nil"/>
              <w:right w:val="nil"/>
            </w:tcBorders>
            <w:vAlign w:val="bottom"/>
          </w:tcPr>
          <w:p w14:paraId="688B6AD7" w14:textId="73EAA43C" w:rsidR="00327DA9" w:rsidRPr="005F7D2A" w:rsidRDefault="004C28C7" w:rsidP="00327DA9">
            <w:pPr>
              <w:ind w:right="-72"/>
              <w:jc w:val="right"/>
              <w:rPr>
                <w:rFonts w:ascii="Arial" w:hAnsi="Arial" w:cs="Arial"/>
                <w:sz w:val="16"/>
                <w:szCs w:val="16"/>
              </w:rPr>
            </w:pPr>
            <w:r w:rsidRPr="004C28C7">
              <w:rPr>
                <w:rFonts w:ascii="Arial" w:hAnsi="Arial" w:cs="Arial"/>
                <w:sz w:val="16"/>
                <w:szCs w:val="16"/>
                <w:lang w:val="en-GB"/>
              </w:rPr>
              <w:t>217</w:t>
            </w:r>
            <w:r w:rsidR="00327DA9" w:rsidRPr="005F7D2A">
              <w:rPr>
                <w:rFonts w:ascii="Arial" w:hAnsi="Arial" w:cs="Arial"/>
                <w:sz w:val="16"/>
                <w:szCs w:val="16"/>
              </w:rPr>
              <w:t>,</w:t>
            </w:r>
            <w:r w:rsidRPr="004C28C7">
              <w:rPr>
                <w:rFonts w:ascii="Arial" w:hAnsi="Arial" w:cs="Arial"/>
                <w:sz w:val="16"/>
                <w:szCs w:val="16"/>
                <w:lang w:val="en-GB"/>
              </w:rPr>
              <w:t>335</w:t>
            </w:r>
          </w:p>
        </w:tc>
      </w:tr>
      <w:tr w:rsidR="00327DA9" w:rsidRPr="005F7D2A" w14:paraId="54ABFA6F" w14:textId="77777777" w:rsidTr="0008272E">
        <w:trPr>
          <w:trHeight w:val="60"/>
        </w:trPr>
        <w:tc>
          <w:tcPr>
            <w:tcW w:w="2117" w:type="dxa"/>
            <w:vAlign w:val="bottom"/>
          </w:tcPr>
          <w:p w14:paraId="17FA0601" w14:textId="0FB57231" w:rsidR="00327DA9" w:rsidRPr="005F7D2A" w:rsidRDefault="00327DA9" w:rsidP="00327DA9">
            <w:pPr>
              <w:ind w:left="-86" w:right="-72"/>
              <w:rPr>
                <w:rFonts w:ascii="Arial" w:hAnsi="Arial" w:cs="Arial"/>
                <w:sz w:val="16"/>
                <w:szCs w:val="16"/>
                <w:lang w:val="en-GB"/>
              </w:rPr>
            </w:pPr>
            <w:r w:rsidRPr="005F7D2A">
              <w:rPr>
                <w:rFonts w:ascii="Arial" w:hAnsi="Arial" w:cs="Arial"/>
                <w:sz w:val="16"/>
                <w:szCs w:val="16"/>
                <w:lang w:val="en-GB"/>
              </w:rPr>
              <w:t>Total assets</w:t>
            </w:r>
          </w:p>
        </w:tc>
        <w:tc>
          <w:tcPr>
            <w:tcW w:w="1224" w:type="dxa"/>
            <w:vAlign w:val="bottom"/>
          </w:tcPr>
          <w:p w14:paraId="6DC505BD" w14:textId="77777777" w:rsidR="00327DA9" w:rsidRPr="005F7D2A" w:rsidRDefault="00327DA9" w:rsidP="00327DA9">
            <w:pPr>
              <w:ind w:right="-72"/>
              <w:jc w:val="right"/>
              <w:rPr>
                <w:rFonts w:ascii="Arial" w:hAnsi="Arial" w:cs="Arial"/>
                <w:sz w:val="16"/>
                <w:szCs w:val="16"/>
                <w:lang w:val="en-GB"/>
              </w:rPr>
            </w:pPr>
          </w:p>
        </w:tc>
        <w:tc>
          <w:tcPr>
            <w:tcW w:w="1224" w:type="dxa"/>
            <w:vAlign w:val="bottom"/>
          </w:tcPr>
          <w:p w14:paraId="3A7A1866" w14:textId="77777777" w:rsidR="00327DA9" w:rsidRPr="005F7D2A" w:rsidRDefault="00327DA9" w:rsidP="00327DA9">
            <w:pPr>
              <w:ind w:right="-72"/>
              <w:jc w:val="right"/>
              <w:rPr>
                <w:rFonts w:ascii="Arial" w:hAnsi="Arial" w:cs="Arial"/>
                <w:sz w:val="16"/>
                <w:szCs w:val="16"/>
                <w:lang w:val="en-GB"/>
              </w:rPr>
            </w:pPr>
          </w:p>
        </w:tc>
        <w:tc>
          <w:tcPr>
            <w:tcW w:w="1224" w:type="dxa"/>
            <w:vAlign w:val="bottom"/>
          </w:tcPr>
          <w:p w14:paraId="7906DAE4" w14:textId="77777777" w:rsidR="00327DA9" w:rsidRPr="005F7D2A" w:rsidRDefault="00327DA9" w:rsidP="00327DA9">
            <w:pPr>
              <w:ind w:right="-72"/>
              <w:jc w:val="right"/>
              <w:rPr>
                <w:rFonts w:ascii="Arial" w:hAnsi="Arial" w:cs="Arial"/>
                <w:sz w:val="16"/>
                <w:szCs w:val="16"/>
                <w:lang w:val="en-GB"/>
              </w:rPr>
            </w:pPr>
          </w:p>
        </w:tc>
        <w:tc>
          <w:tcPr>
            <w:tcW w:w="1224" w:type="dxa"/>
            <w:vAlign w:val="bottom"/>
          </w:tcPr>
          <w:p w14:paraId="170854DE" w14:textId="77777777" w:rsidR="00327DA9" w:rsidRPr="005F7D2A" w:rsidRDefault="00327DA9" w:rsidP="00327DA9">
            <w:pPr>
              <w:ind w:right="-72"/>
              <w:jc w:val="right"/>
              <w:rPr>
                <w:rFonts w:ascii="Arial" w:hAnsi="Arial" w:cs="Arial"/>
                <w:sz w:val="16"/>
                <w:szCs w:val="16"/>
                <w:lang w:val="en-GB"/>
              </w:rPr>
            </w:pPr>
          </w:p>
        </w:tc>
        <w:tc>
          <w:tcPr>
            <w:tcW w:w="1224" w:type="dxa"/>
            <w:shd w:val="clear" w:color="auto" w:fill="FAFAFA"/>
            <w:vAlign w:val="bottom"/>
          </w:tcPr>
          <w:p w14:paraId="35AC7BD3" w14:textId="615FD722" w:rsidR="00327DA9" w:rsidRPr="001D0567" w:rsidRDefault="004C28C7" w:rsidP="00327DA9">
            <w:pPr>
              <w:ind w:right="-72"/>
              <w:jc w:val="right"/>
              <w:rPr>
                <w:rFonts w:ascii="Arial" w:hAnsi="Arial" w:cs="Arial"/>
                <w:bCs/>
                <w:sz w:val="16"/>
                <w:szCs w:val="16"/>
                <w:lang w:val="en-GB"/>
              </w:rPr>
            </w:pPr>
            <w:r w:rsidRPr="004C28C7">
              <w:rPr>
                <w:rFonts w:ascii="Arial" w:hAnsi="Arial" w:cs="Arial"/>
                <w:bCs/>
                <w:sz w:val="16"/>
                <w:szCs w:val="16"/>
                <w:lang w:val="en-GB"/>
              </w:rPr>
              <w:t>830</w:t>
            </w:r>
            <w:r w:rsidR="00492802" w:rsidRPr="00492802">
              <w:rPr>
                <w:rFonts w:ascii="Arial" w:hAnsi="Arial" w:cs="Arial"/>
                <w:bCs/>
                <w:sz w:val="16"/>
                <w:szCs w:val="16"/>
                <w:lang w:val="en-GB"/>
              </w:rPr>
              <w:t>,</w:t>
            </w:r>
            <w:r w:rsidRPr="004C28C7">
              <w:rPr>
                <w:rFonts w:ascii="Arial" w:hAnsi="Arial" w:cs="Arial"/>
                <w:bCs/>
                <w:sz w:val="16"/>
                <w:szCs w:val="16"/>
                <w:lang w:val="en-GB"/>
              </w:rPr>
              <w:t>634</w:t>
            </w:r>
          </w:p>
        </w:tc>
        <w:tc>
          <w:tcPr>
            <w:tcW w:w="1224" w:type="dxa"/>
            <w:tcBorders>
              <w:left w:val="nil"/>
              <w:right w:val="nil"/>
            </w:tcBorders>
            <w:vAlign w:val="bottom"/>
          </w:tcPr>
          <w:p w14:paraId="351729D1" w14:textId="3946650F" w:rsidR="00327DA9" w:rsidRPr="005F7D2A" w:rsidRDefault="004C28C7" w:rsidP="00327DA9">
            <w:pPr>
              <w:ind w:right="-72"/>
              <w:jc w:val="right"/>
              <w:rPr>
                <w:rFonts w:ascii="Arial" w:hAnsi="Arial" w:cs="Arial"/>
                <w:b/>
                <w:sz w:val="16"/>
                <w:szCs w:val="16"/>
                <w:lang w:val="en-GB"/>
              </w:rPr>
            </w:pPr>
            <w:r w:rsidRPr="004C28C7">
              <w:rPr>
                <w:rFonts w:ascii="Arial" w:hAnsi="Arial" w:cs="Arial"/>
                <w:sz w:val="16"/>
                <w:szCs w:val="16"/>
                <w:lang w:val="en-GB"/>
              </w:rPr>
              <w:t>800</w:t>
            </w:r>
            <w:r w:rsidR="00327DA9" w:rsidRPr="005F7D2A">
              <w:rPr>
                <w:rFonts w:ascii="Arial" w:hAnsi="Arial" w:cs="Arial"/>
                <w:sz w:val="16"/>
                <w:szCs w:val="16"/>
              </w:rPr>
              <w:t>,</w:t>
            </w:r>
            <w:r w:rsidRPr="004C28C7">
              <w:rPr>
                <w:rFonts w:ascii="Arial" w:hAnsi="Arial" w:cs="Arial"/>
                <w:sz w:val="16"/>
                <w:szCs w:val="16"/>
                <w:lang w:val="en-GB"/>
              </w:rPr>
              <w:t>712</w:t>
            </w:r>
          </w:p>
        </w:tc>
      </w:tr>
    </w:tbl>
    <w:p w14:paraId="03F99DCF" w14:textId="77777777" w:rsidR="00214EBC" w:rsidRPr="005F7D2A" w:rsidRDefault="00214EBC" w:rsidP="004372AB">
      <w:pPr>
        <w:jc w:val="both"/>
        <w:rPr>
          <w:rFonts w:ascii="Arial" w:hAnsi="Arial" w:cs="Arial"/>
          <w:sz w:val="18"/>
          <w:szCs w:val="18"/>
          <w:lang w:val="en-GB"/>
        </w:rPr>
      </w:pPr>
    </w:p>
    <w:p w14:paraId="1A27C786" w14:textId="6FFF7320" w:rsidR="00C87104" w:rsidRPr="005F7D2A" w:rsidRDefault="00336C98" w:rsidP="004372AB">
      <w:pPr>
        <w:jc w:val="both"/>
        <w:rPr>
          <w:rFonts w:ascii="Arial" w:hAnsi="Arial" w:cs="Arial"/>
          <w:sz w:val="18"/>
          <w:szCs w:val="18"/>
          <w:lang w:val="en-GB"/>
        </w:rPr>
      </w:pPr>
      <w:r w:rsidRPr="005F7D2A">
        <w:rPr>
          <w:rFonts w:ascii="Arial" w:hAnsi="Arial" w:cs="Arial"/>
          <w:sz w:val="18"/>
          <w:szCs w:val="18"/>
          <w:lang w:val="en-GB"/>
        </w:rPr>
        <w:t>*</w:t>
      </w:r>
      <w:r w:rsidR="00013978" w:rsidRPr="005F7D2A">
        <w:rPr>
          <w:rFonts w:ascii="Arial" w:hAnsi="Arial" w:cs="Arial"/>
          <w:sz w:val="18"/>
          <w:szCs w:val="18"/>
          <w:lang w:val="en-GB"/>
        </w:rPr>
        <w:t xml:space="preserve">  </w:t>
      </w:r>
      <w:r w:rsidRPr="005F7D2A">
        <w:rPr>
          <w:rFonts w:ascii="Arial" w:hAnsi="Arial" w:cs="Arial"/>
          <w:sz w:val="18"/>
          <w:szCs w:val="18"/>
          <w:lang w:val="en-GB"/>
        </w:rPr>
        <w:t>Other businesses include IT services and maintenance of information system services, etc.</w:t>
      </w:r>
    </w:p>
    <w:p w14:paraId="3C12FE9A" w14:textId="6FE76E5F" w:rsidR="00783C7B" w:rsidRPr="005F7D2A" w:rsidRDefault="000205BF" w:rsidP="00C37CC8">
      <w:pPr>
        <w:tabs>
          <w:tab w:val="left" w:pos="540"/>
        </w:tabs>
        <w:jc w:val="thaiDistribute"/>
        <w:rPr>
          <w:rFonts w:ascii="Arial" w:hAnsi="Arial" w:cs="Arial"/>
          <w:sz w:val="18"/>
          <w:szCs w:val="18"/>
          <w:lang w:val="en-GB"/>
        </w:rPr>
      </w:pPr>
      <w:r w:rsidRPr="005F7D2A">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064C64" w:rsidRPr="005F7D2A" w14:paraId="69962929" w14:textId="77777777" w:rsidTr="00EA414D">
        <w:trPr>
          <w:trHeight w:val="389"/>
        </w:trPr>
        <w:tc>
          <w:tcPr>
            <w:tcW w:w="9461" w:type="dxa"/>
            <w:shd w:val="clear" w:color="auto" w:fill="FFA543"/>
            <w:vAlign w:val="center"/>
            <w:hideMark/>
          </w:tcPr>
          <w:p w14:paraId="42D7BDB9" w14:textId="683E39F5" w:rsidR="00064C64" w:rsidRPr="005F7D2A" w:rsidRDefault="004C28C7" w:rsidP="00371282">
            <w:pPr>
              <w:tabs>
                <w:tab w:val="left" w:pos="430"/>
              </w:tabs>
              <w:jc w:val="both"/>
              <w:rPr>
                <w:rFonts w:ascii="Arial" w:eastAsia="Arial Unicode MS" w:hAnsi="Arial" w:cs="Arial"/>
                <w:b/>
                <w:bCs/>
                <w:color w:val="FFFFFF"/>
                <w:sz w:val="18"/>
                <w:szCs w:val="18"/>
                <w:lang w:val="en-GB"/>
              </w:rPr>
            </w:pPr>
            <w:r w:rsidRPr="004C28C7">
              <w:rPr>
                <w:rFonts w:ascii="Arial" w:eastAsia="Arial Unicode MS" w:hAnsi="Arial" w:cs="Arial"/>
                <w:b/>
                <w:bCs/>
                <w:color w:val="FFFFFF"/>
                <w:sz w:val="18"/>
                <w:szCs w:val="18"/>
                <w:lang w:val="en-GB"/>
              </w:rPr>
              <w:t>6</w:t>
            </w:r>
            <w:r w:rsidR="00064C64" w:rsidRPr="005F7D2A">
              <w:rPr>
                <w:rFonts w:ascii="Arial" w:eastAsia="Arial Unicode MS" w:hAnsi="Arial" w:cs="Arial"/>
                <w:b/>
                <w:bCs/>
                <w:color w:val="FFFFFF"/>
                <w:sz w:val="18"/>
                <w:szCs w:val="18"/>
                <w:lang w:val="en-GB"/>
              </w:rPr>
              <w:tab/>
            </w:r>
            <w:r w:rsidR="00970F19" w:rsidRPr="005F7D2A">
              <w:rPr>
                <w:rFonts w:ascii="Arial" w:eastAsia="Arial Unicode MS" w:hAnsi="Arial" w:cs="Arial"/>
                <w:b/>
                <w:bCs/>
                <w:color w:val="FFFFFF"/>
                <w:sz w:val="18"/>
                <w:szCs w:val="18"/>
                <w:lang w:val="en-GB"/>
              </w:rPr>
              <w:t xml:space="preserve">Trade </w:t>
            </w:r>
            <w:r w:rsidR="00DB76CC" w:rsidRPr="005F7D2A">
              <w:rPr>
                <w:rFonts w:ascii="Arial" w:eastAsia="Arial Unicode MS" w:hAnsi="Arial" w:cs="Arial"/>
                <w:b/>
                <w:bCs/>
                <w:color w:val="FFFFFF"/>
                <w:sz w:val="18"/>
                <w:szCs w:val="18"/>
                <w:lang w:val="en-GB"/>
              </w:rPr>
              <w:t>and other</w:t>
            </w:r>
            <w:r w:rsidR="00970F19" w:rsidRPr="005F7D2A">
              <w:rPr>
                <w:rFonts w:ascii="Arial" w:eastAsia="Arial Unicode MS" w:hAnsi="Arial" w:cs="Arial"/>
                <w:b/>
                <w:bCs/>
                <w:color w:val="FFFFFF"/>
                <w:sz w:val="18"/>
                <w:szCs w:val="18"/>
                <w:lang w:val="en-GB"/>
              </w:rPr>
              <w:t xml:space="preserve"> receivables</w:t>
            </w:r>
            <w:r w:rsidR="00F00CE3" w:rsidRPr="005F7D2A">
              <w:rPr>
                <w:rFonts w:ascii="Arial" w:eastAsia="Arial Unicode MS" w:hAnsi="Arial" w:cs="Arial"/>
                <w:b/>
                <w:bCs/>
                <w:color w:val="FFFFFF"/>
                <w:sz w:val="18"/>
                <w:szCs w:val="18"/>
                <w:lang w:val="en-GB"/>
              </w:rPr>
              <w:t>, net</w:t>
            </w:r>
          </w:p>
        </w:tc>
      </w:tr>
    </w:tbl>
    <w:p w14:paraId="40B60A9F" w14:textId="77777777" w:rsidR="00064C64" w:rsidRPr="005F7D2A" w:rsidRDefault="00064C64" w:rsidP="00064C64">
      <w:pPr>
        <w:tabs>
          <w:tab w:val="left" w:pos="540"/>
        </w:tabs>
        <w:jc w:val="thaiDistribute"/>
        <w:rPr>
          <w:rFonts w:ascii="Arial" w:hAnsi="Arial" w:cs="Arial"/>
          <w:sz w:val="18"/>
          <w:szCs w:val="18"/>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648"/>
        <w:gridCol w:w="1368"/>
        <w:gridCol w:w="1368"/>
        <w:gridCol w:w="1368"/>
        <w:gridCol w:w="1368"/>
      </w:tblGrid>
      <w:tr w:rsidR="00E17D15" w:rsidRPr="005F7D2A" w14:paraId="70EA72EA" w14:textId="77777777" w:rsidTr="00990FD0">
        <w:trPr>
          <w:trHeight w:val="20"/>
        </w:trPr>
        <w:tc>
          <w:tcPr>
            <w:tcW w:w="3330" w:type="dxa"/>
            <w:tcBorders>
              <w:top w:val="nil"/>
              <w:left w:val="nil"/>
              <w:bottom w:val="nil"/>
              <w:right w:val="nil"/>
            </w:tcBorders>
            <w:vAlign w:val="bottom"/>
          </w:tcPr>
          <w:p w14:paraId="22C251DA" w14:textId="77777777" w:rsidR="00E17D15" w:rsidRPr="005F7D2A" w:rsidRDefault="00E17D15">
            <w:pPr>
              <w:spacing w:line="254" w:lineRule="auto"/>
              <w:ind w:left="341" w:hanging="450"/>
              <w:jc w:val="both"/>
              <w:rPr>
                <w:rFonts w:ascii="Arial" w:hAnsi="Arial" w:cs="Arial"/>
                <w:b/>
                <w:bCs/>
                <w:sz w:val="18"/>
                <w:szCs w:val="18"/>
              </w:rPr>
            </w:pPr>
          </w:p>
        </w:tc>
        <w:tc>
          <w:tcPr>
            <w:tcW w:w="648" w:type="dxa"/>
            <w:tcBorders>
              <w:top w:val="nil"/>
              <w:left w:val="nil"/>
              <w:bottom w:val="nil"/>
              <w:right w:val="nil"/>
            </w:tcBorders>
          </w:tcPr>
          <w:p w14:paraId="13CAD4BE" w14:textId="77777777" w:rsidR="00E17D15" w:rsidRPr="005F7D2A" w:rsidRDefault="00E17D15" w:rsidP="00990FD0">
            <w:pPr>
              <w:spacing w:line="254" w:lineRule="auto"/>
              <w:ind w:left="-72" w:right="-72"/>
              <w:jc w:val="center"/>
              <w:rPr>
                <w:rFonts w:ascii="Arial" w:hAnsi="Arial" w:cs="Arial"/>
                <w:b/>
                <w:bCs/>
                <w:sz w:val="18"/>
                <w:szCs w:val="18"/>
              </w:rPr>
            </w:pPr>
          </w:p>
        </w:tc>
        <w:tc>
          <w:tcPr>
            <w:tcW w:w="2736" w:type="dxa"/>
            <w:gridSpan w:val="2"/>
            <w:tcBorders>
              <w:top w:val="single" w:sz="4" w:space="0" w:color="auto"/>
              <w:left w:val="nil"/>
              <w:bottom w:val="single" w:sz="4" w:space="0" w:color="auto"/>
              <w:right w:val="nil"/>
            </w:tcBorders>
            <w:vAlign w:val="bottom"/>
            <w:hideMark/>
          </w:tcPr>
          <w:p w14:paraId="67502781" w14:textId="77777777" w:rsidR="00E17D15" w:rsidRPr="005F7D2A" w:rsidRDefault="00E17D15">
            <w:pPr>
              <w:spacing w:line="254" w:lineRule="auto"/>
              <w:ind w:left="-40" w:right="-72"/>
              <w:jc w:val="center"/>
              <w:rPr>
                <w:rFonts w:ascii="Arial" w:hAnsi="Arial" w:cs="Arial"/>
                <w:b/>
                <w:bCs/>
                <w:sz w:val="18"/>
                <w:szCs w:val="18"/>
              </w:rPr>
            </w:pPr>
            <w:r w:rsidRPr="005F7D2A">
              <w:rPr>
                <w:rFonts w:ascii="Arial" w:hAnsi="Arial" w:cs="Arial"/>
                <w:b/>
                <w:bCs/>
                <w:sz w:val="18"/>
                <w:szCs w:val="18"/>
              </w:rPr>
              <w:t>Consolidated</w:t>
            </w:r>
          </w:p>
          <w:p w14:paraId="09087FB2" w14:textId="77777777" w:rsidR="00E17D15" w:rsidRPr="005F7D2A" w:rsidRDefault="00E17D15">
            <w:pPr>
              <w:spacing w:line="254" w:lineRule="auto"/>
              <w:ind w:left="-40" w:right="-72"/>
              <w:jc w:val="center"/>
              <w:rPr>
                <w:rFonts w:ascii="Arial" w:hAnsi="Arial" w:cs="Arial"/>
                <w:b/>
                <w:bCs/>
                <w:sz w:val="18"/>
                <w:szCs w:val="18"/>
              </w:rPr>
            </w:pPr>
            <w:r w:rsidRPr="005F7D2A">
              <w:rPr>
                <w:rFonts w:ascii="Arial" w:hAnsi="Arial" w:cs="Arial"/>
                <w:b/>
                <w:bCs/>
                <w:sz w:val="18"/>
                <w:szCs w:val="18"/>
              </w:rPr>
              <w:t xml:space="preserve">financial </w:t>
            </w:r>
            <w:r w:rsidR="001846EA" w:rsidRPr="005F7D2A">
              <w:rPr>
                <w:rFonts w:ascii="Arial" w:hAnsi="Arial" w:cs="Arial"/>
                <w:b/>
                <w:bCs/>
                <w:sz w:val="18"/>
                <w:szCs w:val="18"/>
              </w:rPr>
              <w:t>information</w:t>
            </w:r>
          </w:p>
        </w:tc>
        <w:tc>
          <w:tcPr>
            <w:tcW w:w="2736" w:type="dxa"/>
            <w:gridSpan w:val="2"/>
            <w:tcBorders>
              <w:top w:val="single" w:sz="4" w:space="0" w:color="auto"/>
              <w:left w:val="nil"/>
              <w:bottom w:val="single" w:sz="4" w:space="0" w:color="auto"/>
              <w:right w:val="nil"/>
            </w:tcBorders>
            <w:vAlign w:val="bottom"/>
            <w:hideMark/>
          </w:tcPr>
          <w:p w14:paraId="26177E7F" w14:textId="77777777" w:rsidR="00E17D15" w:rsidRPr="005F7D2A" w:rsidRDefault="00E17D15">
            <w:pPr>
              <w:spacing w:line="254" w:lineRule="auto"/>
              <w:ind w:left="-40" w:right="-72"/>
              <w:jc w:val="center"/>
              <w:rPr>
                <w:rFonts w:ascii="Arial" w:hAnsi="Arial" w:cs="Arial"/>
                <w:b/>
                <w:bCs/>
                <w:sz w:val="18"/>
                <w:szCs w:val="18"/>
              </w:rPr>
            </w:pPr>
            <w:r w:rsidRPr="005F7D2A">
              <w:rPr>
                <w:rFonts w:ascii="Arial" w:hAnsi="Arial" w:cs="Arial"/>
                <w:b/>
                <w:bCs/>
                <w:sz w:val="18"/>
                <w:szCs w:val="18"/>
              </w:rPr>
              <w:t>Separate</w:t>
            </w:r>
          </w:p>
          <w:p w14:paraId="6E5C95C4" w14:textId="77777777" w:rsidR="00E17D15" w:rsidRPr="005F7D2A" w:rsidRDefault="00E17D15">
            <w:pPr>
              <w:spacing w:line="254" w:lineRule="auto"/>
              <w:ind w:left="-40" w:right="-72"/>
              <w:jc w:val="center"/>
              <w:rPr>
                <w:rFonts w:ascii="Arial" w:hAnsi="Arial" w:cs="Arial"/>
                <w:b/>
                <w:bCs/>
                <w:sz w:val="18"/>
                <w:szCs w:val="18"/>
              </w:rPr>
            </w:pPr>
            <w:r w:rsidRPr="005F7D2A">
              <w:rPr>
                <w:rFonts w:ascii="Arial" w:hAnsi="Arial" w:cs="Arial"/>
                <w:b/>
                <w:bCs/>
                <w:sz w:val="18"/>
                <w:szCs w:val="18"/>
              </w:rPr>
              <w:t xml:space="preserve">financial </w:t>
            </w:r>
            <w:r w:rsidR="001846EA" w:rsidRPr="005F7D2A">
              <w:rPr>
                <w:rFonts w:ascii="Arial" w:hAnsi="Arial" w:cs="Arial"/>
                <w:b/>
                <w:bCs/>
                <w:sz w:val="18"/>
                <w:szCs w:val="18"/>
              </w:rPr>
              <w:t>information</w:t>
            </w:r>
          </w:p>
        </w:tc>
      </w:tr>
      <w:tr w:rsidR="008C75E7" w:rsidRPr="005F7D2A" w14:paraId="7E493811" w14:textId="77777777" w:rsidTr="00990FD0">
        <w:trPr>
          <w:trHeight w:val="20"/>
        </w:trPr>
        <w:tc>
          <w:tcPr>
            <w:tcW w:w="3330" w:type="dxa"/>
            <w:tcBorders>
              <w:top w:val="nil"/>
              <w:left w:val="nil"/>
              <w:bottom w:val="nil"/>
              <w:right w:val="nil"/>
            </w:tcBorders>
            <w:vAlign w:val="bottom"/>
          </w:tcPr>
          <w:p w14:paraId="6D477ECE" w14:textId="77777777" w:rsidR="008C75E7" w:rsidRPr="005F7D2A" w:rsidRDefault="008C75E7" w:rsidP="008C75E7">
            <w:pPr>
              <w:spacing w:line="254" w:lineRule="auto"/>
              <w:ind w:left="341" w:hanging="450"/>
              <w:jc w:val="both"/>
              <w:rPr>
                <w:rFonts w:ascii="Arial" w:hAnsi="Arial" w:cs="Arial"/>
                <w:b/>
                <w:bCs/>
                <w:sz w:val="18"/>
                <w:szCs w:val="18"/>
              </w:rPr>
            </w:pPr>
          </w:p>
        </w:tc>
        <w:tc>
          <w:tcPr>
            <w:tcW w:w="648" w:type="dxa"/>
            <w:tcBorders>
              <w:top w:val="nil"/>
              <w:left w:val="nil"/>
              <w:bottom w:val="nil"/>
              <w:right w:val="nil"/>
            </w:tcBorders>
          </w:tcPr>
          <w:p w14:paraId="6AD89227" w14:textId="77777777" w:rsidR="008C75E7" w:rsidRPr="005F7D2A" w:rsidRDefault="008C75E7" w:rsidP="00990FD0">
            <w:pPr>
              <w:spacing w:line="254" w:lineRule="auto"/>
              <w:ind w:left="-72" w:right="-72"/>
              <w:jc w:val="center"/>
              <w:rPr>
                <w:rFonts w:ascii="Arial" w:hAnsi="Arial" w:cs="Arial"/>
                <w:b/>
                <w:bCs/>
                <w:spacing w:val="-8"/>
                <w:sz w:val="18"/>
                <w:szCs w:val="18"/>
              </w:rPr>
            </w:pPr>
          </w:p>
        </w:tc>
        <w:tc>
          <w:tcPr>
            <w:tcW w:w="1368" w:type="dxa"/>
            <w:tcBorders>
              <w:top w:val="single" w:sz="4" w:space="0" w:color="auto"/>
              <w:left w:val="nil"/>
              <w:bottom w:val="nil"/>
              <w:right w:val="nil"/>
            </w:tcBorders>
            <w:vAlign w:val="bottom"/>
            <w:hideMark/>
          </w:tcPr>
          <w:p w14:paraId="47FC2A82" w14:textId="017BCCB0" w:rsidR="008C75E7" w:rsidRPr="005F7D2A" w:rsidRDefault="004C28C7" w:rsidP="008C75E7">
            <w:pPr>
              <w:ind w:right="-72"/>
              <w:jc w:val="right"/>
              <w:rPr>
                <w:rFonts w:ascii="Arial" w:hAnsi="Arial" w:cs="Arial"/>
                <w:b/>
                <w:bCs/>
                <w:sz w:val="18"/>
                <w:szCs w:val="18"/>
                <w:lang w:val="en-GB"/>
              </w:rPr>
            </w:pPr>
            <w:r w:rsidRPr="004C28C7">
              <w:rPr>
                <w:rFonts w:ascii="Arial" w:hAnsi="Arial" w:cs="Arial"/>
                <w:b/>
                <w:bCs/>
                <w:sz w:val="18"/>
                <w:szCs w:val="18"/>
                <w:lang w:val="en-GB"/>
              </w:rPr>
              <w:t>30</w:t>
            </w:r>
            <w:r w:rsidR="00990FD0" w:rsidRPr="005F7D2A">
              <w:rPr>
                <w:rFonts w:ascii="Arial" w:hAnsi="Arial" w:cs="Arial"/>
                <w:b/>
                <w:bCs/>
                <w:sz w:val="18"/>
                <w:szCs w:val="18"/>
                <w:lang w:val="en-GB"/>
              </w:rPr>
              <w:t xml:space="preserve"> September</w:t>
            </w:r>
            <w:r w:rsidR="008C75E7" w:rsidRPr="005F7D2A">
              <w:rPr>
                <w:rFonts w:ascii="Arial" w:hAnsi="Arial" w:cs="Arial"/>
                <w:b/>
                <w:bCs/>
                <w:sz w:val="18"/>
                <w:szCs w:val="18"/>
                <w:lang w:val="en-GB"/>
              </w:rPr>
              <w:t xml:space="preserve"> </w:t>
            </w:r>
          </w:p>
          <w:p w14:paraId="72EF2739" w14:textId="7C569979" w:rsidR="008C75E7" w:rsidRPr="005F7D2A" w:rsidRDefault="004C28C7" w:rsidP="008C75E7">
            <w:pPr>
              <w:spacing w:line="254" w:lineRule="auto"/>
              <w:ind w:right="-72"/>
              <w:jc w:val="right"/>
              <w:rPr>
                <w:rFonts w:ascii="Arial" w:hAnsi="Arial" w:cs="Arial"/>
                <w:b/>
                <w:bCs/>
                <w:spacing w:val="-8"/>
                <w:sz w:val="18"/>
                <w:szCs w:val="18"/>
              </w:rPr>
            </w:pPr>
            <w:r w:rsidRPr="004C28C7">
              <w:rPr>
                <w:rFonts w:ascii="Arial" w:hAnsi="Arial" w:cs="Arial"/>
                <w:b/>
                <w:bCs/>
                <w:sz w:val="18"/>
                <w:szCs w:val="18"/>
                <w:lang w:val="en-GB"/>
              </w:rPr>
              <w:t>2022</w:t>
            </w:r>
          </w:p>
        </w:tc>
        <w:tc>
          <w:tcPr>
            <w:tcW w:w="1368" w:type="dxa"/>
            <w:tcBorders>
              <w:top w:val="single" w:sz="4" w:space="0" w:color="auto"/>
              <w:left w:val="nil"/>
              <w:bottom w:val="nil"/>
              <w:right w:val="nil"/>
            </w:tcBorders>
            <w:vAlign w:val="bottom"/>
            <w:hideMark/>
          </w:tcPr>
          <w:p w14:paraId="5BC09B75" w14:textId="077A17FF" w:rsidR="008C75E7" w:rsidRPr="005F7D2A" w:rsidRDefault="004C28C7" w:rsidP="008C75E7">
            <w:pPr>
              <w:spacing w:line="254" w:lineRule="auto"/>
              <w:ind w:left="-40" w:right="-72"/>
              <w:jc w:val="right"/>
              <w:rPr>
                <w:rFonts w:ascii="Arial" w:hAnsi="Arial" w:cs="Arial"/>
                <w:b/>
                <w:bCs/>
                <w:spacing w:val="-8"/>
                <w:sz w:val="18"/>
                <w:szCs w:val="18"/>
              </w:rPr>
            </w:pPr>
            <w:r w:rsidRPr="004C28C7">
              <w:rPr>
                <w:rFonts w:ascii="Arial" w:hAnsi="Arial" w:cs="Arial"/>
                <w:b/>
                <w:bCs/>
                <w:sz w:val="18"/>
                <w:szCs w:val="18"/>
                <w:lang w:val="en-GB"/>
              </w:rPr>
              <w:t>31</w:t>
            </w:r>
            <w:r w:rsidR="008C75E7" w:rsidRPr="005F7D2A">
              <w:rPr>
                <w:rFonts w:ascii="Arial" w:hAnsi="Arial" w:cs="Arial"/>
                <w:b/>
                <w:bCs/>
                <w:sz w:val="18"/>
                <w:szCs w:val="18"/>
              </w:rPr>
              <w:t xml:space="preserve"> December </w:t>
            </w:r>
            <w:r w:rsidRPr="004C28C7">
              <w:rPr>
                <w:rFonts w:ascii="Arial" w:hAnsi="Arial" w:cs="Arial"/>
                <w:b/>
                <w:bCs/>
                <w:sz w:val="18"/>
                <w:szCs w:val="18"/>
                <w:lang w:val="en-GB"/>
              </w:rPr>
              <w:t>2021</w:t>
            </w:r>
          </w:p>
        </w:tc>
        <w:tc>
          <w:tcPr>
            <w:tcW w:w="1368" w:type="dxa"/>
            <w:tcBorders>
              <w:top w:val="single" w:sz="4" w:space="0" w:color="auto"/>
              <w:left w:val="nil"/>
              <w:bottom w:val="nil"/>
              <w:right w:val="nil"/>
            </w:tcBorders>
            <w:vAlign w:val="bottom"/>
            <w:hideMark/>
          </w:tcPr>
          <w:p w14:paraId="21932BA9" w14:textId="37974C79" w:rsidR="008C75E7" w:rsidRPr="005F7D2A" w:rsidRDefault="004C28C7" w:rsidP="008C75E7">
            <w:pPr>
              <w:ind w:right="-72"/>
              <w:jc w:val="right"/>
              <w:rPr>
                <w:rFonts w:ascii="Arial" w:hAnsi="Arial" w:cs="Arial"/>
                <w:b/>
                <w:bCs/>
                <w:sz w:val="18"/>
                <w:szCs w:val="18"/>
                <w:lang w:val="en-GB"/>
              </w:rPr>
            </w:pPr>
            <w:r w:rsidRPr="004C28C7">
              <w:rPr>
                <w:rFonts w:ascii="Arial" w:hAnsi="Arial" w:cs="Arial"/>
                <w:b/>
                <w:bCs/>
                <w:sz w:val="18"/>
                <w:szCs w:val="18"/>
                <w:lang w:val="en-GB"/>
              </w:rPr>
              <w:t>30</w:t>
            </w:r>
            <w:r w:rsidR="00990FD0" w:rsidRPr="005F7D2A">
              <w:rPr>
                <w:rFonts w:ascii="Arial" w:hAnsi="Arial" w:cs="Arial"/>
                <w:b/>
                <w:bCs/>
                <w:sz w:val="18"/>
                <w:szCs w:val="18"/>
                <w:lang w:val="en-GB"/>
              </w:rPr>
              <w:t xml:space="preserve"> September</w:t>
            </w:r>
            <w:r w:rsidR="008C75E7" w:rsidRPr="005F7D2A">
              <w:rPr>
                <w:rFonts w:ascii="Arial" w:hAnsi="Arial" w:cs="Arial"/>
                <w:b/>
                <w:bCs/>
                <w:sz w:val="18"/>
                <w:szCs w:val="18"/>
                <w:lang w:val="en-GB"/>
              </w:rPr>
              <w:t xml:space="preserve"> </w:t>
            </w:r>
          </w:p>
          <w:p w14:paraId="5D352227" w14:textId="17D1C3E7" w:rsidR="008C75E7" w:rsidRPr="005F7D2A" w:rsidRDefault="004C28C7" w:rsidP="008C75E7">
            <w:pPr>
              <w:spacing w:line="254" w:lineRule="auto"/>
              <w:ind w:right="-72"/>
              <w:jc w:val="right"/>
              <w:rPr>
                <w:rFonts w:ascii="Arial" w:hAnsi="Arial" w:cs="Arial"/>
                <w:b/>
                <w:bCs/>
                <w:spacing w:val="-8"/>
                <w:sz w:val="18"/>
                <w:szCs w:val="18"/>
              </w:rPr>
            </w:pPr>
            <w:r w:rsidRPr="004C28C7">
              <w:rPr>
                <w:rFonts w:ascii="Arial" w:hAnsi="Arial" w:cs="Arial"/>
                <w:b/>
                <w:bCs/>
                <w:sz w:val="18"/>
                <w:szCs w:val="18"/>
                <w:lang w:val="en-GB"/>
              </w:rPr>
              <w:t>2022</w:t>
            </w:r>
          </w:p>
        </w:tc>
        <w:tc>
          <w:tcPr>
            <w:tcW w:w="1368" w:type="dxa"/>
            <w:tcBorders>
              <w:top w:val="single" w:sz="4" w:space="0" w:color="auto"/>
              <w:left w:val="nil"/>
              <w:bottom w:val="nil"/>
              <w:right w:val="nil"/>
            </w:tcBorders>
            <w:vAlign w:val="bottom"/>
            <w:hideMark/>
          </w:tcPr>
          <w:p w14:paraId="5A6C0D5B" w14:textId="1AB508DF" w:rsidR="008C75E7" w:rsidRPr="005F7D2A" w:rsidRDefault="004C28C7" w:rsidP="008C75E7">
            <w:pPr>
              <w:spacing w:line="254" w:lineRule="auto"/>
              <w:ind w:left="-40" w:right="-72"/>
              <w:jc w:val="right"/>
              <w:rPr>
                <w:rFonts w:ascii="Arial" w:hAnsi="Arial" w:cs="Arial"/>
                <w:b/>
                <w:bCs/>
                <w:spacing w:val="-8"/>
                <w:sz w:val="18"/>
                <w:szCs w:val="18"/>
              </w:rPr>
            </w:pPr>
            <w:r w:rsidRPr="004C28C7">
              <w:rPr>
                <w:rFonts w:ascii="Arial" w:hAnsi="Arial" w:cs="Arial"/>
                <w:b/>
                <w:bCs/>
                <w:sz w:val="18"/>
                <w:szCs w:val="18"/>
                <w:lang w:val="en-GB"/>
              </w:rPr>
              <w:t>31</w:t>
            </w:r>
            <w:r w:rsidR="008C75E7" w:rsidRPr="005F7D2A">
              <w:rPr>
                <w:rFonts w:ascii="Arial" w:hAnsi="Arial" w:cs="Arial"/>
                <w:b/>
                <w:bCs/>
                <w:sz w:val="18"/>
                <w:szCs w:val="18"/>
              </w:rPr>
              <w:t xml:space="preserve"> December </w:t>
            </w:r>
            <w:r w:rsidRPr="004C28C7">
              <w:rPr>
                <w:rFonts w:ascii="Arial" w:hAnsi="Arial" w:cs="Arial"/>
                <w:b/>
                <w:bCs/>
                <w:sz w:val="18"/>
                <w:szCs w:val="18"/>
                <w:lang w:val="en-GB"/>
              </w:rPr>
              <w:t>2021</w:t>
            </w:r>
          </w:p>
        </w:tc>
      </w:tr>
      <w:tr w:rsidR="008C75E7" w:rsidRPr="005F7D2A" w14:paraId="5FC06CF3" w14:textId="77777777" w:rsidTr="00990FD0">
        <w:trPr>
          <w:trHeight w:val="20"/>
        </w:trPr>
        <w:tc>
          <w:tcPr>
            <w:tcW w:w="3330" w:type="dxa"/>
            <w:tcBorders>
              <w:top w:val="nil"/>
              <w:left w:val="nil"/>
              <w:bottom w:val="nil"/>
              <w:right w:val="nil"/>
            </w:tcBorders>
            <w:vAlign w:val="bottom"/>
          </w:tcPr>
          <w:p w14:paraId="59F8E67A" w14:textId="77777777" w:rsidR="008C75E7" w:rsidRPr="005F7D2A" w:rsidRDefault="008C75E7" w:rsidP="008C75E7">
            <w:pPr>
              <w:spacing w:line="254" w:lineRule="auto"/>
              <w:ind w:left="341" w:hanging="450"/>
              <w:jc w:val="both"/>
              <w:rPr>
                <w:rFonts w:ascii="Arial" w:hAnsi="Arial" w:cs="Arial"/>
                <w:sz w:val="18"/>
                <w:szCs w:val="18"/>
                <w:u w:val="single"/>
                <w:cs/>
              </w:rPr>
            </w:pPr>
          </w:p>
        </w:tc>
        <w:tc>
          <w:tcPr>
            <w:tcW w:w="648" w:type="dxa"/>
            <w:tcBorders>
              <w:top w:val="nil"/>
              <w:left w:val="nil"/>
              <w:bottom w:val="single" w:sz="4" w:space="0" w:color="auto"/>
              <w:right w:val="nil"/>
            </w:tcBorders>
            <w:vAlign w:val="bottom"/>
          </w:tcPr>
          <w:p w14:paraId="3CAEAB5D" w14:textId="77777777" w:rsidR="008C75E7" w:rsidRPr="005F7D2A" w:rsidRDefault="008C75E7" w:rsidP="00990FD0">
            <w:pPr>
              <w:ind w:left="-72" w:right="-72"/>
              <w:jc w:val="center"/>
              <w:rPr>
                <w:rFonts w:ascii="Arial" w:hAnsi="Arial" w:cs="Arial"/>
                <w:b/>
                <w:sz w:val="18"/>
                <w:szCs w:val="18"/>
                <w:lang w:val="en-GB"/>
              </w:rPr>
            </w:pPr>
            <w:r w:rsidRPr="005F7D2A">
              <w:rPr>
                <w:rFonts w:ascii="Arial" w:hAnsi="Arial" w:cs="Arial"/>
                <w:b/>
                <w:sz w:val="18"/>
                <w:szCs w:val="18"/>
                <w:lang w:val="en-GB"/>
              </w:rPr>
              <w:t>Note</w:t>
            </w:r>
          </w:p>
        </w:tc>
        <w:tc>
          <w:tcPr>
            <w:tcW w:w="1368" w:type="dxa"/>
            <w:tcBorders>
              <w:top w:val="nil"/>
              <w:left w:val="nil"/>
              <w:bottom w:val="single" w:sz="4" w:space="0" w:color="auto"/>
              <w:right w:val="nil"/>
            </w:tcBorders>
            <w:vAlign w:val="bottom"/>
            <w:hideMark/>
          </w:tcPr>
          <w:p w14:paraId="13F0EED9" w14:textId="77777777" w:rsidR="008C75E7" w:rsidRPr="005F7D2A" w:rsidRDefault="008C75E7" w:rsidP="008C75E7">
            <w:pPr>
              <w:ind w:right="-72"/>
              <w:jc w:val="right"/>
              <w:rPr>
                <w:rFonts w:ascii="Arial" w:hAnsi="Arial" w:cs="Arial"/>
                <w:sz w:val="18"/>
                <w:szCs w:val="18"/>
              </w:rPr>
            </w:pPr>
            <w:r w:rsidRPr="005F7D2A">
              <w:rPr>
                <w:rFonts w:ascii="Arial" w:hAnsi="Arial" w:cs="Arial"/>
                <w:b/>
                <w:sz w:val="18"/>
                <w:szCs w:val="18"/>
                <w:lang w:val="en-GB"/>
              </w:rPr>
              <w:t>Thousand Baht</w:t>
            </w:r>
          </w:p>
        </w:tc>
        <w:tc>
          <w:tcPr>
            <w:tcW w:w="1368" w:type="dxa"/>
            <w:tcBorders>
              <w:top w:val="nil"/>
              <w:left w:val="nil"/>
              <w:bottom w:val="single" w:sz="4" w:space="0" w:color="auto"/>
              <w:right w:val="nil"/>
            </w:tcBorders>
            <w:vAlign w:val="bottom"/>
            <w:hideMark/>
          </w:tcPr>
          <w:p w14:paraId="1D07A911" w14:textId="77777777" w:rsidR="008C75E7" w:rsidRPr="005F7D2A" w:rsidRDefault="008C75E7" w:rsidP="008C75E7">
            <w:pPr>
              <w:ind w:right="-72"/>
              <w:jc w:val="right"/>
              <w:rPr>
                <w:rFonts w:ascii="Arial" w:hAnsi="Arial" w:cs="Arial"/>
                <w:sz w:val="18"/>
                <w:szCs w:val="18"/>
              </w:rPr>
            </w:pPr>
            <w:r w:rsidRPr="005F7D2A">
              <w:rPr>
                <w:rFonts w:ascii="Arial" w:hAnsi="Arial" w:cs="Arial"/>
                <w:b/>
                <w:sz w:val="18"/>
                <w:szCs w:val="18"/>
                <w:lang w:val="en-GB"/>
              </w:rPr>
              <w:t>Thousand Baht</w:t>
            </w:r>
          </w:p>
        </w:tc>
        <w:tc>
          <w:tcPr>
            <w:tcW w:w="1368" w:type="dxa"/>
            <w:tcBorders>
              <w:top w:val="nil"/>
              <w:left w:val="nil"/>
              <w:bottom w:val="single" w:sz="4" w:space="0" w:color="auto"/>
              <w:right w:val="nil"/>
            </w:tcBorders>
            <w:vAlign w:val="bottom"/>
            <w:hideMark/>
          </w:tcPr>
          <w:p w14:paraId="49EDA76C" w14:textId="77777777" w:rsidR="008C75E7" w:rsidRPr="005F7D2A" w:rsidRDefault="008C75E7" w:rsidP="008C75E7">
            <w:pPr>
              <w:ind w:right="-72"/>
              <w:jc w:val="right"/>
              <w:rPr>
                <w:rFonts w:ascii="Arial" w:hAnsi="Arial" w:cs="Arial"/>
                <w:sz w:val="18"/>
                <w:szCs w:val="18"/>
              </w:rPr>
            </w:pPr>
            <w:r w:rsidRPr="005F7D2A">
              <w:rPr>
                <w:rFonts w:ascii="Arial" w:hAnsi="Arial" w:cs="Arial"/>
                <w:b/>
                <w:sz w:val="18"/>
                <w:szCs w:val="18"/>
                <w:lang w:val="en-GB"/>
              </w:rPr>
              <w:t>Thousand Baht</w:t>
            </w:r>
          </w:p>
        </w:tc>
        <w:tc>
          <w:tcPr>
            <w:tcW w:w="1368" w:type="dxa"/>
            <w:tcBorders>
              <w:top w:val="nil"/>
              <w:left w:val="nil"/>
              <w:bottom w:val="single" w:sz="4" w:space="0" w:color="auto"/>
              <w:right w:val="nil"/>
            </w:tcBorders>
            <w:vAlign w:val="bottom"/>
            <w:hideMark/>
          </w:tcPr>
          <w:p w14:paraId="3D3CC78E" w14:textId="77777777" w:rsidR="008C75E7" w:rsidRPr="005F7D2A" w:rsidRDefault="008C75E7" w:rsidP="008C75E7">
            <w:pPr>
              <w:ind w:right="-72"/>
              <w:jc w:val="right"/>
              <w:rPr>
                <w:rFonts w:ascii="Arial" w:hAnsi="Arial" w:cs="Arial"/>
                <w:sz w:val="18"/>
                <w:szCs w:val="18"/>
              </w:rPr>
            </w:pPr>
            <w:r w:rsidRPr="005F7D2A">
              <w:rPr>
                <w:rFonts w:ascii="Arial" w:hAnsi="Arial" w:cs="Arial"/>
                <w:b/>
                <w:sz w:val="18"/>
                <w:szCs w:val="18"/>
                <w:lang w:val="en-GB"/>
              </w:rPr>
              <w:t>Thousand Baht</w:t>
            </w:r>
          </w:p>
        </w:tc>
      </w:tr>
      <w:tr w:rsidR="008C75E7" w:rsidRPr="005F7D2A" w14:paraId="4F1C6FCF" w14:textId="77777777" w:rsidTr="00990FD0">
        <w:trPr>
          <w:trHeight w:val="20"/>
        </w:trPr>
        <w:tc>
          <w:tcPr>
            <w:tcW w:w="3330" w:type="dxa"/>
            <w:tcBorders>
              <w:top w:val="nil"/>
              <w:left w:val="nil"/>
              <w:bottom w:val="nil"/>
              <w:right w:val="nil"/>
            </w:tcBorders>
            <w:vAlign w:val="bottom"/>
          </w:tcPr>
          <w:p w14:paraId="7420825D" w14:textId="77777777" w:rsidR="008C75E7" w:rsidRPr="005F7D2A" w:rsidRDefault="008C75E7" w:rsidP="008C75E7">
            <w:pPr>
              <w:pStyle w:val="Default"/>
              <w:spacing w:line="254" w:lineRule="auto"/>
              <w:ind w:left="341" w:hanging="450"/>
              <w:jc w:val="both"/>
              <w:rPr>
                <w:rFonts w:ascii="Arial" w:hAnsi="Arial" w:cs="Arial"/>
                <w:color w:val="auto"/>
                <w:sz w:val="18"/>
                <w:szCs w:val="18"/>
              </w:rPr>
            </w:pPr>
          </w:p>
        </w:tc>
        <w:tc>
          <w:tcPr>
            <w:tcW w:w="648" w:type="dxa"/>
            <w:tcBorders>
              <w:top w:val="single" w:sz="4" w:space="0" w:color="auto"/>
              <w:left w:val="nil"/>
              <w:bottom w:val="nil"/>
              <w:right w:val="nil"/>
            </w:tcBorders>
            <w:shd w:val="clear" w:color="auto" w:fill="auto"/>
          </w:tcPr>
          <w:p w14:paraId="1E360CB1" w14:textId="77777777" w:rsidR="008C75E7" w:rsidRPr="005F7D2A" w:rsidRDefault="008C75E7" w:rsidP="00990FD0">
            <w:pPr>
              <w:spacing w:line="254" w:lineRule="auto"/>
              <w:ind w:left="-72" w:right="-72"/>
              <w:jc w:val="center"/>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1A91B327" w14:textId="77777777" w:rsidR="008C75E7" w:rsidRPr="005F7D2A" w:rsidRDefault="008C75E7" w:rsidP="008C75E7">
            <w:pPr>
              <w:spacing w:line="254"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vAlign w:val="bottom"/>
          </w:tcPr>
          <w:p w14:paraId="62929244" w14:textId="77777777" w:rsidR="008C75E7" w:rsidRPr="005F7D2A" w:rsidRDefault="008C75E7" w:rsidP="008C75E7">
            <w:pPr>
              <w:spacing w:line="254"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2C023643" w14:textId="77777777" w:rsidR="008C75E7" w:rsidRPr="005F7D2A" w:rsidRDefault="008C75E7" w:rsidP="008C75E7">
            <w:pPr>
              <w:spacing w:line="254"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6BE86FF8" w14:textId="77777777" w:rsidR="008C75E7" w:rsidRPr="005F7D2A" w:rsidRDefault="008C75E7" w:rsidP="008C75E7">
            <w:pPr>
              <w:keepNext/>
              <w:ind w:right="-72" w:firstLine="5"/>
              <w:jc w:val="right"/>
              <w:outlineLvl w:val="0"/>
              <w:rPr>
                <w:rFonts w:ascii="Arial" w:hAnsi="Arial" w:cs="Arial"/>
                <w:sz w:val="18"/>
                <w:szCs w:val="18"/>
              </w:rPr>
            </w:pPr>
          </w:p>
        </w:tc>
      </w:tr>
      <w:tr w:rsidR="000E1288" w:rsidRPr="005F7D2A" w14:paraId="2802F282" w14:textId="77777777" w:rsidTr="00990FD0">
        <w:trPr>
          <w:trHeight w:val="20"/>
        </w:trPr>
        <w:tc>
          <w:tcPr>
            <w:tcW w:w="3330" w:type="dxa"/>
            <w:tcBorders>
              <w:top w:val="nil"/>
              <w:left w:val="nil"/>
              <w:bottom w:val="nil"/>
              <w:right w:val="nil"/>
            </w:tcBorders>
            <w:vAlign w:val="center"/>
            <w:hideMark/>
          </w:tcPr>
          <w:p w14:paraId="10FA35A3" w14:textId="77777777" w:rsidR="000E1288" w:rsidRPr="005F7D2A" w:rsidRDefault="000E1288" w:rsidP="000E1288">
            <w:pPr>
              <w:pStyle w:val="Default"/>
              <w:tabs>
                <w:tab w:val="left" w:pos="1387"/>
              </w:tabs>
              <w:spacing w:line="254" w:lineRule="auto"/>
              <w:ind w:left="341" w:hanging="450"/>
              <w:rPr>
                <w:rFonts w:ascii="Arial" w:hAnsi="Arial" w:cs="Arial"/>
                <w:sz w:val="18"/>
                <w:szCs w:val="18"/>
              </w:rPr>
            </w:pPr>
            <w:r w:rsidRPr="005F7D2A">
              <w:rPr>
                <w:rFonts w:ascii="Arial" w:hAnsi="Arial" w:cs="Arial"/>
                <w:sz w:val="18"/>
                <w:szCs w:val="18"/>
                <w:lang w:bidi="ar-SA"/>
              </w:rPr>
              <w:t>Trade receivables</w:t>
            </w:r>
            <w:r w:rsidRPr="005F7D2A">
              <w:rPr>
                <w:rFonts w:ascii="Arial" w:hAnsi="Arial" w:cs="Arial"/>
                <w:sz w:val="18"/>
                <w:szCs w:val="18"/>
              </w:rPr>
              <w:tab/>
              <w:t>- Third parties</w:t>
            </w:r>
          </w:p>
        </w:tc>
        <w:tc>
          <w:tcPr>
            <w:tcW w:w="648" w:type="dxa"/>
            <w:tcBorders>
              <w:top w:val="nil"/>
              <w:left w:val="nil"/>
              <w:bottom w:val="nil"/>
              <w:right w:val="nil"/>
            </w:tcBorders>
            <w:shd w:val="clear" w:color="auto" w:fill="auto"/>
            <w:vAlign w:val="bottom"/>
          </w:tcPr>
          <w:p w14:paraId="69E87518" w14:textId="77777777" w:rsidR="000E1288" w:rsidRPr="005F7D2A" w:rsidRDefault="000E1288" w:rsidP="00990FD0">
            <w:pPr>
              <w:ind w:left="-72" w:right="-72"/>
              <w:jc w:val="center"/>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15E1137B" w14:textId="26572CCD" w:rsidR="000E1288" w:rsidRPr="005F7D2A" w:rsidRDefault="004C28C7" w:rsidP="000E1288">
            <w:pPr>
              <w:ind w:right="-72"/>
              <w:contextualSpacing/>
              <w:jc w:val="right"/>
              <w:rPr>
                <w:rFonts w:ascii="Arial" w:eastAsia="Arial Unicode MS" w:hAnsi="Arial" w:cs="Arial"/>
                <w:sz w:val="18"/>
                <w:szCs w:val="18"/>
              </w:rPr>
            </w:pPr>
            <w:r w:rsidRPr="004C28C7">
              <w:rPr>
                <w:rFonts w:ascii="Arial" w:eastAsia="Arial Unicode MS" w:hAnsi="Arial" w:cs="Arial"/>
                <w:sz w:val="18"/>
                <w:szCs w:val="18"/>
                <w:lang w:val="en-GB"/>
              </w:rPr>
              <w:t>157</w:t>
            </w:r>
            <w:r w:rsidR="0007562B">
              <w:rPr>
                <w:rFonts w:ascii="Arial" w:eastAsia="Arial Unicode MS" w:hAnsi="Arial" w:cs="Arial"/>
                <w:sz w:val="18"/>
                <w:szCs w:val="18"/>
              </w:rPr>
              <w:t>,</w:t>
            </w:r>
            <w:r w:rsidRPr="004C28C7">
              <w:rPr>
                <w:rFonts w:ascii="Arial" w:eastAsia="Arial Unicode MS" w:hAnsi="Arial" w:cs="Arial"/>
                <w:sz w:val="18"/>
                <w:szCs w:val="18"/>
                <w:lang w:val="en-GB"/>
              </w:rPr>
              <w:t>610</w:t>
            </w:r>
          </w:p>
        </w:tc>
        <w:tc>
          <w:tcPr>
            <w:tcW w:w="1368" w:type="dxa"/>
            <w:tcBorders>
              <w:top w:val="nil"/>
              <w:left w:val="nil"/>
              <w:bottom w:val="nil"/>
              <w:right w:val="nil"/>
            </w:tcBorders>
            <w:vAlign w:val="bottom"/>
          </w:tcPr>
          <w:p w14:paraId="76B50F86" w14:textId="786148DA" w:rsidR="000E1288" w:rsidRPr="005F7D2A" w:rsidRDefault="004C28C7" w:rsidP="000E1288">
            <w:pPr>
              <w:ind w:right="-72"/>
              <w:jc w:val="right"/>
              <w:rPr>
                <w:rFonts w:ascii="Arial" w:eastAsia="Arial Unicode MS" w:hAnsi="Arial" w:cs="Arial"/>
                <w:sz w:val="18"/>
                <w:szCs w:val="18"/>
              </w:rPr>
            </w:pPr>
            <w:r w:rsidRPr="004C28C7">
              <w:rPr>
                <w:rFonts w:ascii="Arial" w:eastAsia="Arial Unicode MS" w:hAnsi="Arial" w:cs="Arial"/>
                <w:sz w:val="18"/>
                <w:szCs w:val="18"/>
                <w:lang w:val="en-GB"/>
              </w:rPr>
              <w:t>188</w:t>
            </w:r>
            <w:r w:rsidR="000E1288" w:rsidRPr="005F7D2A">
              <w:rPr>
                <w:rFonts w:ascii="Arial" w:eastAsia="Arial Unicode MS" w:hAnsi="Arial" w:cs="Arial"/>
                <w:sz w:val="18"/>
                <w:szCs w:val="18"/>
              </w:rPr>
              <w:t>,</w:t>
            </w:r>
            <w:r w:rsidRPr="004C28C7">
              <w:rPr>
                <w:rFonts w:ascii="Arial" w:eastAsia="Arial Unicode MS" w:hAnsi="Arial" w:cs="Arial"/>
                <w:sz w:val="18"/>
                <w:szCs w:val="18"/>
                <w:lang w:val="en-GB"/>
              </w:rPr>
              <w:t>628</w:t>
            </w:r>
          </w:p>
        </w:tc>
        <w:tc>
          <w:tcPr>
            <w:tcW w:w="1368" w:type="dxa"/>
            <w:tcBorders>
              <w:top w:val="nil"/>
              <w:left w:val="nil"/>
              <w:bottom w:val="nil"/>
              <w:right w:val="nil"/>
            </w:tcBorders>
            <w:shd w:val="clear" w:color="auto" w:fill="FAFAFA"/>
            <w:vAlign w:val="bottom"/>
          </w:tcPr>
          <w:p w14:paraId="1B219094" w14:textId="2B273650" w:rsidR="000E1288" w:rsidRPr="005F7D2A" w:rsidRDefault="004C28C7" w:rsidP="000E1288">
            <w:pPr>
              <w:ind w:right="-72"/>
              <w:jc w:val="right"/>
              <w:rPr>
                <w:rFonts w:ascii="Arial" w:eastAsia="Arial Unicode MS" w:hAnsi="Arial" w:cs="Arial"/>
                <w:sz w:val="18"/>
                <w:szCs w:val="18"/>
              </w:rPr>
            </w:pPr>
            <w:r w:rsidRPr="004C28C7">
              <w:rPr>
                <w:rFonts w:ascii="Arial" w:eastAsia="Arial Unicode MS" w:hAnsi="Arial" w:cs="Arial"/>
                <w:sz w:val="18"/>
                <w:szCs w:val="18"/>
                <w:lang w:val="en-GB"/>
              </w:rPr>
              <w:t>152</w:t>
            </w:r>
            <w:r w:rsidR="0007562B">
              <w:rPr>
                <w:rFonts w:ascii="Arial" w:eastAsia="Arial Unicode MS" w:hAnsi="Arial" w:cs="Arial"/>
                <w:sz w:val="18"/>
                <w:szCs w:val="18"/>
              </w:rPr>
              <w:t>,</w:t>
            </w:r>
            <w:r w:rsidRPr="004C28C7">
              <w:rPr>
                <w:rFonts w:ascii="Arial" w:eastAsia="Arial Unicode MS" w:hAnsi="Arial" w:cs="Arial"/>
                <w:sz w:val="18"/>
                <w:szCs w:val="18"/>
                <w:lang w:val="en-GB"/>
              </w:rPr>
              <w:t>891</w:t>
            </w:r>
          </w:p>
        </w:tc>
        <w:tc>
          <w:tcPr>
            <w:tcW w:w="1368" w:type="dxa"/>
            <w:tcBorders>
              <w:top w:val="nil"/>
              <w:left w:val="nil"/>
              <w:bottom w:val="nil"/>
              <w:right w:val="nil"/>
            </w:tcBorders>
            <w:shd w:val="clear" w:color="auto" w:fill="auto"/>
            <w:vAlign w:val="bottom"/>
          </w:tcPr>
          <w:p w14:paraId="71B42BD8" w14:textId="2E529314" w:rsidR="000E1288" w:rsidRPr="005F7D2A" w:rsidRDefault="004C28C7" w:rsidP="000E1288">
            <w:pPr>
              <w:ind w:right="-72"/>
              <w:jc w:val="right"/>
              <w:rPr>
                <w:rFonts w:ascii="Arial" w:eastAsia="Arial Unicode MS" w:hAnsi="Arial" w:cs="Arial"/>
                <w:sz w:val="18"/>
                <w:szCs w:val="18"/>
              </w:rPr>
            </w:pPr>
            <w:r w:rsidRPr="004C28C7">
              <w:rPr>
                <w:rFonts w:ascii="Arial" w:eastAsia="Arial Unicode MS" w:hAnsi="Arial" w:cs="Arial"/>
                <w:sz w:val="18"/>
                <w:szCs w:val="18"/>
                <w:lang w:val="en-GB"/>
              </w:rPr>
              <w:t>180</w:t>
            </w:r>
            <w:r w:rsidR="000E1288" w:rsidRPr="005F7D2A">
              <w:rPr>
                <w:rFonts w:ascii="Arial" w:eastAsia="Arial Unicode MS" w:hAnsi="Arial" w:cs="Arial"/>
                <w:sz w:val="18"/>
                <w:szCs w:val="18"/>
              </w:rPr>
              <w:t>,</w:t>
            </w:r>
            <w:r w:rsidRPr="004C28C7">
              <w:rPr>
                <w:rFonts w:ascii="Arial" w:eastAsia="Arial Unicode MS" w:hAnsi="Arial" w:cs="Arial"/>
                <w:sz w:val="18"/>
                <w:szCs w:val="18"/>
                <w:lang w:val="en-GB"/>
              </w:rPr>
              <w:t>188</w:t>
            </w:r>
          </w:p>
        </w:tc>
      </w:tr>
      <w:tr w:rsidR="000E1288" w:rsidRPr="005F7D2A" w14:paraId="3680EB48" w14:textId="77777777" w:rsidTr="00990FD0">
        <w:trPr>
          <w:trHeight w:val="20"/>
        </w:trPr>
        <w:tc>
          <w:tcPr>
            <w:tcW w:w="3330" w:type="dxa"/>
            <w:tcBorders>
              <w:top w:val="nil"/>
              <w:left w:val="nil"/>
              <w:bottom w:val="nil"/>
              <w:right w:val="nil"/>
            </w:tcBorders>
            <w:vAlign w:val="center"/>
            <w:hideMark/>
          </w:tcPr>
          <w:p w14:paraId="141E3494" w14:textId="77777777" w:rsidR="000E1288" w:rsidRPr="005F7D2A" w:rsidRDefault="000E1288" w:rsidP="000E1288">
            <w:pPr>
              <w:pStyle w:val="Default"/>
              <w:tabs>
                <w:tab w:val="left" w:pos="1387"/>
              </w:tabs>
              <w:spacing w:line="254" w:lineRule="auto"/>
              <w:rPr>
                <w:rFonts w:ascii="Arial" w:hAnsi="Arial" w:cs="Arial"/>
                <w:sz w:val="18"/>
                <w:szCs w:val="18"/>
              </w:rPr>
            </w:pPr>
            <w:r w:rsidRPr="005F7D2A">
              <w:rPr>
                <w:rFonts w:ascii="Arial" w:eastAsia="Angsana New" w:hAnsi="Arial" w:cs="Arial"/>
                <w:sz w:val="18"/>
                <w:szCs w:val="18"/>
                <w:lang w:val="en-GB"/>
              </w:rPr>
              <w:tab/>
              <w:t xml:space="preserve">- </w:t>
            </w:r>
            <w:r w:rsidRPr="005F7D2A">
              <w:rPr>
                <w:rFonts w:ascii="Arial" w:hAnsi="Arial" w:cs="Arial"/>
                <w:sz w:val="18"/>
                <w:szCs w:val="18"/>
              </w:rPr>
              <w:t>Related parties</w:t>
            </w:r>
          </w:p>
        </w:tc>
        <w:tc>
          <w:tcPr>
            <w:tcW w:w="648" w:type="dxa"/>
            <w:tcBorders>
              <w:top w:val="nil"/>
              <w:left w:val="nil"/>
              <w:bottom w:val="nil"/>
              <w:right w:val="nil"/>
            </w:tcBorders>
            <w:shd w:val="clear" w:color="auto" w:fill="auto"/>
            <w:vAlign w:val="bottom"/>
          </w:tcPr>
          <w:p w14:paraId="65D3D2F4" w14:textId="3B1F2A32" w:rsidR="000E1288" w:rsidRPr="005F7D2A" w:rsidRDefault="004C28C7" w:rsidP="00990FD0">
            <w:pPr>
              <w:ind w:left="-72" w:right="-72"/>
              <w:jc w:val="center"/>
              <w:rPr>
                <w:rFonts w:ascii="Arial" w:eastAsia="Arial Unicode MS" w:hAnsi="Arial" w:cs="Arial"/>
                <w:sz w:val="18"/>
                <w:szCs w:val="18"/>
              </w:rPr>
            </w:pPr>
            <w:r w:rsidRPr="004C28C7">
              <w:rPr>
                <w:rFonts w:ascii="Arial" w:eastAsia="Arial Unicode MS" w:hAnsi="Arial" w:cs="Arial"/>
                <w:sz w:val="18"/>
                <w:szCs w:val="18"/>
                <w:lang w:val="en-GB"/>
              </w:rPr>
              <w:t>14</w:t>
            </w:r>
            <w:r w:rsidR="00720165" w:rsidRPr="005F7D2A">
              <w:rPr>
                <w:rFonts w:ascii="Arial" w:eastAsia="Arial Unicode MS" w:hAnsi="Arial" w:cs="Arial"/>
                <w:sz w:val="18"/>
                <w:szCs w:val="18"/>
              </w:rPr>
              <w:t xml:space="preserve"> b)</w:t>
            </w:r>
          </w:p>
        </w:tc>
        <w:tc>
          <w:tcPr>
            <w:tcW w:w="1368" w:type="dxa"/>
            <w:tcBorders>
              <w:top w:val="nil"/>
              <w:left w:val="nil"/>
              <w:bottom w:val="nil"/>
              <w:right w:val="nil"/>
            </w:tcBorders>
            <w:shd w:val="clear" w:color="auto" w:fill="FAFAFA"/>
            <w:vAlign w:val="bottom"/>
          </w:tcPr>
          <w:p w14:paraId="0A50B588" w14:textId="4207CCA7" w:rsidR="000E1288" w:rsidRPr="005F7D2A" w:rsidRDefault="0007562B" w:rsidP="000E1288">
            <w:pPr>
              <w:ind w:right="-72"/>
              <w:contextualSpacing/>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vAlign w:val="bottom"/>
          </w:tcPr>
          <w:p w14:paraId="5550E28B" w14:textId="6ED9E8A7" w:rsidR="000E1288" w:rsidRPr="005F7D2A" w:rsidRDefault="004C28C7" w:rsidP="000E1288">
            <w:pPr>
              <w:ind w:right="-72"/>
              <w:jc w:val="right"/>
              <w:rPr>
                <w:rFonts w:ascii="Arial" w:eastAsia="Arial Unicode MS" w:hAnsi="Arial" w:cs="Arial"/>
                <w:sz w:val="18"/>
                <w:szCs w:val="18"/>
              </w:rPr>
            </w:pPr>
            <w:r w:rsidRPr="004C28C7">
              <w:rPr>
                <w:rFonts w:ascii="Arial" w:eastAsia="Arial Unicode MS" w:hAnsi="Arial" w:cs="Arial"/>
                <w:sz w:val="18"/>
                <w:szCs w:val="18"/>
                <w:lang w:val="en-GB"/>
              </w:rPr>
              <w:t>3</w:t>
            </w:r>
            <w:r w:rsidR="000E1288" w:rsidRPr="005F7D2A">
              <w:rPr>
                <w:rFonts w:ascii="Arial" w:eastAsia="Arial Unicode MS" w:hAnsi="Arial" w:cs="Arial"/>
                <w:sz w:val="18"/>
                <w:szCs w:val="18"/>
              </w:rPr>
              <w:t>,</w:t>
            </w:r>
            <w:r w:rsidRPr="004C28C7">
              <w:rPr>
                <w:rFonts w:ascii="Arial" w:eastAsia="Arial Unicode MS" w:hAnsi="Arial" w:cs="Arial"/>
                <w:sz w:val="18"/>
                <w:szCs w:val="18"/>
                <w:lang w:val="en-GB"/>
              </w:rPr>
              <w:t>377</w:t>
            </w:r>
          </w:p>
        </w:tc>
        <w:tc>
          <w:tcPr>
            <w:tcW w:w="1368" w:type="dxa"/>
            <w:tcBorders>
              <w:top w:val="nil"/>
              <w:left w:val="nil"/>
              <w:bottom w:val="nil"/>
              <w:right w:val="nil"/>
            </w:tcBorders>
            <w:shd w:val="clear" w:color="auto" w:fill="FAFAFA"/>
            <w:vAlign w:val="bottom"/>
          </w:tcPr>
          <w:p w14:paraId="1B0FDAEB" w14:textId="1C9825E7" w:rsidR="000E1288" w:rsidRPr="005F7D2A" w:rsidRDefault="004C28C7" w:rsidP="000E1288">
            <w:pPr>
              <w:ind w:right="-72"/>
              <w:jc w:val="right"/>
              <w:rPr>
                <w:rFonts w:ascii="Arial" w:eastAsia="Arial Unicode MS" w:hAnsi="Arial" w:cs="Arial"/>
                <w:sz w:val="18"/>
                <w:szCs w:val="18"/>
              </w:rPr>
            </w:pPr>
            <w:r w:rsidRPr="004C28C7">
              <w:rPr>
                <w:rFonts w:ascii="Arial" w:eastAsia="Arial Unicode MS" w:hAnsi="Arial" w:cs="Arial"/>
                <w:sz w:val="18"/>
                <w:szCs w:val="18"/>
                <w:lang w:val="en-GB"/>
              </w:rPr>
              <w:t>117</w:t>
            </w:r>
          </w:p>
        </w:tc>
        <w:tc>
          <w:tcPr>
            <w:tcW w:w="1368" w:type="dxa"/>
            <w:tcBorders>
              <w:top w:val="nil"/>
              <w:left w:val="nil"/>
              <w:bottom w:val="nil"/>
              <w:right w:val="nil"/>
            </w:tcBorders>
            <w:shd w:val="clear" w:color="auto" w:fill="auto"/>
            <w:vAlign w:val="bottom"/>
          </w:tcPr>
          <w:p w14:paraId="4A4E3CD7" w14:textId="4A77E6AB" w:rsidR="000E1288" w:rsidRPr="005F7D2A" w:rsidRDefault="004C28C7" w:rsidP="000E1288">
            <w:pPr>
              <w:ind w:right="-72"/>
              <w:jc w:val="right"/>
              <w:rPr>
                <w:rFonts w:ascii="Arial" w:eastAsia="Arial Unicode MS" w:hAnsi="Arial" w:cs="Arial"/>
                <w:sz w:val="18"/>
                <w:szCs w:val="18"/>
              </w:rPr>
            </w:pPr>
            <w:r w:rsidRPr="004C28C7">
              <w:rPr>
                <w:rFonts w:ascii="Arial" w:eastAsia="Arial Unicode MS" w:hAnsi="Arial" w:cs="Arial"/>
                <w:sz w:val="18"/>
                <w:szCs w:val="18"/>
                <w:lang w:val="en-GB"/>
              </w:rPr>
              <w:t>3</w:t>
            </w:r>
            <w:r w:rsidR="000E1288" w:rsidRPr="005F7D2A">
              <w:rPr>
                <w:rFonts w:ascii="Arial" w:eastAsia="Arial Unicode MS" w:hAnsi="Arial" w:cs="Arial"/>
                <w:sz w:val="18"/>
                <w:szCs w:val="18"/>
              </w:rPr>
              <w:t>,</w:t>
            </w:r>
            <w:r w:rsidRPr="004C28C7">
              <w:rPr>
                <w:rFonts w:ascii="Arial" w:eastAsia="Arial Unicode MS" w:hAnsi="Arial" w:cs="Arial"/>
                <w:sz w:val="18"/>
                <w:szCs w:val="18"/>
                <w:lang w:val="en-GB"/>
              </w:rPr>
              <w:t>377</w:t>
            </w:r>
          </w:p>
        </w:tc>
      </w:tr>
      <w:tr w:rsidR="000E1288" w:rsidRPr="005F7D2A" w14:paraId="6AF0F9E3" w14:textId="77777777" w:rsidTr="00990FD0">
        <w:trPr>
          <w:trHeight w:val="20"/>
        </w:trPr>
        <w:tc>
          <w:tcPr>
            <w:tcW w:w="3330" w:type="dxa"/>
            <w:tcBorders>
              <w:top w:val="nil"/>
              <w:left w:val="nil"/>
              <w:bottom w:val="nil"/>
              <w:right w:val="nil"/>
            </w:tcBorders>
            <w:vAlign w:val="center"/>
            <w:hideMark/>
          </w:tcPr>
          <w:p w14:paraId="581451C8" w14:textId="77777777" w:rsidR="000E1288" w:rsidRPr="005F7D2A" w:rsidRDefault="000E1288" w:rsidP="000E1288">
            <w:pPr>
              <w:pStyle w:val="Default"/>
              <w:ind w:left="341" w:hanging="450"/>
              <w:rPr>
                <w:rFonts w:ascii="Arial" w:hAnsi="Arial" w:cs="Arial"/>
                <w:sz w:val="18"/>
                <w:szCs w:val="18"/>
              </w:rPr>
            </w:pPr>
            <w:r w:rsidRPr="005F7D2A">
              <w:rPr>
                <w:rFonts w:ascii="Arial" w:hAnsi="Arial" w:cs="Arial"/>
                <w:sz w:val="18"/>
                <w:szCs w:val="18"/>
                <w:u w:val="single"/>
              </w:rPr>
              <w:t>Less</w:t>
            </w:r>
            <w:r w:rsidRPr="005F7D2A">
              <w:rPr>
                <w:rFonts w:ascii="Arial" w:hAnsi="Arial" w:cs="Arial"/>
                <w:sz w:val="18"/>
                <w:szCs w:val="18"/>
              </w:rPr>
              <w:t xml:space="preserve">  Loss allowance </w:t>
            </w:r>
          </w:p>
        </w:tc>
        <w:tc>
          <w:tcPr>
            <w:tcW w:w="648" w:type="dxa"/>
            <w:tcBorders>
              <w:top w:val="nil"/>
              <w:left w:val="nil"/>
              <w:bottom w:val="nil"/>
              <w:right w:val="nil"/>
            </w:tcBorders>
            <w:shd w:val="clear" w:color="auto" w:fill="auto"/>
          </w:tcPr>
          <w:p w14:paraId="1E925036" w14:textId="77777777" w:rsidR="000E1288" w:rsidRPr="005F7D2A" w:rsidRDefault="000E1288" w:rsidP="00990FD0">
            <w:pPr>
              <w:spacing w:line="254" w:lineRule="auto"/>
              <w:ind w:left="-72" w:right="-72"/>
              <w:jc w:val="center"/>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6E1BD6F8" w14:textId="3EE33325" w:rsidR="000E1288" w:rsidRPr="005F7D2A" w:rsidRDefault="0007562B" w:rsidP="000E1288">
            <w:pPr>
              <w:spacing w:line="254" w:lineRule="auto"/>
              <w:ind w:left="-40" w:right="-72"/>
              <w:jc w:val="right"/>
              <w:rPr>
                <w:rFonts w:ascii="Arial" w:hAnsi="Arial" w:cs="Arial"/>
                <w:sz w:val="18"/>
                <w:szCs w:val="18"/>
              </w:rPr>
            </w:pPr>
            <w:r>
              <w:rPr>
                <w:rFonts w:ascii="Arial" w:hAnsi="Arial" w:cs="Arial"/>
                <w:sz w:val="18"/>
                <w:szCs w:val="18"/>
              </w:rPr>
              <w:t>(</w:t>
            </w:r>
            <w:r w:rsidR="004C28C7" w:rsidRPr="004C28C7">
              <w:rPr>
                <w:rFonts w:ascii="Arial" w:hAnsi="Arial" w:cs="Arial"/>
                <w:sz w:val="18"/>
                <w:szCs w:val="18"/>
                <w:lang w:val="en-GB"/>
              </w:rPr>
              <w:t>111</w:t>
            </w:r>
            <w:r>
              <w:rPr>
                <w:rFonts w:ascii="Arial" w:hAnsi="Arial" w:cs="Arial"/>
                <w:sz w:val="18"/>
                <w:szCs w:val="18"/>
              </w:rPr>
              <w:t>,</w:t>
            </w:r>
            <w:r w:rsidR="004C28C7" w:rsidRPr="004C28C7">
              <w:rPr>
                <w:rFonts w:ascii="Arial" w:hAnsi="Arial" w:cs="Arial"/>
                <w:sz w:val="18"/>
                <w:szCs w:val="18"/>
                <w:lang w:val="en-GB"/>
              </w:rPr>
              <w:t>964</w:t>
            </w:r>
            <w:r>
              <w:rPr>
                <w:rFonts w:ascii="Arial" w:hAnsi="Arial" w:cs="Arial"/>
                <w:sz w:val="18"/>
                <w:szCs w:val="18"/>
              </w:rPr>
              <w:t>)</w:t>
            </w:r>
          </w:p>
        </w:tc>
        <w:tc>
          <w:tcPr>
            <w:tcW w:w="1368" w:type="dxa"/>
            <w:tcBorders>
              <w:top w:val="nil"/>
              <w:left w:val="nil"/>
              <w:bottom w:val="single" w:sz="4" w:space="0" w:color="auto"/>
              <w:right w:val="nil"/>
            </w:tcBorders>
            <w:vAlign w:val="bottom"/>
          </w:tcPr>
          <w:p w14:paraId="3D12E081" w14:textId="56F38AA3" w:rsidR="000E1288" w:rsidRPr="005F7D2A" w:rsidRDefault="000E1288" w:rsidP="000E1288">
            <w:pPr>
              <w:spacing w:line="254" w:lineRule="auto"/>
              <w:ind w:left="-40" w:right="-72"/>
              <w:jc w:val="right"/>
              <w:rPr>
                <w:rFonts w:ascii="Arial" w:hAnsi="Arial" w:cs="Arial"/>
                <w:sz w:val="18"/>
                <w:szCs w:val="18"/>
              </w:rPr>
            </w:pPr>
            <w:r w:rsidRPr="005F7D2A">
              <w:rPr>
                <w:rFonts w:ascii="Arial" w:eastAsia="Arial Unicode MS" w:hAnsi="Arial" w:cs="Arial"/>
                <w:sz w:val="18"/>
                <w:szCs w:val="18"/>
              </w:rPr>
              <w:t>(</w:t>
            </w:r>
            <w:r w:rsidR="004C28C7" w:rsidRPr="004C28C7">
              <w:rPr>
                <w:rFonts w:ascii="Arial" w:eastAsia="Arial Unicode MS" w:hAnsi="Arial" w:cs="Arial"/>
                <w:sz w:val="18"/>
                <w:szCs w:val="18"/>
                <w:lang w:val="en-GB"/>
              </w:rPr>
              <w:t>117</w:t>
            </w:r>
            <w:r w:rsidRPr="005F7D2A">
              <w:rPr>
                <w:rFonts w:ascii="Arial" w:eastAsia="Arial Unicode MS" w:hAnsi="Arial" w:cs="Arial"/>
                <w:sz w:val="18"/>
                <w:szCs w:val="18"/>
              </w:rPr>
              <w:t>,</w:t>
            </w:r>
            <w:r w:rsidR="004C28C7" w:rsidRPr="004C28C7">
              <w:rPr>
                <w:rFonts w:ascii="Arial" w:eastAsia="Arial Unicode MS" w:hAnsi="Arial" w:cs="Arial"/>
                <w:sz w:val="18"/>
                <w:szCs w:val="18"/>
                <w:lang w:val="en-GB"/>
              </w:rPr>
              <w:t>109</w:t>
            </w:r>
            <w:r w:rsidRPr="005F7D2A">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14:paraId="183B8ACF" w14:textId="5C93ED28" w:rsidR="000E1288" w:rsidRPr="005F7D2A" w:rsidRDefault="0007562B" w:rsidP="000E1288">
            <w:pPr>
              <w:ind w:right="-72"/>
              <w:jc w:val="right"/>
              <w:rPr>
                <w:rFonts w:ascii="Arial" w:eastAsia="Arial Unicode MS" w:hAnsi="Arial" w:cs="Arial"/>
                <w:sz w:val="18"/>
                <w:szCs w:val="18"/>
              </w:rPr>
            </w:pPr>
            <w:r>
              <w:rPr>
                <w:rFonts w:ascii="Arial" w:eastAsia="Arial Unicode MS" w:hAnsi="Arial" w:cs="Arial"/>
                <w:sz w:val="18"/>
                <w:szCs w:val="18"/>
              </w:rPr>
              <w:t>(</w:t>
            </w:r>
            <w:r w:rsidR="004C28C7" w:rsidRPr="004C28C7">
              <w:rPr>
                <w:rFonts w:ascii="Arial" w:eastAsia="Arial Unicode MS" w:hAnsi="Arial" w:cs="Arial"/>
                <w:sz w:val="18"/>
                <w:szCs w:val="18"/>
                <w:lang w:val="en-GB"/>
              </w:rPr>
              <w:t>108</w:t>
            </w:r>
            <w:r>
              <w:rPr>
                <w:rFonts w:ascii="Arial" w:eastAsia="Arial Unicode MS" w:hAnsi="Arial" w:cs="Arial"/>
                <w:sz w:val="18"/>
                <w:szCs w:val="18"/>
              </w:rPr>
              <w:t>,</w:t>
            </w:r>
            <w:r w:rsidR="004C28C7" w:rsidRPr="004C28C7">
              <w:rPr>
                <w:rFonts w:ascii="Arial" w:eastAsia="Arial Unicode MS" w:hAnsi="Arial" w:cs="Arial"/>
                <w:sz w:val="18"/>
                <w:szCs w:val="18"/>
                <w:lang w:val="en-GB"/>
              </w:rPr>
              <w:t>028</w:t>
            </w:r>
            <w:r>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14:paraId="3F48E7CA" w14:textId="097ECEE0" w:rsidR="000E1288" w:rsidRPr="005F7D2A" w:rsidRDefault="000E1288" w:rsidP="000E1288">
            <w:pPr>
              <w:spacing w:line="254" w:lineRule="auto"/>
              <w:ind w:left="-40" w:right="-72"/>
              <w:jc w:val="right"/>
              <w:rPr>
                <w:rFonts w:ascii="Arial" w:hAnsi="Arial" w:cs="Arial"/>
                <w:sz w:val="18"/>
                <w:szCs w:val="18"/>
              </w:rPr>
            </w:pPr>
            <w:r w:rsidRPr="005F7D2A">
              <w:rPr>
                <w:rFonts w:ascii="Arial" w:eastAsia="Arial Unicode MS" w:hAnsi="Arial" w:cs="Arial"/>
                <w:sz w:val="18"/>
                <w:szCs w:val="18"/>
              </w:rPr>
              <w:t>(</w:t>
            </w:r>
            <w:r w:rsidR="004C28C7" w:rsidRPr="004C28C7">
              <w:rPr>
                <w:rFonts w:ascii="Arial" w:eastAsia="Arial Unicode MS" w:hAnsi="Arial" w:cs="Arial"/>
                <w:sz w:val="18"/>
                <w:szCs w:val="18"/>
                <w:lang w:val="en-GB"/>
              </w:rPr>
              <w:t>113</w:t>
            </w:r>
            <w:r w:rsidRPr="005F7D2A">
              <w:rPr>
                <w:rFonts w:ascii="Arial" w:eastAsia="Arial Unicode MS" w:hAnsi="Arial" w:cs="Arial"/>
                <w:sz w:val="18"/>
                <w:szCs w:val="18"/>
              </w:rPr>
              <w:t>,</w:t>
            </w:r>
            <w:r w:rsidR="004C28C7" w:rsidRPr="004C28C7">
              <w:rPr>
                <w:rFonts w:ascii="Arial" w:eastAsia="Arial Unicode MS" w:hAnsi="Arial" w:cs="Arial"/>
                <w:sz w:val="18"/>
                <w:szCs w:val="18"/>
                <w:lang w:val="en-GB"/>
              </w:rPr>
              <w:t>137</w:t>
            </w:r>
            <w:r w:rsidRPr="005F7D2A">
              <w:rPr>
                <w:rFonts w:ascii="Arial" w:eastAsia="Arial Unicode MS" w:hAnsi="Arial" w:cs="Arial"/>
                <w:sz w:val="18"/>
                <w:szCs w:val="18"/>
              </w:rPr>
              <w:t>)</w:t>
            </w:r>
          </w:p>
        </w:tc>
      </w:tr>
      <w:tr w:rsidR="000E1288" w:rsidRPr="005F7D2A" w14:paraId="54046558" w14:textId="77777777" w:rsidTr="00990FD0">
        <w:trPr>
          <w:trHeight w:val="20"/>
        </w:trPr>
        <w:tc>
          <w:tcPr>
            <w:tcW w:w="3330" w:type="dxa"/>
            <w:tcBorders>
              <w:top w:val="nil"/>
              <w:left w:val="nil"/>
              <w:bottom w:val="nil"/>
              <w:right w:val="nil"/>
            </w:tcBorders>
            <w:vAlign w:val="center"/>
          </w:tcPr>
          <w:p w14:paraId="39AF5A93" w14:textId="77777777" w:rsidR="000E1288" w:rsidRPr="005F7D2A" w:rsidRDefault="000E1288" w:rsidP="000E1288">
            <w:pPr>
              <w:pStyle w:val="Default"/>
              <w:spacing w:line="254" w:lineRule="auto"/>
              <w:ind w:left="341" w:hanging="450"/>
              <w:rPr>
                <w:rFonts w:ascii="Arial" w:hAnsi="Arial" w:cs="Arial"/>
                <w:spacing w:val="-10"/>
                <w:sz w:val="18"/>
                <w:szCs w:val="18"/>
                <w:u w:val="single"/>
              </w:rPr>
            </w:pPr>
          </w:p>
        </w:tc>
        <w:tc>
          <w:tcPr>
            <w:tcW w:w="648" w:type="dxa"/>
            <w:tcBorders>
              <w:top w:val="nil"/>
              <w:left w:val="nil"/>
              <w:bottom w:val="nil"/>
              <w:right w:val="nil"/>
            </w:tcBorders>
            <w:shd w:val="clear" w:color="auto" w:fill="auto"/>
          </w:tcPr>
          <w:p w14:paraId="17327C77" w14:textId="77777777" w:rsidR="000E1288" w:rsidRPr="005F7D2A" w:rsidRDefault="000E1288" w:rsidP="00990FD0">
            <w:pPr>
              <w:spacing w:line="254" w:lineRule="auto"/>
              <w:ind w:left="-72" w:right="-72"/>
              <w:jc w:val="center"/>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06DDAA84" w14:textId="6FBBB6CF" w:rsidR="000E1288" w:rsidRPr="005F7D2A" w:rsidRDefault="000E1288" w:rsidP="000E1288">
            <w:pPr>
              <w:spacing w:line="254"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center"/>
          </w:tcPr>
          <w:p w14:paraId="00E32FCC" w14:textId="77777777" w:rsidR="000E1288" w:rsidRPr="005F7D2A" w:rsidRDefault="000E1288" w:rsidP="000E1288">
            <w:pPr>
              <w:spacing w:line="254"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26AD4E2C" w14:textId="77777777" w:rsidR="000E1288" w:rsidRPr="005F7D2A" w:rsidRDefault="000E1288" w:rsidP="000E1288">
            <w:pPr>
              <w:spacing w:line="254"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619CB624" w14:textId="77777777" w:rsidR="000E1288" w:rsidRPr="005F7D2A" w:rsidRDefault="000E1288" w:rsidP="000E1288">
            <w:pPr>
              <w:spacing w:line="254" w:lineRule="auto"/>
              <w:ind w:left="-40" w:right="-72"/>
              <w:jc w:val="right"/>
              <w:rPr>
                <w:rFonts w:ascii="Arial" w:hAnsi="Arial" w:cs="Arial"/>
                <w:sz w:val="18"/>
                <w:szCs w:val="18"/>
              </w:rPr>
            </w:pPr>
          </w:p>
        </w:tc>
      </w:tr>
      <w:tr w:rsidR="000E1288" w:rsidRPr="005F7D2A" w14:paraId="1C97D959" w14:textId="77777777" w:rsidTr="00990FD0">
        <w:trPr>
          <w:trHeight w:val="20"/>
        </w:trPr>
        <w:tc>
          <w:tcPr>
            <w:tcW w:w="3330" w:type="dxa"/>
            <w:tcBorders>
              <w:top w:val="nil"/>
              <w:left w:val="nil"/>
              <w:bottom w:val="nil"/>
              <w:right w:val="nil"/>
            </w:tcBorders>
            <w:vAlign w:val="center"/>
            <w:hideMark/>
          </w:tcPr>
          <w:p w14:paraId="47B0D675" w14:textId="77777777" w:rsidR="000E1288" w:rsidRPr="005F7D2A" w:rsidRDefault="000E1288" w:rsidP="000E1288">
            <w:pPr>
              <w:pStyle w:val="Default"/>
              <w:spacing w:line="254" w:lineRule="auto"/>
              <w:ind w:left="341" w:hanging="450"/>
              <w:rPr>
                <w:rFonts w:ascii="Arial" w:hAnsi="Arial" w:cs="Arial"/>
                <w:sz w:val="18"/>
                <w:szCs w:val="18"/>
              </w:rPr>
            </w:pPr>
            <w:r w:rsidRPr="005F7D2A">
              <w:rPr>
                <w:rFonts w:ascii="Arial" w:hAnsi="Arial" w:cs="Arial"/>
                <w:sz w:val="18"/>
                <w:szCs w:val="18"/>
                <w:lang w:bidi="ar-SA"/>
              </w:rPr>
              <w:t>Total trade receivables, net</w:t>
            </w:r>
          </w:p>
        </w:tc>
        <w:tc>
          <w:tcPr>
            <w:tcW w:w="648" w:type="dxa"/>
            <w:tcBorders>
              <w:top w:val="nil"/>
              <w:left w:val="nil"/>
              <w:bottom w:val="nil"/>
              <w:right w:val="nil"/>
            </w:tcBorders>
            <w:shd w:val="clear" w:color="auto" w:fill="auto"/>
          </w:tcPr>
          <w:p w14:paraId="66201926" w14:textId="77777777" w:rsidR="000E1288" w:rsidRPr="005F7D2A" w:rsidRDefault="000E1288" w:rsidP="00990FD0">
            <w:pPr>
              <w:ind w:left="-72" w:right="-72"/>
              <w:jc w:val="center"/>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vAlign w:val="bottom"/>
          </w:tcPr>
          <w:p w14:paraId="7871AE0E" w14:textId="4671B670" w:rsidR="000E1288" w:rsidRPr="005F7D2A" w:rsidRDefault="004C28C7" w:rsidP="000E1288">
            <w:pPr>
              <w:ind w:right="-72"/>
              <w:jc w:val="right"/>
              <w:rPr>
                <w:rFonts w:ascii="Arial" w:eastAsia="Arial Unicode MS" w:hAnsi="Arial" w:cs="Arial"/>
                <w:sz w:val="18"/>
                <w:szCs w:val="18"/>
              </w:rPr>
            </w:pPr>
            <w:r w:rsidRPr="004C28C7">
              <w:rPr>
                <w:rFonts w:ascii="Arial" w:eastAsia="Arial Unicode MS" w:hAnsi="Arial" w:cs="Arial"/>
                <w:sz w:val="18"/>
                <w:szCs w:val="18"/>
                <w:lang w:val="en-GB"/>
              </w:rPr>
              <w:t>45</w:t>
            </w:r>
            <w:r w:rsidR="0007562B">
              <w:rPr>
                <w:rFonts w:ascii="Arial" w:eastAsia="Arial Unicode MS" w:hAnsi="Arial" w:cs="Arial"/>
                <w:sz w:val="18"/>
                <w:szCs w:val="18"/>
              </w:rPr>
              <w:t>,</w:t>
            </w:r>
            <w:r w:rsidRPr="004C28C7">
              <w:rPr>
                <w:rFonts w:ascii="Arial" w:eastAsia="Arial Unicode MS" w:hAnsi="Arial" w:cs="Arial"/>
                <w:sz w:val="18"/>
                <w:szCs w:val="18"/>
                <w:lang w:val="en-GB"/>
              </w:rPr>
              <w:t>646</w:t>
            </w:r>
          </w:p>
        </w:tc>
        <w:tc>
          <w:tcPr>
            <w:tcW w:w="1368" w:type="dxa"/>
            <w:tcBorders>
              <w:top w:val="nil"/>
              <w:left w:val="nil"/>
              <w:bottom w:val="single" w:sz="4" w:space="0" w:color="auto"/>
              <w:right w:val="nil"/>
            </w:tcBorders>
            <w:vAlign w:val="bottom"/>
          </w:tcPr>
          <w:p w14:paraId="3C2F3477" w14:textId="086B0DB1" w:rsidR="000E1288" w:rsidRPr="005F7D2A" w:rsidRDefault="004C28C7" w:rsidP="000E1288">
            <w:pPr>
              <w:ind w:right="-72"/>
              <w:jc w:val="right"/>
              <w:rPr>
                <w:rFonts w:ascii="Arial" w:eastAsia="Arial Unicode MS" w:hAnsi="Arial" w:cs="Arial"/>
                <w:sz w:val="18"/>
                <w:szCs w:val="18"/>
              </w:rPr>
            </w:pPr>
            <w:r w:rsidRPr="004C28C7">
              <w:rPr>
                <w:rFonts w:ascii="Arial" w:eastAsia="Arial Unicode MS" w:hAnsi="Arial" w:cs="Arial"/>
                <w:sz w:val="18"/>
                <w:szCs w:val="18"/>
                <w:lang w:val="en-GB"/>
              </w:rPr>
              <w:t>74</w:t>
            </w:r>
            <w:r w:rsidR="000E1288" w:rsidRPr="005F7D2A">
              <w:rPr>
                <w:rFonts w:ascii="Arial" w:eastAsia="Arial Unicode MS" w:hAnsi="Arial" w:cs="Arial"/>
                <w:sz w:val="18"/>
                <w:szCs w:val="18"/>
              </w:rPr>
              <w:t>,</w:t>
            </w:r>
            <w:r w:rsidRPr="004C28C7">
              <w:rPr>
                <w:rFonts w:ascii="Arial" w:eastAsia="Arial Unicode MS" w:hAnsi="Arial" w:cs="Arial"/>
                <w:sz w:val="18"/>
                <w:szCs w:val="18"/>
                <w:lang w:val="en-GB"/>
              </w:rPr>
              <w:t>896</w:t>
            </w:r>
          </w:p>
        </w:tc>
        <w:tc>
          <w:tcPr>
            <w:tcW w:w="1368" w:type="dxa"/>
            <w:tcBorders>
              <w:top w:val="nil"/>
              <w:left w:val="nil"/>
              <w:bottom w:val="single" w:sz="4" w:space="0" w:color="auto"/>
              <w:right w:val="nil"/>
            </w:tcBorders>
            <w:shd w:val="clear" w:color="auto" w:fill="FAFAFA"/>
            <w:vAlign w:val="bottom"/>
          </w:tcPr>
          <w:p w14:paraId="79FC89ED" w14:textId="24133C1F" w:rsidR="000E1288" w:rsidRPr="005F7D2A" w:rsidRDefault="004C28C7" w:rsidP="000E1288">
            <w:pPr>
              <w:ind w:right="-72"/>
              <w:jc w:val="right"/>
              <w:rPr>
                <w:rFonts w:ascii="Arial" w:eastAsia="Arial Unicode MS" w:hAnsi="Arial" w:cs="Arial"/>
                <w:sz w:val="18"/>
                <w:szCs w:val="18"/>
                <w:cs/>
              </w:rPr>
            </w:pPr>
            <w:r w:rsidRPr="004C28C7">
              <w:rPr>
                <w:rFonts w:ascii="Arial" w:eastAsia="Arial Unicode MS" w:hAnsi="Arial" w:cs="Arial"/>
                <w:sz w:val="18"/>
                <w:szCs w:val="18"/>
                <w:lang w:val="en-GB"/>
              </w:rPr>
              <w:t>44</w:t>
            </w:r>
            <w:r w:rsidR="0007562B">
              <w:rPr>
                <w:rFonts w:ascii="Arial" w:eastAsia="Arial Unicode MS" w:hAnsi="Arial" w:cs="Arial"/>
                <w:sz w:val="18"/>
                <w:szCs w:val="18"/>
              </w:rPr>
              <w:t>,</w:t>
            </w:r>
            <w:r w:rsidRPr="004C28C7">
              <w:rPr>
                <w:rFonts w:ascii="Arial" w:eastAsia="Arial Unicode MS" w:hAnsi="Arial" w:cs="Arial"/>
                <w:sz w:val="18"/>
                <w:szCs w:val="18"/>
                <w:lang w:val="en-GB"/>
              </w:rPr>
              <w:t>980</w:t>
            </w:r>
          </w:p>
        </w:tc>
        <w:tc>
          <w:tcPr>
            <w:tcW w:w="1368" w:type="dxa"/>
            <w:tcBorders>
              <w:top w:val="nil"/>
              <w:left w:val="nil"/>
              <w:bottom w:val="single" w:sz="4" w:space="0" w:color="auto"/>
              <w:right w:val="nil"/>
            </w:tcBorders>
            <w:shd w:val="clear" w:color="auto" w:fill="auto"/>
            <w:vAlign w:val="bottom"/>
          </w:tcPr>
          <w:p w14:paraId="68443AFD" w14:textId="0A5890DD" w:rsidR="000E1288" w:rsidRPr="005F7D2A" w:rsidRDefault="004C28C7" w:rsidP="000E1288">
            <w:pPr>
              <w:ind w:right="-72"/>
              <w:jc w:val="right"/>
              <w:rPr>
                <w:rFonts w:ascii="Arial" w:eastAsia="Arial Unicode MS" w:hAnsi="Arial" w:cs="Arial"/>
                <w:sz w:val="18"/>
                <w:szCs w:val="18"/>
              </w:rPr>
            </w:pPr>
            <w:r w:rsidRPr="004C28C7">
              <w:rPr>
                <w:rFonts w:ascii="Arial" w:eastAsia="Arial Unicode MS" w:hAnsi="Arial" w:cs="Arial"/>
                <w:sz w:val="18"/>
                <w:szCs w:val="18"/>
                <w:lang w:val="en-GB"/>
              </w:rPr>
              <w:t>70</w:t>
            </w:r>
            <w:r w:rsidR="000E1288" w:rsidRPr="005F7D2A">
              <w:rPr>
                <w:rFonts w:ascii="Arial" w:eastAsia="Arial Unicode MS" w:hAnsi="Arial" w:cs="Arial"/>
                <w:sz w:val="18"/>
                <w:szCs w:val="18"/>
              </w:rPr>
              <w:t>,</w:t>
            </w:r>
            <w:r w:rsidRPr="004C28C7">
              <w:rPr>
                <w:rFonts w:ascii="Arial" w:eastAsia="Arial Unicode MS" w:hAnsi="Arial" w:cs="Arial"/>
                <w:sz w:val="18"/>
                <w:szCs w:val="18"/>
                <w:lang w:val="en-GB"/>
              </w:rPr>
              <w:t>428</w:t>
            </w:r>
          </w:p>
        </w:tc>
      </w:tr>
      <w:tr w:rsidR="000E1288" w:rsidRPr="005F7D2A" w14:paraId="404B628A" w14:textId="77777777" w:rsidTr="00990FD0">
        <w:trPr>
          <w:trHeight w:val="20"/>
        </w:trPr>
        <w:tc>
          <w:tcPr>
            <w:tcW w:w="3330" w:type="dxa"/>
            <w:tcBorders>
              <w:top w:val="nil"/>
              <w:left w:val="nil"/>
              <w:bottom w:val="nil"/>
              <w:right w:val="nil"/>
            </w:tcBorders>
            <w:vAlign w:val="center"/>
          </w:tcPr>
          <w:p w14:paraId="0879F238" w14:textId="77777777" w:rsidR="000E1288" w:rsidRPr="005F7D2A" w:rsidRDefault="000E1288" w:rsidP="000E1288">
            <w:pPr>
              <w:pStyle w:val="Default"/>
              <w:spacing w:line="254" w:lineRule="auto"/>
              <w:ind w:left="341" w:hanging="450"/>
              <w:rPr>
                <w:rFonts w:ascii="Arial" w:hAnsi="Arial" w:cs="Arial"/>
                <w:sz w:val="18"/>
                <w:szCs w:val="18"/>
                <w:cs/>
                <w:lang w:bidi="ar-SA"/>
              </w:rPr>
            </w:pPr>
          </w:p>
        </w:tc>
        <w:tc>
          <w:tcPr>
            <w:tcW w:w="648" w:type="dxa"/>
            <w:tcBorders>
              <w:top w:val="nil"/>
              <w:left w:val="nil"/>
              <w:bottom w:val="nil"/>
              <w:right w:val="nil"/>
            </w:tcBorders>
            <w:shd w:val="clear" w:color="auto" w:fill="auto"/>
          </w:tcPr>
          <w:p w14:paraId="494DFB60" w14:textId="77777777" w:rsidR="000E1288" w:rsidRPr="005F7D2A" w:rsidRDefault="000E1288" w:rsidP="00990FD0">
            <w:pPr>
              <w:spacing w:line="254" w:lineRule="auto"/>
              <w:ind w:left="-72" w:right="-72"/>
              <w:jc w:val="center"/>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4FB17215" w14:textId="77777777" w:rsidR="000E1288" w:rsidRPr="005F7D2A" w:rsidRDefault="000E1288" w:rsidP="000E1288">
            <w:pPr>
              <w:spacing w:line="254"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65727228" w14:textId="77777777" w:rsidR="000E1288" w:rsidRPr="005F7D2A" w:rsidRDefault="000E1288" w:rsidP="000E1288">
            <w:pPr>
              <w:spacing w:line="254"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72926343" w14:textId="77777777" w:rsidR="000E1288" w:rsidRPr="005F7D2A" w:rsidRDefault="000E1288" w:rsidP="000E1288">
            <w:pPr>
              <w:spacing w:line="254"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74F6EF68" w14:textId="77777777" w:rsidR="000E1288" w:rsidRPr="005F7D2A" w:rsidRDefault="000E1288" w:rsidP="000E1288">
            <w:pPr>
              <w:spacing w:line="254" w:lineRule="auto"/>
              <w:ind w:left="-40" w:right="-72"/>
              <w:jc w:val="right"/>
              <w:rPr>
                <w:rFonts w:ascii="Arial" w:hAnsi="Arial" w:cs="Arial"/>
                <w:sz w:val="18"/>
                <w:szCs w:val="18"/>
              </w:rPr>
            </w:pPr>
          </w:p>
        </w:tc>
      </w:tr>
      <w:tr w:rsidR="000E1288" w:rsidRPr="005F7D2A" w14:paraId="035916B8" w14:textId="77777777" w:rsidTr="00990FD0">
        <w:trPr>
          <w:trHeight w:val="20"/>
        </w:trPr>
        <w:tc>
          <w:tcPr>
            <w:tcW w:w="3330" w:type="dxa"/>
            <w:tcBorders>
              <w:top w:val="nil"/>
              <w:left w:val="nil"/>
              <w:bottom w:val="nil"/>
              <w:right w:val="nil"/>
            </w:tcBorders>
            <w:vAlign w:val="center"/>
          </w:tcPr>
          <w:p w14:paraId="2710286B" w14:textId="77777777" w:rsidR="000E1288" w:rsidRPr="005F7D2A" w:rsidRDefault="000E1288" w:rsidP="000E1288">
            <w:pPr>
              <w:pStyle w:val="Default"/>
              <w:tabs>
                <w:tab w:val="left" w:pos="1243"/>
              </w:tabs>
              <w:spacing w:line="254" w:lineRule="auto"/>
              <w:ind w:left="341" w:hanging="450"/>
              <w:rPr>
                <w:rFonts w:ascii="Arial" w:eastAsia="Angsana New" w:hAnsi="Arial" w:cs="Arial"/>
                <w:sz w:val="18"/>
                <w:szCs w:val="18"/>
                <w:lang w:val="en-GB"/>
              </w:rPr>
            </w:pPr>
            <w:r w:rsidRPr="005F7D2A">
              <w:rPr>
                <w:rFonts w:ascii="Arial" w:eastAsia="Angsana New" w:hAnsi="Arial" w:cs="Arial"/>
                <w:sz w:val="18"/>
                <w:szCs w:val="18"/>
                <w:lang w:val="en-GB"/>
              </w:rPr>
              <w:t>Contract assets</w:t>
            </w:r>
            <w:r w:rsidRPr="005F7D2A">
              <w:rPr>
                <w:rFonts w:ascii="Arial" w:hAnsi="Arial" w:cs="Arial"/>
                <w:sz w:val="18"/>
                <w:szCs w:val="18"/>
              </w:rPr>
              <w:tab/>
              <w:t xml:space="preserve">- </w:t>
            </w:r>
            <w:r w:rsidRPr="005F7D2A">
              <w:rPr>
                <w:rFonts w:ascii="Arial" w:eastAsia="Angsana New" w:hAnsi="Arial" w:cs="Arial"/>
                <w:sz w:val="18"/>
                <w:szCs w:val="18"/>
                <w:lang w:val="en-GB"/>
              </w:rPr>
              <w:t>Third parties</w:t>
            </w:r>
          </w:p>
        </w:tc>
        <w:tc>
          <w:tcPr>
            <w:tcW w:w="648" w:type="dxa"/>
            <w:tcBorders>
              <w:top w:val="nil"/>
              <w:left w:val="nil"/>
              <w:bottom w:val="nil"/>
              <w:right w:val="nil"/>
            </w:tcBorders>
            <w:shd w:val="clear" w:color="auto" w:fill="auto"/>
          </w:tcPr>
          <w:p w14:paraId="31EB5402" w14:textId="77777777" w:rsidR="000E1288" w:rsidRPr="005F7D2A" w:rsidRDefault="000E1288" w:rsidP="00990FD0">
            <w:pPr>
              <w:ind w:left="-72" w:right="-72"/>
              <w:jc w:val="center"/>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2C02A0FA" w14:textId="3080EC53" w:rsidR="000E1288" w:rsidRPr="005F7D2A" w:rsidRDefault="004C28C7" w:rsidP="000E1288">
            <w:pPr>
              <w:ind w:right="-72"/>
              <w:contextualSpacing/>
              <w:jc w:val="right"/>
              <w:rPr>
                <w:rFonts w:ascii="Arial" w:eastAsia="Arial Unicode MS" w:hAnsi="Arial" w:cs="Arial"/>
                <w:sz w:val="18"/>
                <w:szCs w:val="18"/>
              </w:rPr>
            </w:pPr>
            <w:r w:rsidRPr="004C28C7">
              <w:rPr>
                <w:rFonts w:ascii="Arial" w:eastAsia="Arial Unicode MS" w:hAnsi="Arial" w:cs="Arial"/>
                <w:sz w:val="18"/>
                <w:szCs w:val="18"/>
                <w:lang w:val="en-GB"/>
              </w:rPr>
              <w:t>9</w:t>
            </w:r>
            <w:r w:rsidR="0007562B">
              <w:rPr>
                <w:rFonts w:ascii="Arial" w:eastAsia="Arial Unicode MS" w:hAnsi="Arial" w:cs="Arial"/>
                <w:sz w:val="18"/>
                <w:szCs w:val="18"/>
              </w:rPr>
              <w:t>,</w:t>
            </w:r>
            <w:r w:rsidRPr="004C28C7">
              <w:rPr>
                <w:rFonts w:ascii="Arial" w:eastAsia="Arial Unicode MS" w:hAnsi="Arial" w:cs="Arial"/>
                <w:sz w:val="18"/>
                <w:szCs w:val="18"/>
                <w:lang w:val="en-GB"/>
              </w:rPr>
              <w:t>093</w:t>
            </w:r>
          </w:p>
        </w:tc>
        <w:tc>
          <w:tcPr>
            <w:tcW w:w="1368" w:type="dxa"/>
            <w:tcBorders>
              <w:top w:val="nil"/>
              <w:left w:val="nil"/>
              <w:bottom w:val="nil"/>
              <w:right w:val="nil"/>
            </w:tcBorders>
            <w:shd w:val="clear" w:color="auto" w:fill="auto"/>
            <w:vAlign w:val="bottom"/>
          </w:tcPr>
          <w:p w14:paraId="7BE65EE6" w14:textId="3780609A" w:rsidR="000E1288" w:rsidRPr="005F7D2A" w:rsidRDefault="004C28C7" w:rsidP="000E1288">
            <w:pPr>
              <w:ind w:right="-72"/>
              <w:jc w:val="right"/>
              <w:rPr>
                <w:rFonts w:ascii="Arial" w:eastAsia="Arial Unicode MS" w:hAnsi="Arial" w:cs="Arial"/>
                <w:sz w:val="18"/>
                <w:szCs w:val="18"/>
              </w:rPr>
            </w:pPr>
            <w:r w:rsidRPr="004C28C7">
              <w:rPr>
                <w:rFonts w:ascii="Arial" w:eastAsia="Arial Unicode MS" w:hAnsi="Arial" w:cs="Arial"/>
                <w:sz w:val="18"/>
                <w:szCs w:val="18"/>
                <w:lang w:val="en-GB"/>
              </w:rPr>
              <w:t>5</w:t>
            </w:r>
            <w:r w:rsidR="000E1288" w:rsidRPr="005F7D2A">
              <w:rPr>
                <w:rFonts w:ascii="Arial" w:eastAsia="Arial Unicode MS" w:hAnsi="Arial" w:cs="Arial"/>
                <w:sz w:val="18"/>
                <w:szCs w:val="18"/>
              </w:rPr>
              <w:t>,</w:t>
            </w:r>
            <w:r w:rsidRPr="004C28C7">
              <w:rPr>
                <w:rFonts w:ascii="Arial" w:eastAsia="Arial Unicode MS" w:hAnsi="Arial" w:cs="Arial"/>
                <w:sz w:val="18"/>
                <w:szCs w:val="18"/>
                <w:lang w:val="en-GB"/>
              </w:rPr>
              <w:t>108</w:t>
            </w:r>
          </w:p>
        </w:tc>
        <w:tc>
          <w:tcPr>
            <w:tcW w:w="1368" w:type="dxa"/>
            <w:tcBorders>
              <w:top w:val="nil"/>
              <w:left w:val="nil"/>
              <w:bottom w:val="nil"/>
              <w:right w:val="nil"/>
            </w:tcBorders>
            <w:shd w:val="clear" w:color="auto" w:fill="FAFAFA"/>
            <w:vAlign w:val="bottom"/>
          </w:tcPr>
          <w:p w14:paraId="4FD393B7" w14:textId="6B46BF31" w:rsidR="000E1288" w:rsidRPr="005F7D2A" w:rsidRDefault="004C28C7" w:rsidP="000E1288">
            <w:pPr>
              <w:ind w:right="-72"/>
              <w:contextualSpacing/>
              <w:jc w:val="right"/>
              <w:rPr>
                <w:rFonts w:ascii="Arial" w:eastAsia="Arial Unicode MS" w:hAnsi="Arial" w:cs="Arial"/>
                <w:sz w:val="18"/>
                <w:szCs w:val="18"/>
                <w:lang w:val="en-GB"/>
              </w:rPr>
            </w:pPr>
            <w:r w:rsidRPr="004C28C7">
              <w:rPr>
                <w:rFonts w:ascii="Arial" w:eastAsia="Arial Unicode MS" w:hAnsi="Arial" w:cs="Arial"/>
                <w:sz w:val="18"/>
                <w:szCs w:val="18"/>
                <w:lang w:val="en-GB"/>
              </w:rPr>
              <w:t>6</w:t>
            </w:r>
            <w:r w:rsidR="0007562B">
              <w:rPr>
                <w:rFonts w:ascii="Arial" w:eastAsia="Arial Unicode MS" w:hAnsi="Arial" w:cs="Arial"/>
                <w:sz w:val="18"/>
                <w:szCs w:val="18"/>
                <w:lang w:val="en-GB"/>
              </w:rPr>
              <w:t>,</w:t>
            </w:r>
            <w:r w:rsidRPr="004C28C7">
              <w:rPr>
                <w:rFonts w:ascii="Arial" w:eastAsia="Arial Unicode MS" w:hAnsi="Arial" w:cs="Arial"/>
                <w:sz w:val="18"/>
                <w:szCs w:val="18"/>
                <w:lang w:val="en-GB"/>
              </w:rPr>
              <w:t>514</w:t>
            </w:r>
          </w:p>
        </w:tc>
        <w:tc>
          <w:tcPr>
            <w:tcW w:w="1368" w:type="dxa"/>
            <w:tcBorders>
              <w:top w:val="nil"/>
              <w:left w:val="nil"/>
              <w:bottom w:val="nil"/>
              <w:right w:val="nil"/>
            </w:tcBorders>
            <w:shd w:val="clear" w:color="auto" w:fill="auto"/>
            <w:vAlign w:val="bottom"/>
          </w:tcPr>
          <w:p w14:paraId="02D6BE8F" w14:textId="178BAEEF" w:rsidR="000E1288" w:rsidRPr="005F7D2A" w:rsidRDefault="004C28C7" w:rsidP="000E1288">
            <w:pPr>
              <w:ind w:right="-72"/>
              <w:jc w:val="right"/>
              <w:rPr>
                <w:rFonts w:ascii="Arial" w:eastAsia="Arial Unicode MS" w:hAnsi="Arial" w:cs="Arial"/>
                <w:sz w:val="18"/>
                <w:szCs w:val="18"/>
              </w:rPr>
            </w:pPr>
            <w:r w:rsidRPr="004C28C7">
              <w:rPr>
                <w:rFonts w:ascii="Arial" w:eastAsia="Arial Unicode MS" w:hAnsi="Arial" w:cs="Arial"/>
                <w:sz w:val="18"/>
                <w:szCs w:val="18"/>
                <w:lang w:val="en-GB"/>
              </w:rPr>
              <w:t>3</w:t>
            </w:r>
            <w:r w:rsidR="000E1288" w:rsidRPr="005F7D2A">
              <w:rPr>
                <w:rFonts w:ascii="Arial" w:eastAsia="Arial Unicode MS" w:hAnsi="Arial" w:cs="Arial"/>
                <w:sz w:val="18"/>
                <w:szCs w:val="18"/>
              </w:rPr>
              <w:t>,</w:t>
            </w:r>
            <w:r w:rsidRPr="004C28C7">
              <w:rPr>
                <w:rFonts w:ascii="Arial" w:eastAsia="Arial Unicode MS" w:hAnsi="Arial" w:cs="Arial"/>
                <w:sz w:val="18"/>
                <w:szCs w:val="18"/>
                <w:lang w:val="en-GB"/>
              </w:rPr>
              <w:t>672</w:t>
            </w:r>
          </w:p>
        </w:tc>
      </w:tr>
      <w:tr w:rsidR="000E1288" w:rsidRPr="005F7D2A" w14:paraId="664273F9" w14:textId="77777777" w:rsidTr="00990FD0">
        <w:trPr>
          <w:trHeight w:val="20"/>
        </w:trPr>
        <w:tc>
          <w:tcPr>
            <w:tcW w:w="3330" w:type="dxa"/>
            <w:tcBorders>
              <w:top w:val="nil"/>
              <w:left w:val="nil"/>
              <w:bottom w:val="nil"/>
              <w:right w:val="nil"/>
            </w:tcBorders>
            <w:vAlign w:val="center"/>
          </w:tcPr>
          <w:p w14:paraId="0BC94F1D" w14:textId="77777777" w:rsidR="000E1288" w:rsidRPr="005F7D2A" w:rsidRDefault="000E1288" w:rsidP="000E1288">
            <w:pPr>
              <w:pStyle w:val="Default"/>
              <w:tabs>
                <w:tab w:val="left" w:pos="1243"/>
              </w:tabs>
              <w:spacing w:line="254" w:lineRule="auto"/>
              <w:rPr>
                <w:rFonts w:ascii="Arial" w:eastAsia="Angsana New" w:hAnsi="Arial" w:cs="Arial"/>
                <w:sz w:val="18"/>
                <w:szCs w:val="18"/>
                <w:lang w:val="en-GB"/>
              </w:rPr>
            </w:pPr>
            <w:r w:rsidRPr="005F7D2A">
              <w:rPr>
                <w:rFonts w:ascii="Arial" w:hAnsi="Arial" w:cs="Arial"/>
                <w:sz w:val="18"/>
                <w:szCs w:val="18"/>
              </w:rPr>
              <w:tab/>
              <w:t xml:space="preserve">- </w:t>
            </w:r>
            <w:r w:rsidRPr="005F7D2A">
              <w:rPr>
                <w:rFonts w:ascii="Arial" w:eastAsia="Angsana New" w:hAnsi="Arial" w:cs="Arial"/>
                <w:sz w:val="18"/>
                <w:szCs w:val="18"/>
                <w:lang w:val="en-GB"/>
              </w:rPr>
              <w:t>Related parties</w:t>
            </w:r>
          </w:p>
        </w:tc>
        <w:tc>
          <w:tcPr>
            <w:tcW w:w="648" w:type="dxa"/>
            <w:tcBorders>
              <w:top w:val="nil"/>
              <w:left w:val="nil"/>
              <w:bottom w:val="nil"/>
              <w:right w:val="nil"/>
            </w:tcBorders>
            <w:shd w:val="clear" w:color="auto" w:fill="auto"/>
          </w:tcPr>
          <w:p w14:paraId="44ECD3D5" w14:textId="333F3BB2" w:rsidR="000E1288" w:rsidRPr="005F7D2A" w:rsidRDefault="004C28C7" w:rsidP="00990FD0">
            <w:pPr>
              <w:ind w:left="-72" w:right="-72"/>
              <w:jc w:val="center"/>
              <w:rPr>
                <w:rFonts w:ascii="Arial" w:eastAsia="Arial Unicode MS" w:hAnsi="Arial" w:cs="Arial"/>
                <w:sz w:val="18"/>
                <w:szCs w:val="18"/>
              </w:rPr>
            </w:pPr>
            <w:r w:rsidRPr="004C28C7">
              <w:rPr>
                <w:rFonts w:ascii="Arial" w:eastAsia="Arial Unicode MS" w:hAnsi="Arial" w:cs="Arial"/>
                <w:sz w:val="18"/>
                <w:szCs w:val="18"/>
                <w:lang w:val="en-GB"/>
              </w:rPr>
              <w:t>14</w:t>
            </w:r>
            <w:r w:rsidR="00720165" w:rsidRPr="005F7D2A">
              <w:rPr>
                <w:rFonts w:ascii="Arial" w:eastAsia="Arial Unicode MS" w:hAnsi="Arial" w:cs="Arial"/>
                <w:sz w:val="18"/>
                <w:szCs w:val="18"/>
              </w:rPr>
              <w:t xml:space="preserve"> b)</w:t>
            </w:r>
          </w:p>
        </w:tc>
        <w:tc>
          <w:tcPr>
            <w:tcW w:w="1368" w:type="dxa"/>
            <w:tcBorders>
              <w:top w:val="nil"/>
              <w:left w:val="nil"/>
              <w:bottom w:val="nil"/>
              <w:right w:val="nil"/>
            </w:tcBorders>
            <w:shd w:val="clear" w:color="auto" w:fill="FAFAFA"/>
            <w:vAlign w:val="bottom"/>
          </w:tcPr>
          <w:p w14:paraId="4C8767D3" w14:textId="79A989CE" w:rsidR="000E1288" w:rsidRPr="005F7D2A" w:rsidRDefault="0007562B" w:rsidP="000E1288">
            <w:pPr>
              <w:ind w:right="-72"/>
              <w:contextualSpacing/>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01A6ED9C" w14:textId="1B0D75A5" w:rsidR="000E1288" w:rsidRPr="005F7D2A" w:rsidRDefault="00EF1271" w:rsidP="000E1288">
            <w:pPr>
              <w:ind w:right="-72"/>
              <w:jc w:val="right"/>
              <w:rPr>
                <w:rFonts w:ascii="Arial" w:eastAsia="Arial Unicode MS" w:hAnsi="Arial" w:cs="Arial"/>
                <w:sz w:val="18"/>
                <w:szCs w:val="18"/>
              </w:rPr>
            </w:pPr>
            <w:r w:rsidRPr="005F7D2A">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7BF638FC" w14:textId="48BE7DD6" w:rsidR="000E1288" w:rsidRPr="005F7D2A" w:rsidRDefault="004C28C7" w:rsidP="000E1288">
            <w:pPr>
              <w:ind w:right="-72"/>
              <w:contextualSpacing/>
              <w:jc w:val="right"/>
              <w:rPr>
                <w:rFonts w:ascii="Arial" w:eastAsia="Arial Unicode MS" w:hAnsi="Arial" w:cs="Arial"/>
                <w:sz w:val="18"/>
                <w:szCs w:val="18"/>
                <w:lang w:bidi="ar-SA"/>
              </w:rPr>
            </w:pPr>
            <w:r w:rsidRPr="004C28C7">
              <w:rPr>
                <w:rFonts w:ascii="Arial" w:eastAsia="Arial Unicode MS" w:hAnsi="Arial" w:cs="Arial"/>
                <w:sz w:val="18"/>
                <w:szCs w:val="18"/>
                <w:lang w:val="en-GB" w:bidi="ar-SA"/>
              </w:rPr>
              <w:t>116</w:t>
            </w:r>
          </w:p>
        </w:tc>
        <w:tc>
          <w:tcPr>
            <w:tcW w:w="1368" w:type="dxa"/>
            <w:tcBorders>
              <w:top w:val="nil"/>
              <w:left w:val="nil"/>
              <w:bottom w:val="nil"/>
              <w:right w:val="nil"/>
            </w:tcBorders>
            <w:shd w:val="clear" w:color="auto" w:fill="auto"/>
            <w:vAlign w:val="bottom"/>
          </w:tcPr>
          <w:p w14:paraId="2FF5080C" w14:textId="54E4BF9E" w:rsidR="000E1288" w:rsidRPr="005F7D2A" w:rsidRDefault="004C28C7" w:rsidP="000E1288">
            <w:pPr>
              <w:ind w:right="-72"/>
              <w:jc w:val="right"/>
              <w:rPr>
                <w:rFonts w:ascii="Arial" w:eastAsia="Arial Unicode MS" w:hAnsi="Arial" w:cs="Arial"/>
                <w:sz w:val="18"/>
                <w:szCs w:val="18"/>
              </w:rPr>
            </w:pPr>
            <w:r w:rsidRPr="004C28C7">
              <w:rPr>
                <w:rFonts w:ascii="Arial" w:eastAsia="Arial Unicode MS" w:hAnsi="Arial" w:cs="Arial"/>
                <w:sz w:val="18"/>
                <w:szCs w:val="18"/>
                <w:lang w:val="en-GB"/>
              </w:rPr>
              <w:t>450</w:t>
            </w:r>
          </w:p>
        </w:tc>
      </w:tr>
      <w:tr w:rsidR="000E1288" w:rsidRPr="005F7D2A" w14:paraId="6C592980" w14:textId="77777777" w:rsidTr="00990FD0">
        <w:trPr>
          <w:trHeight w:val="20"/>
        </w:trPr>
        <w:tc>
          <w:tcPr>
            <w:tcW w:w="3330" w:type="dxa"/>
            <w:tcBorders>
              <w:top w:val="nil"/>
              <w:left w:val="nil"/>
              <w:bottom w:val="nil"/>
              <w:right w:val="nil"/>
            </w:tcBorders>
            <w:vAlign w:val="center"/>
          </w:tcPr>
          <w:p w14:paraId="1E67F977" w14:textId="77777777" w:rsidR="000E1288" w:rsidRPr="005F7D2A" w:rsidRDefault="000E1288" w:rsidP="000E1288">
            <w:pPr>
              <w:pStyle w:val="Default"/>
              <w:spacing w:line="254" w:lineRule="auto"/>
              <w:ind w:left="341" w:hanging="450"/>
              <w:rPr>
                <w:rFonts w:ascii="Arial" w:eastAsia="Angsana New" w:hAnsi="Arial" w:cs="Arial"/>
                <w:sz w:val="18"/>
                <w:szCs w:val="18"/>
                <w:lang w:val="en-GB"/>
              </w:rPr>
            </w:pPr>
            <w:proofErr w:type="gramStart"/>
            <w:r w:rsidRPr="005F7D2A">
              <w:rPr>
                <w:rFonts w:ascii="Arial" w:eastAsia="Angsana New" w:hAnsi="Arial" w:cs="Arial"/>
                <w:sz w:val="18"/>
                <w:szCs w:val="18"/>
                <w:u w:val="single"/>
                <w:lang w:val="en-GB"/>
              </w:rPr>
              <w:t>Less</w:t>
            </w:r>
            <w:r w:rsidRPr="005F7D2A">
              <w:rPr>
                <w:rFonts w:ascii="Arial" w:eastAsia="Angsana New" w:hAnsi="Arial" w:cs="Arial"/>
                <w:sz w:val="18"/>
                <w:szCs w:val="18"/>
                <w:lang w:val="en-GB"/>
              </w:rPr>
              <w:t xml:space="preserve">  </w:t>
            </w:r>
            <w:r w:rsidRPr="005F7D2A">
              <w:rPr>
                <w:rFonts w:ascii="Arial" w:eastAsia="Angsana New" w:hAnsi="Arial" w:cs="Arial"/>
                <w:spacing w:val="-2"/>
                <w:sz w:val="18"/>
                <w:szCs w:val="18"/>
                <w:lang w:val="en-GB"/>
              </w:rPr>
              <w:t>Loss</w:t>
            </w:r>
            <w:proofErr w:type="gramEnd"/>
            <w:r w:rsidRPr="005F7D2A">
              <w:rPr>
                <w:rFonts w:ascii="Arial" w:eastAsia="Angsana New" w:hAnsi="Arial" w:cs="Arial"/>
                <w:spacing w:val="-2"/>
                <w:sz w:val="18"/>
                <w:szCs w:val="18"/>
                <w:lang w:val="en-GB"/>
              </w:rPr>
              <w:t xml:space="preserve"> allowance </w:t>
            </w:r>
            <w:r w:rsidRPr="005F7D2A">
              <w:rPr>
                <w:rFonts w:ascii="Arial" w:hAnsi="Arial" w:cs="Arial"/>
                <w:spacing w:val="-2"/>
                <w:sz w:val="18"/>
                <w:szCs w:val="18"/>
              </w:rPr>
              <w:t xml:space="preserve">for </w:t>
            </w:r>
            <w:r w:rsidRPr="005F7D2A">
              <w:rPr>
                <w:rFonts w:ascii="Arial" w:eastAsia="Angsana New" w:hAnsi="Arial" w:cs="Arial"/>
                <w:spacing w:val="-2"/>
                <w:sz w:val="18"/>
                <w:szCs w:val="18"/>
                <w:lang w:val="en-GB"/>
              </w:rPr>
              <w:t>contract assets</w:t>
            </w:r>
          </w:p>
        </w:tc>
        <w:tc>
          <w:tcPr>
            <w:tcW w:w="648" w:type="dxa"/>
            <w:tcBorders>
              <w:top w:val="nil"/>
              <w:left w:val="nil"/>
              <w:bottom w:val="nil"/>
              <w:right w:val="nil"/>
            </w:tcBorders>
            <w:shd w:val="clear" w:color="auto" w:fill="auto"/>
          </w:tcPr>
          <w:p w14:paraId="15DA1430" w14:textId="77777777" w:rsidR="000E1288" w:rsidRPr="005F7D2A" w:rsidRDefault="000E1288" w:rsidP="00990FD0">
            <w:pPr>
              <w:ind w:left="-72" w:right="-72"/>
              <w:jc w:val="center"/>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vAlign w:val="bottom"/>
          </w:tcPr>
          <w:p w14:paraId="6A4533A0" w14:textId="6CAE9B94" w:rsidR="000E1288" w:rsidRPr="005F7D2A" w:rsidRDefault="0007562B" w:rsidP="000E1288">
            <w:pPr>
              <w:ind w:right="-72"/>
              <w:contextualSpacing/>
              <w:jc w:val="right"/>
              <w:rPr>
                <w:rFonts w:ascii="Arial" w:eastAsia="Arial Unicode MS" w:hAnsi="Arial" w:cs="Arial"/>
                <w:sz w:val="18"/>
                <w:szCs w:val="18"/>
                <w:lang w:bidi="ar-SA"/>
              </w:rPr>
            </w:pPr>
            <w:r>
              <w:rPr>
                <w:rFonts w:ascii="Arial" w:eastAsia="Arial Unicode MS" w:hAnsi="Arial" w:cs="Arial"/>
                <w:sz w:val="18"/>
                <w:szCs w:val="18"/>
                <w:lang w:bidi="ar-SA"/>
              </w:rPr>
              <w:t>(</w:t>
            </w:r>
            <w:r w:rsidR="004C28C7" w:rsidRPr="004C28C7">
              <w:rPr>
                <w:rFonts w:ascii="Arial" w:eastAsia="Arial Unicode MS" w:hAnsi="Arial" w:cs="Arial"/>
                <w:sz w:val="18"/>
                <w:szCs w:val="18"/>
                <w:lang w:val="en-GB" w:bidi="ar-SA"/>
              </w:rPr>
              <w:t>1</w:t>
            </w:r>
            <w:r>
              <w:rPr>
                <w:rFonts w:ascii="Arial" w:eastAsia="Arial Unicode MS" w:hAnsi="Arial" w:cs="Arial"/>
                <w:sz w:val="18"/>
                <w:szCs w:val="18"/>
                <w:lang w:bidi="ar-SA"/>
              </w:rPr>
              <w:t>,</w:t>
            </w:r>
            <w:r w:rsidR="004C28C7" w:rsidRPr="004C28C7">
              <w:rPr>
                <w:rFonts w:ascii="Arial" w:eastAsia="Arial Unicode MS" w:hAnsi="Arial" w:cs="Arial"/>
                <w:sz w:val="18"/>
                <w:szCs w:val="18"/>
                <w:lang w:val="en-GB" w:bidi="ar-SA"/>
              </w:rPr>
              <w:t>245</w:t>
            </w:r>
            <w:r>
              <w:rPr>
                <w:rFonts w:ascii="Arial" w:eastAsia="Arial Unicode MS" w:hAnsi="Arial" w:cs="Arial"/>
                <w:sz w:val="18"/>
                <w:szCs w:val="18"/>
                <w:lang w:bidi="ar-SA"/>
              </w:rPr>
              <w:t>)</w:t>
            </w:r>
          </w:p>
        </w:tc>
        <w:tc>
          <w:tcPr>
            <w:tcW w:w="1368" w:type="dxa"/>
            <w:tcBorders>
              <w:top w:val="nil"/>
              <w:left w:val="nil"/>
              <w:bottom w:val="single" w:sz="4" w:space="0" w:color="auto"/>
              <w:right w:val="nil"/>
            </w:tcBorders>
            <w:shd w:val="clear" w:color="auto" w:fill="auto"/>
            <w:vAlign w:val="bottom"/>
          </w:tcPr>
          <w:p w14:paraId="7BDA782F" w14:textId="12C660EA" w:rsidR="000E1288" w:rsidRPr="005F7D2A" w:rsidRDefault="000E1288" w:rsidP="000E1288">
            <w:pPr>
              <w:ind w:right="-72"/>
              <w:jc w:val="right"/>
              <w:rPr>
                <w:rFonts w:ascii="Arial" w:eastAsia="Arial Unicode MS" w:hAnsi="Arial" w:cs="Arial"/>
                <w:sz w:val="18"/>
                <w:szCs w:val="18"/>
              </w:rPr>
            </w:pPr>
            <w:r w:rsidRPr="005F7D2A">
              <w:rPr>
                <w:rFonts w:ascii="Arial" w:eastAsia="Arial Unicode MS" w:hAnsi="Arial" w:cs="Arial"/>
                <w:sz w:val="18"/>
                <w:szCs w:val="18"/>
              </w:rPr>
              <w:t>(</w:t>
            </w:r>
            <w:r w:rsidR="004C28C7" w:rsidRPr="004C28C7">
              <w:rPr>
                <w:rFonts w:ascii="Arial" w:eastAsia="Arial Unicode MS" w:hAnsi="Arial" w:cs="Arial"/>
                <w:sz w:val="18"/>
                <w:szCs w:val="18"/>
                <w:lang w:val="en-GB"/>
              </w:rPr>
              <w:t>1</w:t>
            </w:r>
            <w:r w:rsidRPr="005F7D2A">
              <w:rPr>
                <w:rFonts w:ascii="Arial" w:eastAsia="Arial Unicode MS" w:hAnsi="Arial" w:cs="Arial"/>
                <w:sz w:val="18"/>
                <w:szCs w:val="18"/>
              </w:rPr>
              <w:t>,</w:t>
            </w:r>
            <w:r w:rsidR="004C28C7" w:rsidRPr="004C28C7">
              <w:rPr>
                <w:rFonts w:ascii="Arial" w:eastAsia="Arial Unicode MS" w:hAnsi="Arial" w:cs="Arial"/>
                <w:sz w:val="18"/>
                <w:szCs w:val="18"/>
                <w:lang w:val="en-GB"/>
              </w:rPr>
              <w:t>245</w:t>
            </w:r>
            <w:r w:rsidRPr="005F7D2A">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14:paraId="074194F8" w14:textId="3FA1B077" w:rsidR="000E1288" w:rsidRPr="005F7D2A" w:rsidRDefault="0007562B" w:rsidP="000E1288">
            <w:pPr>
              <w:ind w:right="-72"/>
              <w:contextualSpacing/>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14:paraId="79FCA52A" w14:textId="66E512B1" w:rsidR="000E1288" w:rsidRPr="005F7D2A" w:rsidRDefault="000E1288" w:rsidP="000E1288">
            <w:pPr>
              <w:ind w:right="-72"/>
              <w:jc w:val="right"/>
              <w:rPr>
                <w:rFonts w:ascii="Arial" w:eastAsia="Arial Unicode MS" w:hAnsi="Arial" w:cs="Arial"/>
                <w:sz w:val="18"/>
                <w:szCs w:val="18"/>
              </w:rPr>
            </w:pPr>
            <w:r w:rsidRPr="005F7D2A">
              <w:rPr>
                <w:rFonts w:ascii="Arial" w:eastAsia="Arial Unicode MS" w:hAnsi="Arial" w:cs="Arial"/>
                <w:sz w:val="18"/>
                <w:szCs w:val="18"/>
              </w:rPr>
              <w:t>(</w:t>
            </w:r>
            <w:r w:rsidR="004C28C7" w:rsidRPr="004C28C7">
              <w:rPr>
                <w:rFonts w:ascii="Arial" w:eastAsia="Arial Unicode MS" w:hAnsi="Arial" w:cs="Arial"/>
                <w:sz w:val="18"/>
                <w:szCs w:val="18"/>
                <w:lang w:val="en-GB"/>
              </w:rPr>
              <w:t>150</w:t>
            </w:r>
            <w:r w:rsidRPr="005F7D2A">
              <w:rPr>
                <w:rFonts w:ascii="Arial" w:eastAsia="Arial Unicode MS" w:hAnsi="Arial" w:cs="Arial"/>
                <w:sz w:val="18"/>
                <w:szCs w:val="18"/>
              </w:rPr>
              <w:t>)</w:t>
            </w:r>
          </w:p>
        </w:tc>
      </w:tr>
      <w:tr w:rsidR="000E1288" w:rsidRPr="005F7D2A" w14:paraId="77FC6AC1" w14:textId="77777777" w:rsidTr="00990FD0">
        <w:trPr>
          <w:trHeight w:val="20"/>
        </w:trPr>
        <w:tc>
          <w:tcPr>
            <w:tcW w:w="3330" w:type="dxa"/>
            <w:tcBorders>
              <w:top w:val="nil"/>
              <w:left w:val="nil"/>
              <w:bottom w:val="nil"/>
              <w:right w:val="nil"/>
            </w:tcBorders>
            <w:vAlign w:val="center"/>
          </w:tcPr>
          <w:p w14:paraId="339A0D69" w14:textId="77777777" w:rsidR="000E1288" w:rsidRPr="005F7D2A" w:rsidRDefault="000E1288" w:rsidP="000E1288">
            <w:pPr>
              <w:pStyle w:val="Default"/>
              <w:spacing w:line="254" w:lineRule="auto"/>
              <w:ind w:left="341" w:hanging="450"/>
              <w:rPr>
                <w:rFonts w:ascii="Arial" w:hAnsi="Arial" w:cs="Arial"/>
                <w:sz w:val="18"/>
                <w:szCs w:val="18"/>
                <w:cs/>
                <w:lang w:bidi="ar-SA"/>
              </w:rPr>
            </w:pPr>
          </w:p>
        </w:tc>
        <w:tc>
          <w:tcPr>
            <w:tcW w:w="648" w:type="dxa"/>
            <w:tcBorders>
              <w:top w:val="nil"/>
              <w:left w:val="nil"/>
              <w:bottom w:val="nil"/>
              <w:right w:val="nil"/>
            </w:tcBorders>
            <w:shd w:val="clear" w:color="auto" w:fill="auto"/>
          </w:tcPr>
          <w:p w14:paraId="38013D00" w14:textId="77777777" w:rsidR="000E1288" w:rsidRPr="005F7D2A" w:rsidRDefault="000E1288" w:rsidP="00990FD0">
            <w:pPr>
              <w:spacing w:line="254" w:lineRule="auto"/>
              <w:ind w:left="-72" w:right="-72"/>
              <w:jc w:val="center"/>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228E0A42" w14:textId="77777777" w:rsidR="000E1288" w:rsidRPr="005F7D2A" w:rsidRDefault="000E1288" w:rsidP="000E1288">
            <w:pPr>
              <w:spacing w:line="254"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3E2C56F9" w14:textId="77777777" w:rsidR="000E1288" w:rsidRPr="005F7D2A" w:rsidRDefault="000E1288" w:rsidP="000E1288">
            <w:pPr>
              <w:spacing w:line="254"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461175DC" w14:textId="77777777" w:rsidR="000E1288" w:rsidRPr="005F7D2A" w:rsidRDefault="000E1288" w:rsidP="000E1288">
            <w:pPr>
              <w:spacing w:line="254"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26E345E0" w14:textId="77777777" w:rsidR="000E1288" w:rsidRPr="005F7D2A" w:rsidRDefault="000E1288" w:rsidP="000E1288">
            <w:pPr>
              <w:spacing w:line="254" w:lineRule="auto"/>
              <w:ind w:left="-40" w:right="-72"/>
              <w:jc w:val="right"/>
              <w:rPr>
                <w:rFonts w:ascii="Arial" w:hAnsi="Arial" w:cs="Arial"/>
                <w:sz w:val="18"/>
                <w:szCs w:val="18"/>
              </w:rPr>
            </w:pPr>
          </w:p>
        </w:tc>
      </w:tr>
      <w:tr w:rsidR="000E1288" w:rsidRPr="005F7D2A" w14:paraId="7D9D36BD" w14:textId="77777777" w:rsidTr="00990FD0">
        <w:trPr>
          <w:trHeight w:val="20"/>
        </w:trPr>
        <w:tc>
          <w:tcPr>
            <w:tcW w:w="3330" w:type="dxa"/>
            <w:tcBorders>
              <w:top w:val="nil"/>
              <w:left w:val="nil"/>
              <w:bottom w:val="nil"/>
              <w:right w:val="nil"/>
            </w:tcBorders>
            <w:vAlign w:val="center"/>
          </w:tcPr>
          <w:p w14:paraId="299859C9" w14:textId="77777777" w:rsidR="000E1288" w:rsidRPr="005F7D2A" w:rsidRDefault="000E1288" w:rsidP="000E1288">
            <w:pPr>
              <w:pStyle w:val="Default"/>
              <w:spacing w:line="254" w:lineRule="auto"/>
              <w:ind w:left="341" w:hanging="450"/>
              <w:rPr>
                <w:rFonts w:ascii="Arial" w:eastAsia="Angsana New" w:hAnsi="Arial" w:cs="Arial"/>
                <w:sz w:val="18"/>
                <w:szCs w:val="18"/>
                <w:lang w:val="en-GB"/>
              </w:rPr>
            </w:pPr>
            <w:r w:rsidRPr="005F7D2A">
              <w:rPr>
                <w:rFonts w:ascii="Arial" w:hAnsi="Arial" w:cs="Arial"/>
                <w:sz w:val="18"/>
                <w:szCs w:val="18"/>
                <w:lang w:bidi="ar-SA"/>
              </w:rPr>
              <w:t xml:space="preserve">Total </w:t>
            </w:r>
            <w:r w:rsidRPr="005F7D2A">
              <w:rPr>
                <w:rFonts w:ascii="Arial" w:eastAsia="Angsana New" w:hAnsi="Arial" w:cs="Arial"/>
                <w:sz w:val="18"/>
                <w:szCs w:val="18"/>
                <w:lang w:val="en-GB"/>
              </w:rPr>
              <w:t>contract assets</w:t>
            </w:r>
            <w:r w:rsidRPr="005F7D2A">
              <w:rPr>
                <w:rFonts w:ascii="Arial" w:hAnsi="Arial" w:cs="Arial"/>
                <w:sz w:val="18"/>
                <w:szCs w:val="18"/>
                <w:lang w:bidi="ar-SA"/>
              </w:rPr>
              <w:t>, net</w:t>
            </w:r>
          </w:p>
        </w:tc>
        <w:tc>
          <w:tcPr>
            <w:tcW w:w="648" w:type="dxa"/>
            <w:tcBorders>
              <w:top w:val="nil"/>
              <w:left w:val="nil"/>
              <w:bottom w:val="nil"/>
              <w:right w:val="nil"/>
            </w:tcBorders>
            <w:shd w:val="clear" w:color="auto" w:fill="auto"/>
          </w:tcPr>
          <w:p w14:paraId="54B94E9B" w14:textId="77777777" w:rsidR="000E1288" w:rsidRPr="005F7D2A" w:rsidRDefault="000E1288" w:rsidP="00990FD0">
            <w:pPr>
              <w:ind w:left="-72" w:right="-72"/>
              <w:jc w:val="center"/>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vAlign w:val="bottom"/>
          </w:tcPr>
          <w:p w14:paraId="6409814C" w14:textId="6AF4B31D" w:rsidR="000E1288" w:rsidRPr="005F7D2A" w:rsidRDefault="004C28C7" w:rsidP="000E1288">
            <w:pPr>
              <w:ind w:right="-72"/>
              <w:contextualSpacing/>
              <w:jc w:val="right"/>
              <w:rPr>
                <w:rFonts w:ascii="Arial" w:eastAsia="Arial Unicode MS" w:hAnsi="Arial" w:cs="Arial"/>
                <w:sz w:val="18"/>
                <w:szCs w:val="18"/>
              </w:rPr>
            </w:pPr>
            <w:r w:rsidRPr="004C28C7">
              <w:rPr>
                <w:rFonts w:ascii="Arial" w:eastAsia="Arial Unicode MS" w:hAnsi="Arial" w:cs="Arial"/>
                <w:sz w:val="18"/>
                <w:szCs w:val="18"/>
                <w:lang w:val="en-GB"/>
              </w:rPr>
              <w:t>7</w:t>
            </w:r>
            <w:r w:rsidR="0007562B">
              <w:rPr>
                <w:rFonts w:ascii="Arial" w:eastAsia="Arial Unicode MS" w:hAnsi="Arial" w:cs="Arial"/>
                <w:sz w:val="18"/>
                <w:szCs w:val="18"/>
              </w:rPr>
              <w:t>,</w:t>
            </w:r>
            <w:r w:rsidRPr="004C28C7">
              <w:rPr>
                <w:rFonts w:ascii="Arial" w:eastAsia="Arial Unicode MS" w:hAnsi="Arial" w:cs="Arial"/>
                <w:sz w:val="18"/>
                <w:szCs w:val="18"/>
                <w:lang w:val="en-GB"/>
              </w:rPr>
              <w:t>848</w:t>
            </w:r>
          </w:p>
        </w:tc>
        <w:tc>
          <w:tcPr>
            <w:tcW w:w="1368" w:type="dxa"/>
            <w:tcBorders>
              <w:top w:val="nil"/>
              <w:left w:val="nil"/>
              <w:bottom w:val="single" w:sz="4" w:space="0" w:color="auto"/>
              <w:right w:val="nil"/>
            </w:tcBorders>
            <w:shd w:val="clear" w:color="auto" w:fill="auto"/>
            <w:vAlign w:val="bottom"/>
          </w:tcPr>
          <w:p w14:paraId="5BB23D83" w14:textId="31215AC1" w:rsidR="000E1288" w:rsidRPr="005F7D2A" w:rsidRDefault="004C28C7" w:rsidP="000E1288">
            <w:pPr>
              <w:ind w:right="-72"/>
              <w:jc w:val="right"/>
              <w:rPr>
                <w:rFonts w:ascii="Arial" w:eastAsia="Arial Unicode MS" w:hAnsi="Arial" w:cs="Arial"/>
                <w:sz w:val="18"/>
                <w:szCs w:val="18"/>
              </w:rPr>
            </w:pPr>
            <w:r w:rsidRPr="004C28C7">
              <w:rPr>
                <w:rFonts w:ascii="Arial" w:eastAsia="Arial Unicode MS" w:hAnsi="Arial" w:cs="Arial"/>
                <w:sz w:val="18"/>
                <w:szCs w:val="18"/>
                <w:lang w:val="en-GB"/>
              </w:rPr>
              <w:t>3</w:t>
            </w:r>
            <w:r w:rsidR="000E1288" w:rsidRPr="005F7D2A">
              <w:rPr>
                <w:rFonts w:ascii="Arial" w:eastAsia="Arial Unicode MS" w:hAnsi="Arial" w:cs="Arial"/>
                <w:sz w:val="18"/>
                <w:szCs w:val="18"/>
              </w:rPr>
              <w:t>,</w:t>
            </w:r>
            <w:r w:rsidRPr="004C28C7">
              <w:rPr>
                <w:rFonts w:ascii="Arial" w:eastAsia="Arial Unicode MS" w:hAnsi="Arial" w:cs="Arial"/>
                <w:sz w:val="18"/>
                <w:szCs w:val="18"/>
                <w:lang w:val="en-GB"/>
              </w:rPr>
              <w:t>863</w:t>
            </w:r>
          </w:p>
        </w:tc>
        <w:tc>
          <w:tcPr>
            <w:tcW w:w="1368" w:type="dxa"/>
            <w:tcBorders>
              <w:top w:val="nil"/>
              <w:left w:val="nil"/>
              <w:bottom w:val="single" w:sz="4" w:space="0" w:color="auto"/>
              <w:right w:val="nil"/>
            </w:tcBorders>
            <w:shd w:val="clear" w:color="auto" w:fill="FAFAFA"/>
            <w:vAlign w:val="bottom"/>
          </w:tcPr>
          <w:p w14:paraId="5FEEC2EC" w14:textId="1645DFD5" w:rsidR="000E1288" w:rsidRPr="005F7D2A" w:rsidRDefault="004C28C7" w:rsidP="000E1288">
            <w:pPr>
              <w:ind w:right="-72"/>
              <w:jc w:val="right"/>
              <w:rPr>
                <w:rFonts w:ascii="Arial" w:eastAsia="Arial Unicode MS" w:hAnsi="Arial" w:cs="Arial"/>
                <w:sz w:val="18"/>
                <w:szCs w:val="18"/>
              </w:rPr>
            </w:pPr>
            <w:r w:rsidRPr="004C28C7">
              <w:rPr>
                <w:rFonts w:ascii="Arial" w:eastAsia="Arial Unicode MS" w:hAnsi="Arial" w:cs="Arial"/>
                <w:sz w:val="18"/>
                <w:szCs w:val="18"/>
                <w:lang w:val="en-GB"/>
              </w:rPr>
              <w:t>6</w:t>
            </w:r>
            <w:r w:rsidR="0007562B">
              <w:rPr>
                <w:rFonts w:ascii="Arial" w:eastAsia="Arial Unicode MS" w:hAnsi="Arial" w:cs="Arial"/>
                <w:sz w:val="18"/>
                <w:szCs w:val="18"/>
              </w:rPr>
              <w:t>,</w:t>
            </w:r>
            <w:r w:rsidRPr="004C28C7">
              <w:rPr>
                <w:rFonts w:ascii="Arial" w:eastAsia="Arial Unicode MS" w:hAnsi="Arial" w:cs="Arial"/>
                <w:sz w:val="18"/>
                <w:szCs w:val="18"/>
                <w:lang w:val="en-GB"/>
              </w:rPr>
              <w:t>630</w:t>
            </w:r>
          </w:p>
        </w:tc>
        <w:tc>
          <w:tcPr>
            <w:tcW w:w="1368" w:type="dxa"/>
            <w:tcBorders>
              <w:top w:val="nil"/>
              <w:left w:val="nil"/>
              <w:bottom w:val="single" w:sz="4" w:space="0" w:color="auto"/>
              <w:right w:val="nil"/>
            </w:tcBorders>
            <w:shd w:val="clear" w:color="auto" w:fill="auto"/>
            <w:vAlign w:val="bottom"/>
          </w:tcPr>
          <w:p w14:paraId="65B8CCFF" w14:textId="0B3AB81F" w:rsidR="000E1288" w:rsidRPr="005F7D2A" w:rsidRDefault="004C28C7" w:rsidP="000E1288">
            <w:pPr>
              <w:ind w:right="-72"/>
              <w:jc w:val="right"/>
              <w:rPr>
                <w:rFonts w:ascii="Arial" w:eastAsia="Arial Unicode MS" w:hAnsi="Arial" w:cs="Arial"/>
                <w:sz w:val="18"/>
                <w:szCs w:val="18"/>
              </w:rPr>
            </w:pPr>
            <w:r w:rsidRPr="004C28C7">
              <w:rPr>
                <w:rFonts w:ascii="Arial" w:eastAsia="Arial Unicode MS" w:hAnsi="Arial" w:cs="Arial"/>
                <w:sz w:val="18"/>
                <w:szCs w:val="18"/>
                <w:lang w:val="en-GB"/>
              </w:rPr>
              <w:t>3</w:t>
            </w:r>
            <w:r w:rsidR="000E1288" w:rsidRPr="005F7D2A">
              <w:rPr>
                <w:rFonts w:ascii="Arial" w:eastAsia="Arial Unicode MS" w:hAnsi="Arial" w:cs="Arial"/>
                <w:sz w:val="18"/>
                <w:szCs w:val="18"/>
              </w:rPr>
              <w:t>,</w:t>
            </w:r>
            <w:r w:rsidRPr="004C28C7">
              <w:rPr>
                <w:rFonts w:ascii="Arial" w:eastAsia="Arial Unicode MS" w:hAnsi="Arial" w:cs="Arial"/>
                <w:sz w:val="18"/>
                <w:szCs w:val="18"/>
                <w:lang w:val="en-GB"/>
              </w:rPr>
              <w:t>972</w:t>
            </w:r>
          </w:p>
        </w:tc>
      </w:tr>
      <w:tr w:rsidR="000E1288" w:rsidRPr="005F7D2A" w14:paraId="635846C9" w14:textId="77777777" w:rsidTr="00990FD0">
        <w:trPr>
          <w:trHeight w:val="20"/>
        </w:trPr>
        <w:tc>
          <w:tcPr>
            <w:tcW w:w="3330" w:type="dxa"/>
            <w:tcBorders>
              <w:top w:val="nil"/>
              <w:left w:val="nil"/>
              <w:bottom w:val="nil"/>
              <w:right w:val="nil"/>
            </w:tcBorders>
            <w:vAlign w:val="center"/>
          </w:tcPr>
          <w:p w14:paraId="1349E447" w14:textId="77777777" w:rsidR="000E1288" w:rsidRPr="005F7D2A" w:rsidRDefault="000E1288" w:rsidP="000E1288">
            <w:pPr>
              <w:pStyle w:val="Default"/>
              <w:spacing w:line="254" w:lineRule="auto"/>
              <w:ind w:left="341" w:hanging="450"/>
              <w:rPr>
                <w:rFonts w:ascii="Arial" w:hAnsi="Arial" w:cs="Arial"/>
                <w:sz w:val="18"/>
                <w:szCs w:val="18"/>
                <w:lang w:bidi="ar-SA"/>
              </w:rPr>
            </w:pPr>
          </w:p>
        </w:tc>
        <w:tc>
          <w:tcPr>
            <w:tcW w:w="648" w:type="dxa"/>
            <w:tcBorders>
              <w:top w:val="nil"/>
              <w:left w:val="nil"/>
              <w:bottom w:val="nil"/>
              <w:right w:val="nil"/>
            </w:tcBorders>
            <w:shd w:val="clear" w:color="auto" w:fill="auto"/>
          </w:tcPr>
          <w:p w14:paraId="14C735C3" w14:textId="77777777" w:rsidR="000E1288" w:rsidRPr="005F7D2A" w:rsidRDefault="000E1288" w:rsidP="00990FD0">
            <w:pPr>
              <w:ind w:left="-72" w:right="-72"/>
              <w:jc w:val="center"/>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center"/>
          </w:tcPr>
          <w:p w14:paraId="396635A2" w14:textId="77777777" w:rsidR="000E1288" w:rsidRPr="005F7D2A" w:rsidRDefault="000E1288" w:rsidP="000E1288">
            <w:pPr>
              <w:ind w:right="-72"/>
              <w:contextualSpacing/>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center"/>
          </w:tcPr>
          <w:p w14:paraId="21245FBF" w14:textId="77777777" w:rsidR="000E1288" w:rsidRPr="005F7D2A" w:rsidRDefault="000E1288" w:rsidP="000E1288">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center"/>
          </w:tcPr>
          <w:p w14:paraId="0B79D857" w14:textId="77777777" w:rsidR="000E1288" w:rsidRPr="005F7D2A" w:rsidRDefault="000E1288" w:rsidP="000E1288">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center"/>
          </w:tcPr>
          <w:p w14:paraId="5C6D2CB0" w14:textId="77777777" w:rsidR="000E1288" w:rsidRPr="005F7D2A" w:rsidRDefault="000E1288" w:rsidP="000E1288">
            <w:pPr>
              <w:ind w:right="-72"/>
              <w:jc w:val="right"/>
              <w:rPr>
                <w:rFonts w:ascii="Arial" w:eastAsia="Arial Unicode MS" w:hAnsi="Arial" w:cs="Arial"/>
                <w:sz w:val="18"/>
                <w:szCs w:val="18"/>
              </w:rPr>
            </w:pPr>
          </w:p>
        </w:tc>
      </w:tr>
      <w:tr w:rsidR="000E1288" w:rsidRPr="005F7D2A" w14:paraId="0A2B5547" w14:textId="77777777" w:rsidTr="00990FD0">
        <w:trPr>
          <w:trHeight w:val="20"/>
        </w:trPr>
        <w:tc>
          <w:tcPr>
            <w:tcW w:w="3330" w:type="dxa"/>
            <w:tcBorders>
              <w:top w:val="nil"/>
              <w:left w:val="nil"/>
              <w:bottom w:val="nil"/>
              <w:right w:val="nil"/>
            </w:tcBorders>
            <w:vAlign w:val="center"/>
            <w:hideMark/>
          </w:tcPr>
          <w:p w14:paraId="4CA0679B" w14:textId="77777777" w:rsidR="000E1288" w:rsidRPr="005F7D2A" w:rsidRDefault="000E1288" w:rsidP="000E1288">
            <w:pPr>
              <w:pStyle w:val="Default"/>
              <w:tabs>
                <w:tab w:val="left" w:pos="1369"/>
              </w:tabs>
              <w:spacing w:line="254" w:lineRule="auto"/>
              <w:ind w:left="341" w:hanging="450"/>
              <w:rPr>
                <w:rFonts w:ascii="Arial" w:hAnsi="Arial" w:cs="Arial"/>
                <w:sz w:val="18"/>
                <w:szCs w:val="18"/>
                <w:lang w:bidi="ar-SA"/>
              </w:rPr>
            </w:pPr>
            <w:r w:rsidRPr="005F7D2A">
              <w:rPr>
                <w:rFonts w:ascii="Arial" w:eastAsia="Angsana New" w:hAnsi="Arial" w:cs="Arial"/>
                <w:sz w:val="18"/>
                <w:szCs w:val="18"/>
                <w:lang w:val="en-GB"/>
              </w:rPr>
              <w:t>Other receivables</w:t>
            </w:r>
            <w:r w:rsidRPr="005F7D2A">
              <w:rPr>
                <w:rFonts w:ascii="Arial" w:eastAsia="Angsana New" w:hAnsi="Arial" w:cs="Arial"/>
                <w:sz w:val="18"/>
                <w:szCs w:val="18"/>
                <w:lang w:val="en-GB"/>
              </w:rPr>
              <w:tab/>
              <w:t>- Third parties</w:t>
            </w:r>
          </w:p>
        </w:tc>
        <w:tc>
          <w:tcPr>
            <w:tcW w:w="648" w:type="dxa"/>
            <w:tcBorders>
              <w:top w:val="nil"/>
              <w:left w:val="nil"/>
              <w:bottom w:val="nil"/>
              <w:right w:val="nil"/>
            </w:tcBorders>
            <w:shd w:val="clear" w:color="auto" w:fill="auto"/>
          </w:tcPr>
          <w:p w14:paraId="40B3964D" w14:textId="77777777" w:rsidR="000E1288" w:rsidRPr="005F7D2A" w:rsidRDefault="000E1288" w:rsidP="00990FD0">
            <w:pPr>
              <w:ind w:left="-72" w:right="-72"/>
              <w:jc w:val="center"/>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4499DE84" w14:textId="781C4173" w:rsidR="000E1288" w:rsidRPr="005F7D2A" w:rsidRDefault="004C28C7" w:rsidP="000E1288">
            <w:pPr>
              <w:ind w:right="-72"/>
              <w:contextualSpacing/>
              <w:jc w:val="right"/>
              <w:rPr>
                <w:rFonts w:ascii="Arial" w:eastAsia="Arial Unicode MS" w:hAnsi="Arial" w:cs="Arial"/>
                <w:sz w:val="18"/>
                <w:szCs w:val="18"/>
              </w:rPr>
            </w:pPr>
            <w:r w:rsidRPr="004C28C7">
              <w:rPr>
                <w:rFonts w:ascii="Arial" w:eastAsia="Arial Unicode MS" w:hAnsi="Arial" w:cs="Arial"/>
                <w:sz w:val="18"/>
                <w:szCs w:val="18"/>
                <w:lang w:val="en-GB"/>
              </w:rPr>
              <w:t>449</w:t>
            </w:r>
          </w:p>
        </w:tc>
        <w:tc>
          <w:tcPr>
            <w:tcW w:w="1368" w:type="dxa"/>
            <w:tcBorders>
              <w:top w:val="nil"/>
              <w:left w:val="nil"/>
              <w:bottom w:val="nil"/>
              <w:right w:val="nil"/>
            </w:tcBorders>
            <w:shd w:val="clear" w:color="auto" w:fill="auto"/>
            <w:vAlign w:val="bottom"/>
          </w:tcPr>
          <w:p w14:paraId="5DFA3FEC" w14:textId="171C94F9" w:rsidR="000E1288" w:rsidRPr="005F7D2A" w:rsidRDefault="004C28C7" w:rsidP="000E1288">
            <w:pPr>
              <w:ind w:right="-72"/>
              <w:jc w:val="right"/>
              <w:rPr>
                <w:rFonts w:ascii="Arial" w:eastAsia="Arial Unicode MS" w:hAnsi="Arial" w:cs="Arial"/>
                <w:sz w:val="18"/>
                <w:szCs w:val="18"/>
              </w:rPr>
            </w:pPr>
            <w:r w:rsidRPr="004C28C7">
              <w:rPr>
                <w:rFonts w:ascii="Arial" w:eastAsia="Arial Unicode MS" w:hAnsi="Arial" w:cs="Arial"/>
                <w:sz w:val="18"/>
                <w:szCs w:val="18"/>
                <w:lang w:val="en-GB"/>
              </w:rPr>
              <w:t>593</w:t>
            </w:r>
          </w:p>
        </w:tc>
        <w:tc>
          <w:tcPr>
            <w:tcW w:w="1368" w:type="dxa"/>
            <w:tcBorders>
              <w:top w:val="nil"/>
              <w:left w:val="nil"/>
              <w:bottom w:val="nil"/>
              <w:right w:val="nil"/>
            </w:tcBorders>
            <w:shd w:val="clear" w:color="auto" w:fill="FAFAFA"/>
            <w:vAlign w:val="bottom"/>
          </w:tcPr>
          <w:p w14:paraId="647335FF" w14:textId="77F2EDC9" w:rsidR="000E1288" w:rsidRPr="005F7D2A" w:rsidRDefault="004C28C7" w:rsidP="000E1288">
            <w:pPr>
              <w:ind w:right="-72"/>
              <w:contextualSpacing/>
              <w:jc w:val="right"/>
              <w:rPr>
                <w:rFonts w:ascii="Arial" w:eastAsia="Arial Unicode MS" w:hAnsi="Arial" w:cs="Arial"/>
                <w:sz w:val="18"/>
                <w:szCs w:val="18"/>
              </w:rPr>
            </w:pPr>
            <w:r w:rsidRPr="004C28C7">
              <w:rPr>
                <w:rFonts w:ascii="Arial" w:eastAsia="Arial Unicode MS" w:hAnsi="Arial" w:cs="Arial"/>
                <w:sz w:val="18"/>
                <w:szCs w:val="18"/>
                <w:lang w:val="en-GB"/>
              </w:rPr>
              <w:t>425</w:t>
            </w:r>
          </w:p>
        </w:tc>
        <w:tc>
          <w:tcPr>
            <w:tcW w:w="1368" w:type="dxa"/>
            <w:tcBorders>
              <w:top w:val="nil"/>
              <w:left w:val="nil"/>
              <w:bottom w:val="nil"/>
              <w:right w:val="nil"/>
            </w:tcBorders>
            <w:shd w:val="clear" w:color="auto" w:fill="auto"/>
            <w:vAlign w:val="bottom"/>
          </w:tcPr>
          <w:p w14:paraId="32EB5BBE" w14:textId="018BE7DD" w:rsidR="000E1288" w:rsidRPr="005F7D2A" w:rsidRDefault="004C28C7" w:rsidP="000E1288">
            <w:pPr>
              <w:ind w:right="-72"/>
              <w:jc w:val="right"/>
              <w:rPr>
                <w:rFonts w:ascii="Arial" w:eastAsia="Arial Unicode MS" w:hAnsi="Arial" w:cs="Arial"/>
                <w:sz w:val="18"/>
                <w:szCs w:val="18"/>
              </w:rPr>
            </w:pPr>
            <w:r w:rsidRPr="004C28C7">
              <w:rPr>
                <w:rFonts w:ascii="Arial" w:eastAsia="Arial Unicode MS" w:hAnsi="Arial" w:cs="Arial"/>
                <w:sz w:val="18"/>
                <w:szCs w:val="18"/>
                <w:lang w:val="en-GB"/>
              </w:rPr>
              <w:t>568</w:t>
            </w:r>
          </w:p>
        </w:tc>
      </w:tr>
      <w:tr w:rsidR="000E1288" w:rsidRPr="005F7D2A" w14:paraId="23E8EC75" w14:textId="77777777" w:rsidTr="00990FD0">
        <w:trPr>
          <w:trHeight w:val="20"/>
        </w:trPr>
        <w:tc>
          <w:tcPr>
            <w:tcW w:w="3330" w:type="dxa"/>
            <w:tcBorders>
              <w:top w:val="nil"/>
              <w:left w:val="nil"/>
              <w:bottom w:val="nil"/>
              <w:right w:val="nil"/>
            </w:tcBorders>
            <w:vAlign w:val="center"/>
            <w:hideMark/>
          </w:tcPr>
          <w:p w14:paraId="3B7342AF" w14:textId="77777777" w:rsidR="000E1288" w:rsidRPr="005F7D2A" w:rsidRDefault="000E1288" w:rsidP="000E1288">
            <w:pPr>
              <w:pStyle w:val="Default"/>
              <w:tabs>
                <w:tab w:val="left" w:pos="1369"/>
              </w:tabs>
              <w:spacing w:line="254" w:lineRule="auto"/>
              <w:rPr>
                <w:rFonts w:ascii="Arial" w:hAnsi="Arial" w:cs="Arial"/>
                <w:sz w:val="18"/>
                <w:szCs w:val="18"/>
                <w:lang w:bidi="ar-SA"/>
              </w:rPr>
            </w:pPr>
            <w:r w:rsidRPr="005F7D2A">
              <w:rPr>
                <w:rFonts w:ascii="Arial" w:eastAsia="Angsana New" w:hAnsi="Arial" w:cs="Arial"/>
                <w:sz w:val="18"/>
                <w:szCs w:val="18"/>
                <w:lang w:val="en-GB"/>
              </w:rPr>
              <w:tab/>
              <w:t>- Related parties</w:t>
            </w:r>
          </w:p>
        </w:tc>
        <w:tc>
          <w:tcPr>
            <w:tcW w:w="648" w:type="dxa"/>
            <w:tcBorders>
              <w:top w:val="nil"/>
              <w:left w:val="nil"/>
              <w:bottom w:val="nil"/>
              <w:right w:val="nil"/>
            </w:tcBorders>
            <w:shd w:val="clear" w:color="auto" w:fill="auto"/>
            <w:vAlign w:val="bottom"/>
          </w:tcPr>
          <w:p w14:paraId="4FD20EC3" w14:textId="5C2F4FA7" w:rsidR="000E1288" w:rsidRPr="005F7D2A" w:rsidRDefault="004C28C7" w:rsidP="00990FD0">
            <w:pPr>
              <w:ind w:left="-72" w:right="-72"/>
              <w:jc w:val="center"/>
              <w:rPr>
                <w:rFonts w:ascii="Arial" w:eastAsia="Arial Unicode MS" w:hAnsi="Arial" w:cs="Arial"/>
                <w:sz w:val="18"/>
                <w:szCs w:val="18"/>
              </w:rPr>
            </w:pPr>
            <w:r w:rsidRPr="004C28C7">
              <w:rPr>
                <w:rFonts w:ascii="Arial" w:eastAsia="Arial Unicode MS" w:hAnsi="Arial" w:cs="Arial"/>
                <w:sz w:val="18"/>
                <w:szCs w:val="18"/>
                <w:lang w:val="en-GB"/>
              </w:rPr>
              <w:t>14</w:t>
            </w:r>
            <w:r w:rsidR="000E1288" w:rsidRPr="005F7D2A">
              <w:rPr>
                <w:rFonts w:ascii="Arial" w:eastAsia="Arial Unicode MS" w:hAnsi="Arial" w:cs="Arial"/>
                <w:sz w:val="18"/>
                <w:szCs w:val="18"/>
              </w:rPr>
              <w:t xml:space="preserve"> b)</w:t>
            </w:r>
          </w:p>
        </w:tc>
        <w:tc>
          <w:tcPr>
            <w:tcW w:w="1368" w:type="dxa"/>
            <w:tcBorders>
              <w:top w:val="nil"/>
              <w:left w:val="nil"/>
              <w:bottom w:val="nil"/>
              <w:right w:val="nil"/>
            </w:tcBorders>
            <w:shd w:val="clear" w:color="auto" w:fill="FAFAFA"/>
            <w:vAlign w:val="bottom"/>
          </w:tcPr>
          <w:p w14:paraId="488D2ADA" w14:textId="44A24B41" w:rsidR="000E1288" w:rsidRPr="005F7D2A" w:rsidRDefault="00E4243A" w:rsidP="000E1288">
            <w:pPr>
              <w:ind w:right="-72"/>
              <w:contextualSpacing/>
              <w:jc w:val="right"/>
              <w:rPr>
                <w:rFonts w:ascii="Arial" w:eastAsia="Arial Unicode MS" w:hAnsi="Arial" w:cs="Arial"/>
                <w:sz w:val="18"/>
                <w:szCs w:val="18"/>
              </w:rPr>
            </w:pPr>
            <w:r>
              <w:rPr>
                <w:rFonts w:ascii="Arial" w:eastAsia="Arial Unicode MS" w:hAnsi="Arial" w:cs="Arial"/>
                <w:sz w:val="18"/>
                <w:szCs w:val="18"/>
                <w:lang w:val="en-GB"/>
              </w:rPr>
              <w:t>-</w:t>
            </w:r>
          </w:p>
        </w:tc>
        <w:tc>
          <w:tcPr>
            <w:tcW w:w="1368" w:type="dxa"/>
            <w:tcBorders>
              <w:top w:val="nil"/>
              <w:left w:val="nil"/>
              <w:bottom w:val="nil"/>
              <w:right w:val="nil"/>
            </w:tcBorders>
            <w:shd w:val="clear" w:color="auto" w:fill="auto"/>
            <w:vAlign w:val="bottom"/>
          </w:tcPr>
          <w:p w14:paraId="6AB1C921" w14:textId="26302E73" w:rsidR="000E1288" w:rsidRPr="005F7D2A" w:rsidRDefault="000E1288" w:rsidP="000E1288">
            <w:pPr>
              <w:ind w:right="-72"/>
              <w:jc w:val="right"/>
              <w:rPr>
                <w:rFonts w:ascii="Arial" w:eastAsia="Arial Unicode MS" w:hAnsi="Arial" w:cs="Arial"/>
                <w:sz w:val="18"/>
                <w:szCs w:val="18"/>
              </w:rPr>
            </w:pPr>
            <w:r w:rsidRPr="005F7D2A">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417DF252" w14:textId="5168F498" w:rsidR="000E1288" w:rsidRPr="005F7D2A" w:rsidRDefault="004C28C7" w:rsidP="000E1288">
            <w:pPr>
              <w:ind w:right="-72"/>
              <w:contextualSpacing/>
              <w:jc w:val="right"/>
              <w:rPr>
                <w:rFonts w:ascii="Arial" w:eastAsia="Arial Unicode MS" w:hAnsi="Arial" w:cs="Arial"/>
                <w:sz w:val="18"/>
                <w:szCs w:val="18"/>
              </w:rPr>
            </w:pPr>
            <w:r w:rsidRPr="004C28C7">
              <w:rPr>
                <w:rFonts w:ascii="Arial" w:eastAsia="Arial Unicode MS" w:hAnsi="Arial" w:cs="Arial"/>
                <w:sz w:val="18"/>
                <w:szCs w:val="18"/>
                <w:lang w:val="en-GB"/>
              </w:rPr>
              <w:t>1</w:t>
            </w:r>
            <w:r w:rsidR="0007562B">
              <w:rPr>
                <w:rFonts w:ascii="Arial" w:eastAsia="Arial Unicode MS" w:hAnsi="Arial" w:cs="Arial"/>
                <w:sz w:val="18"/>
                <w:szCs w:val="18"/>
              </w:rPr>
              <w:t>,</w:t>
            </w:r>
            <w:r w:rsidRPr="004C28C7">
              <w:rPr>
                <w:rFonts w:ascii="Arial" w:eastAsia="Arial Unicode MS" w:hAnsi="Arial" w:cs="Arial"/>
                <w:sz w:val="18"/>
                <w:szCs w:val="18"/>
                <w:lang w:val="en-GB"/>
              </w:rPr>
              <w:t>457</w:t>
            </w:r>
          </w:p>
        </w:tc>
        <w:tc>
          <w:tcPr>
            <w:tcW w:w="1368" w:type="dxa"/>
            <w:tcBorders>
              <w:top w:val="nil"/>
              <w:left w:val="nil"/>
              <w:bottom w:val="nil"/>
              <w:right w:val="nil"/>
            </w:tcBorders>
            <w:shd w:val="clear" w:color="auto" w:fill="auto"/>
            <w:vAlign w:val="bottom"/>
          </w:tcPr>
          <w:p w14:paraId="17C60CE2" w14:textId="231E20A9" w:rsidR="000E1288" w:rsidRPr="005F7D2A" w:rsidRDefault="004C28C7" w:rsidP="000E1288">
            <w:pPr>
              <w:ind w:right="-72"/>
              <w:jc w:val="right"/>
              <w:rPr>
                <w:rFonts w:ascii="Arial" w:eastAsia="Arial Unicode MS" w:hAnsi="Arial" w:cs="Arial"/>
                <w:sz w:val="18"/>
                <w:szCs w:val="18"/>
              </w:rPr>
            </w:pPr>
            <w:r w:rsidRPr="004C28C7">
              <w:rPr>
                <w:rFonts w:ascii="Arial" w:eastAsia="Arial Unicode MS" w:hAnsi="Arial" w:cs="Arial"/>
                <w:sz w:val="18"/>
                <w:szCs w:val="18"/>
                <w:lang w:val="en-GB"/>
              </w:rPr>
              <w:t>1</w:t>
            </w:r>
            <w:r w:rsidR="000E1288" w:rsidRPr="005F7D2A">
              <w:rPr>
                <w:rFonts w:ascii="Arial" w:eastAsia="Arial Unicode MS" w:hAnsi="Arial" w:cs="Arial"/>
                <w:sz w:val="18"/>
                <w:szCs w:val="18"/>
              </w:rPr>
              <w:t>,</w:t>
            </w:r>
            <w:r w:rsidRPr="004C28C7">
              <w:rPr>
                <w:rFonts w:ascii="Arial" w:eastAsia="Arial Unicode MS" w:hAnsi="Arial" w:cs="Arial"/>
                <w:sz w:val="18"/>
                <w:szCs w:val="18"/>
                <w:lang w:val="en-GB"/>
              </w:rPr>
              <w:t>483</w:t>
            </w:r>
          </w:p>
        </w:tc>
      </w:tr>
      <w:tr w:rsidR="00EF1271" w:rsidRPr="005F7D2A" w14:paraId="0AC1401F" w14:textId="77777777" w:rsidTr="00990FD0">
        <w:trPr>
          <w:trHeight w:val="20"/>
        </w:trPr>
        <w:tc>
          <w:tcPr>
            <w:tcW w:w="3330" w:type="dxa"/>
            <w:tcBorders>
              <w:top w:val="nil"/>
              <w:left w:val="nil"/>
              <w:bottom w:val="nil"/>
              <w:right w:val="nil"/>
            </w:tcBorders>
            <w:vAlign w:val="center"/>
          </w:tcPr>
          <w:p w14:paraId="4089ADBF" w14:textId="61A6BAA6" w:rsidR="00EF1271" w:rsidRPr="005F7D2A" w:rsidRDefault="00EF1271" w:rsidP="000E1288">
            <w:pPr>
              <w:pStyle w:val="Default"/>
              <w:spacing w:line="254" w:lineRule="auto"/>
              <w:ind w:left="341" w:hanging="450"/>
              <w:rPr>
                <w:rFonts w:ascii="Arial" w:hAnsi="Arial" w:cs="Arial"/>
                <w:sz w:val="18"/>
                <w:szCs w:val="18"/>
              </w:rPr>
            </w:pPr>
            <w:r w:rsidRPr="005F7D2A">
              <w:rPr>
                <w:rFonts w:ascii="Arial" w:hAnsi="Arial" w:cs="Arial"/>
                <w:sz w:val="18"/>
                <w:szCs w:val="18"/>
                <w:u w:val="single"/>
              </w:rPr>
              <w:t>Less</w:t>
            </w:r>
            <w:r w:rsidRPr="005F7D2A">
              <w:rPr>
                <w:rFonts w:ascii="Arial" w:hAnsi="Arial" w:cs="Arial"/>
                <w:sz w:val="18"/>
                <w:szCs w:val="18"/>
              </w:rPr>
              <w:t xml:space="preserve">  Loss allowance</w:t>
            </w:r>
          </w:p>
        </w:tc>
        <w:tc>
          <w:tcPr>
            <w:tcW w:w="648" w:type="dxa"/>
            <w:tcBorders>
              <w:top w:val="nil"/>
              <w:left w:val="nil"/>
              <w:bottom w:val="nil"/>
              <w:right w:val="nil"/>
            </w:tcBorders>
            <w:shd w:val="clear" w:color="auto" w:fill="auto"/>
          </w:tcPr>
          <w:p w14:paraId="7CDB4BB4" w14:textId="77777777" w:rsidR="00EF1271" w:rsidRPr="005F7D2A" w:rsidRDefault="00EF1271" w:rsidP="00990FD0">
            <w:pPr>
              <w:ind w:left="-72" w:right="-72"/>
              <w:jc w:val="center"/>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vAlign w:val="bottom"/>
          </w:tcPr>
          <w:p w14:paraId="03F437FF" w14:textId="2A66C2D9" w:rsidR="00EF1271" w:rsidRPr="005F7D2A" w:rsidRDefault="0007562B" w:rsidP="000E1288">
            <w:pPr>
              <w:ind w:right="-72"/>
              <w:contextualSpacing/>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368" w:type="dxa"/>
            <w:tcBorders>
              <w:top w:val="nil"/>
              <w:left w:val="nil"/>
              <w:bottom w:val="single" w:sz="4" w:space="0" w:color="auto"/>
              <w:right w:val="nil"/>
            </w:tcBorders>
            <w:shd w:val="clear" w:color="auto" w:fill="auto"/>
            <w:vAlign w:val="bottom"/>
          </w:tcPr>
          <w:p w14:paraId="4B14F200" w14:textId="71F9A877" w:rsidR="00EF1271" w:rsidRPr="005F7D2A" w:rsidRDefault="00C92FEF" w:rsidP="000E1288">
            <w:pPr>
              <w:ind w:right="-72"/>
              <w:jc w:val="right"/>
              <w:rPr>
                <w:rFonts w:ascii="Arial" w:eastAsia="Arial Unicode MS" w:hAnsi="Arial" w:cs="Arial"/>
                <w:sz w:val="18"/>
                <w:szCs w:val="18"/>
              </w:rPr>
            </w:pPr>
            <w:r w:rsidRPr="005F7D2A">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14:paraId="7D94C4F6" w14:textId="64BAACDF" w:rsidR="00EF1271" w:rsidRPr="005F7D2A" w:rsidRDefault="0007562B" w:rsidP="000E1288">
            <w:pPr>
              <w:ind w:right="-72"/>
              <w:contextualSpacing/>
              <w:jc w:val="right"/>
              <w:rPr>
                <w:rFonts w:ascii="Arial" w:eastAsia="Arial Unicode MS" w:hAnsi="Arial" w:cs="Arial"/>
                <w:sz w:val="18"/>
                <w:szCs w:val="18"/>
                <w:lang w:bidi="ar-SA"/>
              </w:rPr>
            </w:pPr>
            <w:r>
              <w:rPr>
                <w:rFonts w:ascii="Arial" w:eastAsia="Arial Unicode MS" w:hAnsi="Arial" w:cs="Arial"/>
                <w:sz w:val="18"/>
                <w:szCs w:val="18"/>
                <w:lang w:bidi="ar-SA"/>
              </w:rPr>
              <w:t>(</w:t>
            </w:r>
            <w:r w:rsidR="004C28C7" w:rsidRPr="004C28C7">
              <w:rPr>
                <w:rFonts w:ascii="Arial" w:eastAsia="Arial Unicode MS" w:hAnsi="Arial" w:cs="Arial"/>
                <w:sz w:val="18"/>
                <w:szCs w:val="18"/>
                <w:lang w:val="en-GB" w:bidi="ar-SA"/>
              </w:rPr>
              <w:t>1</w:t>
            </w:r>
            <w:r>
              <w:rPr>
                <w:rFonts w:ascii="Arial" w:eastAsia="Arial Unicode MS" w:hAnsi="Arial" w:cs="Arial"/>
                <w:sz w:val="18"/>
                <w:szCs w:val="18"/>
                <w:lang w:bidi="ar-SA"/>
              </w:rPr>
              <w:t>,</w:t>
            </w:r>
            <w:r w:rsidR="004C28C7" w:rsidRPr="004C28C7">
              <w:rPr>
                <w:rFonts w:ascii="Arial" w:eastAsia="Arial Unicode MS" w:hAnsi="Arial" w:cs="Arial"/>
                <w:sz w:val="18"/>
                <w:szCs w:val="18"/>
                <w:lang w:val="en-GB" w:bidi="ar-SA"/>
              </w:rPr>
              <w:t>000</w:t>
            </w:r>
            <w:r>
              <w:rPr>
                <w:rFonts w:ascii="Arial" w:eastAsia="Arial Unicode MS" w:hAnsi="Arial" w:cs="Arial"/>
                <w:sz w:val="18"/>
                <w:szCs w:val="18"/>
                <w:lang w:bidi="ar-SA"/>
              </w:rPr>
              <w:t>)</w:t>
            </w:r>
          </w:p>
        </w:tc>
        <w:tc>
          <w:tcPr>
            <w:tcW w:w="1368" w:type="dxa"/>
            <w:tcBorders>
              <w:top w:val="nil"/>
              <w:left w:val="nil"/>
              <w:bottom w:val="single" w:sz="4" w:space="0" w:color="auto"/>
              <w:right w:val="nil"/>
            </w:tcBorders>
            <w:shd w:val="clear" w:color="auto" w:fill="auto"/>
            <w:vAlign w:val="bottom"/>
          </w:tcPr>
          <w:p w14:paraId="4F54FED6" w14:textId="4DF2C1A1" w:rsidR="00EF1271" w:rsidRPr="005F7D2A" w:rsidRDefault="00720165" w:rsidP="000E1288">
            <w:pPr>
              <w:ind w:right="-72"/>
              <w:jc w:val="right"/>
              <w:rPr>
                <w:rFonts w:ascii="Arial" w:eastAsia="Arial Unicode MS" w:hAnsi="Arial" w:cs="Arial"/>
                <w:sz w:val="18"/>
                <w:szCs w:val="18"/>
                <w:lang w:bidi="ar-SA"/>
              </w:rPr>
            </w:pPr>
            <w:r w:rsidRPr="005F7D2A">
              <w:rPr>
                <w:rFonts w:ascii="Arial" w:eastAsia="Arial Unicode MS" w:hAnsi="Arial" w:cs="Arial"/>
                <w:sz w:val="18"/>
                <w:szCs w:val="18"/>
                <w:lang w:bidi="ar-SA"/>
              </w:rPr>
              <w:t>(</w:t>
            </w:r>
            <w:r w:rsidR="004C28C7" w:rsidRPr="004C28C7">
              <w:rPr>
                <w:rFonts w:ascii="Arial" w:eastAsia="Arial Unicode MS" w:hAnsi="Arial" w:cs="Arial"/>
                <w:sz w:val="18"/>
                <w:szCs w:val="18"/>
                <w:lang w:val="en-GB" w:bidi="ar-SA"/>
              </w:rPr>
              <w:t>874</w:t>
            </w:r>
            <w:r w:rsidRPr="005F7D2A">
              <w:rPr>
                <w:rFonts w:ascii="Arial" w:eastAsia="Arial Unicode MS" w:hAnsi="Arial" w:cs="Arial"/>
                <w:sz w:val="18"/>
                <w:szCs w:val="18"/>
                <w:lang w:bidi="ar-SA"/>
              </w:rPr>
              <w:t>)</w:t>
            </w:r>
          </w:p>
        </w:tc>
      </w:tr>
      <w:tr w:rsidR="00720165" w:rsidRPr="005F7D2A" w14:paraId="42208F44" w14:textId="77777777" w:rsidTr="00990FD0">
        <w:trPr>
          <w:trHeight w:val="20"/>
        </w:trPr>
        <w:tc>
          <w:tcPr>
            <w:tcW w:w="3330" w:type="dxa"/>
            <w:tcBorders>
              <w:top w:val="nil"/>
              <w:left w:val="nil"/>
              <w:bottom w:val="nil"/>
              <w:right w:val="nil"/>
            </w:tcBorders>
            <w:vAlign w:val="center"/>
          </w:tcPr>
          <w:p w14:paraId="5F7A0870" w14:textId="77777777" w:rsidR="00720165" w:rsidRPr="005F7D2A" w:rsidRDefault="00720165" w:rsidP="000E1288">
            <w:pPr>
              <w:pStyle w:val="Default"/>
              <w:spacing w:line="254" w:lineRule="auto"/>
              <w:ind w:left="341" w:hanging="450"/>
              <w:rPr>
                <w:rFonts w:ascii="Arial" w:hAnsi="Arial" w:cs="Arial"/>
                <w:sz w:val="18"/>
                <w:szCs w:val="18"/>
              </w:rPr>
            </w:pPr>
          </w:p>
        </w:tc>
        <w:tc>
          <w:tcPr>
            <w:tcW w:w="648" w:type="dxa"/>
            <w:tcBorders>
              <w:top w:val="nil"/>
              <w:left w:val="nil"/>
              <w:bottom w:val="nil"/>
              <w:right w:val="nil"/>
            </w:tcBorders>
            <w:shd w:val="clear" w:color="auto" w:fill="auto"/>
          </w:tcPr>
          <w:p w14:paraId="67A28A4D" w14:textId="77777777" w:rsidR="00720165" w:rsidRPr="005F7D2A" w:rsidRDefault="00720165" w:rsidP="00990FD0">
            <w:pPr>
              <w:ind w:left="-72" w:right="-72"/>
              <w:jc w:val="center"/>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61A08F1A" w14:textId="77777777" w:rsidR="00720165" w:rsidRPr="005F7D2A" w:rsidRDefault="00720165" w:rsidP="000E1288">
            <w:pPr>
              <w:ind w:right="-72"/>
              <w:contextualSpacing/>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679EBE32" w14:textId="77777777" w:rsidR="00720165" w:rsidRPr="005F7D2A" w:rsidRDefault="00720165" w:rsidP="000E1288">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4FF377A1" w14:textId="77777777" w:rsidR="00720165" w:rsidRPr="005F7D2A" w:rsidRDefault="00720165" w:rsidP="000E1288">
            <w:pPr>
              <w:ind w:right="-72"/>
              <w:contextualSpacing/>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4A4131CE" w14:textId="77777777" w:rsidR="00720165" w:rsidRPr="005F7D2A" w:rsidRDefault="00720165" w:rsidP="000E1288">
            <w:pPr>
              <w:ind w:right="-72"/>
              <w:jc w:val="right"/>
              <w:rPr>
                <w:rFonts w:ascii="Arial" w:eastAsia="Arial Unicode MS" w:hAnsi="Arial" w:cs="Arial"/>
                <w:sz w:val="18"/>
                <w:szCs w:val="18"/>
              </w:rPr>
            </w:pPr>
          </w:p>
        </w:tc>
      </w:tr>
      <w:tr w:rsidR="00EF1271" w:rsidRPr="005F7D2A" w14:paraId="56E71C6E" w14:textId="77777777" w:rsidTr="00990FD0">
        <w:trPr>
          <w:trHeight w:val="20"/>
        </w:trPr>
        <w:tc>
          <w:tcPr>
            <w:tcW w:w="3330" w:type="dxa"/>
            <w:tcBorders>
              <w:top w:val="nil"/>
              <w:left w:val="nil"/>
              <w:bottom w:val="nil"/>
              <w:right w:val="nil"/>
            </w:tcBorders>
            <w:vAlign w:val="center"/>
          </w:tcPr>
          <w:p w14:paraId="0F1C3C96" w14:textId="632349DA" w:rsidR="00EF1271" w:rsidRPr="005F7D2A" w:rsidRDefault="00EF1271" w:rsidP="000E1288">
            <w:pPr>
              <w:pStyle w:val="Default"/>
              <w:spacing w:line="254" w:lineRule="auto"/>
              <w:ind w:left="341" w:hanging="450"/>
              <w:rPr>
                <w:rFonts w:ascii="Arial" w:hAnsi="Arial" w:cs="Arial"/>
                <w:sz w:val="18"/>
                <w:szCs w:val="18"/>
              </w:rPr>
            </w:pPr>
            <w:r w:rsidRPr="005F7D2A">
              <w:rPr>
                <w:rFonts w:ascii="Arial" w:hAnsi="Arial" w:cs="Arial"/>
                <w:sz w:val="18"/>
                <w:szCs w:val="18"/>
              </w:rPr>
              <w:t>Other receivables</w:t>
            </w:r>
            <w:r w:rsidRPr="005F7D2A">
              <w:rPr>
                <w:rFonts w:ascii="Arial" w:hAnsi="Arial" w:cs="Arial"/>
                <w:sz w:val="18"/>
                <w:szCs w:val="18"/>
                <w:lang w:bidi="ar-SA"/>
              </w:rPr>
              <w:t>, net</w:t>
            </w:r>
          </w:p>
        </w:tc>
        <w:tc>
          <w:tcPr>
            <w:tcW w:w="648" w:type="dxa"/>
            <w:tcBorders>
              <w:top w:val="nil"/>
              <w:left w:val="nil"/>
              <w:bottom w:val="nil"/>
              <w:right w:val="nil"/>
            </w:tcBorders>
            <w:shd w:val="clear" w:color="auto" w:fill="auto"/>
          </w:tcPr>
          <w:p w14:paraId="494D0150" w14:textId="77777777" w:rsidR="00EF1271" w:rsidRPr="005F7D2A" w:rsidRDefault="00EF1271" w:rsidP="00990FD0">
            <w:pPr>
              <w:ind w:left="-72" w:right="-72"/>
              <w:jc w:val="center"/>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vAlign w:val="bottom"/>
          </w:tcPr>
          <w:p w14:paraId="2A382418" w14:textId="15E35215" w:rsidR="00EF1271" w:rsidRPr="005F7D2A" w:rsidRDefault="004C28C7" w:rsidP="000E1288">
            <w:pPr>
              <w:ind w:right="-72"/>
              <w:contextualSpacing/>
              <w:jc w:val="right"/>
              <w:rPr>
                <w:rFonts w:ascii="Arial" w:eastAsia="Arial Unicode MS" w:hAnsi="Arial" w:cs="Arial"/>
                <w:sz w:val="18"/>
                <w:szCs w:val="18"/>
              </w:rPr>
            </w:pPr>
            <w:r w:rsidRPr="004C28C7">
              <w:rPr>
                <w:rFonts w:ascii="Arial" w:eastAsia="Arial Unicode MS" w:hAnsi="Arial" w:cs="Arial"/>
                <w:sz w:val="18"/>
                <w:szCs w:val="18"/>
                <w:lang w:val="en-GB"/>
              </w:rPr>
              <w:t>449</w:t>
            </w:r>
          </w:p>
        </w:tc>
        <w:tc>
          <w:tcPr>
            <w:tcW w:w="1368" w:type="dxa"/>
            <w:tcBorders>
              <w:top w:val="nil"/>
              <w:left w:val="nil"/>
              <w:bottom w:val="single" w:sz="4" w:space="0" w:color="auto"/>
              <w:right w:val="nil"/>
            </w:tcBorders>
            <w:shd w:val="clear" w:color="auto" w:fill="auto"/>
            <w:vAlign w:val="bottom"/>
          </w:tcPr>
          <w:p w14:paraId="46CD71E1" w14:textId="7C4A4640" w:rsidR="00EF1271" w:rsidRPr="005F7D2A" w:rsidRDefault="004C28C7" w:rsidP="000E1288">
            <w:pPr>
              <w:ind w:right="-72"/>
              <w:jc w:val="right"/>
              <w:rPr>
                <w:rFonts w:ascii="Arial" w:eastAsia="Arial Unicode MS" w:hAnsi="Arial" w:cs="Arial"/>
                <w:sz w:val="18"/>
                <w:szCs w:val="18"/>
              </w:rPr>
            </w:pPr>
            <w:r w:rsidRPr="004C28C7">
              <w:rPr>
                <w:rFonts w:ascii="Arial" w:eastAsia="Arial Unicode MS" w:hAnsi="Arial" w:cs="Arial"/>
                <w:sz w:val="18"/>
                <w:szCs w:val="18"/>
                <w:lang w:val="en-GB"/>
              </w:rPr>
              <w:t>593</w:t>
            </w:r>
          </w:p>
        </w:tc>
        <w:tc>
          <w:tcPr>
            <w:tcW w:w="1368" w:type="dxa"/>
            <w:tcBorders>
              <w:top w:val="nil"/>
              <w:left w:val="nil"/>
              <w:bottom w:val="single" w:sz="4" w:space="0" w:color="auto"/>
              <w:right w:val="nil"/>
            </w:tcBorders>
            <w:shd w:val="clear" w:color="auto" w:fill="FAFAFA"/>
            <w:vAlign w:val="bottom"/>
          </w:tcPr>
          <w:p w14:paraId="52969150" w14:textId="0B1B40A6" w:rsidR="00EF1271" w:rsidRPr="005F7D2A" w:rsidRDefault="004C28C7" w:rsidP="000E1288">
            <w:pPr>
              <w:ind w:right="-72"/>
              <w:contextualSpacing/>
              <w:jc w:val="right"/>
              <w:rPr>
                <w:rFonts w:ascii="Arial" w:eastAsia="Arial Unicode MS" w:hAnsi="Arial" w:cs="Arial"/>
                <w:sz w:val="18"/>
                <w:szCs w:val="18"/>
              </w:rPr>
            </w:pPr>
            <w:r w:rsidRPr="004C28C7">
              <w:rPr>
                <w:rFonts w:ascii="Arial" w:eastAsia="Arial Unicode MS" w:hAnsi="Arial" w:cs="Arial"/>
                <w:sz w:val="18"/>
                <w:szCs w:val="18"/>
                <w:lang w:val="en-GB"/>
              </w:rPr>
              <w:t>882</w:t>
            </w:r>
          </w:p>
        </w:tc>
        <w:tc>
          <w:tcPr>
            <w:tcW w:w="1368" w:type="dxa"/>
            <w:tcBorders>
              <w:top w:val="nil"/>
              <w:left w:val="nil"/>
              <w:bottom w:val="single" w:sz="4" w:space="0" w:color="auto"/>
              <w:right w:val="nil"/>
            </w:tcBorders>
            <w:shd w:val="clear" w:color="auto" w:fill="auto"/>
            <w:vAlign w:val="bottom"/>
          </w:tcPr>
          <w:p w14:paraId="75519C53" w14:textId="4C2A14B5" w:rsidR="00EF1271" w:rsidRPr="005F7D2A" w:rsidRDefault="004C28C7" w:rsidP="000E1288">
            <w:pPr>
              <w:ind w:right="-72"/>
              <w:jc w:val="right"/>
              <w:rPr>
                <w:rFonts w:ascii="Arial" w:eastAsia="Arial Unicode MS" w:hAnsi="Arial" w:cs="Arial"/>
                <w:sz w:val="18"/>
                <w:szCs w:val="18"/>
              </w:rPr>
            </w:pPr>
            <w:r w:rsidRPr="004C28C7">
              <w:rPr>
                <w:rFonts w:ascii="Arial" w:eastAsia="Arial Unicode MS" w:hAnsi="Arial" w:cs="Arial"/>
                <w:sz w:val="18"/>
                <w:szCs w:val="18"/>
                <w:lang w:val="en-GB"/>
              </w:rPr>
              <w:t>1</w:t>
            </w:r>
            <w:r w:rsidR="00720165" w:rsidRPr="005F7D2A">
              <w:rPr>
                <w:rFonts w:ascii="Arial" w:eastAsia="Arial Unicode MS" w:hAnsi="Arial" w:cs="Arial"/>
                <w:sz w:val="18"/>
                <w:szCs w:val="18"/>
              </w:rPr>
              <w:t>,</w:t>
            </w:r>
            <w:r w:rsidRPr="004C28C7">
              <w:rPr>
                <w:rFonts w:ascii="Arial" w:eastAsia="Arial Unicode MS" w:hAnsi="Arial" w:cs="Arial"/>
                <w:sz w:val="18"/>
                <w:szCs w:val="18"/>
                <w:lang w:val="en-GB"/>
              </w:rPr>
              <w:t>177</w:t>
            </w:r>
          </w:p>
        </w:tc>
      </w:tr>
      <w:tr w:rsidR="00720165" w:rsidRPr="005F7D2A" w14:paraId="0460468D" w14:textId="77777777" w:rsidTr="00990FD0">
        <w:trPr>
          <w:trHeight w:val="20"/>
        </w:trPr>
        <w:tc>
          <w:tcPr>
            <w:tcW w:w="3330" w:type="dxa"/>
            <w:tcBorders>
              <w:top w:val="nil"/>
              <w:left w:val="nil"/>
              <w:bottom w:val="nil"/>
              <w:right w:val="nil"/>
            </w:tcBorders>
            <w:vAlign w:val="center"/>
          </w:tcPr>
          <w:p w14:paraId="611A5060" w14:textId="77777777" w:rsidR="00720165" w:rsidRPr="005F7D2A" w:rsidRDefault="00720165" w:rsidP="000E1288">
            <w:pPr>
              <w:pStyle w:val="Default"/>
              <w:spacing w:line="254" w:lineRule="auto"/>
              <w:ind w:left="341" w:hanging="450"/>
              <w:rPr>
                <w:rFonts w:ascii="Arial" w:hAnsi="Arial" w:cs="Arial"/>
                <w:sz w:val="18"/>
                <w:szCs w:val="18"/>
              </w:rPr>
            </w:pPr>
          </w:p>
        </w:tc>
        <w:tc>
          <w:tcPr>
            <w:tcW w:w="648" w:type="dxa"/>
            <w:tcBorders>
              <w:top w:val="nil"/>
              <w:left w:val="nil"/>
              <w:bottom w:val="nil"/>
              <w:right w:val="nil"/>
            </w:tcBorders>
            <w:shd w:val="clear" w:color="auto" w:fill="auto"/>
          </w:tcPr>
          <w:p w14:paraId="498A5FE5" w14:textId="77777777" w:rsidR="00720165" w:rsidRPr="005F7D2A" w:rsidRDefault="00720165" w:rsidP="00990FD0">
            <w:pPr>
              <w:ind w:left="-72" w:right="-72"/>
              <w:jc w:val="center"/>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5C8DB90B" w14:textId="77777777" w:rsidR="00720165" w:rsidRPr="005F7D2A" w:rsidRDefault="00720165" w:rsidP="000E1288">
            <w:pPr>
              <w:ind w:right="-72"/>
              <w:contextualSpacing/>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4400C791" w14:textId="77777777" w:rsidR="00720165" w:rsidRPr="005F7D2A" w:rsidRDefault="00720165" w:rsidP="000E1288">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6CF4E715" w14:textId="77777777" w:rsidR="00720165" w:rsidRPr="005F7D2A" w:rsidRDefault="00720165" w:rsidP="000E1288">
            <w:pPr>
              <w:ind w:right="-72"/>
              <w:contextualSpacing/>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0A51EF91" w14:textId="77777777" w:rsidR="00720165" w:rsidRPr="005F7D2A" w:rsidRDefault="00720165" w:rsidP="000E1288">
            <w:pPr>
              <w:ind w:right="-72"/>
              <w:jc w:val="right"/>
              <w:rPr>
                <w:rFonts w:ascii="Arial" w:eastAsia="Arial Unicode MS" w:hAnsi="Arial" w:cs="Arial"/>
                <w:sz w:val="18"/>
                <w:szCs w:val="18"/>
              </w:rPr>
            </w:pPr>
          </w:p>
        </w:tc>
      </w:tr>
      <w:tr w:rsidR="00CC0D51" w:rsidRPr="005F7D2A" w14:paraId="457134DA" w14:textId="77777777" w:rsidTr="00990FD0">
        <w:trPr>
          <w:trHeight w:val="20"/>
        </w:trPr>
        <w:tc>
          <w:tcPr>
            <w:tcW w:w="3330" w:type="dxa"/>
            <w:tcBorders>
              <w:top w:val="nil"/>
              <w:left w:val="nil"/>
              <w:bottom w:val="nil"/>
              <w:right w:val="nil"/>
            </w:tcBorders>
            <w:vAlign w:val="center"/>
            <w:hideMark/>
          </w:tcPr>
          <w:p w14:paraId="39C3FA61" w14:textId="6C001796" w:rsidR="00CC0D51" w:rsidRPr="005F7D2A" w:rsidRDefault="00CC0D51" w:rsidP="000667F0">
            <w:pPr>
              <w:pStyle w:val="Default"/>
              <w:tabs>
                <w:tab w:val="left" w:pos="1065"/>
              </w:tabs>
              <w:spacing w:line="254" w:lineRule="auto"/>
              <w:ind w:left="-105" w:hanging="4"/>
              <w:rPr>
                <w:rFonts w:ascii="Arial" w:hAnsi="Arial" w:cs="Arial"/>
                <w:sz w:val="18"/>
                <w:szCs w:val="18"/>
                <w:lang w:bidi="ar-SA"/>
              </w:rPr>
            </w:pPr>
            <w:r w:rsidRPr="005F7D2A">
              <w:rPr>
                <w:rFonts w:ascii="Arial" w:hAnsi="Arial" w:cs="Arial"/>
                <w:sz w:val="18"/>
                <w:szCs w:val="18"/>
              </w:rPr>
              <w:t>Prepayments</w:t>
            </w:r>
            <w:r w:rsidR="000667F0" w:rsidRPr="00EA09DF">
              <w:rPr>
                <w:rFonts w:ascii="Arial" w:hAnsi="Arial" w:cs="Cordia New"/>
                <w:sz w:val="18"/>
                <w:szCs w:val="18"/>
                <w:cs/>
              </w:rPr>
              <w:tab/>
            </w:r>
            <w:r w:rsidRPr="005F7D2A">
              <w:rPr>
                <w:rFonts w:ascii="Arial" w:eastAsia="Angsana New" w:hAnsi="Arial" w:cs="Arial"/>
                <w:sz w:val="18"/>
                <w:szCs w:val="18"/>
                <w:lang w:val="en-GB"/>
              </w:rPr>
              <w:t>- Third parties</w:t>
            </w:r>
          </w:p>
        </w:tc>
        <w:tc>
          <w:tcPr>
            <w:tcW w:w="648" w:type="dxa"/>
            <w:tcBorders>
              <w:top w:val="nil"/>
              <w:left w:val="nil"/>
              <w:bottom w:val="nil"/>
              <w:right w:val="nil"/>
            </w:tcBorders>
            <w:shd w:val="clear" w:color="auto" w:fill="auto"/>
          </w:tcPr>
          <w:p w14:paraId="2E6925B8" w14:textId="77777777" w:rsidR="00CC0D51" w:rsidRPr="005F7D2A" w:rsidRDefault="00CC0D51" w:rsidP="00990FD0">
            <w:pPr>
              <w:ind w:left="-72" w:right="-72"/>
              <w:jc w:val="center"/>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12D8CC74" w14:textId="73B8F981" w:rsidR="00CC0D51" w:rsidRPr="005F7D2A" w:rsidRDefault="004C28C7" w:rsidP="00CC0D51">
            <w:pPr>
              <w:ind w:right="-72"/>
              <w:contextualSpacing/>
              <w:jc w:val="right"/>
              <w:rPr>
                <w:rFonts w:ascii="Arial" w:eastAsia="Arial Unicode MS" w:hAnsi="Arial" w:cs="Arial"/>
                <w:sz w:val="18"/>
                <w:szCs w:val="18"/>
              </w:rPr>
            </w:pPr>
            <w:r w:rsidRPr="004C28C7">
              <w:rPr>
                <w:rFonts w:ascii="Arial" w:eastAsia="Arial Unicode MS" w:hAnsi="Arial" w:cs="Arial"/>
                <w:sz w:val="18"/>
                <w:szCs w:val="18"/>
                <w:lang w:val="en-GB"/>
              </w:rPr>
              <w:t>3</w:t>
            </w:r>
            <w:r w:rsidR="00AF4913">
              <w:rPr>
                <w:rFonts w:ascii="Arial" w:eastAsia="Arial Unicode MS" w:hAnsi="Arial" w:cs="Arial"/>
                <w:sz w:val="18"/>
                <w:szCs w:val="18"/>
              </w:rPr>
              <w:t>,</w:t>
            </w:r>
            <w:r w:rsidRPr="004C28C7">
              <w:rPr>
                <w:rFonts w:ascii="Arial" w:eastAsia="Arial Unicode MS" w:hAnsi="Arial" w:cs="Arial"/>
                <w:sz w:val="18"/>
                <w:szCs w:val="18"/>
                <w:lang w:val="en-GB"/>
              </w:rPr>
              <w:t>980</w:t>
            </w:r>
          </w:p>
        </w:tc>
        <w:tc>
          <w:tcPr>
            <w:tcW w:w="1368" w:type="dxa"/>
            <w:tcBorders>
              <w:top w:val="nil"/>
              <w:left w:val="nil"/>
              <w:bottom w:val="nil"/>
              <w:right w:val="nil"/>
            </w:tcBorders>
            <w:shd w:val="clear" w:color="auto" w:fill="auto"/>
            <w:vAlign w:val="bottom"/>
          </w:tcPr>
          <w:p w14:paraId="222831FE" w14:textId="73DBF2BF" w:rsidR="00CC0D51" w:rsidRPr="005F7D2A" w:rsidRDefault="004C28C7" w:rsidP="00CC0D51">
            <w:pPr>
              <w:ind w:right="-72"/>
              <w:jc w:val="right"/>
              <w:rPr>
                <w:rFonts w:ascii="Arial" w:eastAsia="Arial Unicode MS" w:hAnsi="Arial" w:cs="Arial"/>
                <w:sz w:val="18"/>
                <w:szCs w:val="18"/>
              </w:rPr>
            </w:pPr>
            <w:r w:rsidRPr="004C28C7">
              <w:rPr>
                <w:rFonts w:ascii="Arial" w:eastAsia="Arial Unicode MS" w:hAnsi="Arial" w:cs="Arial"/>
                <w:sz w:val="18"/>
                <w:szCs w:val="18"/>
                <w:lang w:val="en-GB"/>
              </w:rPr>
              <w:t>2</w:t>
            </w:r>
            <w:r w:rsidR="00CC0D51" w:rsidRPr="005F7D2A">
              <w:rPr>
                <w:rFonts w:ascii="Arial" w:eastAsia="Arial Unicode MS" w:hAnsi="Arial" w:cs="Arial"/>
                <w:sz w:val="18"/>
                <w:szCs w:val="18"/>
              </w:rPr>
              <w:t>,</w:t>
            </w:r>
            <w:r w:rsidRPr="004C28C7">
              <w:rPr>
                <w:rFonts w:ascii="Arial" w:eastAsia="Arial Unicode MS" w:hAnsi="Arial" w:cs="Arial"/>
                <w:sz w:val="18"/>
                <w:szCs w:val="18"/>
                <w:lang w:val="en-GB"/>
              </w:rPr>
              <w:t>957</w:t>
            </w:r>
          </w:p>
        </w:tc>
        <w:tc>
          <w:tcPr>
            <w:tcW w:w="1368" w:type="dxa"/>
            <w:tcBorders>
              <w:top w:val="nil"/>
              <w:left w:val="nil"/>
              <w:bottom w:val="nil"/>
              <w:right w:val="nil"/>
            </w:tcBorders>
            <w:shd w:val="clear" w:color="auto" w:fill="FAFAFA"/>
          </w:tcPr>
          <w:p w14:paraId="7B12AB6C" w14:textId="02D34710" w:rsidR="00CC0D51" w:rsidRPr="005F7D2A" w:rsidRDefault="004C28C7" w:rsidP="00CC0D51">
            <w:pPr>
              <w:ind w:right="-72"/>
              <w:jc w:val="right"/>
              <w:rPr>
                <w:rFonts w:ascii="Arial" w:eastAsia="Arial Unicode MS" w:hAnsi="Arial" w:cs="Arial"/>
                <w:sz w:val="18"/>
                <w:szCs w:val="18"/>
                <w:lang w:val="en-GB"/>
              </w:rPr>
            </w:pPr>
            <w:r w:rsidRPr="004C28C7">
              <w:rPr>
                <w:rFonts w:ascii="Arial" w:eastAsia="Arial Unicode MS" w:hAnsi="Arial" w:cs="Arial"/>
                <w:sz w:val="18"/>
                <w:szCs w:val="18"/>
                <w:lang w:val="en-GB"/>
              </w:rPr>
              <w:t>3</w:t>
            </w:r>
            <w:r w:rsidR="00AF4913">
              <w:rPr>
                <w:rFonts w:ascii="Arial" w:eastAsia="Arial Unicode MS" w:hAnsi="Arial" w:cs="Arial"/>
                <w:sz w:val="18"/>
                <w:szCs w:val="18"/>
                <w:lang w:val="en-GB"/>
              </w:rPr>
              <w:t>,</w:t>
            </w:r>
            <w:r w:rsidRPr="004C28C7">
              <w:rPr>
                <w:rFonts w:ascii="Arial" w:eastAsia="Arial Unicode MS" w:hAnsi="Arial" w:cs="Arial"/>
                <w:sz w:val="18"/>
                <w:szCs w:val="18"/>
                <w:lang w:val="en-GB"/>
              </w:rPr>
              <w:t>840</w:t>
            </w:r>
          </w:p>
        </w:tc>
        <w:tc>
          <w:tcPr>
            <w:tcW w:w="1368" w:type="dxa"/>
            <w:tcBorders>
              <w:top w:val="nil"/>
              <w:left w:val="nil"/>
              <w:bottom w:val="nil"/>
              <w:right w:val="nil"/>
            </w:tcBorders>
            <w:shd w:val="clear" w:color="auto" w:fill="auto"/>
            <w:vAlign w:val="bottom"/>
          </w:tcPr>
          <w:p w14:paraId="16473962" w14:textId="0DCCDC77" w:rsidR="00CC0D51" w:rsidRPr="005F7D2A" w:rsidRDefault="004C28C7" w:rsidP="00CC0D51">
            <w:pPr>
              <w:ind w:right="-72"/>
              <w:jc w:val="right"/>
              <w:rPr>
                <w:rFonts w:ascii="Arial" w:eastAsia="Arial Unicode MS" w:hAnsi="Arial" w:cs="Arial"/>
                <w:sz w:val="18"/>
                <w:szCs w:val="18"/>
              </w:rPr>
            </w:pPr>
            <w:r w:rsidRPr="004C28C7">
              <w:rPr>
                <w:rFonts w:ascii="Arial" w:eastAsia="Arial Unicode MS" w:hAnsi="Arial" w:cs="Arial"/>
                <w:sz w:val="18"/>
                <w:szCs w:val="18"/>
                <w:lang w:val="en-GB"/>
              </w:rPr>
              <w:t>2</w:t>
            </w:r>
            <w:r w:rsidR="00CC0D51" w:rsidRPr="005F7D2A">
              <w:rPr>
                <w:rFonts w:ascii="Arial" w:eastAsia="Arial Unicode MS" w:hAnsi="Arial" w:cs="Arial"/>
                <w:sz w:val="18"/>
                <w:szCs w:val="18"/>
              </w:rPr>
              <w:t>,</w:t>
            </w:r>
            <w:r w:rsidRPr="004C28C7">
              <w:rPr>
                <w:rFonts w:ascii="Arial" w:eastAsia="Arial Unicode MS" w:hAnsi="Arial" w:cs="Arial"/>
                <w:sz w:val="18"/>
                <w:szCs w:val="18"/>
                <w:lang w:val="en-GB"/>
              </w:rPr>
              <w:t>957</w:t>
            </w:r>
          </w:p>
        </w:tc>
      </w:tr>
      <w:tr w:rsidR="00CC0D51" w:rsidRPr="005F7D2A" w14:paraId="49EAE85D" w14:textId="77777777" w:rsidTr="00990FD0">
        <w:trPr>
          <w:trHeight w:val="20"/>
        </w:trPr>
        <w:tc>
          <w:tcPr>
            <w:tcW w:w="3330" w:type="dxa"/>
            <w:tcBorders>
              <w:top w:val="nil"/>
              <w:left w:val="nil"/>
              <w:bottom w:val="nil"/>
              <w:right w:val="nil"/>
            </w:tcBorders>
            <w:vAlign w:val="center"/>
          </w:tcPr>
          <w:p w14:paraId="472D006B" w14:textId="2C2DBBE9" w:rsidR="00CC0D51" w:rsidRPr="005F7D2A" w:rsidRDefault="000667F0" w:rsidP="000667F0">
            <w:pPr>
              <w:pStyle w:val="Default"/>
              <w:tabs>
                <w:tab w:val="left" w:pos="1065"/>
              </w:tabs>
              <w:spacing w:line="254" w:lineRule="auto"/>
              <w:ind w:left="-105" w:hanging="4"/>
              <w:rPr>
                <w:rFonts w:ascii="Arial" w:hAnsi="Arial" w:cs="Arial"/>
                <w:sz w:val="18"/>
                <w:szCs w:val="18"/>
              </w:rPr>
            </w:pPr>
            <w:r w:rsidRPr="00EA09DF">
              <w:rPr>
                <w:rFonts w:ascii="Arial" w:eastAsia="Angsana New" w:hAnsi="Arial" w:cs="Cordia New"/>
                <w:sz w:val="18"/>
                <w:szCs w:val="18"/>
                <w:cs/>
                <w:lang w:val="en-GB"/>
              </w:rPr>
              <w:tab/>
            </w:r>
            <w:r w:rsidRPr="00EA09DF">
              <w:rPr>
                <w:rFonts w:ascii="Arial" w:eastAsia="Angsana New" w:hAnsi="Arial" w:cs="Cordia New"/>
                <w:sz w:val="18"/>
                <w:szCs w:val="18"/>
                <w:cs/>
                <w:lang w:val="en-GB"/>
              </w:rPr>
              <w:tab/>
            </w:r>
            <w:r w:rsidR="00CC0D51" w:rsidRPr="005F7D2A">
              <w:rPr>
                <w:rFonts w:ascii="Arial" w:eastAsia="Angsana New" w:hAnsi="Arial" w:cs="Arial"/>
                <w:sz w:val="18"/>
                <w:szCs w:val="18"/>
                <w:lang w:val="en-GB"/>
              </w:rPr>
              <w:t>- Related parties</w:t>
            </w:r>
          </w:p>
        </w:tc>
        <w:tc>
          <w:tcPr>
            <w:tcW w:w="648" w:type="dxa"/>
            <w:tcBorders>
              <w:top w:val="nil"/>
              <w:left w:val="nil"/>
              <w:bottom w:val="nil"/>
              <w:right w:val="nil"/>
            </w:tcBorders>
            <w:shd w:val="clear" w:color="auto" w:fill="auto"/>
          </w:tcPr>
          <w:p w14:paraId="2475DED1" w14:textId="21387C0B" w:rsidR="00CC0D51" w:rsidRPr="005F7D2A" w:rsidRDefault="004C28C7" w:rsidP="00990FD0">
            <w:pPr>
              <w:ind w:left="-72" w:right="-72"/>
              <w:jc w:val="center"/>
              <w:rPr>
                <w:rFonts w:ascii="Arial" w:eastAsia="Arial Unicode MS" w:hAnsi="Arial" w:cs="Arial"/>
                <w:sz w:val="18"/>
                <w:szCs w:val="18"/>
              </w:rPr>
            </w:pPr>
            <w:r w:rsidRPr="004C28C7">
              <w:rPr>
                <w:rFonts w:ascii="Arial" w:eastAsia="Arial Unicode MS" w:hAnsi="Arial" w:cs="Arial"/>
                <w:sz w:val="18"/>
                <w:szCs w:val="18"/>
                <w:lang w:val="en-GB"/>
              </w:rPr>
              <w:t>14</w:t>
            </w:r>
            <w:r w:rsidR="00CC0D51" w:rsidRPr="005F7D2A">
              <w:rPr>
                <w:rFonts w:ascii="Arial" w:eastAsia="Arial Unicode MS" w:hAnsi="Arial" w:cs="Arial"/>
                <w:sz w:val="18"/>
                <w:szCs w:val="18"/>
              </w:rPr>
              <w:t xml:space="preserve"> b)</w:t>
            </w:r>
          </w:p>
        </w:tc>
        <w:tc>
          <w:tcPr>
            <w:tcW w:w="1368" w:type="dxa"/>
            <w:tcBorders>
              <w:top w:val="nil"/>
              <w:left w:val="nil"/>
              <w:bottom w:val="nil"/>
              <w:right w:val="nil"/>
            </w:tcBorders>
            <w:shd w:val="clear" w:color="auto" w:fill="FAFAFA"/>
            <w:vAlign w:val="bottom"/>
          </w:tcPr>
          <w:p w14:paraId="58F1B883" w14:textId="6FE75438" w:rsidR="00CC0D51" w:rsidRPr="005F7D2A" w:rsidRDefault="004C28C7" w:rsidP="00CC0D51">
            <w:pPr>
              <w:ind w:right="-72"/>
              <w:contextualSpacing/>
              <w:jc w:val="right"/>
              <w:rPr>
                <w:rFonts w:ascii="Arial" w:eastAsia="Arial Unicode MS" w:hAnsi="Arial" w:cs="Arial"/>
                <w:sz w:val="18"/>
                <w:szCs w:val="18"/>
              </w:rPr>
            </w:pPr>
            <w:r w:rsidRPr="004C28C7">
              <w:rPr>
                <w:rFonts w:ascii="Arial" w:eastAsia="Arial Unicode MS" w:hAnsi="Arial" w:cs="Arial"/>
                <w:sz w:val="18"/>
                <w:szCs w:val="18"/>
                <w:lang w:val="en-GB"/>
              </w:rPr>
              <w:t>300</w:t>
            </w:r>
          </w:p>
        </w:tc>
        <w:tc>
          <w:tcPr>
            <w:tcW w:w="1368" w:type="dxa"/>
            <w:tcBorders>
              <w:top w:val="nil"/>
              <w:left w:val="nil"/>
              <w:bottom w:val="nil"/>
              <w:right w:val="nil"/>
            </w:tcBorders>
            <w:shd w:val="clear" w:color="auto" w:fill="auto"/>
            <w:vAlign w:val="bottom"/>
          </w:tcPr>
          <w:p w14:paraId="4C406975" w14:textId="1215B4CE" w:rsidR="00CC0D51" w:rsidRPr="005F7D2A" w:rsidRDefault="00CC0D51" w:rsidP="00CC0D51">
            <w:pPr>
              <w:ind w:right="-72"/>
              <w:jc w:val="right"/>
              <w:rPr>
                <w:rFonts w:ascii="Arial" w:eastAsia="Arial Unicode MS" w:hAnsi="Arial" w:cs="Arial"/>
                <w:sz w:val="18"/>
                <w:szCs w:val="18"/>
                <w:lang w:val="en-GB"/>
              </w:rPr>
            </w:pPr>
            <w:r w:rsidRPr="005F7D2A">
              <w:rPr>
                <w:rFonts w:ascii="Arial" w:eastAsia="Arial Unicode MS" w:hAnsi="Arial" w:cs="Arial"/>
                <w:sz w:val="18"/>
                <w:szCs w:val="18"/>
                <w:lang w:val="en-GB"/>
              </w:rPr>
              <w:t>-</w:t>
            </w:r>
          </w:p>
        </w:tc>
        <w:tc>
          <w:tcPr>
            <w:tcW w:w="1368" w:type="dxa"/>
            <w:tcBorders>
              <w:top w:val="nil"/>
              <w:left w:val="nil"/>
              <w:bottom w:val="nil"/>
              <w:right w:val="nil"/>
            </w:tcBorders>
            <w:shd w:val="clear" w:color="auto" w:fill="FAFAFA"/>
          </w:tcPr>
          <w:p w14:paraId="5E1A8E9C" w14:textId="70EE0E65" w:rsidR="00CC0D51" w:rsidRPr="005F7D2A" w:rsidRDefault="004C28C7" w:rsidP="00CC0D51">
            <w:pPr>
              <w:ind w:right="-72"/>
              <w:jc w:val="right"/>
              <w:rPr>
                <w:rFonts w:ascii="Arial" w:eastAsia="Arial Unicode MS" w:hAnsi="Arial" w:cs="Arial"/>
                <w:sz w:val="18"/>
                <w:szCs w:val="18"/>
                <w:lang w:val="en-GB"/>
              </w:rPr>
            </w:pPr>
            <w:r w:rsidRPr="004C28C7">
              <w:rPr>
                <w:rFonts w:ascii="Arial" w:eastAsia="Arial Unicode MS" w:hAnsi="Arial" w:cs="Arial"/>
                <w:sz w:val="18"/>
                <w:szCs w:val="18"/>
                <w:lang w:val="en-GB"/>
              </w:rPr>
              <w:t>300</w:t>
            </w:r>
          </w:p>
        </w:tc>
        <w:tc>
          <w:tcPr>
            <w:tcW w:w="1368" w:type="dxa"/>
            <w:tcBorders>
              <w:top w:val="nil"/>
              <w:left w:val="nil"/>
              <w:bottom w:val="nil"/>
              <w:right w:val="nil"/>
            </w:tcBorders>
            <w:shd w:val="clear" w:color="auto" w:fill="auto"/>
            <w:vAlign w:val="bottom"/>
          </w:tcPr>
          <w:p w14:paraId="3BDDE019" w14:textId="65C5EE71" w:rsidR="00CC0D51" w:rsidRPr="005F7D2A" w:rsidRDefault="00CC0D51" w:rsidP="00CC0D51">
            <w:pPr>
              <w:ind w:right="-72"/>
              <w:jc w:val="right"/>
              <w:rPr>
                <w:rFonts w:ascii="Arial" w:eastAsia="Arial Unicode MS" w:hAnsi="Arial" w:cs="Arial"/>
                <w:sz w:val="18"/>
                <w:szCs w:val="18"/>
                <w:lang w:val="en-GB"/>
              </w:rPr>
            </w:pPr>
            <w:r w:rsidRPr="005F7D2A">
              <w:rPr>
                <w:rFonts w:ascii="Arial" w:eastAsia="Arial Unicode MS" w:hAnsi="Arial" w:cs="Arial"/>
                <w:sz w:val="18"/>
                <w:szCs w:val="18"/>
                <w:lang w:val="en-GB"/>
              </w:rPr>
              <w:t>-</w:t>
            </w:r>
          </w:p>
        </w:tc>
      </w:tr>
      <w:tr w:rsidR="0066390D" w:rsidRPr="005F7D2A" w14:paraId="4828B585" w14:textId="77777777" w:rsidTr="00990FD0">
        <w:trPr>
          <w:trHeight w:val="20"/>
        </w:trPr>
        <w:tc>
          <w:tcPr>
            <w:tcW w:w="3330" w:type="dxa"/>
            <w:tcBorders>
              <w:top w:val="nil"/>
              <w:left w:val="nil"/>
              <w:bottom w:val="nil"/>
              <w:right w:val="nil"/>
            </w:tcBorders>
            <w:vAlign w:val="center"/>
            <w:hideMark/>
          </w:tcPr>
          <w:p w14:paraId="23055747" w14:textId="77777777" w:rsidR="0066390D" w:rsidRPr="005F7D2A" w:rsidRDefault="0066390D" w:rsidP="0066390D">
            <w:pPr>
              <w:pStyle w:val="Default"/>
              <w:spacing w:line="254" w:lineRule="auto"/>
              <w:ind w:left="341" w:hanging="450"/>
              <w:rPr>
                <w:rFonts w:ascii="Arial" w:hAnsi="Arial" w:cs="Arial"/>
                <w:sz w:val="18"/>
                <w:szCs w:val="18"/>
              </w:rPr>
            </w:pPr>
            <w:r w:rsidRPr="005F7D2A">
              <w:rPr>
                <w:rFonts w:ascii="Arial" w:eastAsia="Angsana New" w:hAnsi="Arial" w:cs="Arial"/>
                <w:sz w:val="18"/>
                <w:szCs w:val="18"/>
                <w:lang w:val="en-GB"/>
              </w:rPr>
              <w:t>Loans to employees</w:t>
            </w:r>
          </w:p>
        </w:tc>
        <w:tc>
          <w:tcPr>
            <w:tcW w:w="648" w:type="dxa"/>
            <w:tcBorders>
              <w:top w:val="nil"/>
              <w:left w:val="nil"/>
              <w:bottom w:val="nil"/>
              <w:right w:val="nil"/>
            </w:tcBorders>
            <w:shd w:val="clear" w:color="auto" w:fill="auto"/>
          </w:tcPr>
          <w:p w14:paraId="1EF20E98" w14:textId="77777777" w:rsidR="0066390D" w:rsidRPr="005F7D2A" w:rsidRDefault="0066390D" w:rsidP="00990FD0">
            <w:pPr>
              <w:ind w:left="-72" w:right="-72"/>
              <w:jc w:val="center"/>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4726A1DA" w14:textId="37941FD4" w:rsidR="0066390D" w:rsidRPr="005F7D2A" w:rsidRDefault="004C28C7" w:rsidP="0066390D">
            <w:pPr>
              <w:ind w:right="-72"/>
              <w:contextualSpacing/>
              <w:jc w:val="right"/>
              <w:rPr>
                <w:rFonts w:ascii="Arial" w:eastAsia="Arial Unicode MS" w:hAnsi="Arial" w:cs="Arial"/>
                <w:sz w:val="18"/>
                <w:szCs w:val="18"/>
              </w:rPr>
            </w:pPr>
            <w:r w:rsidRPr="004C28C7">
              <w:rPr>
                <w:rFonts w:ascii="Arial" w:eastAsia="Arial Unicode MS" w:hAnsi="Arial" w:cs="Arial"/>
                <w:sz w:val="18"/>
                <w:szCs w:val="18"/>
                <w:lang w:val="en-GB"/>
              </w:rPr>
              <w:t>934</w:t>
            </w:r>
          </w:p>
        </w:tc>
        <w:tc>
          <w:tcPr>
            <w:tcW w:w="1368" w:type="dxa"/>
            <w:tcBorders>
              <w:top w:val="nil"/>
              <w:left w:val="nil"/>
              <w:bottom w:val="nil"/>
              <w:right w:val="nil"/>
            </w:tcBorders>
            <w:shd w:val="clear" w:color="auto" w:fill="auto"/>
            <w:vAlign w:val="bottom"/>
          </w:tcPr>
          <w:p w14:paraId="301C10B9" w14:textId="75702011" w:rsidR="0066390D" w:rsidRPr="005F7D2A" w:rsidRDefault="004C28C7" w:rsidP="0066390D">
            <w:pPr>
              <w:ind w:right="-72"/>
              <w:jc w:val="right"/>
              <w:rPr>
                <w:rFonts w:ascii="Arial" w:eastAsia="Arial Unicode MS" w:hAnsi="Arial" w:cs="Arial"/>
                <w:sz w:val="18"/>
                <w:szCs w:val="18"/>
              </w:rPr>
            </w:pPr>
            <w:r w:rsidRPr="004C28C7">
              <w:rPr>
                <w:rFonts w:ascii="Arial" w:eastAsia="Arial Unicode MS" w:hAnsi="Arial" w:cs="Arial"/>
                <w:sz w:val="18"/>
                <w:szCs w:val="18"/>
                <w:lang w:val="en-GB"/>
              </w:rPr>
              <w:t>674</w:t>
            </w:r>
          </w:p>
        </w:tc>
        <w:tc>
          <w:tcPr>
            <w:tcW w:w="1368" w:type="dxa"/>
            <w:tcBorders>
              <w:top w:val="nil"/>
              <w:left w:val="nil"/>
              <w:bottom w:val="nil"/>
              <w:right w:val="nil"/>
            </w:tcBorders>
            <w:shd w:val="clear" w:color="auto" w:fill="FAFAFA"/>
            <w:vAlign w:val="bottom"/>
          </w:tcPr>
          <w:p w14:paraId="3FBA4B98" w14:textId="394E3CFF" w:rsidR="0066390D" w:rsidRPr="005F7D2A" w:rsidRDefault="004C28C7" w:rsidP="0066390D">
            <w:pPr>
              <w:ind w:right="-72"/>
              <w:contextualSpacing/>
              <w:jc w:val="right"/>
              <w:rPr>
                <w:rFonts w:ascii="Arial" w:eastAsia="Arial Unicode MS" w:hAnsi="Arial" w:cs="Arial"/>
                <w:sz w:val="18"/>
                <w:szCs w:val="18"/>
              </w:rPr>
            </w:pPr>
            <w:r w:rsidRPr="004C28C7">
              <w:rPr>
                <w:rFonts w:ascii="Arial" w:eastAsia="Arial Unicode MS" w:hAnsi="Arial" w:cs="Arial"/>
                <w:sz w:val="18"/>
                <w:szCs w:val="18"/>
                <w:lang w:val="en-GB"/>
              </w:rPr>
              <w:t>759</w:t>
            </w:r>
          </w:p>
        </w:tc>
        <w:tc>
          <w:tcPr>
            <w:tcW w:w="1368" w:type="dxa"/>
            <w:tcBorders>
              <w:top w:val="nil"/>
              <w:left w:val="nil"/>
              <w:bottom w:val="nil"/>
              <w:right w:val="nil"/>
            </w:tcBorders>
            <w:shd w:val="clear" w:color="auto" w:fill="auto"/>
            <w:vAlign w:val="bottom"/>
          </w:tcPr>
          <w:p w14:paraId="68F2DD82" w14:textId="5BB63E68" w:rsidR="0066390D" w:rsidRPr="005F7D2A" w:rsidRDefault="004C28C7" w:rsidP="0066390D">
            <w:pPr>
              <w:ind w:right="-72"/>
              <w:jc w:val="right"/>
              <w:rPr>
                <w:rFonts w:ascii="Arial" w:eastAsia="Arial Unicode MS" w:hAnsi="Arial" w:cs="Arial"/>
                <w:sz w:val="18"/>
                <w:szCs w:val="18"/>
              </w:rPr>
            </w:pPr>
            <w:r w:rsidRPr="004C28C7">
              <w:rPr>
                <w:rFonts w:ascii="Arial" w:eastAsia="Arial Unicode MS" w:hAnsi="Arial" w:cs="Arial"/>
                <w:sz w:val="18"/>
                <w:szCs w:val="18"/>
                <w:lang w:val="en-GB"/>
              </w:rPr>
              <w:t>507</w:t>
            </w:r>
          </w:p>
        </w:tc>
      </w:tr>
      <w:tr w:rsidR="0066390D" w:rsidRPr="005F7D2A" w14:paraId="55B6D0BB" w14:textId="77777777" w:rsidTr="00990FD0">
        <w:trPr>
          <w:trHeight w:val="20"/>
        </w:trPr>
        <w:tc>
          <w:tcPr>
            <w:tcW w:w="3330" w:type="dxa"/>
            <w:tcBorders>
              <w:top w:val="nil"/>
              <w:left w:val="nil"/>
              <w:bottom w:val="nil"/>
              <w:right w:val="nil"/>
            </w:tcBorders>
            <w:vAlign w:val="center"/>
            <w:hideMark/>
          </w:tcPr>
          <w:p w14:paraId="5CC87B5E" w14:textId="77777777" w:rsidR="0066390D" w:rsidRPr="005F7D2A" w:rsidRDefault="0066390D" w:rsidP="0066390D">
            <w:pPr>
              <w:pStyle w:val="Default"/>
              <w:spacing w:line="254" w:lineRule="auto"/>
              <w:ind w:left="341" w:hanging="450"/>
              <w:rPr>
                <w:rFonts w:ascii="Arial" w:hAnsi="Arial" w:cs="Arial"/>
                <w:sz w:val="18"/>
                <w:szCs w:val="18"/>
              </w:rPr>
            </w:pPr>
            <w:r w:rsidRPr="005F7D2A">
              <w:rPr>
                <w:rFonts w:ascii="Arial" w:eastAsia="Angsana New" w:hAnsi="Arial" w:cs="Arial"/>
                <w:sz w:val="18"/>
                <w:szCs w:val="18"/>
                <w:lang w:val="en-GB"/>
              </w:rPr>
              <w:t>Advance payments for inventories</w:t>
            </w:r>
          </w:p>
        </w:tc>
        <w:tc>
          <w:tcPr>
            <w:tcW w:w="648" w:type="dxa"/>
            <w:tcBorders>
              <w:top w:val="nil"/>
              <w:left w:val="nil"/>
              <w:bottom w:val="nil"/>
              <w:right w:val="nil"/>
            </w:tcBorders>
            <w:shd w:val="clear" w:color="auto" w:fill="auto"/>
          </w:tcPr>
          <w:p w14:paraId="1231AD01" w14:textId="77777777" w:rsidR="0066390D" w:rsidRPr="005F7D2A" w:rsidRDefault="0066390D" w:rsidP="00990FD0">
            <w:pPr>
              <w:ind w:left="-72" w:right="-72"/>
              <w:jc w:val="center"/>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16C6A967" w14:textId="6908CF4B" w:rsidR="0066390D" w:rsidRPr="005F7D2A" w:rsidRDefault="004C28C7" w:rsidP="0066390D">
            <w:pPr>
              <w:ind w:right="-72"/>
              <w:contextualSpacing/>
              <w:jc w:val="right"/>
              <w:rPr>
                <w:rFonts w:ascii="Arial" w:eastAsia="Arial Unicode MS" w:hAnsi="Arial" w:cs="Arial"/>
                <w:sz w:val="18"/>
                <w:szCs w:val="18"/>
              </w:rPr>
            </w:pPr>
            <w:r w:rsidRPr="004C28C7">
              <w:rPr>
                <w:rFonts w:ascii="Arial" w:eastAsia="Arial Unicode MS" w:hAnsi="Arial" w:cs="Arial"/>
                <w:sz w:val="18"/>
                <w:szCs w:val="18"/>
                <w:lang w:val="en-GB"/>
              </w:rPr>
              <w:t>12</w:t>
            </w:r>
            <w:r w:rsidR="00AF4913">
              <w:rPr>
                <w:rFonts w:ascii="Arial" w:eastAsia="Arial Unicode MS" w:hAnsi="Arial" w:cs="Arial"/>
                <w:sz w:val="18"/>
                <w:szCs w:val="18"/>
              </w:rPr>
              <w:t>,</w:t>
            </w:r>
            <w:r w:rsidRPr="004C28C7">
              <w:rPr>
                <w:rFonts w:ascii="Arial" w:eastAsia="Arial Unicode MS" w:hAnsi="Arial" w:cs="Arial"/>
                <w:sz w:val="18"/>
                <w:szCs w:val="18"/>
                <w:lang w:val="en-GB"/>
              </w:rPr>
              <w:t>001</w:t>
            </w:r>
          </w:p>
        </w:tc>
        <w:tc>
          <w:tcPr>
            <w:tcW w:w="1368" w:type="dxa"/>
            <w:tcBorders>
              <w:top w:val="nil"/>
              <w:left w:val="nil"/>
              <w:bottom w:val="nil"/>
              <w:right w:val="nil"/>
            </w:tcBorders>
            <w:shd w:val="clear" w:color="auto" w:fill="auto"/>
            <w:vAlign w:val="bottom"/>
          </w:tcPr>
          <w:p w14:paraId="5E5D8412" w14:textId="51D16969" w:rsidR="0066390D" w:rsidRPr="005F7D2A" w:rsidRDefault="004C28C7" w:rsidP="0066390D">
            <w:pPr>
              <w:ind w:right="-72"/>
              <w:jc w:val="right"/>
              <w:rPr>
                <w:rFonts w:ascii="Arial" w:eastAsia="Arial Unicode MS" w:hAnsi="Arial" w:cs="Arial"/>
                <w:sz w:val="18"/>
                <w:szCs w:val="18"/>
              </w:rPr>
            </w:pPr>
            <w:r w:rsidRPr="004C28C7">
              <w:rPr>
                <w:rFonts w:ascii="Arial" w:eastAsia="Arial Unicode MS" w:hAnsi="Arial" w:cs="Arial"/>
                <w:sz w:val="18"/>
                <w:szCs w:val="18"/>
                <w:lang w:val="en-GB"/>
              </w:rPr>
              <w:t>7</w:t>
            </w:r>
            <w:r w:rsidR="0066390D" w:rsidRPr="005F7D2A">
              <w:rPr>
                <w:rFonts w:ascii="Arial" w:eastAsia="Arial Unicode MS" w:hAnsi="Arial" w:cs="Arial"/>
                <w:sz w:val="18"/>
                <w:szCs w:val="18"/>
              </w:rPr>
              <w:t>,</w:t>
            </w:r>
            <w:r w:rsidRPr="004C28C7">
              <w:rPr>
                <w:rFonts w:ascii="Arial" w:eastAsia="Arial Unicode MS" w:hAnsi="Arial" w:cs="Arial"/>
                <w:sz w:val="18"/>
                <w:szCs w:val="18"/>
                <w:lang w:val="en-GB"/>
              </w:rPr>
              <w:t>399</w:t>
            </w:r>
          </w:p>
        </w:tc>
        <w:tc>
          <w:tcPr>
            <w:tcW w:w="1368" w:type="dxa"/>
            <w:tcBorders>
              <w:top w:val="nil"/>
              <w:left w:val="nil"/>
              <w:bottom w:val="nil"/>
              <w:right w:val="nil"/>
            </w:tcBorders>
            <w:shd w:val="clear" w:color="auto" w:fill="FAFAFA"/>
            <w:vAlign w:val="bottom"/>
          </w:tcPr>
          <w:p w14:paraId="44A09475" w14:textId="63F62C72" w:rsidR="0066390D" w:rsidRPr="005F7D2A" w:rsidRDefault="004C28C7" w:rsidP="0066390D">
            <w:pPr>
              <w:ind w:right="-72"/>
              <w:contextualSpacing/>
              <w:jc w:val="right"/>
              <w:rPr>
                <w:rFonts w:ascii="Arial" w:eastAsia="Arial Unicode MS" w:hAnsi="Arial" w:cs="Arial"/>
                <w:sz w:val="18"/>
                <w:szCs w:val="18"/>
              </w:rPr>
            </w:pPr>
            <w:r w:rsidRPr="004C28C7">
              <w:rPr>
                <w:rFonts w:ascii="Arial" w:eastAsia="Arial Unicode MS" w:hAnsi="Arial" w:cs="Arial"/>
                <w:sz w:val="18"/>
                <w:szCs w:val="18"/>
                <w:lang w:val="en-GB"/>
              </w:rPr>
              <w:t>11</w:t>
            </w:r>
            <w:r w:rsidR="00AF4913" w:rsidRPr="00AF4913">
              <w:rPr>
                <w:rFonts w:ascii="Arial" w:eastAsia="Arial Unicode MS" w:hAnsi="Arial" w:cs="Arial"/>
                <w:sz w:val="18"/>
                <w:szCs w:val="18"/>
              </w:rPr>
              <w:t>,</w:t>
            </w:r>
            <w:r w:rsidRPr="004C28C7">
              <w:rPr>
                <w:rFonts w:ascii="Arial" w:eastAsia="Arial Unicode MS" w:hAnsi="Arial" w:cs="Arial"/>
                <w:sz w:val="18"/>
                <w:szCs w:val="18"/>
                <w:lang w:val="en-GB"/>
              </w:rPr>
              <w:t>934</w:t>
            </w:r>
          </w:p>
        </w:tc>
        <w:tc>
          <w:tcPr>
            <w:tcW w:w="1368" w:type="dxa"/>
            <w:tcBorders>
              <w:top w:val="nil"/>
              <w:left w:val="nil"/>
              <w:bottom w:val="nil"/>
              <w:right w:val="nil"/>
            </w:tcBorders>
            <w:shd w:val="clear" w:color="auto" w:fill="auto"/>
            <w:vAlign w:val="bottom"/>
          </w:tcPr>
          <w:p w14:paraId="5F6C3840" w14:textId="65B92562" w:rsidR="0066390D" w:rsidRPr="005F7D2A" w:rsidRDefault="004C28C7" w:rsidP="0066390D">
            <w:pPr>
              <w:ind w:right="-72"/>
              <w:jc w:val="right"/>
              <w:rPr>
                <w:rFonts w:ascii="Arial" w:eastAsia="Arial Unicode MS" w:hAnsi="Arial" w:cs="Arial"/>
                <w:sz w:val="18"/>
                <w:szCs w:val="18"/>
              </w:rPr>
            </w:pPr>
            <w:r w:rsidRPr="004C28C7">
              <w:rPr>
                <w:rFonts w:ascii="Arial" w:eastAsia="Arial Unicode MS" w:hAnsi="Arial" w:cs="Arial"/>
                <w:sz w:val="18"/>
                <w:szCs w:val="18"/>
                <w:lang w:val="en-GB"/>
              </w:rPr>
              <w:t>7</w:t>
            </w:r>
            <w:r w:rsidR="0066390D" w:rsidRPr="005F7D2A">
              <w:rPr>
                <w:rFonts w:ascii="Arial" w:eastAsia="Arial Unicode MS" w:hAnsi="Arial" w:cs="Arial"/>
                <w:sz w:val="18"/>
                <w:szCs w:val="18"/>
              </w:rPr>
              <w:t>,</w:t>
            </w:r>
            <w:r w:rsidRPr="004C28C7">
              <w:rPr>
                <w:rFonts w:ascii="Arial" w:eastAsia="Arial Unicode MS" w:hAnsi="Arial" w:cs="Arial"/>
                <w:sz w:val="18"/>
                <w:szCs w:val="18"/>
                <w:lang w:val="en-GB"/>
              </w:rPr>
              <w:t>213</w:t>
            </w:r>
          </w:p>
        </w:tc>
      </w:tr>
      <w:tr w:rsidR="0066390D" w:rsidRPr="005F7D2A" w14:paraId="7DFA8C95" w14:textId="77777777" w:rsidTr="00990FD0">
        <w:trPr>
          <w:trHeight w:val="20"/>
        </w:trPr>
        <w:tc>
          <w:tcPr>
            <w:tcW w:w="3330" w:type="dxa"/>
            <w:tcBorders>
              <w:top w:val="nil"/>
              <w:left w:val="nil"/>
              <w:bottom w:val="nil"/>
              <w:right w:val="nil"/>
            </w:tcBorders>
            <w:vAlign w:val="center"/>
            <w:hideMark/>
          </w:tcPr>
          <w:p w14:paraId="58D328C7" w14:textId="77777777" w:rsidR="0066390D" w:rsidRPr="005F7D2A" w:rsidRDefault="0066390D" w:rsidP="0066390D">
            <w:pPr>
              <w:pStyle w:val="Default"/>
              <w:spacing w:line="254" w:lineRule="auto"/>
              <w:ind w:left="341" w:hanging="450"/>
              <w:rPr>
                <w:rFonts w:ascii="Arial" w:hAnsi="Arial" w:cs="Arial"/>
                <w:sz w:val="18"/>
                <w:szCs w:val="18"/>
                <w:lang w:bidi="ar-SA"/>
              </w:rPr>
            </w:pPr>
            <w:r w:rsidRPr="005F7D2A">
              <w:rPr>
                <w:rFonts w:ascii="Arial" w:eastAsia="Angsana New" w:hAnsi="Arial" w:cs="Arial"/>
                <w:sz w:val="18"/>
                <w:szCs w:val="18"/>
                <w:lang w:val="en-GB"/>
              </w:rPr>
              <w:t>Refundable retentions</w:t>
            </w:r>
          </w:p>
        </w:tc>
        <w:tc>
          <w:tcPr>
            <w:tcW w:w="648" w:type="dxa"/>
            <w:tcBorders>
              <w:top w:val="nil"/>
              <w:left w:val="nil"/>
              <w:bottom w:val="nil"/>
              <w:right w:val="nil"/>
            </w:tcBorders>
            <w:shd w:val="clear" w:color="auto" w:fill="auto"/>
          </w:tcPr>
          <w:p w14:paraId="37D048AA" w14:textId="77777777" w:rsidR="0066390D" w:rsidRPr="005F7D2A" w:rsidRDefault="0066390D" w:rsidP="00990FD0">
            <w:pPr>
              <w:ind w:left="-72" w:right="-72"/>
              <w:jc w:val="center"/>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vAlign w:val="bottom"/>
          </w:tcPr>
          <w:p w14:paraId="4C806A96" w14:textId="37DE0553" w:rsidR="0066390D" w:rsidRPr="005F7D2A" w:rsidRDefault="004C28C7" w:rsidP="0066390D">
            <w:pPr>
              <w:ind w:right="-72"/>
              <w:contextualSpacing/>
              <w:jc w:val="right"/>
              <w:rPr>
                <w:rFonts w:ascii="Arial" w:eastAsia="Arial Unicode MS" w:hAnsi="Arial" w:cs="Arial"/>
                <w:sz w:val="18"/>
                <w:szCs w:val="18"/>
              </w:rPr>
            </w:pPr>
            <w:r w:rsidRPr="004C28C7">
              <w:rPr>
                <w:rFonts w:ascii="Arial" w:eastAsia="Arial Unicode MS" w:hAnsi="Arial" w:cs="Arial"/>
                <w:sz w:val="18"/>
                <w:szCs w:val="18"/>
                <w:lang w:val="en-GB"/>
              </w:rPr>
              <w:t>15</w:t>
            </w:r>
            <w:r w:rsidR="00492802">
              <w:rPr>
                <w:rFonts w:ascii="Arial" w:eastAsia="Arial Unicode MS" w:hAnsi="Arial" w:cs="Arial"/>
                <w:sz w:val="18"/>
                <w:szCs w:val="18"/>
              </w:rPr>
              <w:t>,</w:t>
            </w:r>
            <w:r w:rsidRPr="004C28C7">
              <w:rPr>
                <w:rFonts w:ascii="Arial" w:eastAsia="Arial Unicode MS" w:hAnsi="Arial" w:cs="Arial"/>
                <w:sz w:val="18"/>
                <w:szCs w:val="18"/>
                <w:lang w:val="en-GB"/>
              </w:rPr>
              <w:t>334</w:t>
            </w:r>
          </w:p>
        </w:tc>
        <w:tc>
          <w:tcPr>
            <w:tcW w:w="1368" w:type="dxa"/>
            <w:tcBorders>
              <w:top w:val="nil"/>
              <w:left w:val="nil"/>
              <w:bottom w:val="single" w:sz="4" w:space="0" w:color="auto"/>
              <w:right w:val="nil"/>
            </w:tcBorders>
            <w:shd w:val="clear" w:color="auto" w:fill="auto"/>
            <w:vAlign w:val="bottom"/>
          </w:tcPr>
          <w:p w14:paraId="7585EB9C" w14:textId="5B2A2A73" w:rsidR="0066390D" w:rsidRPr="005F7D2A" w:rsidRDefault="004C28C7" w:rsidP="0066390D">
            <w:pPr>
              <w:ind w:right="-72"/>
              <w:jc w:val="right"/>
              <w:rPr>
                <w:rFonts w:ascii="Arial" w:eastAsia="Arial Unicode MS" w:hAnsi="Arial" w:cs="Arial"/>
                <w:sz w:val="18"/>
                <w:szCs w:val="18"/>
              </w:rPr>
            </w:pPr>
            <w:r w:rsidRPr="004C28C7">
              <w:rPr>
                <w:rFonts w:ascii="Arial" w:eastAsia="Arial Unicode MS" w:hAnsi="Arial" w:cs="Arial"/>
                <w:sz w:val="18"/>
                <w:szCs w:val="18"/>
                <w:lang w:val="en-GB"/>
              </w:rPr>
              <w:t>12</w:t>
            </w:r>
            <w:r w:rsidR="0066390D" w:rsidRPr="005F7D2A">
              <w:rPr>
                <w:rFonts w:ascii="Arial" w:eastAsia="Arial Unicode MS" w:hAnsi="Arial" w:cs="Arial"/>
                <w:sz w:val="18"/>
                <w:szCs w:val="18"/>
              </w:rPr>
              <w:t>,</w:t>
            </w:r>
            <w:r w:rsidRPr="004C28C7">
              <w:rPr>
                <w:rFonts w:ascii="Arial" w:eastAsia="Arial Unicode MS" w:hAnsi="Arial" w:cs="Arial"/>
                <w:sz w:val="18"/>
                <w:szCs w:val="18"/>
                <w:lang w:val="en-GB"/>
              </w:rPr>
              <w:t>786</w:t>
            </w:r>
          </w:p>
        </w:tc>
        <w:tc>
          <w:tcPr>
            <w:tcW w:w="1368" w:type="dxa"/>
            <w:tcBorders>
              <w:top w:val="nil"/>
              <w:left w:val="nil"/>
              <w:bottom w:val="single" w:sz="4" w:space="0" w:color="auto"/>
              <w:right w:val="nil"/>
            </w:tcBorders>
            <w:shd w:val="clear" w:color="auto" w:fill="FAFAFA"/>
            <w:vAlign w:val="bottom"/>
          </w:tcPr>
          <w:p w14:paraId="2DACA7D3" w14:textId="5E43BAF1" w:rsidR="0066390D" w:rsidRPr="005F7D2A" w:rsidRDefault="004C28C7" w:rsidP="0066390D">
            <w:pPr>
              <w:ind w:right="-72"/>
              <w:jc w:val="right"/>
              <w:rPr>
                <w:rFonts w:ascii="Arial" w:eastAsia="Arial Unicode MS" w:hAnsi="Arial" w:cs="Arial"/>
                <w:sz w:val="18"/>
                <w:szCs w:val="18"/>
              </w:rPr>
            </w:pPr>
            <w:r w:rsidRPr="004C28C7">
              <w:rPr>
                <w:rFonts w:ascii="Arial" w:eastAsia="Arial Unicode MS" w:hAnsi="Arial" w:cs="Arial"/>
                <w:sz w:val="18"/>
                <w:szCs w:val="18"/>
                <w:lang w:val="en-GB"/>
              </w:rPr>
              <w:t>14</w:t>
            </w:r>
            <w:r w:rsidR="00492802" w:rsidRPr="00492802">
              <w:rPr>
                <w:rFonts w:ascii="Arial" w:eastAsia="Arial Unicode MS" w:hAnsi="Arial" w:cs="Arial"/>
                <w:sz w:val="18"/>
                <w:szCs w:val="18"/>
              </w:rPr>
              <w:t>,</w:t>
            </w:r>
            <w:r w:rsidRPr="004C28C7">
              <w:rPr>
                <w:rFonts w:ascii="Arial" w:eastAsia="Arial Unicode MS" w:hAnsi="Arial" w:cs="Arial"/>
                <w:sz w:val="18"/>
                <w:szCs w:val="18"/>
                <w:lang w:val="en-GB"/>
              </w:rPr>
              <w:t>188</w:t>
            </w:r>
          </w:p>
        </w:tc>
        <w:tc>
          <w:tcPr>
            <w:tcW w:w="1368" w:type="dxa"/>
            <w:tcBorders>
              <w:top w:val="nil"/>
              <w:left w:val="nil"/>
              <w:bottom w:val="single" w:sz="4" w:space="0" w:color="auto"/>
              <w:right w:val="nil"/>
            </w:tcBorders>
            <w:shd w:val="clear" w:color="auto" w:fill="auto"/>
            <w:vAlign w:val="bottom"/>
          </w:tcPr>
          <w:p w14:paraId="53AF0FB6" w14:textId="25B1CF8D" w:rsidR="0066390D" w:rsidRPr="005F7D2A" w:rsidRDefault="004C28C7" w:rsidP="0066390D">
            <w:pPr>
              <w:ind w:right="-72"/>
              <w:jc w:val="right"/>
              <w:rPr>
                <w:rFonts w:ascii="Arial" w:eastAsia="Arial Unicode MS" w:hAnsi="Arial" w:cs="Arial"/>
                <w:sz w:val="18"/>
                <w:szCs w:val="18"/>
              </w:rPr>
            </w:pPr>
            <w:r w:rsidRPr="004C28C7">
              <w:rPr>
                <w:rFonts w:ascii="Arial" w:eastAsia="Arial Unicode MS" w:hAnsi="Arial" w:cs="Arial"/>
                <w:sz w:val="18"/>
                <w:szCs w:val="18"/>
                <w:lang w:val="en-GB"/>
              </w:rPr>
              <w:t>11</w:t>
            </w:r>
            <w:r w:rsidR="0066390D" w:rsidRPr="005F7D2A">
              <w:rPr>
                <w:rFonts w:ascii="Arial" w:eastAsia="Arial Unicode MS" w:hAnsi="Arial" w:cs="Arial"/>
                <w:sz w:val="18"/>
                <w:szCs w:val="18"/>
              </w:rPr>
              <w:t>,</w:t>
            </w:r>
            <w:r w:rsidRPr="004C28C7">
              <w:rPr>
                <w:rFonts w:ascii="Arial" w:eastAsia="Arial Unicode MS" w:hAnsi="Arial" w:cs="Arial"/>
                <w:sz w:val="18"/>
                <w:szCs w:val="18"/>
                <w:lang w:val="en-GB"/>
              </w:rPr>
              <w:t>720</w:t>
            </w:r>
          </w:p>
        </w:tc>
      </w:tr>
      <w:tr w:rsidR="0066390D" w:rsidRPr="005F7D2A" w14:paraId="1689AEF3" w14:textId="77777777" w:rsidTr="00990FD0">
        <w:trPr>
          <w:trHeight w:val="20"/>
        </w:trPr>
        <w:tc>
          <w:tcPr>
            <w:tcW w:w="3330" w:type="dxa"/>
            <w:tcBorders>
              <w:top w:val="nil"/>
              <w:left w:val="nil"/>
              <w:bottom w:val="nil"/>
              <w:right w:val="nil"/>
            </w:tcBorders>
            <w:vAlign w:val="center"/>
          </w:tcPr>
          <w:p w14:paraId="0FF03DAC" w14:textId="77777777" w:rsidR="0066390D" w:rsidRPr="005F7D2A" w:rsidRDefault="0066390D" w:rsidP="0066390D">
            <w:pPr>
              <w:pStyle w:val="Default"/>
              <w:spacing w:line="254" w:lineRule="auto"/>
              <w:ind w:left="341" w:hanging="450"/>
              <w:rPr>
                <w:rFonts w:ascii="Arial" w:eastAsia="Angsana New" w:hAnsi="Arial" w:cs="Arial"/>
                <w:sz w:val="18"/>
                <w:szCs w:val="18"/>
                <w:lang w:val="en-GB"/>
              </w:rPr>
            </w:pPr>
          </w:p>
        </w:tc>
        <w:tc>
          <w:tcPr>
            <w:tcW w:w="648" w:type="dxa"/>
            <w:tcBorders>
              <w:top w:val="nil"/>
              <w:left w:val="nil"/>
              <w:bottom w:val="nil"/>
              <w:right w:val="nil"/>
            </w:tcBorders>
            <w:shd w:val="clear" w:color="auto" w:fill="auto"/>
          </w:tcPr>
          <w:p w14:paraId="0E7AA79C" w14:textId="77777777" w:rsidR="0066390D" w:rsidRPr="005F7D2A" w:rsidRDefault="0066390D" w:rsidP="00990FD0">
            <w:pPr>
              <w:spacing w:line="254" w:lineRule="auto"/>
              <w:ind w:left="-72" w:right="-72"/>
              <w:jc w:val="center"/>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127CC106" w14:textId="77777777" w:rsidR="0066390D" w:rsidRPr="005F7D2A" w:rsidRDefault="0066390D" w:rsidP="0066390D">
            <w:pPr>
              <w:spacing w:line="254"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5705C33E" w14:textId="77777777" w:rsidR="0066390D" w:rsidRPr="005F7D2A" w:rsidRDefault="0066390D" w:rsidP="0066390D">
            <w:pPr>
              <w:spacing w:line="254"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132006FB" w14:textId="77777777" w:rsidR="0066390D" w:rsidRPr="005F7D2A" w:rsidRDefault="0066390D" w:rsidP="0066390D">
            <w:pPr>
              <w:spacing w:line="254"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4EB87C69" w14:textId="77777777" w:rsidR="0066390D" w:rsidRPr="005F7D2A" w:rsidRDefault="0066390D" w:rsidP="0066390D">
            <w:pPr>
              <w:spacing w:line="254" w:lineRule="auto"/>
              <w:ind w:left="-40" w:right="-72"/>
              <w:jc w:val="right"/>
              <w:rPr>
                <w:rFonts w:ascii="Arial" w:hAnsi="Arial" w:cs="Arial"/>
                <w:sz w:val="18"/>
                <w:szCs w:val="18"/>
              </w:rPr>
            </w:pPr>
          </w:p>
        </w:tc>
      </w:tr>
      <w:tr w:rsidR="0066390D" w:rsidRPr="001522E9" w14:paraId="431B66FA" w14:textId="77777777" w:rsidTr="00990FD0">
        <w:trPr>
          <w:trHeight w:val="20"/>
        </w:trPr>
        <w:tc>
          <w:tcPr>
            <w:tcW w:w="3330" w:type="dxa"/>
            <w:tcBorders>
              <w:top w:val="nil"/>
              <w:left w:val="nil"/>
              <w:bottom w:val="nil"/>
              <w:right w:val="nil"/>
            </w:tcBorders>
            <w:vAlign w:val="center"/>
            <w:hideMark/>
          </w:tcPr>
          <w:p w14:paraId="3B095BD9" w14:textId="77777777" w:rsidR="0066390D" w:rsidRPr="001522E9" w:rsidRDefault="0066390D" w:rsidP="0066390D">
            <w:pPr>
              <w:pStyle w:val="Default"/>
              <w:spacing w:line="254" w:lineRule="auto"/>
              <w:ind w:left="341" w:hanging="450"/>
              <w:rPr>
                <w:rFonts w:ascii="Arial" w:hAnsi="Arial" w:cs="Arial"/>
                <w:b/>
                <w:bCs/>
                <w:sz w:val="18"/>
                <w:szCs w:val="18"/>
                <w:lang w:bidi="ar-SA"/>
              </w:rPr>
            </w:pPr>
            <w:r w:rsidRPr="001522E9">
              <w:rPr>
                <w:rFonts w:ascii="Arial" w:hAnsi="Arial" w:cs="Arial"/>
                <w:b/>
                <w:bCs/>
                <w:sz w:val="18"/>
                <w:szCs w:val="18"/>
                <w:lang w:bidi="ar-SA"/>
              </w:rPr>
              <w:t xml:space="preserve">Total </w:t>
            </w:r>
          </w:p>
        </w:tc>
        <w:tc>
          <w:tcPr>
            <w:tcW w:w="648" w:type="dxa"/>
            <w:tcBorders>
              <w:top w:val="nil"/>
              <w:left w:val="nil"/>
              <w:bottom w:val="nil"/>
              <w:right w:val="nil"/>
            </w:tcBorders>
            <w:shd w:val="clear" w:color="auto" w:fill="auto"/>
          </w:tcPr>
          <w:p w14:paraId="711556D1" w14:textId="77777777" w:rsidR="0066390D" w:rsidRPr="001522E9" w:rsidRDefault="0066390D" w:rsidP="00990FD0">
            <w:pPr>
              <w:ind w:left="-72" w:right="-72"/>
              <w:jc w:val="center"/>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FAFAFA"/>
            <w:vAlign w:val="bottom"/>
          </w:tcPr>
          <w:p w14:paraId="5AB07899" w14:textId="79879C7E" w:rsidR="0066390D" w:rsidRPr="001522E9" w:rsidRDefault="004C28C7" w:rsidP="0066390D">
            <w:pPr>
              <w:ind w:right="-72"/>
              <w:jc w:val="right"/>
              <w:rPr>
                <w:rFonts w:ascii="Arial" w:eastAsia="Arial Unicode MS" w:hAnsi="Arial" w:cs="Arial"/>
                <w:sz w:val="18"/>
                <w:szCs w:val="18"/>
              </w:rPr>
            </w:pPr>
            <w:r w:rsidRPr="001522E9">
              <w:rPr>
                <w:rFonts w:ascii="Arial" w:eastAsia="Arial Unicode MS" w:hAnsi="Arial" w:cs="Arial"/>
                <w:sz w:val="18"/>
                <w:szCs w:val="18"/>
                <w:lang w:val="en-GB"/>
              </w:rPr>
              <w:t>86</w:t>
            </w:r>
            <w:r w:rsidR="00AF4913" w:rsidRPr="001522E9">
              <w:rPr>
                <w:rFonts w:ascii="Arial" w:eastAsia="Arial Unicode MS" w:hAnsi="Arial" w:cs="Arial"/>
                <w:sz w:val="18"/>
                <w:szCs w:val="18"/>
              </w:rPr>
              <w:t>,</w:t>
            </w:r>
            <w:r w:rsidRPr="001522E9">
              <w:rPr>
                <w:rFonts w:ascii="Arial" w:eastAsia="Arial Unicode MS" w:hAnsi="Arial" w:cs="Arial"/>
                <w:sz w:val="18"/>
                <w:szCs w:val="18"/>
                <w:lang w:val="en-GB"/>
              </w:rPr>
              <w:t>492</w:t>
            </w:r>
          </w:p>
        </w:tc>
        <w:tc>
          <w:tcPr>
            <w:tcW w:w="1368" w:type="dxa"/>
            <w:tcBorders>
              <w:top w:val="nil"/>
              <w:left w:val="nil"/>
              <w:bottom w:val="single" w:sz="4" w:space="0" w:color="auto"/>
              <w:right w:val="nil"/>
            </w:tcBorders>
            <w:shd w:val="clear" w:color="auto" w:fill="auto"/>
            <w:vAlign w:val="bottom"/>
          </w:tcPr>
          <w:p w14:paraId="3F0F7C58" w14:textId="31ED730D" w:rsidR="0066390D" w:rsidRPr="001522E9" w:rsidRDefault="004C28C7" w:rsidP="0066390D">
            <w:pPr>
              <w:ind w:right="-72"/>
              <w:jc w:val="right"/>
              <w:rPr>
                <w:rFonts w:ascii="Arial" w:eastAsia="Arial Unicode MS" w:hAnsi="Arial" w:cs="Arial"/>
                <w:sz w:val="18"/>
                <w:szCs w:val="18"/>
              </w:rPr>
            </w:pPr>
            <w:r w:rsidRPr="001522E9">
              <w:rPr>
                <w:rFonts w:ascii="Arial" w:eastAsia="Arial Unicode MS" w:hAnsi="Arial" w:cs="Arial"/>
                <w:sz w:val="18"/>
                <w:szCs w:val="18"/>
                <w:lang w:val="en-GB"/>
              </w:rPr>
              <w:t>103</w:t>
            </w:r>
            <w:r w:rsidR="0066390D" w:rsidRPr="001522E9">
              <w:rPr>
                <w:rFonts w:ascii="Arial" w:eastAsia="Arial Unicode MS" w:hAnsi="Arial" w:cs="Arial"/>
                <w:sz w:val="18"/>
                <w:szCs w:val="18"/>
              </w:rPr>
              <w:t>,</w:t>
            </w:r>
            <w:r w:rsidRPr="001522E9">
              <w:rPr>
                <w:rFonts w:ascii="Arial" w:eastAsia="Arial Unicode MS" w:hAnsi="Arial" w:cs="Arial"/>
                <w:sz w:val="18"/>
                <w:szCs w:val="18"/>
                <w:lang w:val="en-GB"/>
              </w:rPr>
              <w:t>168</w:t>
            </w:r>
          </w:p>
        </w:tc>
        <w:tc>
          <w:tcPr>
            <w:tcW w:w="1368" w:type="dxa"/>
            <w:tcBorders>
              <w:top w:val="nil"/>
              <w:left w:val="nil"/>
              <w:bottom w:val="single" w:sz="4" w:space="0" w:color="auto"/>
              <w:right w:val="nil"/>
            </w:tcBorders>
            <w:shd w:val="clear" w:color="auto" w:fill="FAFAFA"/>
            <w:vAlign w:val="bottom"/>
          </w:tcPr>
          <w:p w14:paraId="502211FC" w14:textId="704ECAEA" w:rsidR="0066390D" w:rsidRPr="001522E9" w:rsidRDefault="004C28C7" w:rsidP="0066390D">
            <w:pPr>
              <w:ind w:right="-72"/>
              <w:jc w:val="right"/>
              <w:rPr>
                <w:rFonts w:ascii="Arial" w:eastAsia="Arial Unicode MS" w:hAnsi="Arial" w:cs="Arial"/>
                <w:sz w:val="18"/>
                <w:szCs w:val="18"/>
              </w:rPr>
            </w:pPr>
            <w:r w:rsidRPr="001522E9">
              <w:rPr>
                <w:rFonts w:ascii="Arial" w:eastAsia="Arial Unicode MS" w:hAnsi="Arial" w:cs="Arial"/>
                <w:sz w:val="18"/>
                <w:szCs w:val="18"/>
                <w:lang w:val="en-GB"/>
              </w:rPr>
              <w:t>83</w:t>
            </w:r>
            <w:r w:rsidR="00492802" w:rsidRPr="001522E9">
              <w:rPr>
                <w:rFonts w:ascii="Arial" w:eastAsia="Arial Unicode MS" w:hAnsi="Arial" w:cs="Arial"/>
                <w:sz w:val="18"/>
                <w:szCs w:val="18"/>
              </w:rPr>
              <w:t>,</w:t>
            </w:r>
            <w:r w:rsidRPr="001522E9">
              <w:rPr>
                <w:rFonts w:ascii="Arial" w:eastAsia="Arial Unicode MS" w:hAnsi="Arial" w:cs="Arial"/>
                <w:sz w:val="18"/>
                <w:szCs w:val="18"/>
                <w:lang w:val="en-GB"/>
              </w:rPr>
              <w:t>513</w:t>
            </w:r>
          </w:p>
        </w:tc>
        <w:tc>
          <w:tcPr>
            <w:tcW w:w="1368" w:type="dxa"/>
            <w:tcBorders>
              <w:top w:val="nil"/>
              <w:left w:val="nil"/>
              <w:bottom w:val="single" w:sz="4" w:space="0" w:color="auto"/>
              <w:right w:val="nil"/>
            </w:tcBorders>
            <w:shd w:val="clear" w:color="auto" w:fill="auto"/>
            <w:vAlign w:val="bottom"/>
          </w:tcPr>
          <w:p w14:paraId="4618DE77" w14:textId="091BD542" w:rsidR="0066390D" w:rsidRPr="001522E9" w:rsidRDefault="004C28C7" w:rsidP="0066390D">
            <w:pPr>
              <w:ind w:right="-72"/>
              <w:jc w:val="right"/>
              <w:rPr>
                <w:rFonts w:ascii="Arial" w:eastAsia="Arial Unicode MS" w:hAnsi="Arial" w:cs="Arial"/>
                <w:sz w:val="18"/>
                <w:szCs w:val="18"/>
              </w:rPr>
            </w:pPr>
            <w:r w:rsidRPr="001522E9">
              <w:rPr>
                <w:rFonts w:ascii="Arial" w:eastAsia="Arial Unicode MS" w:hAnsi="Arial" w:cs="Arial"/>
                <w:sz w:val="18"/>
                <w:szCs w:val="18"/>
                <w:lang w:val="en-GB"/>
              </w:rPr>
              <w:t>97</w:t>
            </w:r>
            <w:r w:rsidR="0066390D" w:rsidRPr="001522E9">
              <w:rPr>
                <w:rFonts w:ascii="Arial" w:eastAsia="Arial Unicode MS" w:hAnsi="Arial" w:cs="Arial"/>
                <w:sz w:val="18"/>
                <w:szCs w:val="18"/>
              </w:rPr>
              <w:t>,</w:t>
            </w:r>
            <w:r w:rsidRPr="001522E9">
              <w:rPr>
                <w:rFonts w:ascii="Arial" w:eastAsia="Arial Unicode MS" w:hAnsi="Arial" w:cs="Arial"/>
                <w:sz w:val="18"/>
                <w:szCs w:val="18"/>
                <w:lang w:val="en-GB"/>
              </w:rPr>
              <w:t>974</w:t>
            </w:r>
          </w:p>
        </w:tc>
      </w:tr>
    </w:tbl>
    <w:p w14:paraId="0D4A664E" w14:textId="77777777" w:rsidR="00E432D0" w:rsidRPr="001522E9" w:rsidRDefault="00E432D0" w:rsidP="00AA138D">
      <w:pPr>
        <w:jc w:val="both"/>
        <w:rPr>
          <w:rFonts w:ascii="Arial" w:eastAsia="Verdana" w:hAnsi="Arial" w:cs="Arial"/>
          <w:sz w:val="18"/>
          <w:szCs w:val="18"/>
        </w:rPr>
      </w:pPr>
    </w:p>
    <w:p w14:paraId="7A437DDF" w14:textId="6D154AEC" w:rsidR="00AA138D" w:rsidRPr="001522E9" w:rsidRDefault="00AA138D" w:rsidP="00AA138D">
      <w:pPr>
        <w:jc w:val="both"/>
        <w:rPr>
          <w:rFonts w:ascii="Arial" w:eastAsia="Verdana" w:hAnsi="Arial" w:cs="Arial"/>
          <w:sz w:val="18"/>
          <w:szCs w:val="18"/>
        </w:rPr>
      </w:pPr>
      <w:r w:rsidRPr="001522E9">
        <w:rPr>
          <w:rFonts w:ascii="Arial" w:eastAsia="Verdana" w:hAnsi="Arial" w:cs="Arial"/>
          <w:spacing w:val="-4"/>
          <w:sz w:val="18"/>
          <w:szCs w:val="18"/>
        </w:rPr>
        <w:t xml:space="preserve">As </w:t>
      </w:r>
      <w:proofErr w:type="gramStart"/>
      <w:r w:rsidRPr="001522E9">
        <w:rPr>
          <w:rFonts w:ascii="Arial" w:eastAsia="Verdana" w:hAnsi="Arial" w:cs="Arial"/>
          <w:spacing w:val="-4"/>
          <w:sz w:val="18"/>
          <w:szCs w:val="18"/>
        </w:rPr>
        <w:t>at</w:t>
      </w:r>
      <w:proofErr w:type="gramEnd"/>
      <w:r w:rsidRPr="001522E9">
        <w:rPr>
          <w:rFonts w:ascii="Arial" w:eastAsia="Verdana" w:hAnsi="Arial" w:cs="Arial"/>
          <w:spacing w:val="-4"/>
          <w:sz w:val="18"/>
          <w:szCs w:val="18"/>
        </w:rPr>
        <w:t xml:space="preserve"> </w:t>
      </w:r>
      <w:r w:rsidR="004C28C7" w:rsidRPr="001522E9">
        <w:rPr>
          <w:rFonts w:ascii="Arial" w:eastAsia="Verdana" w:hAnsi="Arial" w:cs="Arial"/>
          <w:spacing w:val="-4"/>
          <w:sz w:val="18"/>
          <w:szCs w:val="18"/>
          <w:lang w:val="en-GB"/>
        </w:rPr>
        <w:t>30</w:t>
      </w:r>
      <w:r w:rsidR="00990FD0" w:rsidRPr="001522E9">
        <w:rPr>
          <w:rFonts w:ascii="Arial" w:eastAsia="Verdana" w:hAnsi="Arial" w:cs="Arial"/>
          <w:spacing w:val="-4"/>
          <w:sz w:val="18"/>
          <w:szCs w:val="18"/>
          <w:lang w:val="en-GB"/>
        </w:rPr>
        <w:t xml:space="preserve"> September</w:t>
      </w:r>
      <w:r w:rsidRPr="001522E9">
        <w:rPr>
          <w:rFonts w:ascii="Arial" w:eastAsia="Verdana" w:hAnsi="Arial" w:cs="Arial"/>
          <w:spacing w:val="-4"/>
          <w:sz w:val="18"/>
          <w:szCs w:val="18"/>
        </w:rPr>
        <w:t xml:space="preserve"> </w:t>
      </w:r>
      <w:r w:rsidR="004C28C7" w:rsidRPr="001522E9">
        <w:rPr>
          <w:rFonts w:ascii="Arial" w:eastAsia="Verdana" w:hAnsi="Arial" w:cs="Arial"/>
          <w:spacing w:val="-4"/>
          <w:sz w:val="18"/>
          <w:szCs w:val="18"/>
          <w:lang w:val="en-GB"/>
        </w:rPr>
        <w:t>2022</w:t>
      </w:r>
      <w:r w:rsidRPr="001522E9">
        <w:rPr>
          <w:rFonts w:ascii="Arial" w:eastAsia="Verdana" w:hAnsi="Arial" w:cs="Arial"/>
          <w:spacing w:val="-4"/>
          <w:sz w:val="18"/>
          <w:szCs w:val="18"/>
        </w:rPr>
        <w:t xml:space="preserve"> and </w:t>
      </w:r>
      <w:r w:rsidR="004C28C7" w:rsidRPr="001522E9">
        <w:rPr>
          <w:rFonts w:ascii="Arial" w:eastAsia="Verdana" w:hAnsi="Arial" w:cs="Arial"/>
          <w:spacing w:val="-4"/>
          <w:sz w:val="18"/>
          <w:szCs w:val="18"/>
          <w:lang w:val="en-GB"/>
        </w:rPr>
        <w:t>31</w:t>
      </w:r>
      <w:r w:rsidRPr="001522E9">
        <w:rPr>
          <w:rFonts w:ascii="Arial" w:eastAsia="Verdana" w:hAnsi="Arial" w:cs="Arial"/>
          <w:spacing w:val="-4"/>
          <w:sz w:val="18"/>
          <w:szCs w:val="18"/>
        </w:rPr>
        <w:t xml:space="preserve"> December </w:t>
      </w:r>
      <w:r w:rsidR="004C28C7" w:rsidRPr="001522E9">
        <w:rPr>
          <w:rFonts w:ascii="Arial" w:eastAsia="Verdana" w:hAnsi="Arial" w:cs="Arial"/>
          <w:spacing w:val="-4"/>
          <w:sz w:val="18"/>
          <w:szCs w:val="18"/>
          <w:lang w:val="en-GB"/>
        </w:rPr>
        <w:t>2021</w:t>
      </w:r>
      <w:r w:rsidRPr="001522E9">
        <w:rPr>
          <w:rFonts w:ascii="Arial" w:eastAsia="Verdana" w:hAnsi="Arial" w:cs="Arial"/>
          <w:spacing w:val="-4"/>
          <w:sz w:val="18"/>
          <w:szCs w:val="18"/>
        </w:rPr>
        <w:t>, trade receivables, included in trade and other receivables in statements</w:t>
      </w:r>
      <w:r w:rsidRPr="001522E9">
        <w:rPr>
          <w:rFonts w:ascii="Arial" w:eastAsia="Verdana" w:hAnsi="Arial" w:cs="Arial"/>
          <w:sz w:val="18"/>
          <w:szCs w:val="18"/>
        </w:rPr>
        <w:t xml:space="preserve"> of financial position, can </w:t>
      </w:r>
      <w:r w:rsidR="003B5AB4" w:rsidRPr="001522E9">
        <w:rPr>
          <w:rFonts w:ascii="Arial" w:eastAsia="Verdana" w:hAnsi="Arial" w:cs="Arial"/>
          <w:sz w:val="18"/>
          <w:szCs w:val="18"/>
          <w:lang w:val="en-GB"/>
        </w:rPr>
        <w:t xml:space="preserve">be </w:t>
      </w:r>
      <w:proofErr w:type="spellStart"/>
      <w:r w:rsidRPr="001522E9">
        <w:rPr>
          <w:rFonts w:ascii="Arial" w:eastAsia="Verdana" w:hAnsi="Arial" w:cs="Arial"/>
          <w:sz w:val="18"/>
          <w:szCs w:val="18"/>
        </w:rPr>
        <w:t>analy</w:t>
      </w:r>
      <w:r w:rsidR="00DD3D7C" w:rsidRPr="001522E9">
        <w:rPr>
          <w:rFonts w:ascii="Arial" w:eastAsia="Verdana" w:hAnsi="Arial" w:cs="Arial"/>
          <w:sz w:val="18"/>
          <w:szCs w:val="18"/>
        </w:rPr>
        <w:t>s</w:t>
      </w:r>
      <w:r w:rsidRPr="001522E9">
        <w:rPr>
          <w:rFonts w:ascii="Arial" w:eastAsia="Verdana" w:hAnsi="Arial" w:cs="Arial"/>
          <w:sz w:val="18"/>
          <w:szCs w:val="18"/>
        </w:rPr>
        <w:t>e</w:t>
      </w:r>
      <w:r w:rsidR="00860B40" w:rsidRPr="001522E9">
        <w:rPr>
          <w:rFonts w:ascii="Arial" w:eastAsia="Verdana" w:hAnsi="Arial" w:cs="Arial"/>
          <w:sz w:val="18"/>
          <w:szCs w:val="18"/>
        </w:rPr>
        <w:t>d</w:t>
      </w:r>
      <w:proofErr w:type="spellEnd"/>
      <w:r w:rsidRPr="001522E9">
        <w:rPr>
          <w:rFonts w:ascii="Arial" w:eastAsia="Verdana" w:hAnsi="Arial" w:cs="Arial"/>
          <w:sz w:val="18"/>
          <w:szCs w:val="18"/>
        </w:rPr>
        <w:t xml:space="preserve"> </w:t>
      </w:r>
      <w:r w:rsidR="00C45F74" w:rsidRPr="001522E9">
        <w:rPr>
          <w:rFonts w:ascii="Arial" w:eastAsia="Verdana" w:hAnsi="Arial" w:cs="Arial"/>
          <w:sz w:val="18"/>
          <w:szCs w:val="18"/>
        </w:rPr>
        <w:t xml:space="preserve">by </w:t>
      </w:r>
      <w:r w:rsidRPr="001522E9">
        <w:rPr>
          <w:rFonts w:ascii="Arial" w:eastAsia="Verdana" w:hAnsi="Arial" w:cs="Arial"/>
          <w:sz w:val="18"/>
          <w:szCs w:val="18"/>
        </w:rPr>
        <w:t>aging as follows:</w:t>
      </w:r>
    </w:p>
    <w:p w14:paraId="0A40D56B" w14:textId="77777777" w:rsidR="00AA138D" w:rsidRPr="001522E9" w:rsidRDefault="00AA138D" w:rsidP="00AA138D">
      <w:pPr>
        <w:jc w:val="both"/>
        <w:rPr>
          <w:rFonts w:ascii="Arial" w:eastAsia="Verdana"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AA138D" w:rsidRPr="005F7D2A" w14:paraId="6D725766" w14:textId="77777777" w:rsidTr="00990FD0">
        <w:tc>
          <w:tcPr>
            <w:tcW w:w="3989" w:type="dxa"/>
            <w:tcBorders>
              <w:top w:val="nil"/>
              <w:left w:val="nil"/>
              <w:bottom w:val="nil"/>
              <w:right w:val="nil"/>
            </w:tcBorders>
          </w:tcPr>
          <w:p w14:paraId="744811A8" w14:textId="77777777" w:rsidR="00AA138D" w:rsidRPr="005F7D2A" w:rsidRDefault="00AA138D" w:rsidP="000205BF">
            <w:pPr>
              <w:ind w:left="-86" w:right="-72"/>
              <w:rPr>
                <w:rFonts w:ascii="Arial" w:hAnsi="Arial" w:cs="Arial"/>
                <w:b/>
                <w:bCs/>
                <w:sz w:val="18"/>
                <w:szCs w:val="18"/>
              </w:rPr>
            </w:pPr>
          </w:p>
        </w:tc>
        <w:tc>
          <w:tcPr>
            <w:tcW w:w="2736" w:type="dxa"/>
            <w:gridSpan w:val="2"/>
            <w:tcBorders>
              <w:top w:val="single" w:sz="4" w:space="0" w:color="auto"/>
              <w:left w:val="nil"/>
              <w:bottom w:val="single" w:sz="4" w:space="0" w:color="auto"/>
              <w:right w:val="nil"/>
            </w:tcBorders>
            <w:hideMark/>
          </w:tcPr>
          <w:p w14:paraId="0BDA452F" w14:textId="77777777" w:rsidR="00AA138D" w:rsidRPr="005F7D2A" w:rsidRDefault="00AA138D">
            <w:pPr>
              <w:ind w:left="-40" w:right="-72"/>
              <w:jc w:val="center"/>
              <w:rPr>
                <w:rFonts w:ascii="Arial" w:hAnsi="Arial" w:cs="Arial"/>
                <w:b/>
                <w:bCs/>
                <w:sz w:val="18"/>
                <w:szCs w:val="18"/>
              </w:rPr>
            </w:pPr>
            <w:r w:rsidRPr="005F7D2A">
              <w:rPr>
                <w:rFonts w:ascii="Arial" w:hAnsi="Arial" w:cs="Arial"/>
                <w:b/>
                <w:bCs/>
                <w:sz w:val="18"/>
                <w:szCs w:val="18"/>
              </w:rPr>
              <w:t xml:space="preserve">Consolidated </w:t>
            </w:r>
          </w:p>
          <w:p w14:paraId="4F9CC5F5" w14:textId="77777777" w:rsidR="00AA138D" w:rsidRPr="005F7D2A" w:rsidRDefault="00AA138D">
            <w:pPr>
              <w:ind w:left="-40" w:right="-72"/>
              <w:jc w:val="center"/>
              <w:rPr>
                <w:rFonts w:ascii="Arial" w:hAnsi="Arial" w:cs="Arial"/>
                <w:b/>
                <w:bCs/>
                <w:sz w:val="18"/>
                <w:szCs w:val="18"/>
              </w:rPr>
            </w:pPr>
            <w:r w:rsidRPr="005F7D2A">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hideMark/>
          </w:tcPr>
          <w:p w14:paraId="4C633673" w14:textId="77777777" w:rsidR="00AA138D" w:rsidRPr="005F7D2A" w:rsidRDefault="00AA138D">
            <w:pPr>
              <w:ind w:left="-40" w:right="-72"/>
              <w:jc w:val="center"/>
              <w:rPr>
                <w:rFonts w:ascii="Arial" w:hAnsi="Arial" w:cs="Arial"/>
                <w:b/>
                <w:bCs/>
                <w:sz w:val="18"/>
                <w:szCs w:val="18"/>
              </w:rPr>
            </w:pPr>
            <w:r w:rsidRPr="005F7D2A">
              <w:rPr>
                <w:rFonts w:ascii="Arial" w:hAnsi="Arial" w:cs="Arial"/>
                <w:b/>
                <w:bCs/>
                <w:sz w:val="18"/>
                <w:szCs w:val="18"/>
              </w:rPr>
              <w:t xml:space="preserve">Separate </w:t>
            </w:r>
          </w:p>
          <w:p w14:paraId="152CA994" w14:textId="77777777" w:rsidR="00AA138D" w:rsidRPr="005F7D2A" w:rsidRDefault="00AA138D">
            <w:pPr>
              <w:ind w:left="-40" w:right="-72"/>
              <w:jc w:val="center"/>
              <w:rPr>
                <w:rFonts w:ascii="Arial" w:hAnsi="Arial" w:cs="Arial"/>
                <w:b/>
                <w:bCs/>
                <w:sz w:val="18"/>
                <w:szCs w:val="18"/>
              </w:rPr>
            </w:pPr>
            <w:r w:rsidRPr="005F7D2A">
              <w:rPr>
                <w:rFonts w:ascii="Arial" w:hAnsi="Arial" w:cs="Arial"/>
                <w:b/>
                <w:bCs/>
                <w:sz w:val="18"/>
                <w:szCs w:val="18"/>
              </w:rPr>
              <w:t>financial information</w:t>
            </w:r>
          </w:p>
        </w:tc>
      </w:tr>
      <w:tr w:rsidR="008C75E7" w:rsidRPr="005F7D2A" w14:paraId="01237F6E" w14:textId="77777777" w:rsidTr="00990FD0">
        <w:tc>
          <w:tcPr>
            <w:tcW w:w="3989" w:type="dxa"/>
            <w:tcBorders>
              <w:top w:val="nil"/>
              <w:left w:val="nil"/>
              <w:bottom w:val="nil"/>
              <w:right w:val="nil"/>
            </w:tcBorders>
          </w:tcPr>
          <w:p w14:paraId="568FCC94" w14:textId="77777777" w:rsidR="008C75E7" w:rsidRPr="005F7D2A" w:rsidRDefault="008C75E7" w:rsidP="000205BF">
            <w:pPr>
              <w:ind w:left="-86" w:right="-72"/>
              <w:rPr>
                <w:rFonts w:ascii="Arial" w:hAnsi="Arial" w:cs="Arial"/>
                <w:b/>
                <w:bCs/>
                <w:sz w:val="18"/>
                <w:szCs w:val="18"/>
              </w:rPr>
            </w:pPr>
          </w:p>
        </w:tc>
        <w:tc>
          <w:tcPr>
            <w:tcW w:w="1368" w:type="dxa"/>
            <w:tcBorders>
              <w:top w:val="single" w:sz="4" w:space="0" w:color="auto"/>
              <w:left w:val="nil"/>
              <w:bottom w:val="nil"/>
              <w:right w:val="nil"/>
            </w:tcBorders>
            <w:vAlign w:val="bottom"/>
            <w:hideMark/>
          </w:tcPr>
          <w:p w14:paraId="482002DC" w14:textId="3818837E" w:rsidR="008C75E7" w:rsidRPr="005F7D2A" w:rsidRDefault="004C28C7" w:rsidP="008C75E7">
            <w:pPr>
              <w:ind w:right="-72"/>
              <w:jc w:val="right"/>
              <w:rPr>
                <w:rFonts w:ascii="Arial" w:hAnsi="Arial" w:cs="Arial"/>
                <w:b/>
                <w:bCs/>
                <w:sz w:val="18"/>
                <w:szCs w:val="18"/>
                <w:lang w:val="en-GB"/>
              </w:rPr>
            </w:pPr>
            <w:r w:rsidRPr="004C28C7">
              <w:rPr>
                <w:rFonts w:ascii="Arial" w:hAnsi="Arial" w:cs="Arial"/>
                <w:b/>
                <w:bCs/>
                <w:sz w:val="18"/>
                <w:szCs w:val="18"/>
                <w:lang w:val="en-GB"/>
              </w:rPr>
              <w:t>30</w:t>
            </w:r>
            <w:r w:rsidR="00990FD0" w:rsidRPr="005F7D2A">
              <w:rPr>
                <w:rFonts w:ascii="Arial" w:hAnsi="Arial" w:cs="Arial"/>
                <w:b/>
                <w:bCs/>
                <w:sz w:val="18"/>
                <w:szCs w:val="18"/>
                <w:lang w:val="en-GB"/>
              </w:rPr>
              <w:t xml:space="preserve"> September</w:t>
            </w:r>
            <w:r w:rsidR="008C75E7" w:rsidRPr="005F7D2A">
              <w:rPr>
                <w:rFonts w:ascii="Arial" w:hAnsi="Arial" w:cs="Arial"/>
                <w:b/>
                <w:bCs/>
                <w:sz w:val="18"/>
                <w:szCs w:val="18"/>
                <w:lang w:val="en-GB"/>
              </w:rPr>
              <w:t xml:space="preserve"> </w:t>
            </w:r>
          </w:p>
          <w:p w14:paraId="00A9A91F" w14:textId="478F1635" w:rsidR="008C75E7" w:rsidRPr="005F7D2A" w:rsidRDefault="004C28C7" w:rsidP="008C75E7">
            <w:pPr>
              <w:ind w:left="-190" w:right="-72"/>
              <w:jc w:val="right"/>
              <w:rPr>
                <w:rFonts w:ascii="Arial" w:hAnsi="Arial" w:cs="Arial"/>
                <w:b/>
                <w:bCs/>
                <w:spacing w:val="-8"/>
                <w:sz w:val="18"/>
                <w:szCs w:val="18"/>
              </w:rPr>
            </w:pPr>
            <w:r w:rsidRPr="004C28C7">
              <w:rPr>
                <w:rFonts w:ascii="Arial" w:hAnsi="Arial" w:cs="Arial"/>
                <w:b/>
                <w:bCs/>
                <w:sz w:val="18"/>
                <w:szCs w:val="18"/>
                <w:lang w:val="en-GB"/>
              </w:rPr>
              <w:t>2022</w:t>
            </w:r>
          </w:p>
        </w:tc>
        <w:tc>
          <w:tcPr>
            <w:tcW w:w="1368" w:type="dxa"/>
            <w:tcBorders>
              <w:top w:val="single" w:sz="4" w:space="0" w:color="auto"/>
              <w:left w:val="nil"/>
              <w:bottom w:val="nil"/>
              <w:right w:val="nil"/>
            </w:tcBorders>
            <w:vAlign w:val="bottom"/>
            <w:hideMark/>
          </w:tcPr>
          <w:p w14:paraId="07C9AAB6" w14:textId="09246816" w:rsidR="008C75E7" w:rsidRPr="005F7D2A" w:rsidRDefault="004C28C7" w:rsidP="008C75E7">
            <w:pPr>
              <w:ind w:left="-40" w:right="-72"/>
              <w:jc w:val="right"/>
              <w:rPr>
                <w:rFonts w:ascii="Arial" w:hAnsi="Arial" w:cs="Arial"/>
                <w:b/>
                <w:bCs/>
                <w:spacing w:val="-8"/>
                <w:sz w:val="18"/>
                <w:szCs w:val="18"/>
              </w:rPr>
            </w:pPr>
            <w:r w:rsidRPr="004C28C7">
              <w:rPr>
                <w:rFonts w:ascii="Arial" w:hAnsi="Arial" w:cs="Arial"/>
                <w:b/>
                <w:bCs/>
                <w:sz w:val="18"/>
                <w:szCs w:val="18"/>
                <w:lang w:val="en-GB"/>
              </w:rPr>
              <w:t>31</w:t>
            </w:r>
            <w:r w:rsidR="008C75E7" w:rsidRPr="005F7D2A">
              <w:rPr>
                <w:rFonts w:ascii="Arial" w:hAnsi="Arial" w:cs="Arial"/>
                <w:b/>
                <w:bCs/>
                <w:sz w:val="18"/>
                <w:szCs w:val="18"/>
              </w:rPr>
              <w:t xml:space="preserve"> December </w:t>
            </w:r>
            <w:r w:rsidRPr="004C28C7">
              <w:rPr>
                <w:rFonts w:ascii="Arial" w:hAnsi="Arial" w:cs="Arial"/>
                <w:b/>
                <w:bCs/>
                <w:sz w:val="18"/>
                <w:szCs w:val="18"/>
                <w:lang w:val="en-GB"/>
              </w:rPr>
              <w:t>2021</w:t>
            </w:r>
          </w:p>
        </w:tc>
        <w:tc>
          <w:tcPr>
            <w:tcW w:w="1368" w:type="dxa"/>
            <w:tcBorders>
              <w:top w:val="single" w:sz="4" w:space="0" w:color="auto"/>
              <w:left w:val="nil"/>
              <w:bottom w:val="nil"/>
              <w:right w:val="nil"/>
            </w:tcBorders>
            <w:vAlign w:val="bottom"/>
            <w:hideMark/>
          </w:tcPr>
          <w:p w14:paraId="50BE540C" w14:textId="7656F610" w:rsidR="008C75E7" w:rsidRPr="005F7D2A" w:rsidRDefault="004C28C7" w:rsidP="008C75E7">
            <w:pPr>
              <w:ind w:right="-72"/>
              <w:jc w:val="right"/>
              <w:rPr>
                <w:rFonts w:ascii="Arial" w:hAnsi="Arial" w:cs="Arial"/>
                <w:b/>
                <w:bCs/>
                <w:sz w:val="18"/>
                <w:szCs w:val="18"/>
                <w:lang w:val="en-GB"/>
              </w:rPr>
            </w:pPr>
            <w:r w:rsidRPr="004C28C7">
              <w:rPr>
                <w:rFonts w:ascii="Arial" w:hAnsi="Arial" w:cs="Arial"/>
                <w:b/>
                <w:bCs/>
                <w:sz w:val="18"/>
                <w:szCs w:val="18"/>
                <w:lang w:val="en-GB"/>
              </w:rPr>
              <w:t>30</w:t>
            </w:r>
            <w:r w:rsidR="00990FD0" w:rsidRPr="005F7D2A">
              <w:rPr>
                <w:rFonts w:ascii="Arial" w:hAnsi="Arial" w:cs="Arial"/>
                <w:b/>
                <w:bCs/>
                <w:sz w:val="18"/>
                <w:szCs w:val="18"/>
                <w:lang w:val="en-GB"/>
              </w:rPr>
              <w:t xml:space="preserve"> September</w:t>
            </w:r>
            <w:r w:rsidR="008C75E7" w:rsidRPr="005F7D2A">
              <w:rPr>
                <w:rFonts w:ascii="Arial" w:hAnsi="Arial" w:cs="Arial"/>
                <w:b/>
                <w:bCs/>
                <w:sz w:val="18"/>
                <w:szCs w:val="18"/>
                <w:lang w:val="en-GB"/>
              </w:rPr>
              <w:t xml:space="preserve"> </w:t>
            </w:r>
          </w:p>
          <w:p w14:paraId="3B750A8B" w14:textId="2DEA4871" w:rsidR="008C75E7" w:rsidRPr="005F7D2A" w:rsidRDefault="004C28C7" w:rsidP="008C75E7">
            <w:pPr>
              <w:ind w:left="-40" w:right="-72"/>
              <w:jc w:val="right"/>
              <w:rPr>
                <w:rFonts w:ascii="Arial" w:hAnsi="Arial" w:cs="Arial"/>
                <w:b/>
                <w:bCs/>
                <w:spacing w:val="-8"/>
                <w:sz w:val="18"/>
                <w:szCs w:val="18"/>
              </w:rPr>
            </w:pPr>
            <w:r w:rsidRPr="004C28C7">
              <w:rPr>
                <w:rFonts w:ascii="Arial" w:hAnsi="Arial" w:cs="Arial"/>
                <w:b/>
                <w:bCs/>
                <w:sz w:val="18"/>
                <w:szCs w:val="18"/>
                <w:lang w:val="en-GB"/>
              </w:rPr>
              <w:t>2022</w:t>
            </w:r>
          </w:p>
        </w:tc>
        <w:tc>
          <w:tcPr>
            <w:tcW w:w="1368" w:type="dxa"/>
            <w:tcBorders>
              <w:top w:val="single" w:sz="4" w:space="0" w:color="auto"/>
              <w:left w:val="nil"/>
              <w:bottom w:val="nil"/>
              <w:right w:val="nil"/>
            </w:tcBorders>
            <w:vAlign w:val="bottom"/>
            <w:hideMark/>
          </w:tcPr>
          <w:p w14:paraId="142240FA" w14:textId="619D348A" w:rsidR="008C75E7" w:rsidRPr="005F7D2A" w:rsidRDefault="004C28C7" w:rsidP="008C75E7">
            <w:pPr>
              <w:ind w:left="-40" w:right="-72"/>
              <w:jc w:val="right"/>
              <w:rPr>
                <w:rFonts w:ascii="Arial" w:hAnsi="Arial" w:cs="Arial"/>
                <w:b/>
                <w:bCs/>
                <w:spacing w:val="-8"/>
                <w:sz w:val="18"/>
                <w:szCs w:val="18"/>
              </w:rPr>
            </w:pPr>
            <w:r w:rsidRPr="004C28C7">
              <w:rPr>
                <w:rFonts w:ascii="Arial" w:hAnsi="Arial" w:cs="Arial"/>
                <w:b/>
                <w:bCs/>
                <w:sz w:val="18"/>
                <w:szCs w:val="18"/>
                <w:lang w:val="en-GB"/>
              </w:rPr>
              <w:t>31</w:t>
            </w:r>
            <w:r w:rsidR="008C75E7" w:rsidRPr="005F7D2A">
              <w:rPr>
                <w:rFonts w:ascii="Arial" w:hAnsi="Arial" w:cs="Arial"/>
                <w:b/>
                <w:bCs/>
                <w:sz w:val="18"/>
                <w:szCs w:val="18"/>
              </w:rPr>
              <w:t xml:space="preserve"> December </w:t>
            </w:r>
            <w:r w:rsidRPr="004C28C7">
              <w:rPr>
                <w:rFonts w:ascii="Arial" w:hAnsi="Arial" w:cs="Arial"/>
                <w:b/>
                <w:bCs/>
                <w:sz w:val="18"/>
                <w:szCs w:val="18"/>
                <w:lang w:val="en-GB"/>
              </w:rPr>
              <w:t>2021</w:t>
            </w:r>
          </w:p>
        </w:tc>
      </w:tr>
      <w:tr w:rsidR="008C75E7" w:rsidRPr="005F7D2A" w14:paraId="6599C43F" w14:textId="77777777" w:rsidTr="00990FD0">
        <w:tc>
          <w:tcPr>
            <w:tcW w:w="3989" w:type="dxa"/>
            <w:tcBorders>
              <w:top w:val="nil"/>
              <w:left w:val="nil"/>
              <w:bottom w:val="nil"/>
              <w:right w:val="nil"/>
            </w:tcBorders>
          </w:tcPr>
          <w:p w14:paraId="49DC52D0" w14:textId="77777777" w:rsidR="008C75E7" w:rsidRPr="005F7D2A" w:rsidRDefault="008C75E7" w:rsidP="000205BF">
            <w:pPr>
              <w:ind w:left="-86" w:right="-72"/>
              <w:rPr>
                <w:rFonts w:ascii="Arial" w:hAnsi="Arial" w:cs="Arial"/>
                <w:b/>
                <w:bCs/>
                <w:sz w:val="18"/>
                <w:szCs w:val="18"/>
              </w:rPr>
            </w:pPr>
          </w:p>
        </w:tc>
        <w:tc>
          <w:tcPr>
            <w:tcW w:w="1368" w:type="dxa"/>
            <w:tcBorders>
              <w:top w:val="nil"/>
              <w:left w:val="nil"/>
              <w:bottom w:val="single" w:sz="4" w:space="0" w:color="auto"/>
              <w:right w:val="nil"/>
            </w:tcBorders>
            <w:hideMark/>
          </w:tcPr>
          <w:p w14:paraId="2461C3B7" w14:textId="77777777" w:rsidR="008C75E7" w:rsidRPr="005F7D2A" w:rsidRDefault="008C75E7" w:rsidP="008C75E7">
            <w:pPr>
              <w:ind w:left="-40" w:right="-72"/>
              <w:jc w:val="right"/>
              <w:rPr>
                <w:rFonts w:ascii="Arial" w:hAnsi="Arial" w:cs="Arial"/>
                <w:b/>
                <w:bCs/>
                <w:sz w:val="18"/>
                <w:szCs w:val="18"/>
              </w:rPr>
            </w:pPr>
            <w:r w:rsidRPr="005F7D2A">
              <w:rPr>
                <w:rFonts w:ascii="Arial" w:hAnsi="Arial" w:cs="Arial"/>
                <w:b/>
                <w:bCs/>
                <w:sz w:val="18"/>
                <w:szCs w:val="18"/>
                <w:lang w:val="en-GB"/>
              </w:rPr>
              <w:t xml:space="preserve">Thousand </w:t>
            </w:r>
            <w:r w:rsidRPr="005F7D2A">
              <w:rPr>
                <w:rFonts w:ascii="Arial" w:hAnsi="Arial" w:cs="Arial"/>
                <w:b/>
                <w:bCs/>
                <w:sz w:val="18"/>
                <w:szCs w:val="18"/>
              </w:rPr>
              <w:t>Baht</w:t>
            </w:r>
          </w:p>
        </w:tc>
        <w:tc>
          <w:tcPr>
            <w:tcW w:w="1368" w:type="dxa"/>
            <w:tcBorders>
              <w:top w:val="nil"/>
              <w:left w:val="nil"/>
              <w:bottom w:val="single" w:sz="4" w:space="0" w:color="auto"/>
              <w:right w:val="nil"/>
            </w:tcBorders>
            <w:hideMark/>
          </w:tcPr>
          <w:p w14:paraId="559E13BA" w14:textId="77777777" w:rsidR="008C75E7" w:rsidRPr="005F7D2A" w:rsidRDefault="008C75E7" w:rsidP="008C75E7">
            <w:pPr>
              <w:ind w:left="-40" w:right="-72"/>
              <w:jc w:val="right"/>
              <w:rPr>
                <w:rFonts w:ascii="Arial" w:hAnsi="Arial" w:cs="Arial"/>
                <w:b/>
                <w:bCs/>
                <w:sz w:val="18"/>
                <w:szCs w:val="18"/>
              </w:rPr>
            </w:pPr>
            <w:r w:rsidRPr="005F7D2A">
              <w:rPr>
                <w:rFonts w:ascii="Arial" w:hAnsi="Arial" w:cs="Arial"/>
                <w:b/>
                <w:bCs/>
                <w:sz w:val="18"/>
                <w:szCs w:val="18"/>
                <w:lang w:val="en-GB"/>
              </w:rPr>
              <w:t xml:space="preserve">Thousand </w:t>
            </w:r>
            <w:r w:rsidRPr="005F7D2A">
              <w:rPr>
                <w:rFonts w:ascii="Arial" w:hAnsi="Arial" w:cs="Arial"/>
                <w:b/>
                <w:bCs/>
                <w:sz w:val="18"/>
                <w:szCs w:val="18"/>
              </w:rPr>
              <w:t>Baht</w:t>
            </w:r>
          </w:p>
        </w:tc>
        <w:tc>
          <w:tcPr>
            <w:tcW w:w="1368" w:type="dxa"/>
            <w:tcBorders>
              <w:top w:val="nil"/>
              <w:left w:val="nil"/>
              <w:bottom w:val="single" w:sz="4" w:space="0" w:color="auto"/>
              <w:right w:val="nil"/>
            </w:tcBorders>
            <w:hideMark/>
          </w:tcPr>
          <w:p w14:paraId="2C67B504" w14:textId="77777777" w:rsidR="008C75E7" w:rsidRPr="005F7D2A" w:rsidRDefault="008C75E7" w:rsidP="008C75E7">
            <w:pPr>
              <w:ind w:left="-40" w:right="-72"/>
              <w:jc w:val="right"/>
              <w:rPr>
                <w:rFonts w:ascii="Arial" w:hAnsi="Arial" w:cs="Arial"/>
                <w:b/>
                <w:bCs/>
                <w:sz w:val="18"/>
                <w:szCs w:val="18"/>
              </w:rPr>
            </w:pPr>
            <w:r w:rsidRPr="005F7D2A">
              <w:rPr>
                <w:rFonts w:ascii="Arial" w:hAnsi="Arial" w:cs="Arial"/>
                <w:b/>
                <w:bCs/>
                <w:sz w:val="18"/>
                <w:szCs w:val="18"/>
                <w:lang w:val="en-GB"/>
              </w:rPr>
              <w:t xml:space="preserve">Thousand </w:t>
            </w:r>
            <w:r w:rsidRPr="005F7D2A">
              <w:rPr>
                <w:rFonts w:ascii="Arial" w:hAnsi="Arial" w:cs="Arial"/>
                <w:b/>
                <w:bCs/>
                <w:sz w:val="18"/>
                <w:szCs w:val="18"/>
              </w:rPr>
              <w:t>Baht</w:t>
            </w:r>
          </w:p>
        </w:tc>
        <w:tc>
          <w:tcPr>
            <w:tcW w:w="1368" w:type="dxa"/>
            <w:tcBorders>
              <w:top w:val="nil"/>
              <w:left w:val="nil"/>
              <w:bottom w:val="single" w:sz="4" w:space="0" w:color="auto"/>
              <w:right w:val="nil"/>
            </w:tcBorders>
            <w:hideMark/>
          </w:tcPr>
          <w:p w14:paraId="21982A41" w14:textId="77777777" w:rsidR="008C75E7" w:rsidRPr="005F7D2A" w:rsidRDefault="008C75E7" w:rsidP="008C75E7">
            <w:pPr>
              <w:ind w:left="-40" w:right="-72"/>
              <w:jc w:val="right"/>
              <w:rPr>
                <w:rFonts w:ascii="Arial" w:hAnsi="Arial" w:cs="Arial"/>
                <w:b/>
                <w:bCs/>
                <w:sz w:val="18"/>
                <w:szCs w:val="18"/>
              </w:rPr>
            </w:pPr>
            <w:r w:rsidRPr="005F7D2A">
              <w:rPr>
                <w:rFonts w:ascii="Arial" w:hAnsi="Arial" w:cs="Arial"/>
                <w:b/>
                <w:bCs/>
                <w:sz w:val="18"/>
                <w:szCs w:val="18"/>
                <w:lang w:val="en-GB"/>
              </w:rPr>
              <w:t xml:space="preserve">Thousand </w:t>
            </w:r>
            <w:r w:rsidRPr="005F7D2A">
              <w:rPr>
                <w:rFonts w:ascii="Arial" w:hAnsi="Arial" w:cs="Arial"/>
                <w:b/>
                <w:bCs/>
                <w:sz w:val="18"/>
                <w:szCs w:val="18"/>
              </w:rPr>
              <w:t>Baht</w:t>
            </w:r>
          </w:p>
        </w:tc>
      </w:tr>
      <w:tr w:rsidR="008C75E7" w:rsidRPr="005F7D2A" w14:paraId="71DB18EF" w14:textId="77777777" w:rsidTr="00990FD0">
        <w:tc>
          <w:tcPr>
            <w:tcW w:w="3989" w:type="dxa"/>
            <w:tcBorders>
              <w:top w:val="nil"/>
              <w:left w:val="nil"/>
              <w:bottom w:val="nil"/>
              <w:right w:val="nil"/>
            </w:tcBorders>
          </w:tcPr>
          <w:p w14:paraId="570A8D69" w14:textId="77777777" w:rsidR="008C75E7" w:rsidRPr="005F7D2A" w:rsidRDefault="008C75E7" w:rsidP="000205BF">
            <w:pPr>
              <w:ind w:left="-86"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ADFDDE5" w14:textId="77777777" w:rsidR="008C75E7" w:rsidRPr="005F7D2A" w:rsidRDefault="008C75E7" w:rsidP="008C75E7">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0950717D" w14:textId="77777777" w:rsidR="008C75E7" w:rsidRPr="005F7D2A" w:rsidRDefault="008C75E7" w:rsidP="008C75E7">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6E1E6CF9" w14:textId="77777777" w:rsidR="008C75E7" w:rsidRPr="005F7D2A" w:rsidRDefault="008C75E7" w:rsidP="008C75E7">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20477EE0" w14:textId="77777777" w:rsidR="008C75E7" w:rsidRPr="005F7D2A" w:rsidRDefault="008C75E7" w:rsidP="008C75E7">
            <w:pPr>
              <w:ind w:left="-40" w:right="-72"/>
              <w:jc w:val="right"/>
              <w:rPr>
                <w:rFonts w:ascii="Arial" w:eastAsia="Arial Unicode MS" w:hAnsi="Arial" w:cs="Arial"/>
                <w:sz w:val="18"/>
                <w:szCs w:val="18"/>
              </w:rPr>
            </w:pPr>
          </w:p>
        </w:tc>
      </w:tr>
      <w:tr w:rsidR="00492802" w:rsidRPr="005F7D2A" w14:paraId="12155384" w14:textId="77777777" w:rsidTr="00990FD0">
        <w:tc>
          <w:tcPr>
            <w:tcW w:w="3989" w:type="dxa"/>
            <w:tcBorders>
              <w:top w:val="nil"/>
              <w:left w:val="nil"/>
              <w:bottom w:val="nil"/>
              <w:right w:val="nil"/>
            </w:tcBorders>
            <w:hideMark/>
          </w:tcPr>
          <w:p w14:paraId="7D58868D" w14:textId="77777777" w:rsidR="00492802" w:rsidRPr="005F7D2A" w:rsidRDefault="00492802" w:rsidP="00934B05">
            <w:pPr>
              <w:ind w:left="-101" w:right="-72"/>
              <w:rPr>
                <w:rFonts w:ascii="Arial" w:hAnsi="Arial" w:cs="Arial"/>
                <w:sz w:val="18"/>
                <w:szCs w:val="18"/>
              </w:rPr>
            </w:pPr>
            <w:r w:rsidRPr="005F7D2A">
              <w:rPr>
                <w:rFonts w:ascii="Arial" w:hAnsi="Arial" w:cs="Arial"/>
                <w:sz w:val="18"/>
                <w:szCs w:val="18"/>
              </w:rPr>
              <w:t>Not yet due</w:t>
            </w:r>
          </w:p>
        </w:tc>
        <w:tc>
          <w:tcPr>
            <w:tcW w:w="1368" w:type="dxa"/>
            <w:tcBorders>
              <w:top w:val="nil"/>
              <w:left w:val="nil"/>
              <w:bottom w:val="nil"/>
              <w:right w:val="nil"/>
            </w:tcBorders>
            <w:shd w:val="clear" w:color="auto" w:fill="FAFAFA"/>
          </w:tcPr>
          <w:p w14:paraId="482EC7A2" w14:textId="4D1E4308" w:rsidR="00492802" w:rsidRPr="00AF4913" w:rsidRDefault="004C28C7" w:rsidP="00492802">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33</w:t>
            </w:r>
            <w:r w:rsidR="00492802" w:rsidRPr="00AF4913">
              <w:rPr>
                <w:rFonts w:ascii="Arial" w:eastAsia="Arial Unicode MS" w:hAnsi="Arial" w:cs="Arial"/>
                <w:sz w:val="18"/>
                <w:szCs w:val="18"/>
              </w:rPr>
              <w:t>,</w:t>
            </w:r>
            <w:r w:rsidRPr="004C28C7">
              <w:rPr>
                <w:rFonts w:ascii="Arial" w:eastAsia="Arial Unicode MS" w:hAnsi="Arial" w:cs="Arial"/>
                <w:sz w:val="18"/>
                <w:szCs w:val="18"/>
                <w:lang w:val="en-GB"/>
              </w:rPr>
              <w:t>170</w:t>
            </w:r>
          </w:p>
        </w:tc>
        <w:tc>
          <w:tcPr>
            <w:tcW w:w="1368" w:type="dxa"/>
            <w:tcBorders>
              <w:top w:val="nil"/>
              <w:left w:val="nil"/>
              <w:bottom w:val="nil"/>
              <w:right w:val="nil"/>
            </w:tcBorders>
          </w:tcPr>
          <w:p w14:paraId="45AD67CB" w14:textId="28E2607A" w:rsidR="00492802" w:rsidRPr="005F7D2A" w:rsidRDefault="004C28C7" w:rsidP="00492802">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eastAsia="en-GB"/>
              </w:rPr>
              <w:t>38</w:t>
            </w:r>
            <w:r w:rsidR="00492802" w:rsidRPr="005F7D2A">
              <w:rPr>
                <w:rFonts w:ascii="Arial" w:eastAsia="Arial Unicode MS" w:hAnsi="Arial" w:cs="Arial"/>
                <w:sz w:val="18"/>
                <w:szCs w:val="18"/>
                <w:lang w:val="en-GB" w:eastAsia="en-GB"/>
              </w:rPr>
              <w:t>,</w:t>
            </w:r>
            <w:r w:rsidRPr="004C28C7">
              <w:rPr>
                <w:rFonts w:ascii="Arial" w:eastAsia="Arial Unicode MS" w:hAnsi="Arial" w:cs="Arial"/>
                <w:sz w:val="18"/>
                <w:szCs w:val="18"/>
                <w:lang w:val="en-GB" w:eastAsia="en-GB"/>
              </w:rPr>
              <w:t>524</w:t>
            </w:r>
          </w:p>
        </w:tc>
        <w:tc>
          <w:tcPr>
            <w:tcW w:w="1368" w:type="dxa"/>
            <w:tcBorders>
              <w:top w:val="nil"/>
              <w:left w:val="nil"/>
              <w:bottom w:val="nil"/>
              <w:right w:val="nil"/>
            </w:tcBorders>
            <w:shd w:val="clear" w:color="auto" w:fill="FAFAFA"/>
          </w:tcPr>
          <w:p w14:paraId="2873BDB3" w14:textId="676A9ADE" w:rsidR="00492802" w:rsidRPr="00492802" w:rsidRDefault="004C28C7" w:rsidP="00492802">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32</w:t>
            </w:r>
            <w:r w:rsidR="00492802" w:rsidRPr="00492802">
              <w:rPr>
                <w:rFonts w:ascii="Arial" w:eastAsia="Arial Unicode MS" w:hAnsi="Arial" w:cs="Arial"/>
                <w:sz w:val="18"/>
                <w:szCs w:val="18"/>
              </w:rPr>
              <w:t>,</w:t>
            </w:r>
            <w:r w:rsidRPr="004C28C7">
              <w:rPr>
                <w:rFonts w:ascii="Arial" w:eastAsia="Arial Unicode MS" w:hAnsi="Arial" w:cs="Arial"/>
                <w:sz w:val="18"/>
                <w:szCs w:val="18"/>
                <w:lang w:val="en-GB"/>
              </w:rPr>
              <w:t>570</w:t>
            </w:r>
          </w:p>
        </w:tc>
        <w:tc>
          <w:tcPr>
            <w:tcW w:w="1368" w:type="dxa"/>
            <w:tcBorders>
              <w:top w:val="nil"/>
              <w:left w:val="nil"/>
              <w:bottom w:val="nil"/>
              <w:right w:val="nil"/>
            </w:tcBorders>
          </w:tcPr>
          <w:p w14:paraId="7B414587" w14:textId="6A45B268" w:rsidR="00492802" w:rsidRPr="005F7D2A" w:rsidRDefault="004C28C7" w:rsidP="00492802">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eastAsia="en-GB"/>
              </w:rPr>
              <w:t>37</w:t>
            </w:r>
            <w:r w:rsidR="00492802" w:rsidRPr="005F7D2A">
              <w:rPr>
                <w:rFonts w:ascii="Arial" w:eastAsia="Arial Unicode MS" w:hAnsi="Arial" w:cs="Arial"/>
                <w:sz w:val="18"/>
                <w:szCs w:val="18"/>
                <w:lang w:val="en-GB" w:eastAsia="en-GB"/>
              </w:rPr>
              <w:t>,</w:t>
            </w:r>
            <w:r w:rsidRPr="004C28C7">
              <w:rPr>
                <w:rFonts w:ascii="Arial" w:eastAsia="Arial Unicode MS" w:hAnsi="Arial" w:cs="Arial"/>
                <w:sz w:val="18"/>
                <w:szCs w:val="18"/>
                <w:lang w:val="en-GB" w:eastAsia="en-GB"/>
              </w:rPr>
              <w:t>906</w:t>
            </w:r>
          </w:p>
        </w:tc>
      </w:tr>
      <w:tr w:rsidR="00492802" w:rsidRPr="005F7D2A" w14:paraId="31727962" w14:textId="77777777" w:rsidTr="00990FD0">
        <w:tc>
          <w:tcPr>
            <w:tcW w:w="3989" w:type="dxa"/>
            <w:tcBorders>
              <w:top w:val="nil"/>
              <w:left w:val="nil"/>
              <w:bottom w:val="nil"/>
              <w:right w:val="nil"/>
            </w:tcBorders>
            <w:hideMark/>
          </w:tcPr>
          <w:p w14:paraId="5731B203" w14:textId="446F211A" w:rsidR="00492802" w:rsidRPr="005F7D2A" w:rsidRDefault="00492802" w:rsidP="00934B05">
            <w:pPr>
              <w:ind w:left="-101" w:right="-72"/>
              <w:rPr>
                <w:rFonts w:ascii="Arial" w:hAnsi="Arial" w:cs="Arial"/>
                <w:sz w:val="18"/>
                <w:szCs w:val="18"/>
              </w:rPr>
            </w:pPr>
            <w:r w:rsidRPr="005F7D2A">
              <w:rPr>
                <w:rFonts w:ascii="Arial" w:hAnsi="Arial" w:cs="Arial"/>
                <w:sz w:val="18"/>
                <w:szCs w:val="18"/>
              </w:rPr>
              <w:t xml:space="preserve">Up to </w:t>
            </w:r>
            <w:r w:rsidR="004C28C7" w:rsidRPr="004C28C7">
              <w:rPr>
                <w:rFonts w:ascii="Arial" w:hAnsi="Arial" w:cs="Arial"/>
                <w:sz w:val="18"/>
                <w:szCs w:val="18"/>
                <w:lang w:val="en-GB"/>
              </w:rPr>
              <w:t>3</w:t>
            </w:r>
            <w:r w:rsidRPr="005F7D2A">
              <w:rPr>
                <w:rFonts w:ascii="Arial" w:hAnsi="Arial" w:cs="Arial"/>
                <w:sz w:val="18"/>
                <w:szCs w:val="18"/>
              </w:rPr>
              <w:t xml:space="preserve"> months</w:t>
            </w:r>
          </w:p>
        </w:tc>
        <w:tc>
          <w:tcPr>
            <w:tcW w:w="1368" w:type="dxa"/>
            <w:tcBorders>
              <w:top w:val="nil"/>
              <w:left w:val="nil"/>
              <w:bottom w:val="nil"/>
              <w:right w:val="nil"/>
            </w:tcBorders>
            <w:shd w:val="clear" w:color="auto" w:fill="FAFAFA"/>
          </w:tcPr>
          <w:p w14:paraId="28870CBC" w14:textId="7865675E" w:rsidR="00492802" w:rsidRPr="00AF4913" w:rsidRDefault="004C28C7" w:rsidP="00492802">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12</w:t>
            </w:r>
            <w:r w:rsidR="00492802" w:rsidRPr="00AF4913">
              <w:rPr>
                <w:rFonts w:ascii="Arial" w:eastAsia="Arial Unicode MS" w:hAnsi="Arial" w:cs="Arial"/>
                <w:sz w:val="18"/>
                <w:szCs w:val="18"/>
              </w:rPr>
              <w:t>,</w:t>
            </w:r>
            <w:r w:rsidRPr="004C28C7">
              <w:rPr>
                <w:rFonts w:ascii="Arial" w:eastAsia="Arial Unicode MS" w:hAnsi="Arial" w:cs="Arial"/>
                <w:sz w:val="18"/>
                <w:szCs w:val="18"/>
                <w:lang w:val="en-GB"/>
              </w:rPr>
              <w:t>143</w:t>
            </w:r>
          </w:p>
        </w:tc>
        <w:tc>
          <w:tcPr>
            <w:tcW w:w="1368" w:type="dxa"/>
            <w:tcBorders>
              <w:top w:val="nil"/>
              <w:left w:val="nil"/>
              <w:bottom w:val="nil"/>
              <w:right w:val="nil"/>
            </w:tcBorders>
          </w:tcPr>
          <w:p w14:paraId="6000547F" w14:textId="62C4BB86" w:rsidR="00492802" w:rsidRPr="005F7D2A" w:rsidRDefault="004C28C7" w:rsidP="00492802">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eastAsia="en-GB"/>
              </w:rPr>
              <w:t>30</w:t>
            </w:r>
            <w:r w:rsidR="00492802" w:rsidRPr="005F7D2A">
              <w:rPr>
                <w:rFonts w:ascii="Arial" w:eastAsia="Arial Unicode MS" w:hAnsi="Arial" w:cs="Arial"/>
                <w:sz w:val="18"/>
                <w:szCs w:val="18"/>
                <w:lang w:val="en-GB" w:eastAsia="en-GB"/>
              </w:rPr>
              <w:t>,</w:t>
            </w:r>
            <w:r w:rsidRPr="004C28C7">
              <w:rPr>
                <w:rFonts w:ascii="Arial" w:eastAsia="Arial Unicode MS" w:hAnsi="Arial" w:cs="Arial"/>
                <w:sz w:val="18"/>
                <w:szCs w:val="18"/>
                <w:lang w:val="en-GB" w:eastAsia="en-GB"/>
              </w:rPr>
              <w:t>390</w:t>
            </w:r>
          </w:p>
        </w:tc>
        <w:tc>
          <w:tcPr>
            <w:tcW w:w="1368" w:type="dxa"/>
            <w:tcBorders>
              <w:top w:val="nil"/>
              <w:left w:val="nil"/>
              <w:bottom w:val="nil"/>
              <w:right w:val="nil"/>
            </w:tcBorders>
            <w:shd w:val="clear" w:color="auto" w:fill="FAFAFA"/>
          </w:tcPr>
          <w:p w14:paraId="07B681EE" w14:textId="29B4F907" w:rsidR="00492802" w:rsidRPr="00492802" w:rsidRDefault="004C28C7" w:rsidP="00492802">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12</w:t>
            </w:r>
            <w:r w:rsidR="00492802" w:rsidRPr="00492802">
              <w:rPr>
                <w:rFonts w:ascii="Arial" w:eastAsia="Arial Unicode MS" w:hAnsi="Arial" w:cs="Arial"/>
                <w:sz w:val="18"/>
                <w:szCs w:val="18"/>
              </w:rPr>
              <w:t>,</w:t>
            </w:r>
            <w:r w:rsidRPr="004C28C7">
              <w:rPr>
                <w:rFonts w:ascii="Arial" w:eastAsia="Arial Unicode MS" w:hAnsi="Arial" w:cs="Arial"/>
                <w:sz w:val="18"/>
                <w:szCs w:val="18"/>
                <w:lang w:val="en-GB"/>
              </w:rPr>
              <w:t>107</w:t>
            </w:r>
          </w:p>
        </w:tc>
        <w:tc>
          <w:tcPr>
            <w:tcW w:w="1368" w:type="dxa"/>
            <w:tcBorders>
              <w:top w:val="nil"/>
              <w:left w:val="nil"/>
              <w:bottom w:val="nil"/>
              <w:right w:val="nil"/>
            </w:tcBorders>
          </w:tcPr>
          <w:p w14:paraId="7FA32940" w14:textId="133D45DB" w:rsidR="00492802" w:rsidRPr="005F7D2A" w:rsidRDefault="004C28C7" w:rsidP="00492802">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eastAsia="en-GB"/>
              </w:rPr>
              <w:t>26</w:t>
            </w:r>
            <w:r w:rsidR="00492802" w:rsidRPr="005F7D2A">
              <w:rPr>
                <w:rFonts w:ascii="Arial" w:eastAsia="Arial Unicode MS" w:hAnsi="Arial" w:cs="Arial"/>
                <w:sz w:val="18"/>
                <w:szCs w:val="18"/>
                <w:lang w:val="en-GB" w:eastAsia="en-GB"/>
              </w:rPr>
              <w:t>,</w:t>
            </w:r>
            <w:r w:rsidRPr="004C28C7">
              <w:rPr>
                <w:rFonts w:ascii="Arial" w:eastAsia="Arial Unicode MS" w:hAnsi="Arial" w:cs="Arial"/>
                <w:sz w:val="18"/>
                <w:szCs w:val="18"/>
                <w:lang w:val="en-GB" w:eastAsia="en-GB"/>
              </w:rPr>
              <w:t>542</w:t>
            </w:r>
          </w:p>
        </w:tc>
      </w:tr>
      <w:tr w:rsidR="00492802" w:rsidRPr="005F7D2A" w14:paraId="77DD2F0D" w14:textId="77777777" w:rsidTr="00990FD0">
        <w:tc>
          <w:tcPr>
            <w:tcW w:w="3989" w:type="dxa"/>
            <w:tcBorders>
              <w:top w:val="nil"/>
              <w:left w:val="nil"/>
              <w:bottom w:val="nil"/>
              <w:right w:val="nil"/>
            </w:tcBorders>
            <w:hideMark/>
          </w:tcPr>
          <w:p w14:paraId="0FA76545" w14:textId="10E2AC1B" w:rsidR="00492802" w:rsidRPr="005F7D2A" w:rsidRDefault="004C28C7" w:rsidP="00934B05">
            <w:pPr>
              <w:ind w:left="-101" w:right="-72"/>
              <w:rPr>
                <w:rFonts w:ascii="Arial" w:hAnsi="Arial" w:cs="Arial"/>
                <w:sz w:val="18"/>
                <w:szCs w:val="18"/>
              </w:rPr>
            </w:pPr>
            <w:r w:rsidRPr="004C28C7">
              <w:rPr>
                <w:rFonts w:ascii="Arial" w:hAnsi="Arial" w:cs="Arial"/>
                <w:sz w:val="18"/>
                <w:szCs w:val="18"/>
                <w:lang w:val="en-GB"/>
              </w:rPr>
              <w:t>3</w:t>
            </w:r>
            <w:r w:rsidR="00492802" w:rsidRPr="005F7D2A">
              <w:rPr>
                <w:rFonts w:ascii="Arial" w:hAnsi="Arial" w:cs="Arial"/>
                <w:sz w:val="18"/>
                <w:szCs w:val="18"/>
              </w:rPr>
              <w:t xml:space="preserve"> - </w:t>
            </w:r>
            <w:r w:rsidRPr="004C28C7">
              <w:rPr>
                <w:rFonts w:ascii="Arial" w:hAnsi="Arial" w:cs="Arial"/>
                <w:sz w:val="18"/>
                <w:szCs w:val="18"/>
                <w:lang w:val="en-GB"/>
              </w:rPr>
              <w:t>6</w:t>
            </w:r>
            <w:r w:rsidR="00492802" w:rsidRPr="005F7D2A">
              <w:rPr>
                <w:rFonts w:ascii="Arial" w:hAnsi="Arial" w:cs="Arial"/>
                <w:sz w:val="18"/>
                <w:szCs w:val="18"/>
              </w:rPr>
              <w:t xml:space="preserve"> months</w:t>
            </w:r>
          </w:p>
        </w:tc>
        <w:tc>
          <w:tcPr>
            <w:tcW w:w="1368" w:type="dxa"/>
            <w:tcBorders>
              <w:top w:val="nil"/>
              <w:left w:val="nil"/>
              <w:bottom w:val="nil"/>
              <w:right w:val="nil"/>
            </w:tcBorders>
            <w:shd w:val="clear" w:color="auto" w:fill="FAFAFA"/>
          </w:tcPr>
          <w:p w14:paraId="23E4B22E" w14:textId="2ABFD42B" w:rsidR="00492802" w:rsidRPr="00AF4913" w:rsidRDefault="004C28C7" w:rsidP="00492802">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5</w:t>
            </w:r>
            <w:r w:rsidR="00492802" w:rsidRPr="00AF4913">
              <w:rPr>
                <w:rFonts w:ascii="Arial" w:eastAsia="Arial Unicode MS" w:hAnsi="Arial" w:cs="Arial"/>
                <w:sz w:val="18"/>
                <w:szCs w:val="18"/>
              </w:rPr>
              <w:t>,</w:t>
            </w:r>
            <w:r w:rsidRPr="004C28C7">
              <w:rPr>
                <w:rFonts w:ascii="Arial" w:eastAsia="Arial Unicode MS" w:hAnsi="Arial" w:cs="Arial"/>
                <w:sz w:val="18"/>
                <w:szCs w:val="18"/>
                <w:lang w:val="en-GB"/>
              </w:rPr>
              <w:t>719</w:t>
            </w:r>
          </w:p>
        </w:tc>
        <w:tc>
          <w:tcPr>
            <w:tcW w:w="1368" w:type="dxa"/>
            <w:tcBorders>
              <w:top w:val="nil"/>
              <w:left w:val="nil"/>
              <w:bottom w:val="nil"/>
              <w:right w:val="nil"/>
            </w:tcBorders>
          </w:tcPr>
          <w:p w14:paraId="17944556" w14:textId="7E0CE42B" w:rsidR="00492802" w:rsidRPr="005F7D2A" w:rsidRDefault="004C28C7" w:rsidP="00492802">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eastAsia="en-GB"/>
              </w:rPr>
              <w:t>8</w:t>
            </w:r>
            <w:r w:rsidR="00492802" w:rsidRPr="005F7D2A">
              <w:rPr>
                <w:rFonts w:ascii="Arial" w:eastAsia="Arial Unicode MS" w:hAnsi="Arial" w:cs="Arial"/>
                <w:sz w:val="18"/>
                <w:szCs w:val="18"/>
                <w:lang w:val="en-GB" w:eastAsia="en-GB"/>
              </w:rPr>
              <w:t>,</w:t>
            </w:r>
            <w:r w:rsidRPr="004C28C7">
              <w:rPr>
                <w:rFonts w:ascii="Arial" w:eastAsia="Arial Unicode MS" w:hAnsi="Arial" w:cs="Arial"/>
                <w:sz w:val="18"/>
                <w:szCs w:val="18"/>
                <w:lang w:val="en-GB" w:eastAsia="en-GB"/>
              </w:rPr>
              <w:t>778</w:t>
            </w:r>
          </w:p>
        </w:tc>
        <w:tc>
          <w:tcPr>
            <w:tcW w:w="1368" w:type="dxa"/>
            <w:tcBorders>
              <w:top w:val="nil"/>
              <w:left w:val="nil"/>
              <w:bottom w:val="nil"/>
              <w:right w:val="nil"/>
            </w:tcBorders>
            <w:shd w:val="clear" w:color="auto" w:fill="FAFAFA"/>
          </w:tcPr>
          <w:p w14:paraId="2E34B7AE" w14:textId="28A0E7D8" w:rsidR="00492802" w:rsidRPr="00492802" w:rsidRDefault="004C28C7" w:rsidP="00492802">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5</w:t>
            </w:r>
            <w:r w:rsidR="00492802" w:rsidRPr="00492802">
              <w:rPr>
                <w:rFonts w:ascii="Arial" w:eastAsia="Arial Unicode MS" w:hAnsi="Arial" w:cs="Arial"/>
                <w:sz w:val="18"/>
                <w:szCs w:val="18"/>
              </w:rPr>
              <w:t>,</w:t>
            </w:r>
            <w:r w:rsidRPr="004C28C7">
              <w:rPr>
                <w:rFonts w:ascii="Arial" w:eastAsia="Arial Unicode MS" w:hAnsi="Arial" w:cs="Arial"/>
                <w:sz w:val="18"/>
                <w:szCs w:val="18"/>
                <w:lang w:val="en-GB"/>
              </w:rPr>
              <w:t>596</w:t>
            </w:r>
          </w:p>
        </w:tc>
        <w:tc>
          <w:tcPr>
            <w:tcW w:w="1368" w:type="dxa"/>
            <w:tcBorders>
              <w:top w:val="nil"/>
              <w:left w:val="nil"/>
              <w:bottom w:val="nil"/>
              <w:right w:val="nil"/>
            </w:tcBorders>
          </w:tcPr>
          <w:p w14:paraId="377753F8" w14:textId="697EA38A" w:rsidR="00492802" w:rsidRPr="005F7D2A" w:rsidRDefault="004C28C7" w:rsidP="00492802">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eastAsia="en-GB"/>
              </w:rPr>
              <w:t>8</w:t>
            </w:r>
            <w:r w:rsidR="00492802" w:rsidRPr="005F7D2A">
              <w:rPr>
                <w:rFonts w:ascii="Arial" w:eastAsia="Arial Unicode MS" w:hAnsi="Arial" w:cs="Arial"/>
                <w:sz w:val="18"/>
                <w:szCs w:val="18"/>
                <w:lang w:val="en-GB" w:eastAsia="en-GB"/>
              </w:rPr>
              <w:t>,</w:t>
            </w:r>
            <w:r w:rsidRPr="004C28C7">
              <w:rPr>
                <w:rFonts w:ascii="Arial" w:eastAsia="Arial Unicode MS" w:hAnsi="Arial" w:cs="Arial"/>
                <w:sz w:val="18"/>
                <w:szCs w:val="18"/>
                <w:lang w:val="en-GB" w:eastAsia="en-GB"/>
              </w:rPr>
              <w:t>647</w:t>
            </w:r>
          </w:p>
        </w:tc>
      </w:tr>
      <w:tr w:rsidR="00492802" w:rsidRPr="005F7D2A" w14:paraId="50DBD9A7" w14:textId="77777777" w:rsidTr="00990FD0">
        <w:tc>
          <w:tcPr>
            <w:tcW w:w="3989" w:type="dxa"/>
            <w:tcBorders>
              <w:top w:val="nil"/>
              <w:left w:val="nil"/>
              <w:bottom w:val="nil"/>
              <w:right w:val="nil"/>
            </w:tcBorders>
            <w:hideMark/>
          </w:tcPr>
          <w:p w14:paraId="7B62FD61" w14:textId="41A1E4FF" w:rsidR="00492802" w:rsidRPr="005F7D2A" w:rsidRDefault="004C28C7" w:rsidP="00934B05">
            <w:pPr>
              <w:ind w:left="-101" w:right="-72"/>
              <w:rPr>
                <w:rFonts w:ascii="Arial" w:hAnsi="Arial" w:cs="Arial"/>
                <w:sz w:val="18"/>
                <w:szCs w:val="18"/>
              </w:rPr>
            </w:pPr>
            <w:r w:rsidRPr="004C28C7">
              <w:rPr>
                <w:rFonts w:ascii="Arial" w:hAnsi="Arial" w:cs="Arial"/>
                <w:sz w:val="18"/>
                <w:szCs w:val="18"/>
                <w:lang w:val="en-GB"/>
              </w:rPr>
              <w:t>6</w:t>
            </w:r>
            <w:r w:rsidR="00492802" w:rsidRPr="005F7D2A">
              <w:rPr>
                <w:rFonts w:ascii="Arial" w:hAnsi="Arial" w:cs="Arial"/>
                <w:sz w:val="18"/>
                <w:szCs w:val="18"/>
              </w:rPr>
              <w:t xml:space="preserve"> - </w:t>
            </w:r>
            <w:r w:rsidRPr="004C28C7">
              <w:rPr>
                <w:rFonts w:ascii="Arial" w:hAnsi="Arial" w:cs="Arial"/>
                <w:sz w:val="18"/>
                <w:szCs w:val="18"/>
                <w:lang w:val="en-GB"/>
              </w:rPr>
              <w:t>12</w:t>
            </w:r>
            <w:r w:rsidR="00492802" w:rsidRPr="005F7D2A">
              <w:rPr>
                <w:rFonts w:ascii="Arial" w:hAnsi="Arial" w:cs="Arial"/>
                <w:sz w:val="18"/>
                <w:szCs w:val="18"/>
              </w:rPr>
              <w:t xml:space="preserve"> months</w:t>
            </w:r>
          </w:p>
        </w:tc>
        <w:tc>
          <w:tcPr>
            <w:tcW w:w="1368" w:type="dxa"/>
            <w:tcBorders>
              <w:top w:val="nil"/>
              <w:left w:val="nil"/>
              <w:bottom w:val="nil"/>
              <w:right w:val="nil"/>
            </w:tcBorders>
            <w:shd w:val="clear" w:color="auto" w:fill="FAFAFA"/>
          </w:tcPr>
          <w:p w14:paraId="1F9F7597" w14:textId="633A2514" w:rsidR="00492802" w:rsidRPr="00AF4913" w:rsidRDefault="004C28C7" w:rsidP="00492802">
            <w:pPr>
              <w:ind w:left="-40" w:right="-72"/>
              <w:jc w:val="right"/>
              <w:rPr>
                <w:rFonts w:ascii="Arial" w:eastAsia="Arial Unicode MS" w:hAnsi="Arial" w:cs="Arial"/>
                <w:sz w:val="18"/>
                <w:szCs w:val="18"/>
                <w:lang w:val="en-GB"/>
              </w:rPr>
            </w:pPr>
            <w:r w:rsidRPr="004C28C7">
              <w:rPr>
                <w:rFonts w:ascii="Arial" w:eastAsia="Arial Unicode MS" w:hAnsi="Arial" w:cs="Arial"/>
                <w:sz w:val="18"/>
                <w:szCs w:val="18"/>
                <w:lang w:val="en-GB"/>
              </w:rPr>
              <w:t>5</w:t>
            </w:r>
            <w:r w:rsidR="00492802" w:rsidRPr="00AF4913">
              <w:rPr>
                <w:rFonts w:ascii="Arial" w:eastAsia="Arial Unicode MS" w:hAnsi="Arial" w:cs="Arial"/>
                <w:sz w:val="18"/>
                <w:szCs w:val="18"/>
                <w:lang w:val="en-GB"/>
              </w:rPr>
              <w:t>,</w:t>
            </w:r>
            <w:r w:rsidRPr="004C28C7">
              <w:rPr>
                <w:rFonts w:ascii="Arial" w:eastAsia="Arial Unicode MS" w:hAnsi="Arial" w:cs="Arial"/>
                <w:sz w:val="18"/>
                <w:szCs w:val="18"/>
                <w:lang w:val="en-GB"/>
              </w:rPr>
              <w:t>580</w:t>
            </w:r>
          </w:p>
        </w:tc>
        <w:tc>
          <w:tcPr>
            <w:tcW w:w="1368" w:type="dxa"/>
            <w:tcBorders>
              <w:top w:val="nil"/>
              <w:left w:val="nil"/>
              <w:bottom w:val="nil"/>
              <w:right w:val="nil"/>
            </w:tcBorders>
          </w:tcPr>
          <w:p w14:paraId="436EE55E" w14:textId="39DEC912" w:rsidR="00492802" w:rsidRPr="005F7D2A" w:rsidRDefault="004C28C7" w:rsidP="00492802">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eastAsia="en-GB"/>
              </w:rPr>
              <w:t>8</w:t>
            </w:r>
            <w:r w:rsidR="00492802" w:rsidRPr="005F7D2A">
              <w:rPr>
                <w:rFonts w:ascii="Arial" w:eastAsia="Arial Unicode MS" w:hAnsi="Arial" w:cs="Arial"/>
                <w:sz w:val="18"/>
                <w:szCs w:val="18"/>
                <w:lang w:val="en-GB" w:eastAsia="en-GB"/>
              </w:rPr>
              <w:t>,</w:t>
            </w:r>
            <w:r w:rsidRPr="004C28C7">
              <w:rPr>
                <w:rFonts w:ascii="Arial" w:eastAsia="Arial Unicode MS" w:hAnsi="Arial" w:cs="Arial"/>
                <w:sz w:val="18"/>
                <w:szCs w:val="18"/>
                <w:lang w:val="en-GB" w:eastAsia="en-GB"/>
              </w:rPr>
              <w:t>980</w:t>
            </w:r>
          </w:p>
        </w:tc>
        <w:tc>
          <w:tcPr>
            <w:tcW w:w="1368" w:type="dxa"/>
            <w:tcBorders>
              <w:top w:val="nil"/>
              <w:left w:val="nil"/>
              <w:bottom w:val="nil"/>
              <w:right w:val="nil"/>
            </w:tcBorders>
            <w:shd w:val="clear" w:color="auto" w:fill="FAFAFA"/>
          </w:tcPr>
          <w:p w14:paraId="106213E1" w14:textId="3DAA5F2B" w:rsidR="00492802" w:rsidRPr="00492802" w:rsidRDefault="004C28C7" w:rsidP="00492802">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5</w:t>
            </w:r>
            <w:r w:rsidR="00492802" w:rsidRPr="00492802">
              <w:rPr>
                <w:rFonts w:ascii="Arial" w:eastAsia="Arial Unicode MS" w:hAnsi="Arial" w:cs="Arial"/>
                <w:sz w:val="18"/>
                <w:szCs w:val="18"/>
              </w:rPr>
              <w:t>,</w:t>
            </w:r>
            <w:r w:rsidRPr="004C28C7">
              <w:rPr>
                <w:rFonts w:ascii="Arial" w:eastAsia="Arial Unicode MS" w:hAnsi="Arial" w:cs="Arial"/>
                <w:sz w:val="18"/>
                <w:szCs w:val="18"/>
                <w:lang w:val="en-GB"/>
              </w:rPr>
              <w:t>474</w:t>
            </w:r>
          </w:p>
        </w:tc>
        <w:tc>
          <w:tcPr>
            <w:tcW w:w="1368" w:type="dxa"/>
            <w:tcBorders>
              <w:top w:val="nil"/>
              <w:left w:val="nil"/>
              <w:bottom w:val="nil"/>
              <w:right w:val="nil"/>
            </w:tcBorders>
          </w:tcPr>
          <w:p w14:paraId="1DA15237" w14:textId="1CEABCFF" w:rsidR="00492802" w:rsidRPr="005F7D2A" w:rsidRDefault="004C28C7" w:rsidP="00492802">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eastAsia="en-GB"/>
              </w:rPr>
              <w:t>8</w:t>
            </w:r>
            <w:r w:rsidR="00492802" w:rsidRPr="005F7D2A">
              <w:rPr>
                <w:rFonts w:ascii="Arial" w:eastAsia="Arial Unicode MS" w:hAnsi="Arial" w:cs="Arial"/>
                <w:sz w:val="18"/>
                <w:szCs w:val="18"/>
                <w:lang w:val="en-GB" w:eastAsia="en-GB"/>
              </w:rPr>
              <w:t>,</w:t>
            </w:r>
            <w:r w:rsidRPr="004C28C7">
              <w:rPr>
                <w:rFonts w:ascii="Arial" w:eastAsia="Arial Unicode MS" w:hAnsi="Arial" w:cs="Arial"/>
                <w:sz w:val="18"/>
                <w:szCs w:val="18"/>
                <w:lang w:val="en-GB" w:eastAsia="en-GB"/>
              </w:rPr>
              <w:t>773</w:t>
            </w:r>
          </w:p>
        </w:tc>
      </w:tr>
      <w:tr w:rsidR="00492802" w:rsidRPr="005F7D2A" w14:paraId="7B0AE4EA" w14:textId="77777777" w:rsidTr="00990FD0">
        <w:tc>
          <w:tcPr>
            <w:tcW w:w="3989" w:type="dxa"/>
            <w:tcBorders>
              <w:top w:val="nil"/>
              <w:left w:val="nil"/>
              <w:bottom w:val="nil"/>
              <w:right w:val="nil"/>
            </w:tcBorders>
            <w:hideMark/>
          </w:tcPr>
          <w:p w14:paraId="1D39B50F" w14:textId="5103E118" w:rsidR="00492802" w:rsidRPr="005F7D2A" w:rsidRDefault="004C28C7" w:rsidP="00934B05">
            <w:pPr>
              <w:ind w:left="-101" w:right="-72"/>
              <w:rPr>
                <w:rFonts w:ascii="Arial" w:hAnsi="Arial" w:cs="Arial"/>
                <w:sz w:val="18"/>
                <w:szCs w:val="18"/>
              </w:rPr>
            </w:pPr>
            <w:r w:rsidRPr="004C28C7">
              <w:rPr>
                <w:rFonts w:ascii="Arial" w:hAnsi="Arial" w:cs="Arial"/>
                <w:sz w:val="18"/>
                <w:szCs w:val="18"/>
                <w:lang w:val="en-GB"/>
              </w:rPr>
              <w:t>12</w:t>
            </w:r>
            <w:r w:rsidR="00492802" w:rsidRPr="005F7D2A">
              <w:rPr>
                <w:rFonts w:ascii="Arial" w:hAnsi="Arial" w:cs="Arial"/>
                <w:sz w:val="18"/>
                <w:szCs w:val="18"/>
              </w:rPr>
              <w:t xml:space="preserve"> - </w:t>
            </w:r>
            <w:r w:rsidRPr="004C28C7">
              <w:rPr>
                <w:rFonts w:ascii="Arial" w:hAnsi="Arial" w:cs="Arial"/>
                <w:sz w:val="18"/>
                <w:szCs w:val="18"/>
                <w:lang w:val="en-GB"/>
              </w:rPr>
              <w:t>18</w:t>
            </w:r>
            <w:r w:rsidR="00492802" w:rsidRPr="005F7D2A">
              <w:rPr>
                <w:rFonts w:ascii="Arial" w:hAnsi="Arial" w:cs="Arial"/>
                <w:sz w:val="18"/>
                <w:szCs w:val="18"/>
              </w:rPr>
              <w:t xml:space="preserve"> months</w:t>
            </w:r>
          </w:p>
        </w:tc>
        <w:tc>
          <w:tcPr>
            <w:tcW w:w="1368" w:type="dxa"/>
            <w:tcBorders>
              <w:top w:val="nil"/>
              <w:left w:val="nil"/>
              <w:bottom w:val="nil"/>
              <w:right w:val="nil"/>
            </w:tcBorders>
            <w:shd w:val="clear" w:color="auto" w:fill="FAFAFA"/>
          </w:tcPr>
          <w:p w14:paraId="49E3CEAD" w14:textId="201C24F0" w:rsidR="00492802" w:rsidRPr="00AF4913" w:rsidRDefault="004C28C7" w:rsidP="00492802">
            <w:pPr>
              <w:ind w:left="-40" w:right="-72"/>
              <w:jc w:val="right"/>
              <w:rPr>
                <w:rFonts w:ascii="Arial" w:eastAsia="Arial Unicode MS" w:hAnsi="Arial" w:cs="Arial"/>
                <w:sz w:val="18"/>
                <w:szCs w:val="18"/>
                <w:lang w:val="en-GB"/>
              </w:rPr>
            </w:pPr>
            <w:r w:rsidRPr="004C28C7">
              <w:rPr>
                <w:rFonts w:ascii="Arial" w:eastAsia="Arial Unicode MS" w:hAnsi="Arial" w:cs="Arial"/>
                <w:sz w:val="18"/>
                <w:szCs w:val="18"/>
                <w:lang w:val="en-GB"/>
              </w:rPr>
              <w:t>2</w:t>
            </w:r>
            <w:r w:rsidR="00492802" w:rsidRPr="00AF4913">
              <w:rPr>
                <w:rFonts w:ascii="Arial" w:eastAsia="Arial Unicode MS" w:hAnsi="Arial" w:cs="Arial"/>
                <w:sz w:val="18"/>
                <w:szCs w:val="18"/>
                <w:lang w:val="en-GB"/>
              </w:rPr>
              <w:t>,</w:t>
            </w:r>
            <w:r w:rsidRPr="004C28C7">
              <w:rPr>
                <w:rFonts w:ascii="Arial" w:eastAsia="Arial Unicode MS" w:hAnsi="Arial" w:cs="Arial"/>
                <w:sz w:val="18"/>
                <w:szCs w:val="18"/>
                <w:lang w:val="en-GB"/>
              </w:rPr>
              <w:t>196</w:t>
            </w:r>
          </w:p>
        </w:tc>
        <w:tc>
          <w:tcPr>
            <w:tcW w:w="1368" w:type="dxa"/>
            <w:tcBorders>
              <w:top w:val="nil"/>
              <w:left w:val="nil"/>
              <w:bottom w:val="nil"/>
              <w:right w:val="nil"/>
            </w:tcBorders>
          </w:tcPr>
          <w:p w14:paraId="437C8E9A" w14:textId="5E9A1345" w:rsidR="00492802" w:rsidRPr="005F7D2A" w:rsidRDefault="004C28C7" w:rsidP="00492802">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eastAsia="en-GB"/>
              </w:rPr>
              <w:t>3</w:t>
            </w:r>
            <w:r w:rsidR="00492802" w:rsidRPr="005F7D2A">
              <w:rPr>
                <w:rFonts w:ascii="Arial" w:eastAsia="Arial Unicode MS" w:hAnsi="Arial" w:cs="Arial"/>
                <w:sz w:val="18"/>
                <w:szCs w:val="18"/>
                <w:lang w:val="en-GB" w:eastAsia="en-GB"/>
              </w:rPr>
              <w:t>,</w:t>
            </w:r>
            <w:r w:rsidRPr="004C28C7">
              <w:rPr>
                <w:rFonts w:ascii="Arial" w:eastAsia="Arial Unicode MS" w:hAnsi="Arial" w:cs="Arial"/>
                <w:sz w:val="18"/>
                <w:szCs w:val="18"/>
                <w:lang w:val="en-GB" w:eastAsia="en-GB"/>
              </w:rPr>
              <w:t>265</w:t>
            </w:r>
          </w:p>
        </w:tc>
        <w:tc>
          <w:tcPr>
            <w:tcW w:w="1368" w:type="dxa"/>
            <w:tcBorders>
              <w:top w:val="nil"/>
              <w:left w:val="nil"/>
              <w:bottom w:val="nil"/>
              <w:right w:val="nil"/>
            </w:tcBorders>
            <w:shd w:val="clear" w:color="auto" w:fill="FAFAFA"/>
          </w:tcPr>
          <w:p w14:paraId="1C7775ED" w14:textId="51A3F968" w:rsidR="00492802" w:rsidRPr="00492802" w:rsidRDefault="004C28C7" w:rsidP="00492802">
            <w:pPr>
              <w:ind w:left="-40" w:right="-72"/>
              <w:jc w:val="right"/>
              <w:rPr>
                <w:rFonts w:ascii="Arial" w:eastAsia="Arial Unicode MS" w:hAnsi="Arial" w:cs="Arial"/>
                <w:sz w:val="18"/>
                <w:szCs w:val="18"/>
                <w:lang w:val="en-GB"/>
              </w:rPr>
            </w:pPr>
            <w:r w:rsidRPr="004C28C7">
              <w:rPr>
                <w:rFonts w:ascii="Arial" w:eastAsia="Arial Unicode MS" w:hAnsi="Arial" w:cs="Arial"/>
                <w:sz w:val="18"/>
                <w:szCs w:val="18"/>
                <w:lang w:val="en-GB"/>
              </w:rPr>
              <w:t>2</w:t>
            </w:r>
            <w:r w:rsidR="00492802" w:rsidRPr="00492802">
              <w:rPr>
                <w:rFonts w:ascii="Arial" w:eastAsia="Arial Unicode MS" w:hAnsi="Arial" w:cs="Arial"/>
                <w:sz w:val="18"/>
                <w:szCs w:val="18"/>
              </w:rPr>
              <w:t>,</w:t>
            </w:r>
            <w:r w:rsidRPr="004C28C7">
              <w:rPr>
                <w:rFonts w:ascii="Arial" w:eastAsia="Arial Unicode MS" w:hAnsi="Arial" w:cs="Arial"/>
                <w:sz w:val="18"/>
                <w:szCs w:val="18"/>
                <w:lang w:val="en-GB"/>
              </w:rPr>
              <w:t>111</w:t>
            </w:r>
          </w:p>
        </w:tc>
        <w:tc>
          <w:tcPr>
            <w:tcW w:w="1368" w:type="dxa"/>
            <w:tcBorders>
              <w:top w:val="nil"/>
              <w:left w:val="nil"/>
              <w:bottom w:val="nil"/>
              <w:right w:val="nil"/>
            </w:tcBorders>
          </w:tcPr>
          <w:p w14:paraId="2DF3BF9E" w14:textId="39A90D31" w:rsidR="00492802" w:rsidRPr="005F7D2A" w:rsidRDefault="004C28C7" w:rsidP="00492802">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eastAsia="en-GB"/>
              </w:rPr>
              <w:t>3</w:t>
            </w:r>
            <w:r w:rsidR="00492802" w:rsidRPr="005F7D2A">
              <w:rPr>
                <w:rFonts w:ascii="Arial" w:eastAsia="Arial Unicode MS" w:hAnsi="Arial" w:cs="Arial"/>
                <w:sz w:val="18"/>
                <w:szCs w:val="18"/>
                <w:lang w:val="en-GB" w:eastAsia="en-GB"/>
              </w:rPr>
              <w:t>,</w:t>
            </w:r>
            <w:r w:rsidRPr="004C28C7">
              <w:rPr>
                <w:rFonts w:ascii="Arial" w:eastAsia="Arial Unicode MS" w:hAnsi="Arial" w:cs="Arial"/>
                <w:sz w:val="18"/>
                <w:szCs w:val="18"/>
                <w:lang w:val="en-GB" w:eastAsia="en-GB"/>
              </w:rPr>
              <w:t>038</w:t>
            </w:r>
          </w:p>
        </w:tc>
      </w:tr>
      <w:tr w:rsidR="00492802" w:rsidRPr="005F7D2A" w14:paraId="431254CF" w14:textId="77777777" w:rsidTr="00990FD0">
        <w:tc>
          <w:tcPr>
            <w:tcW w:w="3989" w:type="dxa"/>
            <w:tcBorders>
              <w:top w:val="nil"/>
              <w:left w:val="nil"/>
              <w:bottom w:val="nil"/>
              <w:right w:val="nil"/>
            </w:tcBorders>
            <w:hideMark/>
          </w:tcPr>
          <w:p w14:paraId="6BFCE103" w14:textId="351309E9" w:rsidR="00492802" w:rsidRPr="005F7D2A" w:rsidRDefault="00492802" w:rsidP="00934B05">
            <w:pPr>
              <w:ind w:left="-101" w:right="-72"/>
              <w:rPr>
                <w:rFonts w:ascii="Arial" w:hAnsi="Arial" w:cs="Arial"/>
                <w:sz w:val="18"/>
                <w:szCs w:val="18"/>
              </w:rPr>
            </w:pPr>
            <w:r w:rsidRPr="005F7D2A">
              <w:rPr>
                <w:rFonts w:ascii="Arial" w:hAnsi="Arial" w:cs="Arial"/>
                <w:sz w:val="18"/>
                <w:szCs w:val="18"/>
              </w:rPr>
              <w:t xml:space="preserve">More than </w:t>
            </w:r>
            <w:r w:rsidR="004C28C7" w:rsidRPr="004C28C7">
              <w:rPr>
                <w:rFonts w:ascii="Arial" w:hAnsi="Arial" w:cs="Arial"/>
                <w:sz w:val="18"/>
                <w:szCs w:val="18"/>
                <w:lang w:val="en-GB"/>
              </w:rPr>
              <w:t>18</w:t>
            </w:r>
            <w:r w:rsidRPr="005F7D2A">
              <w:rPr>
                <w:rFonts w:ascii="Arial" w:hAnsi="Arial" w:cs="Arial"/>
                <w:sz w:val="18"/>
                <w:szCs w:val="18"/>
              </w:rPr>
              <w:t xml:space="preserve"> months</w:t>
            </w:r>
          </w:p>
        </w:tc>
        <w:tc>
          <w:tcPr>
            <w:tcW w:w="1368" w:type="dxa"/>
            <w:tcBorders>
              <w:top w:val="nil"/>
              <w:left w:val="nil"/>
              <w:bottom w:val="single" w:sz="4" w:space="0" w:color="auto"/>
              <w:right w:val="nil"/>
            </w:tcBorders>
            <w:shd w:val="clear" w:color="auto" w:fill="FAFAFA"/>
          </w:tcPr>
          <w:p w14:paraId="5F51219B" w14:textId="10B60F29" w:rsidR="00492802" w:rsidRPr="00AF4913" w:rsidRDefault="004C28C7" w:rsidP="00492802">
            <w:pPr>
              <w:ind w:left="-40" w:right="-72"/>
              <w:jc w:val="right"/>
              <w:rPr>
                <w:rFonts w:ascii="Arial" w:eastAsia="Arial Unicode MS" w:hAnsi="Arial" w:cs="Arial"/>
                <w:sz w:val="18"/>
                <w:szCs w:val="18"/>
                <w:lang w:bidi="ar-SA"/>
              </w:rPr>
            </w:pPr>
            <w:r w:rsidRPr="004C28C7">
              <w:rPr>
                <w:rFonts w:ascii="Arial" w:eastAsia="Arial Unicode MS" w:hAnsi="Arial" w:cs="Arial"/>
                <w:sz w:val="18"/>
                <w:szCs w:val="18"/>
                <w:lang w:val="en-GB"/>
              </w:rPr>
              <w:t>98</w:t>
            </w:r>
            <w:r w:rsidR="00492802" w:rsidRPr="00AF4913">
              <w:rPr>
                <w:rFonts w:ascii="Arial" w:eastAsia="Arial Unicode MS" w:hAnsi="Arial" w:cs="Arial"/>
                <w:sz w:val="18"/>
                <w:szCs w:val="18"/>
              </w:rPr>
              <w:t>,</w:t>
            </w:r>
            <w:r w:rsidRPr="004C28C7">
              <w:rPr>
                <w:rFonts w:ascii="Arial" w:eastAsia="Arial Unicode MS" w:hAnsi="Arial" w:cs="Arial"/>
                <w:sz w:val="18"/>
                <w:szCs w:val="18"/>
                <w:lang w:val="en-GB"/>
              </w:rPr>
              <w:t>802</w:t>
            </w:r>
          </w:p>
        </w:tc>
        <w:tc>
          <w:tcPr>
            <w:tcW w:w="1368" w:type="dxa"/>
            <w:tcBorders>
              <w:top w:val="nil"/>
              <w:left w:val="nil"/>
              <w:bottom w:val="single" w:sz="4" w:space="0" w:color="auto"/>
              <w:right w:val="nil"/>
            </w:tcBorders>
          </w:tcPr>
          <w:p w14:paraId="46831857" w14:textId="3E3C79C4" w:rsidR="00492802" w:rsidRPr="005F7D2A" w:rsidRDefault="004C28C7" w:rsidP="00492802">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eastAsia="en-GB"/>
              </w:rPr>
              <w:t>102</w:t>
            </w:r>
            <w:r w:rsidR="00492802" w:rsidRPr="005F7D2A">
              <w:rPr>
                <w:rFonts w:ascii="Arial" w:eastAsia="Arial Unicode MS" w:hAnsi="Arial" w:cs="Arial"/>
                <w:sz w:val="18"/>
                <w:szCs w:val="18"/>
                <w:lang w:val="en-GB" w:eastAsia="en-GB"/>
              </w:rPr>
              <w:t>,</w:t>
            </w:r>
            <w:r w:rsidRPr="004C28C7">
              <w:rPr>
                <w:rFonts w:ascii="Arial" w:eastAsia="Arial Unicode MS" w:hAnsi="Arial" w:cs="Arial"/>
                <w:sz w:val="18"/>
                <w:szCs w:val="18"/>
                <w:lang w:val="en-GB" w:eastAsia="en-GB"/>
              </w:rPr>
              <w:t>068</w:t>
            </w:r>
          </w:p>
        </w:tc>
        <w:tc>
          <w:tcPr>
            <w:tcW w:w="1368" w:type="dxa"/>
            <w:tcBorders>
              <w:top w:val="nil"/>
              <w:left w:val="nil"/>
              <w:bottom w:val="single" w:sz="4" w:space="0" w:color="auto"/>
              <w:right w:val="nil"/>
            </w:tcBorders>
            <w:shd w:val="clear" w:color="auto" w:fill="FAFAFA"/>
          </w:tcPr>
          <w:p w14:paraId="2E49A410" w14:textId="790AAA85" w:rsidR="00492802" w:rsidRPr="00492802" w:rsidRDefault="004C28C7" w:rsidP="00492802">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95</w:t>
            </w:r>
            <w:r w:rsidR="00492802" w:rsidRPr="00492802">
              <w:rPr>
                <w:rFonts w:ascii="Arial" w:eastAsia="Arial Unicode MS" w:hAnsi="Arial" w:cs="Arial"/>
                <w:sz w:val="18"/>
                <w:szCs w:val="18"/>
              </w:rPr>
              <w:t>,</w:t>
            </w:r>
            <w:r w:rsidRPr="004C28C7">
              <w:rPr>
                <w:rFonts w:ascii="Arial" w:eastAsia="Arial Unicode MS" w:hAnsi="Arial" w:cs="Arial"/>
                <w:sz w:val="18"/>
                <w:szCs w:val="18"/>
                <w:lang w:val="en-GB"/>
              </w:rPr>
              <w:t>150</w:t>
            </w:r>
          </w:p>
        </w:tc>
        <w:tc>
          <w:tcPr>
            <w:tcW w:w="1368" w:type="dxa"/>
            <w:tcBorders>
              <w:top w:val="nil"/>
              <w:left w:val="nil"/>
              <w:bottom w:val="single" w:sz="4" w:space="0" w:color="auto"/>
              <w:right w:val="nil"/>
            </w:tcBorders>
          </w:tcPr>
          <w:p w14:paraId="5A27C736" w14:textId="0691F4C6" w:rsidR="00492802" w:rsidRPr="005F7D2A" w:rsidRDefault="004C28C7" w:rsidP="00492802">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eastAsia="en-GB"/>
              </w:rPr>
              <w:t>98</w:t>
            </w:r>
            <w:r w:rsidR="00492802" w:rsidRPr="005F7D2A">
              <w:rPr>
                <w:rFonts w:ascii="Arial" w:eastAsia="Arial Unicode MS" w:hAnsi="Arial" w:cs="Arial"/>
                <w:sz w:val="18"/>
                <w:szCs w:val="18"/>
                <w:lang w:val="en-GB" w:eastAsia="en-GB"/>
              </w:rPr>
              <w:t>,</w:t>
            </w:r>
            <w:r w:rsidRPr="004C28C7">
              <w:rPr>
                <w:rFonts w:ascii="Arial" w:eastAsia="Arial Unicode MS" w:hAnsi="Arial" w:cs="Arial"/>
                <w:sz w:val="18"/>
                <w:szCs w:val="18"/>
                <w:lang w:val="en-GB" w:eastAsia="en-GB"/>
              </w:rPr>
              <w:t>659</w:t>
            </w:r>
          </w:p>
        </w:tc>
      </w:tr>
      <w:tr w:rsidR="00545A9A" w:rsidRPr="005F7D2A" w14:paraId="1EC51F9E" w14:textId="77777777" w:rsidTr="00990FD0">
        <w:tc>
          <w:tcPr>
            <w:tcW w:w="3989" w:type="dxa"/>
            <w:tcBorders>
              <w:top w:val="nil"/>
              <w:left w:val="nil"/>
              <w:bottom w:val="nil"/>
              <w:right w:val="nil"/>
            </w:tcBorders>
          </w:tcPr>
          <w:p w14:paraId="6539A451" w14:textId="77777777" w:rsidR="00545A9A" w:rsidRPr="005F7D2A" w:rsidRDefault="00545A9A" w:rsidP="00934B05">
            <w:pPr>
              <w:ind w:left="-101"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F6197DB" w14:textId="77777777" w:rsidR="00545A9A" w:rsidRPr="00AF4913" w:rsidRDefault="00545A9A" w:rsidP="00545A9A">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0E0BA3FF" w14:textId="77777777" w:rsidR="00545A9A" w:rsidRPr="005F7D2A" w:rsidRDefault="00545A9A" w:rsidP="00545A9A">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6F9F35CA" w14:textId="77777777" w:rsidR="00545A9A" w:rsidRPr="005F7D2A" w:rsidRDefault="00545A9A" w:rsidP="00545A9A">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49DF8383" w14:textId="77777777" w:rsidR="00545A9A" w:rsidRPr="005F7D2A" w:rsidRDefault="00545A9A" w:rsidP="00545A9A">
            <w:pPr>
              <w:ind w:left="-40" w:right="-72"/>
              <w:jc w:val="right"/>
              <w:rPr>
                <w:rFonts w:ascii="Arial" w:eastAsia="Arial Unicode MS" w:hAnsi="Arial" w:cs="Arial"/>
                <w:sz w:val="18"/>
                <w:szCs w:val="18"/>
              </w:rPr>
            </w:pPr>
          </w:p>
        </w:tc>
      </w:tr>
      <w:tr w:rsidR="00545A9A" w:rsidRPr="005F7D2A" w14:paraId="6FDAF1DE" w14:textId="77777777" w:rsidTr="00990FD0">
        <w:tc>
          <w:tcPr>
            <w:tcW w:w="3989" w:type="dxa"/>
            <w:tcBorders>
              <w:top w:val="nil"/>
              <w:left w:val="nil"/>
              <w:bottom w:val="nil"/>
              <w:right w:val="nil"/>
            </w:tcBorders>
          </w:tcPr>
          <w:p w14:paraId="314C5C25" w14:textId="77777777" w:rsidR="00545A9A" w:rsidRPr="005F7D2A" w:rsidRDefault="00545A9A" w:rsidP="00934B05">
            <w:pPr>
              <w:ind w:left="-101" w:right="-72"/>
              <w:rPr>
                <w:rFonts w:ascii="Arial" w:hAnsi="Arial" w:cs="Arial"/>
                <w:b/>
                <w:bCs/>
                <w:sz w:val="18"/>
                <w:szCs w:val="18"/>
              </w:rPr>
            </w:pPr>
          </w:p>
        </w:tc>
        <w:tc>
          <w:tcPr>
            <w:tcW w:w="1368" w:type="dxa"/>
            <w:tcBorders>
              <w:top w:val="nil"/>
              <w:left w:val="nil"/>
              <w:bottom w:val="nil"/>
              <w:right w:val="nil"/>
            </w:tcBorders>
            <w:shd w:val="clear" w:color="auto" w:fill="FAFAFA"/>
          </w:tcPr>
          <w:p w14:paraId="5977D434" w14:textId="248ED7F7" w:rsidR="00545A9A" w:rsidRPr="00AF4913" w:rsidRDefault="004C28C7" w:rsidP="00545A9A">
            <w:pPr>
              <w:ind w:left="-40" w:right="-72"/>
              <w:jc w:val="right"/>
              <w:rPr>
                <w:rFonts w:ascii="Arial" w:eastAsia="Arial Unicode MS" w:hAnsi="Arial" w:cs="Arial"/>
                <w:sz w:val="18"/>
                <w:szCs w:val="18"/>
                <w:lang w:val="en-GB"/>
              </w:rPr>
            </w:pPr>
            <w:r w:rsidRPr="004C28C7">
              <w:rPr>
                <w:rFonts w:ascii="Arial" w:eastAsia="Arial Unicode MS" w:hAnsi="Arial" w:cs="Arial"/>
                <w:sz w:val="18"/>
                <w:szCs w:val="18"/>
                <w:lang w:val="en-GB"/>
              </w:rPr>
              <w:t>157</w:t>
            </w:r>
            <w:r w:rsidR="00492802" w:rsidRPr="00AF4913">
              <w:rPr>
                <w:rFonts w:ascii="Arial" w:eastAsia="Arial Unicode MS" w:hAnsi="Arial" w:cs="Arial"/>
                <w:sz w:val="18"/>
                <w:szCs w:val="18"/>
                <w:lang w:val="en-GB"/>
              </w:rPr>
              <w:t>,</w:t>
            </w:r>
            <w:r w:rsidRPr="004C28C7">
              <w:rPr>
                <w:rFonts w:ascii="Arial" w:eastAsia="Arial Unicode MS" w:hAnsi="Arial" w:cs="Arial"/>
                <w:sz w:val="18"/>
                <w:szCs w:val="18"/>
                <w:lang w:val="en-GB"/>
              </w:rPr>
              <w:t>610</w:t>
            </w:r>
          </w:p>
        </w:tc>
        <w:tc>
          <w:tcPr>
            <w:tcW w:w="1368" w:type="dxa"/>
            <w:tcBorders>
              <w:top w:val="nil"/>
              <w:left w:val="nil"/>
              <w:bottom w:val="nil"/>
              <w:right w:val="nil"/>
            </w:tcBorders>
          </w:tcPr>
          <w:p w14:paraId="6514A3C8" w14:textId="3AF28BF6" w:rsidR="00545A9A" w:rsidRPr="005F7D2A" w:rsidRDefault="004C28C7" w:rsidP="00545A9A">
            <w:pPr>
              <w:ind w:left="-40" w:right="-72"/>
              <w:jc w:val="right"/>
              <w:rPr>
                <w:rFonts w:ascii="Arial" w:eastAsia="Arial Unicode MS" w:hAnsi="Arial" w:cs="Arial"/>
                <w:sz w:val="18"/>
                <w:szCs w:val="18"/>
                <w:lang w:val="en-GB"/>
              </w:rPr>
            </w:pPr>
            <w:r w:rsidRPr="004C28C7">
              <w:rPr>
                <w:rFonts w:ascii="Arial" w:eastAsia="Arial Unicode MS" w:hAnsi="Arial" w:cs="Arial"/>
                <w:sz w:val="18"/>
                <w:szCs w:val="18"/>
                <w:lang w:val="en-GB" w:eastAsia="en-GB"/>
              </w:rPr>
              <w:t>192</w:t>
            </w:r>
            <w:r w:rsidR="00545A9A" w:rsidRPr="005F7D2A">
              <w:rPr>
                <w:rFonts w:ascii="Arial" w:eastAsia="Arial Unicode MS" w:hAnsi="Arial" w:cs="Arial"/>
                <w:sz w:val="18"/>
                <w:szCs w:val="18"/>
                <w:lang w:val="en-GB" w:eastAsia="en-GB"/>
              </w:rPr>
              <w:t>,</w:t>
            </w:r>
            <w:r w:rsidRPr="004C28C7">
              <w:rPr>
                <w:rFonts w:ascii="Arial" w:eastAsia="Arial Unicode MS" w:hAnsi="Arial" w:cs="Arial"/>
                <w:sz w:val="18"/>
                <w:szCs w:val="18"/>
                <w:lang w:val="en-GB" w:eastAsia="en-GB"/>
              </w:rPr>
              <w:t>005</w:t>
            </w:r>
          </w:p>
        </w:tc>
        <w:tc>
          <w:tcPr>
            <w:tcW w:w="1368" w:type="dxa"/>
            <w:tcBorders>
              <w:top w:val="nil"/>
              <w:left w:val="nil"/>
              <w:bottom w:val="nil"/>
              <w:right w:val="nil"/>
            </w:tcBorders>
            <w:shd w:val="clear" w:color="auto" w:fill="FAFAFA"/>
          </w:tcPr>
          <w:p w14:paraId="63DC2824" w14:textId="4489C44E" w:rsidR="00545A9A" w:rsidRPr="005F7D2A" w:rsidRDefault="004C28C7" w:rsidP="00545A9A">
            <w:pPr>
              <w:ind w:left="-40" w:right="-72"/>
              <w:jc w:val="right"/>
              <w:rPr>
                <w:rFonts w:ascii="Arial" w:eastAsia="Arial Unicode MS" w:hAnsi="Arial" w:cs="Arial"/>
                <w:sz w:val="18"/>
                <w:szCs w:val="18"/>
                <w:lang w:val="en-GB"/>
              </w:rPr>
            </w:pPr>
            <w:r w:rsidRPr="004C28C7">
              <w:rPr>
                <w:rFonts w:ascii="Arial" w:eastAsia="Arial Unicode MS" w:hAnsi="Arial" w:cs="Arial"/>
                <w:sz w:val="18"/>
                <w:szCs w:val="18"/>
                <w:lang w:val="en-GB"/>
              </w:rPr>
              <w:t>153</w:t>
            </w:r>
            <w:r w:rsidR="00492802" w:rsidRPr="00492802">
              <w:rPr>
                <w:rFonts w:ascii="Arial" w:eastAsia="Arial Unicode MS" w:hAnsi="Arial" w:cs="Arial"/>
                <w:sz w:val="18"/>
                <w:szCs w:val="18"/>
                <w:lang w:val="en-GB"/>
              </w:rPr>
              <w:t>,</w:t>
            </w:r>
            <w:r w:rsidRPr="004C28C7">
              <w:rPr>
                <w:rFonts w:ascii="Arial" w:eastAsia="Arial Unicode MS" w:hAnsi="Arial" w:cs="Arial"/>
                <w:sz w:val="18"/>
                <w:szCs w:val="18"/>
                <w:lang w:val="en-GB"/>
              </w:rPr>
              <w:t>008</w:t>
            </w:r>
          </w:p>
        </w:tc>
        <w:tc>
          <w:tcPr>
            <w:tcW w:w="1368" w:type="dxa"/>
            <w:tcBorders>
              <w:top w:val="nil"/>
              <w:left w:val="nil"/>
              <w:bottom w:val="nil"/>
              <w:right w:val="nil"/>
            </w:tcBorders>
          </w:tcPr>
          <w:p w14:paraId="0FFCC9EB" w14:textId="57224F7F" w:rsidR="00545A9A" w:rsidRPr="005F7D2A" w:rsidRDefault="004C28C7" w:rsidP="00545A9A">
            <w:pPr>
              <w:ind w:left="-40" w:right="-72"/>
              <w:jc w:val="right"/>
              <w:rPr>
                <w:rFonts w:ascii="Arial" w:eastAsia="Arial Unicode MS" w:hAnsi="Arial" w:cs="Arial"/>
                <w:sz w:val="18"/>
                <w:szCs w:val="18"/>
                <w:lang w:val="en-GB"/>
              </w:rPr>
            </w:pPr>
            <w:r w:rsidRPr="004C28C7">
              <w:rPr>
                <w:rFonts w:ascii="Arial" w:eastAsia="Arial Unicode MS" w:hAnsi="Arial" w:cs="Arial"/>
                <w:sz w:val="18"/>
                <w:szCs w:val="18"/>
                <w:lang w:val="en-GB" w:eastAsia="en-GB"/>
              </w:rPr>
              <w:t>183</w:t>
            </w:r>
            <w:r w:rsidR="00545A9A" w:rsidRPr="005F7D2A">
              <w:rPr>
                <w:rFonts w:ascii="Arial" w:eastAsia="Arial Unicode MS" w:hAnsi="Arial" w:cs="Arial"/>
                <w:sz w:val="18"/>
                <w:szCs w:val="18"/>
                <w:lang w:val="en-GB" w:eastAsia="en-GB"/>
              </w:rPr>
              <w:t>,</w:t>
            </w:r>
            <w:r w:rsidRPr="004C28C7">
              <w:rPr>
                <w:rFonts w:ascii="Arial" w:eastAsia="Arial Unicode MS" w:hAnsi="Arial" w:cs="Arial"/>
                <w:sz w:val="18"/>
                <w:szCs w:val="18"/>
                <w:lang w:val="en-GB" w:eastAsia="en-GB"/>
              </w:rPr>
              <w:t>565</w:t>
            </w:r>
          </w:p>
        </w:tc>
      </w:tr>
      <w:tr w:rsidR="00545A9A" w:rsidRPr="005F7D2A" w14:paraId="408DA1A5" w14:textId="77777777" w:rsidTr="00990FD0">
        <w:tc>
          <w:tcPr>
            <w:tcW w:w="3989" w:type="dxa"/>
            <w:tcBorders>
              <w:top w:val="nil"/>
              <w:left w:val="nil"/>
              <w:bottom w:val="nil"/>
              <w:right w:val="nil"/>
            </w:tcBorders>
            <w:vAlign w:val="bottom"/>
            <w:hideMark/>
          </w:tcPr>
          <w:p w14:paraId="7777511C" w14:textId="77777777" w:rsidR="00545A9A" w:rsidRPr="005F7D2A" w:rsidRDefault="00545A9A" w:rsidP="00934B05">
            <w:pPr>
              <w:tabs>
                <w:tab w:val="left" w:pos="435"/>
              </w:tabs>
              <w:ind w:left="-101" w:right="-72"/>
              <w:rPr>
                <w:rFonts w:ascii="Arial" w:hAnsi="Arial" w:cs="Arial"/>
                <w:sz w:val="18"/>
                <w:szCs w:val="18"/>
                <w:u w:val="single"/>
              </w:rPr>
            </w:pPr>
            <w:r w:rsidRPr="005F7D2A">
              <w:rPr>
                <w:rFonts w:ascii="Arial" w:hAnsi="Arial" w:cs="Arial"/>
                <w:sz w:val="18"/>
                <w:szCs w:val="18"/>
                <w:u w:val="single"/>
              </w:rPr>
              <w:t>Less</w:t>
            </w:r>
            <w:r w:rsidRPr="005F7D2A">
              <w:rPr>
                <w:rFonts w:ascii="Arial" w:hAnsi="Arial" w:cs="Arial"/>
                <w:sz w:val="18"/>
                <w:szCs w:val="18"/>
              </w:rPr>
              <w:t xml:space="preserve">  Loss allowance</w:t>
            </w:r>
          </w:p>
        </w:tc>
        <w:tc>
          <w:tcPr>
            <w:tcW w:w="1368" w:type="dxa"/>
            <w:tcBorders>
              <w:top w:val="nil"/>
              <w:left w:val="nil"/>
              <w:bottom w:val="single" w:sz="4" w:space="0" w:color="auto"/>
              <w:right w:val="nil"/>
            </w:tcBorders>
            <w:shd w:val="clear" w:color="auto" w:fill="FAFAFA"/>
          </w:tcPr>
          <w:p w14:paraId="376F9077" w14:textId="693759A0" w:rsidR="00545A9A" w:rsidRPr="00AF4913" w:rsidRDefault="00492802" w:rsidP="00545A9A">
            <w:pPr>
              <w:ind w:left="-40" w:right="-72"/>
              <w:jc w:val="right"/>
              <w:rPr>
                <w:rFonts w:ascii="Arial" w:eastAsia="Arial Unicode MS" w:hAnsi="Arial" w:cs="Arial"/>
                <w:sz w:val="18"/>
                <w:szCs w:val="18"/>
                <w:lang w:val="en-GB"/>
              </w:rPr>
            </w:pPr>
            <w:r w:rsidRPr="00AF4913">
              <w:rPr>
                <w:rFonts w:ascii="Arial" w:eastAsia="Arial Unicode MS" w:hAnsi="Arial" w:cs="Arial"/>
                <w:sz w:val="18"/>
                <w:szCs w:val="18"/>
                <w:lang w:val="en-GB"/>
              </w:rPr>
              <w:t>(</w:t>
            </w:r>
            <w:r w:rsidR="004C28C7" w:rsidRPr="004C28C7">
              <w:rPr>
                <w:rFonts w:ascii="Arial" w:eastAsia="Arial Unicode MS" w:hAnsi="Arial" w:cs="Arial"/>
                <w:sz w:val="18"/>
                <w:szCs w:val="18"/>
                <w:lang w:val="en-GB"/>
              </w:rPr>
              <w:t>111</w:t>
            </w:r>
            <w:r w:rsidRPr="00AF4913">
              <w:rPr>
                <w:rFonts w:ascii="Arial" w:eastAsia="Arial Unicode MS" w:hAnsi="Arial" w:cs="Arial"/>
                <w:sz w:val="18"/>
                <w:szCs w:val="18"/>
                <w:lang w:val="en-GB"/>
              </w:rPr>
              <w:t>,</w:t>
            </w:r>
            <w:r w:rsidR="004C28C7" w:rsidRPr="004C28C7">
              <w:rPr>
                <w:rFonts w:ascii="Arial" w:eastAsia="Arial Unicode MS" w:hAnsi="Arial" w:cs="Arial"/>
                <w:sz w:val="18"/>
                <w:szCs w:val="18"/>
                <w:lang w:val="en-GB"/>
              </w:rPr>
              <w:t>964</w:t>
            </w:r>
            <w:r w:rsidRPr="00AF4913">
              <w:rPr>
                <w:rFonts w:ascii="Arial" w:eastAsia="Arial Unicode MS" w:hAnsi="Arial" w:cs="Arial"/>
                <w:sz w:val="18"/>
                <w:szCs w:val="18"/>
                <w:lang w:val="en-GB"/>
              </w:rPr>
              <w:t>)</w:t>
            </w:r>
          </w:p>
        </w:tc>
        <w:tc>
          <w:tcPr>
            <w:tcW w:w="1368" w:type="dxa"/>
            <w:tcBorders>
              <w:top w:val="nil"/>
              <w:left w:val="nil"/>
              <w:bottom w:val="single" w:sz="4" w:space="0" w:color="auto"/>
              <w:right w:val="nil"/>
            </w:tcBorders>
          </w:tcPr>
          <w:p w14:paraId="4E05F148" w14:textId="51F6DBE8" w:rsidR="00545A9A" w:rsidRPr="005F7D2A" w:rsidRDefault="00545A9A" w:rsidP="00545A9A">
            <w:pPr>
              <w:ind w:left="-40" w:right="-72"/>
              <w:jc w:val="right"/>
              <w:rPr>
                <w:rFonts w:ascii="Arial" w:eastAsia="Arial Unicode MS" w:hAnsi="Arial" w:cs="Arial"/>
                <w:sz w:val="18"/>
                <w:szCs w:val="18"/>
              </w:rPr>
            </w:pPr>
            <w:r w:rsidRPr="005F7D2A">
              <w:rPr>
                <w:rFonts w:ascii="Arial" w:eastAsia="Arial Unicode MS" w:hAnsi="Arial" w:cs="Arial"/>
                <w:sz w:val="18"/>
                <w:szCs w:val="18"/>
                <w:lang w:val="en-GB" w:eastAsia="en-GB"/>
              </w:rPr>
              <w:t>(</w:t>
            </w:r>
            <w:r w:rsidR="004C28C7" w:rsidRPr="004C28C7">
              <w:rPr>
                <w:rFonts w:ascii="Arial" w:eastAsia="Arial Unicode MS" w:hAnsi="Arial" w:cs="Arial"/>
                <w:sz w:val="18"/>
                <w:szCs w:val="18"/>
                <w:lang w:val="en-GB" w:eastAsia="en-GB"/>
              </w:rPr>
              <w:t>117</w:t>
            </w:r>
            <w:r w:rsidRPr="005F7D2A">
              <w:rPr>
                <w:rFonts w:ascii="Arial" w:eastAsia="Arial Unicode MS" w:hAnsi="Arial" w:cs="Arial"/>
                <w:sz w:val="18"/>
                <w:szCs w:val="18"/>
                <w:lang w:val="en-GB" w:eastAsia="en-GB"/>
              </w:rPr>
              <w:t>,</w:t>
            </w:r>
            <w:r w:rsidR="004C28C7" w:rsidRPr="004C28C7">
              <w:rPr>
                <w:rFonts w:ascii="Arial" w:eastAsia="Arial Unicode MS" w:hAnsi="Arial" w:cs="Arial"/>
                <w:sz w:val="18"/>
                <w:szCs w:val="18"/>
                <w:lang w:val="en-GB" w:eastAsia="en-GB"/>
              </w:rPr>
              <w:t>109</w:t>
            </w:r>
            <w:r w:rsidRPr="005F7D2A">
              <w:rPr>
                <w:rFonts w:ascii="Arial" w:eastAsia="Arial Unicode MS" w:hAnsi="Arial" w:cs="Arial"/>
                <w:sz w:val="18"/>
                <w:szCs w:val="18"/>
                <w:lang w:val="en-GB" w:eastAsia="en-GB"/>
              </w:rPr>
              <w:t>)</w:t>
            </w:r>
          </w:p>
        </w:tc>
        <w:tc>
          <w:tcPr>
            <w:tcW w:w="1368" w:type="dxa"/>
            <w:tcBorders>
              <w:top w:val="nil"/>
              <w:left w:val="nil"/>
              <w:bottom w:val="single" w:sz="4" w:space="0" w:color="auto"/>
              <w:right w:val="nil"/>
            </w:tcBorders>
            <w:shd w:val="clear" w:color="auto" w:fill="FAFAFA"/>
          </w:tcPr>
          <w:p w14:paraId="55063F02" w14:textId="1171E44D" w:rsidR="00545A9A" w:rsidRPr="005F7D2A" w:rsidRDefault="00492802" w:rsidP="00545A9A">
            <w:pPr>
              <w:ind w:left="-40" w:right="-72"/>
              <w:jc w:val="right"/>
              <w:rPr>
                <w:rFonts w:ascii="Arial" w:eastAsia="Arial Unicode MS" w:hAnsi="Arial" w:cs="Arial"/>
                <w:sz w:val="18"/>
                <w:szCs w:val="18"/>
              </w:rPr>
            </w:pPr>
            <w:r w:rsidRPr="00492802">
              <w:rPr>
                <w:rFonts w:ascii="Arial" w:eastAsia="Arial Unicode MS" w:hAnsi="Arial" w:cs="Arial"/>
                <w:sz w:val="18"/>
                <w:szCs w:val="18"/>
              </w:rPr>
              <w:t>(</w:t>
            </w:r>
            <w:r w:rsidR="004C28C7" w:rsidRPr="004C28C7">
              <w:rPr>
                <w:rFonts w:ascii="Arial" w:eastAsia="Arial Unicode MS" w:hAnsi="Arial" w:cs="Arial"/>
                <w:sz w:val="18"/>
                <w:szCs w:val="18"/>
                <w:lang w:val="en-GB"/>
              </w:rPr>
              <w:t>108</w:t>
            </w:r>
            <w:r w:rsidRPr="00492802">
              <w:rPr>
                <w:rFonts w:ascii="Arial" w:eastAsia="Arial Unicode MS" w:hAnsi="Arial" w:cs="Arial"/>
                <w:sz w:val="18"/>
                <w:szCs w:val="18"/>
              </w:rPr>
              <w:t>,</w:t>
            </w:r>
            <w:r w:rsidR="004C28C7" w:rsidRPr="004C28C7">
              <w:rPr>
                <w:rFonts w:ascii="Arial" w:eastAsia="Arial Unicode MS" w:hAnsi="Arial" w:cs="Arial"/>
                <w:sz w:val="18"/>
                <w:szCs w:val="18"/>
                <w:lang w:val="en-GB"/>
              </w:rPr>
              <w:t>028</w:t>
            </w:r>
            <w:r w:rsidRPr="00492802">
              <w:rPr>
                <w:rFonts w:ascii="Arial" w:eastAsia="Arial Unicode MS" w:hAnsi="Arial" w:cs="Arial"/>
                <w:sz w:val="18"/>
                <w:szCs w:val="18"/>
              </w:rPr>
              <w:t>)</w:t>
            </w:r>
          </w:p>
        </w:tc>
        <w:tc>
          <w:tcPr>
            <w:tcW w:w="1368" w:type="dxa"/>
            <w:tcBorders>
              <w:top w:val="nil"/>
              <w:left w:val="nil"/>
              <w:bottom w:val="single" w:sz="4" w:space="0" w:color="auto"/>
              <w:right w:val="nil"/>
            </w:tcBorders>
            <w:vAlign w:val="bottom"/>
          </w:tcPr>
          <w:p w14:paraId="6BAC001F" w14:textId="5ABA047F" w:rsidR="00545A9A" w:rsidRPr="005F7D2A" w:rsidRDefault="00545A9A" w:rsidP="00545A9A">
            <w:pPr>
              <w:ind w:left="-40" w:right="-72"/>
              <w:jc w:val="right"/>
              <w:rPr>
                <w:rFonts w:ascii="Arial" w:eastAsia="Arial Unicode MS" w:hAnsi="Arial" w:cs="Arial"/>
                <w:sz w:val="18"/>
                <w:szCs w:val="18"/>
              </w:rPr>
            </w:pPr>
            <w:r w:rsidRPr="005F7D2A">
              <w:rPr>
                <w:rFonts w:ascii="Arial" w:eastAsia="Arial Unicode MS" w:hAnsi="Arial" w:cs="Arial"/>
                <w:sz w:val="18"/>
                <w:szCs w:val="18"/>
                <w:lang w:val="en-GB" w:eastAsia="en-GB"/>
              </w:rPr>
              <w:t>(</w:t>
            </w:r>
            <w:r w:rsidR="004C28C7" w:rsidRPr="004C28C7">
              <w:rPr>
                <w:rFonts w:ascii="Arial" w:eastAsia="Arial Unicode MS" w:hAnsi="Arial" w:cs="Arial"/>
                <w:sz w:val="18"/>
                <w:szCs w:val="18"/>
                <w:lang w:val="en-GB" w:eastAsia="en-GB"/>
              </w:rPr>
              <w:t>113</w:t>
            </w:r>
            <w:r w:rsidRPr="005F7D2A">
              <w:rPr>
                <w:rFonts w:ascii="Arial" w:eastAsia="Arial Unicode MS" w:hAnsi="Arial" w:cs="Arial"/>
                <w:sz w:val="18"/>
                <w:szCs w:val="18"/>
                <w:lang w:val="en-GB" w:eastAsia="en-GB"/>
              </w:rPr>
              <w:t>,</w:t>
            </w:r>
            <w:r w:rsidR="004C28C7" w:rsidRPr="004C28C7">
              <w:rPr>
                <w:rFonts w:ascii="Arial" w:eastAsia="Arial Unicode MS" w:hAnsi="Arial" w:cs="Arial"/>
                <w:sz w:val="18"/>
                <w:szCs w:val="18"/>
                <w:lang w:val="en-GB" w:eastAsia="en-GB"/>
              </w:rPr>
              <w:t>137</w:t>
            </w:r>
            <w:r w:rsidRPr="005F7D2A">
              <w:rPr>
                <w:rFonts w:ascii="Arial" w:eastAsia="Arial Unicode MS" w:hAnsi="Arial" w:cs="Arial"/>
                <w:sz w:val="18"/>
                <w:szCs w:val="18"/>
                <w:lang w:val="en-GB" w:eastAsia="en-GB"/>
              </w:rPr>
              <w:t>)</w:t>
            </w:r>
          </w:p>
        </w:tc>
      </w:tr>
      <w:tr w:rsidR="00545A9A" w:rsidRPr="005F7D2A" w14:paraId="55C998FD" w14:textId="77777777" w:rsidTr="00990FD0">
        <w:tc>
          <w:tcPr>
            <w:tcW w:w="3989" w:type="dxa"/>
            <w:tcBorders>
              <w:top w:val="nil"/>
              <w:left w:val="nil"/>
              <w:bottom w:val="nil"/>
              <w:right w:val="nil"/>
            </w:tcBorders>
            <w:vAlign w:val="bottom"/>
          </w:tcPr>
          <w:p w14:paraId="147EFE80" w14:textId="77777777" w:rsidR="00545A9A" w:rsidRPr="005F7D2A" w:rsidRDefault="00545A9A" w:rsidP="00934B05">
            <w:pPr>
              <w:tabs>
                <w:tab w:val="left" w:pos="435"/>
              </w:tabs>
              <w:ind w:left="-101" w:right="-72"/>
              <w:rPr>
                <w:rFonts w:ascii="Arial" w:hAnsi="Arial" w:cs="Arial"/>
                <w:sz w:val="18"/>
                <w:szCs w:val="18"/>
                <w:u w:val="single"/>
              </w:rPr>
            </w:pPr>
          </w:p>
        </w:tc>
        <w:tc>
          <w:tcPr>
            <w:tcW w:w="1368" w:type="dxa"/>
            <w:tcBorders>
              <w:top w:val="nil"/>
              <w:left w:val="nil"/>
              <w:bottom w:val="nil"/>
              <w:right w:val="nil"/>
            </w:tcBorders>
            <w:shd w:val="clear" w:color="auto" w:fill="FAFAFA"/>
            <w:vAlign w:val="bottom"/>
          </w:tcPr>
          <w:p w14:paraId="66F639E2" w14:textId="77777777" w:rsidR="00545A9A" w:rsidRPr="00AF4913" w:rsidRDefault="00545A9A" w:rsidP="00545A9A">
            <w:pPr>
              <w:ind w:left="-40" w:right="-72"/>
              <w:jc w:val="right"/>
              <w:rPr>
                <w:rFonts w:ascii="Arial" w:eastAsia="Arial Unicode MS" w:hAnsi="Arial" w:cs="Arial"/>
                <w:sz w:val="18"/>
                <w:szCs w:val="18"/>
                <w:lang w:val="en-GB"/>
              </w:rPr>
            </w:pPr>
          </w:p>
        </w:tc>
        <w:tc>
          <w:tcPr>
            <w:tcW w:w="1368" w:type="dxa"/>
            <w:tcBorders>
              <w:top w:val="nil"/>
              <w:left w:val="nil"/>
              <w:bottom w:val="nil"/>
              <w:right w:val="nil"/>
            </w:tcBorders>
            <w:vAlign w:val="bottom"/>
          </w:tcPr>
          <w:p w14:paraId="0F177496" w14:textId="77777777" w:rsidR="00545A9A" w:rsidRPr="005F7D2A" w:rsidRDefault="00545A9A" w:rsidP="00545A9A">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11E05E09" w14:textId="77777777" w:rsidR="00545A9A" w:rsidRPr="005F7D2A" w:rsidRDefault="00545A9A" w:rsidP="00545A9A">
            <w:pPr>
              <w:ind w:left="-40" w:right="-72"/>
              <w:jc w:val="right"/>
              <w:rPr>
                <w:rFonts w:ascii="Arial" w:eastAsia="Arial Unicode MS" w:hAnsi="Arial" w:cs="Arial"/>
                <w:sz w:val="18"/>
                <w:szCs w:val="18"/>
              </w:rPr>
            </w:pPr>
          </w:p>
        </w:tc>
        <w:tc>
          <w:tcPr>
            <w:tcW w:w="1368" w:type="dxa"/>
            <w:tcBorders>
              <w:top w:val="nil"/>
              <w:left w:val="nil"/>
              <w:bottom w:val="nil"/>
              <w:right w:val="nil"/>
            </w:tcBorders>
            <w:vAlign w:val="bottom"/>
          </w:tcPr>
          <w:p w14:paraId="678433F1" w14:textId="77777777" w:rsidR="00545A9A" w:rsidRPr="005F7D2A" w:rsidRDefault="00545A9A" w:rsidP="00545A9A">
            <w:pPr>
              <w:ind w:left="-40" w:right="-72"/>
              <w:jc w:val="right"/>
              <w:rPr>
                <w:rFonts w:ascii="Arial" w:eastAsia="Arial Unicode MS" w:hAnsi="Arial" w:cs="Arial"/>
                <w:sz w:val="18"/>
                <w:szCs w:val="18"/>
              </w:rPr>
            </w:pPr>
          </w:p>
        </w:tc>
      </w:tr>
      <w:tr w:rsidR="00545A9A" w:rsidRPr="005F7D2A" w14:paraId="4AEC16D8" w14:textId="77777777" w:rsidTr="00990FD0">
        <w:tc>
          <w:tcPr>
            <w:tcW w:w="3989" w:type="dxa"/>
            <w:tcBorders>
              <w:top w:val="nil"/>
              <w:left w:val="nil"/>
              <w:bottom w:val="nil"/>
              <w:right w:val="nil"/>
            </w:tcBorders>
            <w:hideMark/>
          </w:tcPr>
          <w:p w14:paraId="31FF0617" w14:textId="77777777" w:rsidR="00545A9A" w:rsidRPr="005F7D2A" w:rsidRDefault="00545A9A" w:rsidP="00934B05">
            <w:pPr>
              <w:ind w:left="-101" w:right="-72"/>
              <w:rPr>
                <w:rFonts w:ascii="Arial" w:hAnsi="Arial" w:cs="Arial"/>
                <w:b/>
                <w:bCs/>
                <w:sz w:val="18"/>
                <w:szCs w:val="18"/>
              </w:rPr>
            </w:pPr>
            <w:r w:rsidRPr="005F7D2A">
              <w:rPr>
                <w:rFonts w:ascii="Arial" w:hAnsi="Arial" w:cs="Arial"/>
                <w:b/>
                <w:bCs/>
                <w:sz w:val="18"/>
                <w:szCs w:val="18"/>
              </w:rPr>
              <w:t>Total</w:t>
            </w:r>
          </w:p>
        </w:tc>
        <w:tc>
          <w:tcPr>
            <w:tcW w:w="1368" w:type="dxa"/>
            <w:tcBorders>
              <w:top w:val="nil"/>
              <w:left w:val="nil"/>
              <w:bottom w:val="single" w:sz="4" w:space="0" w:color="auto"/>
              <w:right w:val="nil"/>
            </w:tcBorders>
            <w:shd w:val="clear" w:color="auto" w:fill="FAFAFA"/>
          </w:tcPr>
          <w:p w14:paraId="1F997494" w14:textId="18F81C4A" w:rsidR="00545A9A" w:rsidRPr="00AF4913" w:rsidRDefault="004C28C7" w:rsidP="00545A9A">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45</w:t>
            </w:r>
            <w:r w:rsidR="00492802" w:rsidRPr="00AF4913">
              <w:rPr>
                <w:rFonts w:ascii="Arial" w:eastAsia="Arial Unicode MS" w:hAnsi="Arial" w:cs="Arial"/>
                <w:sz w:val="18"/>
                <w:szCs w:val="18"/>
              </w:rPr>
              <w:t>,</w:t>
            </w:r>
            <w:r w:rsidRPr="004C28C7">
              <w:rPr>
                <w:rFonts w:ascii="Arial" w:eastAsia="Arial Unicode MS" w:hAnsi="Arial" w:cs="Arial"/>
                <w:sz w:val="18"/>
                <w:szCs w:val="18"/>
                <w:lang w:val="en-GB"/>
              </w:rPr>
              <w:t>646</w:t>
            </w:r>
          </w:p>
        </w:tc>
        <w:tc>
          <w:tcPr>
            <w:tcW w:w="1368" w:type="dxa"/>
            <w:tcBorders>
              <w:top w:val="nil"/>
              <w:left w:val="nil"/>
              <w:bottom w:val="single" w:sz="4" w:space="0" w:color="auto"/>
              <w:right w:val="nil"/>
            </w:tcBorders>
          </w:tcPr>
          <w:p w14:paraId="5D1A0B89" w14:textId="0D4724F2" w:rsidR="00545A9A" w:rsidRPr="005F7D2A" w:rsidRDefault="004C28C7" w:rsidP="00545A9A">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eastAsia="en-GB"/>
              </w:rPr>
              <w:t>74</w:t>
            </w:r>
            <w:r w:rsidR="00545A9A" w:rsidRPr="005F7D2A">
              <w:rPr>
                <w:rFonts w:ascii="Arial" w:eastAsia="Arial Unicode MS" w:hAnsi="Arial" w:cs="Arial"/>
                <w:sz w:val="18"/>
                <w:szCs w:val="18"/>
                <w:lang w:val="en-GB" w:eastAsia="en-GB"/>
              </w:rPr>
              <w:t>,</w:t>
            </w:r>
            <w:r w:rsidRPr="004C28C7">
              <w:rPr>
                <w:rFonts w:ascii="Arial" w:eastAsia="Arial Unicode MS" w:hAnsi="Arial" w:cs="Arial"/>
                <w:sz w:val="18"/>
                <w:szCs w:val="18"/>
                <w:lang w:val="en-GB" w:eastAsia="en-GB"/>
              </w:rPr>
              <w:t>896</w:t>
            </w:r>
          </w:p>
        </w:tc>
        <w:tc>
          <w:tcPr>
            <w:tcW w:w="1368" w:type="dxa"/>
            <w:tcBorders>
              <w:top w:val="nil"/>
              <w:left w:val="nil"/>
              <w:bottom w:val="single" w:sz="4" w:space="0" w:color="auto"/>
              <w:right w:val="nil"/>
            </w:tcBorders>
            <w:shd w:val="clear" w:color="auto" w:fill="FAFAFA"/>
          </w:tcPr>
          <w:p w14:paraId="4B396255" w14:textId="0E2CF672" w:rsidR="00545A9A" w:rsidRPr="005F7D2A" w:rsidRDefault="004C28C7" w:rsidP="00545A9A">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44</w:t>
            </w:r>
            <w:r w:rsidR="00492802" w:rsidRPr="00492802">
              <w:rPr>
                <w:rFonts w:ascii="Arial" w:eastAsia="Arial Unicode MS" w:hAnsi="Arial" w:cs="Arial"/>
                <w:sz w:val="18"/>
                <w:szCs w:val="18"/>
              </w:rPr>
              <w:t>,</w:t>
            </w:r>
            <w:r w:rsidRPr="004C28C7">
              <w:rPr>
                <w:rFonts w:ascii="Arial" w:eastAsia="Arial Unicode MS" w:hAnsi="Arial" w:cs="Arial"/>
                <w:sz w:val="18"/>
                <w:szCs w:val="18"/>
                <w:lang w:val="en-GB"/>
              </w:rPr>
              <w:t>980</w:t>
            </w:r>
          </w:p>
        </w:tc>
        <w:tc>
          <w:tcPr>
            <w:tcW w:w="1368" w:type="dxa"/>
            <w:tcBorders>
              <w:top w:val="nil"/>
              <w:left w:val="nil"/>
              <w:bottom w:val="single" w:sz="4" w:space="0" w:color="auto"/>
              <w:right w:val="nil"/>
            </w:tcBorders>
          </w:tcPr>
          <w:p w14:paraId="737E2F5E" w14:textId="476839B8" w:rsidR="00545A9A" w:rsidRPr="005F7D2A" w:rsidRDefault="004C28C7" w:rsidP="00545A9A">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eastAsia="en-GB"/>
              </w:rPr>
              <w:t>70</w:t>
            </w:r>
            <w:r w:rsidR="00545A9A" w:rsidRPr="005F7D2A">
              <w:rPr>
                <w:rFonts w:ascii="Arial" w:eastAsia="Arial Unicode MS" w:hAnsi="Arial" w:cs="Arial"/>
                <w:sz w:val="18"/>
                <w:szCs w:val="18"/>
                <w:lang w:val="en-GB" w:eastAsia="en-GB"/>
              </w:rPr>
              <w:t>,</w:t>
            </w:r>
            <w:r w:rsidRPr="004C28C7">
              <w:rPr>
                <w:rFonts w:ascii="Arial" w:eastAsia="Arial Unicode MS" w:hAnsi="Arial" w:cs="Arial"/>
                <w:sz w:val="18"/>
                <w:szCs w:val="18"/>
                <w:lang w:val="en-GB" w:eastAsia="en-GB"/>
              </w:rPr>
              <w:t>428</w:t>
            </w:r>
          </w:p>
        </w:tc>
      </w:tr>
    </w:tbl>
    <w:p w14:paraId="73D1565B" w14:textId="536A40C1" w:rsidR="000A1D6E" w:rsidRPr="005F7D2A" w:rsidRDefault="000A1D6E" w:rsidP="009C250C">
      <w:pPr>
        <w:jc w:val="both"/>
        <w:rPr>
          <w:rFonts w:ascii="Arial" w:hAnsi="Arial" w:cs="Arial"/>
          <w:sz w:val="18"/>
          <w:szCs w:val="18"/>
        </w:rPr>
      </w:pPr>
    </w:p>
    <w:p w14:paraId="3783B958" w14:textId="5F36718F" w:rsidR="00BD171E" w:rsidRPr="00E47FF4" w:rsidRDefault="00BD171E" w:rsidP="009C250C">
      <w:pPr>
        <w:jc w:val="both"/>
        <w:rPr>
          <w:rFonts w:ascii="Arial" w:hAnsi="Arial" w:cs="Cordia New"/>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56787" w:rsidRPr="005F7D2A" w14:paraId="17486E3B" w14:textId="77777777" w:rsidTr="00293FB7">
        <w:trPr>
          <w:trHeight w:val="386"/>
        </w:trPr>
        <w:tc>
          <w:tcPr>
            <w:tcW w:w="9461" w:type="dxa"/>
            <w:shd w:val="clear" w:color="auto" w:fill="FFA543"/>
            <w:vAlign w:val="center"/>
            <w:hideMark/>
          </w:tcPr>
          <w:p w14:paraId="3CEAD05E" w14:textId="16F62785" w:rsidR="00F56787" w:rsidRPr="005F7D2A" w:rsidRDefault="004C28C7" w:rsidP="00293FB7">
            <w:pPr>
              <w:ind w:left="432" w:hanging="432"/>
              <w:jc w:val="both"/>
              <w:rPr>
                <w:rFonts w:ascii="Arial" w:eastAsia="Arial Unicode MS" w:hAnsi="Arial" w:cs="Arial"/>
                <w:b/>
                <w:bCs/>
                <w:color w:val="FFFFFF"/>
                <w:sz w:val="18"/>
                <w:szCs w:val="18"/>
                <w:lang w:val="en-GB"/>
              </w:rPr>
            </w:pPr>
            <w:r w:rsidRPr="004C28C7">
              <w:rPr>
                <w:rFonts w:ascii="Arial" w:eastAsia="Arial Unicode MS" w:hAnsi="Arial" w:cs="Browallia New"/>
                <w:b/>
                <w:bCs/>
                <w:color w:val="FFFFFF"/>
                <w:sz w:val="18"/>
                <w:szCs w:val="22"/>
                <w:lang w:val="en-GB"/>
              </w:rPr>
              <w:t>7</w:t>
            </w:r>
            <w:r w:rsidR="00F56787" w:rsidRPr="005F7D2A">
              <w:rPr>
                <w:rFonts w:ascii="Arial" w:eastAsia="Arial Unicode MS" w:hAnsi="Arial" w:cs="Arial"/>
                <w:b/>
                <w:bCs/>
                <w:color w:val="FFFFFF"/>
                <w:sz w:val="18"/>
                <w:szCs w:val="18"/>
                <w:cs/>
                <w:lang w:val="en-GB"/>
              </w:rPr>
              <w:tab/>
            </w:r>
            <w:r w:rsidR="00F56787" w:rsidRPr="00F56787">
              <w:rPr>
                <w:rFonts w:ascii="Arial" w:eastAsia="Arial Unicode MS" w:hAnsi="Arial" w:cs="Arial"/>
                <w:b/>
                <w:bCs/>
                <w:color w:val="FFFFFF"/>
                <w:sz w:val="18"/>
                <w:szCs w:val="18"/>
                <w:lang w:val="en-GB"/>
              </w:rPr>
              <w:t>Restricted deposits at financial institutions</w:t>
            </w:r>
          </w:p>
        </w:tc>
      </w:tr>
    </w:tbl>
    <w:p w14:paraId="50B99D3B" w14:textId="77777777" w:rsidR="00F56787" w:rsidRPr="005F7D2A" w:rsidRDefault="00F56787" w:rsidP="00F56787">
      <w:pPr>
        <w:jc w:val="both"/>
        <w:rPr>
          <w:rFonts w:ascii="Arial" w:eastAsia="Arial Unicode MS" w:hAnsi="Arial" w:cs="Arial"/>
          <w:sz w:val="18"/>
          <w:szCs w:val="18"/>
          <w:cs/>
        </w:rPr>
      </w:pPr>
    </w:p>
    <w:p w14:paraId="7BD1CB6E" w14:textId="3CA4959F" w:rsidR="00F56787" w:rsidRPr="005F7D2A" w:rsidRDefault="00276C31" w:rsidP="00F56787">
      <w:pPr>
        <w:tabs>
          <w:tab w:val="left" w:pos="1110"/>
        </w:tabs>
        <w:jc w:val="thaiDistribute"/>
        <w:rPr>
          <w:rFonts w:ascii="Arial" w:eastAsia="Arial Unicode MS" w:hAnsi="Arial" w:cs="Arial"/>
          <w:sz w:val="18"/>
          <w:szCs w:val="18"/>
          <w:lang w:val="en-GB"/>
        </w:rPr>
      </w:pPr>
      <w:r w:rsidRPr="00E47FF4">
        <w:rPr>
          <w:rFonts w:ascii="Arial" w:eastAsia="Arial Unicode MS" w:hAnsi="Arial" w:cs="Cordia New"/>
          <w:spacing w:val="-8"/>
          <w:sz w:val="18"/>
          <w:szCs w:val="18"/>
          <w:lang w:val="en-GB"/>
        </w:rPr>
        <w:t xml:space="preserve">The Company has pledged deposit with a financial deposit with a financial institution of Baht </w:t>
      </w:r>
      <w:r w:rsidR="004C28C7" w:rsidRPr="004C28C7">
        <w:rPr>
          <w:rFonts w:ascii="Arial" w:eastAsia="Arial Unicode MS" w:hAnsi="Arial" w:cs="Cordia New"/>
          <w:spacing w:val="-8"/>
          <w:sz w:val="18"/>
          <w:szCs w:val="18"/>
          <w:lang w:val="en-GB"/>
        </w:rPr>
        <w:t>3</w:t>
      </w:r>
      <w:r w:rsidRPr="00E47FF4">
        <w:rPr>
          <w:rFonts w:ascii="Arial" w:eastAsia="Arial Unicode MS" w:hAnsi="Arial" w:cs="Cordia New"/>
          <w:spacing w:val="-8"/>
          <w:sz w:val="18"/>
          <w:szCs w:val="18"/>
          <w:lang w:val="en-GB"/>
        </w:rPr>
        <w:t>.</w:t>
      </w:r>
      <w:r w:rsidR="004C28C7" w:rsidRPr="004C28C7">
        <w:rPr>
          <w:rFonts w:ascii="Arial" w:eastAsia="Arial Unicode MS" w:hAnsi="Arial" w:cs="Cordia New"/>
          <w:spacing w:val="-8"/>
          <w:sz w:val="18"/>
          <w:szCs w:val="18"/>
          <w:lang w:val="en-GB"/>
        </w:rPr>
        <w:t>92</w:t>
      </w:r>
      <w:r w:rsidRPr="00E47FF4">
        <w:rPr>
          <w:rFonts w:ascii="Arial" w:eastAsia="Arial Unicode MS" w:hAnsi="Arial" w:cs="Cordia New"/>
          <w:spacing w:val="-8"/>
          <w:sz w:val="18"/>
          <w:szCs w:val="18"/>
          <w:lang w:val="en-GB"/>
        </w:rPr>
        <w:t xml:space="preserve"> million (</w:t>
      </w:r>
      <w:r w:rsidR="004C28C7" w:rsidRPr="004C28C7">
        <w:rPr>
          <w:rFonts w:ascii="Arial" w:eastAsia="Arial Unicode MS" w:hAnsi="Arial" w:cs="Cordia New"/>
          <w:spacing w:val="-8"/>
          <w:sz w:val="18"/>
          <w:szCs w:val="18"/>
          <w:lang w:val="en-GB"/>
        </w:rPr>
        <w:t>31</w:t>
      </w:r>
      <w:r w:rsidRPr="00E47FF4">
        <w:rPr>
          <w:rFonts w:ascii="Arial" w:eastAsia="Arial Unicode MS" w:hAnsi="Arial" w:cs="Cordia New"/>
          <w:spacing w:val="-8"/>
          <w:sz w:val="18"/>
          <w:szCs w:val="18"/>
          <w:lang w:val="en-GB"/>
        </w:rPr>
        <w:t xml:space="preserve"> December </w:t>
      </w:r>
      <w:proofErr w:type="gramStart"/>
      <w:r w:rsidR="004C28C7" w:rsidRPr="004C28C7">
        <w:rPr>
          <w:rFonts w:ascii="Arial" w:eastAsia="Arial Unicode MS" w:hAnsi="Arial" w:cs="Cordia New"/>
          <w:spacing w:val="-8"/>
          <w:sz w:val="18"/>
          <w:szCs w:val="18"/>
          <w:lang w:val="en-GB"/>
        </w:rPr>
        <w:t>2021</w:t>
      </w:r>
      <w:r w:rsidRPr="00E47FF4">
        <w:rPr>
          <w:rFonts w:ascii="Arial" w:eastAsia="Arial Unicode MS" w:hAnsi="Arial" w:cs="Cordia New"/>
          <w:spacing w:val="-8"/>
          <w:sz w:val="18"/>
          <w:szCs w:val="18"/>
          <w:lang w:val="en-GB"/>
        </w:rPr>
        <w:t xml:space="preserve"> :</w:t>
      </w:r>
      <w:proofErr w:type="gramEnd"/>
      <w:r w:rsidRPr="00E47FF4">
        <w:rPr>
          <w:rFonts w:ascii="Arial" w:eastAsia="Arial Unicode MS" w:hAnsi="Arial" w:cs="Cordia New"/>
          <w:spacing w:val="-8"/>
          <w:sz w:val="18"/>
          <w:szCs w:val="18"/>
          <w:lang w:val="en-GB"/>
        </w:rPr>
        <w:t xml:space="preserve"> </w:t>
      </w:r>
      <w:r w:rsidR="008249D3" w:rsidRPr="00E47FF4">
        <w:rPr>
          <w:rFonts w:ascii="Arial" w:eastAsia="Arial Unicode MS" w:hAnsi="Arial" w:cs="Cordia New"/>
          <w:spacing w:val="-8"/>
          <w:sz w:val="18"/>
          <w:szCs w:val="18"/>
          <w:lang w:val="en-GB"/>
        </w:rPr>
        <w:t>Nil</w:t>
      </w:r>
      <w:r w:rsidRPr="00E47FF4">
        <w:rPr>
          <w:rFonts w:ascii="Arial" w:eastAsia="Arial Unicode MS" w:hAnsi="Arial" w:cs="Cordia New"/>
          <w:spacing w:val="-8"/>
          <w:sz w:val="18"/>
          <w:szCs w:val="18"/>
          <w:lang w:val="en-GB"/>
        </w:rPr>
        <w:t xml:space="preserve">) to secure letter of </w:t>
      </w:r>
      <w:r>
        <w:rPr>
          <w:rFonts w:ascii="Arial" w:eastAsia="Arial Unicode MS" w:hAnsi="Arial" w:cs="Arial"/>
          <w:spacing w:val="-8"/>
          <w:sz w:val="18"/>
          <w:szCs w:val="18"/>
        </w:rPr>
        <w:t>guarantee received from the financial institution (</w:t>
      </w:r>
      <w:r w:rsidR="008D13FF">
        <w:rPr>
          <w:rFonts w:ascii="Arial" w:eastAsia="Arial Unicode MS" w:hAnsi="Arial" w:cs="Arial"/>
          <w:spacing w:val="-8"/>
          <w:sz w:val="18"/>
          <w:szCs w:val="18"/>
        </w:rPr>
        <w:t>N</w:t>
      </w:r>
      <w:r>
        <w:rPr>
          <w:rFonts w:ascii="Arial" w:eastAsia="Arial Unicode MS" w:hAnsi="Arial" w:cs="Arial"/>
          <w:spacing w:val="-8"/>
          <w:sz w:val="18"/>
          <w:szCs w:val="18"/>
        </w:rPr>
        <w:t xml:space="preserve">ote </w:t>
      </w:r>
      <w:r w:rsidR="004C28C7" w:rsidRPr="004C28C7">
        <w:rPr>
          <w:rFonts w:ascii="Arial" w:eastAsia="Arial Unicode MS" w:hAnsi="Arial" w:cs="Arial"/>
          <w:spacing w:val="-8"/>
          <w:sz w:val="18"/>
          <w:szCs w:val="18"/>
          <w:lang w:val="en-GB"/>
        </w:rPr>
        <w:t>13</w:t>
      </w:r>
      <w:r>
        <w:rPr>
          <w:rFonts w:ascii="Arial" w:eastAsia="Arial Unicode MS" w:hAnsi="Arial" w:cs="Arial"/>
          <w:spacing w:val="-8"/>
          <w:sz w:val="18"/>
          <w:szCs w:val="18"/>
        </w:rPr>
        <w:t>).</w:t>
      </w:r>
    </w:p>
    <w:p w14:paraId="46AF52EA" w14:textId="44EA0824" w:rsidR="000A1D6E" w:rsidRPr="005F7D2A" w:rsidRDefault="00D87E91" w:rsidP="009C250C">
      <w:pPr>
        <w:jc w:val="both"/>
        <w:rPr>
          <w:rFonts w:ascii="Arial" w:hAnsi="Arial" w:cs="Arial"/>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D572C" w:rsidRPr="005F7D2A" w14:paraId="37DBCF4B" w14:textId="77777777" w:rsidTr="00EA414D">
        <w:trPr>
          <w:trHeight w:val="389"/>
        </w:trPr>
        <w:tc>
          <w:tcPr>
            <w:tcW w:w="9461" w:type="dxa"/>
            <w:shd w:val="clear" w:color="auto" w:fill="FFA543"/>
            <w:vAlign w:val="center"/>
            <w:hideMark/>
          </w:tcPr>
          <w:p w14:paraId="0ED90D31" w14:textId="02D6679A" w:rsidR="004D572C" w:rsidRPr="005F7D2A" w:rsidRDefault="004C28C7" w:rsidP="0094271E">
            <w:pPr>
              <w:tabs>
                <w:tab w:val="left" w:pos="430"/>
              </w:tabs>
              <w:jc w:val="both"/>
              <w:rPr>
                <w:rFonts w:ascii="Arial" w:eastAsia="Arial Unicode MS" w:hAnsi="Arial" w:cs="Arial"/>
                <w:b/>
                <w:bCs/>
                <w:color w:val="FFFFFF"/>
                <w:sz w:val="18"/>
                <w:szCs w:val="18"/>
                <w:lang w:val="en-GB"/>
              </w:rPr>
            </w:pPr>
            <w:r w:rsidRPr="004C28C7">
              <w:rPr>
                <w:rFonts w:ascii="Arial" w:eastAsia="Arial Unicode MS" w:hAnsi="Arial" w:cs="Arial"/>
                <w:b/>
                <w:bCs/>
                <w:color w:val="FFFFFF"/>
                <w:sz w:val="18"/>
                <w:szCs w:val="18"/>
                <w:lang w:val="en-GB"/>
              </w:rPr>
              <w:t>8</w:t>
            </w:r>
            <w:r w:rsidR="004D572C" w:rsidRPr="005F7D2A">
              <w:rPr>
                <w:rFonts w:ascii="Arial" w:eastAsia="Arial Unicode MS" w:hAnsi="Arial" w:cs="Arial"/>
                <w:b/>
                <w:bCs/>
                <w:color w:val="FFFFFF"/>
                <w:sz w:val="18"/>
                <w:szCs w:val="18"/>
                <w:lang w:val="en-GB"/>
              </w:rPr>
              <w:tab/>
              <w:t>Property, plant and equipment and right-of-use assets</w:t>
            </w:r>
          </w:p>
        </w:tc>
      </w:tr>
    </w:tbl>
    <w:p w14:paraId="06AC3675" w14:textId="77777777" w:rsidR="004D572C" w:rsidRPr="000667F0" w:rsidRDefault="004D572C" w:rsidP="004D572C">
      <w:pPr>
        <w:jc w:val="thaiDistribute"/>
        <w:rPr>
          <w:rFonts w:ascii="Arial" w:hAnsi="Arial" w:cs="Arial"/>
          <w:sz w:val="16"/>
          <w:szCs w:val="16"/>
        </w:rPr>
      </w:pPr>
    </w:p>
    <w:p w14:paraId="17B1E18D" w14:textId="1BEEB824" w:rsidR="004D572C" w:rsidRDefault="004D572C" w:rsidP="004D572C">
      <w:pPr>
        <w:jc w:val="both"/>
        <w:rPr>
          <w:rFonts w:ascii="Arial" w:eastAsia="Verdana" w:hAnsi="Arial" w:cs="Arial"/>
          <w:sz w:val="18"/>
          <w:szCs w:val="18"/>
        </w:rPr>
      </w:pPr>
      <w:r w:rsidRPr="005F7D2A">
        <w:rPr>
          <w:rFonts w:ascii="Arial" w:eastAsia="Verdana" w:hAnsi="Arial" w:cs="Arial"/>
          <w:sz w:val="18"/>
          <w:szCs w:val="18"/>
        </w:rPr>
        <w:t xml:space="preserve">Movements of property, plant and equipment and right-of-use assets for the </w:t>
      </w:r>
      <w:r w:rsidR="00990FD0" w:rsidRPr="005F7D2A">
        <w:rPr>
          <w:rFonts w:ascii="Arial" w:eastAsia="Verdana" w:hAnsi="Arial" w:cs="Arial"/>
          <w:sz w:val="18"/>
          <w:szCs w:val="18"/>
          <w:lang w:val="en-GB"/>
        </w:rPr>
        <w:t>nine-month</w:t>
      </w:r>
      <w:r w:rsidR="00D91C65" w:rsidRPr="005F7D2A">
        <w:rPr>
          <w:rFonts w:ascii="Arial" w:eastAsia="Verdana" w:hAnsi="Arial" w:cs="Arial"/>
          <w:sz w:val="18"/>
          <w:szCs w:val="18"/>
          <w:lang w:val="en-GB"/>
        </w:rPr>
        <w:t xml:space="preserve"> </w:t>
      </w:r>
      <w:r w:rsidRPr="005F7D2A">
        <w:rPr>
          <w:rFonts w:ascii="Arial" w:eastAsia="Verdana" w:hAnsi="Arial" w:cs="Arial"/>
          <w:sz w:val="18"/>
          <w:szCs w:val="18"/>
        </w:rPr>
        <w:t xml:space="preserve">period ended </w:t>
      </w:r>
      <w:r w:rsidR="004C28C7" w:rsidRPr="004C28C7">
        <w:rPr>
          <w:rFonts w:ascii="Arial" w:eastAsia="Verdana" w:hAnsi="Arial" w:cs="Arial"/>
          <w:sz w:val="18"/>
          <w:szCs w:val="18"/>
          <w:lang w:val="en-GB"/>
        </w:rPr>
        <w:t>30</w:t>
      </w:r>
      <w:r w:rsidR="00990FD0" w:rsidRPr="005F7D2A">
        <w:rPr>
          <w:rFonts w:ascii="Arial" w:eastAsia="Verdana" w:hAnsi="Arial" w:cs="Arial"/>
          <w:sz w:val="18"/>
          <w:szCs w:val="18"/>
          <w:lang w:val="en-GB"/>
        </w:rPr>
        <w:t xml:space="preserve"> September</w:t>
      </w:r>
      <w:r w:rsidRPr="005F7D2A">
        <w:rPr>
          <w:rFonts w:ascii="Arial" w:eastAsia="Verdana" w:hAnsi="Arial" w:cs="Arial"/>
          <w:sz w:val="18"/>
          <w:szCs w:val="18"/>
        </w:rPr>
        <w:t xml:space="preserve"> </w:t>
      </w:r>
      <w:r w:rsidR="004C28C7" w:rsidRPr="004C28C7">
        <w:rPr>
          <w:rFonts w:ascii="Arial" w:eastAsia="Verdana" w:hAnsi="Arial" w:cs="Arial"/>
          <w:sz w:val="18"/>
          <w:szCs w:val="18"/>
          <w:lang w:val="en-GB"/>
        </w:rPr>
        <w:t>2022</w:t>
      </w:r>
      <w:r w:rsidRPr="005F7D2A">
        <w:rPr>
          <w:rFonts w:ascii="Arial" w:eastAsia="Verdana" w:hAnsi="Arial" w:cs="Arial"/>
          <w:sz w:val="18"/>
          <w:szCs w:val="18"/>
        </w:rPr>
        <w:t xml:space="preserve"> are as follows:</w:t>
      </w:r>
    </w:p>
    <w:p w14:paraId="301AEC0F" w14:textId="77777777" w:rsidR="001522E9" w:rsidRPr="001522E9" w:rsidRDefault="001522E9" w:rsidP="004D572C">
      <w:pPr>
        <w:jc w:val="both"/>
        <w:rPr>
          <w:rFonts w:ascii="Arial" w:eastAsia="Verdana" w:hAnsi="Arial" w:cs="Arial"/>
          <w:sz w:val="16"/>
          <w:szCs w:val="16"/>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1440"/>
        <w:gridCol w:w="1440"/>
        <w:gridCol w:w="1440"/>
        <w:gridCol w:w="1440"/>
      </w:tblGrid>
      <w:tr w:rsidR="004D572C" w:rsidRPr="005F7D2A" w14:paraId="2EBA4CDD" w14:textId="77777777" w:rsidTr="000205BF">
        <w:tc>
          <w:tcPr>
            <w:tcW w:w="3690" w:type="dxa"/>
            <w:tcBorders>
              <w:top w:val="nil"/>
              <w:left w:val="nil"/>
              <w:bottom w:val="nil"/>
              <w:right w:val="nil"/>
            </w:tcBorders>
            <w:shd w:val="clear" w:color="auto" w:fill="auto"/>
          </w:tcPr>
          <w:p w14:paraId="4973C8E8" w14:textId="77777777" w:rsidR="004D572C" w:rsidRPr="005F7D2A" w:rsidRDefault="004D572C" w:rsidP="000205BF">
            <w:pPr>
              <w:ind w:left="-86" w:right="-72"/>
              <w:rPr>
                <w:rFonts w:ascii="Arial" w:hAnsi="Arial" w:cs="Arial"/>
                <w:b/>
                <w:bCs/>
                <w:sz w:val="18"/>
                <w:szCs w:val="18"/>
              </w:rPr>
            </w:pPr>
          </w:p>
          <w:p w14:paraId="79EF39FB" w14:textId="77777777" w:rsidR="004D572C" w:rsidRPr="005F7D2A" w:rsidRDefault="004D572C" w:rsidP="000205BF">
            <w:pPr>
              <w:ind w:left="-86" w:right="-72"/>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699039E2" w14:textId="77777777" w:rsidR="004D572C" w:rsidRPr="005F7D2A" w:rsidRDefault="004D572C" w:rsidP="0094271E">
            <w:pPr>
              <w:ind w:left="-40" w:right="-72"/>
              <w:jc w:val="center"/>
              <w:rPr>
                <w:rFonts w:ascii="Arial" w:hAnsi="Arial" w:cs="Arial"/>
                <w:b/>
                <w:bCs/>
                <w:sz w:val="18"/>
                <w:szCs w:val="18"/>
              </w:rPr>
            </w:pPr>
            <w:r w:rsidRPr="005F7D2A">
              <w:rPr>
                <w:rFonts w:ascii="Arial" w:hAnsi="Arial" w:cs="Arial"/>
                <w:b/>
                <w:bCs/>
                <w:sz w:val="18"/>
                <w:szCs w:val="18"/>
              </w:rPr>
              <w:t xml:space="preserve">Consolidated </w:t>
            </w:r>
          </w:p>
          <w:p w14:paraId="5D097BED" w14:textId="77777777" w:rsidR="004D572C" w:rsidRPr="005F7D2A" w:rsidRDefault="004D572C" w:rsidP="0094271E">
            <w:pPr>
              <w:ind w:right="-72"/>
              <w:jc w:val="center"/>
              <w:rPr>
                <w:rFonts w:ascii="Arial" w:hAnsi="Arial" w:cs="Arial"/>
                <w:b/>
                <w:bCs/>
                <w:sz w:val="18"/>
                <w:szCs w:val="18"/>
              </w:rPr>
            </w:pPr>
            <w:r w:rsidRPr="005F7D2A">
              <w:rPr>
                <w:rFonts w:ascii="Arial" w:hAnsi="Arial" w:cs="Arial"/>
                <w:b/>
                <w:bCs/>
                <w:sz w:val="18"/>
                <w:szCs w:val="18"/>
              </w:rPr>
              <w:t xml:space="preserve">financial </w:t>
            </w:r>
            <w:r w:rsidRPr="005F7D2A">
              <w:rPr>
                <w:rFonts w:ascii="Arial" w:hAnsi="Arial" w:cs="Arial"/>
                <w:b/>
                <w:bCs/>
                <w:spacing w:val="-4"/>
                <w:sz w:val="18"/>
                <w:szCs w:val="18"/>
              </w:rPr>
              <w:t>information</w:t>
            </w:r>
          </w:p>
        </w:tc>
        <w:tc>
          <w:tcPr>
            <w:tcW w:w="2880" w:type="dxa"/>
            <w:gridSpan w:val="2"/>
            <w:tcBorders>
              <w:top w:val="single" w:sz="4" w:space="0" w:color="auto"/>
              <w:left w:val="nil"/>
              <w:bottom w:val="single" w:sz="4" w:space="0" w:color="auto"/>
              <w:right w:val="nil"/>
            </w:tcBorders>
            <w:shd w:val="clear" w:color="auto" w:fill="auto"/>
            <w:hideMark/>
          </w:tcPr>
          <w:p w14:paraId="4FE4115B" w14:textId="77777777" w:rsidR="004D572C" w:rsidRPr="005F7D2A" w:rsidRDefault="004D572C" w:rsidP="0094271E">
            <w:pPr>
              <w:ind w:left="-40" w:right="-72"/>
              <w:jc w:val="center"/>
              <w:rPr>
                <w:rFonts w:ascii="Arial" w:hAnsi="Arial" w:cs="Arial"/>
                <w:b/>
                <w:bCs/>
                <w:sz w:val="18"/>
                <w:szCs w:val="18"/>
              </w:rPr>
            </w:pPr>
            <w:r w:rsidRPr="005F7D2A">
              <w:rPr>
                <w:rFonts w:ascii="Arial" w:hAnsi="Arial" w:cs="Arial"/>
                <w:b/>
                <w:bCs/>
                <w:sz w:val="18"/>
                <w:szCs w:val="18"/>
              </w:rPr>
              <w:t xml:space="preserve">Separate </w:t>
            </w:r>
          </w:p>
          <w:p w14:paraId="7B7ABD3A" w14:textId="77777777" w:rsidR="004D572C" w:rsidRPr="005F7D2A" w:rsidRDefault="004D572C" w:rsidP="0094271E">
            <w:pPr>
              <w:ind w:left="-40" w:right="-72"/>
              <w:jc w:val="center"/>
              <w:rPr>
                <w:rFonts w:ascii="Arial" w:hAnsi="Arial" w:cs="Arial"/>
                <w:b/>
                <w:bCs/>
                <w:sz w:val="18"/>
                <w:szCs w:val="18"/>
              </w:rPr>
            </w:pPr>
            <w:r w:rsidRPr="005F7D2A">
              <w:rPr>
                <w:rFonts w:ascii="Arial" w:hAnsi="Arial" w:cs="Arial"/>
                <w:b/>
                <w:bCs/>
                <w:sz w:val="18"/>
                <w:szCs w:val="18"/>
              </w:rPr>
              <w:t xml:space="preserve">financial </w:t>
            </w:r>
            <w:r w:rsidRPr="005F7D2A">
              <w:rPr>
                <w:rFonts w:ascii="Arial" w:hAnsi="Arial" w:cs="Arial"/>
                <w:b/>
                <w:bCs/>
                <w:spacing w:val="-4"/>
                <w:sz w:val="18"/>
                <w:szCs w:val="18"/>
              </w:rPr>
              <w:t>information</w:t>
            </w:r>
          </w:p>
        </w:tc>
      </w:tr>
      <w:tr w:rsidR="004D572C" w:rsidRPr="005F7D2A" w14:paraId="443A5D6F" w14:textId="77777777" w:rsidTr="000205BF">
        <w:tc>
          <w:tcPr>
            <w:tcW w:w="3690" w:type="dxa"/>
            <w:tcBorders>
              <w:top w:val="nil"/>
              <w:left w:val="nil"/>
              <w:bottom w:val="nil"/>
              <w:right w:val="nil"/>
            </w:tcBorders>
            <w:shd w:val="clear" w:color="auto" w:fill="auto"/>
          </w:tcPr>
          <w:p w14:paraId="3C237840" w14:textId="77777777" w:rsidR="004D572C" w:rsidRPr="005F7D2A" w:rsidRDefault="004D572C" w:rsidP="000205BF">
            <w:pPr>
              <w:ind w:left="-86" w:right="-72"/>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hideMark/>
          </w:tcPr>
          <w:p w14:paraId="37C91168" w14:textId="77777777" w:rsidR="004D572C" w:rsidRPr="005F7D2A" w:rsidRDefault="004D572C" w:rsidP="0094271E">
            <w:pPr>
              <w:ind w:left="-40" w:right="-72"/>
              <w:jc w:val="right"/>
              <w:rPr>
                <w:rFonts w:ascii="Arial" w:hAnsi="Arial" w:cs="Arial"/>
                <w:b/>
                <w:bCs/>
                <w:spacing w:val="-4"/>
                <w:sz w:val="18"/>
                <w:szCs w:val="18"/>
              </w:rPr>
            </w:pPr>
            <w:r w:rsidRPr="005F7D2A">
              <w:rPr>
                <w:rFonts w:ascii="Arial" w:hAnsi="Arial" w:cs="Arial"/>
                <w:b/>
                <w:bCs/>
                <w:spacing w:val="-4"/>
                <w:sz w:val="18"/>
                <w:szCs w:val="18"/>
              </w:rPr>
              <w:t xml:space="preserve">Property, </w:t>
            </w:r>
            <w:proofErr w:type="gramStart"/>
            <w:r w:rsidRPr="005F7D2A">
              <w:rPr>
                <w:rFonts w:ascii="Arial" w:hAnsi="Arial" w:cs="Arial"/>
                <w:b/>
                <w:bCs/>
                <w:spacing w:val="-4"/>
                <w:sz w:val="18"/>
                <w:szCs w:val="18"/>
              </w:rPr>
              <w:t>plant</w:t>
            </w:r>
            <w:proofErr w:type="gramEnd"/>
            <w:r w:rsidRPr="005F7D2A">
              <w:rPr>
                <w:rFonts w:ascii="Arial" w:hAnsi="Arial" w:cs="Arial"/>
                <w:b/>
                <w:bCs/>
                <w:spacing w:val="-4"/>
                <w:sz w:val="18"/>
                <w:szCs w:val="18"/>
              </w:rPr>
              <w:t xml:space="preserve"> and equipment</w:t>
            </w:r>
          </w:p>
        </w:tc>
        <w:tc>
          <w:tcPr>
            <w:tcW w:w="1440" w:type="dxa"/>
            <w:tcBorders>
              <w:top w:val="single" w:sz="4" w:space="0" w:color="auto"/>
              <w:left w:val="nil"/>
              <w:bottom w:val="nil"/>
              <w:right w:val="nil"/>
            </w:tcBorders>
            <w:shd w:val="clear" w:color="auto" w:fill="auto"/>
            <w:vAlign w:val="bottom"/>
            <w:hideMark/>
          </w:tcPr>
          <w:p w14:paraId="37AD9AAC" w14:textId="77777777" w:rsidR="004D572C" w:rsidRPr="005F7D2A" w:rsidRDefault="004D572C" w:rsidP="0094271E">
            <w:pPr>
              <w:ind w:left="-40" w:right="-72"/>
              <w:jc w:val="right"/>
              <w:rPr>
                <w:rFonts w:ascii="Arial" w:hAnsi="Arial" w:cs="Arial"/>
                <w:b/>
                <w:bCs/>
                <w:spacing w:val="-4"/>
                <w:sz w:val="18"/>
                <w:szCs w:val="18"/>
              </w:rPr>
            </w:pPr>
            <w:r w:rsidRPr="005F7D2A">
              <w:rPr>
                <w:rFonts w:ascii="Arial" w:hAnsi="Arial" w:cs="Arial"/>
                <w:b/>
                <w:bCs/>
                <w:spacing w:val="-4"/>
                <w:sz w:val="18"/>
                <w:szCs w:val="18"/>
              </w:rPr>
              <w:t>Right-of-use assets</w:t>
            </w:r>
          </w:p>
        </w:tc>
        <w:tc>
          <w:tcPr>
            <w:tcW w:w="1440" w:type="dxa"/>
            <w:tcBorders>
              <w:top w:val="single" w:sz="4" w:space="0" w:color="auto"/>
              <w:left w:val="nil"/>
              <w:bottom w:val="nil"/>
              <w:right w:val="nil"/>
            </w:tcBorders>
            <w:shd w:val="clear" w:color="auto" w:fill="auto"/>
            <w:vAlign w:val="bottom"/>
            <w:hideMark/>
          </w:tcPr>
          <w:p w14:paraId="1A1394CC" w14:textId="77777777" w:rsidR="004D572C" w:rsidRPr="005F7D2A" w:rsidRDefault="004D572C" w:rsidP="0094271E">
            <w:pPr>
              <w:ind w:left="-40" w:right="-72"/>
              <w:jc w:val="right"/>
              <w:rPr>
                <w:rFonts w:ascii="Arial" w:hAnsi="Arial" w:cs="Arial"/>
                <w:b/>
                <w:bCs/>
                <w:sz w:val="18"/>
                <w:szCs w:val="18"/>
              </w:rPr>
            </w:pPr>
            <w:r w:rsidRPr="005F7D2A">
              <w:rPr>
                <w:rFonts w:ascii="Arial" w:hAnsi="Arial" w:cs="Arial"/>
                <w:b/>
                <w:bCs/>
                <w:spacing w:val="-4"/>
                <w:sz w:val="18"/>
                <w:szCs w:val="18"/>
              </w:rPr>
              <w:t xml:space="preserve">Property, </w:t>
            </w:r>
            <w:proofErr w:type="gramStart"/>
            <w:r w:rsidRPr="005F7D2A">
              <w:rPr>
                <w:rFonts w:ascii="Arial" w:hAnsi="Arial" w:cs="Arial"/>
                <w:b/>
                <w:bCs/>
                <w:spacing w:val="-4"/>
                <w:sz w:val="18"/>
                <w:szCs w:val="18"/>
              </w:rPr>
              <w:t>plant</w:t>
            </w:r>
            <w:proofErr w:type="gramEnd"/>
            <w:r w:rsidRPr="005F7D2A">
              <w:rPr>
                <w:rFonts w:ascii="Arial" w:hAnsi="Arial" w:cs="Arial"/>
                <w:b/>
                <w:bCs/>
                <w:spacing w:val="-4"/>
                <w:sz w:val="18"/>
                <w:szCs w:val="18"/>
              </w:rPr>
              <w:t xml:space="preserve"> and equipment</w:t>
            </w:r>
          </w:p>
        </w:tc>
        <w:tc>
          <w:tcPr>
            <w:tcW w:w="1440" w:type="dxa"/>
            <w:tcBorders>
              <w:top w:val="single" w:sz="4" w:space="0" w:color="auto"/>
              <w:left w:val="nil"/>
              <w:bottom w:val="nil"/>
              <w:right w:val="nil"/>
            </w:tcBorders>
            <w:shd w:val="clear" w:color="auto" w:fill="auto"/>
            <w:vAlign w:val="bottom"/>
            <w:hideMark/>
          </w:tcPr>
          <w:p w14:paraId="7C40278E" w14:textId="77777777" w:rsidR="004D572C" w:rsidRPr="005F7D2A" w:rsidRDefault="004D572C" w:rsidP="0094271E">
            <w:pPr>
              <w:ind w:left="-40" w:right="-72"/>
              <w:jc w:val="right"/>
              <w:rPr>
                <w:rFonts w:ascii="Arial" w:hAnsi="Arial" w:cs="Arial"/>
                <w:b/>
                <w:bCs/>
                <w:sz w:val="18"/>
                <w:szCs w:val="18"/>
              </w:rPr>
            </w:pPr>
            <w:r w:rsidRPr="005F7D2A">
              <w:rPr>
                <w:rFonts w:ascii="Arial" w:hAnsi="Arial" w:cs="Arial"/>
                <w:b/>
                <w:bCs/>
                <w:spacing w:val="-4"/>
                <w:sz w:val="18"/>
                <w:szCs w:val="18"/>
              </w:rPr>
              <w:t>Right-of-use assets</w:t>
            </w:r>
          </w:p>
        </w:tc>
      </w:tr>
      <w:tr w:rsidR="004D572C" w:rsidRPr="005F7D2A" w14:paraId="7870F7C3" w14:textId="77777777" w:rsidTr="000205BF">
        <w:tc>
          <w:tcPr>
            <w:tcW w:w="3690" w:type="dxa"/>
            <w:tcBorders>
              <w:top w:val="nil"/>
              <w:left w:val="nil"/>
              <w:bottom w:val="nil"/>
              <w:right w:val="nil"/>
            </w:tcBorders>
          </w:tcPr>
          <w:p w14:paraId="0E1F4611" w14:textId="7BC3C9B7" w:rsidR="00A447E5" w:rsidRPr="005F7D2A" w:rsidRDefault="00A447E5" w:rsidP="000205BF">
            <w:pPr>
              <w:tabs>
                <w:tab w:val="left" w:pos="3060"/>
              </w:tabs>
              <w:ind w:left="-86" w:right="-72"/>
              <w:rPr>
                <w:rFonts w:ascii="Arial" w:hAnsi="Arial" w:cs="Arial"/>
                <w:sz w:val="18"/>
                <w:szCs w:val="18"/>
              </w:rPr>
            </w:pPr>
          </w:p>
        </w:tc>
        <w:tc>
          <w:tcPr>
            <w:tcW w:w="1440" w:type="dxa"/>
            <w:tcBorders>
              <w:top w:val="nil"/>
              <w:left w:val="nil"/>
              <w:bottom w:val="single" w:sz="4" w:space="0" w:color="auto"/>
              <w:right w:val="nil"/>
            </w:tcBorders>
            <w:shd w:val="clear" w:color="auto" w:fill="auto"/>
            <w:vAlign w:val="bottom"/>
          </w:tcPr>
          <w:p w14:paraId="60CFAC60" w14:textId="77777777" w:rsidR="004D572C" w:rsidRPr="005F7D2A" w:rsidRDefault="004D572C" w:rsidP="0094271E">
            <w:pPr>
              <w:ind w:left="-40" w:right="-72"/>
              <w:jc w:val="right"/>
              <w:rPr>
                <w:rFonts w:ascii="Arial" w:hAnsi="Arial" w:cs="Arial"/>
                <w:b/>
                <w:bCs/>
                <w:sz w:val="18"/>
                <w:szCs w:val="18"/>
              </w:rPr>
            </w:pPr>
            <w:r w:rsidRPr="005F7D2A">
              <w:rPr>
                <w:rFonts w:ascii="Arial" w:hAnsi="Arial" w:cs="Arial"/>
                <w:b/>
                <w:bCs/>
                <w:sz w:val="18"/>
                <w:szCs w:val="18"/>
              </w:rPr>
              <w:t>Thousand Baht</w:t>
            </w:r>
          </w:p>
        </w:tc>
        <w:tc>
          <w:tcPr>
            <w:tcW w:w="1440" w:type="dxa"/>
            <w:tcBorders>
              <w:top w:val="nil"/>
              <w:left w:val="nil"/>
              <w:bottom w:val="single" w:sz="4" w:space="0" w:color="auto"/>
              <w:right w:val="nil"/>
            </w:tcBorders>
            <w:shd w:val="clear" w:color="auto" w:fill="auto"/>
            <w:vAlign w:val="bottom"/>
          </w:tcPr>
          <w:p w14:paraId="1A14D38A" w14:textId="77777777" w:rsidR="004D572C" w:rsidRPr="005F7D2A" w:rsidRDefault="004D572C" w:rsidP="0094271E">
            <w:pPr>
              <w:ind w:left="-40" w:right="-72"/>
              <w:jc w:val="right"/>
              <w:rPr>
                <w:rFonts w:ascii="Arial" w:hAnsi="Arial" w:cs="Arial"/>
                <w:b/>
                <w:bCs/>
                <w:sz w:val="18"/>
                <w:szCs w:val="18"/>
              </w:rPr>
            </w:pPr>
            <w:r w:rsidRPr="005F7D2A">
              <w:rPr>
                <w:rFonts w:ascii="Arial" w:hAnsi="Arial" w:cs="Arial"/>
                <w:b/>
                <w:bCs/>
                <w:sz w:val="18"/>
                <w:szCs w:val="18"/>
              </w:rPr>
              <w:t>Thousand Baht</w:t>
            </w:r>
          </w:p>
        </w:tc>
        <w:tc>
          <w:tcPr>
            <w:tcW w:w="1440" w:type="dxa"/>
            <w:tcBorders>
              <w:top w:val="nil"/>
              <w:left w:val="nil"/>
              <w:bottom w:val="single" w:sz="4" w:space="0" w:color="auto"/>
              <w:right w:val="nil"/>
            </w:tcBorders>
            <w:shd w:val="clear" w:color="auto" w:fill="auto"/>
            <w:vAlign w:val="bottom"/>
          </w:tcPr>
          <w:p w14:paraId="2C0427DB" w14:textId="77777777" w:rsidR="004D572C" w:rsidRPr="005F7D2A" w:rsidRDefault="004D572C" w:rsidP="0094271E">
            <w:pPr>
              <w:ind w:left="-40" w:right="-72"/>
              <w:jc w:val="right"/>
              <w:rPr>
                <w:rFonts w:ascii="Arial" w:hAnsi="Arial" w:cs="Arial"/>
                <w:b/>
                <w:bCs/>
                <w:sz w:val="18"/>
                <w:szCs w:val="18"/>
              </w:rPr>
            </w:pPr>
            <w:r w:rsidRPr="005F7D2A">
              <w:rPr>
                <w:rFonts w:ascii="Arial" w:hAnsi="Arial" w:cs="Arial"/>
                <w:b/>
                <w:bCs/>
                <w:sz w:val="18"/>
                <w:szCs w:val="18"/>
              </w:rPr>
              <w:t>Thousand Baht</w:t>
            </w:r>
          </w:p>
        </w:tc>
        <w:tc>
          <w:tcPr>
            <w:tcW w:w="1440" w:type="dxa"/>
            <w:tcBorders>
              <w:top w:val="nil"/>
              <w:left w:val="nil"/>
              <w:bottom w:val="single" w:sz="4" w:space="0" w:color="auto"/>
              <w:right w:val="nil"/>
            </w:tcBorders>
            <w:shd w:val="clear" w:color="auto" w:fill="auto"/>
            <w:vAlign w:val="bottom"/>
          </w:tcPr>
          <w:p w14:paraId="3679C46A" w14:textId="77777777" w:rsidR="004D572C" w:rsidRPr="005F7D2A" w:rsidRDefault="004D572C" w:rsidP="0094271E">
            <w:pPr>
              <w:ind w:left="-40" w:right="-72"/>
              <w:jc w:val="right"/>
              <w:rPr>
                <w:rFonts w:ascii="Arial" w:hAnsi="Arial" w:cs="Arial"/>
                <w:b/>
                <w:bCs/>
                <w:sz w:val="18"/>
                <w:szCs w:val="18"/>
              </w:rPr>
            </w:pPr>
            <w:r w:rsidRPr="005F7D2A">
              <w:rPr>
                <w:rFonts w:ascii="Arial" w:hAnsi="Arial" w:cs="Arial"/>
                <w:b/>
                <w:bCs/>
                <w:sz w:val="18"/>
                <w:szCs w:val="18"/>
              </w:rPr>
              <w:t>Thousand Baht</w:t>
            </w:r>
          </w:p>
        </w:tc>
      </w:tr>
      <w:tr w:rsidR="004D572C" w:rsidRPr="001522E9" w14:paraId="1C09D78C" w14:textId="77777777" w:rsidTr="000205BF">
        <w:tc>
          <w:tcPr>
            <w:tcW w:w="3690" w:type="dxa"/>
            <w:tcBorders>
              <w:top w:val="nil"/>
              <w:left w:val="nil"/>
              <w:bottom w:val="nil"/>
              <w:right w:val="nil"/>
            </w:tcBorders>
          </w:tcPr>
          <w:p w14:paraId="20DDEB34" w14:textId="77777777" w:rsidR="004D572C" w:rsidRPr="001522E9" w:rsidRDefault="004D572C" w:rsidP="000205BF">
            <w:pPr>
              <w:ind w:left="-86" w:right="-72"/>
              <w:rPr>
                <w:rFonts w:ascii="Arial" w:hAnsi="Arial" w:cs="Arial"/>
                <w:b/>
                <w:bCs/>
                <w:sz w:val="12"/>
                <w:szCs w:val="12"/>
              </w:rPr>
            </w:pPr>
          </w:p>
        </w:tc>
        <w:tc>
          <w:tcPr>
            <w:tcW w:w="1440" w:type="dxa"/>
            <w:tcBorders>
              <w:top w:val="single" w:sz="4" w:space="0" w:color="auto"/>
              <w:left w:val="nil"/>
              <w:bottom w:val="nil"/>
              <w:right w:val="nil"/>
            </w:tcBorders>
            <w:shd w:val="clear" w:color="auto" w:fill="FAFAFA"/>
          </w:tcPr>
          <w:p w14:paraId="7C94EB00" w14:textId="77777777" w:rsidR="004D572C" w:rsidRPr="001522E9" w:rsidRDefault="004D572C" w:rsidP="00EE4D27">
            <w:pPr>
              <w:ind w:left="-40" w:right="-72"/>
              <w:jc w:val="right"/>
              <w:rPr>
                <w:rFonts w:ascii="Arial" w:eastAsia="Arial Unicode MS" w:hAnsi="Arial" w:cs="Arial"/>
                <w:sz w:val="12"/>
                <w:szCs w:val="12"/>
              </w:rPr>
            </w:pPr>
          </w:p>
        </w:tc>
        <w:tc>
          <w:tcPr>
            <w:tcW w:w="1440" w:type="dxa"/>
            <w:tcBorders>
              <w:top w:val="single" w:sz="4" w:space="0" w:color="auto"/>
              <w:left w:val="nil"/>
              <w:bottom w:val="nil"/>
              <w:right w:val="nil"/>
            </w:tcBorders>
            <w:shd w:val="clear" w:color="auto" w:fill="FAFAFA"/>
          </w:tcPr>
          <w:p w14:paraId="78085948" w14:textId="77777777" w:rsidR="004D572C" w:rsidRPr="001522E9" w:rsidRDefault="004D572C" w:rsidP="00EE4D27">
            <w:pPr>
              <w:ind w:left="-40" w:right="-72"/>
              <w:jc w:val="right"/>
              <w:rPr>
                <w:rFonts w:ascii="Arial" w:eastAsia="Arial Unicode MS" w:hAnsi="Arial" w:cs="Arial"/>
                <w:sz w:val="12"/>
                <w:szCs w:val="12"/>
                <w:cs/>
              </w:rPr>
            </w:pPr>
          </w:p>
        </w:tc>
        <w:tc>
          <w:tcPr>
            <w:tcW w:w="1440" w:type="dxa"/>
            <w:tcBorders>
              <w:top w:val="single" w:sz="4" w:space="0" w:color="auto"/>
              <w:left w:val="nil"/>
              <w:bottom w:val="nil"/>
              <w:right w:val="nil"/>
            </w:tcBorders>
            <w:shd w:val="clear" w:color="auto" w:fill="FAFAFA"/>
          </w:tcPr>
          <w:p w14:paraId="735609C7" w14:textId="77777777" w:rsidR="004D572C" w:rsidRPr="001522E9" w:rsidRDefault="004D572C" w:rsidP="00EE4D27">
            <w:pPr>
              <w:ind w:left="-40" w:right="-72"/>
              <w:jc w:val="right"/>
              <w:rPr>
                <w:rFonts w:ascii="Arial" w:eastAsia="Arial Unicode MS" w:hAnsi="Arial" w:cs="Arial"/>
                <w:sz w:val="12"/>
                <w:szCs w:val="12"/>
              </w:rPr>
            </w:pPr>
          </w:p>
        </w:tc>
        <w:tc>
          <w:tcPr>
            <w:tcW w:w="1440" w:type="dxa"/>
            <w:tcBorders>
              <w:top w:val="single" w:sz="4" w:space="0" w:color="auto"/>
              <w:left w:val="nil"/>
              <w:bottom w:val="nil"/>
              <w:right w:val="nil"/>
            </w:tcBorders>
            <w:shd w:val="clear" w:color="auto" w:fill="FAFAFA"/>
          </w:tcPr>
          <w:p w14:paraId="46C2036A" w14:textId="77777777" w:rsidR="004D572C" w:rsidRPr="001522E9" w:rsidRDefault="004D572C" w:rsidP="00EE4D27">
            <w:pPr>
              <w:ind w:left="-40" w:right="-72"/>
              <w:jc w:val="right"/>
              <w:rPr>
                <w:rFonts w:ascii="Arial" w:eastAsia="Arial Unicode MS" w:hAnsi="Arial" w:cs="Arial"/>
                <w:sz w:val="12"/>
                <w:szCs w:val="12"/>
              </w:rPr>
            </w:pPr>
          </w:p>
        </w:tc>
      </w:tr>
      <w:tr w:rsidR="00FA76E5" w:rsidRPr="005F7D2A" w14:paraId="0A480497" w14:textId="77777777" w:rsidTr="000205BF">
        <w:tc>
          <w:tcPr>
            <w:tcW w:w="3690" w:type="dxa"/>
            <w:tcBorders>
              <w:top w:val="nil"/>
              <w:left w:val="nil"/>
              <w:bottom w:val="nil"/>
              <w:right w:val="nil"/>
            </w:tcBorders>
          </w:tcPr>
          <w:p w14:paraId="409EC7C3" w14:textId="77777777" w:rsidR="00FA76E5" w:rsidRPr="005F7D2A" w:rsidRDefault="00FA76E5" w:rsidP="00FA76E5">
            <w:pPr>
              <w:ind w:left="-86" w:right="-72"/>
              <w:rPr>
                <w:rFonts w:ascii="Arial" w:hAnsi="Arial" w:cs="Arial"/>
                <w:b/>
                <w:bCs/>
                <w:sz w:val="18"/>
                <w:szCs w:val="18"/>
              </w:rPr>
            </w:pPr>
            <w:r w:rsidRPr="005F7D2A">
              <w:rPr>
                <w:rFonts w:ascii="Arial" w:hAnsi="Arial" w:cs="Arial"/>
                <w:b/>
                <w:bCs/>
                <w:sz w:val="18"/>
                <w:szCs w:val="18"/>
              </w:rPr>
              <w:t>Opening net book value</w:t>
            </w:r>
          </w:p>
        </w:tc>
        <w:tc>
          <w:tcPr>
            <w:tcW w:w="1440" w:type="dxa"/>
            <w:tcBorders>
              <w:top w:val="nil"/>
              <w:left w:val="nil"/>
              <w:bottom w:val="nil"/>
              <w:right w:val="nil"/>
            </w:tcBorders>
            <w:shd w:val="clear" w:color="auto" w:fill="FAFAFA"/>
          </w:tcPr>
          <w:p w14:paraId="26625CA2" w14:textId="282982DC" w:rsidR="00FA76E5" w:rsidRPr="005F7D2A" w:rsidRDefault="004C28C7" w:rsidP="00FA76E5">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217</w:t>
            </w:r>
            <w:r w:rsidR="00FA76E5" w:rsidRPr="005F7D2A">
              <w:rPr>
                <w:rFonts w:ascii="Arial" w:eastAsia="Arial Unicode MS" w:hAnsi="Arial" w:cs="Arial"/>
                <w:sz w:val="18"/>
                <w:szCs w:val="18"/>
              </w:rPr>
              <w:t>,</w:t>
            </w:r>
            <w:r w:rsidRPr="004C28C7">
              <w:rPr>
                <w:rFonts w:ascii="Arial" w:eastAsia="Arial Unicode MS" w:hAnsi="Arial" w:cs="Arial"/>
                <w:sz w:val="18"/>
                <w:szCs w:val="18"/>
                <w:lang w:val="en-GB"/>
              </w:rPr>
              <w:t>335</w:t>
            </w:r>
          </w:p>
        </w:tc>
        <w:tc>
          <w:tcPr>
            <w:tcW w:w="1440" w:type="dxa"/>
            <w:tcBorders>
              <w:top w:val="nil"/>
              <w:left w:val="nil"/>
              <w:bottom w:val="nil"/>
              <w:right w:val="nil"/>
            </w:tcBorders>
            <w:shd w:val="clear" w:color="auto" w:fill="FAFAFA"/>
          </w:tcPr>
          <w:p w14:paraId="26886FB2" w14:textId="26A02D09" w:rsidR="00FA76E5" w:rsidRPr="005F7D2A" w:rsidRDefault="004C28C7" w:rsidP="00FA76E5">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83</w:t>
            </w:r>
            <w:r w:rsidR="00FA76E5" w:rsidRPr="005F7D2A">
              <w:rPr>
                <w:rFonts w:ascii="Arial" w:eastAsia="Arial Unicode MS" w:hAnsi="Arial" w:cs="Arial"/>
                <w:sz w:val="18"/>
                <w:szCs w:val="18"/>
              </w:rPr>
              <w:t>,</w:t>
            </w:r>
            <w:r w:rsidRPr="004C28C7">
              <w:rPr>
                <w:rFonts w:ascii="Arial" w:eastAsia="Arial Unicode MS" w:hAnsi="Arial" w:cs="Arial"/>
                <w:sz w:val="18"/>
                <w:szCs w:val="18"/>
                <w:lang w:val="en-GB"/>
              </w:rPr>
              <w:t>542</w:t>
            </w:r>
          </w:p>
        </w:tc>
        <w:tc>
          <w:tcPr>
            <w:tcW w:w="1440" w:type="dxa"/>
            <w:tcBorders>
              <w:top w:val="nil"/>
              <w:left w:val="nil"/>
              <w:bottom w:val="nil"/>
              <w:right w:val="nil"/>
            </w:tcBorders>
            <w:shd w:val="clear" w:color="auto" w:fill="FAFAFA"/>
          </w:tcPr>
          <w:p w14:paraId="5B31C605" w14:textId="34AC2C9E" w:rsidR="00FA76E5" w:rsidRPr="005F7D2A" w:rsidRDefault="004C28C7" w:rsidP="00FA76E5">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216</w:t>
            </w:r>
            <w:r w:rsidR="00FA76E5" w:rsidRPr="005F7D2A">
              <w:rPr>
                <w:rFonts w:ascii="Arial" w:eastAsia="Arial Unicode MS" w:hAnsi="Arial" w:cs="Arial"/>
                <w:sz w:val="18"/>
                <w:szCs w:val="18"/>
              </w:rPr>
              <w:t>,</w:t>
            </w:r>
            <w:r w:rsidRPr="004C28C7">
              <w:rPr>
                <w:rFonts w:ascii="Arial" w:eastAsia="Arial Unicode MS" w:hAnsi="Arial" w:cs="Arial"/>
                <w:sz w:val="18"/>
                <w:szCs w:val="18"/>
                <w:lang w:val="en-GB"/>
              </w:rPr>
              <w:t>907</w:t>
            </w:r>
          </w:p>
        </w:tc>
        <w:tc>
          <w:tcPr>
            <w:tcW w:w="1440" w:type="dxa"/>
            <w:tcBorders>
              <w:top w:val="nil"/>
              <w:left w:val="nil"/>
              <w:bottom w:val="nil"/>
              <w:right w:val="nil"/>
            </w:tcBorders>
            <w:shd w:val="clear" w:color="auto" w:fill="FAFAFA"/>
          </w:tcPr>
          <w:p w14:paraId="1F869D2A" w14:textId="317A6ED9" w:rsidR="00FA76E5" w:rsidRPr="005F7D2A" w:rsidRDefault="004C28C7" w:rsidP="00FA76E5">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78</w:t>
            </w:r>
            <w:r w:rsidR="00FA76E5" w:rsidRPr="005F7D2A">
              <w:rPr>
                <w:rFonts w:ascii="Arial" w:eastAsia="Arial Unicode MS" w:hAnsi="Arial" w:cs="Arial"/>
                <w:sz w:val="18"/>
                <w:szCs w:val="18"/>
              </w:rPr>
              <w:t>,</w:t>
            </w:r>
            <w:r w:rsidRPr="004C28C7">
              <w:rPr>
                <w:rFonts w:ascii="Arial" w:eastAsia="Arial Unicode MS" w:hAnsi="Arial" w:cs="Arial"/>
                <w:sz w:val="18"/>
                <w:szCs w:val="18"/>
                <w:lang w:val="en-GB"/>
              </w:rPr>
              <w:t>033</w:t>
            </w:r>
          </w:p>
        </w:tc>
      </w:tr>
      <w:tr w:rsidR="00FA76E5" w:rsidRPr="005F7D2A" w14:paraId="32F8B6C5" w14:textId="77777777" w:rsidTr="000205BF">
        <w:tc>
          <w:tcPr>
            <w:tcW w:w="3690" w:type="dxa"/>
            <w:tcBorders>
              <w:top w:val="nil"/>
              <w:left w:val="nil"/>
              <w:bottom w:val="nil"/>
              <w:right w:val="nil"/>
            </w:tcBorders>
          </w:tcPr>
          <w:p w14:paraId="07E4CE67" w14:textId="610D71C1" w:rsidR="00FA76E5" w:rsidRPr="005F7D2A" w:rsidRDefault="00FA76E5" w:rsidP="00FA76E5">
            <w:pPr>
              <w:ind w:left="-86" w:right="-72"/>
              <w:rPr>
                <w:rFonts w:ascii="Arial" w:hAnsi="Arial" w:cs="Arial"/>
                <w:sz w:val="18"/>
                <w:szCs w:val="22"/>
              </w:rPr>
            </w:pPr>
            <w:r w:rsidRPr="005F7D2A">
              <w:rPr>
                <w:rFonts w:ascii="Arial" w:hAnsi="Arial" w:cs="Arial"/>
                <w:sz w:val="18"/>
                <w:szCs w:val="22"/>
              </w:rPr>
              <w:t>Addition</w:t>
            </w:r>
          </w:p>
        </w:tc>
        <w:tc>
          <w:tcPr>
            <w:tcW w:w="1440" w:type="dxa"/>
            <w:tcBorders>
              <w:top w:val="nil"/>
              <w:left w:val="nil"/>
              <w:bottom w:val="nil"/>
              <w:right w:val="nil"/>
            </w:tcBorders>
            <w:shd w:val="clear" w:color="auto" w:fill="FAFAFA"/>
          </w:tcPr>
          <w:p w14:paraId="6FCF0C13" w14:textId="0DF5FC79" w:rsidR="00FA76E5" w:rsidRPr="005F7D2A" w:rsidRDefault="004C28C7" w:rsidP="00FA76E5">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10</w:t>
            </w:r>
            <w:r w:rsidR="00DE50A1" w:rsidRPr="005F7D2A">
              <w:rPr>
                <w:rFonts w:ascii="Arial" w:eastAsia="Arial Unicode MS" w:hAnsi="Arial" w:cs="Arial"/>
                <w:sz w:val="18"/>
                <w:szCs w:val="18"/>
              </w:rPr>
              <w:t>,</w:t>
            </w:r>
            <w:r w:rsidRPr="004C28C7">
              <w:rPr>
                <w:rFonts w:ascii="Arial" w:eastAsia="Arial Unicode MS" w:hAnsi="Arial" w:cs="Arial"/>
                <w:sz w:val="18"/>
                <w:szCs w:val="18"/>
                <w:lang w:val="en-GB"/>
              </w:rPr>
              <w:t>076</w:t>
            </w:r>
          </w:p>
        </w:tc>
        <w:tc>
          <w:tcPr>
            <w:tcW w:w="1440" w:type="dxa"/>
            <w:tcBorders>
              <w:top w:val="nil"/>
              <w:left w:val="nil"/>
              <w:bottom w:val="nil"/>
              <w:right w:val="nil"/>
            </w:tcBorders>
            <w:shd w:val="clear" w:color="auto" w:fill="FAFAFA"/>
          </w:tcPr>
          <w:p w14:paraId="750F19C1" w14:textId="2CEFE9C9" w:rsidR="00FA76E5" w:rsidRPr="005F7D2A" w:rsidRDefault="004C28C7" w:rsidP="00FA76E5">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4</w:t>
            </w:r>
            <w:r w:rsidR="00DE50A1" w:rsidRPr="005F7D2A">
              <w:rPr>
                <w:rFonts w:ascii="Arial" w:eastAsia="Arial Unicode MS" w:hAnsi="Arial" w:cs="Arial"/>
                <w:sz w:val="18"/>
                <w:szCs w:val="18"/>
              </w:rPr>
              <w:t>,</w:t>
            </w:r>
            <w:r w:rsidRPr="004C28C7">
              <w:rPr>
                <w:rFonts w:ascii="Arial" w:eastAsia="Arial Unicode MS" w:hAnsi="Arial" w:cs="Arial"/>
                <w:sz w:val="18"/>
                <w:szCs w:val="18"/>
                <w:lang w:val="en-GB"/>
              </w:rPr>
              <w:t>878</w:t>
            </w:r>
          </w:p>
        </w:tc>
        <w:tc>
          <w:tcPr>
            <w:tcW w:w="1440" w:type="dxa"/>
            <w:tcBorders>
              <w:top w:val="nil"/>
              <w:left w:val="nil"/>
              <w:bottom w:val="nil"/>
              <w:right w:val="nil"/>
            </w:tcBorders>
            <w:shd w:val="clear" w:color="auto" w:fill="FAFAFA"/>
          </w:tcPr>
          <w:p w14:paraId="5F5BEDD5" w14:textId="2C57EC21" w:rsidR="00FA76E5" w:rsidRPr="005F7D2A" w:rsidRDefault="004C28C7" w:rsidP="00FA76E5">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9</w:t>
            </w:r>
            <w:r w:rsidR="00DE50A1" w:rsidRPr="005F7D2A">
              <w:rPr>
                <w:rFonts w:ascii="Arial" w:eastAsia="Arial Unicode MS" w:hAnsi="Arial" w:cs="Arial"/>
                <w:sz w:val="18"/>
                <w:szCs w:val="18"/>
              </w:rPr>
              <w:t>,</w:t>
            </w:r>
            <w:r w:rsidRPr="004C28C7">
              <w:rPr>
                <w:rFonts w:ascii="Arial" w:eastAsia="Arial Unicode MS" w:hAnsi="Arial" w:cs="Arial"/>
                <w:sz w:val="18"/>
                <w:szCs w:val="18"/>
                <w:lang w:val="en-GB"/>
              </w:rPr>
              <w:t>522</w:t>
            </w:r>
          </w:p>
        </w:tc>
        <w:tc>
          <w:tcPr>
            <w:tcW w:w="1440" w:type="dxa"/>
            <w:tcBorders>
              <w:top w:val="nil"/>
              <w:left w:val="nil"/>
              <w:bottom w:val="nil"/>
              <w:right w:val="nil"/>
            </w:tcBorders>
            <w:shd w:val="clear" w:color="auto" w:fill="FAFAFA"/>
          </w:tcPr>
          <w:p w14:paraId="64BFF3CC" w14:textId="429716FF" w:rsidR="00FA76E5" w:rsidRPr="005F7D2A" w:rsidRDefault="004C28C7" w:rsidP="00FA76E5">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4</w:t>
            </w:r>
            <w:r w:rsidR="00DE50A1" w:rsidRPr="005F7D2A">
              <w:rPr>
                <w:rFonts w:ascii="Arial" w:eastAsia="Arial Unicode MS" w:hAnsi="Arial" w:cs="Arial"/>
                <w:sz w:val="18"/>
                <w:szCs w:val="18"/>
              </w:rPr>
              <w:t>,</w:t>
            </w:r>
            <w:r w:rsidRPr="004C28C7">
              <w:rPr>
                <w:rFonts w:ascii="Arial" w:eastAsia="Arial Unicode MS" w:hAnsi="Arial" w:cs="Arial"/>
                <w:sz w:val="18"/>
                <w:szCs w:val="18"/>
                <w:lang w:val="en-GB"/>
              </w:rPr>
              <w:t>653</w:t>
            </w:r>
          </w:p>
        </w:tc>
      </w:tr>
      <w:tr w:rsidR="00713604" w:rsidRPr="005F7D2A" w14:paraId="6A15337E" w14:textId="77777777" w:rsidTr="000205BF">
        <w:tc>
          <w:tcPr>
            <w:tcW w:w="3690" w:type="dxa"/>
            <w:tcBorders>
              <w:top w:val="nil"/>
              <w:left w:val="nil"/>
              <w:bottom w:val="nil"/>
              <w:right w:val="nil"/>
            </w:tcBorders>
          </w:tcPr>
          <w:p w14:paraId="1FB0CF0F" w14:textId="2755D39E" w:rsidR="00713604" w:rsidRPr="005F7D2A" w:rsidRDefault="00DE50A1" w:rsidP="00FA76E5">
            <w:pPr>
              <w:ind w:left="-86" w:right="-72"/>
              <w:rPr>
                <w:rFonts w:ascii="Arial" w:hAnsi="Arial" w:cs="Arial"/>
                <w:sz w:val="18"/>
                <w:szCs w:val="22"/>
                <w:lang w:val="en-GB"/>
              </w:rPr>
            </w:pPr>
            <w:r w:rsidRPr="005F7D2A">
              <w:rPr>
                <w:rFonts w:ascii="Arial" w:hAnsi="Arial" w:cs="Arial"/>
                <w:sz w:val="18"/>
                <w:szCs w:val="18"/>
              </w:rPr>
              <w:t>Transferred from inventories</w:t>
            </w:r>
          </w:p>
        </w:tc>
        <w:tc>
          <w:tcPr>
            <w:tcW w:w="1440" w:type="dxa"/>
            <w:tcBorders>
              <w:top w:val="nil"/>
              <w:left w:val="nil"/>
              <w:bottom w:val="nil"/>
              <w:right w:val="nil"/>
            </w:tcBorders>
            <w:shd w:val="clear" w:color="auto" w:fill="FAFAFA"/>
          </w:tcPr>
          <w:p w14:paraId="5D04397B" w14:textId="6AA13A5C" w:rsidR="00713604" w:rsidRPr="005F7D2A" w:rsidRDefault="004C28C7" w:rsidP="00FA76E5">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51</w:t>
            </w:r>
            <w:r w:rsidR="00DE50A1" w:rsidRPr="005F7D2A">
              <w:rPr>
                <w:rFonts w:ascii="Arial" w:eastAsia="Arial Unicode MS" w:hAnsi="Arial" w:cs="Arial"/>
                <w:sz w:val="18"/>
                <w:szCs w:val="18"/>
              </w:rPr>
              <w:t>,</w:t>
            </w:r>
            <w:r w:rsidRPr="004C28C7">
              <w:rPr>
                <w:rFonts w:ascii="Arial" w:eastAsia="Arial Unicode MS" w:hAnsi="Arial" w:cs="Arial"/>
                <w:sz w:val="18"/>
                <w:szCs w:val="18"/>
                <w:lang w:val="en-GB"/>
              </w:rPr>
              <w:t>720</w:t>
            </w:r>
          </w:p>
        </w:tc>
        <w:tc>
          <w:tcPr>
            <w:tcW w:w="1440" w:type="dxa"/>
            <w:tcBorders>
              <w:top w:val="nil"/>
              <w:left w:val="nil"/>
              <w:bottom w:val="nil"/>
              <w:right w:val="nil"/>
            </w:tcBorders>
            <w:shd w:val="clear" w:color="auto" w:fill="FAFAFA"/>
          </w:tcPr>
          <w:p w14:paraId="061E0505" w14:textId="012D498D" w:rsidR="00713604" w:rsidRPr="005F7D2A" w:rsidRDefault="00DE50A1" w:rsidP="00FA76E5">
            <w:pPr>
              <w:ind w:left="-40" w:right="-72"/>
              <w:jc w:val="right"/>
              <w:rPr>
                <w:rFonts w:ascii="Arial" w:eastAsia="Arial Unicode MS" w:hAnsi="Arial" w:cs="Arial"/>
                <w:sz w:val="18"/>
                <w:szCs w:val="18"/>
              </w:rPr>
            </w:pPr>
            <w:r w:rsidRPr="005F7D2A">
              <w:rPr>
                <w:rFonts w:ascii="Arial" w:eastAsia="Arial Unicode MS" w:hAnsi="Arial" w:cs="Arial"/>
                <w:sz w:val="18"/>
                <w:szCs w:val="18"/>
              </w:rPr>
              <w:t>-</w:t>
            </w:r>
          </w:p>
        </w:tc>
        <w:tc>
          <w:tcPr>
            <w:tcW w:w="1440" w:type="dxa"/>
            <w:tcBorders>
              <w:top w:val="nil"/>
              <w:left w:val="nil"/>
              <w:bottom w:val="nil"/>
              <w:right w:val="nil"/>
            </w:tcBorders>
            <w:shd w:val="clear" w:color="auto" w:fill="FAFAFA"/>
          </w:tcPr>
          <w:p w14:paraId="48B3426B" w14:textId="731026F3" w:rsidR="00713604" w:rsidRPr="005F7D2A" w:rsidRDefault="004C28C7" w:rsidP="00FA76E5">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51</w:t>
            </w:r>
            <w:r w:rsidR="00DE50A1" w:rsidRPr="005F7D2A">
              <w:rPr>
                <w:rFonts w:ascii="Arial" w:eastAsia="Arial Unicode MS" w:hAnsi="Arial" w:cs="Arial"/>
                <w:sz w:val="18"/>
                <w:szCs w:val="18"/>
              </w:rPr>
              <w:t>,</w:t>
            </w:r>
            <w:r w:rsidRPr="004C28C7">
              <w:rPr>
                <w:rFonts w:ascii="Arial" w:eastAsia="Arial Unicode MS" w:hAnsi="Arial" w:cs="Arial"/>
                <w:sz w:val="18"/>
                <w:szCs w:val="18"/>
                <w:lang w:val="en-GB"/>
              </w:rPr>
              <w:t>720</w:t>
            </w:r>
          </w:p>
        </w:tc>
        <w:tc>
          <w:tcPr>
            <w:tcW w:w="1440" w:type="dxa"/>
            <w:tcBorders>
              <w:top w:val="nil"/>
              <w:left w:val="nil"/>
              <w:bottom w:val="nil"/>
              <w:right w:val="nil"/>
            </w:tcBorders>
            <w:shd w:val="clear" w:color="auto" w:fill="FAFAFA"/>
          </w:tcPr>
          <w:p w14:paraId="2007E627" w14:textId="1CE42072" w:rsidR="00713604" w:rsidRPr="005F7D2A" w:rsidRDefault="00DE50A1" w:rsidP="00FA76E5">
            <w:pPr>
              <w:ind w:left="-40" w:right="-72"/>
              <w:jc w:val="right"/>
              <w:rPr>
                <w:rFonts w:ascii="Arial" w:eastAsia="Arial Unicode MS" w:hAnsi="Arial" w:cs="Arial"/>
                <w:sz w:val="18"/>
                <w:szCs w:val="18"/>
              </w:rPr>
            </w:pPr>
            <w:r w:rsidRPr="005F7D2A">
              <w:rPr>
                <w:rFonts w:ascii="Arial" w:eastAsia="Arial Unicode MS" w:hAnsi="Arial" w:cs="Arial"/>
                <w:sz w:val="18"/>
                <w:szCs w:val="18"/>
              </w:rPr>
              <w:t>-</w:t>
            </w:r>
          </w:p>
        </w:tc>
      </w:tr>
      <w:tr w:rsidR="00FA76E5" w:rsidRPr="005F7D2A" w14:paraId="58E339DA" w14:textId="77777777" w:rsidTr="000205BF">
        <w:tc>
          <w:tcPr>
            <w:tcW w:w="3690" w:type="dxa"/>
            <w:tcBorders>
              <w:top w:val="nil"/>
              <w:left w:val="nil"/>
              <w:bottom w:val="nil"/>
              <w:right w:val="nil"/>
            </w:tcBorders>
          </w:tcPr>
          <w:p w14:paraId="0A887F5B" w14:textId="65BFA95F" w:rsidR="00FA76E5" w:rsidRPr="005F7D2A" w:rsidRDefault="008249D3" w:rsidP="00FA76E5">
            <w:pPr>
              <w:ind w:left="-86" w:right="-72"/>
              <w:rPr>
                <w:rFonts w:ascii="Arial" w:hAnsi="Arial" w:cs="Arial"/>
                <w:sz w:val="18"/>
                <w:szCs w:val="18"/>
              </w:rPr>
            </w:pPr>
            <w:r w:rsidRPr="008249D3">
              <w:rPr>
                <w:rFonts w:ascii="Arial" w:hAnsi="Arial" w:cs="Arial"/>
                <w:sz w:val="18"/>
                <w:szCs w:val="18"/>
              </w:rPr>
              <w:t>Transferred in (out), net</w:t>
            </w:r>
          </w:p>
        </w:tc>
        <w:tc>
          <w:tcPr>
            <w:tcW w:w="1440" w:type="dxa"/>
            <w:tcBorders>
              <w:top w:val="nil"/>
              <w:left w:val="nil"/>
              <w:bottom w:val="nil"/>
              <w:right w:val="nil"/>
            </w:tcBorders>
            <w:shd w:val="clear" w:color="auto" w:fill="FAFAFA"/>
          </w:tcPr>
          <w:p w14:paraId="318A8D18" w14:textId="50FB1832" w:rsidR="00FA76E5" w:rsidRPr="005F7D2A" w:rsidRDefault="004C28C7" w:rsidP="00FA76E5">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1</w:t>
            </w:r>
            <w:r w:rsidR="00DE50A1" w:rsidRPr="005F7D2A">
              <w:rPr>
                <w:rFonts w:ascii="Arial" w:eastAsia="Arial Unicode MS" w:hAnsi="Arial" w:cs="Arial"/>
                <w:sz w:val="18"/>
                <w:szCs w:val="18"/>
              </w:rPr>
              <w:t>,</w:t>
            </w:r>
            <w:r w:rsidRPr="004C28C7">
              <w:rPr>
                <w:rFonts w:ascii="Arial" w:eastAsia="Arial Unicode MS" w:hAnsi="Arial" w:cs="Arial"/>
                <w:sz w:val="18"/>
                <w:szCs w:val="18"/>
                <w:lang w:val="en-GB"/>
              </w:rPr>
              <w:t>602</w:t>
            </w:r>
          </w:p>
        </w:tc>
        <w:tc>
          <w:tcPr>
            <w:tcW w:w="1440" w:type="dxa"/>
            <w:tcBorders>
              <w:top w:val="nil"/>
              <w:left w:val="nil"/>
              <w:bottom w:val="nil"/>
              <w:right w:val="nil"/>
            </w:tcBorders>
            <w:shd w:val="clear" w:color="auto" w:fill="FAFAFA"/>
          </w:tcPr>
          <w:p w14:paraId="2B538CB0" w14:textId="55A6794A" w:rsidR="00FA76E5" w:rsidRPr="005F7D2A" w:rsidRDefault="00DE50A1" w:rsidP="00FA76E5">
            <w:pPr>
              <w:ind w:left="-40" w:right="-72"/>
              <w:jc w:val="right"/>
              <w:rPr>
                <w:rFonts w:ascii="Arial" w:eastAsia="Arial Unicode MS" w:hAnsi="Arial" w:cs="Arial"/>
                <w:sz w:val="18"/>
                <w:szCs w:val="18"/>
              </w:rPr>
            </w:pPr>
            <w:r w:rsidRPr="005F7D2A">
              <w:rPr>
                <w:rFonts w:ascii="Arial" w:eastAsia="Arial Unicode MS" w:hAnsi="Arial" w:cs="Arial"/>
                <w:sz w:val="18"/>
                <w:szCs w:val="18"/>
              </w:rPr>
              <w:t>(</w:t>
            </w:r>
            <w:r w:rsidR="004C28C7" w:rsidRPr="004C28C7">
              <w:rPr>
                <w:rFonts w:ascii="Arial" w:eastAsia="Arial Unicode MS" w:hAnsi="Arial" w:cs="Arial"/>
                <w:sz w:val="18"/>
                <w:szCs w:val="18"/>
                <w:lang w:val="en-GB"/>
              </w:rPr>
              <w:t>1</w:t>
            </w:r>
            <w:r w:rsidRPr="005F7D2A">
              <w:rPr>
                <w:rFonts w:ascii="Arial" w:eastAsia="Arial Unicode MS" w:hAnsi="Arial" w:cs="Arial"/>
                <w:sz w:val="18"/>
                <w:szCs w:val="18"/>
              </w:rPr>
              <w:t>,</w:t>
            </w:r>
            <w:r w:rsidR="004C28C7" w:rsidRPr="004C28C7">
              <w:rPr>
                <w:rFonts w:ascii="Arial" w:eastAsia="Arial Unicode MS" w:hAnsi="Arial" w:cs="Arial"/>
                <w:sz w:val="18"/>
                <w:szCs w:val="18"/>
                <w:lang w:val="en-GB"/>
              </w:rPr>
              <w:t>602</w:t>
            </w:r>
            <w:r w:rsidRPr="005F7D2A">
              <w:rPr>
                <w:rFonts w:ascii="Arial" w:eastAsia="Arial Unicode MS" w:hAnsi="Arial" w:cs="Arial"/>
                <w:sz w:val="18"/>
                <w:szCs w:val="18"/>
              </w:rPr>
              <w:t>)</w:t>
            </w:r>
          </w:p>
        </w:tc>
        <w:tc>
          <w:tcPr>
            <w:tcW w:w="1440" w:type="dxa"/>
            <w:tcBorders>
              <w:top w:val="nil"/>
              <w:left w:val="nil"/>
              <w:bottom w:val="nil"/>
              <w:right w:val="nil"/>
            </w:tcBorders>
            <w:shd w:val="clear" w:color="auto" w:fill="FAFAFA"/>
          </w:tcPr>
          <w:p w14:paraId="3F4913E7" w14:textId="72C90ABB" w:rsidR="00FA76E5" w:rsidRPr="005F7D2A" w:rsidRDefault="004C28C7" w:rsidP="00FA76E5">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1</w:t>
            </w:r>
            <w:r w:rsidR="00DE50A1" w:rsidRPr="005F7D2A">
              <w:rPr>
                <w:rFonts w:ascii="Arial" w:eastAsia="Arial Unicode MS" w:hAnsi="Arial" w:cs="Arial"/>
                <w:sz w:val="18"/>
                <w:szCs w:val="18"/>
              </w:rPr>
              <w:t>,</w:t>
            </w:r>
            <w:r w:rsidRPr="004C28C7">
              <w:rPr>
                <w:rFonts w:ascii="Arial" w:eastAsia="Arial Unicode MS" w:hAnsi="Arial" w:cs="Arial"/>
                <w:sz w:val="18"/>
                <w:szCs w:val="18"/>
                <w:lang w:val="en-GB"/>
              </w:rPr>
              <w:t>602</w:t>
            </w:r>
          </w:p>
        </w:tc>
        <w:tc>
          <w:tcPr>
            <w:tcW w:w="1440" w:type="dxa"/>
            <w:tcBorders>
              <w:top w:val="nil"/>
              <w:left w:val="nil"/>
              <w:bottom w:val="nil"/>
              <w:right w:val="nil"/>
            </w:tcBorders>
            <w:shd w:val="clear" w:color="auto" w:fill="FAFAFA"/>
          </w:tcPr>
          <w:p w14:paraId="718D6832" w14:textId="13150D16" w:rsidR="00FA76E5" w:rsidRPr="005F7D2A" w:rsidRDefault="00DE50A1" w:rsidP="00FA76E5">
            <w:pPr>
              <w:ind w:left="-40" w:right="-72"/>
              <w:jc w:val="right"/>
              <w:rPr>
                <w:rFonts w:ascii="Arial" w:eastAsia="Arial Unicode MS" w:hAnsi="Arial" w:cs="Arial"/>
                <w:sz w:val="18"/>
                <w:szCs w:val="18"/>
              </w:rPr>
            </w:pPr>
            <w:r w:rsidRPr="005F7D2A">
              <w:rPr>
                <w:rFonts w:ascii="Arial" w:eastAsia="Arial Unicode MS" w:hAnsi="Arial" w:cs="Arial"/>
                <w:sz w:val="18"/>
                <w:szCs w:val="18"/>
              </w:rPr>
              <w:t>(</w:t>
            </w:r>
            <w:r w:rsidR="004C28C7" w:rsidRPr="004C28C7">
              <w:rPr>
                <w:rFonts w:ascii="Arial" w:eastAsia="Arial Unicode MS" w:hAnsi="Arial" w:cs="Arial"/>
                <w:sz w:val="18"/>
                <w:szCs w:val="18"/>
                <w:lang w:val="en-GB"/>
              </w:rPr>
              <w:t>1</w:t>
            </w:r>
            <w:r w:rsidRPr="005F7D2A">
              <w:rPr>
                <w:rFonts w:ascii="Arial" w:eastAsia="Arial Unicode MS" w:hAnsi="Arial" w:cs="Arial"/>
                <w:sz w:val="18"/>
                <w:szCs w:val="18"/>
              </w:rPr>
              <w:t>,</w:t>
            </w:r>
            <w:r w:rsidR="004C28C7" w:rsidRPr="004C28C7">
              <w:rPr>
                <w:rFonts w:ascii="Arial" w:eastAsia="Arial Unicode MS" w:hAnsi="Arial" w:cs="Arial"/>
                <w:sz w:val="18"/>
                <w:szCs w:val="18"/>
                <w:lang w:val="en-GB"/>
              </w:rPr>
              <w:t>602</w:t>
            </w:r>
            <w:r w:rsidRPr="005F7D2A">
              <w:rPr>
                <w:rFonts w:ascii="Arial" w:eastAsia="Arial Unicode MS" w:hAnsi="Arial" w:cs="Arial"/>
                <w:sz w:val="18"/>
                <w:szCs w:val="18"/>
              </w:rPr>
              <w:t>)</w:t>
            </w:r>
          </w:p>
        </w:tc>
      </w:tr>
      <w:tr w:rsidR="00FA76E5" w:rsidRPr="005F7D2A" w14:paraId="2F7DEDA2" w14:textId="77777777" w:rsidTr="000205BF">
        <w:tc>
          <w:tcPr>
            <w:tcW w:w="3690" w:type="dxa"/>
            <w:tcBorders>
              <w:top w:val="nil"/>
              <w:left w:val="nil"/>
              <w:bottom w:val="nil"/>
              <w:right w:val="nil"/>
            </w:tcBorders>
          </w:tcPr>
          <w:p w14:paraId="202F4B6C" w14:textId="77777777" w:rsidR="00FA76E5" w:rsidRPr="005F7D2A" w:rsidRDefault="00FA76E5" w:rsidP="00FA76E5">
            <w:pPr>
              <w:ind w:left="-86" w:right="-72"/>
              <w:rPr>
                <w:rFonts w:ascii="Arial" w:hAnsi="Arial" w:cs="Arial"/>
                <w:sz w:val="18"/>
                <w:szCs w:val="18"/>
              </w:rPr>
            </w:pPr>
            <w:r w:rsidRPr="005F7D2A">
              <w:rPr>
                <w:rFonts w:ascii="Arial" w:hAnsi="Arial" w:cs="Arial"/>
                <w:sz w:val="18"/>
                <w:szCs w:val="18"/>
              </w:rPr>
              <w:t>Write-off, net</w:t>
            </w:r>
          </w:p>
        </w:tc>
        <w:tc>
          <w:tcPr>
            <w:tcW w:w="1440" w:type="dxa"/>
            <w:tcBorders>
              <w:top w:val="nil"/>
              <w:left w:val="nil"/>
              <w:bottom w:val="nil"/>
              <w:right w:val="nil"/>
            </w:tcBorders>
            <w:shd w:val="clear" w:color="auto" w:fill="FAFAFA"/>
          </w:tcPr>
          <w:p w14:paraId="516D1EF0" w14:textId="62F2A2B8" w:rsidR="00FA76E5" w:rsidRPr="005F7D2A" w:rsidRDefault="00DE50A1" w:rsidP="00FA76E5">
            <w:pPr>
              <w:ind w:left="-40" w:right="-72"/>
              <w:jc w:val="right"/>
              <w:rPr>
                <w:rFonts w:ascii="Arial" w:eastAsia="Arial Unicode MS" w:hAnsi="Arial" w:cs="Arial"/>
                <w:sz w:val="18"/>
                <w:szCs w:val="18"/>
              </w:rPr>
            </w:pPr>
            <w:r w:rsidRPr="005F7D2A">
              <w:rPr>
                <w:rFonts w:ascii="Arial" w:eastAsia="Arial Unicode MS" w:hAnsi="Arial" w:cs="Arial"/>
                <w:sz w:val="18"/>
                <w:szCs w:val="18"/>
              </w:rPr>
              <w:t>(</w:t>
            </w:r>
            <w:r w:rsidR="004C28C7" w:rsidRPr="004C28C7">
              <w:rPr>
                <w:rFonts w:ascii="Arial" w:eastAsia="Arial Unicode MS" w:hAnsi="Arial" w:cs="Arial"/>
                <w:sz w:val="18"/>
                <w:szCs w:val="18"/>
                <w:lang w:val="en-GB"/>
              </w:rPr>
              <w:t>389</w:t>
            </w:r>
            <w:r w:rsidRPr="005F7D2A">
              <w:rPr>
                <w:rFonts w:ascii="Arial" w:eastAsia="Arial Unicode MS" w:hAnsi="Arial" w:cs="Arial"/>
                <w:sz w:val="18"/>
                <w:szCs w:val="18"/>
              </w:rPr>
              <w:t>)</w:t>
            </w:r>
          </w:p>
        </w:tc>
        <w:tc>
          <w:tcPr>
            <w:tcW w:w="1440" w:type="dxa"/>
            <w:tcBorders>
              <w:top w:val="nil"/>
              <w:left w:val="nil"/>
              <w:bottom w:val="nil"/>
              <w:right w:val="nil"/>
            </w:tcBorders>
            <w:shd w:val="clear" w:color="auto" w:fill="FAFAFA"/>
          </w:tcPr>
          <w:p w14:paraId="6248B993" w14:textId="0747D806" w:rsidR="00FA76E5" w:rsidRPr="005F7D2A" w:rsidRDefault="00DE50A1" w:rsidP="00FA76E5">
            <w:pPr>
              <w:ind w:left="-40" w:right="-72"/>
              <w:jc w:val="right"/>
              <w:rPr>
                <w:rFonts w:ascii="Arial" w:eastAsia="Arial Unicode MS" w:hAnsi="Arial" w:cs="Arial"/>
                <w:sz w:val="18"/>
                <w:szCs w:val="18"/>
              </w:rPr>
            </w:pPr>
            <w:r w:rsidRPr="005F7D2A">
              <w:rPr>
                <w:rFonts w:ascii="Arial" w:eastAsia="Arial Unicode MS" w:hAnsi="Arial" w:cs="Arial"/>
                <w:sz w:val="18"/>
                <w:szCs w:val="18"/>
              </w:rPr>
              <w:t>(</w:t>
            </w:r>
            <w:r w:rsidR="004C28C7" w:rsidRPr="004C28C7">
              <w:rPr>
                <w:rFonts w:ascii="Arial" w:eastAsia="Arial Unicode MS" w:hAnsi="Arial" w:cs="Arial"/>
                <w:sz w:val="18"/>
                <w:szCs w:val="18"/>
                <w:lang w:val="en-GB"/>
              </w:rPr>
              <w:t>506</w:t>
            </w:r>
            <w:r w:rsidRPr="005F7D2A">
              <w:rPr>
                <w:rFonts w:ascii="Arial" w:eastAsia="Arial Unicode MS" w:hAnsi="Arial" w:cs="Arial"/>
                <w:sz w:val="18"/>
                <w:szCs w:val="18"/>
              </w:rPr>
              <w:t>)</w:t>
            </w:r>
          </w:p>
        </w:tc>
        <w:tc>
          <w:tcPr>
            <w:tcW w:w="1440" w:type="dxa"/>
            <w:tcBorders>
              <w:top w:val="nil"/>
              <w:left w:val="nil"/>
              <w:bottom w:val="nil"/>
              <w:right w:val="nil"/>
            </w:tcBorders>
            <w:shd w:val="clear" w:color="auto" w:fill="FAFAFA"/>
          </w:tcPr>
          <w:p w14:paraId="1B0414D2" w14:textId="2DD9011F" w:rsidR="00FA76E5" w:rsidRPr="005F7D2A" w:rsidRDefault="00DE50A1" w:rsidP="00FA76E5">
            <w:pPr>
              <w:ind w:left="-40" w:right="-72"/>
              <w:jc w:val="right"/>
              <w:rPr>
                <w:rFonts w:ascii="Arial" w:eastAsia="Arial Unicode MS" w:hAnsi="Arial" w:cs="Arial"/>
                <w:sz w:val="18"/>
                <w:szCs w:val="18"/>
              </w:rPr>
            </w:pPr>
            <w:r w:rsidRPr="005F7D2A">
              <w:rPr>
                <w:rFonts w:ascii="Arial" w:eastAsia="Arial Unicode MS" w:hAnsi="Arial" w:cs="Arial"/>
                <w:sz w:val="18"/>
                <w:szCs w:val="18"/>
              </w:rPr>
              <w:t>(</w:t>
            </w:r>
            <w:r w:rsidR="004C28C7" w:rsidRPr="004C28C7">
              <w:rPr>
                <w:rFonts w:ascii="Arial" w:eastAsia="Arial Unicode MS" w:hAnsi="Arial" w:cs="Arial"/>
                <w:sz w:val="18"/>
                <w:szCs w:val="18"/>
                <w:lang w:val="en-GB"/>
              </w:rPr>
              <w:t>389</w:t>
            </w:r>
            <w:r w:rsidRPr="005F7D2A">
              <w:rPr>
                <w:rFonts w:ascii="Arial" w:eastAsia="Arial Unicode MS" w:hAnsi="Arial" w:cs="Arial"/>
                <w:sz w:val="18"/>
                <w:szCs w:val="18"/>
              </w:rPr>
              <w:t>)</w:t>
            </w:r>
          </w:p>
        </w:tc>
        <w:tc>
          <w:tcPr>
            <w:tcW w:w="1440" w:type="dxa"/>
            <w:tcBorders>
              <w:top w:val="nil"/>
              <w:left w:val="nil"/>
              <w:bottom w:val="nil"/>
              <w:right w:val="nil"/>
            </w:tcBorders>
            <w:shd w:val="clear" w:color="auto" w:fill="FAFAFA"/>
          </w:tcPr>
          <w:p w14:paraId="069F7CA8" w14:textId="5B2C288B" w:rsidR="00FA76E5" w:rsidRPr="005F7D2A" w:rsidRDefault="00DE50A1" w:rsidP="00FA76E5">
            <w:pPr>
              <w:ind w:left="-40" w:right="-72"/>
              <w:jc w:val="right"/>
              <w:rPr>
                <w:rFonts w:ascii="Arial" w:eastAsia="Arial Unicode MS" w:hAnsi="Arial" w:cs="Arial"/>
                <w:sz w:val="18"/>
                <w:szCs w:val="18"/>
              </w:rPr>
            </w:pPr>
            <w:r w:rsidRPr="005F7D2A">
              <w:rPr>
                <w:rFonts w:ascii="Arial" w:eastAsia="Arial Unicode MS" w:hAnsi="Arial" w:cs="Arial"/>
                <w:sz w:val="18"/>
                <w:szCs w:val="18"/>
              </w:rPr>
              <w:t>(</w:t>
            </w:r>
            <w:r w:rsidR="004C28C7" w:rsidRPr="004C28C7">
              <w:rPr>
                <w:rFonts w:ascii="Arial" w:eastAsia="Arial Unicode MS" w:hAnsi="Arial" w:cs="Arial"/>
                <w:sz w:val="18"/>
                <w:szCs w:val="18"/>
                <w:lang w:val="en-GB"/>
              </w:rPr>
              <w:t>506</w:t>
            </w:r>
            <w:r w:rsidRPr="005F7D2A">
              <w:rPr>
                <w:rFonts w:ascii="Arial" w:eastAsia="Arial Unicode MS" w:hAnsi="Arial" w:cs="Arial"/>
                <w:sz w:val="18"/>
                <w:szCs w:val="18"/>
              </w:rPr>
              <w:t>)</w:t>
            </w:r>
          </w:p>
        </w:tc>
      </w:tr>
      <w:tr w:rsidR="00FA76E5" w:rsidRPr="005F7D2A" w14:paraId="4D0A0355" w14:textId="77777777" w:rsidTr="000205BF">
        <w:tc>
          <w:tcPr>
            <w:tcW w:w="3690" w:type="dxa"/>
            <w:tcBorders>
              <w:top w:val="nil"/>
              <w:left w:val="nil"/>
              <w:bottom w:val="nil"/>
              <w:right w:val="nil"/>
            </w:tcBorders>
          </w:tcPr>
          <w:p w14:paraId="0D1226F6" w14:textId="596A4305" w:rsidR="00FA76E5" w:rsidRPr="005F7D2A" w:rsidRDefault="00FA76E5" w:rsidP="00FA76E5">
            <w:pPr>
              <w:ind w:left="-86" w:right="-72"/>
              <w:rPr>
                <w:rFonts w:ascii="Arial" w:hAnsi="Arial" w:cs="Arial"/>
                <w:sz w:val="18"/>
                <w:szCs w:val="18"/>
                <w:lang w:val="en-GB"/>
              </w:rPr>
            </w:pPr>
            <w:r w:rsidRPr="005F7D2A">
              <w:rPr>
                <w:rFonts w:ascii="Arial" w:hAnsi="Arial" w:cs="Arial"/>
                <w:sz w:val="18"/>
                <w:szCs w:val="18"/>
              </w:rPr>
              <w:t>Depreciation</w:t>
            </w:r>
          </w:p>
        </w:tc>
        <w:tc>
          <w:tcPr>
            <w:tcW w:w="1440" w:type="dxa"/>
            <w:tcBorders>
              <w:top w:val="nil"/>
              <w:left w:val="nil"/>
              <w:bottom w:val="single" w:sz="4" w:space="0" w:color="auto"/>
              <w:right w:val="nil"/>
            </w:tcBorders>
            <w:shd w:val="clear" w:color="auto" w:fill="FAFAFA"/>
          </w:tcPr>
          <w:p w14:paraId="0C6D6D4F" w14:textId="79C14D04" w:rsidR="00FA76E5" w:rsidRPr="005F7D2A" w:rsidRDefault="00DE50A1" w:rsidP="00FA76E5">
            <w:pPr>
              <w:ind w:left="-40" w:right="-72"/>
              <w:jc w:val="right"/>
              <w:rPr>
                <w:rFonts w:ascii="Arial" w:eastAsia="Arial Unicode MS" w:hAnsi="Arial" w:cs="Arial"/>
                <w:sz w:val="18"/>
                <w:szCs w:val="18"/>
              </w:rPr>
            </w:pPr>
            <w:r w:rsidRPr="005F7D2A">
              <w:rPr>
                <w:rFonts w:ascii="Arial" w:eastAsia="Arial Unicode MS" w:hAnsi="Arial" w:cs="Arial"/>
                <w:sz w:val="18"/>
                <w:szCs w:val="18"/>
              </w:rPr>
              <w:t>(</w:t>
            </w:r>
            <w:r w:rsidR="004C28C7" w:rsidRPr="004C28C7">
              <w:rPr>
                <w:rFonts w:ascii="Arial" w:eastAsia="Arial Unicode MS" w:hAnsi="Arial" w:cs="Arial"/>
                <w:sz w:val="18"/>
                <w:szCs w:val="18"/>
                <w:lang w:val="en-GB"/>
              </w:rPr>
              <w:t>45</w:t>
            </w:r>
            <w:r w:rsidRPr="005F7D2A">
              <w:rPr>
                <w:rFonts w:ascii="Arial" w:eastAsia="Arial Unicode MS" w:hAnsi="Arial" w:cs="Arial"/>
                <w:sz w:val="18"/>
                <w:szCs w:val="18"/>
              </w:rPr>
              <w:t>,</w:t>
            </w:r>
            <w:r w:rsidR="004C28C7" w:rsidRPr="004C28C7">
              <w:rPr>
                <w:rFonts w:ascii="Arial" w:eastAsia="Arial Unicode MS" w:hAnsi="Arial" w:cs="Arial"/>
                <w:sz w:val="18"/>
                <w:szCs w:val="18"/>
                <w:lang w:val="en-GB"/>
              </w:rPr>
              <w:t>489</w:t>
            </w:r>
            <w:r w:rsidRPr="005F7D2A">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FAFAFA"/>
          </w:tcPr>
          <w:p w14:paraId="5D071D2E" w14:textId="40849B2A" w:rsidR="00FA76E5" w:rsidRPr="005F7D2A" w:rsidRDefault="00DE50A1" w:rsidP="00FA76E5">
            <w:pPr>
              <w:ind w:left="-40" w:right="-72"/>
              <w:jc w:val="right"/>
              <w:rPr>
                <w:rFonts w:ascii="Arial" w:eastAsia="Arial Unicode MS" w:hAnsi="Arial" w:cs="Arial"/>
                <w:sz w:val="18"/>
                <w:szCs w:val="18"/>
              </w:rPr>
            </w:pPr>
            <w:r w:rsidRPr="005F7D2A">
              <w:rPr>
                <w:rFonts w:ascii="Arial" w:eastAsia="Arial Unicode MS" w:hAnsi="Arial" w:cs="Arial"/>
                <w:sz w:val="18"/>
                <w:szCs w:val="18"/>
              </w:rPr>
              <w:t>(</w:t>
            </w:r>
            <w:r w:rsidR="004C28C7" w:rsidRPr="004C28C7">
              <w:rPr>
                <w:rFonts w:ascii="Arial" w:eastAsia="Arial Unicode MS" w:hAnsi="Arial" w:cs="Arial"/>
                <w:sz w:val="18"/>
                <w:szCs w:val="18"/>
                <w:lang w:val="en-GB"/>
              </w:rPr>
              <w:t>8</w:t>
            </w:r>
            <w:r w:rsidRPr="005F7D2A">
              <w:rPr>
                <w:rFonts w:ascii="Arial" w:eastAsia="Arial Unicode MS" w:hAnsi="Arial" w:cs="Arial"/>
                <w:sz w:val="18"/>
                <w:szCs w:val="18"/>
              </w:rPr>
              <w:t>,</w:t>
            </w:r>
            <w:r w:rsidR="004C28C7" w:rsidRPr="004C28C7">
              <w:rPr>
                <w:rFonts w:ascii="Arial" w:eastAsia="Arial Unicode MS" w:hAnsi="Arial" w:cs="Arial"/>
                <w:sz w:val="18"/>
                <w:szCs w:val="18"/>
                <w:lang w:val="en-GB"/>
              </w:rPr>
              <w:t>668</w:t>
            </w:r>
            <w:r w:rsidRPr="005F7D2A">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FAFAFA"/>
          </w:tcPr>
          <w:p w14:paraId="74F7515D" w14:textId="700912BD" w:rsidR="00FA76E5" w:rsidRPr="005F7D2A" w:rsidRDefault="00DE50A1" w:rsidP="00FA76E5">
            <w:pPr>
              <w:ind w:left="-40" w:right="-72"/>
              <w:jc w:val="right"/>
              <w:rPr>
                <w:rFonts w:ascii="Arial" w:eastAsia="Arial Unicode MS" w:hAnsi="Arial" w:cs="Arial"/>
                <w:sz w:val="18"/>
                <w:szCs w:val="18"/>
              </w:rPr>
            </w:pPr>
            <w:r w:rsidRPr="005F7D2A">
              <w:rPr>
                <w:rFonts w:ascii="Arial" w:eastAsia="Arial Unicode MS" w:hAnsi="Arial" w:cs="Arial"/>
                <w:sz w:val="18"/>
                <w:szCs w:val="18"/>
              </w:rPr>
              <w:t>(</w:t>
            </w:r>
            <w:r w:rsidR="004C28C7" w:rsidRPr="004C28C7">
              <w:rPr>
                <w:rFonts w:ascii="Arial" w:eastAsia="Arial Unicode MS" w:hAnsi="Arial" w:cs="Arial"/>
                <w:sz w:val="18"/>
                <w:szCs w:val="18"/>
                <w:lang w:val="en-GB"/>
              </w:rPr>
              <w:t>45</w:t>
            </w:r>
            <w:r w:rsidRPr="005F7D2A">
              <w:rPr>
                <w:rFonts w:ascii="Arial" w:eastAsia="Arial Unicode MS" w:hAnsi="Arial" w:cs="Arial"/>
                <w:sz w:val="18"/>
                <w:szCs w:val="18"/>
              </w:rPr>
              <w:t>,</w:t>
            </w:r>
            <w:r w:rsidR="004C28C7" w:rsidRPr="004C28C7">
              <w:rPr>
                <w:rFonts w:ascii="Arial" w:eastAsia="Arial Unicode MS" w:hAnsi="Arial" w:cs="Arial"/>
                <w:sz w:val="18"/>
                <w:szCs w:val="18"/>
                <w:lang w:val="en-GB"/>
              </w:rPr>
              <w:t>271</w:t>
            </w:r>
            <w:r w:rsidRPr="005F7D2A">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FAFAFA"/>
          </w:tcPr>
          <w:p w14:paraId="4EF94CF4" w14:textId="7A71C760" w:rsidR="00FA76E5" w:rsidRPr="005F7D2A" w:rsidRDefault="00DE50A1" w:rsidP="00FA76E5">
            <w:pPr>
              <w:ind w:left="-40" w:right="-72"/>
              <w:jc w:val="right"/>
              <w:rPr>
                <w:rFonts w:ascii="Arial" w:eastAsia="Arial Unicode MS" w:hAnsi="Arial" w:cs="Arial"/>
                <w:sz w:val="18"/>
                <w:szCs w:val="18"/>
              </w:rPr>
            </w:pPr>
            <w:r w:rsidRPr="005F7D2A">
              <w:rPr>
                <w:rFonts w:ascii="Arial" w:eastAsia="Arial Unicode MS" w:hAnsi="Arial" w:cs="Arial"/>
                <w:sz w:val="18"/>
                <w:szCs w:val="18"/>
              </w:rPr>
              <w:t>(</w:t>
            </w:r>
            <w:r w:rsidR="004C28C7" w:rsidRPr="004C28C7">
              <w:rPr>
                <w:rFonts w:ascii="Arial" w:eastAsia="Arial Unicode MS" w:hAnsi="Arial" w:cs="Arial"/>
                <w:sz w:val="18"/>
                <w:szCs w:val="18"/>
                <w:lang w:val="en-GB"/>
              </w:rPr>
              <w:t>8</w:t>
            </w:r>
            <w:r w:rsidRPr="005F7D2A">
              <w:rPr>
                <w:rFonts w:ascii="Arial" w:eastAsia="Arial Unicode MS" w:hAnsi="Arial" w:cs="Arial"/>
                <w:sz w:val="18"/>
                <w:szCs w:val="18"/>
              </w:rPr>
              <w:t>,</w:t>
            </w:r>
            <w:r w:rsidR="004C28C7" w:rsidRPr="004C28C7">
              <w:rPr>
                <w:rFonts w:ascii="Arial" w:eastAsia="Arial Unicode MS" w:hAnsi="Arial" w:cs="Arial"/>
                <w:sz w:val="18"/>
                <w:szCs w:val="18"/>
                <w:lang w:val="en-GB"/>
              </w:rPr>
              <w:t>353</w:t>
            </w:r>
            <w:r w:rsidRPr="005F7D2A">
              <w:rPr>
                <w:rFonts w:ascii="Arial" w:eastAsia="Arial Unicode MS" w:hAnsi="Arial" w:cs="Arial"/>
                <w:sz w:val="18"/>
                <w:szCs w:val="18"/>
              </w:rPr>
              <w:t>)</w:t>
            </w:r>
          </w:p>
        </w:tc>
      </w:tr>
      <w:tr w:rsidR="00FA76E5" w:rsidRPr="001522E9" w14:paraId="0B632144" w14:textId="77777777" w:rsidTr="00FA76E5">
        <w:tc>
          <w:tcPr>
            <w:tcW w:w="3690" w:type="dxa"/>
            <w:tcBorders>
              <w:top w:val="nil"/>
              <w:left w:val="nil"/>
              <w:bottom w:val="nil"/>
              <w:right w:val="nil"/>
            </w:tcBorders>
          </w:tcPr>
          <w:p w14:paraId="5F01CA18" w14:textId="77777777" w:rsidR="00FA76E5" w:rsidRPr="001522E9" w:rsidRDefault="00FA76E5" w:rsidP="00FA76E5">
            <w:pPr>
              <w:ind w:left="-86" w:right="-72"/>
              <w:rPr>
                <w:rFonts w:ascii="Arial" w:hAnsi="Arial" w:cs="Arial"/>
                <w:b/>
                <w:bCs/>
                <w:sz w:val="12"/>
                <w:szCs w:val="12"/>
              </w:rPr>
            </w:pPr>
          </w:p>
        </w:tc>
        <w:tc>
          <w:tcPr>
            <w:tcW w:w="1440" w:type="dxa"/>
            <w:tcBorders>
              <w:top w:val="single" w:sz="4" w:space="0" w:color="auto"/>
              <w:left w:val="nil"/>
              <w:bottom w:val="nil"/>
              <w:right w:val="nil"/>
            </w:tcBorders>
            <w:shd w:val="clear" w:color="auto" w:fill="FAFAFA"/>
          </w:tcPr>
          <w:p w14:paraId="62B2F4C6" w14:textId="464EE6F0" w:rsidR="00FA76E5" w:rsidRPr="001522E9" w:rsidRDefault="00FA76E5" w:rsidP="00FA76E5">
            <w:pPr>
              <w:ind w:left="-40" w:right="-72"/>
              <w:jc w:val="right"/>
              <w:rPr>
                <w:rFonts w:ascii="Arial" w:eastAsia="Arial Unicode MS" w:hAnsi="Arial" w:cs="Arial"/>
                <w:sz w:val="12"/>
                <w:szCs w:val="12"/>
              </w:rPr>
            </w:pPr>
          </w:p>
        </w:tc>
        <w:tc>
          <w:tcPr>
            <w:tcW w:w="1440" w:type="dxa"/>
            <w:tcBorders>
              <w:top w:val="single" w:sz="4" w:space="0" w:color="auto"/>
              <w:left w:val="nil"/>
              <w:bottom w:val="nil"/>
              <w:right w:val="nil"/>
            </w:tcBorders>
            <w:shd w:val="clear" w:color="auto" w:fill="FAFAFA"/>
          </w:tcPr>
          <w:p w14:paraId="06654C04" w14:textId="53B44885" w:rsidR="00FA76E5" w:rsidRPr="001522E9" w:rsidRDefault="00FA76E5" w:rsidP="00FA76E5">
            <w:pPr>
              <w:ind w:left="-40" w:right="-72"/>
              <w:jc w:val="right"/>
              <w:rPr>
                <w:rFonts w:ascii="Arial" w:eastAsia="Arial Unicode MS" w:hAnsi="Arial" w:cs="Arial"/>
                <w:sz w:val="12"/>
                <w:szCs w:val="12"/>
                <w:cs/>
              </w:rPr>
            </w:pPr>
          </w:p>
        </w:tc>
        <w:tc>
          <w:tcPr>
            <w:tcW w:w="1440" w:type="dxa"/>
            <w:tcBorders>
              <w:top w:val="single" w:sz="4" w:space="0" w:color="auto"/>
              <w:left w:val="nil"/>
              <w:bottom w:val="nil"/>
              <w:right w:val="nil"/>
            </w:tcBorders>
            <w:shd w:val="clear" w:color="auto" w:fill="FAFAFA"/>
          </w:tcPr>
          <w:p w14:paraId="7721E122" w14:textId="076BF575" w:rsidR="00FA76E5" w:rsidRPr="001522E9" w:rsidRDefault="00FA76E5" w:rsidP="00FA76E5">
            <w:pPr>
              <w:ind w:left="-40" w:right="-72"/>
              <w:jc w:val="right"/>
              <w:rPr>
                <w:rFonts w:ascii="Arial" w:eastAsia="Arial Unicode MS" w:hAnsi="Arial" w:cs="Arial"/>
                <w:sz w:val="12"/>
                <w:szCs w:val="12"/>
              </w:rPr>
            </w:pPr>
          </w:p>
        </w:tc>
        <w:tc>
          <w:tcPr>
            <w:tcW w:w="1440" w:type="dxa"/>
            <w:tcBorders>
              <w:top w:val="single" w:sz="4" w:space="0" w:color="auto"/>
              <w:left w:val="nil"/>
              <w:bottom w:val="nil"/>
              <w:right w:val="nil"/>
            </w:tcBorders>
            <w:shd w:val="clear" w:color="auto" w:fill="FAFAFA"/>
          </w:tcPr>
          <w:p w14:paraId="69C6D195" w14:textId="7AC58AD5" w:rsidR="00FA76E5" w:rsidRPr="001522E9" w:rsidRDefault="00FA76E5" w:rsidP="00FA76E5">
            <w:pPr>
              <w:ind w:left="-40" w:right="-72"/>
              <w:jc w:val="right"/>
              <w:rPr>
                <w:rFonts w:ascii="Arial" w:eastAsia="Arial Unicode MS" w:hAnsi="Arial" w:cs="Arial"/>
                <w:sz w:val="12"/>
                <w:szCs w:val="12"/>
              </w:rPr>
            </w:pPr>
          </w:p>
        </w:tc>
      </w:tr>
      <w:tr w:rsidR="005F7D2A" w:rsidRPr="005F7D2A" w14:paraId="724E11A4" w14:textId="77777777" w:rsidTr="00FA76E5">
        <w:tc>
          <w:tcPr>
            <w:tcW w:w="3690" w:type="dxa"/>
            <w:tcBorders>
              <w:top w:val="nil"/>
              <w:left w:val="nil"/>
              <w:bottom w:val="nil"/>
              <w:right w:val="nil"/>
            </w:tcBorders>
          </w:tcPr>
          <w:p w14:paraId="63B04BB9" w14:textId="77777777" w:rsidR="005F7D2A" w:rsidRPr="005F7D2A" w:rsidRDefault="005F7D2A" w:rsidP="005F7D2A">
            <w:pPr>
              <w:ind w:left="-86" w:right="-72"/>
              <w:rPr>
                <w:rFonts w:ascii="Arial" w:hAnsi="Arial" w:cs="Arial"/>
                <w:b/>
                <w:bCs/>
                <w:sz w:val="18"/>
                <w:szCs w:val="18"/>
              </w:rPr>
            </w:pPr>
            <w:r w:rsidRPr="005F7D2A">
              <w:rPr>
                <w:rFonts w:ascii="Arial" w:hAnsi="Arial" w:cs="Arial"/>
                <w:b/>
                <w:bCs/>
                <w:sz w:val="18"/>
                <w:szCs w:val="18"/>
              </w:rPr>
              <w:t>Closing net book value</w:t>
            </w:r>
          </w:p>
        </w:tc>
        <w:tc>
          <w:tcPr>
            <w:tcW w:w="1440" w:type="dxa"/>
            <w:tcBorders>
              <w:top w:val="nil"/>
              <w:left w:val="nil"/>
              <w:bottom w:val="single" w:sz="4" w:space="0" w:color="auto"/>
              <w:right w:val="nil"/>
            </w:tcBorders>
            <w:shd w:val="clear" w:color="auto" w:fill="FAFAFA"/>
          </w:tcPr>
          <w:p w14:paraId="7D55EC44" w14:textId="1DD5EAF8" w:rsidR="005F7D2A" w:rsidRPr="005F7D2A" w:rsidRDefault="004C28C7" w:rsidP="005F7D2A">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234</w:t>
            </w:r>
            <w:r w:rsidR="005F7D2A" w:rsidRPr="005F7D2A">
              <w:rPr>
                <w:rFonts w:ascii="Arial" w:eastAsia="Arial Unicode MS" w:hAnsi="Arial" w:cs="Arial"/>
                <w:sz w:val="18"/>
                <w:szCs w:val="18"/>
              </w:rPr>
              <w:t>,</w:t>
            </w:r>
            <w:r w:rsidRPr="004C28C7">
              <w:rPr>
                <w:rFonts w:ascii="Arial" w:eastAsia="Arial Unicode MS" w:hAnsi="Arial" w:cs="Arial"/>
                <w:sz w:val="18"/>
                <w:szCs w:val="18"/>
                <w:lang w:val="en-GB"/>
              </w:rPr>
              <w:t>855</w:t>
            </w:r>
          </w:p>
        </w:tc>
        <w:tc>
          <w:tcPr>
            <w:tcW w:w="1440" w:type="dxa"/>
            <w:tcBorders>
              <w:top w:val="nil"/>
              <w:left w:val="nil"/>
              <w:bottom w:val="single" w:sz="4" w:space="0" w:color="auto"/>
              <w:right w:val="nil"/>
            </w:tcBorders>
            <w:shd w:val="clear" w:color="auto" w:fill="FAFAFA"/>
          </w:tcPr>
          <w:p w14:paraId="6455FAC4" w14:textId="5D1CBDE8" w:rsidR="005F7D2A" w:rsidRPr="005F7D2A" w:rsidRDefault="004C28C7" w:rsidP="005F7D2A">
            <w:pPr>
              <w:tabs>
                <w:tab w:val="left" w:pos="1128"/>
              </w:tabs>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77</w:t>
            </w:r>
            <w:r w:rsidR="005F7D2A" w:rsidRPr="005F7D2A">
              <w:rPr>
                <w:rFonts w:ascii="Arial" w:eastAsia="Arial Unicode MS" w:hAnsi="Arial" w:cs="Arial"/>
                <w:sz w:val="18"/>
                <w:szCs w:val="18"/>
              </w:rPr>
              <w:t>,</w:t>
            </w:r>
            <w:r w:rsidRPr="004C28C7">
              <w:rPr>
                <w:rFonts w:ascii="Arial" w:eastAsia="Arial Unicode MS" w:hAnsi="Arial" w:cs="Arial"/>
                <w:sz w:val="18"/>
                <w:szCs w:val="18"/>
                <w:lang w:val="en-GB"/>
              </w:rPr>
              <w:t>644</w:t>
            </w:r>
          </w:p>
        </w:tc>
        <w:tc>
          <w:tcPr>
            <w:tcW w:w="1440" w:type="dxa"/>
            <w:tcBorders>
              <w:top w:val="nil"/>
              <w:left w:val="nil"/>
              <w:bottom w:val="single" w:sz="4" w:space="0" w:color="auto"/>
              <w:right w:val="nil"/>
            </w:tcBorders>
            <w:shd w:val="clear" w:color="auto" w:fill="FAFAFA"/>
          </w:tcPr>
          <w:p w14:paraId="51821A07" w14:textId="3440163B" w:rsidR="005F7D2A" w:rsidRPr="005F7D2A" w:rsidRDefault="004C28C7" w:rsidP="005F7D2A">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234</w:t>
            </w:r>
            <w:r w:rsidR="005F7D2A" w:rsidRPr="005F7D2A">
              <w:rPr>
                <w:rFonts w:ascii="Arial" w:eastAsia="Arial Unicode MS" w:hAnsi="Arial" w:cs="Arial"/>
                <w:sz w:val="18"/>
                <w:szCs w:val="18"/>
              </w:rPr>
              <w:t>,</w:t>
            </w:r>
            <w:r w:rsidRPr="004C28C7">
              <w:rPr>
                <w:rFonts w:ascii="Arial" w:eastAsia="Arial Unicode MS" w:hAnsi="Arial" w:cs="Arial"/>
                <w:sz w:val="18"/>
                <w:szCs w:val="18"/>
                <w:lang w:val="en-GB"/>
              </w:rPr>
              <w:t>091</w:t>
            </w:r>
          </w:p>
        </w:tc>
        <w:tc>
          <w:tcPr>
            <w:tcW w:w="1440" w:type="dxa"/>
            <w:tcBorders>
              <w:top w:val="nil"/>
              <w:left w:val="nil"/>
              <w:bottom w:val="single" w:sz="4" w:space="0" w:color="auto"/>
              <w:right w:val="nil"/>
            </w:tcBorders>
            <w:shd w:val="clear" w:color="auto" w:fill="FAFAFA"/>
          </w:tcPr>
          <w:p w14:paraId="072D5CCE" w14:textId="6799EC01" w:rsidR="005F7D2A" w:rsidRPr="005F7D2A" w:rsidRDefault="004C28C7" w:rsidP="005F7D2A">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72</w:t>
            </w:r>
            <w:r w:rsidR="005F7D2A" w:rsidRPr="005F7D2A">
              <w:rPr>
                <w:rFonts w:ascii="Arial" w:eastAsia="Arial Unicode MS" w:hAnsi="Arial" w:cs="Arial"/>
                <w:sz w:val="18"/>
                <w:szCs w:val="18"/>
              </w:rPr>
              <w:t>,</w:t>
            </w:r>
            <w:r w:rsidRPr="004C28C7">
              <w:rPr>
                <w:rFonts w:ascii="Arial" w:eastAsia="Arial Unicode MS" w:hAnsi="Arial" w:cs="Arial"/>
                <w:sz w:val="18"/>
                <w:szCs w:val="18"/>
                <w:lang w:val="en-GB"/>
              </w:rPr>
              <w:t>225</w:t>
            </w:r>
          </w:p>
        </w:tc>
      </w:tr>
    </w:tbl>
    <w:p w14:paraId="3807B35E" w14:textId="77777777" w:rsidR="005B686F" w:rsidRPr="000667F0" w:rsidRDefault="005B686F" w:rsidP="009C250C">
      <w:pPr>
        <w:jc w:val="thaiDistribute"/>
        <w:rPr>
          <w:rFonts w:ascii="Arial" w:hAnsi="Arial" w:cs="Arial"/>
          <w:sz w:val="16"/>
          <w:szCs w:val="16"/>
        </w:rPr>
      </w:pPr>
    </w:p>
    <w:p w14:paraId="1A79017B" w14:textId="0D1221F1" w:rsidR="004D572C" w:rsidRPr="001522E9" w:rsidRDefault="007D338A" w:rsidP="000667F0">
      <w:pPr>
        <w:jc w:val="thaiDistribute"/>
        <w:rPr>
          <w:rFonts w:ascii="Arial" w:hAnsi="Arial" w:cs="Cordia New"/>
          <w:color w:val="000000"/>
          <w:spacing w:val="-6"/>
          <w:sz w:val="18"/>
          <w:szCs w:val="18"/>
          <w:shd w:val="clear" w:color="auto" w:fill="FFFFFF"/>
        </w:rPr>
      </w:pPr>
      <w:r w:rsidRPr="001522E9">
        <w:rPr>
          <w:rFonts w:ascii="Arial" w:hAnsi="Arial" w:cs="Arial"/>
          <w:color w:val="000000"/>
          <w:spacing w:val="-6"/>
          <w:sz w:val="18"/>
          <w:szCs w:val="18"/>
          <w:shd w:val="clear" w:color="auto" w:fill="FFFFFF"/>
        </w:rPr>
        <w:t xml:space="preserve">The </w:t>
      </w:r>
      <w:r w:rsidR="00261F67" w:rsidRPr="001522E9">
        <w:rPr>
          <w:rFonts w:ascii="Arial" w:hAnsi="Arial" w:cs="Arial"/>
          <w:color w:val="000000"/>
          <w:spacing w:val="-6"/>
          <w:sz w:val="18"/>
          <w:szCs w:val="18"/>
          <w:shd w:val="clear" w:color="auto" w:fill="FFFFFF"/>
        </w:rPr>
        <w:t>C</w:t>
      </w:r>
      <w:r w:rsidRPr="001522E9">
        <w:rPr>
          <w:rFonts w:ascii="Arial" w:hAnsi="Arial" w:cs="Arial"/>
          <w:color w:val="000000"/>
          <w:spacing w:val="-6"/>
          <w:sz w:val="18"/>
          <w:szCs w:val="18"/>
          <w:shd w:val="clear" w:color="auto" w:fill="FFFFFF"/>
        </w:rPr>
        <w:t xml:space="preserve">ompany transferred inventories </w:t>
      </w:r>
      <w:r w:rsidR="00261F67" w:rsidRPr="001522E9">
        <w:rPr>
          <w:rFonts w:ascii="Arial" w:hAnsi="Arial" w:cs="Arial"/>
          <w:color w:val="000000"/>
          <w:spacing w:val="-6"/>
          <w:sz w:val="18"/>
          <w:szCs w:val="18"/>
          <w:shd w:val="clear" w:color="auto" w:fill="FFFFFF"/>
        </w:rPr>
        <w:t>to</w:t>
      </w:r>
      <w:r w:rsidRPr="001522E9">
        <w:rPr>
          <w:rFonts w:ascii="Arial" w:hAnsi="Arial" w:cs="Arial"/>
          <w:color w:val="000000"/>
          <w:spacing w:val="-6"/>
          <w:sz w:val="18"/>
          <w:szCs w:val="18"/>
          <w:shd w:val="clear" w:color="auto" w:fill="FFFFFF"/>
        </w:rPr>
        <w:t xml:space="preserve"> rental equipment due to the change in its asset objective from sales to rental services.</w:t>
      </w:r>
    </w:p>
    <w:p w14:paraId="248C9089" w14:textId="3F91A492" w:rsidR="000667F0" w:rsidRPr="00EA09DF" w:rsidRDefault="000667F0" w:rsidP="000667F0">
      <w:pPr>
        <w:jc w:val="thaiDistribute"/>
        <w:rPr>
          <w:rFonts w:ascii="Arial" w:hAnsi="Arial" w:cs="Cordia New"/>
          <w:color w:val="000000"/>
          <w:sz w:val="16"/>
          <w:szCs w:val="16"/>
          <w:shd w:val="clear" w:color="auto" w:fill="FFFFFF"/>
        </w:rPr>
      </w:pPr>
    </w:p>
    <w:p w14:paraId="516355D8" w14:textId="77777777" w:rsidR="000667F0" w:rsidRPr="00EA09DF" w:rsidRDefault="000667F0" w:rsidP="000667F0">
      <w:pPr>
        <w:jc w:val="thaiDistribute"/>
        <w:rPr>
          <w:rFonts w:ascii="Arial" w:hAnsi="Arial" w:cs="Cordia New"/>
          <w:sz w:val="16"/>
          <w:szCs w:val="16"/>
        </w:rPr>
      </w:pPr>
    </w:p>
    <w:tbl>
      <w:tblPr>
        <w:tblW w:w="9461" w:type="dxa"/>
        <w:tblInd w:w="108" w:type="dxa"/>
        <w:shd w:val="clear" w:color="auto" w:fill="FFA543"/>
        <w:tblLook w:val="04A0" w:firstRow="1" w:lastRow="0" w:firstColumn="1" w:lastColumn="0" w:noHBand="0" w:noVBand="1"/>
      </w:tblPr>
      <w:tblGrid>
        <w:gridCol w:w="9461"/>
      </w:tblGrid>
      <w:tr w:rsidR="005B686F" w:rsidRPr="005F7D2A" w14:paraId="736C2B35" w14:textId="77777777" w:rsidTr="00EA414D">
        <w:trPr>
          <w:trHeight w:val="389"/>
        </w:trPr>
        <w:tc>
          <w:tcPr>
            <w:tcW w:w="9461" w:type="dxa"/>
            <w:shd w:val="clear" w:color="auto" w:fill="FFA543"/>
            <w:vAlign w:val="center"/>
            <w:hideMark/>
          </w:tcPr>
          <w:p w14:paraId="2F3A877A" w14:textId="67052DAF" w:rsidR="005B686F" w:rsidRPr="005F7D2A" w:rsidRDefault="004C28C7" w:rsidP="00371282">
            <w:pPr>
              <w:tabs>
                <w:tab w:val="left" w:pos="430"/>
              </w:tabs>
              <w:jc w:val="both"/>
              <w:rPr>
                <w:rFonts w:ascii="Arial" w:eastAsia="Arial Unicode MS" w:hAnsi="Arial" w:cs="Arial"/>
                <w:b/>
                <w:bCs/>
                <w:color w:val="FFFFFF"/>
                <w:sz w:val="18"/>
                <w:szCs w:val="18"/>
                <w:lang w:val="en-GB"/>
              </w:rPr>
            </w:pPr>
            <w:r w:rsidRPr="004C28C7">
              <w:rPr>
                <w:rFonts w:ascii="Arial" w:eastAsia="Arial Unicode MS" w:hAnsi="Arial" w:cs="Arial"/>
                <w:b/>
                <w:bCs/>
                <w:color w:val="FFFFFF"/>
                <w:sz w:val="18"/>
                <w:szCs w:val="18"/>
                <w:lang w:val="en-GB"/>
              </w:rPr>
              <w:t>9</w:t>
            </w:r>
            <w:r w:rsidR="005B686F" w:rsidRPr="005F7D2A">
              <w:rPr>
                <w:rFonts w:ascii="Arial" w:eastAsia="Arial Unicode MS" w:hAnsi="Arial" w:cs="Arial"/>
                <w:b/>
                <w:bCs/>
                <w:color w:val="FFFFFF"/>
                <w:sz w:val="18"/>
                <w:szCs w:val="18"/>
                <w:lang w:val="en-GB"/>
              </w:rPr>
              <w:tab/>
              <w:t>Intangible assets</w:t>
            </w:r>
          </w:p>
        </w:tc>
      </w:tr>
    </w:tbl>
    <w:p w14:paraId="17C292EE" w14:textId="77777777" w:rsidR="005B686F" w:rsidRPr="000667F0" w:rsidRDefault="005B686F" w:rsidP="005B686F">
      <w:pPr>
        <w:jc w:val="thaiDistribute"/>
        <w:rPr>
          <w:rFonts w:ascii="Arial" w:hAnsi="Arial" w:cs="Arial"/>
          <w:sz w:val="16"/>
          <w:szCs w:val="16"/>
        </w:rPr>
      </w:pPr>
    </w:p>
    <w:p w14:paraId="1E8B85E9" w14:textId="0763D66F" w:rsidR="005B686F" w:rsidRPr="005F7D2A" w:rsidRDefault="005B686F" w:rsidP="005B686F">
      <w:pPr>
        <w:jc w:val="both"/>
        <w:rPr>
          <w:rFonts w:ascii="Arial" w:eastAsia="Verdana" w:hAnsi="Arial" w:cs="Arial"/>
          <w:sz w:val="18"/>
          <w:szCs w:val="18"/>
        </w:rPr>
      </w:pPr>
      <w:r w:rsidRPr="005F7D2A">
        <w:rPr>
          <w:rFonts w:ascii="Arial" w:eastAsia="Verdana" w:hAnsi="Arial" w:cs="Arial"/>
          <w:sz w:val="18"/>
          <w:szCs w:val="18"/>
        </w:rPr>
        <w:t>Movements of intangible assets</w:t>
      </w:r>
      <w:r w:rsidR="00193165" w:rsidRPr="005F7D2A">
        <w:rPr>
          <w:rFonts w:ascii="Arial" w:eastAsia="Verdana" w:hAnsi="Arial" w:cs="Arial"/>
          <w:sz w:val="18"/>
          <w:szCs w:val="18"/>
        </w:rPr>
        <w:t xml:space="preserve"> </w:t>
      </w:r>
      <w:r w:rsidRPr="005F7D2A">
        <w:rPr>
          <w:rFonts w:ascii="Arial" w:eastAsia="Verdana" w:hAnsi="Arial" w:cs="Arial"/>
          <w:sz w:val="18"/>
          <w:szCs w:val="18"/>
        </w:rPr>
        <w:t xml:space="preserve">for </w:t>
      </w:r>
      <w:r w:rsidR="00EB3A98" w:rsidRPr="005F7D2A">
        <w:rPr>
          <w:rFonts w:ascii="Arial" w:eastAsia="Verdana" w:hAnsi="Arial" w:cs="Arial"/>
          <w:sz w:val="18"/>
          <w:szCs w:val="18"/>
        </w:rPr>
        <w:t xml:space="preserve">the </w:t>
      </w:r>
      <w:r w:rsidR="00990FD0" w:rsidRPr="005F7D2A">
        <w:rPr>
          <w:rFonts w:ascii="Arial" w:eastAsia="Verdana" w:hAnsi="Arial" w:cs="Arial"/>
          <w:sz w:val="18"/>
          <w:szCs w:val="18"/>
          <w:lang w:val="en-GB"/>
        </w:rPr>
        <w:t>nine-month</w:t>
      </w:r>
      <w:r w:rsidR="00D91C65" w:rsidRPr="005F7D2A">
        <w:rPr>
          <w:rFonts w:ascii="Arial" w:eastAsia="Verdana" w:hAnsi="Arial" w:cs="Arial"/>
          <w:sz w:val="18"/>
          <w:szCs w:val="18"/>
          <w:lang w:val="en-GB"/>
        </w:rPr>
        <w:t xml:space="preserve"> </w:t>
      </w:r>
      <w:r w:rsidRPr="005F7D2A">
        <w:rPr>
          <w:rFonts w:ascii="Arial" w:eastAsia="Verdana" w:hAnsi="Arial" w:cs="Arial"/>
          <w:sz w:val="18"/>
          <w:szCs w:val="18"/>
        </w:rPr>
        <w:t xml:space="preserve">period ended </w:t>
      </w:r>
      <w:r w:rsidR="004C28C7" w:rsidRPr="004C28C7">
        <w:rPr>
          <w:rFonts w:ascii="Arial" w:eastAsia="Verdana" w:hAnsi="Arial" w:cs="Arial"/>
          <w:sz w:val="18"/>
          <w:szCs w:val="18"/>
          <w:lang w:val="en-GB"/>
        </w:rPr>
        <w:t>30</w:t>
      </w:r>
      <w:r w:rsidR="00990FD0" w:rsidRPr="005F7D2A">
        <w:rPr>
          <w:rFonts w:ascii="Arial" w:eastAsia="Verdana" w:hAnsi="Arial" w:cs="Arial"/>
          <w:sz w:val="18"/>
          <w:szCs w:val="18"/>
          <w:lang w:val="en-GB"/>
        </w:rPr>
        <w:t xml:space="preserve"> September</w:t>
      </w:r>
      <w:r w:rsidR="008C75E7" w:rsidRPr="005F7D2A">
        <w:rPr>
          <w:rFonts w:ascii="Arial" w:eastAsia="Verdana" w:hAnsi="Arial" w:cs="Arial"/>
          <w:sz w:val="18"/>
          <w:szCs w:val="18"/>
        </w:rPr>
        <w:t xml:space="preserve"> </w:t>
      </w:r>
      <w:r w:rsidR="004C28C7" w:rsidRPr="004C28C7">
        <w:rPr>
          <w:rFonts w:ascii="Arial" w:eastAsia="Verdana" w:hAnsi="Arial" w:cs="Arial"/>
          <w:sz w:val="18"/>
          <w:szCs w:val="18"/>
          <w:lang w:val="en-GB"/>
        </w:rPr>
        <w:t>2022</w:t>
      </w:r>
      <w:r w:rsidRPr="005F7D2A">
        <w:rPr>
          <w:rFonts w:ascii="Arial" w:eastAsia="Verdana" w:hAnsi="Arial" w:cs="Arial"/>
          <w:sz w:val="18"/>
          <w:szCs w:val="18"/>
        </w:rPr>
        <w:t xml:space="preserve"> are as follows:</w:t>
      </w:r>
    </w:p>
    <w:p w14:paraId="699D0020" w14:textId="77777777" w:rsidR="005B686F" w:rsidRPr="000667F0" w:rsidRDefault="005B686F" w:rsidP="005B686F">
      <w:pPr>
        <w:jc w:val="both"/>
        <w:rPr>
          <w:rFonts w:ascii="Arial" w:eastAsia="Verdana" w:hAnsi="Arial" w:cs="Arial"/>
          <w:sz w:val="16"/>
          <w:szCs w:val="16"/>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1152"/>
        <w:gridCol w:w="1152"/>
        <w:gridCol w:w="1152"/>
        <w:gridCol w:w="1152"/>
        <w:gridCol w:w="1152"/>
        <w:gridCol w:w="1152"/>
      </w:tblGrid>
      <w:tr w:rsidR="000A1D6E" w:rsidRPr="005F7D2A" w14:paraId="638D856C" w14:textId="77777777" w:rsidTr="000205BF">
        <w:trPr>
          <w:trHeight w:val="335"/>
        </w:trPr>
        <w:tc>
          <w:tcPr>
            <w:tcW w:w="2549" w:type="dxa"/>
            <w:tcBorders>
              <w:top w:val="nil"/>
              <w:left w:val="nil"/>
              <w:bottom w:val="nil"/>
              <w:right w:val="nil"/>
            </w:tcBorders>
            <w:shd w:val="clear" w:color="auto" w:fill="auto"/>
            <w:vAlign w:val="bottom"/>
          </w:tcPr>
          <w:p w14:paraId="471ACC94" w14:textId="77777777" w:rsidR="000A1D6E" w:rsidRPr="005F7D2A" w:rsidRDefault="000A1D6E" w:rsidP="000205BF">
            <w:pPr>
              <w:ind w:left="-86" w:right="-72"/>
              <w:rPr>
                <w:rFonts w:ascii="Arial" w:hAnsi="Arial" w:cs="Arial"/>
                <w:b/>
                <w:bCs/>
                <w:sz w:val="18"/>
                <w:szCs w:val="18"/>
              </w:rPr>
            </w:pPr>
          </w:p>
          <w:p w14:paraId="6A271464" w14:textId="77777777" w:rsidR="000A1D6E" w:rsidRPr="005F7D2A" w:rsidRDefault="000A1D6E" w:rsidP="000205BF">
            <w:pPr>
              <w:ind w:left="-86" w:right="-72"/>
              <w:rPr>
                <w:rFonts w:ascii="Arial" w:hAnsi="Arial" w:cs="Arial"/>
                <w:b/>
                <w:bCs/>
                <w:sz w:val="18"/>
                <w:szCs w:val="18"/>
              </w:rPr>
            </w:pPr>
          </w:p>
        </w:tc>
        <w:tc>
          <w:tcPr>
            <w:tcW w:w="3456" w:type="dxa"/>
            <w:gridSpan w:val="3"/>
            <w:tcBorders>
              <w:top w:val="single" w:sz="4" w:space="0" w:color="auto"/>
              <w:left w:val="nil"/>
              <w:bottom w:val="single" w:sz="4" w:space="0" w:color="auto"/>
              <w:right w:val="nil"/>
            </w:tcBorders>
          </w:tcPr>
          <w:p w14:paraId="09393EDD" w14:textId="77777777" w:rsidR="00C37CC8" w:rsidRPr="005F7D2A" w:rsidRDefault="000A1D6E" w:rsidP="000A1D6E">
            <w:pPr>
              <w:ind w:right="-72"/>
              <w:jc w:val="center"/>
              <w:rPr>
                <w:rFonts w:ascii="Arial" w:hAnsi="Arial" w:cs="Arial"/>
                <w:b/>
                <w:bCs/>
                <w:sz w:val="18"/>
                <w:szCs w:val="18"/>
              </w:rPr>
            </w:pPr>
            <w:r w:rsidRPr="005F7D2A">
              <w:rPr>
                <w:rFonts w:ascii="Arial" w:hAnsi="Arial" w:cs="Arial"/>
                <w:b/>
                <w:bCs/>
                <w:sz w:val="18"/>
                <w:szCs w:val="18"/>
              </w:rPr>
              <w:t>Consolidated</w:t>
            </w:r>
            <w:r w:rsidRPr="005F7D2A">
              <w:rPr>
                <w:rFonts w:ascii="Arial" w:hAnsi="Arial" w:cs="Arial"/>
                <w:b/>
                <w:bCs/>
                <w:sz w:val="18"/>
                <w:szCs w:val="18"/>
                <w:cs/>
              </w:rPr>
              <w:t xml:space="preserve"> </w:t>
            </w:r>
          </w:p>
          <w:p w14:paraId="3271D893" w14:textId="657D0BC4" w:rsidR="000A1D6E" w:rsidRPr="005F7D2A" w:rsidRDefault="000A1D6E" w:rsidP="000A1D6E">
            <w:pPr>
              <w:ind w:right="-72"/>
              <w:jc w:val="center"/>
              <w:rPr>
                <w:rFonts w:ascii="Arial" w:hAnsi="Arial" w:cs="Arial"/>
                <w:b/>
                <w:bCs/>
                <w:sz w:val="18"/>
                <w:szCs w:val="18"/>
              </w:rPr>
            </w:pPr>
            <w:r w:rsidRPr="005F7D2A">
              <w:rPr>
                <w:rFonts w:ascii="Arial" w:hAnsi="Arial" w:cs="Arial"/>
                <w:b/>
                <w:bCs/>
                <w:sz w:val="18"/>
                <w:szCs w:val="18"/>
              </w:rPr>
              <w:t xml:space="preserve">financial </w:t>
            </w:r>
            <w:r w:rsidRPr="005F7D2A">
              <w:rPr>
                <w:rFonts w:ascii="Arial" w:hAnsi="Arial" w:cs="Arial"/>
                <w:b/>
                <w:bCs/>
                <w:spacing w:val="-4"/>
                <w:sz w:val="18"/>
                <w:szCs w:val="18"/>
              </w:rPr>
              <w:t>information</w:t>
            </w:r>
          </w:p>
        </w:tc>
        <w:tc>
          <w:tcPr>
            <w:tcW w:w="3456" w:type="dxa"/>
            <w:gridSpan w:val="3"/>
            <w:tcBorders>
              <w:top w:val="single" w:sz="4" w:space="0" w:color="auto"/>
              <w:left w:val="nil"/>
              <w:bottom w:val="single" w:sz="4" w:space="0" w:color="auto"/>
              <w:right w:val="nil"/>
            </w:tcBorders>
          </w:tcPr>
          <w:p w14:paraId="126B2B65" w14:textId="77777777" w:rsidR="000A1D6E" w:rsidRPr="005F7D2A" w:rsidRDefault="000A1D6E" w:rsidP="000A1D6E">
            <w:pPr>
              <w:ind w:left="-40" w:right="-72"/>
              <w:jc w:val="center"/>
              <w:rPr>
                <w:rFonts w:ascii="Arial" w:hAnsi="Arial" w:cs="Arial"/>
                <w:b/>
                <w:bCs/>
                <w:sz w:val="18"/>
                <w:szCs w:val="18"/>
              </w:rPr>
            </w:pPr>
            <w:r w:rsidRPr="005F7D2A">
              <w:rPr>
                <w:rFonts w:ascii="Arial" w:hAnsi="Arial" w:cs="Arial"/>
                <w:b/>
                <w:bCs/>
                <w:sz w:val="18"/>
                <w:szCs w:val="18"/>
              </w:rPr>
              <w:t>Separate</w:t>
            </w:r>
            <w:r w:rsidRPr="005F7D2A">
              <w:rPr>
                <w:rFonts w:ascii="Arial" w:hAnsi="Arial" w:cs="Arial"/>
                <w:b/>
                <w:bCs/>
                <w:sz w:val="18"/>
                <w:szCs w:val="18"/>
                <w:cs/>
              </w:rPr>
              <w:t xml:space="preserve"> </w:t>
            </w:r>
          </w:p>
          <w:p w14:paraId="10F6B514" w14:textId="7AF7E077" w:rsidR="000A1D6E" w:rsidRPr="005F7D2A" w:rsidRDefault="000A1D6E" w:rsidP="000A1D6E">
            <w:pPr>
              <w:ind w:left="-40" w:right="-72"/>
              <w:jc w:val="center"/>
              <w:rPr>
                <w:rFonts w:ascii="Arial" w:hAnsi="Arial" w:cs="Arial"/>
                <w:b/>
                <w:bCs/>
                <w:sz w:val="18"/>
                <w:szCs w:val="18"/>
              </w:rPr>
            </w:pPr>
            <w:r w:rsidRPr="005F7D2A">
              <w:rPr>
                <w:rFonts w:ascii="Arial" w:hAnsi="Arial" w:cs="Arial"/>
                <w:b/>
                <w:bCs/>
                <w:sz w:val="18"/>
                <w:szCs w:val="18"/>
              </w:rPr>
              <w:t xml:space="preserve">financial </w:t>
            </w:r>
            <w:r w:rsidRPr="005F7D2A">
              <w:rPr>
                <w:rFonts w:ascii="Arial" w:hAnsi="Arial" w:cs="Arial"/>
                <w:b/>
                <w:bCs/>
                <w:spacing w:val="-4"/>
                <w:sz w:val="18"/>
                <w:szCs w:val="18"/>
              </w:rPr>
              <w:t>information</w:t>
            </w:r>
          </w:p>
        </w:tc>
      </w:tr>
      <w:tr w:rsidR="009B4370" w:rsidRPr="005F7D2A" w14:paraId="64DEB36C" w14:textId="77777777" w:rsidTr="000205BF">
        <w:trPr>
          <w:trHeight w:val="153"/>
        </w:trPr>
        <w:tc>
          <w:tcPr>
            <w:tcW w:w="2549" w:type="dxa"/>
            <w:tcBorders>
              <w:top w:val="nil"/>
              <w:left w:val="nil"/>
              <w:bottom w:val="nil"/>
              <w:right w:val="nil"/>
            </w:tcBorders>
            <w:vAlign w:val="bottom"/>
          </w:tcPr>
          <w:p w14:paraId="2D294296" w14:textId="77777777" w:rsidR="009B4370" w:rsidRPr="005F7D2A" w:rsidRDefault="009B4370" w:rsidP="000205BF">
            <w:pPr>
              <w:ind w:left="-86" w:right="-72"/>
              <w:rPr>
                <w:rFonts w:ascii="Arial" w:hAnsi="Arial" w:cs="Arial"/>
                <w:sz w:val="18"/>
                <w:szCs w:val="18"/>
              </w:rPr>
            </w:pPr>
          </w:p>
        </w:tc>
        <w:tc>
          <w:tcPr>
            <w:tcW w:w="1152" w:type="dxa"/>
            <w:tcBorders>
              <w:top w:val="single" w:sz="4" w:space="0" w:color="auto"/>
              <w:left w:val="nil"/>
              <w:bottom w:val="nil"/>
              <w:right w:val="nil"/>
            </w:tcBorders>
            <w:vAlign w:val="bottom"/>
          </w:tcPr>
          <w:p w14:paraId="70150C1F" w14:textId="77777777" w:rsidR="009B4370" w:rsidRPr="005F7D2A" w:rsidRDefault="009B4370" w:rsidP="009B4370">
            <w:pPr>
              <w:ind w:left="-40" w:right="-72"/>
              <w:jc w:val="right"/>
              <w:rPr>
                <w:rFonts w:ascii="Arial" w:hAnsi="Arial" w:cs="Arial"/>
                <w:b/>
                <w:bCs/>
                <w:sz w:val="18"/>
                <w:szCs w:val="18"/>
                <w:lang w:val="en-GB"/>
              </w:rPr>
            </w:pPr>
            <w:r w:rsidRPr="005F7D2A">
              <w:rPr>
                <w:rFonts w:ascii="Arial" w:hAnsi="Arial" w:cs="Arial"/>
                <w:b/>
                <w:bCs/>
                <w:sz w:val="18"/>
                <w:szCs w:val="18"/>
                <w:lang w:val="en-GB"/>
              </w:rPr>
              <w:t>Computer</w:t>
            </w:r>
          </w:p>
          <w:p w14:paraId="22EC48F0" w14:textId="4854390B" w:rsidR="009B4370" w:rsidRPr="005F7D2A" w:rsidRDefault="009B4370" w:rsidP="009B4370">
            <w:pPr>
              <w:ind w:left="-40" w:right="-72"/>
              <w:jc w:val="right"/>
              <w:rPr>
                <w:rFonts w:ascii="Arial" w:hAnsi="Arial" w:cs="Arial"/>
                <w:b/>
                <w:bCs/>
                <w:sz w:val="18"/>
                <w:szCs w:val="18"/>
                <w:lang w:val="en-GB"/>
              </w:rPr>
            </w:pPr>
            <w:r w:rsidRPr="005F7D2A">
              <w:rPr>
                <w:rFonts w:ascii="Arial" w:hAnsi="Arial" w:cs="Arial"/>
                <w:b/>
                <w:bCs/>
                <w:sz w:val="18"/>
                <w:szCs w:val="18"/>
                <w:lang w:val="en-GB"/>
              </w:rPr>
              <w:t>software</w:t>
            </w:r>
          </w:p>
        </w:tc>
        <w:tc>
          <w:tcPr>
            <w:tcW w:w="1152" w:type="dxa"/>
            <w:tcBorders>
              <w:top w:val="single" w:sz="4" w:space="0" w:color="auto"/>
              <w:left w:val="nil"/>
              <w:bottom w:val="nil"/>
              <w:right w:val="nil"/>
            </w:tcBorders>
            <w:vAlign w:val="bottom"/>
          </w:tcPr>
          <w:p w14:paraId="5DB6EDDC" w14:textId="2EFB15AA" w:rsidR="009B4370" w:rsidRPr="005F7D2A" w:rsidRDefault="009B4370" w:rsidP="009B4370">
            <w:pPr>
              <w:ind w:left="-40" w:right="-72"/>
              <w:jc w:val="right"/>
              <w:rPr>
                <w:rFonts w:ascii="Arial" w:hAnsi="Arial" w:cs="Arial"/>
                <w:b/>
                <w:bCs/>
                <w:sz w:val="18"/>
                <w:szCs w:val="18"/>
              </w:rPr>
            </w:pPr>
            <w:r w:rsidRPr="005F7D2A">
              <w:rPr>
                <w:rFonts w:ascii="Arial" w:hAnsi="Arial" w:cs="Arial"/>
                <w:b/>
                <w:bCs/>
                <w:sz w:val="18"/>
                <w:szCs w:val="18"/>
              </w:rPr>
              <w:t>Contract with customers*</w:t>
            </w:r>
          </w:p>
        </w:tc>
        <w:tc>
          <w:tcPr>
            <w:tcW w:w="1152" w:type="dxa"/>
            <w:tcBorders>
              <w:top w:val="single" w:sz="4" w:space="0" w:color="auto"/>
              <w:left w:val="nil"/>
              <w:bottom w:val="nil"/>
              <w:right w:val="nil"/>
            </w:tcBorders>
            <w:vAlign w:val="bottom"/>
          </w:tcPr>
          <w:p w14:paraId="4DD0067C" w14:textId="475859CE" w:rsidR="009B4370" w:rsidRPr="005F7D2A" w:rsidRDefault="009B4370" w:rsidP="009B4370">
            <w:pPr>
              <w:ind w:left="-40" w:right="-72"/>
              <w:jc w:val="right"/>
              <w:rPr>
                <w:rFonts w:ascii="Arial" w:hAnsi="Arial" w:cs="Arial"/>
                <w:b/>
                <w:bCs/>
                <w:sz w:val="18"/>
                <w:szCs w:val="18"/>
              </w:rPr>
            </w:pPr>
            <w:r w:rsidRPr="005F7D2A">
              <w:rPr>
                <w:rFonts w:ascii="Arial" w:hAnsi="Arial" w:cs="Arial"/>
                <w:b/>
                <w:bCs/>
                <w:sz w:val="18"/>
                <w:szCs w:val="18"/>
              </w:rPr>
              <w:t>Total</w:t>
            </w:r>
          </w:p>
        </w:tc>
        <w:tc>
          <w:tcPr>
            <w:tcW w:w="1152" w:type="dxa"/>
            <w:tcBorders>
              <w:top w:val="single" w:sz="4" w:space="0" w:color="auto"/>
              <w:left w:val="nil"/>
              <w:bottom w:val="nil"/>
              <w:right w:val="nil"/>
            </w:tcBorders>
            <w:vAlign w:val="bottom"/>
          </w:tcPr>
          <w:p w14:paraId="5C990B35" w14:textId="77777777" w:rsidR="009B4370" w:rsidRPr="005F7D2A" w:rsidRDefault="009B4370" w:rsidP="009B4370">
            <w:pPr>
              <w:ind w:left="-40" w:right="-72"/>
              <w:jc w:val="right"/>
              <w:rPr>
                <w:rFonts w:ascii="Arial" w:hAnsi="Arial" w:cs="Arial"/>
                <w:b/>
                <w:bCs/>
                <w:sz w:val="18"/>
                <w:szCs w:val="18"/>
                <w:lang w:val="en-GB"/>
              </w:rPr>
            </w:pPr>
            <w:r w:rsidRPr="005F7D2A">
              <w:rPr>
                <w:rFonts w:ascii="Arial" w:hAnsi="Arial" w:cs="Arial"/>
                <w:b/>
                <w:bCs/>
                <w:sz w:val="18"/>
                <w:szCs w:val="18"/>
                <w:lang w:val="en-GB"/>
              </w:rPr>
              <w:t>Computer</w:t>
            </w:r>
          </w:p>
          <w:p w14:paraId="40959CA9" w14:textId="764FE943" w:rsidR="009B4370" w:rsidRPr="005F7D2A" w:rsidRDefault="009B4370" w:rsidP="009B4370">
            <w:pPr>
              <w:ind w:left="-40" w:right="-72"/>
              <w:jc w:val="right"/>
              <w:rPr>
                <w:rFonts w:ascii="Arial" w:hAnsi="Arial" w:cs="Arial"/>
                <w:b/>
                <w:bCs/>
                <w:sz w:val="18"/>
                <w:szCs w:val="18"/>
              </w:rPr>
            </w:pPr>
            <w:r w:rsidRPr="005F7D2A">
              <w:rPr>
                <w:rFonts w:ascii="Arial" w:hAnsi="Arial" w:cs="Arial"/>
                <w:b/>
                <w:bCs/>
                <w:sz w:val="18"/>
                <w:szCs w:val="18"/>
                <w:lang w:val="en-GB"/>
              </w:rPr>
              <w:t>software</w:t>
            </w:r>
          </w:p>
        </w:tc>
        <w:tc>
          <w:tcPr>
            <w:tcW w:w="1152" w:type="dxa"/>
            <w:tcBorders>
              <w:top w:val="single" w:sz="4" w:space="0" w:color="auto"/>
              <w:left w:val="nil"/>
              <w:bottom w:val="nil"/>
              <w:right w:val="nil"/>
            </w:tcBorders>
            <w:shd w:val="clear" w:color="auto" w:fill="auto"/>
            <w:vAlign w:val="bottom"/>
          </w:tcPr>
          <w:p w14:paraId="46A7E286" w14:textId="10F2ED6E" w:rsidR="009B4370" w:rsidRPr="005F7D2A" w:rsidRDefault="009B4370" w:rsidP="009B4370">
            <w:pPr>
              <w:ind w:left="-40" w:right="-72"/>
              <w:jc w:val="right"/>
              <w:rPr>
                <w:rFonts w:ascii="Arial" w:hAnsi="Arial" w:cs="Arial"/>
                <w:b/>
                <w:bCs/>
                <w:sz w:val="18"/>
                <w:szCs w:val="18"/>
              </w:rPr>
            </w:pPr>
            <w:r w:rsidRPr="005F7D2A">
              <w:rPr>
                <w:rFonts w:ascii="Arial" w:hAnsi="Arial" w:cs="Arial"/>
                <w:b/>
                <w:bCs/>
                <w:sz w:val="18"/>
                <w:szCs w:val="18"/>
              </w:rPr>
              <w:t>Contract with customers*</w:t>
            </w:r>
          </w:p>
        </w:tc>
        <w:tc>
          <w:tcPr>
            <w:tcW w:w="1152" w:type="dxa"/>
            <w:tcBorders>
              <w:top w:val="single" w:sz="4" w:space="0" w:color="auto"/>
              <w:left w:val="nil"/>
              <w:bottom w:val="nil"/>
              <w:right w:val="nil"/>
            </w:tcBorders>
            <w:shd w:val="clear" w:color="auto" w:fill="auto"/>
            <w:vAlign w:val="bottom"/>
          </w:tcPr>
          <w:p w14:paraId="31AA146F" w14:textId="41D2474B" w:rsidR="009B4370" w:rsidRPr="005F7D2A" w:rsidRDefault="009B4370" w:rsidP="009B4370">
            <w:pPr>
              <w:ind w:left="-40" w:right="-72"/>
              <w:jc w:val="right"/>
              <w:rPr>
                <w:rFonts w:ascii="Arial" w:hAnsi="Arial" w:cs="Arial"/>
                <w:b/>
                <w:bCs/>
                <w:sz w:val="18"/>
                <w:szCs w:val="18"/>
              </w:rPr>
            </w:pPr>
            <w:r w:rsidRPr="005F7D2A">
              <w:rPr>
                <w:rFonts w:ascii="Arial" w:hAnsi="Arial" w:cs="Arial"/>
                <w:b/>
                <w:bCs/>
                <w:sz w:val="18"/>
                <w:szCs w:val="18"/>
              </w:rPr>
              <w:t>Total</w:t>
            </w:r>
          </w:p>
        </w:tc>
      </w:tr>
      <w:tr w:rsidR="009B4370" w:rsidRPr="005F7D2A" w14:paraId="1367C9E7" w14:textId="77777777" w:rsidTr="000205BF">
        <w:trPr>
          <w:trHeight w:val="153"/>
        </w:trPr>
        <w:tc>
          <w:tcPr>
            <w:tcW w:w="2549" w:type="dxa"/>
            <w:tcBorders>
              <w:top w:val="nil"/>
              <w:left w:val="nil"/>
              <w:bottom w:val="nil"/>
              <w:right w:val="nil"/>
            </w:tcBorders>
            <w:vAlign w:val="bottom"/>
          </w:tcPr>
          <w:p w14:paraId="4744732D" w14:textId="77777777" w:rsidR="009B4370" w:rsidRPr="005F7D2A" w:rsidRDefault="009B4370" w:rsidP="000205BF">
            <w:pPr>
              <w:ind w:left="-86" w:right="-72"/>
              <w:rPr>
                <w:rFonts w:ascii="Arial" w:hAnsi="Arial" w:cs="Arial"/>
                <w:sz w:val="18"/>
                <w:szCs w:val="18"/>
              </w:rPr>
            </w:pPr>
          </w:p>
        </w:tc>
        <w:tc>
          <w:tcPr>
            <w:tcW w:w="1152" w:type="dxa"/>
            <w:tcBorders>
              <w:top w:val="nil"/>
              <w:left w:val="nil"/>
              <w:bottom w:val="single" w:sz="4" w:space="0" w:color="auto"/>
              <w:right w:val="nil"/>
            </w:tcBorders>
            <w:vAlign w:val="bottom"/>
          </w:tcPr>
          <w:p w14:paraId="62B42D3B" w14:textId="037D1A8B" w:rsidR="009B4370" w:rsidRPr="005F7D2A" w:rsidRDefault="009B4370" w:rsidP="009B4370">
            <w:pPr>
              <w:ind w:left="-40" w:right="-72"/>
              <w:jc w:val="right"/>
              <w:rPr>
                <w:rFonts w:ascii="Arial" w:hAnsi="Arial" w:cs="Arial"/>
                <w:b/>
                <w:bCs/>
                <w:sz w:val="18"/>
                <w:szCs w:val="18"/>
              </w:rPr>
            </w:pPr>
            <w:r w:rsidRPr="005F7D2A">
              <w:rPr>
                <w:rFonts w:ascii="Arial" w:hAnsi="Arial" w:cs="Arial"/>
                <w:b/>
                <w:bCs/>
                <w:sz w:val="18"/>
                <w:szCs w:val="18"/>
              </w:rPr>
              <w:t>Thousand Baht</w:t>
            </w:r>
          </w:p>
        </w:tc>
        <w:tc>
          <w:tcPr>
            <w:tcW w:w="1152" w:type="dxa"/>
            <w:tcBorders>
              <w:top w:val="nil"/>
              <w:left w:val="nil"/>
              <w:bottom w:val="single" w:sz="4" w:space="0" w:color="auto"/>
              <w:right w:val="nil"/>
            </w:tcBorders>
            <w:vAlign w:val="bottom"/>
          </w:tcPr>
          <w:p w14:paraId="27D38EFF" w14:textId="716FF4E0" w:rsidR="009B4370" w:rsidRPr="005F7D2A" w:rsidRDefault="009B4370" w:rsidP="009B4370">
            <w:pPr>
              <w:ind w:left="-40" w:right="-72"/>
              <w:jc w:val="right"/>
              <w:rPr>
                <w:rFonts w:ascii="Arial" w:hAnsi="Arial" w:cs="Arial"/>
                <w:b/>
                <w:bCs/>
                <w:sz w:val="18"/>
                <w:szCs w:val="18"/>
              </w:rPr>
            </w:pPr>
            <w:r w:rsidRPr="005F7D2A">
              <w:rPr>
                <w:rFonts w:ascii="Arial" w:hAnsi="Arial" w:cs="Arial"/>
                <w:b/>
                <w:bCs/>
                <w:sz w:val="18"/>
                <w:szCs w:val="18"/>
              </w:rPr>
              <w:t>Thousand Baht</w:t>
            </w:r>
          </w:p>
        </w:tc>
        <w:tc>
          <w:tcPr>
            <w:tcW w:w="1152" w:type="dxa"/>
            <w:tcBorders>
              <w:top w:val="nil"/>
              <w:left w:val="nil"/>
              <w:bottom w:val="single" w:sz="4" w:space="0" w:color="auto"/>
              <w:right w:val="nil"/>
            </w:tcBorders>
            <w:vAlign w:val="bottom"/>
          </w:tcPr>
          <w:p w14:paraId="740830EF" w14:textId="6F121FEC" w:rsidR="009B4370" w:rsidRPr="005F7D2A" w:rsidRDefault="009B4370" w:rsidP="009B4370">
            <w:pPr>
              <w:ind w:left="-40" w:right="-72"/>
              <w:jc w:val="right"/>
              <w:rPr>
                <w:rFonts w:ascii="Arial" w:hAnsi="Arial" w:cs="Arial"/>
                <w:b/>
                <w:bCs/>
                <w:sz w:val="18"/>
                <w:szCs w:val="18"/>
              </w:rPr>
            </w:pPr>
            <w:r w:rsidRPr="005F7D2A">
              <w:rPr>
                <w:rFonts w:ascii="Arial" w:hAnsi="Arial" w:cs="Arial"/>
                <w:b/>
                <w:bCs/>
                <w:sz w:val="18"/>
                <w:szCs w:val="18"/>
              </w:rPr>
              <w:t>Thousand Baht</w:t>
            </w:r>
          </w:p>
        </w:tc>
        <w:tc>
          <w:tcPr>
            <w:tcW w:w="1152" w:type="dxa"/>
            <w:tcBorders>
              <w:top w:val="nil"/>
              <w:left w:val="nil"/>
              <w:bottom w:val="single" w:sz="4" w:space="0" w:color="auto"/>
              <w:right w:val="nil"/>
            </w:tcBorders>
            <w:vAlign w:val="bottom"/>
          </w:tcPr>
          <w:p w14:paraId="2226D740" w14:textId="6444B613" w:rsidR="009B4370" w:rsidRPr="005F7D2A" w:rsidRDefault="009B4370" w:rsidP="009B4370">
            <w:pPr>
              <w:ind w:left="-40" w:right="-72"/>
              <w:jc w:val="right"/>
              <w:rPr>
                <w:rFonts w:ascii="Arial" w:hAnsi="Arial" w:cs="Arial"/>
                <w:b/>
                <w:bCs/>
                <w:sz w:val="18"/>
                <w:szCs w:val="18"/>
              </w:rPr>
            </w:pPr>
            <w:r w:rsidRPr="005F7D2A">
              <w:rPr>
                <w:rFonts w:ascii="Arial" w:hAnsi="Arial" w:cs="Arial"/>
                <w:b/>
                <w:bCs/>
                <w:sz w:val="18"/>
                <w:szCs w:val="18"/>
              </w:rPr>
              <w:t>Thousand Baht</w:t>
            </w:r>
          </w:p>
        </w:tc>
        <w:tc>
          <w:tcPr>
            <w:tcW w:w="1152" w:type="dxa"/>
            <w:tcBorders>
              <w:top w:val="nil"/>
              <w:left w:val="nil"/>
              <w:bottom w:val="single" w:sz="4" w:space="0" w:color="auto"/>
              <w:right w:val="nil"/>
            </w:tcBorders>
            <w:shd w:val="clear" w:color="auto" w:fill="auto"/>
            <w:vAlign w:val="bottom"/>
          </w:tcPr>
          <w:p w14:paraId="28035140" w14:textId="031E14C0" w:rsidR="009B4370" w:rsidRPr="005F7D2A" w:rsidRDefault="009B4370" w:rsidP="009B4370">
            <w:pPr>
              <w:ind w:left="-40" w:right="-72"/>
              <w:jc w:val="right"/>
              <w:rPr>
                <w:rFonts w:ascii="Arial" w:hAnsi="Arial" w:cs="Arial"/>
                <w:b/>
                <w:bCs/>
                <w:sz w:val="18"/>
                <w:szCs w:val="18"/>
              </w:rPr>
            </w:pPr>
            <w:r w:rsidRPr="005F7D2A">
              <w:rPr>
                <w:rFonts w:ascii="Arial" w:hAnsi="Arial" w:cs="Arial"/>
                <w:b/>
                <w:bCs/>
                <w:sz w:val="18"/>
                <w:szCs w:val="18"/>
              </w:rPr>
              <w:t>Thousand Baht</w:t>
            </w:r>
          </w:p>
        </w:tc>
        <w:tc>
          <w:tcPr>
            <w:tcW w:w="1152" w:type="dxa"/>
            <w:tcBorders>
              <w:top w:val="nil"/>
              <w:left w:val="nil"/>
              <w:bottom w:val="single" w:sz="4" w:space="0" w:color="auto"/>
              <w:right w:val="nil"/>
            </w:tcBorders>
            <w:shd w:val="clear" w:color="auto" w:fill="auto"/>
            <w:vAlign w:val="bottom"/>
          </w:tcPr>
          <w:p w14:paraId="2250DE2B" w14:textId="77777777" w:rsidR="009B4370" w:rsidRPr="005F7D2A" w:rsidRDefault="009B4370" w:rsidP="009B4370">
            <w:pPr>
              <w:ind w:left="-40" w:right="-72"/>
              <w:jc w:val="right"/>
              <w:rPr>
                <w:rFonts w:ascii="Arial" w:hAnsi="Arial" w:cs="Arial"/>
                <w:b/>
                <w:bCs/>
                <w:sz w:val="18"/>
                <w:szCs w:val="18"/>
              </w:rPr>
            </w:pPr>
            <w:r w:rsidRPr="005F7D2A">
              <w:rPr>
                <w:rFonts w:ascii="Arial" w:hAnsi="Arial" w:cs="Arial"/>
                <w:b/>
                <w:bCs/>
                <w:sz w:val="18"/>
                <w:szCs w:val="18"/>
              </w:rPr>
              <w:t>Thousand Baht</w:t>
            </w:r>
          </w:p>
        </w:tc>
      </w:tr>
      <w:tr w:rsidR="009B4370" w:rsidRPr="001522E9" w14:paraId="185AB735" w14:textId="77777777" w:rsidTr="000205BF">
        <w:trPr>
          <w:trHeight w:val="193"/>
        </w:trPr>
        <w:tc>
          <w:tcPr>
            <w:tcW w:w="2549" w:type="dxa"/>
            <w:tcBorders>
              <w:top w:val="nil"/>
              <w:left w:val="nil"/>
              <w:bottom w:val="nil"/>
              <w:right w:val="nil"/>
            </w:tcBorders>
            <w:vAlign w:val="bottom"/>
          </w:tcPr>
          <w:p w14:paraId="0FB951D4" w14:textId="77777777" w:rsidR="009B4370" w:rsidRPr="001522E9" w:rsidRDefault="009B4370" w:rsidP="000205BF">
            <w:pPr>
              <w:ind w:left="-86" w:right="-72"/>
              <w:rPr>
                <w:rFonts w:ascii="Arial" w:hAnsi="Arial" w:cs="Arial"/>
                <w:sz w:val="12"/>
                <w:szCs w:val="12"/>
              </w:rPr>
            </w:pPr>
          </w:p>
        </w:tc>
        <w:tc>
          <w:tcPr>
            <w:tcW w:w="1152" w:type="dxa"/>
            <w:tcBorders>
              <w:top w:val="single" w:sz="4" w:space="0" w:color="auto"/>
              <w:left w:val="nil"/>
              <w:bottom w:val="nil"/>
              <w:right w:val="nil"/>
            </w:tcBorders>
            <w:shd w:val="clear" w:color="auto" w:fill="FAFAFA"/>
          </w:tcPr>
          <w:p w14:paraId="43701FC6" w14:textId="77777777" w:rsidR="009B4370" w:rsidRPr="001522E9" w:rsidRDefault="009B4370" w:rsidP="009B4370">
            <w:pPr>
              <w:ind w:left="-40" w:right="-72"/>
              <w:jc w:val="right"/>
              <w:rPr>
                <w:rFonts w:ascii="Arial" w:eastAsia="Arial Unicode MS" w:hAnsi="Arial" w:cs="Arial"/>
                <w:b/>
                <w:bCs/>
                <w:sz w:val="12"/>
                <w:szCs w:val="12"/>
              </w:rPr>
            </w:pPr>
          </w:p>
        </w:tc>
        <w:tc>
          <w:tcPr>
            <w:tcW w:w="1152" w:type="dxa"/>
            <w:tcBorders>
              <w:top w:val="single" w:sz="4" w:space="0" w:color="auto"/>
              <w:left w:val="nil"/>
              <w:bottom w:val="nil"/>
              <w:right w:val="nil"/>
            </w:tcBorders>
            <w:shd w:val="clear" w:color="auto" w:fill="FAFAFA"/>
          </w:tcPr>
          <w:p w14:paraId="74FFCA64" w14:textId="35381450" w:rsidR="009B4370" w:rsidRPr="001522E9" w:rsidRDefault="009B4370" w:rsidP="009B4370">
            <w:pPr>
              <w:ind w:left="-40" w:right="-72"/>
              <w:jc w:val="right"/>
              <w:rPr>
                <w:rFonts w:ascii="Arial" w:eastAsia="Arial Unicode MS" w:hAnsi="Arial" w:cs="Arial"/>
                <w:b/>
                <w:bCs/>
                <w:sz w:val="12"/>
                <w:szCs w:val="12"/>
              </w:rPr>
            </w:pPr>
          </w:p>
        </w:tc>
        <w:tc>
          <w:tcPr>
            <w:tcW w:w="1152" w:type="dxa"/>
            <w:tcBorders>
              <w:top w:val="single" w:sz="4" w:space="0" w:color="auto"/>
              <w:left w:val="nil"/>
              <w:bottom w:val="nil"/>
              <w:right w:val="nil"/>
            </w:tcBorders>
            <w:shd w:val="clear" w:color="auto" w:fill="FAFAFA"/>
          </w:tcPr>
          <w:p w14:paraId="2F600A4B" w14:textId="7A21928B" w:rsidR="009B4370" w:rsidRPr="001522E9" w:rsidRDefault="009B4370" w:rsidP="009B4370">
            <w:pPr>
              <w:ind w:left="-40" w:right="-72"/>
              <w:jc w:val="right"/>
              <w:rPr>
                <w:rFonts w:ascii="Arial" w:eastAsia="Arial Unicode MS" w:hAnsi="Arial" w:cs="Arial"/>
                <w:b/>
                <w:bCs/>
                <w:sz w:val="12"/>
                <w:szCs w:val="12"/>
              </w:rPr>
            </w:pPr>
          </w:p>
        </w:tc>
        <w:tc>
          <w:tcPr>
            <w:tcW w:w="1152" w:type="dxa"/>
            <w:tcBorders>
              <w:top w:val="single" w:sz="4" w:space="0" w:color="auto"/>
              <w:left w:val="nil"/>
              <w:bottom w:val="nil"/>
              <w:right w:val="nil"/>
            </w:tcBorders>
            <w:shd w:val="clear" w:color="auto" w:fill="FAFAFA"/>
          </w:tcPr>
          <w:p w14:paraId="2CAA465E" w14:textId="794A3855" w:rsidR="009B4370" w:rsidRPr="001522E9" w:rsidRDefault="009B4370" w:rsidP="009B4370">
            <w:pPr>
              <w:ind w:left="-40" w:right="-72"/>
              <w:jc w:val="right"/>
              <w:rPr>
                <w:rFonts w:ascii="Arial" w:eastAsia="Arial Unicode MS" w:hAnsi="Arial" w:cs="Arial"/>
                <w:b/>
                <w:bCs/>
                <w:sz w:val="12"/>
                <w:szCs w:val="12"/>
              </w:rPr>
            </w:pPr>
          </w:p>
        </w:tc>
        <w:tc>
          <w:tcPr>
            <w:tcW w:w="1152" w:type="dxa"/>
            <w:tcBorders>
              <w:top w:val="single" w:sz="4" w:space="0" w:color="auto"/>
              <w:left w:val="nil"/>
              <w:bottom w:val="nil"/>
              <w:right w:val="nil"/>
            </w:tcBorders>
            <w:shd w:val="clear" w:color="auto" w:fill="FAFAFA"/>
            <w:vAlign w:val="bottom"/>
          </w:tcPr>
          <w:p w14:paraId="5384DA40" w14:textId="471C886B" w:rsidR="009B4370" w:rsidRPr="001522E9" w:rsidRDefault="009B4370" w:rsidP="009B4370">
            <w:pPr>
              <w:ind w:left="-40" w:right="-72"/>
              <w:jc w:val="right"/>
              <w:rPr>
                <w:rFonts w:ascii="Arial" w:eastAsia="Arial Unicode MS" w:hAnsi="Arial" w:cs="Arial"/>
                <w:b/>
                <w:bCs/>
                <w:sz w:val="12"/>
                <w:szCs w:val="12"/>
              </w:rPr>
            </w:pPr>
          </w:p>
        </w:tc>
        <w:tc>
          <w:tcPr>
            <w:tcW w:w="1152" w:type="dxa"/>
            <w:tcBorders>
              <w:top w:val="single" w:sz="4" w:space="0" w:color="auto"/>
              <w:left w:val="nil"/>
              <w:bottom w:val="nil"/>
              <w:right w:val="nil"/>
            </w:tcBorders>
            <w:shd w:val="clear" w:color="auto" w:fill="FAFAFA"/>
            <w:vAlign w:val="bottom"/>
          </w:tcPr>
          <w:p w14:paraId="2AB5B7D9" w14:textId="77777777" w:rsidR="009B4370" w:rsidRPr="001522E9" w:rsidRDefault="009B4370" w:rsidP="009B4370">
            <w:pPr>
              <w:ind w:left="-40" w:right="-72"/>
              <w:jc w:val="right"/>
              <w:rPr>
                <w:rFonts w:ascii="Arial" w:eastAsia="Arial Unicode MS" w:hAnsi="Arial" w:cs="Arial"/>
                <w:b/>
                <w:bCs/>
                <w:sz w:val="12"/>
                <w:szCs w:val="12"/>
              </w:rPr>
            </w:pPr>
          </w:p>
        </w:tc>
      </w:tr>
      <w:tr w:rsidR="009B4370" w:rsidRPr="005F7D2A" w14:paraId="52941A40" w14:textId="77777777" w:rsidTr="000205BF">
        <w:trPr>
          <w:trHeight w:val="193"/>
        </w:trPr>
        <w:tc>
          <w:tcPr>
            <w:tcW w:w="2549" w:type="dxa"/>
            <w:tcBorders>
              <w:top w:val="nil"/>
              <w:left w:val="nil"/>
              <w:bottom w:val="nil"/>
              <w:right w:val="nil"/>
            </w:tcBorders>
            <w:vAlign w:val="bottom"/>
          </w:tcPr>
          <w:p w14:paraId="6B3328A5" w14:textId="77777777" w:rsidR="009B4370" w:rsidRPr="005F7D2A" w:rsidRDefault="009B4370" w:rsidP="000205BF">
            <w:pPr>
              <w:ind w:left="-86" w:right="-72"/>
              <w:rPr>
                <w:rFonts w:ascii="Arial" w:hAnsi="Arial" w:cs="Arial"/>
                <w:b/>
                <w:bCs/>
                <w:sz w:val="18"/>
                <w:szCs w:val="18"/>
              </w:rPr>
            </w:pPr>
            <w:r w:rsidRPr="005F7D2A">
              <w:rPr>
                <w:rFonts w:ascii="Arial" w:hAnsi="Arial" w:cs="Arial"/>
                <w:b/>
                <w:bCs/>
                <w:sz w:val="18"/>
                <w:szCs w:val="18"/>
              </w:rPr>
              <w:t>Opening net book value</w:t>
            </w:r>
          </w:p>
        </w:tc>
        <w:tc>
          <w:tcPr>
            <w:tcW w:w="1152" w:type="dxa"/>
            <w:tcBorders>
              <w:top w:val="nil"/>
              <w:left w:val="nil"/>
              <w:bottom w:val="nil"/>
              <w:right w:val="nil"/>
            </w:tcBorders>
            <w:shd w:val="clear" w:color="auto" w:fill="FAFAFA"/>
          </w:tcPr>
          <w:p w14:paraId="21F01A24" w14:textId="27AF9220" w:rsidR="009B4370" w:rsidRPr="005F7D2A" w:rsidRDefault="004C28C7" w:rsidP="000205BF">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6</w:t>
            </w:r>
            <w:r w:rsidR="00913E9A" w:rsidRPr="005F7D2A">
              <w:rPr>
                <w:rFonts w:ascii="Arial" w:eastAsia="Arial Unicode MS" w:hAnsi="Arial" w:cs="Arial"/>
                <w:sz w:val="18"/>
                <w:szCs w:val="18"/>
              </w:rPr>
              <w:t>,</w:t>
            </w:r>
            <w:r w:rsidRPr="004C28C7">
              <w:rPr>
                <w:rFonts w:ascii="Arial" w:eastAsia="Arial Unicode MS" w:hAnsi="Arial" w:cs="Arial"/>
                <w:sz w:val="18"/>
                <w:szCs w:val="18"/>
                <w:lang w:val="en-GB"/>
              </w:rPr>
              <w:t>014</w:t>
            </w:r>
          </w:p>
        </w:tc>
        <w:tc>
          <w:tcPr>
            <w:tcW w:w="1152" w:type="dxa"/>
            <w:tcBorders>
              <w:top w:val="nil"/>
              <w:left w:val="nil"/>
              <w:bottom w:val="nil"/>
              <w:right w:val="nil"/>
            </w:tcBorders>
            <w:shd w:val="clear" w:color="auto" w:fill="FAFAFA"/>
          </w:tcPr>
          <w:p w14:paraId="04277620" w14:textId="67BD6035" w:rsidR="009B4370" w:rsidRPr="005F7D2A" w:rsidRDefault="00913E9A" w:rsidP="000205BF">
            <w:pPr>
              <w:ind w:left="-40" w:right="-72"/>
              <w:jc w:val="right"/>
              <w:rPr>
                <w:rFonts w:ascii="Arial" w:eastAsia="Arial Unicode MS" w:hAnsi="Arial" w:cs="Arial"/>
                <w:sz w:val="18"/>
                <w:szCs w:val="18"/>
              </w:rPr>
            </w:pPr>
            <w:r w:rsidRPr="005F7D2A">
              <w:rPr>
                <w:rFonts w:ascii="Arial" w:eastAsia="Arial Unicode MS" w:hAnsi="Arial" w:cs="Arial"/>
                <w:sz w:val="18"/>
                <w:szCs w:val="18"/>
              </w:rPr>
              <w:t>-</w:t>
            </w:r>
          </w:p>
        </w:tc>
        <w:tc>
          <w:tcPr>
            <w:tcW w:w="1152" w:type="dxa"/>
            <w:tcBorders>
              <w:top w:val="nil"/>
              <w:left w:val="nil"/>
              <w:bottom w:val="nil"/>
              <w:right w:val="nil"/>
            </w:tcBorders>
            <w:shd w:val="clear" w:color="auto" w:fill="FAFAFA"/>
          </w:tcPr>
          <w:p w14:paraId="13E7EAFB" w14:textId="435BC8E7" w:rsidR="009B4370" w:rsidRPr="005F7D2A" w:rsidRDefault="004C28C7" w:rsidP="000205BF">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6</w:t>
            </w:r>
            <w:r w:rsidR="00913E9A" w:rsidRPr="005F7D2A">
              <w:rPr>
                <w:rFonts w:ascii="Arial" w:eastAsia="Arial Unicode MS" w:hAnsi="Arial" w:cs="Arial"/>
                <w:sz w:val="18"/>
                <w:szCs w:val="18"/>
              </w:rPr>
              <w:t>,</w:t>
            </w:r>
            <w:r w:rsidRPr="004C28C7">
              <w:rPr>
                <w:rFonts w:ascii="Arial" w:eastAsia="Arial Unicode MS" w:hAnsi="Arial" w:cs="Arial"/>
                <w:sz w:val="18"/>
                <w:szCs w:val="18"/>
                <w:lang w:val="en-GB"/>
              </w:rPr>
              <w:t>014</w:t>
            </w:r>
          </w:p>
        </w:tc>
        <w:tc>
          <w:tcPr>
            <w:tcW w:w="1152" w:type="dxa"/>
            <w:tcBorders>
              <w:top w:val="nil"/>
              <w:left w:val="nil"/>
              <w:bottom w:val="nil"/>
              <w:right w:val="nil"/>
            </w:tcBorders>
            <w:shd w:val="clear" w:color="auto" w:fill="FAFAFA"/>
          </w:tcPr>
          <w:p w14:paraId="7087961C" w14:textId="32BE4D1A" w:rsidR="009B4370" w:rsidRPr="005F7D2A" w:rsidRDefault="004C28C7" w:rsidP="000205BF">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5</w:t>
            </w:r>
            <w:r w:rsidR="00913E9A" w:rsidRPr="005F7D2A">
              <w:rPr>
                <w:rFonts w:ascii="Arial" w:eastAsia="Arial Unicode MS" w:hAnsi="Arial" w:cs="Arial"/>
                <w:sz w:val="18"/>
                <w:szCs w:val="18"/>
              </w:rPr>
              <w:t>,</w:t>
            </w:r>
            <w:r w:rsidRPr="004C28C7">
              <w:rPr>
                <w:rFonts w:ascii="Arial" w:eastAsia="Arial Unicode MS" w:hAnsi="Arial" w:cs="Arial"/>
                <w:sz w:val="18"/>
                <w:szCs w:val="18"/>
                <w:lang w:val="en-GB"/>
              </w:rPr>
              <w:t>887</w:t>
            </w:r>
          </w:p>
        </w:tc>
        <w:tc>
          <w:tcPr>
            <w:tcW w:w="1152" w:type="dxa"/>
            <w:tcBorders>
              <w:top w:val="nil"/>
              <w:left w:val="nil"/>
              <w:bottom w:val="nil"/>
              <w:right w:val="nil"/>
            </w:tcBorders>
            <w:shd w:val="clear" w:color="auto" w:fill="FAFAFA"/>
          </w:tcPr>
          <w:p w14:paraId="24AB2B38" w14:textId="0495A50C" w:rsidR="009B4370" w:rsidRPr="005F7D2A" w:rsidRDefault="00913E9A" w:rsidP="000205BF">
            <w:pPr>
              <w:ind w:left="-40" w:right="-72"/>
              <w:jc w:val="right"/>
              <w:rPr>
                <w:rFonts w:ascii="Arial" w:eastAsia="Arial Unicode MS" w:hAnsi="Arial" w:cs="Arial"/>
                <w:sz w:val="18"/>
                <w:szCs w:val="18"/>
              </w:rPr>
            </w:pPr>
            <w:r w:rsidRPr="005F7D2A">
              <w:rPr>
                <w:rFonts w:ascii="Arial" w:eastAsia="Arial Unicode MS" w:hAnsi="Arial" w:cs="Arial"/>
                <w:sz w:val="18"/>
                <w:szCs w:val="18"/>
              </w:rPr>
              <w:t>-</w:t>
            </w:r>
          </w:p>
        </w:tc>
        <w:tc>
          <w:tcPr>
            <w:tcW w:w="1152" w:type="dxa"/>
            <w:tcBorders>
              <w:top w:val="nil"/>
              <w:left w:val="nil"/>
              <w:bottom w:val="nil"/>
              <w:right w:val="nil"/>
            </w:tcBorders>
            <w:shd w:val="clear" w:color="auto" w:fill="FAFAFA"/>
          </w:tcPr>
          <w:p w14:paraId="55A5BEC3" w14:textId="0C125B68" w:rsidR="009B4370" w:rsidRPr="005F7D2A" w:rsidRDefault="004C28C7" w:rsidP="000205BF">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5</w:t>
            </w:r>
            <w:r w:rsidR="00913E9A" w:rsidRPr="005F7D2A">
              <w:rPr>
                <w:rFonts w:ascii="Arial" w:eastAsia="Arial Unicode MS" w:hAnsi="Arial" w:cs="Arial"/>
                <w:sz w:val="18"/>
                <w:szCs w:val="18"/>
              </w:rPr>
              <w:t>,</w:t>
            </w:r>
            <w:r w:rsidRPr="004C28C7">
              <w:rPr>
                <w:rFonts w:ascii="Arial" w:eastAsia="Arial Unicode MS" w:hAnsi="Arial" w:cs="Arial"/>
                <w:sz w:val="18"/>
                <w:szCs w:val="18"/>
                <w:lang w:val="en-GB"/>
              </w:rPr>
              <w:t>887</w:t>
            </w:r>
          </w:p>
        </w:tc>
      </w:tr>
      <w:tr w:rsidR="009B4370" w:rsidRPr="005F7D2A" w14:paraId="691C2180" w14:textId="77777777" w:rsidTr="000205BF">
        <w:trPr>
          <w:trHeight w:val="20"/>
        </w:trPr>
        <w:tc>
          <w:tcPr>
            <w:tcW w:w="2549" w:type="dxa"/>
            <w:tcBorders>
              <w:top w:val="nil"/>
              <w:left w:val="nil"/>
              <w:bottom w:val="nil"/>
              <w:right w:val="nil"/>
            </w:tcBorders>
            <w:vAlign w:val="bottom"/>
          </w:tcPr>
          <w:p w14:paraId="16BFFA2B" w14:textId="44D0E459" w:rsidR="00913E9A" w:rsidRPr="005F7D2A" w:rsidRDefault="009B4370" w:rsidP="000205BF">
            <w:pPr>
              <w:ind w:left="-86" w:right="-72"/>
              <w:rPr>
                <w:rFonts w:ascii="Arial" w:hAnsi="Arial" w:cs="Arial"/>
                <w:sz w:val="18"/>
                <w:szCs w:val="18"/>
              </w:rPr>
            </w:pPr>
            <w:r w:rsidRPr="005F7D2A">
              <w:rPr>
                <w:rFonts w:ascii="Arial" w:hAnsi="Arial" w:cs="Arial"/>
                <w:sz w:val="18"/>
                <w:szCs w:val="18"/>
              </w:rPr>
              <w:t>Purchase</w:t>
            </w:r>
          </w:p>
        </w:tc>
        <w:tc>
          <w:tcPr>
            <w:tcW w:w="1152" w:type="dxa"/>
            <w:tcBorders>
              <w:top w:val="nil"/>
              <w:left w:val="nil"/>
              <w:bottom w:val="nil"/>
              <w:right w:val="nil"/>
            </w:tcBorders>
            <w:shd w:val="clear" w:color="auto" w:fill="FAFAFA"/>
          </w:tcPr>
          <w:p w14:paraId="70E3E545" w14:textId="0E80C3A3" w:rsidR="00913E9A" w:rsidRPr="005F7D2A" w:rsidRDefault="004C28C7" w:rsidP="000205BF">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79</w:t>
            </w:r>
          </w:p>
        </w:tc>
        <w:tc>
          <w:tcPr>
            <w:tcW w:w="1152" w:type="dxa"/>
            <w:tcBorders>
              <w:top w:val="nil"/>
              <w:left w:val="nil"/>
              <w:bottom w:val="nil"/>
              <w:right w:val="nil"/>
            </w:tcBorders>
            <w:shd w:val="clear" w:color="auto" w:fill="FAFAFA"/>
          </w:tcPr>
          <w:p w14:paraId="79B590B9" w14:textId="675F4967" w:rsidR="00913E9A" w:rsidRPr="005F7D2A" w:rsidRDefault="004C28C7" w:rsidP="000205BF">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2</w:t>
            </w:r>
            <w:r w:rsidR="0052472E" w:rsidRPr="005F7D2A">
              <w:rPr>
                <w:rFonts w:ascii="Arial" w:eastAsia="Arial Unicode MS" w:hAnsi="Arial" w:cs="Arial"/>
                <w:sz w:val="18"/>
                <w:szCs w:val="18"/>
                <w:lang w:val="en-GB"/>
              </w:rPr>
              <w:t>,</w:t>
            </w:r>
            <w:r w:rsidRPr="004C28C7">
              <w:rPr>
                <w:rFonts w:ascii="Arial" w:eastAsia="Arial Unicode MS" w:hAnsi="Arial" w:cs="Arial"/>
                <w:sz w:val="18"/>
                <w:szCs w:val="18"/>
                <w:lang w:val="en-GB"/>
              </w:rPr>
              <w:t>016</w:t>
            </w:r>
          </w:p>
        </w:tc>
        <w:tc>
          <w:tcPr>
            <w:tcW w:w="1152" w:type="dxa"/>
            <w:tcBorders>
              <w:top w:val="nil"/>
              <w:left w:val="nil"/>
              <w:bottom w:val="nil"/>
              <w:right w:val="nil"/>
            </w:tcBorders>
            <w:shd w:val="clear" w:color="auto" w:fill="FAFAFA"/>
          </w:tcPr>
          <w:p w14:paraId="643422E8" w14:textId="6DB88D56" w:rsidR="00913E9A" w:rsidRPr="005F7D2A" w:rsidRDefault="004C28C7" w:rsidP="000205BF">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2</w:t>
            </w:r>
            <w:r w:rsidR="0052472E" w:rsidRPr="005F7D2A">
              <w:rPr>
                <w:rFonts w:ascii="Arial" w:eastAsia="Arial Unicode MS" w:hAnsi="Arial" w:cs="Arial"/>
                <w:sz w:val="18"/>
                <w:szCs w:val="18"/>
                <w:lang w:val="en-GB"/>
              </w:rPr>
              <w:t>,</w:t>
            </w:r>
            <w:r w:rsidRPr="004C28C7">
              <w:rPr>
                <w:rFonts w:ascii="Arial" w:eastAsia="Arial Unicode MS" w:hAnsi="Arial" w:cs="Arial"/>
                <w:sz w:val="18"/>
                <w:szCs w:val="18"/>
                <w:lang w:val="en-GB"/>
              </w:rPr>
              <w:t>095</w:t>
            </w:r>
          </w:p>
        </w:tc>
        <w:tc>
          <w:tcPr>
            <w:tcW w:w="1152" w:type="dxa"/>
            <w:tcBorders>
              <w:top w:val="nil"/>
              <w:left w:val="nil"/>
              <w:bottom w:val="nil"/>
              <w:right w:val="nil"/>
            </w:tcBorders>
            <w:shd w:val="clear" w:color="auto" w:fill="FAFAFA"/>
          </w:tcPr>
          <w:p w14:paraId="5CB9BC08" w14:textId="77198273" w:rsidR="00913E9A" w:rsidRPr="005F7D2A" w:rsidRDefault="004C28C7" w:rsidP="000205BF">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45</w:t>
            </w:r>
          </w:p>
        </w:tc>
        <w:tc>
          <w:tcPr>
            <w:tcW w:w="1152" w:type="dxa"/>
            <w:tcBorders>
              <w:top w:val="nil"/>
              <w:left w:val="nil"/>
              <w:bottom w:val="nil"/>
              <w:right w:val="nil"/>
            </w:tcBorders>
            <w:shd w:val="clear" w:color="auto" w:fill="FAFAFA"/>
          </w:tcPr>
          <w:p w14:paraId="5DED1332" w14:textId="22867907" w:rsidR="00913E9A" w:rsidRPr="005F7D2A" w:rsidRDefault="004C28C7" w:rsidP="000205BF">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2</w:t>
            </w:r>
            <w:r w:rsidR="0052472E" w:rsidRPr="005F7D2A">
              <w:rPr>
                <w:rFonts w:ascii="Arial" w:eastAsia="Arial Unicode MS" w:hAnsi="Arial" w:cs="Arial"/>
                <w:sz w:val="18"/>
                <w:szCs w:val="18"/>
                <w:lang w:val="en-GB"/>
              </w:rPr>
              <w:t>,</w:t>
            </w:r>
            <w:r w:rsidRPr="004C28C7">
              <w:rPr>
                <w:rFonts w:ascii="Arial" w:eastAsia="Arial Unicode MS" w:hAnsi="Arial" w:cs="Arial"/>
                <w:sz w:val="18"/>
                <w:szCs w:val="18"/>
                <w:lang w:val="en-GB"/>
              </w:rPr>
              <w:t>016</w:t>
            </w:r>
          </w:p>
        </w:tc>
        <w:tc>
          <w:tcPr>
            <w:tcW w:w="1152" w:type="dxa"/>
            <w:tcBorders>
              <w:top w:val="nil"/>
              <w:left w:val="nil"/>
              <w:bottom w:val="nil"/>
              <w:right w:val="nil"/>
            </w:tcBorders>
            <w:shd w:val="clear" w:color="auto" w:fill="FAFAFA"/>
          </w:tcPr>
          <w:p w14:paraId="6B063B41" w14:textId="2672F017" w:rsidR="00913E9A" w:rsidRPr="005F7D2A" w:rsidRDefault="004C28C7" w:rsidP="000205BF">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2</w:t>
            </w:r>
            <w:r w:rsidR="0052472E" w:rsidRPr="005F7D2A">
              <w:rPr>
                <w:rFonts w:ascii="Arial" w:eastAsia="Arial Unicode MS" w:hAnsi="Arial" w:cs="Arial"/>
                <w:sz w:val="18"/>
                <w:szCs w:val="18"/>
              </w:rPr>
              <w:t>,</w:t>
            </w:r>
            <w:r w:rsidRPr="004C28C7">
              <w:rPr>
                <w:rFonts w:ascii="Arial" w:eastAsia="Arial Unicode MS" w:hAnsi="Arial" w:cs="Arial"/>
                <w:sz w:val="18"/>
                <w:szCs w:val="18"/>
                <w:lang w:val="en-GB"/>
              </w:rPr>
              <w:t>061</w:t>
            </w:r>
          </w:p>
        </w:tc>
      </w:tr>
      <w:tr w:rsidR="00F85B7F" w:rsidRPr="005F7D2A" w14:paraId="7D95566E" w14:textId="77777777" w:rsidTr="000205BF">
        <w:trPr>
          <w:trHeight w:val="20"/>
        </w:trPr>
        <w:tc>
          <w:tcPr>
            <w:tcW w:w="2549" w:type="dxa"/>
            <w:tcBorders>
              <w:top w:val="nil"/>
              <w:left w:val="nil"/>
              <w:bottom w:val="nil"/>
              <w:right w:val="nil"/>
            </w:tcBorders>
            <w:vAlign w:val="bottom"/>
          </w:tcPr>
          <w:p w14:paraId="7028751B" w14:textId="43C7103D" w:rsidR="00F85B7F" w:rsidRPr="005F7D2A" w:rsidRDefault="006A034E" w:rsidP="000205BF">
            <w:pPr>
              <w:ind w:left="-86" w:right="-72"/>
              <w:rPr>
                <w:rFonts w:ascii="Arial" w:hAnsi="Arial" w:cs="Arial"/>
                <w:sz w:val="18"/>
                <w:szCs w:val="18"/>
              </w:rPr>
            </w:pPr>
            <w:r w:rsidRPr="005F7D2A">
              <w:rPr>
                <w:rFonts w:ascii="Arial" w:hAnsi="Arial" w:cs="Arial"/>
                <w:sz w:val="18"/>
                <w:szCs w:val="18"/>
              </w:rPr>
              <w:t xml:space="preserve">Write-off, </w:t>
            </w:r>
            <w:r w:rsidR="00711C1E" w:rsidRPr="005F7D2A">
              <w:rPr>
                <w:rFonts w:ascii="Arial" w:hAnsi="Arial" w:cs="Arial"/>
                <w:sz w:val="18"/>
                <w:szCs w:val="18"/>
              </w:rPr>
              <w:t>n</w:t>
            </w:r>
            <w:r w:rsidRPr="005F7D2A">
              <w:rPr>
                <w:rFonts w:ascii="Arial" w:hAnsi="Arial" w:cs="Arial"/>
                <w:sz w:val="18"/>
                <w:szCs w:val="18"/>
              </w:rPr>
              <w:t>et</w:t>
            </w:r>
          </w:p>
        </w:tc>
        <w:tc>
          <w:tcPr>
            <w:tcW w:w="1152" w:type="dxa"/>
            <w:tcBorders>
              <w:top w:val="nil"/>
              <w:left w:val="nil"/>
              <w:bottom w:val="nil"/>
              <w:right w:val="nil"/>
            </w:tcBorders>
            <w:shd w:val="clear" w:color="auto" w:fill="FAFAFA"/>
          </w:tcPr>
          <w:p w14:paraId="5B2178A1" w14:textId="49325010" w:rsidR="00F85B7F" w:rsidRPr="005F7D2A" w:rsidRDefault="0052472E" w:rsidP="000205BF">
            <w:pPr>
              <w:ind w:left="-40" w:right="-72"/>
              <w:jc w:val="right"/>
              <w:rPr>
                <w:rFonts w:ascii="Arial" w:eastAsia="Arial Unicode MS" w:hAnsi="Arial" w:cs="Arial"/>
                <w:sz w:val="18"/>
                <w:szCs w:val="18"/>
              </w:rPr>
            </w:pPr>
            <w:r w:rsidRPr="005F7D2A">
              <w:rPr>
                <w:rFonts w:ascii="Arial" w:eastAsia="Arial Unicode MS" w:hAnsi="Arial" w:cs="Arial"/>
                <w:sz w:val="18"/>
                <w:szCs w:val="18"/>
                <w:lang w:val="en-GB"/>
              </w:rPr>
              <w:t>-</w:t>
            </w:r>
          </w:p>
        </w:tc>
        <w:tc>
          <w:tcPr>
            <w:tcW w:w="1152" w:type="dxa"/>
            <w:tcBorders>
              <w:top w:val="nil"/>
              <w:left w:val="nil"/>
              <w:bottom w:val="nil"/>
              <w:right w:val="nil"/>
            </w:tcBorders>
            <w:shd w:val="clear" w:color="auto" w:fill="FAFAFA"/>
          </w:tcPr>
          <w:p w14:paraId="2E1DA104" w14:textId="1D0E8910" w:rsidR="00F85B7F" w:rsidRPr="005F7D2A" w:rsidRDefault="0052472E" w:rsidP="000205BF">
            <w:pPr>
              <w:ind w:left="-40" w:right="-72"/>
              <w:jc w:val="right"/>
              <w:rPr>
                <w:rFonts w:ascii="Arial" w:eastAsia="Arial Unicode MS" w:hAnsi="Arial" w:cs="Arial"/>
                <w:sz w:val="18"/>
                <w:szCs w:val="18"/>
              </w:rPr>
            </w:pPr>
            <w:r w:rsidRPr="005F7D2A">
              <w:rPr>
                <w:rFonts w:ascii="Arial" w:eastAsia="Arial Unicode MS" w:hAnsi="Arial" w:cs="Arial"/>
                <w:sz w:val="18"/>
                <w:szCs w:val="18"/>
                <w:lang w:val="en-GB"/>
              </w:rPr>
              <w:t>(</w:t>
            </w:r>
            <w:r w:rsidR="004C28C7" w:rsidRPr="004C28C7">
              <w:rPr>
                <w:rFonts w:ascii="Arial" w:eastAsia="Arial Unicode MS" w:hAnsi="Arial" w:cs="Arial"/>
                <w:sz w:val="18"/>
                <w:szCs w:val="18"/>
                <w:lang w:val="en-GB"/>
              </w:rPr>
              <w:t>17</w:t>
            </w:r>
            <w:r w:rsidRPr="005F7D2A">
              <w:rPr>
                <w:rFonts w:ascii="Arial" w:eastAsia="Arial Unicode MS" w:hAnsi="Arial" w:cs="Arial"/>
                <w:sz w:val="18"/>
                <w:szCs w:val="18"/>
                <w:lang w:val="en-GB"/>
              </w:rPr>
              <w:t>)</w:t>
            </w:r>
          </w:p>
        </w:tc>
        <w:tc>
          <w:tcPr>
            <w:tcW w:w="1152" w:type="dxa"/>
            <w:tcBorders>
              <w:top w:val="nil"/>
              <w:left w:val="nil"/>
              <w:bottom w:val="nil"/>
              <w:right w:val="nil"/>
            </w:tcBorders>
            <w:shd w:val="clear" w:color="auto" w:fill="FAFAFA"/>
          </w:tcPr>
          <w:p w14:paraId="41B6D8D7" w14:textId="6FF82D21" w:rsidR="00F85B7F" w:rsidRPr="005F7D2A" w:rsidRDefault="0052472E" w:rsidP="000205BF">
            <w:pPr>
              <w:ind w:left="-40" w:right="-72"/>
              <w:jc w:val="right"/>
              <w:rPr>
                <w:rFonts w:ascii="Arial" w:eastAsia="Arial Unicode MS" w:hAnsi="Arial" w:cs="Arial"/>
                <w:sz w:val="18"/>
                <w:szCs w:val="18"/>
              </w:rPr>
            </w:pPr>
            <w:r w:rsidRPr="005F7D2A">
              <w:rPr>
                <w:rFonts w:ascii="Arial" w:eastAsia="Arial Unicode MS" w:hAnsi="Arial" w:cs="Arial"/>
                <w:sz w:val="18"/>
                <w:szCs w:val="18"/>
                <w:lang w:val="en-GB"/>
              </w:rPr>
              <w:t>(</w:t>
            </w:r>
            <w:r w:rsidR="004C28C7" w:rsidRPr="004C28C7">
              <w:rPr>
                <w:rFonts w:ascii="Arial" w:eastAsia="Arial Unicode MS" w:hAnsi="Arial" w:cs="Arial"/>
                <w:sz w:val="18"/>
                <w:szCs w:val="18"/>
                <w:lang w:val="en-GB"/>
              </w:rPr>
              <w:t>17</w:t>
            </w:r>
            <w:r w:rsidRPr="005F7D2A">
              <w:rPr>
                <w:rFonts w:ascii="Arial" w:eastAsia="Arial Unicode MS" w:hAnsi="Arial" w:cs="Arial"/>
                <w:sz w:val="18"/>
                <w:szCs w:val="18"/>
                <w:lang w:val="en-GB"/>
              </w:rPr>
              <w:t>)</w:t>
            </w:r>
          </w:p>
        </w:tc>
        <w:tc>
          <w:tcPr>
            <w:tcW w:w="1152" w:type="dxa"/>
            <w:tcBorders>
              <w:top w:val="nil"/>
              <w:left w:val="nil"/>
              <w:bottom w:val="nil"/>
              <w:right w:val="nil"/>
            </w:tcBorders>
            <w:shd w:val="clear" w:color="auto" w:fill="FAFAFA"/>
          </w:tcPr>
          <w:p w14:paraId="1EA98766" w14:textId="7C56EFA7" w:rsidR="00F85B7F" w:rsidRPr="005F7D2A" w:rsidRDefault="0052472E" w:rsidP="000205BF">
            <w:pPr>
              <w:ind w:left="-40" w:right="-72"/>
              <w:jc w:val="right"/>
              <w:rPr>
                <w:rFonts w:ascii="Arial" w:eastAsia="Arial Unicode MS" w:hAnsi="Arial" w:cs="Arial"/>
                <w:sz w:val="18"/>
                <w:szCs w:val="18"/>
              </w:rPr>
            </w:pPr>
            <w:r w:rsidRPr="005F7D2A">
              <w:rPr>
                <w:rFonts w:ascii="Arial" w:eastAsia="Arial Unicode MS" w:hAnsi="Arial" w:cs="Arial"/>
                <w:sz w:val="18"/>
                <w:szCs w:val="18"/>
                <w:lang w:val="en-GB"/>
              </w:rPr>
              <w:t>-</w:t>
            </w:r>
          </w:p>
        </w:tc>
        <w:tc>
          <w:tcPr>
            <w:tcW w:w="1152" w:type="dxa"/>
            <w:tcBorders>
              <w:top w:val="nil"/>
              <w:left w:val="nil"/>
              <w:bottom w:val="nil"/>
              <w:right w:val="nil"/>
            </w:tcBorders>
            <w:shd w:val="clear" w:color="auto" w:fill="FAFAFA"/>
          </w:tcPr>
          <w:p w14:paraId="68BC1EFB" w14:textId="4F7CD546" w:rsidR="00F85B7F" w:rsidRPr="005F7D2A" w:rsidRDefault="0052472E" w:rsidP="000205BF">
            <w:pPr>
              <w:ind w:left="-40" w:right="-72"/>
              <w:jc w:val="right"/>
              <w:rPr>
                <w:rFonts w:ascii="Arial" w:eastAsia="Arial Unicode MS" w:hAnsi="Arial" w:cs="Arial"/>
                <w:sz w:val="18"/>
                <w:szCs w:val="18"/>
              </w:rPr>
            </w:pPr>
            <w:r w:rsidRPr="005F7D2A">
              <w:rPr>
                <w:rFonts w:ascii="Arial" w:eastAsia="Arial Unicode MS" w:hAnsi="Arial" w:cs="Arial"/>
                <w:sz w:val="18"/>
                <w:szCs w:val="18"/>
                <w:lang w:val="en-GB"/>
              </w:rPr>
              <w:t>(</w:t>
            </w:r>
            <w:r w:rsidR="004C28C7" w:rsidRPr="004C28C7">
              <w:rPr>
                <w:rFonts w:ascii="Arial" w:eastAsia="Arial Unicode MS" w:hAnsi="Arial" w:cs="Arial"/>
                <w:sz w:val="18"/>
                <w:szCs w:val="18"/>
                <w:lang w:val="en-GB"/>
              </w:rPr>
              <w:t>17</w:t>
            </w:r>
            <w:r w:rsidRPr="005F7D2A">
              <w:rPr>
                <w:rFonts w:ascii="Arial" w:eastAsia="Arial Unicode MS" w:hAnsi="Arial" w:cs="Arial"/>
                <w:sz w:val="18"/>
                <w:szCs w:val="18"/>
                <w:lang w:val="en-GB"/>
              </w:rPr>
              <w:t>)</w:t>
            </w:r>
          </w:p>
        </w:tc>
        <w:tc>
          <w:tcPr>
            <w:tcW w:w="1152" w:type="dxa"/>
            <w:tcBorders>
              <w:top w:val="nil"/>
              <w:left w:val="nil"/>
              <w:bottom w:val="nil"/>
              <w:right w:val="nil"/>
            </w:tcBorders>
            <w:shd w:val="clear" w:color="auto" w:fill="FAFAFA"/>
          </w:tcPr>
          <w:p w14:paraId="13FD759A" w14:textId="6A54F77B" w:rsidR="00F85B7F" w:rsidRPr="005F7D2A" w:rsidRDefault="0052472E" w:rsidP="000205BF">
            <w:pPr>
              <w:ind w:left="-40" w:right="-72"/>
              <w:jc w:val="right"/>
              <w:rPr>
                <w:rFonts w:ascii="Arial" w:eastAsia="Arial Unicode MS" w:hAnsi="Arial" w:cs="Arial"/>
                <w:sz w:val="18"/>
                <w:szCs w:val="18"/>
              </w:rPr>
            </w:pPr>
            <w:r w:rsidRPr="005F7D2A">
              <w:rPr>
                <w:rFonts w:ascii="Arial" w:eastAsia="Arial Unicode MS" w:hAnsi="Arial" w:cs="Arial"/>
                <w:sz w:val="18"/>
                <w:szCs w:val="18"/>
                <w:lang w:val="en-GB"/>
              </w:rPr>
              <w:t>(</w:t>
            </w:r>
            <w:r w:rsidR="004C28C7" w:rsidRPr="004C28C7">
              <w:rPr>
                <w:rFonts w:ascii="Arial" w:eastAsia="Arial Unicode MS" w:hAnsi="Arial" w:cs="Arial"/>
                <w:sz w:val="18"/>
                <w:szCs w:val="18"/>
                <w:lang w:val="en-GB"/>
              </w:rPr>
              <w:t>17</w:t>
            </w:r>
            <w:r w:rsidRPr="005F7D2A">
              <w:rPr>
                <w:rFonts w:ascii="Arial" w:eastAsia="Arial Unicode MS" w:hAnsi="Arial" w:cs="Arial"/>
                <w:sz w:val="18"/>
                <w:szCs w:val="18"/>
                <w:lang w:val="en-GB"/>
              </w:rPr>
              <w:t>)</w:t>
            </w:r>
          </w:p>
        </w:tc>
      </w:tr>
      <w:tr w:rsidR="009B4370" w:rsidRPr="005F7D2A" w14:paraId="5283B019" w14:textId="77777777" w:rsidTr="000205BF">
        <w:trPr>
          <w:trHeight w:val="227"/>
        </w:trPr>
        <w:tc>
          <w:tcPr>
            <w:tcW w:w="2549" w:type="dxa"/>
            <w:tcBorders>
              <w:top w:val="nil"/>
              <w:left w:val="nil"/>
              <w:bottom w:val="nil"/>
              <w:right w:val="nil"/>
            </w:tcBorders>
            <w:vAlign w:val="bottom"/>
          </w:tcPr>
          <w:p w14:paraId="0CA44B68" w14:textId="21E499DB" w:rsidR="009B4370" w:rsidRPr="005F7D2A" w:rsidRDefault="009B4370" w:rsidP="000205BF">
            <w:pPr>
              <w:ind w:left="-86" w:right="-72"/>
              <w:rPr>
                <w:rFonts w:ascii="Arial" w:hAnsi="Arial" w:cs="Arial"/>
                <w:sz w:val="18"/>
                <w:szCs w:val="18"/>
              </w:rPr>
            </w:pPr>
            <w:proofErr w:type="spellStart"/>
            <w:r w:rsidRPr="005F7D2A">
              <w:rPr>
                <w:rFonts w:ascii="Arial" w:hAnsi="Arial" w:cs="Arial"/>
                <w:sz w:val="18"/>
                <w:szCs w:val="18"/>
              </w:rPr>
              <w:t>Amorti</w:t>
            </w:r>
            <w:r w:rsidR="00DD3D7C" w:rsidRPr="005F7D2A">
              <w:rPr>
                <w:rFonts w:ascii="Arial" w:hAnsi="Arial" w:cs="Arial"/>
                <w:sz w:val="18"/>
                <w:szCs w:val="18"/>
              </w:rPr>
              <w:t>s</w:t>
            </w:r>
            <w:r w:rsidRPr="005F7D2A">
              <w:rPr>
                <w:rFonts w:ascii="Arial" w:hAnsi="Arial" w:cs="Arial"/>
                <w:sz w:val="18"/>
                <w:szCs w:val="18"/>
              </w:rPr>
              <w:t>ation</w:t>
            </w:r>
            <w:proofErr w:type="spellEnd"/>
            <w:r w:rsidRPr="005F7D2A">
              <w:rPr>
                <w:rFonts w:ascii="Arial" w:hAnsi="Arial" w:cs="Arial"/>
                <w:sz w:val="18"/>
                <w:szCs w:val="18"/>
              </w:rPr>
              <w:t xml:space="preserve"> charge</w:t>
            </w:r>
          </w:p>
        </w:tc>
        <w:tc>
          <w:tcPr>
            <w:tcW w:w="1152" w:type="dxa"/>
            <w:tcBorders>
              <w:top w:val="nil"/>
              <w:left w:val="nil"/>
              <w:bottom w:val="single" w:sz="4" w:space="0" w:color="auto"/>
              <w:right w:val="nil"/>
            </w:tcBorders>
            <w:shd w:val="clear" w:color="auto" w:fill="FAFAFA"/>
          </w:tcPr>
          <w:p w14:paraId="5F6D3A52" w14:textId="62AA6502" w:rsidR="009B4370" w:rsidRPr="005F7D2A" w:rsidRDefault="0052472E" w:rsidP="000205BF">
            <w:pPr>
              <w:ind w:left="-40" w:right="-72"/>
              <w:jc w:val="right"/>
              <w:rPr>
                <w:rFonts w:ascii="Arial" w:eastAsia="Arial Unicode MS" w:hAnsi="Arial" w:cs="Arial"/>
                <w:sz w:val="18"/>
                <w:szCs w:val="18"/>
              </w:rPr>
            </w:pPr>
            <w:r w:rsidRPr="005F7D2A">
              <w:rPr>
                <w:rFonts w:ascii="Arial" w:eastAsia="Arial Unicode MS" w:hAnsi="Arial" w:cs="Arial"/>
                <w:sz w:val="18"/>
                <w:szCs w:val="18"/>
                <w:lang w:val="en-GB"/>
              </w:rPr>
              <w:t>(</w:t>
            </w:r>
            <w:r w:rsidR="004C28C7" w:rsidRPr="004C28C7">
              <w:rPr>
                <w:rFonts w:ascii="Arial" w:eastAsia="Arial Unicode MS" w:hAnsi="Arial" w:cs="Arial"/>
                <w:sz w:val="18"/>
                <w:szCs w:val="18"/>
                <w:lang w:val="en-GB"/>
              </w:rPr>
              <w:t>1</w:t>
            </w:r>
            <w:r w:rsidRPr="005F7D2A">
              <w:rPr>
                <w:rFonts w:ascii="Arial" w:eastAsia="Arial Unicode MS" w:hAnsi="Arial" w:cs="Arial"/>
                <w:sz w:val="18"/>
                <w:szCs w:val="18"/>
                <w:lang w:val="en-GB"/>
              </w:rPr>
              <w:t>,</w:t>
            </w:r>
            <w:r w:rsidR="004C28C7" w:rsidRPr="004C28C7">
              <w:rPr>
                <w:rFonts w:ascii="Arial" w:eastAsia="Arial Unicode MS" w:hAnsi="Arial" w:cs="Arial"/>
                <w:sz w:val="18"/>
                <w:szCs w:val="18"/>
                <w:lang w:val="en-GB"/>
              </w:rPr>
              <w:t>298</w:t>
            </w:r>
            <w:r w:rsidRPr="005F7D2A">
              <w:rPr>
                <w:rFonts w:ascii="Arial" w:eastAsia="Arial Unicode MS" w:hAnsi="Arial" w:cs="Arial"/>
                <w:sz w:val="18"/>
                <w:szCs w:val="18"/>
                <w:lang w:val="en-GB"/>
              </w:rPr>
              <w:t>)</w:t>
            </w:r>
          </w:p>
        </w:tc>
        <w:tc>
          <w:tcPr>
            <w:tcW w:w="1152" w:type="dxa"/>
            <w:tcBorders>
              <w:top w:val="nil"/>
              <w:left w:val="nil"/>
              <w:bottom w:val="single" w:sz="4" w:space="0" w:color="auto"/>
              <w:right w:val="nil"/>
            </w:tcBorders>
            <w:shd w:val="clear" w:color="auto" w:fill="FAFAFA"/>
          </w:tcPr>
          <w:p w14:paraId="22681209" w14:textId="1E63C4A3" w:rsidR="009B4370" w:rsidRPr="005F7D2A" w:rsidRDefault="0052472E" w:rsidP="000205BF">
            <w:pPr>
              <w:ind w:left="-40" w:right="-72"/>
              <w:jc w:val="right"/>
              <w:rPr>
                <w:rFonts w:ascii="Arial" w:eastAsia="Arial Unicode MS" w:hAnsi="Arial" w:cs="Arial"/>
                <w:sz w:val="18"/>
                <w:szCs w:val="18"/>
              </w:rPr>
            </w:pPr>
            <w:r w:rsidRPr="005F7D2A">
              <w:rPr>
                <w:rFonts w:ascii="Arial" w:eastAsia="Arial Unicode MS" w:hAnsi="Arial" w:cs="Arial"/>
                <w:sz w:val="18"/>
                <w:szCs w:val="18"/>
                <w:lang w:val="en-GB"/>
              </w:rPr>
              <w:t>(</w:t>
            </w:r>
            <w:r w:rsidR="004C28C7" w:rsidRPr="004C28C7">
              <w:rPr>
                <w:rFonts w:ascii="Arial" w:eastAsia="Arial Unicode MS" w:hAnsi="Arial" w:cs="Arial"/>
                <w:sz w:val="18"/>
                <w:szCs w:val="18"/>
                <w:lang w:val="en-GB"/>
              </w:rPr>
              <w:t>1</w:t>
            </w:r>
            <w:r w:rsidRPr="005F7D2A">
              <w:rPr>
                <w:rFonts w:ascii="Arial" w:eastAsia="Arial Unicode MS" w:hAnsi="Arial" w:cs="Arial"/>
                <w:sz w:val="18"/>
                <w:szCs w:val="18"/>
                <w:lang w:val="en-GB"/>
              </w:rPr>
              <w:t>,</w:t>
            </w:r>
            <w:r w:rsidR="004C28C7" w:rsidRPr="004C28C7">
              <w:rPr>
                <w:rFonts w:ascii="Arial" w:eastAsia="Arial Unicode MS" w:hAnsi="Arial" w:cs="Arial"/>
                <w:sz w:val="18"/>
                <w:szCs w:val="18"/>
                <w:lang w:val="en-GB"/>
              </w:rPr>
              <w:t>730</w:t>
            </w:r>
            <w:r w:rsidRPr="005F7D2A">
              <w:rPr>
                <w:rFonts w:ascii="Arial" w:eastAsia="Arial Unicode MS" w:hAnsi="Arial" w:cs="Arial"/>
                <w:sz w:val="18"/>
                <w:szCs w:val="18"/>
                <w:lang w:val="en-GB"/>
              </w:rPr>
              <w:t>)</w:t>
            </w:r>
          </w:p>
        </w:tc>
        <w:tc>
          <w:tcPr>
            <w:tcW w:w="1152" w:type="dxa"/>
            <w:tcBorders>
              <w:top w:val="nil"/>
              <w:left w:val="nil"/>
              <w:bottom w:val="single" w:sz="4" w:space="0" w:color="auto"/>
              <w:right w:val="nil"/>
            </w:tcBorders>
            <w:shd w:val="clear" w:color="auto" w:fill="FAFAFA"/>
          </w:tcPr>
          <w:p w14:paraId="415D28AB" w14:textId="7A006B02" w:rsidR="009B4370" w:rsidRPr="005F7D2A" w:rsidRDefault="0052472E" w:rsidP="000205BF">
            <w:pPr>
              <w:ind w:left="-40" w:right="-72"/>
              <w:jc w:val="right"/>
              <w:rPr>
                <w:rFonts w:ascii="Arial" w:eastAsia="Arial Unicode MS" w:hAnsi="Arial" w:cs="Arial"/>
                <w:sz w:val="18"/>
                <w:szCs w:val="18"/>
              </w:rPr>
            </w:pPr>
            <w:r w:rsidRPr="005F7D2A">
              <w:rPr>
                <w:rFonts w:ascii="Arial" w:eastAsia="Arial Unicode MS" w:hAnsi="Arial" w:cs="Arial"/>
                <w:sz w:val="18"/>
                <w:szCs w:val="18"/>
              </w:rPr>
              <w:t>(</w:t>
            </w:r>
            <w:r w:rsidR="004C28C7" w:rsidRPr="004C28C7">
              <w:rPr>
                <w:rFonts w:ascii="Arial" w:eastAsia="Arial Unicode MS" w:hAnsi="Arial" w:cs="Arial"/>
                <w:sz w:val="18"/>
                <w:szCs w:val="18"/>
                <w:lang w:val="en-GB"/>
              </w:rPr>
              <w:t>3</w:t>
            </w:r>
            <w:r w:rsidRPr="005F7D2A">
              <w:rPr>
                <w:rFonts w:ascii="Arial" w:eastAsia="Arial Unicode MS" w:hAnsi="Arial" w:cs="Arial"/>
                <w:sz w:val="18"/>
                <w:szCs w:val="18"/>
              </w:rPr>
              <w:t>,</w:t>
            </w:r>
            <w:r w:rsidR="004C28C7" w:rsidRPr="004C28C7">
              <w:rPr>
                <w:rFonts w:ascii="Arial" w:eastAsia="Arial Unicode MS" w:hAnsi="Arial" w:cs="Arial"/>
                <w:sz w:val="18"/>
                <w:szCs w:val="18"/>
                <w:lang w:val="en-GB"/>
              </w:rPr>
              <w:t>028</w:t>
            </w:r>
            <w:r w:rsidRPr="005F7D2A">
              <w:rPr>
                <w:rFonts w:ascii="Arial" w:eastAsia="Arial Unicode MS" w:hAnsi="Arial" w:cs="Arial"/>
                <w:sz w:val="18"/>
                <w:szCs w:val="18"/>
              </w:rPr>
              <w:t>)</w:t>
            </w:r>
          </w:p>
        </w:tc>
        <w:tc>
          <w:tcPr>
            <w:tcW w:w="1152" w:type="dxa"/>
            <w:tcBorders>
              <w:top w:val="nil"/>
              <w:left w:val="nil"/>
              <w:bottom w:val="single" w:sz="4" w:space="0" w:color="auto"/>
              <w:right w:val="nil"/>
            </w:tcBorders>
            <w:shd w:val="clear" w:color="auto" w:fill="FAFAFA"/>
          </w:tcPr>
          <w:p w14:paraId="3FA8EF59" w14:textId="0333BBD3" w:rsidR="009B4370" w:rsidRPr="005F7D2A" w:rsidRDefault="0052472E" w:rsidP="000205BF">
            <w:pPr>
              <w:ind w:left="-40" w:right="-72"/>
              <w:jc w:val="right"/>
              <w:rPr>
                <w:rFonts w:ascii="Arial" w:eastAsia="Arial Unicode MS" w:hAnsi="Arial" w:cs="Arial"/>
                <w:sz w:val="18"/>
                <w:szCs w:val="18"/>
              </w:rPr>
            </w:pPr>
            <w:r w:rsidRPr="005F7D2A">
              <w:rPr>
                <w:rFonts w:ascii="Arial" w:eastAsia="Arial Unicode MS" w:hAnsi="Arial" w:cs="Arial"/>
                <w:sz w:val="18"/>
                <w:szCs w:val="18"/>
              </w:rPr>
              <w:t>(</w:t>
            </w:r>
            <w:r w:rsidR="004C28C7" w:rsidRPr="004C28C7">
              <w:rPr>
                <w:rFonts w:ascii="Arial" w:eastAsia="Arial Unicode MS" w:hAnsi="Arial" w:cs="Arial"/>
                <w:sz w:val="18"/>
                <w:szCs w:val="18"/>
                <w:lang w:val="en-GB"/>
              </w:rPr>
              <w:t>1</w:t>
            </w:r>
            <w:r w:rsidRPr="005F7D2A">
              <w:rPr>
                <w:rFonts w:ascii="Arial" w:eastAsia="Arial Unicode MS" w:hAnsi="Arial" w:cs="Arial"/>
                <w:sz w:val="18"/>
                <w:szCs w:val="18"/>
              </w:rPr>
              <w:t>,</w:t>
            </w:r>
            <w:r w:rsidR="004C28C7" w:rsidRPr="004C28C7">
              <w:rPr>
                <w:rFonts w:ascii="Arial" w:eastAsia="Arial Unicode MS" w:hAnsi="Arial" w:cs="Arial"/>
                <w:sz w:val="18"/>
                <w:szCs w:val="18"/>
                <w:lang w:val="en-GB"/>
              </w:rPr>
              <w:t>266</w:t>
            </w:r>
            <w:r w:rsidRPr="005F7D2A">
              <w:rPr>
                <w:rFonts w:ascii="Arial" w:eastAsia="Arial Unicode MS" w:hAnsi="Arial" w:cs="Arial"/>
                <w:sz w:val="18"/>
                <w:szCs w:val="18"/>
              </w:rPr>
              <w:t>)</w:t>
            </w:r>
          </w:p>
        </w:tc>
        <w:tc>
          <w:tcPr>
            <w:tcW w:w="1152" w:type="dxa"/>
            <w:tcBorders>
              <w:top w:val="nil"/>
              <w:left w:val="nil"/>
              <w:bottom w:val="single" w:sz="4" w:space="0" w:color="auto"/>
              <w:right w:val="nil"/>
            </w:tcBorders>
            <w:shd w:val="clear" w:color="auto" w:fill="FAFAFA"/>
          </w:tcPr>
          <w:p w14:paraId="15ED81D1" w14:textId="3B139479" w:rsidR="00913E9A" w:rsidRPr="005F7D2A" w:rsidRDefault="0052472E" w:rsidP="000205BF">
            <w:pPr>
              <w:ind w:left="-40" w:right="-72"/>
              <w:jc w:val="right"/>
              <w:rPr>
                <w:rFonts w:ascii="Arial" w:eastAsia="Arial Unicode MS" w:hAnsi="Arial" w:cs="Arial"/>
                <w:sz w:val="18"/>
                <w:szCs w:val="18"/>
              </w:rPr>
            </w:pPr>
            <w:r w:rsidRPr="005F7D2A">
              <w:rPr>
                <w:rFonts w:ascii="Arial" w:eastAsia="Arial Unicode MS" w:hAnsi="Arial" w:cs="Arial"/>
                <w:sz w:val="18"/>
                <w:szCs w:val="18"/>
              </w:rPr>
              <w:t>(</w:t>
            </w:r>
            <w:r w:rsidR="004C28C7" w:rsidRPr="004C28C7">
              <w:rPr>
                <w:rFonts w:ascii="Arial" w:eastAsia="Arial Unicode MS" w:hAnsi="Arial" w:cs="Arial"/>
                <w:sz w:val="18"/>
                <w:szCs w:val="18"/>
                <w:lang w:val="en-GB"/>
              </w:rPr>
              <w:t>1</w:t>
            </w:r>
            <w:r w:rsidRPr="005F7D2A">
              <w:rPr>
                <w:rFonts w:ascii="Arial" w:eastAsia="Arial Unicode MS" w:hAnsi="Arial" w:cs="Arial"/>
                <w:sz w:val="18"/>
                <w:szCs w:val="18"/>
              </w:rPr>
              <w:t>,</w:t>
            </w:r>
            <w:r w:rsidR="004C28C7" w:rsidRPr="004C28C7">
              <w:rPr>
                <w:rFonts w:ascii="Arial" w:eastAsia="Arial Unicode MS" w:hAnsi="Arial" w:cs="Arial"/>
                <w:sz w:val="18"/>
                <w:szCs w:val="18"/>
                <w:lang w:val="en-GB"/>
              </w:rPr>
              <w:t>730</w:t>
            </w:r>
            <w:r w:rsidRPr="005F7D2A">
              <w:rPr>
                <w:rFonts w:ascii="Arial" w:eastAsia="Arial Unicode MS" w:hAnsi="Arial" w:cs="Arial"/>
                <w:sz w:val="18"/>
                <w:szCs w:val="18"/>
              </w:rPr>
              <w:t>)</w:t>
            </w:r>
          </w:p>
        </w:tc>
        <w:tc>
          <w:tcPr>
            <w:tcW w:w="1152" w:type="dxa"/>
            <w:tcBorders>
              <w:top w:val="nil"/>
              <w:left w:val="nil"/>
              <w:bottom w:val="single" w:sz="4" w:space="0" w:color="auto"/>
              <w:right w:val="nil"/>
            </w:tcBorders>
            <w:shd w:val="clear" w:color="auto" w:fill="FAFAFA"/>
          </w:tcPr>
          <w:p w14:paraId="5399E8C5" w14:textId="6AEDC8D3" w:rsidR="009B4370" w:rsidRPr="005F7D2A" w:rsidRDefault="0052472E" w:rsidP="000205BF">
            <w:pPr>
              <w:ind w:left="-40" w:right="-72"/>
              <w:jc w:val="right"/>
              <w:rPr>
                <w:rFonts w:ascii="Arial" w:eastAsia="Arial Unicode MS" w:hAnsi="Arial" w:cs="Arial"/>
                <w:sz w:val="18"/>
                <w:szCs w:val="18"/>
              </w:rPr>
            </w:pPr>
            <w:r w:rsidRPr="005F7D2A">
              <w:rPr>
                <w:rFonts w:ascii="Arial" w:eastAsia="Arial Unicode MS" w:hAnsi="Arial" w:cs="Arial"/>
                <w:sz w:val="18"/>
                <w:szCs w:val="18"/>
              </w:rPr>
              <w:t>(</w:t>
            </w:r>
            <w:r w:rsidR="004C28C7" w:rsidRPr="004C28C7">
              <w:rPr>
                <w:rFonts w:ascii="Arial" w:eastAsia="Arial Unicode MS" w:hAnsi="Arial" w:cs="Arial"/>
                <w:sz w:val="18"/>
                <w:szCs w:val="18"/>
                <w:lang w:val="en-GB"/>
              </w:rPr>
              <w:t>2</w:t>
            </w:r>
            <w:r w:rsidRPr="005F7D2A">
              <w:rPr>
                <w:rFonts w:ascii="Arial" w:eastAsia="Arial Unicode MS" w:hAnsi="Arial" w:cs="Arial"/>
                <w:sz w:val="18"/>
                <w:szCs w:val="18"/>
              </w:rPr>
              <w:t>,</w:t>
            </w:r>
            <w:r w:rsidR="004C28C7" w:rsidRPr="004C28C7">
              <w:rPr>
                <w:rFonts w:ascii="Arial" w:eastAsia="Arial Unicode MS" w:hAnsi="Arial" w:cs="Arial"/>
                <w:sz w:val="18"/>
                <w:szCs w:val="18"/>
                <w:lang w:val="en-GB"/>
              </w:rPr>
              <w:t>996</w:t>
            </w:r>
            <w:r w:rsidRPr="005F7D2A">
              <w:rPr>
                <w:rFonts w:ascii="Arial" w:eastAsia="Arial Unicode MS" w:hAnsi="Arial" w:cs="Arial"/>
                <w:sz w:val="18"/>
                <w:szCs w:val="18"/>
              </w:rPr>
              <w:t>)</w:t>
            </w:r>
          </w:p>
        </w:tc>
      </w:tr>
      <w:tr w:rsidR="00C37CC8" w:rsidRPr="001522E9" w14:paraId="03CFDFC3" w14:textId="77777777" w:rsidTr="00F85B7F">
        <w:trPr>
          <w:trHeight w:val="193"/>
        </w:trPr>
        <w:tc>
          <w:tcPr>
            <w:tcW w:w="2549" w:type="dxa"/>
            <w:tcBorders>
              <w:top w:val="nil"/>
              <w:left w:val="nil"/>
              <w:bottom w:val="nil"/>
              <w:right w:val="nil"/>
            </w:tcBorders>
            <w:vAlign w:val="bottom"/>
          </w:tcPr>
          <w:p w14:paraId="5C9ECC90" w14:textId="77777777" w:rsidR="00C37CC8" w:rsidRPr="001522E9" w:rsidRDefault="00C37CC8" w:rsidP="000205BF">
            <w:pPr>
              <w:ind w:left="-86" w:right="-72"/>
              <w:rPr>
                <w:rFonts w:ascii="Arial" w:hAnsi="Arial" w:cs="Arial"/>
                <w:sz w:val="12"/>
                <w:szCs w:val="12"/>
              </w:rPr>
            </w:pPr>
          </w:p>
        </w:tc>
        <w:tc>
          <w:tcPr>
            <w:tcW w:w="1152" w:type="dxa"/>
            <w:tcBorders>
              <w:top w:val="single" w:sz="4" w:space="0" w:color="auto"/>
              <w:left w:val="nil"/>
              <w:bottom w:val="nil"/>
              <w:right w:val="nil"/>
            </w:tcBorders>
            <w:shd w:val="clear" w:color="auto" w:fill="FAFAFA"/>
          </w:tcPr>
          <w:p w14:paraId="531A9E62" w14:textId="717A272D" w:rsidR="00C37CC8" w:rsidRPr="001522E9" w:rsidRDefault="00C37CC8" w:rsidP="000205BF">
            <w:pPr>
              <w:ind w:left="-40" w:right="-72"/>
              <w:jc w:val="right"/>
              <w:rPr>
                <w:rFonts w:ascii="Arial" w:eastAsia="Arial Unicode MS" w:hAnsi="Arial" w:cs="Arial"/>
                <w:b/>
                <w:bCs/>
                <w:sz w:val="12"/>
                <w:szCs w:val="12"/>
              </w:rPr>
            </w:pPr>
          </w:p>
        </w:tc>
        <w:tc>
          <w:tcPr>
            <w:tcW w:w="1152" w:type="dxa"/>
            <w:tcBorders>
              <w:top w:val="single" w:sz="4" w:space="0" w:color="auto"/>
              <w:left w:val="nil"/>
              <w:bottom w:val="nil"/>
              <w:right w:val="nil"/>
            </w:tcBorders>
            <w:shd w:val="clear" w:color="auto" w:fill="FAFAFA"/>
          </w:tcPr>
          <w:p w14:paraId="3F3AE8EC" w14:textId="47FA8982" w:rsidR="00C37CC8" w:rsidRPr="001522E9" w:rsidRDefault="00C37CC8" w:rsidP="00913E9A">
            <w:pPr>
              <w:ind w:left="-40" w:right="-72"/>
              <w:jc w:val="right"/>
              <w:rPr>
                <w:rFonts w:ascii="Arial" w:eastAsia="Arial Unicode MS" w:hAnsi="Arial" w:cs="Arial"/>
                <w:b/>
                <w:bCs/>
                <w:sz w:val="12"/>
                <w:szCs w:val="12"/>
              </w:rPr>
            </w:pPr>
          </w:p>
        </w:tc>
        <w:tc>
          <w:tcPr>
            <w:tcW w:w="1152" w:type="dxa"/>
            <w:tcBorders>
              <w:top w:val="single" w:sz="4" w:space="0" w:color="auto"/>
              <w:left w:val="nil"/>
              <w:bottom w:val="nil"/>
              <w:right w:val="nil"/>
            </w:tcBorders>
            <w:shd w:val="clear" w:color="auto" w:fill="FAFAFA"/>
          </w:tcPr>
          <w:p w14:paraId="52067EF9" w14:textId="08F206C6" w:rsidR="00C37CC8" w:rsidRPr="001522E9" w:rsidRDefault="00C37CC8" w:rsidP="000205BF">
            <w:pPr>
              <w:ind w:left="-40" w:right="-72"/>
              <w:jc w:val="right"/>
              <w:rPr>
                <w:rFonts w:ascii="Arial" w:eastAsia="Arial Unicode MS" w:hAnsi="Arial" w:cs="Arial"/>
                <w:b/>
                <w:bCs/>
                <w:sz w:val="12"/>
                <w:szCs w:val="12"/>
              </w:rPr>
            </w:pPr>
          </w:p>
        </w:tc>
        <w:tc>
          <w:tcPr>
            <w:tcW w:w="1152" w:type="dxa"/>
            <w:tcBorders>
              <w:top w:val="single" w:sz="4" w:space="0" w:color="auto"/>
              <w:left w:val="nil"/>
              <w:bottom w:val="nil"/>
              <w:right w:val="nil"/>
            </w:tcBorders>
            <w:shd w:val="clear" w:color="auto" w:fill="FAFAFA"/>
          </w:tcPr>
          <w:p w14:paraId="5E41FD1B" w14:textId="7FA21AFB" w:rsidR="00C37CC8" w:rsidRPr="001522E9" w:rsidRDefault="00C37CC8" w:rsidP="000205BF">
            <w:pPr>
              <w:ind w:left="-40" w:right="-72"/>
              <w:jc w:val="right"/>
              <w:rPr>
                <w:rFonts w:ascii="Arial" w:eastAsia="Arial Unicode MS" w:hAnsi="Arial" w:cs="Arial"/>
                <w:b/>
                <w:bCs/>
                <w:sz w:val="12"/>
                <w:szCs w:val="12"/>
              </w:rPr>
            </w:pPr>
          </w:p>
        </w:tc>
        <w:tc>
          <w:tcPr>
            <w:tcW w:w="1152" w:type="dxa"/>
            <w:tcBorders>
              <w:top w:val="single" w:sz="4" w:space="0" w:color="auto"/>
              <w:left w:val="nil"/>
              <w:bottom w:val="nil"/>
              <w:right w:val="nil"/>
            </w:tcBorders>
            <w:shd w:val="clear" w:color="auto" w:fill="FAFAFA"/>
            <w:vAlign w:val="bottom"/>
          </w:tcPr>
          <w:p w14:paraId="2497EF2B" w14:textId="099DA3D0" w:rsidR="00C37CC8" w:rsidRPr="001522E9" w:rsidRDefault="00C37CC8" w:rsidP="000205BF">
            <w:pPr>
              <w:ind w:left="-40" w:right="-72"/>
              <w:jc w:val="right"/>
              <w:rPr>
                <w:rFonts w:ascii="Arial" w:eastAsia="Arial Unicode MS" w:hAnsi="Arial" w:cs="Arial"/>
                <w:b/>
                <w:bCs/>
                <w:sz w:val="12"/>
                <w:szCs w:val="12"/>
              </w:rPr>
            </w:pPr>
          </w:p>
        </w:tc>
        <w:tc>
          <w:tcPr>
            <w:tcW w:w="1152" w:type="dxa"/>
            <w:tcBorders>
              <w:top w:val="single" w:sz="4" w:space="0" w:color="auto"/>
              <w:left w:val="nil"/>
              <w:bottom w:val="nil"/>
              <w:right w:val="nil"/>
            </w:tcBorders>
            <w:shd w:val="clear" w:color="auto" w:fill="FAFAFA"/>
            <w:vAlign w:val="bottom"/>
          </w:tcPr>
          <w:p w14:paraId="73BF0FD9" w14:textId="439015B5" w:rsidR="00C37CC8" w:rsidRPr="001522E9" w:rsidRDefault="00C37CC8" w:rsidP="000205BF">
            <w:pPr>
              <w:ind w:left="-40" w:right="-72"/>
              <w:jc w:val="right"/>
              <w:rPr>
                <w:rFonts w:ascii="Arial" w:eastAsia="Arial Unicode MS" w:hAnsi="Arial" w:cs="Arial"/>
                <w:b/>
                <w:bCs/>
                <w:sz w:val="12"/>
                <w:szCs w:val="12"/>
              </w:rPr>
            </w:pPr>
          </w:p>
        </w:tc>
      </w:tr>
      <w:tr w:rsidR="00F85B7F" w:rsidRPr="005F7D2A" w14:paraId="3D59CD40" w14:textId="77777777" w:rsidTr="00F85B7F">
        <w:trPr>
          <w:trHeight w:val="193"/>
        </w:trPr>
        <w:tc>
          <w:tcPr>
            <w:tcW w:w="2549" w:type="dxa"/>
            <w:tcBorders>
              <w:top w:val="nil"/>
              <w:left w:val="nil"/>
              <w:bottom w:val="nil"/>
              <w:right w:val="nil"/>
            </w:tcBorders>
            <w:vAlign w:val="bottom"/>
          </w:tcPr>
          <w:p w14:paraId="6F34A16E" w14:textId="77777777" w:rsidR="00F85B7F" w:rsidRPr="005F7D2A" w:rsidRDefault="00F85B7F" w:rsidP="00F85B7F">
            <w:pPr>
              <w:ind w:left="-86" w:right="-72"/>
              <w:rPr>
                <w:rFonts w:ascii="Arial" w:hAnsi="Arial" w:cs="Arial"/>
                <w:b/>
                <w:bCs/>
                <w:sz w:val="18"/>
                <w:szCs w:val="18"/>
              </w:rPr>
            </w:pPr>
            <w:r w:rsidRPr="005F7D2A">
              <w:rPr>
                <w:rFonts w:ascii="Arial" w:hAnsi="Arial" w:cs="Arial"/>
                <w:b/>
                <w:bCs/>
                <w:sz w:val="18"/>
                <w:szCs w:val="18"/>
              </w:rPr>
              <w:t>Closing net book value</w:t>
            </w:r>
          </w:p>
        </w:tc>
        <w:tc>
          <w:tcPr>
            <w:tcW w:w="1152" w:type="dxa"/>
            <w:tcBorders>
              <w:top w:val="nil"/>
              <w:left w:val="nil"/>
              <w:bottom w:val="single" w:sz="4" w:space="0" w:color="auto"/>
              <w:right w:val="nil"/>
            </w:tcBorders>
            <w:shd w:val="clear" w:color="auto" w:fill="FAFAFA"/>
          </w:tcPr>
          <w:p w14:paraId="195A780B" w14:textId="505CB1E5" w:rsidR="00F85B7F" w:rsidRPr="005F7D2A" w:rsidRDefault="004C28C7" w:rsidP="00F85B7F">
            <w:pPr>
              <w:ind w:left="-40" w:right="-72"/>
              <w:jc w:val="right"/>
              <w:rPr>
                <w:rFonts w:ascii="Arial" w:hAnsi="Arial" w:cs="Arial"/>
                <w:sz w:val="18"/>
                <w:szCs w:val="18"/>
              </w:rPr>
            </w:pPr>
            <w:r w:rsidRPr="004C28C7">
              <w:rPr>
                <w:rFonts w:ascii="Arial" w:eastAsia="Arial Unicode MS" w:hAnsi="Arial" w:cs="Arial"/>
                <w:sz w:val="18"/>
                <w:szCs w:val="18"/>
                <w:lang w:val="en-GB"/>
              </w:rPr>
              <w:t>4</w:t>
            </w:r>
            <w:r w:rsidR="0052472E" w:rsidRPr="005F7D2A">
              <w:rPr>
                <w:rFonts w:ascii="Arial" w:eastAsia="Arial Unicode MS" w:hAnsi="Arial" w:cs="Arial"/>
                <w:sz w:val="18"/>
                <w:szCs w:val="18"/>
              </w:rPr>
              <w:t>,</w:t>
            </w:r>
            <w:r w:rsidRPr="004C28C7">
              <w:rPr>
                <w:rFonts w:ascii="Arial" w:eastAsia="Arial Unicode MS" w:hAnsi="Arial" w:cs="Arial"/>
                <w:sz w:val="18"/>
                <w:szCs w:val="18"/>
                <w:lang w:val="en-GB"/>
              </w:rPr>
              <w:t>795</w:t>
            </w:r>
          </w:p>
        </w:tc>
        <w:tc>
          <w:tcPr>
            <w:tcW w:w="1152" w:type="dxa"/>
            <w:tcBorders>
              <w:top w:val="nil"/>
              <w:left w:val="nil"/>
              <w:bottom w:val="single" w:sz="4" w:space="0" w:color="auto"/>
              <w:right w:val="nil"/>
            </w:tcBorders>
            <w:shd w:val="clear" w:color="auto" w:fill="FAFAFA"/>
          </w:tcPr>
          <w:p w14:paraId="0740B407" w14:textId="13682CAD" w:rsidR="00F85B7F" w:rsidRPr="005F7D2A" w:rsidRDefault="004C28C7" w:rsidP="00F85B7F">
            <w:pPr>
              <w:ind w:left="-40" w:right="-72"/>
              <w:jc w:val="right"/>
              <w:rPr>
                <w:rFonts w:ascii="Arial" w:hAnsi="Arial" w:cs="Arial"/>
                <w:sz w:val="18"/>
                <w:szCs w:val="18"/>
              </w:rPr>
            </w:pPr>
            <w:r w:rsidRPr="004C28C7">
              <w:rPr>
                <w:rFonts w:ascii="Arial" w:eastAsia="Arial Unicode MS" w:hAnsi="Arial" w:cs="Arial"/>
                <w:sz w:val="18"/>
                <w:szCs w:val="18"/>
                <w:lang w:val="en-GB"/>
              </w:rPr>
              <w:t>269</w:t>
            </w:r>
          </w:p>
        </w:tc>
        <w:tc>
          <w:tcPr>
            <w:tcW w:w="1152" w:type="dxa"/>
            <w:tcBorders>
              <w:top w:val="nil"/>
              <w:left w:val="nil"/>
              <w:bottom w:val="single" w:sz="4" w:space="0" w:color="auto"/>
              <w:right w:val="nil"/>
            </w:tcBorders>
            <w:shd w:val="clear" w:color="auto" w:fill="FAFAFA"/>
          </w:tcPr>
          <w:p w14:paraId="54891DE2" w14:textId="68F0F8DE" w:rsidR="00F85B7F" w:rsidRPr="005F7D2A" w:rsidRDefault="004C28C7" w:rsidP="00F85B7F">
            <w:pPr>
              <w:ind w:left="-40" w:right="-72"/>
              <w:jc w:val="right"/>
              <w:rPr>
                <w:rFonts w:ascii="Arial" w:hAnsi="Arial" w:cs="Arial"/>
                <w:sz w:val="18"/>
                <w:szCs w:val="18"/>
              </w:rPr>
            </w:pPr>
            <w:r w:rsidRPr="004C28C7">
              <w:rPr>
                <w:rFonts w:ascii="Arial" w:eastAsia="Arial Unicode MS" w:hAnsi="Arial" w:cs="Arial"/>
                <w:sz w:val="18"/>
                <w:szCs w:val="18"/>
                <w:lang w:val="en-GB"/>
              </w:rPr>
              <w:t>5</w:t>
            </w:r>
            <w:r w:rsidR="0052472E" w:rsidRPr="005F7D2A">
              <w:rPr>
                <w:rFonts w:ascii="Arial" w:eastAsia="Arial Unicode MS" w:hAnsi="Arial" w:cs="Arial"/>
                <w:sz w:val="18"/>
                <w:szCs w:val="18"/>
              </w:rPr>
              <w:t>,</w:t>
            </w:r>
            <w:r w:rsidRPr="004C28C7">
              <w:rPr>
                <w:rFonts w:ascii="Arial" w:eastAsia="Arial Unicode MS" w:hAnsi="Arial" w:cs="Arial"/>
                <w:sz w:val="18"/>
                <w:szCs w:val="18"/>
                <w:lang w:val="en-GB"/>
              </w:rPr>
              <w:t>064</w:t>
            </w:r>
          </w:p>
        </w:tc>
        <w:tc>
          <w:tcPr>
            <w:tcW w:w="1152" w:type="dxa"/>
            <w:tcBorders>
              <w:top w:val="nil"/>
              <w:left w:val="nil"/>
              <w:bottom w:val="single" w:sz="4" w:space="0" w:color="auto"/>
              <w:right w:val="nil"/>
            </w:tcBorders>
            <w:shd w:val="clear" w:color="auto" w:fill="FAFAFA"/>
          </w:tcPr>
          <w:p w14:paraId="6BCBC2FF" w14:textId="5834947F" w:rsidR="00F85B7F" w:rsidRPr="005F7D2A" w:rsidRDefault="004C28C7" w:rsidP="00F85B7F">
            <w:pPr>
              <w:ind w:left="-40" w:right="-72"/>
              <w:jc w:val="right"/>
              <w:rPr>
                <w:rFonts w:ascii="Arial" w:hAnsi="Arial" w:cs="Arial"/>
                <w:sz w:val="18"/>
                <w:szCs w:val="18"/>
              </w:rPr>
            </w:pPr>
            <w:r w:rsidRPr="004C28C7">
              <w:rPr>
                <w:rFonts w:ascii="Arial" w:eastAsia="Arial Unicode MS" w:hAnsi="Arial" w:cs="Arial"/>
                <w:sz w:val="18"/>
                <w:szCs w:val="18"/>
                <w:lang w:val="en-GB"/>
              </w:rPr>
              <w:t>4</w:t>
            </w:r>
            <w:r w:rsidR="0052472E" w:rsidRPr="005F7D2A">
              <w:rPr>
                <w:rFonts w:ascii="Arial" w:eastAsia="Arial Unicode MS" w:hAnsi="Arial" w:cs="Arial"/>
                <w:sz w:val="18"/>
                <w:szCs w:val="18"/>
              </w:rPr>
              <w:t>,</w:t>
            </w:r>
            <w:r w:rsidRPr="004C28C7">
              <w:rPr>
                <w:rFonts w:ascii="Arial" w:eastAsia="Arial Unicode MS" w:hAnsi="Arial" w:cs="Arial"/>
                <w:sz w:val="18"/>
                <w:szCs w:val="18"/>
                <w:lang w:val="en-GB"/>
              </w:rPr>
              <w:t>666</w:t>
            </w:r>
          </w:p>
        </w:tc>
        <w:tc>
          <w:tcPr>
            <w:tcW w:w="1152" w:type="dxa"/>
            <w:tcBorders>
              <w:top w:val="nil"/>
              <w:left w:val="nil"/>
              <w:bottom w:val="single" w:sz="4" w:space="0" w:color="auto"/>
              <w:right w:val="nil"/>
            </w:tcBorders>
            <w:shd w:val="clear" w:color="auto" w:fill="FAFAFA"/>
            <w:vAlign w:val="bottom"/>
          </w:tcPr>
          <w:p w14:paraId="5121F351" w14:textId="2BDD5CB3" w:rsidR="00F85B7F" w:rsidRPr="005F7D2A" w:rsidRDefault="004C28C7" w:rsidP="00F85B7F">
            <w:pPr>
              <w:ind w:left="-40" w:right="-72"/>
              <w:jc w:val="right"/>
              <w:rPr>
                <w:rFonts w:ascii="Arial" w:hAnsi="Arial" w:cs="Arial"/>
                <w:sz w:val="18"/>
                <w:szCs w:val="18"/>
              </w:rPr>
            </w:pPr>
            <w:r w:rsidRPr="004C28C7">
              <w:rPr>
                <w:rFonts w:ascii="Arial" w:eastAsia="Arial Unicode MS" w:hAnsi="Arial" w:cs="Arial"/>
                <w:sz w:val="18"/>
                <w:szCs w:val="18"/>
                <w:lang w:val="en-GB"/>
              </w:rPr>
              <w:t>269</w:t>
            </w:r>
          </w:p>
        </w:tc>
        <w:tc>
          <w:tcPr>
            <w:tcW w:w="1152" w:type="dxa"/>
            <w:tcBorders>
              <w:top w:val="nil"/>
              <w:left w:val="nil"/>
              <w:bottom w:val="single" w:sz="4" w:space="0" w:color="auto"/>
              <w:right w:val="nil"/>
            </w:tcBorders>
            <w:shd w:val="clear" w:color="auto" w:fill="FAFAFA"/>
            <w:vAlign w:val="bottom"/>
          </w:tcPr>
          <w:p w14:paraId="1E805C18" w14:textId="5A1019E7" w:rsidR="00F85B7F" w:rsidRPr="005F7D2A" w:rsidRDefault="004C28C7" w:rsidP="00F85B7F">
            <w:pPr>
              <w:ind w:left="-40" w:right="-72"/>
              <w:jc w:val="right"/>
              <w:rPr>
                <w:rFonts w:ascii="Arial" w:hAnsi="Arial" w:cs="Arial"/>
                <w:sz w:val="18"/>
                <w:szCs w:val="18"/>
              </w:rPr>
            </w:pPr>
            <w:r w:rsidRPr="004C28C7">
              <w:rPr>
                <w:rFonts w:ascii="Arial" w:eastAsia="Arial Unicode MS" w:hAnsi="Arial" w:cs="Arial"/>
                <w:sz w:val="18"/>
                <w:szCs w:val="18"/>
                <w:lang w:val="en-GB"/>
              </w:rPr>
              <w:t>4</w:t>
            </w:r>
            <w:r w:rsidR="0052472E" w:rsidRPr="005F7D2A">
              <w:rPr>
                <w:rFonts w:ascii="Arial" w:eastAsia="Arial Unicode MS" w:hAnsi="Arial" w:cs="Arial"/>
                <w:sz w:val="18"/>
                <w:szCs w:val="18"/>
              </w:rPr>
              <w:t>,</w:t>
            </w:r>
            <w:r w:rsidRPr="004C28C7">
              <w:rPr>
                <w:rFonts w:ascii="Arial" w:eastAsia="Arial Unicode MS" w:hAnsi="Arial" w:cs="Arial"/>
                <w:sz w:val="18"/>
                <w:szCs w:val="18"/>
                <w:lang w:val="en-GB"/>
              </w:rPr>
              <w:t>935</w:t>
            </w:r>
          </w:p>
        </w:tc>
      </w:tr>
    </w:tbl>
    <w:p w14:paraId="3923E37F" w14:textId="77777777" w:rsidR="00AA138D" w:rsidRPr="000667F0" w:rsidRDefault="00AA138D" w:rsidP="00064C64">
      <w:pPr>
        <w:adjustRightInd w:val="0"/>
        <w:jc w:val="thaiDistribute"/>
        <w:rPr>
          <w:rFonts w:ascii="Arial" w:hAnsi="Arial" w:cs="Arial"/>
          <w:color w:val="000000"/>
          <w:sz w:val="16"/>
          <w:szCs w:val="16"/>
          <w:lang w:val="en-GB"/>
        </w:rPr>
      </w:pPr>
    </w:p>
    <w:p w14:paraId="03E32462" w14:textId="228094BA" w:rsidR="009B4370" w:rsidRPr="005F7D2A" w:rsidRDefault="009B4370" w:rsidP="00E66DDC">
      <w:pPr>
        <w:ind w:left="180" w:hanging="180"/>
        <w:jc w:val="both"/>
        <w:rPr>
          <w:rFonts w:ascii="Arial" w:hAnsi="Arial" w:cs="Arial"/>
          <w:spacing w:val="-2"/>
          <w:sz w:val="18"/>
          <w:szCs w:val="18"/>
          <w:lang w:val="en-GB"/>
        </w:rPr>
      </w:pPr>
      <w:r w:rsidRPr="005F7D2A">
        <w:rPr>
          <w:rFonts w:ascii="Arial" w:hAnsi="Arial" w:cs="Arial"/>
          <w:sz w:val="18"/>
          <w:szCs w:val="18"/>
          <w:lang w:val="en-GB"/>
        </w:rPr>
        <w:t>*</w:t>
      </w:r>
      <w:r w:rsidR="00E66DDC" w:rsidRPr="005F7D2A">
        <w:rPr>
          <w:rFonts w:ascii="Arial" w:hAnsi="Arial" w:cs="Arial"/>
          <w:sz w:val="18"/>
          <w:szCs w:val="18"/>
          <w:lang w:val="en-GB"/>
        </w:rPr>
        <w:tab/>
      </w:r>
      <w:r w:rsidRPr="005F7D2A">
        <w:rPr>
          <w:rFonts w:ascii="Arial" w:hAnsi="Arial" w:cs="Arial"/>
          <w:spacing w:val="-2"/>
          <w:sz w:val="18"/>
          <w:szCs w:val="18"/>
          <w:lang w:val="en-GB"/>
        </w:rPr>
        <w:t xml:space="preserve">Contract with customers is </w:t>
      </w:r>
      <w:r w:rsidR="00AF44B7" w:rsidRPr="005F7D2A">
        <w:rPr>
          <w:rFonts w:ascii="Arial" w:hAnsi="Arial" w:cs="Arial"/>
          <w:spacing w:val="-2"/>
          <w:sz w:val="18"/>
          <w:szCs w:val="18"/>
          <w:lang w:val="en-GB"/>
        </w:rPr>
        <w:t xml:space="preserve">a contract that </w:t>
      </w:r>
      <w:r w:rsidRPr="005F7D2A">
        <w:rPr>
          <w:rFonts w:ascii="Arial" w:hAnsi="Arial" w:cs="Arial"/>
          <w:spacing w:val="-2"/>
          <w:sz w:val="18"/>
          <w:szCs w:val="18"/>
          <w:lang w:val="en-GB"/>
        </w:rPr>
        <w:t>transfer</w:t>
      </w:r>
      <w:r w:rsidR="00AF44B7" w:rsidRPr="005F7D2A">
        <w:rPr>
          <w:rFonts w:ascii="Arial" w:hAnsi="Arial" w:cs="Arial"/>
          <w:spacing w:val="-2"/>
          <w:sz w:val="18"/>
          <w:szCs w:val="18"/>
          <w:lang w:val="en-GB"/>
        </w:rPr>
        <w:t>s</w:t>
      </w:r>
      <w:r w:rsidRPr="005F7D2A">
        <w:rPr>
          <w:rFonts w:ascii="Arial" w:hAnsi="Arial" w:cs="Arial"/>
          <w:spacing w:val="-2"/>
          <w:sz w:val="18"/>
          <w:szCs w:val="18"/>
          <w:lang w:val="en-GB"/>
        </w:rPr>
        <w:t xml:space="preserve"> assets and </w:t>
      </w:r>
      <w:r w:rsidR="000A1CCD" w:rsidRPr="005F7D2A">
        <w:rPr>
          <w:rFonts w:ascii="Arial" w:hAnsi="Arial" w:cs="Arial"/>
          <w:spacing w:val="-2"/>
          <w:sz w:val="18"/>
          <w:szCs w:val="22"/>
          <w:lang w:val="en-GB"/>
        </w:rPr>
        <w:t xml:space="preserve">contractual </w:t>
      </w:r>
      <w:r w:rsidRPr="005F7D2A">
        <w:rPr>
          <w:rFonts w:ascii="Arial" w:hAnsi="Arial" w:cs="Arial"/>
          <w:spacing w:val="-2"/>
          <w:sz w:val="18"/>
          <w:szCs w:val="18"/>
          <w:lang w:val="en-GB"/>
        </w:rPr>
        <w:t>customer</w:t>
      </w:r>
      <w:r w:rsidR="000A1CCD" w:rsidRPr="005F7D2A">
        <w:rPr>
          <w:rFonts w:ascii="Arial" w:hAnsi="Arial" w:cs="Arial"/>
          <w:spacing w:val="-2"/>
          <w:sz w:val="18"/>
          <w:szCs w:val="18"/>
          <w:lang w:val="en-GB"/>
        </w:rPr>
        <w:t xml:space="preserve"> </w:t>
      </w:r>
      <w:r w:rsidR="000A1CCD" w:rsidRPr="005F7D2A">
        <w:rPr>
          <w:rFonts w:ascii="Arial" w:hAnsi="Arial" w:cs="Arial"/>
          <w:spacing w:val="-2"/>
          <w:sz w:val="18"/>
          <w:szCs w:val="22"/>
          <w:lang w:val="en-GB"/>
        </w:rPr>
        <w:t>relationships</w:t>
      </w:r>
      <w:r w:rsidRPr="005F7D2A">
        <w:rPr>
          <w:rFonts w:ascii="Arial" w:hAnsi="Arial" w:cs="Arial"/>
          <w:spacing w:val="-2"/>
          <w:sz w:val="18"/>
          <w:szCs w:val="18"/>
          <w:lang w:val="en-GB"/>
        </w:rPr>
        <w:t xml:space="preserve"> from related </w:t>
      </w:r>
      <w:r w:rsidR="00AF44B7" w:rsidRPr="005F7D2A">
        <w:rPr>
          <w:rFonts w:ascii="Arial" w:hAnsi="Arial" w:cs="Arial"/>
          <w:spacing w:val="-2"/>
          <w:sz w:val="18"/>
          <w:szCs w:val="18"/>
          <w:lang w:val="en-GB"/>
        </w:rPr>
        <w:t>parties</w:t>
      </w:r>
      <w:r w:rsidRPr="005F7D2A">
        <w:rPr>
          <w:rFonts w:ascii="Arial" w:hAnsi="Arial" w:cs="Arial"/>
          <w:spacing w:val="-2"/>
          <w:sz w:val="18"/>
          <w:szCs w:val="18"/>
          <w:lang w:val="en-GB"/>
        </w:rPr>
        <w:t>.</w:t>
      </w:r>
    </w:p>
    <w:p w14:paraId="207A821C" w14:textId="77777777" w:rsidR="009B4370" w:rsidRPr="000667F0" w:rsidRDefault="009B4370" w:rsidP="00064C64">
      <w:pPr>
        <w:adjustRightInd w:val="0"/>
        <w:jc w:val="thaiDistribute"/>
        <w:rPr>
          <w:rFonts w:ascii="Arial" w:hAnsi="Arial" w:cs="Arial"/>
          <w:color w:val="000000"/>
          <w:sz w:val="16"/>
          <w:szCs w:val="16"/>
          <w:lang w:val="en-GB"/>
        </w:rPr>
      </w:pPr>
    </w:p>
    <w:p w14:paraId="30DB5169" w14:textId="103B6223" w:rsidR="00E432D0" w:rsidRPr="000667F0" w:rsidRDefault="00E432D0" w:rsidP="00064C64">
      <w:pPr>
        <w:adjustRightInd w:val="0"/>
        <w:jc w:val="thaiDistribute"/>
        <w:rPr>
          <w:rFonts w:ascii="Arial" w:hAnsi="Arial" w:cs="Arial"/>
          <w:color w:val="000000"/>
          <w:sz w:val="16"/>
          <w:szCs w:val="16"/>
          <w:lang w:val="en-GB"/>
        </w:rPr>
      </w:pPr>
    </w:p>
    <w:tbl>
      <w:tblPr>
        <w:tblW w:w="0" w:type="auto"/>
        <w:tblInd w:w="108" w:type="dxa"/>
        <w:shd w:val="clear" w:color="auto" w:fill="FFA543"/>
        <w:tblLook w:val="04A0" w:firstRow="1" w:lastRow="0" w:firstColumn="1" w:lastColumn="0" w:noHBand="0" w:noVBand="1"/>
      </w:tblPr>
      <w:tblGrid>
        <w:gridCol w:w="9461"/>
      </w:tblGrid>
      <w:tr w:rsidR="005E3218" w:rsidRPr="005F7D2A" w14:paraId="657C3434" w14:textId="77777777" w:rsidTr="00EA414D">
        <w:trPr>
          <w:trHeight w:val="386"/>
        </w:trPr>
        <w:tc>
          <w:tcPr>
            <w:tcW w:w="9461" w:type="dxa"/>
            <w:shd w:val="clear" w:color="auto" w:fill="FFA543"/>
            <w:vAlign w:val="center"/>
          </w:tcPr>
          <w:p w14:paraId="68CEED8D" w14:textId="41671045" w:rsidR="005E3218" w:rsidRPr="005F7D2A" w:rsidRDefault="004C28C7" w:rsidP="00371282">
            <w:pPr>
              <w:tabs>
                <w:tab w:val="left" w:pos="430"/>
              </w:tabs>
              <w:jc w:val="both"/>
              <w:rPr>
                <w:rFonts w:ascii="Arial" w:eastAsia="Arial Unicode MS" w:hAnsi="Arial" w:cs="Arial"/>
                <w:b/>
                <w:bCs/>
                <w:color w:val="FFFFFF"/>
                <w:sz w:val="18"/>
                <w:szCs w:val="18"/>
                <w:rtl/>
                <w:lang w:val="en-GB"/>
              </w:rPr>
            </w:pPr>
            <w:r w:rsidRPr="004C28C7">
              <w:rPr>
                <w:rFonts w:ascii="Arial" w:eastAsia="Arial Unicode MS" w:hAnsi="Arial" w:cs="Arial"/>
                <w:b/>
                <w:bCs/>
                <w:color w:val="FFFFFF"/>
                <w:sz w:val="18"/>
                <w:szCs w:val="18"/>
                <w:lang w:val="en-GB"/>
              </w:rPr>
              <w:t>10</w:t>
            </w:r>
            <w:r w:rsidR="005E3218" w:rsidRPr="005F7D2A">
              <w:rPr>
                <w:rFonts w:ascii="Arial" w:eastAsia="Arial Unicode MS" w:hAnsi="Arial" w:cs="Arial"/>
                <w:b/>
                <w:bCs/>
                <w:color w:val="FFFFFF"/>
                <w:sz w:val="18"/>
                <w:szCs w:val="18"/>
                <w:lang w:val="en-GB"/>
              </w:rPr>
              <w:tab/>
              <w:t>Trade and other payables</w:t>
            </w:r>
          </w:p>
        </w:tc>
      </w:tr>
    </w:tbl>
    <w:p w14:paraId="68EBA400" w14:textId="77777777" w:rsidR="005E3218" w:rsidRPr="005F7D2A" w:rsidRDefault="005E3218" w:rsidP="005E3218">
      <w:pPr>
        <w:ind w:left="567" w:hanging="567"/>
        <w:jc w:val="both"/>
        <w:rPr>
          <w:rFonts w:ascii="Arial" w:eastAsia="Verdana" w:hAnsi="Arial" w:cs="Arial"/>
          <w:color w:val="A44E00"/>
          <w:sz w:val="18"/>
          <w:szCs w:val="18"/>
        </w:rPr>
      </w:pPr>
    </w:p>
    <w:tbl>
      <w:tblPr>
        <w:tblW w:w="94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55"/>
        <w:gridCol w:w="638"/>
        <w:gridCol w:w="1368"/>
        <w:gridCol w:w="1368"/>
        <w:gridCol w:w="1368"/>
        <w:gridCol w:w="1368"/>
      </w:tblGrid>
      <w:tr w:rsidR="00D82C94" w:rsidRPr="005F7D2A" w14:paraId="2F43B97F" w14:textId="77777777" w:rsidTr="00990FD0">
        <w:tc>
          <w:tcPr>
            <w:tcW w:w="3355" w:type="dxa"/>
            <w:tcBorders>
              <w:top w:val="nil"/>
              <w:left w:val="nil"/>
              <w:bottom w:val="nil"/>
              <w:right w:val="nil"/>
            </w:tcBorders>
          </w:tcPr>
          <w:p w14:paraId="32FF9088" w14:textId="77777777" w:rsidR="00D82C94" w:rsidRPr="005F7D2A" w:rsidRDefault="00D82C94" w:rsidP="00C37CC8">
            <w:pPr>
              <w:tabs>
                <w:tab w:val="left" w:pos="166"/>
              </w:tabs>
              <w:ind w:left="-101"/>
              <w:jc w:val="both"/>
              <w:rPr>
                <w:rFonts w:ascii="Arial" w:hAnsi="Arial" w:cs="Arial"/>
                <w:b/>
                <w:sz w:val="18"/>
                <w:szCs w:val="18"/>
                <w:lang w:val="en-GB"/>
              </w:rPr>
            </w:pPr>
          </w:p>
        </w:tc>
        <w:tc>
          <w:tcPr>
            <w:tcW w:w="638" w:type="dxa"/>
            <w:tcBorders>
              <w:top w:val="nil"/>
              <w:left w:val="nil"/>
              <w:bottom w:val="nil"/>
              <w:right w:val="nil"/>
            </w:tcBorders>
          </w:tcPr>
          <w:p w14:paraId="115886E7" w14:textId="77777777" w:rsidR="00D82C94" w:rsidRPr="005F7D2A" w:rsidRDefault="00D82C94" w:rsidP="00C37CC8">
            <w:pPr>
              <w:ind w:left="-40" w:right="-72"/>
              <w:jc w:val="center"/>
              <w:rPr>
                <w:rFonts w:ascii="Arial" w:hAnsi="Arial" w:cs="Arial"/>
                <w:b/>
                <w:sz w:val="18"/>
                <w:szCs w:val="18"/>
                <w:lang w:val="en-GB"/>
              </w:rPr>
            </w:pPr>
          </w:p>
        </w:tc>
        <w:tc>
          <w:tcPr>
            <w:tcW w:w="2736" w:type="dxa"/>
            <w:gridSpan w:val="2"/>
            <w:tcBorders>
              <w:top w:val="single" w:sz="4" w:space="0" w:color="auto"/>
              <w:left w:val="nil"/>
              <w:bottom w:val="single" w:sz="4" w:space="0" w:color="000000"/>
              <w:right w:val="nil"/>
            </w:tcBorders>
            <w:hideMark/>
          </w:tcPr>
          <w:p w14:paraId="0C3C0910" w14:textId="77777777" w:rsidR="00D82C94" w:rsidRPr="005F7D2A" w:rsidRDefault="00D82C94" w:rsidP="00C37CC8">
            <w:pPr>
              <w:ind w:left="-40" w:right="-72"/>
              <w:jc w:val="center"/>
              <w:rPr>
                <w:rFonts w:ascii="Arial" w:hAnsi="Arial" w:cs="Arial"/>
                <w:b/>
                <w:sz w:val="18"/>
                <w:szCs w:val="18"/>
                <w:lang w:val="en-GB"/>
              </w:rPr>
            </w:pPr>
            <w:r w:rsidRPr="005F7D2A">
              <w:rPr>
                <w:rFonts w:ascii="Arial" w:hAnsi="Arial" w:cs="Arial"/>
                <w:b/>
                <w:sz w:val="18"/>
                <w:szCs w:val="18"/>
                <w:lang w:val="en-GB"/>
              </w:rPr>
              <w:t>Consolidated</w:t>
            </w:r>
          </w:p>
          <w:p w14:paraId="763466AD" w14:textId="77777777" w:rsidR="00D82C94" w:rsidRPr="005F7D2A" w:rsidRDefault="00D82C94" w:rsidP="00C37CC8">
            <w:pPr>
              <w:ind w:right="-72"/>
              <w:jc w:val="center"/>
              <w:rPr>
                <w:rFonts w:ascii="Arial" w:hAnsi="Arial" w:cs="Arial"/>
                <w:b/>
                <w:sz w:val="18"/>
                <w:szCs w:val="18"/>
                <w:lang w:val="en-GB"/>
              </w:rPr>
            </w:pPr>
            <w:r w:rsidRPr="005F7D2A">
              <w:rPr>
                <w:rFonts w:ascii="Arial" w:hAnsi="Arial" w:cs="Arial"/>
                <w:b/>
                <w:sz w:val="18"/>
                <w:szCs w:val="18"/>
                <w:lang w:val="en-GB"/>
              </w:rPr>
              <w:t xml:space="preserve">financial </w:t>
            </w:r>
            <w:r w:rsidR="00EB3A98" w:rsidRPr="005F7D2A">
              <w:rPr>
                <w:rFonts w:ascii="Arial" w:hAnsi="Arial" w:cs="Arial"/>
                <w:b/>
                <w:sz w:val="18"/>
                <w:szCs w:val="18"/>
                <w:lang w:val="en-GB"/>
              </w:rPr>
              <w:t>information</w:t>
            </w:r>
          </w:p>
        </w:tc>
        <w:tc>
          <w:tcPr>
            <w:tcW w:w="2736" w:type="dxa"/>
            <w:gridSpan w:val="2"/>
            <w:tcBorders>
              <w:top w:val="single" w:sz="4" w:space="0" w:color="auto"/>
              <w:left w:val="nil"/>
              <w:bottom w:val="single" w:sz="4" w:space="0" w:color="000000"/>
              <w:right w:val="nil"/>
            </w:tcBorders>
          </w:tcPr>
          <w:p w14:paraId="53540012" w14:textId="77777777" w:rsidR="00D82C94" w:rsidRPr="005F7D2A" w:rsidRDefault="00D82C94" w:rsidP="00C37CC8">
            <w:pPr>
              <w:ind w:left="-40" w:right="-72"/>
              <w:jc w:val="center"/>
              <w:rPr>
                <w:rFonts w:ascii="Arial" w:hAnsi="Arial" w:cs="Arial"/>
                <w:b/>
                <w:sz w:val="18"/>
                <w:szCs w:val="18"/>
                <w:lang w:val="en-GB"/>
              </w:rPr>
            </w:pPr>
            <w:r w:rsidRPr="005F7D2A">
              <w:rPr>
                <w:rFonts w:ascii="Arial" w:hAnsi="Arial" w:cs="Arial"/>
                <w:b/>
                <w:sz w:val="18"/>
                <w:szCs w:val="18"/>
                <w:lang w:val="en-GB"/>
              </w:rPr>
              <w:t>Separate</w:t>
            </w:r>
          </w:p>
          <w:p w14:paraId="58938AE1" w14:textId="77777777" w:rsidR="00D82C94" w:rsidRPr="005F7D2A" w:rsidRDefault="00D82C94" w:rsidP="00C37CC8">
            <w:pPr>
              <w:ind w:left="-40" w:right="-72"/>
              <w:jc w:val="center"/>
              <w:rPr>
                <w:rFonts w:ascii="Arial" w:hAnsi="Arial" w:cs="Arial"/>
                <w:b/>
                <w:sz w:val="18"/>
                <w:szCs w:val="18"/>
                <w:lang w:val="en-GB"/>
              </w:rPr>
            </w:pPr>
            <w:r w:rsidRPr="005F7D2A">
              <w:rPr>
                <w:rFonts w:ascii="Arial" w:hAnsi="Arial" w:cs="Arial"/>
                <w:b/>
                <w:sz w:val="18"/>
                <w:szCs w:val="18"/>
                <w:lang w:val="en-GB"/>
              </w:rPr>
              <w:t xml:space="preserve">financial </w:t>
            </w:r>
            <w:r w:rsidR="00AF43CA" w:rsidRPr="005F7D2A">
              <w:rPr>
                <w:rFonts w:ascii="Arial" w:hAnsi="Arial" w:cs="Arial"/>
                <w:b/>
                <w:sz w:val="18"/>
                <w:szCs w:val="18"/>
                <w:lang w:val="en-GB"/>
              </w:rPr>
              <w:t>information</w:t>
            </w:r>
          </w:p>
        </w:tc>
      </w:tr>
      <w:tr w:rsidR="008C75E7" w:rsidRPr="005F7D2A" w14:paraId="5FFD1480" w14:textId="77777777" w:rsidTr="00990FD0">
        <w:tc>
          <w:tcPr>
            <w:tcW w:w="3355" w:type="dxa"/>
            <w:tcBorders>
              <w:top w:val="nil"/>
              <w:left w:val="nil"/>
              <w:bottom w:val="nil"/>
              <w:right w:val="nil"/>
            </w:tcBorders>
          </w:tcPr>
          <w:p w14:paraId="54301C38" w14:textId="77777777" w:rsidR="008C75E7" w:rsidRPr="005F7D2A" w:rsidRDefault="008C75E7" w:rsidP="00C37CC8">
            <w:pPr>
              <w:tabs>
                <w:tab w:val="left" w:pos="166"/>
              </w:tabs>
              <w:ind w:left="-101"/>
              <w:jc w:val="both"/>
              <w:rPr>
                <w:rFonts w:ascii="Arial" w:hAnsi="Arial" w:cs="Arial"/>
                <w:b/>
                <w:sz w:val="18"/>
                <w:szCs w:val="18"/>
                <w:lang w:val="en-GB"/>
              </w:rPr>
            </w:pPr>
          </w:p>
        </w:tc>
        <w:tc>
          <w:tcPr>
            <w:tcW w:w="638" w:type="dxa"/>
            <w:tcBorders>
              <w:top w:val="nil"/>
              <w:left w:val="nil"/>
              <w:bottom w:val="nil"/>
              <w:right w:val="nil"/>
            </w:tcBorders>
          </w:tcPr>
          <w:p w14:paraId="54B77D70" w14:textId="77777777" w:rsidR="008C75E7" w:rsidRPr="005F7D2A" w:rsidRDefault="008C75E7" w:rsidP="00C37CC8">
            <w:pPr>
              <w:ind w:left="-40" w:right="-72"/>
              <w:jc w:val="right"/>
              <w:rPr>
                <w:rFonts w:ascii="Arial" w:hAnsi="Arial" w:cs="Arial"/>
                <w:b/>
                <w:sz w:val="18"/>
                <w:szCs w:val="18"/>
                <w:lang w:val="en-GB"/>
              </w:rPr>
            </w:pPr>
          </w:p>
        </w:tc>
        <w:tc>
          <w:tcPr>
            <w:tcW w:w="1368" w:type="dxa"/>
            <w:tcBorders>
              <w:top w:val="single" w:sz="4" w:space="0" w:color="000000"/>
              <w:left w:val="nil"/>
              <w:bottom w:val="nil"/>
              <w:right w:val="nil"/>
            </w:tcBorders>
            <w:vAlign w:val="bottom"/>
            <w:hideMark/>
          </w:tcPr>
          <w:p w14:paraId="2D22CFB3" w14:textId="326692D7" w:rsidR="008C75E7" w:rsidRPr="005F7D2A" w:rsidRDefault="004C28C7" w:rsidP="00C37CC8">
            <w:pPr>
              <w:ind w:right="-72"/>
              <w:jc w:val="right"/>
              <w:rPr>
                <w:rFonts w:ascii="Arial" w:hAnsi="Arial" w:cs="Arial"/>
                <w:b/>
                <w:bCs/>
                <w:sz w:val="18"/>
                <w:szCs w:val="18"/>
                <w:lang w:val="en-GB"/>
              </w:rPr>
            </w:pPr>
            <w:r w:rsidRPr="004C28C7">
              <w:rPr>
                <w:rFonts w:ascii="Arial" w:hAnsi="Arial" w:cs="Arial"/>
                <w:b/>
                <w:bCs/>
                <w:sz w:val="18"/>
                <w:szCs w:val="18"/>
                <w:lang w:val="en-GB"/>
              </w:rPr>
              <w:t>30</w:t>
            </w:r>
            <w:r w:rsidR="00990FD0" w:rsidRPr="005F7D2A">
              <w:rPr>
                <w:rFonts w:ascii="Arial" w:hAnsi="Arial" w:cs="Arial"/>
                <w:b/>
                <w:bCs/>
                <w:sz w:val="18"/>
                <w:szCs w:val="18"/>
                <w:lang w:val="en-GB"/>
              </w:rPr>
              <w:t xml:space="preserve"> September</w:t>
            </w:r>
            <w:r w:rsidR="008C75E7" w:rsidRPr="005F7D2A">
              <w:rPr>
                <w:rFonts w:ascii="Arial" w:hAnsi="Arial" w:cs="Arial"/>
                <w:b/>
                <w:bCs/>
                <w:sz w:val="18"/>
                <w:szCs w:val="18"/>
                <w:lang w:val="en-GB"/>
              </w:rPr>
              <w:t xml:space="preserve"> </w:t>
            </w:r>
          </w:p>
          <w:p w14:paraId="1BFCECAE" w14:textId="6565A809" w:rsidR="008C75E7" w:rsidRPr="005F7D2A" w:rsidRDefault="004C28C7" w:rsidP="00C37CC8">
            <w:pPr>
              <w:ind w:left="-40" w:right="-72"/>
              <w:jc w:val="right"/>
              <w:rPr>
                <w:rFonts w:ascii="Arial" w:hAnsi="Arial" w:cs="Arial"/>
                <w:b/>
                <w:sz w:val="18"/>
                <w:szCs w:val="18"/>
                <w:lang w:val="en-GB"/>
              </w:rPr>
            </w:pPr>
            <w:r w:rsidRPr="004C28C7">
              <w:rPr>
                <w:rFonts w:ascii="Arial" w:hAnsi="Arial" w:cs="Arial"/>
                <w:b/>
                <w:bCs/>
                <w:sz w:val="18"/>
                <w:szCs w:val="18"/>
                <w:lang w:val="en-GB"/>
              </w:rPr>
              <w:t>2022</w:t>
            </w:r>
          </w:p>
        </w:tc>
        <w:tc>
          <w:tcPr>
            <w:tcW w:w="1368" w:type="dxa"/>
            <w:tcBorders>
              <w:top w:val="single" w:sz="4" w:space="0" w:color="000000"/>
              <w:left w:val="nil"/>
              <w:bottom w:val="nil"/>
              <w:right w:val="nil"/>
            </w:tcBorders>
            <w:vAlign w:val="bottom"/>
            <w:hideMark/>
          </w:tcPr>
          <w:p w14:paraId="51108AA1" w14:textId="64C7EBD4" w:rsidR="008C75E7" w:rsidRPr="005F7D2A" w:rsidRDefault="004C28C7" w:rsidP="00C37CC8">
            <w:pPr>
              <w:ind w:left="-40" w:right="-72"/>
              <w:jc w:val="right"/>
              <w:rPr>
                <w:rFonts w:ascii="Arial" w:hAnsi="Arial" w:cs="Arial"/>
                <w:b/>
                <w:sz w:val="18"/>
                <w:szCs w:val="18"/>
                <w:lang w:val="en-GB"/>
              </w:rPr>
            </w:pPr>
            <w:r w:rsidRPr="004C28C7">
              <w:rPr>
                <w:rFonts w:ascii="Arial" w:hAnsi="Arial" w:cs="Arial"/>
                <w:b/>
                <w:bCs/>
                <w:sz w:val="18"/>
                <w:szCs w:val="18"/>
                <w:lang w:val="en-GB"/>
              </w:rPr>
              <w:t>31</w:t>
            </w:r>
            <w:r w:rsidR="008C75E7" w:rsidRPr="005F7D2A">
              <w:rPr>
                <w:rFonts w:ascii="Arial" w:hAnsi="Arial" w:cs="Arial"/>
                <w:b/>
                <w:bCs/>
                <w:sz w:val="18"/>
                <w:szCs w:val="18"/>
              </w:rPr>
              <w:t xml:space="preserve"> December </w:t>
            </w:r>
            <w:r w:rsidRPr="004C28C7">
              <w:rPr>
                <w:rFonts w:ascii="Arial" w:hAnsi="Arial" w:cs="Arial"/>
                <w:b/>
                <w:bCs/>
                <w:sz w:val="18"/>
                <w:szCs w:val="18"/>
                <w:lang w:val="en-GB"/>
              </w:rPr>
              <w:t>2021</w:t>
            </w:r>
          </w:p>
        </w:tc>
        <w:tc>
          <w:tcPr>
            <w:tcW w:w="1368" w:type="dxa"/>
            <w:tcBorders>
              <w:top w:val="single" w:sz="4" w:space="0" w:color="000000"/>
              <w:left w:val="nil"/>
              <w:bottom w:val="nil"/>
              <w:right w:val="nil"/>
            </w:tcBorders>
            <w:vAlign w:val="bottom"/>
            <w:hideMark/>
          </w:tcPr>
          <w:p w14:paraId="01E7A152" w14:textId="28534BF9" w:rsidR="008C75E7" w:rsidRPr="005F7D2A" w:rsidRDefault="004C28C7" w:rsidP="00C37CC8">
            <w:pPr>
              <w:ind w:right="-72"/>
              <w:jc w:val="right"/>
              <w:rPr>
                <w:rFonts w:ascii="Arial" w:hAnsi="Arial" w:cs="Arial"/>
                <w:b/>
                <w:bCs/>
                <w:sz w:val="18"/>
                <w:szCs w:val="18"/>
                <w:lang w:val="en-GB"/>
              </w:rPr>
            </w:pPr>
            <w:r w:rsidRPr="004C28C7">
              <w:rPr>
                <w:rFonts w:ascii="Arial" w:hAnsi="Arial" w:cs="Arial"/>
                <w:b/>
                <w:bCs/>
                <w:sz w:val="18"/>
                <w:szCs w:val="18"/>
                <w:lang w:val="en-GB"/>
              </w:rPr>
              <w:t>30</w:t>
            </w:r>
            <w:r w:rsidR="00990FD0" w:rsidRPr="005F7D2A">
              <w:rPr>
                <w:rFonts w:ascii="Arial" w:hAnsi="Arial" w:cs="Arial"/>
                <w:b/>
                <w:bCs/>
                <w:sz w:val="18"/>
                <w:szCs w:val="18"/>
                <w:lang w:val="en-GB"/>
              </w:rPr>
              <w:t xml:space="preserve"> September</w:t>
            </w:r>
            <w:r w:rsidR="008C75E7" w:rsidRPr="005F7D2A">
              <w:rPr>
                <w:rFonts w:ascii="Arial" w:hAnsi="Arial" w:cs="Arial"/>
                <w:b/>
                <w:bCs/>
                <w:sz w:val="18"/>
                <w:szCs w:val="18"/>
                <w:lang w:val="en-GB"/>
              </w:rPr>
              <w:t xml:space="preserve"> </w:t>
            </w:r>
          </w:p>
          <w:p w14:paraId="46BEF179" w14:textId="4DE08B27" w:rsidR="008C75E7" w:rsidRPr="005F7D2A" w:rsidRDefault="004C28C7" w:rsidP="00C37CC8">
            <w:pPr>
              <w:ind w:left="-40" w:right="-72"/>
              <w:jc w:val="right"/>
              <w:rPr>
                <w:rFonts w:ascii="Arial" w:hAnsi="Arial" w:cs="Arial"/>
                <w:b/>
                <w:sz w:val="18"/>
                <w:szCs w:val="18"/>
                <w:lang w:val="en-GB"/>
              </w:rPr>
            </w:pPr>
            <w:r w:rsidRPr="004C28C7">
              <w:rPr>
                <w:rFonts w:ascii="Arial" w:hAnsi="Arial" w:cs="Arial"/>
                <w:b/>
                <w:bCs/>
                <w:sz w:val="18"/>
                <w:szCs w:val="18"/>
                <w:lang w:val="en-GB"/>
              </w:rPr>
              <w:t>2022</w:t>
            </w:r>
          </w:p>
        </w:tc>
        <w:tc>
          <w:tcPr>
            <w:tcW w:w="1368" w:type="dxa"/>
            <w:tcBorders>
              <w:top w:val="single" w:sz="4" w:space="0" w:color="000000"/>
              <w:left w:val="nil"/>
              <w:bottom w:val="nil"/>
              <w:right w:val="nil"/>
            </w:tcBorders>
            <w:vAlign w:val="bottom"/>
            <w:hideMark/>
          </w:tcPr>
          <w:p w14:paraId="26427E89" w14:textId="0A04E949" w:rsidR="008C75E7" w:rsidRPr="005F7D2A" w:rsidRDefault="004C28C7" w:rsidP="00C37CC8">
            <w:pPr>
              <w:ind w:left="-40" w:right="-72"/>
              <w:jc w:val="right"/>
              <w:rPr>
                <w:rFonts w:ascii="Arial" w:hAnsi="Arial" w:cs="Arial"/>
                <w:b/>
                <w:sz w:val="18"/>
                <w:szCs w:val="18"/>
                <w:lang w:val="en-GB"/>
              </w:rPr>
            </w:pPr>
            <w:r w:rsidRPr="004C28C7">
              <w:rPr>
                <w:rFonts w:ascii="Arial" w:hAnsi="Arial" w:cs="Arial"/>
                <w:b/>
                <w:bCs/>
                <w:sz w:val="18"/>
                <w:szCs w:val="18"/>
                <w:lang w:val="en-GB"/>
              </w:rPr>
              <w:t>31</w:t>
            </w:r>
            <w:r w:rsidR="008C75E7" w:rsidRPr="005F7D2A">
              <w:rPr>
                <w:rFonts w:ascii="Arial" w:hAnsi="Arial" w:cs="Arial"/>
                <w:b/>
                <w:bCs/>
                <w:sz w:val="18"/>
                <w:szCs w:val="18"/>
              </w:rPr>
              <w:t xml:space="preserve"> December </w:t>
            </w:r>
            <w:r w:rsidRPr="004C28C7">
              <w:rPr>
                <w:rFonts w:ascii="Arial" w:hAnsi="Arial" w:cs="Arial"/>
                <w:b/>
                <w:bCs/>
                <w:sz w:val="18"/>
                <w:szCs w:val="18"/>
                <w:lang w:val="en-GB"/>
              </w:rPr>
              <w:t>2021</w:t>
            </w:r>
          </w:p>
        </w:tc>
      </w:tr>
      <w:tr w:rsidR="008C75E7" w:rsidRPr="005F7D2A" w14:paraId="5E5051CF" w14:textId="77777777" w:rsidTr="00990FD0">
        <w:tc>
          <w:tcPr>
            <w:tcW w:w="3355" w:type="dxa"/>
            <w:tcBorders>
              <w:top w:val="nil"/>
              <w:left w:val="nil"/>
              <w:bottom w:val="nil"/>
              <w:right w:val="nil"/>
            </w:tcBorders>
          </w:tcPr>
          <w:p w14:paraId="0B085E53" w14:textId="77777777" w:rsidR="008C75E7" w:rsidRPr="005F7D2A" w:rsidRDefault="008C75E7" w:rsidP="00C37CC8">
            <w:pPr>
              <w:tabs>
                <w:tab w:val="left" w:pos="166"/>
              </w:tabs>
              <w:ind w:left="-101"/>
              <w:jc w:val="both"/>
              <w:rPr>
                <w:rFonts w:ascii="Arial" w:hAnsi="Arial" w:cs="Arial"/>
                <w:b/>
                <w:sz w:val="18"/>
                <w:szCs w:val="18"/>
                <w:lang w:val="en-GB"/>
              </w:rPr>
            </w:pPr>
          </w:p>
        </w:tc>
        <w:tc>
          <w:tcPr>
            <w:tcW w:w="638" w:type="dxa"/>
            <w:tcBorders>
              <w:top w:val="nil"/>
              <w:left w:val="nil"/>
              <w:bottom w:val="single" w:sz="4" w:space="0" w:color="auto"/>
              <w:right w:val="nil"/>
            </w:tcBorders>
          </w:tcPr>
          <w:p w14:paraId="5B17583D" w14:textId="77777777" w:rsidR="008C75E7" w:rsidRPr="005F7D2A" w:rsidRDefault="008C75E7" w:rsidP="00C37CC8">
            <w:pPr>
              <w:ind w:left="-40" w:right="-72"/>
              <w:jc w:val="center"/>
              <w:rPr>
                <w:rFonts w:ascii="Arial" w:hAnsi="Arial" w:cs="Arial"/>
                <w:b/>
                <w:sz w:val="18"/>
                <w:szCs w:val="18"/>
                <w:lang w:val="en-GB"/>
              </w:rPr>
            </w:pPr>
            <w:r w:rsidRPr="005F7D2A">
              <w:rPr>
                <w:rFonts w:ascii="Arial" w:hAnsi="Arial" w:cs="Arial"/>
                <w:b/>
                <w:sz w:val="18"/>
                <w:szCs w:val="18"/>
                <w:lang w:val="en-GB"/>
              </w:rPr>
              <w:t>Note</w:t>
            </w:r>
          </w:p>
        </w:tc>
        <w:tc>
          <w:tcPr>
            <w:tcW w:w="1368" w:type="dxa"/>
            <w:tcBorders>
              <w:top w:val="nil"/>
              <w:left w:val="nil"/>
              <w:bottom w:val="single" w:sz="4" w:space="0" w:color="000000"/>
              <w:right w:val="nil"/>
            </w:tcBorders>
            <w:hideMark/>
          </w:tcPr>
          <w:p w14:paraId="29A0FDF1" w14:textId="77777777" w:rsidR="008C75E7" w:rsidRPr="005F7D2A" w:rsidRDefault="008C75E7" w:rsidP="00C37CC8">
            <w:pPr>
              <w:ind w:left="-40" w:right="-72"/>
              <w:jc w:val="right"/>
              <w:rPr>
                <w:rFonts w:ascii="Arial" w:hAnsi="Arial" w:cs="Arial"/>
                <w:b/>
                <w:sz w:val="18"/>
                <w:szCs w:val="18"/>
                <w:lang w:val="en-GB"/>
              </w:rPr>
            </w:pPr>
            <w:r w:rsidRPr="005F7D2A">
              <w:rPr>
                <w:rFonts w:ascii="Arial" w:hAnsi="Arial" w:cs="Arial"/>
                <w:b/>
                <w:sz w:val="18"/>
                <w:szCs w:val="18"/>
                <w:lang w:val="en-GB"/>
              </w:rPr>
              <w:t>Thousand Baht</w:t>
            </w:r>
          </w:p>
        </w:tc>
        <w:tc>
          <w:tcPr>
            <w:tcW w:w="1368" w:type="dxa"/>
            <w:tcBorders>
              <w:top w:val="nil"/>
              <w:left w:val="nil"/>
              <w:bottom w:val="single" w:sz="4" w:space="0" w:color="000000"/>
              <w:right w:val="nil"/>
            </w:tcBorders>
            <w:hideMark/>
          </w:tcPr>
          <w:p w14:paraId="203AE1F7" w14:textId="77777777" w:rsidR="008C75E7" w:rsidRPr="005F7D2A" w:rsidRDefault="008C75E7" w:rsidP="00C37CC8">
            <w:pPr>
              <w:ind w:left="-40" w:right="-72"/>
              <w:jc w:val="right"/>
              <w:rPr>
                <w:rFonts w:ascii="Arial" w:hAnsi="Arial" w:cs="Arial"/>
                <w:b/>
                <w:sz w:val="18"/>
                <w:szCs w:val="18"/>
                <w:lang w:val="en-GB"/>
              </w:rPr>
            </w:pPr>
            <w:r w:rsidRPr="005F7D2A">
              <w:rPr>
                <w:rFonts w:ascii="Arial" w:hAnsi="Arial" w:cs="Arial"/>
                <w:b/>
                <w:sz w:val="18"/>
                <w:szCs w:val="18"/>
                <w:lang w:val="en-GB"/>
              </w:rPr>
              <w:t>Thousand Baht</w:t>
            </w:r>
          </w:p>
        </w:tc>
        <w:tc>
          <w:tcPr>
            <w:tcW w:w="1368" w:type="dxa"/>
            <w:tcBorders>
              <w:top w:val="nil"/>
              <w:left w:val="nil"/>
              <w:bottom w:val="single" w:sz="4" w:space="0" w:color="000000"/>
              <w:right w:val="nil"/>
            </w:tcBorders>
            <w:hideMark/>
          </w:tcPr>
          <w:p w14:paraId="0DFB8B4A" w14:textId="77777777" w:rsidR="008C75E7" w:rsidRPr="005F7D2A" w:rsidRDefault="008C75E7" w:rsidP="00C37CC8">
            <w:pPr>
              <w:ind w:left="-40" w:right="-72"/>
              <w:jc w:val="right"/>
              <w:rPr>
                <w:rFonts w:ascii="Arial" w:hAnsi="Arial" w:cs="Arial"/>
                <w:b/>
                <w:sz w:val="18"/>
                <w:szCs w:val="18"/>
                <w:lang w:val="en-GB"/>
              </w:rPr>
            </w:pPr>
            <w:r w:rsidRPr="005F7D2A">
              <w:rPr>
                <w:rFonts w:ascii="Arial" w:hAnsi="Arial" w:cs="Arial"/>
                <w:b/>
                <w:sz w:val="18"/>
                <w:szCs w:val="18"/>
                <w:lang w:val="en-GB"/>
              </w:rPr>
              <w:t>Thousand Baht</w:t>
            </w:r>
          </w:p>
        </w:tc>
        <w:tc>
          <w:tcPr>
            <w:tcW w:w="1368" w:type="dxa"/>
            <w:tcBorders>
              <w:top w:val="nil"/>
              <w:left w:val="nil"/>
              <w:bottom w:val="single" w:sz="4" w:space="0" w:color="000000"/>
              <w:right w:val="nil"/>
            </w:tcBorders>
            <w:hideMark/>
          </w:tcPr>
          <w:p w14:paraId="061B3F19" w14:textId="77777777" w:rsidR="008C75E7" w:rsidRPr="005F7D2A" w:rsidRDefault="008C75E7" w:rsidP="00C37CC8">
            <w:pPr>
              <w:ind w:left="-40" w:right="-72"/>
              <w:jc w:val="right"/>
              <w:rPr>
                <w:rFonts w:ascii="Arial" w:hAnsi="Arial" w:cs="Arial"/>
                <w:b/>
                <w:sz w:val="18"/>
                <w:szCs w:val="18"/>
                <w:lang w:val="en-GB"/>
              </w:rPr>
            </w:pPr>
            <w:r w:rsidRPr="005F7D2A">
              <w:rPr>
                <w:rFonts w:ascii="Arial" w:hAnsi="Arial" w:cs="Arial"/>
                <w:b/>
                <w:sz w:val="18"/>
                <w:szCs w:val="18"/>
                <w:lang w:val="en-GB"/>
              </w:rPr>
              <w:t>Thousand Baht</w:t>
            </w:r>
          </w:p>
        </w:tc>
      </w:tr>
      <w:tr w:rsidR="008C75E7" w:rsidRPr="000667F0" w14:paraId="665E8D0E" w14:textId="77777777" w:rsidTr="00990FD0">
        <w:tc>
          <w:tcPr>
            <w:tcW w:w="3355" w:type="dxa"/>
            <w:tcBorders>
              <w:top w:val="nil"/>
              <w:left w:val="nil"/>
              <w:bottom w:val="nil"/>
              <w:right w:val="nil"/>
            </w:tcBorders>
            <w:vAlign w:val="bottom"/>
          </w:tcPr>
          <w:p w14:paraId="4A5F6716" w14:textId="77777777" w:rsidR="008C75E7" w:rsidRPr="000667F0" w:rsidRDefault="008C75E7" w:rsidP="00C37CC8">
            <w:pPr>
              <w:tabs>
                <w:tab w:val="left" w:pos="166"/>
              </w:tabs>
              <w:ind w:left="-101"/>
              <w:jc w:val="both"/>
              <w:rPr>
                <w:rFonts w:ascii="Arial" w:hAnsi="Arial" w:cs="Arial"/>
                <w:sz w:val="12"/>
                <w:szCs w:val="12"/>
                <w:lang w:val="en-GB"/>
              </w:rPr>
            </w:pPr>
          </w:p>
        </w:tc>
        <w:tc>
          <w:tcPr>
            <w:tcW w:w="638" w:type="dxa"/>
            <w:tcBorders>
              <w:top w:val="single" w:sz="4" w:space="0" w:color="auto"/>
              <w:left w:val="nil"/>
              <w:bottom w:val="nil"/>
              <w:right w:val="nil"/>
            </w:tcBorders>
            <w:shd w:val="clear" w:color="auto" w:fill="auto"/>
          </w:tcPr>
          <w:p w14:paraId="49029E9E" w14:textId="77777777" w:rsidR="008C75E7" w:rsidRPr="000667F0" w:rsidRDefault="008C75E7" w:rsidP="00C37CC8">
            <w:pPr>
              <w:ind w:left="-40" w:right="-72"/>
              <w:jc w:val="center"/>
              <w:rPr>
                <w:rFonts w:ascii="Arial" w:hAnsi="Arial" w:cs="Arial"/>
                <w:b/>
                <w:sz w:val="12"/>
                <w:szCs w:val="12"/>
                <w:lang w:val="en-GB"/>
              </w:rPr>
            </w:pPr>
          </w:p>
        </w:tc>
        <w:tc>
          <w:tcPr>
            <w:tcW w:w="1368" w:type="dxa"/>
            <w:tcBorders>
              <w:top w:val="nil"/>
              <w:left w:val="nil"/>
              <w:bottom w:val="nil"/>
              <w:right w:val="nil"/>
            </w:tcBorders>
            <w:shd w:val="clear" w:color="auto" w:fill="FAFAFA"/>
          </w:tcPr>
          <w:p w14:paraId="048BF542" w14:textId="77777777" w:rsidR="008C75E7" w:rsidRPr="000667F0" w:rsidRDefault="008C75E7" w:rsidP="00C37CC8">
            <w:pPr>
              <w:ind w:left="-40" w:right="-72"/>
              <w:jc w:val="right"/>
              <w:rPr>
                <w:rFonts w:ascii="Arial" w:hAnsi="Arial" w:cs="Arial"/>
                <w:b/>
                <w:sz w:val="12"/>
                <w:szCs w:val="12"/>
                <w:lang w:val="en-GB"/>
              </w:rPr>
            </w:pPr>
          </w:p>
        </w:tc>
        <w:tc>
          <w:tcPr>
            <w:tcW w:w="1368" w:type="dxa"/>
            <w:tcBorders>
              <w:top w:val="nil"/>
              <w:left w:val="nil"/>
              <w:bottom w:val="nil"/>
              <w:right w:val="nil"/>
            </w:tcBorders>
          </w:tcPr>
          <w:p w14:paraId="084CA0FF" w14:textId="77777777" w:rsidR="008C75E7" w:rsidRPr="000667F0" w:rsidRDefault="008C75E7" w:rsidP="00C37CC8">
            <w:pPr>
              <w:ind w:left="-40" w:right="-72"/>
              <w:jc w:val="right"/>
              <w:rPr>
                <w:rFonts w:ascii="Arial" w:hAnsi="Arial" w:cs="Arial"/>
                <w:b/>
                <w:sz w:val="12"/>
                <w:szCs w:val="12"/>
                <w:lang w:val="en-GB"/>
              </w:rPr>
            </w:pPr>
          </w:p>
        </w:tc>
        <w:tc>
          <w:tcPr>
            <w:tcW w:w="1368" w:type="dxa"/>
            <w:tcBorders>
              <w:top w:val="nil"/>
              <w:left w:val="nil"/>
              <w:bottom w:val="nil"/>
              <w:right w:val="nil"/>
            </w:tcBorders>
            <w:shd w:val="clear" w:color="auto" w:fill="FAFAFA"/>
          </w:tcPr>
          <w:p w14:paraId="7EC91D11" w14:textId="77777777" w:rsidR="008C75E7" w:rsidRPr="000667F0" w:rsidRDefault="008C75E7" w:rsidP="00C37CC8">
            <w:pPr>
              <w:ind w:left="-40" w:right="-72"/>
              <w:jc w:val="right"/>
              <w:rPr>
                <w:rFonts w:ascii="Arial" w:hAnsi="Arial" w:cs="Arial"/>
                <w:b/>
                <w:sz w:val="12"/>
                <w:szCs w:val="12"/>
                <w:lang w:val="en-GB"/>
              </w:rPr>
            </w:pPr>
          </w:p>
        </w:tc>
        <w:tc>
          <w:tcPr>
            <w:tcW w:w="1368" w:type="dxa"/>
            <w:tcBorders>
              <w:top w:val="nil"/>
              <w:left w:val="nil"/>
              <w:bottom w:val="nil"/>
              <w:right w:val="nil"/>
            </w:tcBorders>
          </w:tcPr>
          <w:p w14:paraId="046D0B7E" w14:textId="77777777" w:rsidR="008C75E7" w:rsidRPr="000667F0" w:rsidRDefault="008C75E7" w:rsidP="00C37CC8">
            <w:pPr>
              <w:ind w:left="-40" w:right="-72"/>
              <w:jc w:val="right"/>
              <w:rPr>
                <w:rFonts w:ascii="Arial" w:hAnsi="Arial" w:cs="Arial"/>
                <w:b/>
                <w:sz w:val="12"/>
                <w:szCs w:val="12"/>
                <w:lang w:val="en-GB"/>
              </w:rPr>
            </w:pPr>
          </w:p>
        </w:tc>
      </w:tr>
      <w:tr w:rsidR="00B642B8" w:rsidRPr="005F7D2A" w14:paraId="2996FDDB" w14:textId="77777777" w:rsidTr="00990FD0">
        <w:tc>
          <w:tcPr>
            <w:tcW w:w="3355" w:type="dxa"/>
            <w:tcBorders>
              <w:top w:val="nil"/>
              <w:left w:val="nil"/>
              <w:bottom w:val="nil"/>
              <w:right w:val="nil"/>
            </w:tcBorders>
            <w:hideMark/>
          </w:tcPr>
          <w:p w14:paraId="54563956" w14:textId="77777777" w:rsidR="00B642B8" w:rsidRPr="005F7D2A" w:rsidRDefault="00B642B8" w:rsidP="00B642B8">
            <w:pPr>
              <w:tabs>
                <w:tab w:val="left" w:pos="1201"/>
              </w:tabs>
              <w:ind w:left="-101"/>
              <w:rPr>
                <w:rFonts w:ascii="Arial" w:hAnsi="Arial" w:cs="Arial"/>
                <w:sz w:val="18"/>
                <w:szCs w:val="18"/>
              </w:rPr>
            </w:pPr>
            <w:r w:rsidRPr="005F7D2A">
              <w:rPr>
                <w:rFonts w:ascii="Arial" w:hAnsi="Arial" w:cs="Arial"/>
                <w:sz w:val="18"/>
                <w:szCs w:val="18"/>
              </w:rPr>
              <w:t>Trade payables</w:t>
            </w:r>
            <w:r w:rsidRPr="005F7D2A">
              <w:rPr>
                <w:rFonts w:ascii="Arial" w:hAnsi="Arial" w:cs="Arial"/>
                <w:sz w:val="18"/>
                <w:szCs w:val="18"/>
              </w:rPr>
              <w:tab/>
              <w:t>- Third parties</w:t>
            </w:r>
          </w:p>
        </w:tc>
        <w:tc>
          <w:tcPr>
            <w:tcW w:w="638" w:type="dxa"/>
            <w:tcBorders>
              <w:top w:val="nil"/>
              <w:left w:val="nil"/>
              <w:bottom w:val="nil"/>
              <w:right w:val="nil"/>
            </w:tcBorders>
            <w:shd w:val="clear" w:color="auto" w:fill="auto"/>
          </w:tcPr>
          <w:p w14:paraId="0AE27DA0" w14:textId="77777777" w:rsidR="00B642B8" w:rsidRPr="005F7D2A" w:rsidRDefault="00B642B8" w:rsidP="00B642B8">
            <w:pPr>
              <w:ind w:left="-40" w:right="-72"/>
              <w:jc w:val="center"/>
              <w:rPr>
                <w:rFonts w:ascii="Arial" w:eastAsia="Arial Unicode MS" w:hAnsi="Arial" w:cs="Arial"/>
                <w:sz w:val="18"/>
                <w:szCs w:val="18"/>
                <w:lang w:val="en-GB"/>
              </w:rPr>
            </w:pPr>
          </w:p>
        </w:tc>
        <w:tc>
          <w:tcPr>
            <w:tcW w:w="1368" w:type="dxa"/>
            <w:tcBorders>
              <w:top w:val="nil"/>
              <w:left w:val="nil"/>
              <w:bottom w:val="nil"/>
              <w:right w:val="nil"/>
            </w:tcBorders>
            <w:shd w:val="clear" w:color="auto" w:fill="FAFAFA"/>
            <w:vAlign w:val="bottom"/>
          </w:tcPr>
          <w:p w14:paraId="2DFA0D63" w14:textId="2E3A412F" w:rsidR="00B642B8" w:rsidRPr="005F7D2A" w:rsidRDefault="004C28C7" w:rsidP="00B642B8">
            <w:pPr>
              <w:ind w:left="-40" w:right="-72"/>
              <w:jc w:val="right"/>
              <w:rPr>
                <w:rFonts w:ascii="Arial" w:eastAsia="Arial Unicode MS" w:hAnsi="Arial" w:cs="Arial"/>
                <w:sz w:val="18"/>
                <w:szCs w:val="18"/>
                <w:lang w:val="en-GB"/>
              </w:rPr>
            </w:pPr>
            <w:r w:rsidRPr="004C28C7">
              <w:rPr>
                <w:rFonts w:ascii="Arial" w:eastAsia="Arial Unicode MS" w:hAnsi="Arial" w:cs="Arial"/>
                <w:sz w:val="18"/>
                <w:szCs w:val="18"/>
                <w:lang w:val="en-GB"/>
              </w:rPr>
              <w:t>11</w:t>
            </w:r>
            <w:r w:rsidR="00A85E71" w:rsidRPr="005F7D2A">
              <w:rPr>
                <w:rFonts w:ascii="Arial" w:eastAsia="Arial Unicode MS" w:hAnsi="Arial" w:cs="Arial"/>
                <w:sz w:val="18"/>
                <w:szCs w:val="18"/>
                <w:lang w:val="en-GB"/>
              </w:rPr>
              <w:t>,</w:t>
            </w:r>
            <w:r w:rsidRPr="004C28C7">
              <w:rPr>
                <w:rFonts w:ascii="Arial" w:eastAsia="Arial Unicode MS" w:hAnsi="Arial" w:cs="Arial"/>
                <w:sz w:val="18"/>
                <w:szCs w:val="18"/>
                <w:lang w:val="en-GB"/>
              </w:rPr>
              <w:t>057</w:t>
            </w:r>
          </w:p>
        </w:tc>
        <w:tc>
          <w:tcPr>
            <w:tcW w:w="1368" w:type="dxa"/>
            <w:tcBorders>
              <w:top w:val="nil"/>
              <w:left w:val="nil"/>
              <w:bottom w:val="nil"/>
              <w:right w:val="nil"/>
            </w:tcBorders>
          </w:tcPr>
          <w:p w14:paraId="6CE05386" w14:textId="53084497" w:rsidR="00B642B8" w:rsidRPr="005F7D2A" w:rsidRDefault="004C28C7" w:rsidP="00B642B8">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eastAsia="en-GB"/>
              </w:rPr>
              <w:t>17</w:t>
            </w:r>
            <w:r w:rsidR="00B642B8" w:rsidRPr="005F7D2A">
              <w:rPr>
                <w:rFonts w:ascii="Arial" w:eastAsia="Arial Unicode MS" w:hAnsi="Arial" w:cs="Arial"/>
                <w:sz w:val="18"/>
                <w:szCs w:val="18"/>
                <w:lang w:val="en-GB" w:eastAsia="en-GB"/>
              </w:rPr>
              <w:t>,</w:t>
            </w:r>
            <w:r w:rsidRPr="004C28C7">
              <w:rPr>
                <w:rFonts w:ascii="Arial" w:eastAsia="Arial Unicode MS" w:hAnsi="Arial" w:cs="Arial"/>
                <w:sz w:val="18"/>
                <w:szCs w:val="18"/>
                <w:lang w:val="en-GB" w:eastAsia="en-GB"/>
              </w:rPr>
              <w:t>338</w:t>
            </w:r>
          </w:p>
        </w:tc>
        <w:tc>
          <w:tcPr>
            <w:tcW w:w="1368" w:type="dxa"/>
            <w:tcBorders>
              <w:top w:val="nil"/>
              <w:left w:val="nil"/>
              <w:bottom w:val="nil"/>
              <w:right w:val="nil"/>
            </w:tcBorders>
            <w:shd w:val="clear" w:color="auto" w:fill="FAFAFA"/>
            <w:vAlign w:val="bottom"/>
          </w:tcPr>
          <w:p w14:paraId="74F11D3C" w14:textId="4841939B" w:rsidR="00B642B8" w:rsidRPr="005F7D2A" w:rsidRDefault="004C28C7" w:rsidP="00B642B8">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10</w:t>
            </w:r>
            <w:r w:rsidR="00A85E71" w:rsidRPr="005F7D2A">
              <w:rPr>
                <w:rFonts w:ascii="Arial" w:eastAsia="Arial Unicode MS" w:hAnsi="Arial" w:cs="Arial"/>
                <w:sz w:val="18"/>
                <w:szCs w:val="18"/>
              </w:rPr>
              <w:t>,</w:t>
            </w:r>
            <w:r w:rsidRPr="004C28C7">
              <w:rPr>
                <w:rFonts w:ascii="Arial" w:eastAsia="Arial Unicode MS" w:hAnsi="Arial" w:cs="Arial"/>
                <w:sz w:val="18"/>
                <w:szCs w:val="18"/>
                <w:lang w:val="en-GB"/>
              </w:rPr>
              <w:t>894</w:t>
            </w:r>
          </w:p>
        </w:tc>
        <w:tc>
          <w:tcPr>
            <w:tcW w:w="1368" w:type="dxa"/>
            <w:tcBorders>
              <w:top w:val="nil"/>
              <w:left w:val="nil"/>
              <w:bottom w:val="nil"/>
              <w:right w:val="nil"/>
            </w:tcBorders>
          </w:tcPr>
          <w:p w14:paraId="60FB73D1" w14:textId="4708AD98" w:rsidR="00B642B8" w:rsidRPr="005F7D2A" w:rsidRDefault="004C28C7" w:rsidP="00B642B8">
            <w:pPr>
              <w:ind w:right="-72"/>
              <w:jc w:val="right"/>
              <w:rPr>
                <w:rFonts w:ascii="Arial" w:eastAsia="Arial Unicode MS" w:hAnsi="Arial" w:cs="Arial"/>
                <w:sz w:val="18"/>
                <w:szCs w:val="18"/>
              </w:rPr>
            </w:pPr>
            <w:r w:rsidRPr="004C28C7">
              <w:rPr>
                <w:rFonts w:ascii="Arial" w:eastAsia="Arial Unicode MS" w:hAnsi="Arial" w:cs="Arial"/>
                <w:sz w:val="18"/>
                <w:szCs w:val="18"/>
                <w:lang w:val="en-GB" w:eastAsia="en-GB"/>
              </w:rPr>
              <w:t>17</w:t>
            </w:r>
            <w:r w:rsidR="00B642B8" w:rsidRPr="005F7D2A">
              <w:rPr>
                <w:rFonts w:ascii="Arial" w:eastAsia="Arial Unicode MS" w:hAnsi="Arial" w:cs="Arial"/>
                <w:sz w:val="18"/>
                <w:szCs w:val="18"/>
                <w:lang w:val="en-GB" w:eastAsia="en-GB"/>
              </w:rPr>
              <w:t>,</w:t>
            </w:r>
            <w:r w:rsidRPr="004C28C7">
              <w:rPr>
                <w:rFonts w:ascii="Arial" w:eastAsia="Arial Unicode MS" w:hAnsi="Arial" w:cs="Arial"/>
                <w:sz w:val="18"/>
                <w:szCs w:val="18"/>
                <w:lang w:val="en-GB" w:eastAsia="en-GB"/>
              </w:rPr>
              <w:t>080</w:t>
            </w:r>
          </w:p>
        </w:tc>
      </w:tr>
      <w:tr w:rsidR="00B642B8" w:rsidRPr="005F7D2A" w14:paraId="034C8C1B" w14:textId="77777777" w:rsidTr="00990FD0">
        <w:tc>
          <w:tcPr>
            <w:tcW w:w="3355" w:type="dxa"/>
            <w:tcBorders>
              <w:top w:val="nil"/>
              <w:left w:val="nil"/>
              <w:bottom w:val="nil"/>
              <w:right w:val="nil"/>
            </w:tcBorders>
          </w:tcPr>
          <w:p w14:paraId="209587BD" w14:textId="150B7E0F" w:rsidR="00B642B8" w:rsidRPr="005F7D2A" w:rsidRDefault="00B642B8" w:rsidP="00B642B8">
            <w:pPr>
              <w:tabs>
                <w:tab w:val="left" w:pos="1201"/>
              </w:tabs>
              <w:ind w:left="-101"/>
              <w:rPr>
                <w:rFonts w:ascii="Arial" w:hAnsi="Arial" w:cs="Arial"/>
                <w:sz w:val="18"/>
                <w:szCs w:val="18"/>
              </w:rPr>
            </w:pPr>
            <w:r w:rsidRPr="005F7D2A">
              <w:rPr>
                <w:rFonts w:ascii="Arial" w:hAnsi="Arial" w:cs="Arial"/>
                <w:sz w:val="18"/>
                <w:szCs w:val="18"/>
              </w:rPr>
              <w:tab/>
              <w:t>- Related parties</w:t>
            </w:r>
          </w:p>
        </w:tc>
        <w:tc>
          <w:tcPr>
            <w:tcW w:w="638" w:type="dxa"/>
            <w:tcBorders>
              <w:top w:val="nil"/>
              <w:left w:val="nil"/>
              <w:bottom w:val="nil"/>
              <w:right w:val="nil"/>
            </w:tcBorders>
            <w:shd w:val="clear" w:color="auto" w:fill="auto"/>
          </w:tcPr>
          <w:p w14:paraId="23851496" w14:textId="6C81E93D" w:rsidR="00B642B8" w:rsidRPr="005F7D2A" w:rsidRDefault="004C28C7" w:rsidP="00B642B8">
            <w:pPr>
              <w:ind w:left="-40" w:right="-72"/>
              <w:jc w:val="center"/>
              <w:rPr>
                <w:rFonts w:ascii="Arial" w:eastAsia="Arial Unicode MS" w:hAnsi="Arial" w:cs="Arial"/>
                <w:sz w:val="18"/>
                <w:szCs w:val="18"/>
              </w:rPr>
            </w:pPr>
            <w:r w:rsidRPr="004C28C7">
              <w:rPr>
                <w:rFonts w:ascii="Arial" w:eastAsia="Arial Unicode MS" w:hAnsi="Arial" w:cs="Arial"/>
                <w:sz w:val="18"/>
                <w:szCs w:val="18"/>
                <w:lang w:val="en-GB"/>
              </w:rPr>
              <w:t>14</w:t>
            </w:r>
            <w:r w:rsidR="00B642B8" w:rsidRPr="005F7D2A">
              <w:rPr>
                <w:rFonts w:ascii="Arial" w:eastAsia="Arial Unicode MS" w:hAnsi="Arial" w:cs="Arial"/>
                <w:sz w:val="18"/>
                <w:szCs w:val="18"/>
              </w:rPr>
              <w:t xml:space="preserve"> b)</w:t>
            </w:r>
          </w:p>
        </w:tc>
        <w:tc>
          <w:tcPr>
            <w:tcW w:w="1368" w:type="dxa"/>
            <w:tcBorders>
              <w:top w:val="nil"/>
              <w:left w:val="nil"/>
              <w:bottom w:val="nil"/>
              <w:right w:val="nil"/>
            </w:tcBorders>
            <w:shd w:val="clear" w:color="auto" w:fill="FAFAFA"/>
            <w:vAlign w:val="bottom"/>
          </w:tcPr>
          <w:p w14:paraId="43737770" w14:textId="37D19AAF" w:rsidR="00B642B8" w:rsidRPr="005F7D2A" w:rsidRDefault="00A85E71" w:rsidP="00B642B8">
            <w:pPr>
              <w:ind w:left="-40" w:right="-72"/>
              <w:jc w:val="right"/>
              <w:rPr>
                <w:rFonts w:ascii="Arial" w:eastAsia="Arial Unicode MS" w:hAnsi="Arial" w:cs="Arial"/>
                <w:sz w:val="18"/>
                <w:szCs w:val="18"/>
              </w:rPr>
            </w:pPr>
            <w:r w:rsidRPr="005F7D2A">
              <w:rPr>
                <w:rFonts w:ascii="Arial" w:eastAsia="Arial Unicode MS" w:hAnsi="Arial" w:cs="Arial"/>
                <w:sz w:val="18"/>
                <w:szCs w:val="18"/>
              </w:rPr>
              <w:t>-</w:t>
            </w:r>
          </w:p>
        </w:tc>
        <w:tc>
          <w:tcPr>
            <w:tcW w:w="1368" w:type="dxa"/>
            <w:tcBorders>
              <w:top w:val="nil"/>
              <w:left w:val="nil"/>
              <w:bottom w:val="nil"/>
              <w:right w:val="nil"/>
            </w:tcBorders>
          </w:tcPr>
          <w:p w14:paraId="3FB9DF53" w14:textId="15AAE990" w:rsidR="00B642B8" w:rsidRPr="005F7D2A" w:rsidRDefault="004C28C7" w:rsidP="00B642B8">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eastAsia="en-GB"/>
              </w:rPr>
              <w:t>132</w:t>
            </w:r>
          </w:p>
        </w:tc>
        <w:tc>
          <w:tcPr>
            <w:tcW w:w="1368" w:type="dxa"/>
            <w:tcBorders>
              <w:top w:val="nil"/>
              <w:left w:val="nil"/>
              <w:bottom w:val="nil"/>
              <w:right w:val="nil"/>
            </w:tcBorders>
            <w:shd w:val="clear" w:color="auto" w:fill="FAFAFA"/>
            <w:vAlign w:val="bottom"/>
          </w:tcPr>
          <w:p w14:paraId="58B9529C" w14:textId="50B06A2E" w:rsidR="00B642B8" w:rsidRPr="005F7D2A" w:rsidRDefault="004C28C7" w:rsidP="00B642B8">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2</w:t>
            </w:r>
            <w:r w:rsidR="00A85E71" w:rsidRPr="005F7D2A">
              <w:rPr>
                <w:rFonts w:ascii="Arial" w:eastAsia="Arial Unicode MS" w:hAnsi="Arial" w:cs="Arial"/>
                <w:sz w:val="18"/>
                <w:szCs w:val="18"/>
              </w:rPr>
              <w:t>,</w:t>
            </w:r>
            <w:r w:rsidRPr="004C28C7">
              <w:rPr>
                <w:rFonts w:ascii="Arial" w:eastAsia="Arial Unicode MS" w:hAnsi="Arial" w:cs="Arial"/>
                <w:sz w:val="18"/>
                <w:szCs w:val="18"/>
                <w:lang w:val="en-GB"/>
              </w:rPr>
              <w:t>476</w:t>
            </w:r>
          </w:p>
        </w:tc>
        <w:tc>
          <w:tcPr>
            <w:tcW w:w="1368" w:type="dxa"/>
            <w:tcBorders>
              <w:top w:val="nil"/>
              <w:left w:val="nil"/>
              <w:bottom w:val="nil"/>
              <w:right w:val="nil"/>
            </w:tcBorders>
          </w:tcPr>
          <w:p w14:paraId="58A3143F" w14:textId="7FCBB600" w:rsidR="00B642B8" w:rsidRPr="005F7D2A" w:rsidRDefault="004C28C7" w:rsidP="00B642B8">
            <w:pPr>
              <w:ind w:right="-72"/>
              <w:jc w:val="right"/>
              <w:rPr>
                <w:rFonts w:ascii="Arial" w:eastAsia="Arial Unicode MS" w:hAnsi="Arial" w:cs="Arial"/>
                <w:sz w:val="18"/>
                <w:szCs w:val="18"/>
              </w:rPr>
            </w:pPr>
            <w:r w:rsidRPr="004C28C7">
              <w:rPr>
                <w:rFonts w:ascii="Arial" w:eastAsia="Arial Unicode MS" w:hAnsi="Arial" w:cs="Arial"/>
                <w:sz w:val="18"/>
                <w:szCs w:val="18"/>
                <w:lang w:val="en-GB" w:eastAsia="en-GB"/>
              </w:rPr>
              <w:t>2</w:t>
            </w:r>
            <w:r w:rsidR="00B642B8" w:rsidRPr="005F7D2A">
              <w:rPr>
                <w:rFonts w:ascii="Arial" w:eastAsia="Arial Unicode MS" w:hAnsi="Arial" w:cs="Arial"/>
                <w:sz w:val="18"/>
                <w:szCs w:val="18"/>
                <w:lang w:val="en-GB" w:eastAsia="en-GB"/>
              </w:rPr>
              <w:t>,</w:t>
            </w:r>
            <w:r w:rsidRPr="004C28C7">
              <w:rPr>
                <w:rFonts w:ascii="Arial" w:eastAsia="Arial Unicode MS" w:hAnsi="Arial" w:cs="Arial"/>
                <w:sz w:val="18"/>
                <w:szCs w:val="18"/>
                <w:lang w:val="en-GB" w:eastAsia="en-GB"/>
              </w:rPr>
              <w:t>582</w:t>
            </w:r>
          </w:p>
        </w:tc>
      </w:tr>
      <w:tr w:rsidR="00B642B8" w:rsidRPr="005F7D2A" w14:paraId="1600EAA4" w14:textId="77777777" w:rsidTr="00990FD0">
        <w:tc>
          <w:tcPr>
            <w:tcW w:w="3355" w:type="dxa"/>
            <w:tcBorders>
              <w:top w:val="nil"/>
              <w:left w:val="nil"/>
              <w:bottom w:val="nil"/>
              <w:right w:val="nil"/>
            </w:tcBorders>
          </w:tcPr>
          <w:p w14:paraId="2AA7ABC5" w14:textId="77777777" w:rsidR="00B642B8" w:rsidRPr="005F7D2A" w:rsidRDefault="00B642B8" w:rsidP="00B642B8">
            <w:pPr>
              <w:tabs>
                <w:tab w:val="left" w:pos="1201"/>
              </w:tabs>
              <w:ind w:left="-101"/>
              <w:rPr>
                <w:rFonts w:ascii="Arial" w:hAnsi="Arial" w:cs="Arial"/>
                <w:sz w:val="18"/>
                <w:szCs w:val="18"/>
              </w:rPr>
            </w:pPr>
            <w:r w:rsidRPr="005F7D2A">
              <w:rPr>
                <w:rFonts w:ascii="Arial" w:hAnsi="Arial" w:cs="Arial"/>
                <w:sz w:val="18"/>
                <w:szCs w:val="18"/>
              </w:rPr>
              <w:t>Other payables</w:t>
            </w:r>
            <w:r w:rsidRPr="005F7D2A">
              <w:rPr>
                <w:rFonts w:ascii="Arial" w:hAnsi="Arial" w:cs="Arial"/>
                <w:sz w:val="18"/>
                <w:szCs w:val="18"/>
              </w:rPr>
              <w:tab/>
              <w:t>- Third parties</w:t>
            </w:r>
          </w:p>
        </w:tc>
        <w:tc>
          <w:tcPr>
            <w:tcW w:w="638" w:type="dxa"/>
            <w:tcBorders>
              <w:top w:val="nil"/>
              <w:left w:val="nil"/>
              <w:bottom w:val="nil"/>
              <w:right w:val="nil"/>
            </w:tcBorders>
            <w:shd w:val="clear" w:color="auto" w:fill="auto"/>
          </w:tcPr>
          <w:p w14:paraId="7D7574BD" w14:textId="77777777" w:rsidR="00B642B8" w:rsidRPr="005F7D2A" w:rsidRDefault="00B642B8" w:rsidP="00B642B8">
            <w:pPr>
              <w:ind w:left="-40" w:right="-72"/>
              <w:jc w:val="center"/>
              <w:rPr>
                <w:rFonts w:ascii="Arial" w:eastAsia="Arial Unicode MS" w:hAnsi="Arial" w:cs="Arial"/>
                <w:sz w:val="18"/>
                <w:szCs w:val="18"/>
                <w:lang w:val="en-GB"/>
              </w:rPr>
            </w:pPr>
          </w:p>
        </w:tc>
        <w:tc>
          <w:tcPr>
            <w:tcW w:w="1368" w:type="dxa"/>
            <w:tcBorders>
              <w:top w:val="nil"/>
              <w:left w:val="nil"/>
              <w:bottom w:val="nil"/>
              <w:right w:val="nil"/>
            </w:tcBorders>
            <w:shd w:val="clear" w:color="auto" w:fill="FAFAFA"/>
            <w:vAlign w:val="bottom"/>
          </w:tcPr>
          <w:p w14:paraId="1E0C7524" w14:textId="613A985D" w:rsidR="00B642B8" w:rsidRPr="005F7D2A" w:rsidRDefault="004C28C7" w:rsidP="00B642B8">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6</w:t>
            </w:r>
            <w:r w:rsidR="00A85E71" w:rsidRPr="005F7D2A">
              <w:rPr>
                <w:rFonts w:ascii="Arial" w:eastAsia="Arial Unicode MS" w:hAnsi="Arial" w:cs="Arial"/>
                <w:sz w:val="18"/>
                <w:szCs w:val="18"/>
              </w:rPr>
              <w:t>,</w:t>
            </w:r>
            <w:r w:rsidRPr="004C28C7">
              <w:rPr>
                <w:rFonts w:ascii="Arial" w:eastAsia="Arial Unicode MS" w:hAnsi="Arial" w:cs="Arial"/>
                <w:sz w:val="18"/>
                <w:szCs w:val="18"/>
                <w:lang w:val="en-GB"/>
              </w:rPr>
              <w:t>284</w:t>
            </w:r>
          </w:p>
        </w:tc>
        <w:tc>
          <w:tcPr>
            <w:tcW w:w="1368" w:type="dxa"/>
            <w:tcBorders>
              <w:top w:val="nil"/>
              <w:left w:val="nil"/>
              <w:bottom w:val="nil"/>
              <w:right w:val="nil"/>
            </w:tcBorders>
          </w:tcPr>
          <w:p w14:paraId="5EF6B0EE" w14:textId="66523B71" w:rsidR="00B642B8" w:rsidRPr="005F7D2A" w:rsidRDefault="004C28C7" w:rsidP="00B642B8">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eastAsia="en-GB"/>
              </w:rPr>
              <w:t>7</w:t>
            </w:r>
            <w:r w:rsidR="00B642B8" w:rsidRPr="005F7D2A">
              <w:rPr>
                <w:rFonts w:ascii="Arial" w:eastAsia="Arial Unicode MS" w:hAnsi="Arial" w:cs="Arial"/>
                <w:sz w:val="18"/>
                <w:szCs w:val="18"/>
                <w:lang w:val="en-GB" w:eastAsia="en-GB"/>
              </w:rPr>
              <w:t>,</w:t>
            </w:r>
            <w:r w:rsidRPr="004C28C7">
              <w:rPr>
                <w:rFonts w:ascii="Arial" w:eastAsia="Arial Unicode MS" w:hAnsi="Arial" w:cs="Arial"/>
                <w:sz w:val="18"/>
                <w:szCs w:val="18"/>
                <w:lang w:val="en-GB" w:eastAsia="en-GB"/>
              </w:rPr>
              <w:t>227</w:t>
            </w:r>
          </w:p>
        </w:tc>
        <w:tc>
          <w:tcPr>
            <w:tcW w:w="1368" w:type="dxa"/>
            <w:tcBorders>
              <w:top w:val="nil"/>
              <w:left w:val="nil"/>
              <w:bottom w:val="nil"/>
              <w:right w:val="nil"/>
            </w:tcBorders>
            <w:shd w:val="clear" w:color="auto" w:fill="FAFAFA"/>
            <w:vAlign w:val="bottom"/>
          </w:tcPr>
          <w:p w14:paraId="38EE85E9" w14:textId="21ADEF0F" w:rsidR="00B642B8" w:rsidRPr="005F7D2A" w:rsidRDefault="004C28C7" w:rsidP="00B642B8">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6</w:t>
            </w:r>
            <w:r w:rsidR="00A85E71" w:rsidRPr="005F7D2A">
              <w:rPr>
                <w:rFonts w:ascii="Arial" w:eastAsia="Arial Unicode MS" w:hAnsi="Arial" w:cs="Arial"/>
                <w:sz w:val="18"/>
                <w:szCs w:val="18"/>
              </w:rPr>
              <w:t>,</w:t>
            </w:r>
            <w:r w:rsidRPr="004C28C7">
              <w:rPr>
                <w:rFonts w:ascii="Arial" w:eastAsia="Arial Unicode MS" w:hAnsi="Arial" w:cs="Arial"/>
                <w:sz w:val="18"/>
                <w:szCs w:val="18"/>
                <w:lang w:val="en-GB"/>
              </w:rPr>
              <w:t>198</w:t>
            </w:r>
          </w:p>
        </w:tc>
        <w:tc>
          <w:tcPr>
            <w:tcW w:w="1368" w:type="dxa"/>
            <w:tcBorders>
              <w:top w:val="nil"/>
              <w:left w:val="nil"/>
              <w:bottom w:val="nil"/>
              <w:right w:val="nil"/>
            </w:tcBorders>
          </w:tcPr>
          <w:p w14:paraId="31940141" w14:textId="724E71CF" w:rsidR="00B642B8" w:rsidRPr="005F7D2A" w:rsidRDefault="004C28C7" w:rsidP="00B642B8">
            <w:pPr>
              <w:ind w:right="-72"/>
              <w:jc w:val="right"/>
              <w:rPr>
                <w:rFonts w:ascii="Arial" w:eastAsia="Arial Unicode MS" w:hAnsi="Arial" w:cs="Arial"/>
                <w:sz w:val="18"/>
                <w:szCs w:val="18"/>
              </w:rPr>
            </w:pPr>
            <w:r w:rsidRPr="004C28C7">
              <w:rPr>
                <w:rFonts w:ascii="Arial" w:eastAsia="Arial Unicode MS" w:hAnsi="Arial" w:cs="Arial"/>
                <w:sz w:val="18"/>
                <w:szCs w:val="18"/>
                <w:lang w:val="en-GB" w:eastAsia="en-GB"/>
              </w:rPr>
              <w:t>7</w:t>
            </w:r>
            <w:r w:rsidR="00B642B8" w:rsidRPr="005F7D2A">
              <w:rPr>
                <w:rFonts w:ascii="Arial" w:eastAsia="Arial Unicode MS" w:hAnsi="Arial" w:cs="Arial"/>
                <w:sz w:val="18"/>
                <w:szCs w:val="18"/>
                <w:lang w:val="en-GB" w:eastAsia="en-GB"/>
              </w:rPr>
              <w:t>,</w:t>
            </w:r>
            <w:r w:rsidRPr="004C28C7">
              <w:rPr>
                <w:rFonts w:ascii="Arial" w:eastAsia="Arial Unicode MS" w:hAnsi="Arial" w:cs="Arial"/>
                <w:sz w:val="18"/>
                <w:szCs w:val="18"/>
                <w:lang w:val="en-GB" w:eastAsia="en-GB"/>
              </w:rPr>
              <w:t>125</w:t>
            </w:r>
          </w:p>
        </w:tc>
      </w:tr>
      <w:tr w:rsidR="00B642B8" w:rsidRPr="005F7D2A" w14:paraId="586E8A25" w14:textId="77777777" w:rsidTr="00990FD0">
        <w:tc>
          <w:tcPr>
            <w:tcW w:w="3355" w:type="dxa"/>
            <w:tcBorders>
              <w:top w:val="nil"/>
              <w:left w:val="nil"/>
              <w:bottom w:val="nil"/>
              <w:right w:val="nil"/>
            </w:tcBorders>
          </w:tcPr>
          <w:p w14:paraId="3C3648C1" w14:textId="74EFB267" w:rsidR="00B642B8" w:rsidRPr="005F7D2A" w:rsidRDefault="00B642B8" w:rsidP="00B642B8">
            <w:pPr>
              <w:tabs>
                <w:tab w:val="left" w:pos="1201"/>
              </w:tabs>
              <w:ind w:left="-101"/>
              <w:rPr>
                <w:rFonts w:ascii="Arial" w:hAnsi="Arial" w:cs="Arial"/>
                <w:sz w:val="18"/>
                <w:szCs w:val="18"/>
              </w:rPr>
            </w:pPr>
            <w:r w:rsidRPr="005F7D2A">
              <w:rPr>
                <w:rFonts w:ascii="Arial" w:hAnsi="Arial" w:cs="Arial"/>
                <w:sz w:val="18"/>
                <w:szCs w:val="18"/>
              </w:rPr>
              <w:tab/>
              <w:t>- Related parties</w:t>
            </w:r>
          </w:p>
        </w:tc>
        <w:tc>
          <w:tcPr>
            <w:tcW w:w="638" w:type="dxa"/>
            <w:tcBorders>
              <w:top w:val="nil"/>
              <w:left w:val="nil"/>
              <w:bottom w:val="nil"/>
              <w:right w:val="nil"/>
            </w:tcBorders>
            <w:shd w:val="clear" w:color="auto" w:fill="auto"/>
          </w:tcPr>
          <w:p w14:paraId="0991F047" w14:textId="1E55B2AD" w:rsidR="00B642B8" w:rsidRPr="005F7D2A" w:rsidRDefault="004C28C7" w:rsidP="00B642B8">
            <w:pPr>
              <w:ind w:left="-40" w:right="-72"/>
              <w:jc w:val="center"/>
              <w:rPr>
                <w:rFonts w:ascii="Arial" w:eastAsia="Arial Unicode MS" w:hAnsi="Arial" w:cs="Arial"/>
                <w:sz w:val="18"/>
                <w:szCs w:val="18"/>
              </w:rPr>
            </w:pPr>
            <w:r w:rsidRPr="004C28C7">
              <w:rPr>
                <w:rFonts w:ascii="Arial" w:eastAsia="Arial Unicode MS" w:hAnsi="Arial" w:cs="Arial"/>
                <w:sz w:val="18"/>
                <w:szCs w:val="18"/>
                <w:lang w:val="en-GB"/>
              </w:rPr>
              <w:t>14</w:t>
            </w:r>
            <w:r w:rsidR="00B642B8" w:rsidRPr="005F7D2A">
              <w:rPr>
                <w:rFonts w:ascii="Arial" w:eastAsia="Arial Unicode MS" w:hAnsi="Arial" w:cs="Arial"/>
                <w:sz w:val="18"/>
                <w:szCs w:val="18"/>
              </w:rPr>
              <w:t xml:space="preserve"> b)</w:t>
            </w:r>
          </w:p>
        </w:tc>
        <w:tc>
          <w:tcPr>
            <w:tcW w:w="1368" w:type="dxa"/>
            <w:tcBorders>
              <w:top w:val="nil"/>
              <w:left w:val="nil"/>
              <w:bottom w:val="nil"/>
              <w:right w:val="nil"/>
            </w:tcBorders>
            <w:shd w:val="clear" w:color="auto" w:fill="FAFAFA"/>
            <w:vAlign w:val="bottom"/>
          </w:tcPr>
          <w:p w14:paraId="3EBB974E" w14:textId="5C2D0A3B" w:rsidR="00B642B8" w:rsidRPr="005F7D2A" w:rsidRDefault="004C28C7" w:rsidP="00B642B8">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81</w:t>
            </w:r>
          </w:p>
        </w:tc>
        <w:tc>
          <w:tcPr>
            <w:tcW w:w="1368" w:type="dxa"/>
            <w:tcBorders>
              <w:top w:val="nil"/>
              <w:left w:val="nil"/>
              <w:bottom w:val="nil"/>
              <w:right w:val="nil"/>
            </w:tcBorders>
          </w:tcPr>
          <w:p w14:paraId="3DA85810" w14:textId="11BBDEC1" w:rsidR="00B642B8" w:rsidRPr="005F7D2A" w:rsidRDefault="004C28C7" w:rsidP="00B642B8">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eastAsia="en-GB"/>
              </w:rPr>
              <w:t>11</w:t>
            </w:r>
          </w:p>
        </w:tc>
        <w:tc>
          <w:tcPr>
            <w:tcW w:w="1368" w:type="dxa"/>
            <w:tcBorders>
              <w:top w:val="nil"/>
              <w:left w:val="nil"/>
              <w:bottom w:val="nil"/>
              <w:right w:val="nil"/>
            </w:tcBorders>
            <w:shd w:val="clear" w:color="auto" w:fill="FAFAFA"/>
            <w:vAlign w:val="bottom"/>
          </w:tcPr>
          <w:p w14:paraId="7E4737A6" w14:textId="4289F8BF" w:rsidR="00B642B8" w:rsidRPr="005F7D2A" w:rsidRDefault="004C28C7" w:rsidP="00B642B8">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81</w:t>
            </w:r>
          </w:p>
        </w:tc>
        <w:tc>
          <w:tcPr>
            <w:tcW w:w="1368" w:type="dxa"/>
            <w:tcBorders>
              <w:top w:val="nil"/>
              <w:left w:val="nil"/>
              <w:bottom w:val="nil"/>
              <w:right w:val="nil"/>
            </w:tcBorders>
          </w:tcPr>
          <w:p w14:paraId="0D2ED358" w14:textId="21F88166" w:rsidR="00B642B8" w:rsidRPr="005F7D2A" w:rsidRDefault="004C28C7" w:rsidP="00B642B8">
            <w:pPr>
              <w:ind w:right="-72"/>
              <w:jc w:val="right"/>
              <w:rPr>
                <w:rFonts w:ascii="Arial" w:eastAsia="Arial Unicode MS" w:hAnsi="Arial" w:cs="Arial"/>
                <w:sz w:val="18"/>
                <w:szCs w:val="18"/>
              </w:rPr>
            </w:pPr>
            <w:r w:rsidRPr="004C28C7">
              <w:rPr>
                <w:rFonts w:ascii="Arial" w:eastAsia="Arial Unicode MS" w:hAnsi="Arial" w:cs="Arial"/>
                <w:sz w:val="18"/>
                <w:szCs w:val="18"/>
                <w:lang w:val="en-GB" w:eastAsia="en-GB"/>
              </w:rPr>
              <w:t>11</w:t>
            </w:r>
          </w:p>
        </w:tc>
      </w:tr>
      <w:tr w:rsidR="00B642B8" w:rsidRPr="005F7D2A" w14:paraId="6D276099" w14:textId="77777777" w:rsidTr="00990FD0">
        <w:tc>
          <w:tcPr>
            <w:tcW w:w="3355" w:type="dxa"/>
            <w:tcBorders>
              <w:top w:val="nil"/>
              <w:left w:val="nil"/>
              <w:bottom w:val="nil"/>
              <w:right w:val="nil"/>
            </w:tcBorders>
            <w:hideMark/>
          </w:tcPr>
          <w:p w14:paraId="5E8E6EED" w14:textId="77777777" w:rsidR="00B642B8" w:rsidRPr="005F7D2A" w:rsidRDefault="00B642B8" w:rsidP="00B642B8">
            <w:pPr>
              <w:ind w:left="-101"/>
              <w:rPr>
                <w:rFonts w:ascii="Arial" w:hAnsi="Arial" w:cs="Arial"/>
                <w:sz w:val="18"/>
                <w:szCs w:val="18"/>
              </w:rPr>
            </w:pPr>
            <w:r w:rsidRPr="005F7D2A">
              <w:rPr>
                <w:rFonts w:ascii="Arial" w:hAnsi="Arial" w:cs="Arial"/>
                <w:sz w:val="18"/>
                <w:szCs w:val="18"/>
              </w:rPr>
              <w:t xml:space="preserve">Deposits </w:t>
            </w:r>
          </w:p>
        </w:tc>
        <w:tc>
          <w:tcPr>
            <w:tcW w:w="638" w:type="dxa"/>
            <w:tcBorders>
              <w:top w:val="nil"/>
              <w:left w:val="nil"/>
              <w:bottom w:val="nil"/>
              <w:right w:val="nil"/>
            </w:tcBorders>
            <w:shd w:val="clear" w:color="auto" w:fill="auto"/>
          </w:tcPr>
          <w:p w14:paraId="19426C71" w14:textId="77777777" w:rsidR="00B642B8" w:rsidRPr="005F7D2A" w:rsidRDefault="00B642B8" w:rsidP="00B642B8">
            <w:pPr>
              <w:ind w:left="-40" w:right="-72"/>
              <w:jc w:val="center"/>
              <w:rPr>
                <w:rFonts w:ascii="Arial" w:eastAsia="Arial Unicode MS" w:hAnsi="Arial" w:cs="Arial"/>
                <w:sz w:val="18"/>
                <w:szCs w:val="18"/>
                <w:lang w:val="en-GB"/>
              </w:rPr>
            </w:pPr>
          </w:p>
        </w:tc>
        <w:tc>
          <w:tcPr>
            <w:tcW w:w="1368" w:type="dxa"/>
            <w:tcBorders>
              <w:top w:val="nil"/>
              <w:left w:val="nil"/>
              <w:bottom w:val="nil"/>
              <w:right w:val="nil"/>
            </w:tcBorders>
            <w:shd w:val="clear" w:color="auto" w:fill="FAFAFA"/>
            <w:vAlign w:val="bottom"/>
          </w:tcPr>
          <w:p w14:paraId="2446E592" w14:textId="0344CA06" w:rsidR="00B642B8" w:rsidRPr="005F7D2A" w:rsidRDefault="004C28C7" w:rsidP="00B642B8">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1</w:t>
            </w:r>
            <w:r w:rsidR="00A85E71" w:rsidRPr="005F7D2A">
              <w:rPr>
                <w:rFonts w:ascii="Arial" w:eastAsia="Arial Unicode MS" w:hAnsi="Arial" w:cs="Arial"/>
                <w:sz w:val="18"/>
                <w:szCs w:val="18"/>
              </w:rPr>
              <w:t>,</w:t>
            </w:r>
            <w:r w:rsidRPr="004C28C7">
              <w:rPr>
                <w:rFonts w:ascii="Arial" w:eastAsia="Arial Unicode MS" w:hAnsi="Arial" w:cs="Arial"/>
                <w:sz w:val="18"/>
                <w:szCs w:val="18"/>
                <w:lang w:val="en-GB"/>
              </w:rPr>
              <w:t>315</w:t>
            </w:r>
          </w:p>
        </w:tc>
        <w:tc>
          <w:tcPr>
            <w:tcW w:w="1368" w:type="dxa"/>
            <w:tcBorders>
              <w:top w:val="nil"/>
              <w:left w:val="nil"/>
              <w:bottom w:val="nil"/>
              <w:right w:val="nil"/>
            </w:tcBorders>
          </w:tcPr>
          <w:p w14:paraId="4EE1E68F" w14:textId="57BE1688" w:rsidR="00B642B8" w:rsidRPr="005F7D2A" w:rsidRDefault="004C28C7" w:rsidP="00B642B8">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eastAsia="en-GB"/>
              </w:rPr>
              <w:t>1</w:t>
            </w:r>
            <w:r w:rsidR="00B642B8" w:rsidRPr="005F7D2A">
              <w:rPr>
                <w:rFonts w:ascii="Arial" w:eastAsia="Arial Unicode MS" w:hAnsi="Arial" w:cs="Arial"/>
                <w:sz w:val="18"/>
                <w:szCs w:val="18"/>
                <w:lang w:val="en-GB" w:eastAsia="en-GB"/>
              </w:rPr>
              <w:t>,</w:t>
            </w:r>
            <w:r w:rsidRPr="004C28C7">
              <w:rPr>
                <w:rFonts w:ascii="Arial" w:eastAsia="Arial Unicode MS" w:hAnsi="Arial" w:cs="Arial"/>
                <w:sz w:val="18"/>
                <w:szCs w:val="18"/>
                <w:lang w:val="en-GB" w:eastAsia="en-GB"/>
              </w:rPr>
              <w:t>309</w:t>
            </w:r>
          </w:p>
        </w:tc>
        <w:tc>
          <w:tcPr>
            <w:tcW w:w="1368" w:type="dxa"/>
            <w:tcBorders>
              <w:top w:val="nil"/>
              <w:left w:val="nil"/>
              <w:bottom w:val="nil"/>
              <w:right w:val="nil"/>
            </w:tcBorders>
            <w:shd w:val="clear" w:color="auto" w:fill="FAFAFA"/>
            <w:vAlign w:val="bottom"/>
          </w:tcPr>
          <w:p w14:paraId="4B56D198" w14:textId="02DA5A41" w:rsidR="00B642B8" w:rsidRPr="005F7D2A" w:rsidRDefault="004C28C7" w:rsidP="00B642B8">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1</w:t>
            </w:r>
            <w:r w:rsidR="00A85E71" w:rsidRPr="005F7D2A">
              <w:rPr>
                <w:rFonts w:ascii="Arial" w:eastAsia="Arial Unicode MS" w:hAnsi="Arial" w:cs="Arial"/>
                <w:sz w:val="18"/>
                <w:szCs w:val="18"/>
              </w:rPr>
              <w:t>,</w:t>
            </w:r>
            <w:r w:rsidRPr="004C28C7">
              <w:rPr>
                <w:rFonts w:ascii="Arial" w:eastAsia="Arial Unicode MS" w:hAnsi="Arial" w:cs="Arial"/>
                <w:sz w:val="18"/>
                <w:szCs w:val="18"/>
                <w:lang w:val="en-GB"/>
              </w:rPr>
              <w:t>315</w:t>
            </w:r>
          </w:p>
        </w:tc>
        <w:tc>
          <w:tcPr>
            <w:tcW w:w="1368" w:type="dxa"/>
            <w:tcBorders>
              <w:top w:val="nil"/>
              <w:left w:val="nil"/>
              <w:bottom w:val="nil"/>
              <w:right w:val="nil"/>
            </w:tcBorders>
          </w:tcPr>
          <w:p w14:paraId="5CB37F4C" w14:textId="08F21CDD" w:rsidR="00B642B8" w:rsidRPr="005F7D2A" w:rsidRDefault="004C28C7" w:rsidP="00B642B8">
            <w:pPr>
              <w:ind w:right="-72"/>
              <w:jc w:val="right"/>
              <w:rPr>
                <w:rFonts w:ascii="Arial" w:eastAsia="Arial Unicode MS" w:hAnsi="Arial" w:cs="Arial"/>
                <w:sz w:val="18"/>
                <w:szCs w:val="18"/>
              </w:rPr>
            </w:pPr>
            <w:r w:rsidRPr="004C28C7">
              <w:rPr>
                <w:rFonts w:ascii="Arial" w:eastAsia="Arial Unicode MS" w:hAnsi="Arial" w:cs="Arial"/>
                <w:sz w:val="18"/>
                <w:szCs w:val="18"/>
                <w:lang w:val="en-GB" w:eastAsia="en-GB"/>
              </w:rPr>
              <w:t>1</w:t>
            </w:r>
            <w:r w:rsidR="00B642B8" w:rsidRPr="005F7D2A">
              <w:rPr>
                <w:rFonts w:ascii="Arial" w:eastAsia="Arial Unicode MS" w:hAnsi="Arial" w:cs="Arial"/>
                <w:sz w:val="18"/>
                <w:szCs w:val="18"/>
                <w:lang w:val="en-GB" w:eastAsia="en-GB"/>
              </w:rPr>
              <w:t>,</w:t>
            </w:r>
            <w:r w:rsidRPr="004C28C7">
              <w:rPr>
                <w:rFonts w:ascii="Arial" w:eastAsia="Arial Unicode MS" w:hAnsi="Arial" w:cs="Arial"/>
                <w:sz w:val="18"/>
                <w:szCs w:val="18"/>
                <w:lang w:val="en-GB" w:eastAsia="en-GB"/>
              </w:rPr>
              <w:t>309</w:t>
            </w:r>
          </w:p>
        </w:tc>
      </w:tr>
      <w:tr w:rsidR="00B642B8" w:rsidRPr="005F7D2A" w14:paraId="2F8DEDB0" w14:textId="77777777" w:rsidTr="00990FD0">
        <w:tc>
          <w:tcPr>
            <w:tcW w:w="3355" w:type="dxa"/>
            <w:tcBorders>
              <w:top w:val="nil"/>
              <w:left w:val="nil"/>
              <w:bottom w:val="nil"/>
              <w:right w:val="nil"/>
            </w:tcBorders>
            <w:hideMark/>
          </w:tcPr>
          <w:p w14:paraId="1AB1AD31" w14:textId="77777777" w:rsidR="00B642B8" w:rsidRPr="005F7D2A" w:rsidRDefault="00B642B8" w:rsidP="00812838">
            <w:pPr>
              <w:tabs>
                <w:tab w:val="left" w:pos="1459"/>
              </w:tabs>
              <w:ind w:left="-101"/>
              <w:rPr>
                <w:rFonts w:ascii="Arial" w:hAnsi="Arial" w:cs="Arial"/>
                <w:spacing w:val="-4"/>
                <w:sz w:val="18"/>
                <w:szCs w:val="18"/>
              </w:rPr>
            </w:pPr>
            <w:r w:rsidRPr="005F7D2A">
              <w:rPr>
                <w:rFonts w:ascii="Arial" w:hAnsi="Arial" w:cs="Arial"/>
                <w:spacing w:val="-4"/>
                <w:sz w:val="18"/>
                <w:szCs w:val="18"/>
              </w:rPr>
              <w:t>Accrued expenses</w:t>
            </w:r>
            <w:r w:rsidRPr="005F7D2A">
              <w:rPr>
                <w:rFonts w:ascii="Arial" w:hAnsi="Arial" w:cs="Arial"/>
                <w:spacing w:val="-4"/>
                <w:sz w:val="18"/>
                <w:szCs w:val="18"/>
              </w:rPr>
              <w:tab/>
              <w:t>- Third parties</w:t>
            </w:r>
          </w:p>
        </w:tc>
        <w:tc>
          <w:tcPr>
            <w:tcW w:w="638" w:type="dxa"/>
            <w:tcBorders>
              <w:top w:val="nil"/>
              <w:left w:val="nil"/>
              <w:bottom w:val="nil"/>
              <w:right w:val="nil"/>
            </w:tcBorders>
            <w:shd w:val="clear" w:color="auto" w:fill="auto"/>
          </w:tcPr>
          <w:p w14:paraId="2D4E01F3" w14:textId="77777777" w:rsidR="00B642B8" w:rsidRPr="005F7D2A" w:rsidRDefault="00B642B8" w:rsidP="00B642B8">
            <w:pPr>
              <w:ind w:left="-40" w:right="-72"/>
              <w:jc w:val="center"/>
              <w:rPr>
                <w:rFonts w:ascii="Arial" w:eastAsia="Arial Unicode MS" w:hAnsi="Arial" w:cs="Arial"/>
                <w:sz w:val="18"/>
                <w:szCs w:val="18"/>
                <w:lang w:val="en-GB"/>
              </w:rPr>
            </w:pPr>
          </w:p>
        </w:tc>
        <w:tc>
          <w:tcPr>
            <w:tcW w:w="1368" w:type="dxa"/>
            <w:tcBorders>
              <w:top w:val="nil"/>
              <w:left w:val="nil"/>
              <w:bottom w:val="nil"/>
              <w:right w:val="nil"/>
            </w:tcBorders>
            <w:shd w:val="clear" w:color="auto" w:fill="FAFAFA"/>
            <w:vAlign w:val="bottom"/>
          </w:tcPr>
          <w:p w14:paraId="24AD9641" w14:textId="4140A9FF" w:rsidR="00B642B8" w:rsidRPr="005F7D2A" w:rsidRDefault="004C28C7" w:rsidP="00B642B8">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28</w:t>
            </w:r>
            <w:r w:rsidR="00A85E71" w:rsidRPr="005F7D2A">
              <w:rPr>
                <w:rFonts w:ascii="Arial" w:eastAsia="Arial Unicode MS" w:hAnsi="Arial" w:cs="Arial"/>
                <w:sz w:val="18"/>
                <w:szCs w:val="18"/>
              </w:rPr>
              <w:t>,</w:t>
            </w:r>
            <w:r w:rsidRPr="004C28C7">
              <w:rPr>
                <w:rFonts w:ascii="Arial" w:eastAsia="Arial Unicode MS" w:hAnsi="Arial" w:cs="Arial"/>
                <w:sz w:val="18"/>
                <w:szCs w:val="18"/>
                <w:lang w:val="en-GB"/>
              </w:rPr>
              <w:t>672</w:t>
            </w:r>
          </w:p>
        </w:tc>
        <w:tc>
          <w:tcPr>
            <w:tcW w:w="1368" w:type="dxa"/>
            <w:tcBorders>
              <w:top w:val="nil"/>
              <w:left w:val="nil"/>
              <w:bottom w:val="nil"/>
              <w:right w:val="nil"/>
            </w:tcBorders>
          </w:tcPr>
          <w:p w14:paraId="326A0053" w14:textId="7F838150" w:rsidR="00B642B8" w:rsidRPr="005F7D2A" w:rsidRDefault="004C28C7" w:rsidP="00B642B8">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eastAsia="en-GB"/>
              </w:rPr>
              <w:t>29</w:t>
            </w:r>
            <w:r w:rsidR="00B642B8" w:rsidRPr="005F7D2A">
              <w:rPr>
                <w:rFonts w:ascii="Arial" w:eastAsia="Arial Unicode MS" w:hAnsi="Arial" w:cs="Arial"/>
                <w:sz w:val="18"/>
                <w:szCs w:val="18"/>
                <w:lang w:val="en-GB" w:eastAsia="en-GB"/>
              </w:rPr>
              <w:t>,</w:t>
            </w:r>
            <w:r w:rsidRPr="004C28C7">
              <w:rPr>
                <w:rFonts w:ascii="Arial" w:eastAsia="Arial Unicode MS" w:hAnsi="Arial" w:cs="Arial"/>
                <w:sz w:val="18"/>
                <w:szCs w:val="18"/>
                <w:lang w:val="en-GB" w:eastAsia="en-GB"/>
              </w:rPr>
              <w:t>079</w:t>
            </w:r>
          </w:p>
        </w:tc>
        <w:tc>
          <w:tcPr>
            <w:tcW w:w="1368" w:type="dxa"/>
            <w:tcBorders>
              <w:top w:val="nil"/>
              <w:left w:val="nil"/>
              <w:bottom w:val="nil"/>
              <w:right w:val="nil"/>
            </w:tcBorders>
            <w:shd w:val="clear" w:color="auto" w:fill="FAFAFA"/>
            <w:vAlign w:val="bottom"/>
          </w:tcPr>
          <w:p w14:paraId="279B3949" w14:textId="199872A9" w:rsidR="00B642B8" w:rsidRPr="005F7D2A" w:rsidRDefault="004C28C7" w:rsidP="00B642B8">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27</w:t>
            </w:r>
            <w:r w:rsidR="00A85E71" w:rsidRPr="005F7D2A">
              <w:rPr>
                <w:rFonts w:ascii="Arial" w:eastAsia="Arial Unicode MS" w:hAnsi="Arial" w:cs="Arial"/>
                <w:sz w:val="18"/>
                <w:szCs w:val="18"/>
              </w:rPr>
              <w:t>,</w:t>
            </w:r>
            <w:r w:rsidRPr="004C28C7">
              <w:rPr>
                <w:rFonts w:ascii="Arial" w:eastAsia="Arial Unicode MS" w:hAnsi="Arial" w:cs="Arial"/>
                <w:sz w:val="18"/>
                <w:szCs w:val="18"/>
                <w:lang w:val="en-GB"/>
              </w:rPr>
              <w:t>946</w:t>
            </w:r>
          </w:p>
        </w:tc>
        <w:tc>
          <w:tcPr>
            <w:tcW w:w="1368" w:type="dxa"/>
            <w:tcBorders>
              <w:top w:val="nil"/>
              <w:left w:val="nil"/>
              <w:bottom w:val="nil"/>
              <w:right w:val="nil"/>
            </w:tcBorders>
          </w:tcPr>
          <w:p w14:paraId="08F163CA" w14:textId="32D70FB3" w:rsidR="00B642B8" w:rsidRPr="005F7D2A" w:rsidRDefault="004C28C7" w:rsidP="00B642B8">
            <w:pPr>
              <w:ind w:right="-72"/>
              <w:jc w:val="right"/>
              <w:rPr>
                <w:rFonts w:ascii="Arial" w:eastAsia="Arial Unicode MS" w:hAnsi="Arial" w:cs="Arial"/>
                <w:sz w:val="18"/>
                <w:szCs w:val="18"/>
              </w:rPr>
            </w:pPr>
            <w:r w:rsidRPr="004C28C7">
              <w:rPr>
                <w:rFonts w:ascii="Arial" w:eastAsia="Arial Unicode MS" w:hAnsi="Arial" w:cs="Arial"/>
                <w:sz w:val="18"/>
                <w:szCs w:val="18"/>
                <w:lang w:val="en-GB" w:eastAsia="en-GB"/>
              </w:rPr>
              <w:t>27</w:t>
            </w:r>
            <w:r w:rsidR="00B642B8" w:rsidRPr="005F7D2A">
              <w:rPr>
                <w:rFonts w:ascii="Arial" w:eastAsia="Arial Unicode MS" w:hAnsi="Arial" w:cs="Arial"/>
                <w:sz w:val="18"/>
                <w:szCs w:val="18"/>
                <w:lang w:val="en-GB" w:eastAsia="en-GB"/>
              </w:rPr>
              <w:t>,</w:t>
            </w:r>
            <w:r w:rsidRPr="004C28C7">
              <w:rPr>
                <w:rFonts w:ascii="Arial" w:eastAsia="Arial Unicode MS" w:hAnsi="Arial" w:cs="Arial"/>
                <w:sz w:val="18"/>
                <w:szCs w:val="18"/>
                <w:lang w:val="en-GB" w:eastAsia="en-GB"/>
              </w:rPr>
              <w:t>499</w:t>
            </w:r>
          </w:p>
        </w:tc>
      </w:tr>
      <w:tr w:rsidR="00B642B8" w:rsidRPr="005F7D2A" w14:paraId="36D327AF" w14:textId="77777777" w:rsidTr="00990FD0">
        <w:tc>
          <w:tcPr>
            <w:tcW w:w="3355" w:type="dxa"/>
            <w:tcBorders>
              <w:top w:val="nil"/>
              <w:left w:val="nil"/>
              <w:bottom w:val="nil"/>
              <w:right w:val="nil"/>
            </w:tcBorders>
          </w:tcPr>
          <w:p w14:paraId="72E44057" w14:textId="2A9C1906" w:rsidR="00B642B8" w:rsidRPr="005F7D2A" w:rsidRDefault="00B642B8" w:rsidP="00812838">
            <w:pPr>
              <w:tabs>
                <w:tab w:val="left" w:pos="1459"/>
              </w:tabs>
              <w:ind w:left="-101"/>
              <w:rPr>
                <w:rFonts w:ascii="Arial" w:hAnsi="Arial" w:cs="Arial"/>
                <w:spacing w:val="-4"/>
                <w:sz w:val="18"/>
                <w:szCs w:val="18"/>
              </w:rPr>
            </w:pPr>
            <w:r w:rsidRPr="005F7D2A">
              <w:rPr>
                <w:rFonts w:ascii="Arial" w:hAnsi="Arial" w:cs="Arial"/>
                <w:spacing w:val="-4"/>
                <w:sz w:val="18"/>
                <w:szCs w:val="18"/>
              </w:rPr>
              <w:tab/>
              <w:t>- Related parties</w:t>
            </w:r>
          </w:p>
        </w:tc>
        <w:tc>
          <w:tcPr>
            <w:tcW w:w="638" w:type="dxa"/>
            <w:tcBorders>
              <w:top w:val="nil"/>
              <w:left w:val="nil"/>
              <w:bottom w:val="nil"/>
              <w:right w:val="nil"/>
            </w:tcBorders>
            <w:shd w:val="clear" w:color="auto" w:fill="auto"/>
          </w:tcPr>
          <w:p w14:paraId="39854DC8" w14:textId="401D971E" w:rsidR="00B642B8" w:rsidRPr="005F7D2A" w:rsidRDefault="004C28C7" w:rsidP="00B642B8">
            <w:pPr>
              <w:ind w:left="-40" w:right="-72"/>
              <w:jc w:val="center"/>
              <w:rPr>
                <w:rFonts w:ascii="Arial" w:hAnsi="Arial" w:cs="Arial"/>
                <w:sz w:val="18"/>
                <w:szCs w:val="18"/>
              </w:rPr>
            </w:pPr>
            <w:r w:rsidRPr="004C28C7">
              <w:rPr>
                <w:rFonts w:ascii="Arial" w:hAnsi="Arial" w:cs="Arial"/>
                <w:sz w:val="18"/>
                <w:szCs w:val="18"/>
                <w:lang w:val="en-GB"/>
              </w:rPr>
              <w:t>14</w:t>
            </w:r>
            <w:r w:rsidR="00B642B8" w:rsidRPr="005F7D2A">
              <w:rPr>
                <w:rFonts w:ascii="Arial" w:hAnsi="Arial" w:cs="Arial"/>
                <w:sz w:val="18"/>
                <w:szCs w:val="18"/>
              </w:rPr>
              <w:t xml:space="preserve"> b)</w:t>
            </w:r>
          </w:p>
        </w:tc>
        <w:tc>
          <w:tcPr>
            <w:tcW w:w="1368" w:type="dxa"/>
            <w:tcBorders>
              <w:top w:val="nil"/>
              <w:left w:val="nil"/>
              <w:bottom w:val="nil"/>
              <w:right w:val="nil"/>
            </w:tcBorders>
            <w:shd w:val="clear" w:color="auto" w:fill="FAFAFA"/>
            <w:vAlign w:val="bottom"/>
          </w:tcPr>
          <w:p w14:paraId="4A05B504" w14:textId="3BFC711E" w:rsidR="00B642B8" w:rsidRPr="005F7D2A" w:rsidRDefault="004C28C7" w:rsidP="00B642B8">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972</w:t>
            </w:r>
          </w:p>
        </w:tc>
        <w:tc>
          <w:tcPr>
            <w:tcW w:w="1368" w:type="dxa"/>
            <w:tcBorders>
              <w:top w:val="nil"/>
              <w:left w:val="nil"/>
              <w:bottom w:val="nil"/>
              <w:right w:val="nil"/>
            </w:tcBorders>
          </w:tcPr>
          <w:p w14:paraId="57FE3F9B" w14:textId="7D81DE24" w:rsidR="00B642B8" w:rsidRPr="005F7D2A" w:rsidDel="00C465A9" w:rsidRDefault="004C28C7" w:rsidP="00B642B8">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eastAsia="en-GB"/>
              </w:rPr>
              <w:t>1</w:t>
            </w:r>
            <w:r w:rsidR="00B642B8" w:rsidRPr="005F7D2A">
              <w:rPr>
                <w:rFonts w:ascii="Arial" w:eastAsia="Arial Unicode MS" w:hAnsi="Arial" w:cs="Arial"/>
                <w:sz w:val="18"/>
                <w:szCs w:val="18"/>
                <w:lang w:val="en-GB" w:eastAsia="en-GB"/>
              </w:rPr>
              <w:t>,</w:t>
            </w:r>
            <w:r w:rsidRPr="004C28C7">
              <w:rPr>
                <w:rFonts w:ascii="Arial" w:eastAsia="Arial Unicode MS" w:hAnsi="Arial" w:cs="Arial"/>
                <w:sz w:val="18"/>
                <w:szCs w:val="18"/>
                <w:lang w:val="en-GB" w:eastAsia="en-GB"/>
              </w:rPr>
              <w:t>440</w:t>
            </w:r>
          </w:p>
        </w:tc>
        <w:tc>
          <w:tcPr>
            <w:tcW w:w="1368" w:type="dxa"/>
            <w:tcBorders>
              <w:top w:val="nil"/>
              <w:left w:val="nil"/>
              <w:bottom w:val="nil"/>
              <w:right w:val="nil"/>
            </w:tcBorders>
            <w:shd w:val="clear" w:color="auto" w:fill="FAFAFA"/>
            <w:vAlign w:val="bottom"/>
          </w:tcPr>
          <w:p w14:paraId="4FDAFF64" w14:textId="49C3655E" w:rsidR="00B642B8" w:rsidRPr="005F7D2A" w:rsidRDefault="004C28C7" w:rsidP="00B642B8">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91</w:t>
            </w:r>
          </w:p>
        </w:tc>
        <w:tc>
          <w:tcPr>
            <w:tcW w:w="1368" w:type="dxa"/>
            <w:tcBorders>
              <w:top w:val="nil"/>
              <w:left w:val="nil"/>
              <w:bottom w:val="nil"/>
              <w:right w:val="nil"/>
            </w:tcBorders>
          </w:tcPr>
          <w:p w14:paraId="1F847041" w14:textId="2C616E4A" w:rsidR="00B642B8" w:rsidRPr="005F7D2A" w:rsidDel="00C465A9" w:rsidRDefault="004C28C7" w:rsidP="00B642B8">
            <w:pPr>
              <w:ind w:right="-72"/>
              <w:jc w:val="right"/>
              <w:rPr>
                <w:rFonts w:ascii="Arial" w:eastAsia="Arial Unicode MS" w:hAnsi="Arial" w:cs="Arial"/>
                <w:sz w:val="18"/>
                <w:szCs w:val="18"/>
              </w:rPr>
            </w:pPr>
            <w:r w:rsidRPr="004C28C7">
              <w:rPr>
                <w:rFonts w:ascii="Arial" w:eastAsia="Arial Unicode MS" w:hAnsi="Arial" w:cs="Arial"/>
                <w:sz w:val="18"/>
                <w:szCs w:val="18"/>
                <w:lang w:val="en-GB" w:eastAsia="en-GB"/>
              </w:rPr>
              <w:t>136</w:t>
            </w:r>
          </w:p>
        </w:tc>
      </w:tr>
      <w:tr w:rsidR="00B642B8" w:rsidRPr="005F7D2A" w14:paraId="08612E45" w14:textId="77777777" w:rsidTr="00990FD0">
        <w:tc>
          <w:tcPr>
            <w:tcW w:w="3355" w:type="dxa"/>
            <w:tcBorders>
              <w:top w:val="nil"/>
              <w:left w:val="nil"/>
              <w:bottom w:val="nil"/>
              <w:right w:val="nil"/>
            </w:tcBorders>
            <w:hideMark/>
          </w:tcPr>
          <w:p w14:paraId="5DA635A5" w14:textId="4099AB13" w:rsidR="00B642B8" w:rsidRPr="005F7D2A" w:rsidRDefault="00C2325C" w:rsidP="00812838">
            <w:pPr>
              <w:tabs>
                <w:tab w:val="left" w:pos="1459"/>
              </w:tabs>
              <w:ind w:left="-101"/>
              <w:rPr>
                <w:rFonts w:ascii="Arial" w:hAnsi="Arial" w:cs="Arial"/>
                <w:spacing w:val="-4"/>
                <w:sz w:val="18"/>
                <w:szCs w:val="18"/>
              </w:rPr>
            </w:pPr>
            <w:r w:rsidRPr="005F7D2A">
              <w:rPr>
                <w:rFonts w:ascii="Arial" w:hAnsi="Arial" w:cs="Arial"/>
                <w:noProof/>
                <w:spacing w:val="-4"/>
                <w:sz w:val="20"/>
                <w:szCs w:val="20"/>
              </w:rPr>
              <w:t>Contract liabilities</w:t>
            </w:r>
            <w:r w:rsidR="00706FB2" w:rsidRPr="005F7D2A">
              <w:rPr>
                <w:rFonts w:ascii="Arial" w:hAnsi="Arial" w:cs="Arial"/>
                <w:noProof/>
                <w:spacing w:val="-4"/>
                <w:sz w:val="20"/>
                <w:szCs w:val="20"/>
              </w:rPr>
              <w:tab/>
            </w:r>
            <w:r w:rsidR="00B642B8" w:rsidRPr="005F7D2A">
              <w:rPr>
                <w:rFonts w:ascii="Arial" w:hAnsi="Arial" w:cs="Arial"/>
                <w:spacing w:val="-4"/>
                <w:sz w:val="18"/>
                <w:szCs w:val="18"/>
              </w:rPr>
              <w:t>- Third parties</w:t>
            </w:r>
          </w:p>
        </w:tc>
        <w:tc>
          <w:tcPr>
            <w:tcW w:w="638" w:type="dxa"/>
            <w:tcBorders>
              <w:top w:val="nil"/>
              <w:left w:val="nil"/>
              <w:bottom w:val="nil"/>
              <w:right w:val="nil"/>
            </w:tcBorders>
            <w:shd w:val="clear" w:color="auto" w:fill="auto"/>
          </w:tcPr>
          <w:p w14:paraId="4C64E94F" w14:textId="77777777" w:rsidR="00B642B8" w:rsidRPr="005F7D2A" w:rsidRDefault="00B642B8" w:rsidP="00B642B8">
            <w:pPr>
              <w:ind w:left="-40"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FAFAFA"/>
            <w:vAlign w:val="bottom"/>
          </w:tcPr>
          <w:p w14:paraId="56576AE4" w14:textId="1F15F1B2" w:rsidR="00B642B8" w:rsidRPr="005F7D2A" w:rsidRDefault="004C28C7" w:rsidP="00B642B8">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58</w:t>
            </w:r>
            <w:r w:rsidR="00A85E71" w:rsidRPr="005F7D2A">
              <w:rPr>
                <w:rFonts w:ascii="Arial" w:eastAsia="Arial Unicode MS" w:hAnsi="Arial" w:cs="Arial"/>
                <w:sz w:val="18"/>
                <w:szCs w:val="18"/>
              </w:rPr>
              <w:t>,</w:t>
            </w:r>
            <w:r w:rsidRPr="004C28C7">
              <w:rPr>
                <w:rFonts w:ascii="Arial" w:eastAsia="Arial Unicode MS" w:hAnsi="Arial" w:cs="Arial"/>
                <w:sz w:val="18"/>
                <w:szCs w:val="18"/>
                <w:lang w:val="en-GB"/>
              </w:rPr>
              <w:t>208</w:t>
            </w:r>
          </w:p>
        </w:tc>
        <w:tc>
          <w:tcPr>
            <w:tcW w:w="1368" w:type="dxa"/>
            <w:tcBorders>
              <w:top w:val="nil"/>
              <w:left w:val="nil"/>
              <w:bottom w:val="nil"/>
              <w:right w:val="nil"/>
            </w:tcBorders>
          </w:tcPr>
          <w:p w14:paraId="72AC9BF2" w14:textId="7C370725" w:rsidR="00B642B8" w:rsidRPr="005F7D2A" w:rsidRDefault="004C28C7" w:rsidP="00B642B8">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eastAsia="en-GB"/>
              </w:rPr>
              <w:t>48</w:t>
            </w:r>
            <w:r w:rsidR="00B642B8" w:rsidRPr="005F7D2A">
              <w:rPr>
                <w:rFonts w:ascii="Arial" w:eastAsia="Arial Unicode MS" w:hAnsi="Arial" w:cs="Arial"/>
                <w:sz w:val="18"/>
                <w:szCs w:val="18"/>
                <w:lang w:val="en-GB" w:eastAsia="en-GB"/>
              </w:rPr>
              <w:t>,</w:t>
            </w:r>
            <w:r w:rsidRPr="004C28C7">
              <w:rPr>
                <w:rFonts w:ascii="Arial" w:eastAsia="Arial Unicode MS" w:hAnsi="Arial" w:cs="Arial"/>
                <w:sz w:val="18"/>
                <w:szCs w:val="18"/>
                <w:lang w:val="en-GB" w:eastAsia="en-GB"/>
              </w:rPr>
              <w:t>963</w:t>
            </w:r>
          </w:p>
        </w:tc>
        <w:tc>
          <w:tcPr>
            <w:tcW w:w="1368" w:type="dxa"/>
            <w:tcBorders>
              <w:top w:val="nil"/>
              <w:left w:val="nil"/>
              <w:bottom w:val="nil"/>
              <w:right w:val="nil"/>
            </w:tcBorders>
            <w:shd w:val="clear" w:color="auto" w:fill="FAFAFA"/>
            <w:vAlign w:val="bottom"/>
          </w:tcPr>
          <w:p w14:paraId="62E77B10" w14:textId="11FA88A8" w:rsidR="00B642B8" w:rsidRPr="005F7D2A" w:rsidRDefault="004C28C7" w:rsidP="00B642B8">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57</w:t>
            </w:r>
            <w:r w:rsidR="00A85E71" w:rsidRPr="005F7D2A">
              <w:rPr>
                <w:rFonts w:ascii="Arial" w:eastAsia="Arial Unicode MS" w:hAnsi="Arial" w:cs="Arial"/>
                <w:sz w:val="18"/>
                <w:szCs w:val="18"/>
              </w:rPr>
              <w:t>,</w:t>
            </w:r>
            <w:r w:rsidRPr="004C28C7">
              <w:rPr>
                <w:rFonts w:ascii="Arial" w:eastAsia="Arial Unicode MS" w:hAnsi="Arial" w:cs="Arial"/>
                <w:sz w:val="18"/>
                <w:szCs w:val="18"/>
                <w:lang w:val="en-GB"/>
              </w:rPr>
              <w:t>690</w:t>
            </w:r>
          </w:p>
        </w:tc>
        <w:tc>
          <w:tcPr>
            <w:tcW w:w="1368" w:type="dxa"/>
            <w:tcBorders>
              <w:top w:val="nil"/>
              <w:left w:val="nil"/>
              <w:bottom w:val="nil"/>
              <w:right w:val="nil"/>
            </w:tcBorders>
          </w:tcPr>
          <w:p w14:paraId="6569013B" w14:textId="276D9DC3" w:rsidR="00B642B8" w:rsidRPr="005F7D2A" w:rsidRDefault="004C28C7" w:rsidP="00B642B8">
            <w:pPr>
              <w:ind w:right="-72"/>
              <w:jc w:val="right"/>
              <w:rPr>
                <w:rFonts w:ascii="Arial" w:eastAsia="Arial Unicode MS" w:hAnsi="Arial" w:cs="Arial"/>
                <w:sz w:val="18"/>
                <w:szCs w:val="18"/>
              </w:rPr>
            </w:pPr>
            <w:r w:rsidRPr="004C28C7">
              <w:rPr>
                <w:rFonts w:ascii="Arial" w:eastAsia="Arial Unicode MS" w:hAnsi="Arial" w:cs="Arial"/>
                <w:sz w:val="18"/>
                <w:szCs w:val="18"/>
                <w:lang w:val="en-GB" w:eastAsia="en-GB"/>
              </w:rPr>
              <w:t>47</w:t>
            </w:r>
            <w:r w:rsidR="00B642B8" w:rsidRPr="005F7D2A">
              <w:rPr>
                <w:rFonts w:ascii="Arial" w:eastAsia="Arial Unicode MS" w:hAnsi="Arial" w:cs="Arial"/>
                <w:sz w:val="18"/>
                <w:szCs w:val="18"/>
                <w:lang w:val="en-GB" w:eastAsia="en-GB"/>
              </w:rPr>
              <w:t>,</w:t>
            </w:r>
            <w:r w:rsidRPr="004C28C7">
              <w:rPr>
                <w:rFonts w:ascii="Arial" w:eastAsia="Arial Unicode MS" w:hAnsi="Arial" w:cs="Arial"/>
                <w:sz w:val="18"/>
                <w:szCs w:val="18"/>
                <w:lang w:val="en-GB" w:eastAsia="en-GB"/>
              </w:rPr>
              <w:t>743</w:t>
            </w:r>
          </w:p>
        </w:tc>
      </w:tr>
      <w:tr w:rsidR="00B642B8" w:rsidRPr="005F7D2A" w14:paraId="794CC51A" w14:textId="77777777" w:rsidTr="00990FD0">
        <w:tc>
          <w:tcPr>
            <w:tcW w:w="3355" w:type="dxa"/>
            <w:tcBorders>
              <w:top w:val="nil"/>
              <w:left w:val="nil"/>
              <w:bottom w:val="nil"/>
              <w:right w:val="nil"/>
            </w:tcBorders>
          </w:tcPr>
          <w:p w14:paraId="3DC5112F" w14:textId="18804A2D" w:rsidR="00B642B8" w:rsidRPr="005F7D2A" w:rsidRDefault="00706FB2" w:rsidP="00812838">
            <w:pPr>
              <w:tabs>
                <w:tab w:val="left" w:pos="1459"/>
                <w:tab w:val="left" w:pos="1552"/>
              </w:tabs>
              <w:ind w:left="-101"/>
              <w:jc w:val="both"/>
              <w:rPr>
                <w:rFonts w:ascii="Arial" w:hAnsi="Arial" w:cs="Arial"/>
                <w:spacing w:val="-4"/>
                <w:sz w:val="18"/>
                <w:szCs w:val="18"/>
              </w:rPr>
            </w:pPr>
            <w:r w:rsidRPr="005F7D2A">
              <w:rPr>
                <w:rFonts w:ascii="Arial" w:hAnsi="Arial" w:cs="Arial"/>
                <w:spacing w:val="-4"/>
                <w:sz w:val="18"/>
                <w:szCs w:val="18"/>
              </w:rPr>
              <w:tab/>
            </w:r>
            <w:r w:rsidR="00B642B8" w:rsidRPr="005F7D2A">
              <w:rPr>
                <w:rFonts w:ascii="Arial" w:hAnsi="Arial" w:cs="Arial"/>
                <w:spacing w:val="-4"/>
                <w:sz w:val="18"/>
                <w:szCs w:val="18"/>
              </w:rPr>
              <w:t>- Related parties</w:t>
            </w:r>
          </w:p>
        </w:tc>
        <w:tc>
          <w:tcPr>
            <w:tcW w:w="638" w:type="dxa"/>
            <w:tcBorders>
              <w:top w:val="nil"/>
              <w:left w:val="nil"/>
              <w:bottom w:val="nil"/>
              <w:right w:val="nil"/>
            </w:tcBorders>
            <w:shd w:val="clear" w:color="auto" w:fill="auto"/>
          </w:tcPr>
          <w:p w14:paraId="4C311E5A" w14:textId="232B22FC" w:rsidR="00B642B8" w:rsidRPr="005F7D2A" w:rsidRDefault="004C28C7" w:rsidP="00B642B8">
            <w:pPr>
              <w:ind w:left="-40" w:right="-72"/>
              <w:jc w:val="center"/>
              <w:rPr>
                <w:rFonts w:ascii="Arial" w:eastAsia="Arial Unicode MS" w:hAnsi="Arial" w:cs="Arial"/>
                <w:sz w:val="18"/>
                <w:szCs w:val="18"/>
                <w:lang w:val="en-GB"/>
              </w:rPr>
            </w:pPr>
            <w:r w:rsidRPr="004C28C7">
              <w:rPr>
                <w:rFonts w:ascii="Arial" w:hAnsi="Arial" w:cs="Arial"/>
                <w:sz w:val="18"/>
                <w:szCs w:val="18"/>
                <w:lang w:val="en-GB"/>
              </w:rPr>
              <w:t>14</w:t>
            </w:r>
            <w:r w:rsidR="00B642B8" w:rsidRPr="005F7D2A">
              <w:rPr>
                <w:rFonts w:ascii="Arial" w:hAnsi="Arial" w:cs="Arial"/>
                <w:sz w:val="18"/>
                <w:szCs w:val="18"/>
              </w:rPr>
              <w:t xml:space="preserve"> b)</w:t>
            </w:r>
          </w:p>
        </w:tc>
        <w:tc>
          <w:tcPr>
            <w:tcW w:w="1368" w:type="dxa"/>
            <w:tcBorders>
              <w:top w:val="nil"/>
              <w:left w:val="nil"/>
              <w:bottom w:val="nil"/>
              <w:right w:val="nil"/>
            </w:tcBorders>
            <w:shd w:val="clear" w:color="auto" w:fill="FAFAFA"/>
            <w:vAlign w:val="bottom"/>
          </w:tcPr>
          <w:p w14:paraId="13663A37" w14:textId="31935FD1" w:rsidR="00B642B8" w:rsidRPr="005F7D2A" w:rsidRDefault="004C28C7" w:rsidP="00B642B8">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641</w:t>
            </w:r>
          </w:p>
        </w:tc>
        <w:tc>
          <w:tcPr>
            <w:tcW w:w="1368" w:type="dxa"/>
            <w:tcBorders>
              <w:top w:val="nil"/>
              <w:left w:val="nil"/>
              <w:bottom w:val="nil"/>
              <w:right w:val="nil"/>
            </w:tcBorders>
          </w:tcPr>
          <w:p w14:paraId="53D40973" w14:textId="72DEE763" w:rsidR="00B642B8" w:rsidRPr="005F7D2A" w:rsidRDefault="00B642B8" w:rsidP="00B642B8">
            <w:pPr>
              <w:ind w:left="-40" w:right="-72"/>
              <w:jc w:val="right"/>
              <w:rPr>
                <w:rFonts w:ascii="Arial" w:eastAsia="Arial Unicode MS" w:hAnsi="Arial" w:cs="Arial"/>
                <w:sz w:val="18"/>
                <w:szCs w:val="18"/>
                <w:lang w:val="en-GB" w:eastAsia="en-GB"/>
              </w:rPr>
            </w:pPr>
            <w:r w:rsidRPr="005F7D2A">
              <w:rPr>
                <w:rFonts w:ascii="Arial" w:eastAsia="Arial Unicode MS" w:hAnsi="Arial" w:cs="Arial"/>
                <w:sz w:val="18"/>
                <w:szCs w:val="18"/>
                <w:lang w:val="en-GB" w:eastAsia="en-GB"/>
              </w:rPr>
              <w:t>-</w:t>
            </w:r>
          </w:p>
        </w:tc>
        <w:tc>
          <w:tcPr>
            <w:tcW w:w="1368" w:type="dxa"/>
            <w:tcBorders>
              <w:top w:val="nil"/>
              <w:left w:val="nil"/>
              <w:bottom w:val="nil"/>
              <w:right w:val="nil"/>
            </w:tcBorders>
            <w:shd w:val="clear" w:color="auto" w:fill="FAFAFA"/>
            <w:vAlign w:val="bottom"/>
          </w:tcPr>
          <w:p w14:paraId="087B66D5" w14:textId="209647BA" w:rsidR="00B642B8" w:rsidRPr="005F7D2A" w:rsidRDefault="004C28C7" w:rsidP="00B642B8">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641</w:t>
            </w:r>
          </w:p>
        </w:tc>
        <w:tc>
          <w:tcPr>
            <w:tcW w:w="1368" w:type="dxa"/>
            <w:tcBorders>
              <w:top w:val="nil"/>
              <w:left w:val="nil"/>
              <w:bottom w:val="nil"/>
              <w:right w:val="nil"/>
            </w:tcBorders>
          </w:tcPr>
          <w:p w14:paraId="0124BBFF" w14:textId="6C5FA657" w:rsidR="00B642B8" w:rsidRPr="005F7D2A" w:rsidRDefault="00B642B8" w:rsidP="00B642B8">
            <w:pPr>
              <w:ind w:right="-72"/>
              <w:jc w:val="right"/>
              <w:rPr>
                <w:rFonts w:ascii="Arial" w:eastAsia="Arial Unicode MS" w:hAnsi="Arial" w:cs="Arial"/>
                <w:sz w:val="18"/>
                <w:szCs w:val="18"/>
                <w:lang w:val="en-GB" w:eastAsia="en-GB"/>
              </w:rPr>
            </w:pPr>
            <w:r w:rsidRPr="005F7D2A">
              <w:rPr>
                <w:rFonts w:ascii="Arial" w:eastAsia="Arial Unicode MS" w:hAnsi="Arial" w:cs="Arial"/>
                <w:sz w:val="18"/>
                <w:szCs w:val="18"/>
                <w:lang w:val="en-GB" w:eastAsia="en-GB"/>
              </w:rPr>
              <w:t>-</w:t>
            </w:r>
          </w:p>
        </w:tc>
      </w:tr>
      <w:tr w:rsidR="00B642B8" w:rsidRPr="000667F0" w14:paraId="09736151" w14:textId="77777777" w:rsidTr="00990FD0">
        <w:tc>
          <w:tcPr>
            <w:tcW w:w="3355" w:type="dxa"/>
            <w:tcBorders>
              <w:top w:val="nil"/>
              <w:left w:val="nil"/>
              <w:bottom w:val="nil"/>
              <w:right w:val="nil"/>
            </w:tcBorders>
          </w:tcPr>
          <w:p w14:paraId="1338CDE2" w14:textId="77777777" w:rsidR="00B642B8" w:rsidRPr="000667F0" w:rsidRDefault="00B642B8" w:rsidP="00B642B8">
            <w:pPr>
              <w:ind w:left="-101"/>
              <w:rPr>
                <w:rFonts w:ascii="Arial" w:hAnsi="Arial" w:cs="Arial"/>
                <w:sz w:val="12"/>
                <w:szCs w:val="12"/>
              </w:rPr>
            </w:pPr>
          </w:p>
        </w:tc>
        <w:tc>
          <w:tcPr>
            <w:tcW w:w="638" w:type="dxa"/>
            <w:tcBorders>
              <w:top w:val="nil"/>
              <w:left w:val="nil"/>
              <w:bottom w:val="nil"/>
              <w:right w:val="nil"/>
            </w:tcBorders>
            <w:shd w:val="clear" w:color="auto" w:fill="auto"/>
          </w:tcPr>
          <w:p w14:paraId="053F0F27" w14:textId="77777777" w:rsidR="00B642B8" w:rsidRPr="000667F0" w:rsidRDefault="00B642B8" w:rsidP="00B642B8">
            <w:pPr>
              <w:ind w:left="-40" w:right="-72"/>
              <w:jc w:val="right"/>
              <w:rPr>
                <w:rFonts w:ascii="Arial" w:eastAsia="Arial Unicode MS" w:hAnsi="Arial" w:cs="Arial"/>
                <w:sz w:val="12"/>
                <w:szCs w:val="12"/>
                <w:lang w:val="en-GB"/>
              </w:rPr>
            </w:pPr>
          </w:p>
        </w:tc>
        <w:tc>
          <w:tcPr>
            <w:tcW w:w="1368" w:type="dxa"/>
            <w:tcBorders>
              <w:top w:val="single" w:sz="4" w:space="0" w:color="auto"/>
              <w:left w:val="nil"/>
              <w:bottom w:val="nil"/>
              <w:right w:val="nil"/>
            </w:tcBorders>
            <w:shd w:val="clear" w:color="auto" w:fill="FAFAFA"/>
            <w:vAlign w:val="bottom"/>
          </w:tcPr>
          <w:p w14:paraId="5F34F98C" w14:textId="01B9490B" w:rsidR="00B642B8" w:rsidRPr="000667F0" w:rsidRDefault="00B642B8" w:rsidP="00B642B8">
            <w:pPr>
              <w:ind w:left="-40" w:right="-72"/>
              <w:jc w:val="right"/>
              <w:rPr>
                <w:rFonts w:ascii="Arial" w:eastAsia="Arial Unicode MS" w:hAnsi="Arial" w:cs="Arial"/>
                <w:sz w:val="12"/>
                <w:szCs w:val="12"/>
                <w:lang w:val="en-GB"/>
              </w:rPr>
            </w:pPr>
          </w:p>
        </w:tc>
        <w:tc>
          <w:tcPr>
            <w:tcW w:w="1368" w:type="dxa"/>
            <w:tcBorders>
              <w:top w:val="single" w:sz="4" w:space="0" w:color="auto"/>
              <w:left w:val="nil"/>
              <w:bottom w:val="nil"/>
              <w:right w:val="nil"/>
            </w:tcBorders>
            <w:vAlign w:val="bottom"/>
          </w:tcPr>
          <w:p w14:paraId="0E565A69" w14:textId="77777777" w:rsidR="00B642B8" w:rsidRPr="000667F0" w:rsidRDefault="00B642B8" w:rsidP="00B642B8">
            <w:pPr>
              <w:ind w:left="-40" w:right="-72"/>
              <w:jc w:val="right"/>
              <w:rPr>
                <w:rFonts w:ascii="Arial" w:eastAsia="Arial Unicode MS" w:hAnsi="Arial" w:cs="Arial"/>
                <w:sz w:val="12"/>
                <w:szCs w:val="12"/>
                <w:lang w:val="en-GB"/>
              </w:rPr>
            </w:pPr>
          </w:p>
        </w:tc>
        <w:tc>
          <w:tcPr>
            <w:tcW w:w="1368" w:type="dxa"/>
            <w:tcBorders>
              <w:top w:val="single" w:sz="4" w:space="0" w:color="auto"/>
              <w:left w:val="nil"/>
              <w:bottom w:val="nil"/>
              <w:right w:val="nil"/>
            </w:tcBorders>
            <w:shd w:val="clear" w:color="auto" w:fill="FAFAFA"/>
            <w:vAlign w:val="bottom"/>
          </w:tcPr>
          <w:p w14:paraId="21D72CDD" w14:textId="77777777" w:rsidR="00B642B8" w:rsidRPr="000667F0" w:rsidRDefault="00B642B8" w:rsidP="00B642B8">
            <w:pPr>
              <w:ind w:left="-40" w:right="-72"/>
              <w:jc w:val="right"/>
              <w:rPr>
                <w:rFonts w:ascii="Arial" w:eastAsia="Arial Unicode MS" w:hAnsi="Arial" w:cs="Arial"/>
                <w:sz w:val="12"/>
                <w:szCs w:val="12"/>
                <w:lang w:val="en-GB"/>
              </w:rPr>
            </w:pPr>
          </w:p>
        </w:tc>
        <w:tc>
          <w:tcPr>
            <w:tcW w:w="1368" w:type="dxa"/>
            <w:tcBorders>
              <w:top w:val="single" w:sz="4" w:space="0" w:color="auto"/>
              <w:left w:val="nil"/>
              <w:bottom w:val="nil"/>
              <w:right w:val="nil"/>
            </w:tcBorders>
            <w:vAlign w:val="bottom"/>
          </w:tcPr>
          <w:p w14:paraId="56E0CF09" w14:textId="77777777" w:rsidR="00B642B8" w:rsidRPr="000667F0" w:rsidRDefault="00B642B8" w:rsidP="00B642B8">
            <w:pPr>
              <w:ind w:right="-72"/>
              <w:jc w:val="right"/>
              <w:rPr>
                <w:rFonts w:ascii="Arial" w:hAnsi="Arial" w:cs="Arial"/>
                <w:snapToGrid w:val="0"/>
                <w:sz w:val="12"/>
                <w:szCs w:val="12"/>
                <w:lang w:val="en-GB" w:eastAsia="th-TH"/>
              </w:rPr>
            </w:pPr>
          </w:p>
        </w:tc>
      </w:tr>
      <w:tr w:rsidR="00B642B8" w:rsidRPr="005F7D2A" w14:paraId="02FEF6A1" w14:textId="77777777" w:rsidTr="00990FD0">
        <w:tc>
          <w:tcPr>
            <w:tcW w:w="3355" w:type="dxa"/>
            <w:tcBorders>
              <w:top w:val="nil"/>
              <w:left w:val="nil"/>
              <w:bottom w:val="nil"/>
              <w:right w:val="nil"/>
            </w:tcBorders>
            <w:vAlign w:val="bottom"/>
            <w:hideMark/>
          </w:tcPr>
          <w:p w14:paraId="2A691A1F" w14:textId="77777777" w:rsidR="00B642B8" w:rsidRPr="005F7D2A" w:rsidRDefault="00B642B8" w:rsidP="00B642B8">
            <w:pPr>
              <w:tabs>
                <w:tab w:val="left" w:pos="166"/>
              </w:tabs>
              <w:ind w:left="-101"/>
              <w:jc w:val="both"/>
              <w:rPr>
                <w:rFonts w:ascii="Arial" w:hAnsi="Arial" w:cs="Arial"/>
                <w:b/>
                <w:sz w:val="18"/>
                <w:szCs w:val="18"/>
                <w:lang w:val="en-GB"/>
              </w:rPr>
            </w:pPr>
            <w:r w:rsidRPr="005F7D2A">
              <w:rPr>
                <w:rFonts w:ascii="Arial" w:hAnsi="Arial" w:cs="Arial"/>
                <w:b/>
                <w:sz w:val="18"/>
                <w:szCs w:val="18"/>
                <w:lang w:val="en-GB"/>
              </w:rPr>
              <w:t>Total</w:t>
            </w:r>
          </w:p>
        </w:tc>
        <w:tc>
          <w:tcPr>
            <w:tcW w:w="638" w:type="dxa"/>
            <w:tcBorders>
              <w:top w:val="nil"/>
              <w:left w:val="nil"/>
              <w:bottom w:val="nil"/>
              <w:right w:val="nil"/>
            </w:tcBorders>
            <w:shd w:val="clear" w:color="auto" w:fill="auto"/>
          </w:tcPr>
          <w:p w14:paraId="1D1BEBDC" w14:textId="77777777" w:rsidR="00B642B8" w:rsidRPr="005F7D2A" w:rsidRDefault="00B642B8" w:rsidP="00B642B8">
            <w:pPr>
              <w:ind w:left="-40" w:right="-72"/>
              <w:jc w:val="right"/>
              <w:rPr>
                <w:rFonts w:ascii="Arial" w:eastAsia="Arial Unicode MS" w:hAnsi="Arial" w:cs="Arial"/>
                <w:sz w:val="18"/>
                <w:szCs w:val="18"/>
                <w:lang w:val="en-GB"/>
              </w:rPr>
            </w:pPr>
          </w:p>
        </w:tc>
        <w:tc>
          <w:tcPr>
            <w:tcW w:w="1368" w:type="dxa"/>
            <w:tcBorders>
              <w:top w:val="nil"/>
              <w:left w:val="nil"/>
              <w:bottom w:val="single" w:sz="4" w:space="0" w:color="auto"/>
              <w:right w:val="nil"/>
            </w:tcBorders>
            <w:shd w:val="clear" w:color="auto" w:fill="FAFAFA"/>
            <w:vAlign w:val="bottom"/>
          </w:tcPr>
          <w:p w14:paraId="53340D2B" w14:textId="3B4E8851" w:rsidR="00B642B8" w:rsidRPr="005F7D2A" w:rsidRDefault="004C28C7" w:rsidP="00B642B8">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107</w:t>
            </w:r>
            <w:r w:rsidR="00A85E71" w:rsidRPr="005F7D2A">
              <w:rPr>
                <w:rFonts w:ascii="Arial" w:eastAsia="Arial Unicode MS" w:hAnsi="Arial" w:cs="Arial"/>
                <w:sz w:val="18"/>
                <w:szCs w:val="18"/>
                <w:lang w:val="en-GB"/>
              </w:rPr>
              <w:t>,</w:t>
            </w:r>
            <w:r w:rsidRPr="004C28C7">
              <w:rPr>
                <w:rFonts w:ascii="Arial" w:eastAsia="Arial Unicode MS" w:hAnsi="Arial" w:cs="Arial"/>
                <w:sz w:val="18"/>
                <w:szCs w:val="18"/>
                <w:lang w:val="en-GB"/>
              </w:rPr>
              <w:t>230</w:t>
            </w:r>
          </w:p>
        </w:tc>
        <w:tc>
          <w:tcPr>
            <w:tcW w:w="1368" w:type="dxa"/>
            <w:tcBorders>
              <w:top w:val="nil"/>
              <w:left w:val="nil"/>
              <w:bottom w:val="single" w:sz="4" w:space="0" w:color="auto"/>
              <w:right w:val="nil"/>
            </w:tcBorders>
          </w:tcPr>
          <w:p w14:paraId="0EEA17F2" w14:textId="1F1D0662" w:rsidR="00B642B8" w:rsidRPr="005F7D2A" w:rsidRDefault="004C28C7" w:rsidP="00B642B8">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eastAsia="en-GB"/>
              </w:rPr>
              <w:t>105</w:t>
            </w:r>
            <w:r w:rsidR="00B642B8" w:rsidRPr="005F7D2A">
              <w:rPr>
                <w:rFonts w:ascii="Arial" w:eastAsia="Arial Unicode MS" w:hAnsi="Arial" w:cs="Arial"/>
                <w:sz w:val="18"/>
                <w:szCs w:val="18"/>
                <w:lang w:val="en-GB" w:eastAsia="en-GB"/>
              </w:rPr>
              <w:t>,</w:t>
            </w:r>
            <w:r w:rsidRPr="004C28C7">
              <w:rPr>
                <w:rFonts w:ascii="Arial" w:eastAsia="Arial Unicode MS" w:hAnsi="Arial" w:cs="Arial"/>
                <w:sz w:val="18"/>
                <w:szCs w:val="18"/>
                <w:lang w:val="en-GB" w:eastAsia="en-GB"/>
              </w:rPr>
              <w:t>499</w:t>
            </w:r>
          </w:p>
        </w:tc>
        <w:tc>
          <w:tcPr>
            <w:tcW w:w="1368" w:type="dxa"/>
            <w:tcBorders>
              <w:top w:val="nil"/>
              <w:left w:val="nil"/>
              <w:bottom w:val="single" w:sz="4" w:space="0" w:color="auto"/>
              <w:right w:val="nil"/>
            </w:tcBorders>
            <w:shd w:val="clear" w:color="auto" w:fill="FAFAFA"/>
            <w:vAlign w:val="bottom"/>
          </w:tcPr>
          <w:p w14:paraId="45A552EA" w14:textId="2B9035F7" w:rsidR="00B642B8" w:rsidRPr="005F7D2A" w:rsidRDefault="004C28C7" w:rsidP="00B642B8">
            <w:pPr>
              <w:ind w:left="-40" w:right="-72"/>
              <w:jc w:val="right"/>
              <w:rPr>
                <w:rFonts w:ascii="Arial" w:eastAsia="Arial Unicode MS" w:hAnsi="Arial" w:cs="Arial"/>
                <w:sz w:val="18"/>
                <w:szCs w:val="18"/>
                <w:cs/>
              </w:rPr>
            </w:pPr>
            <w:r w:rsidRPr="004C28C7">
              <w:rPr>
                <w:rFonts w:ascii="Arial" w:eastAsia="Arial Unicode MS" w:hAnsi="Arial" w:cs="Arial"/>
                <w:sz w:val="18"/>
                <w:szCs w:val="18"/>
                <w:lang w:val="en-GB"/>
              </w:rPr>
              <w:t>107</w:t>
            </w:r>
            <w:r w:rsidR="00A85E71" w:rsidRPr="005F7D2A">
              <w:rPr>
                <w:rFonts w:ascii="Arial" w:eastAsia="Arial Unicode MS" w:hAnsi="Arial" w:cs="Arial"/>
                <w:sz w:val="18"/>
                <w:szCs w:val="18"/>
              </w:rPr>
              <w:t>,</w:t>
            </w:r>
            <w:r w:rsidRPr="004C28C7">
              <w:rPr>
                <w:rFonts w:ascii="Arial" w:eastAsia="Arial Unicode MS" w:hAnsi="Arial" w:cs="Arial"/>
                <w:sz w:val="18"/>
                <w:szCs w:val="18"/>
                <w:lang w:val="en-GB"/>
              </w:rPr>
              <w:t>332</w:t>
            </w:r>
          </w:p>
        </w:tc>
        <w:tc>
          <w:tcPr>
            <w:tcW w:w="1368" w:type="dxa"/>
            <w:tcBorders>
              <w:top w:val="nil"/>
              <w:left w:val="nil"/>
              <w:bottom w:val="single" w:sz="4" w:space="0" w:color="auto"/>
              <w:right w:val="nil"/>
            </w:tcBorders>
          </w:tcPr>
          <w:p w14:paraId="726AB718" w14:textId="3156D9B1" w:rsidR="00B642B8" w:rsidRPr="005F7D2A" w:rsidRDefault="004C28C7" w:rsidP="00B642B8">
            <w:pPr>
              <w:ind w:right="-72"/>
              <w:jc w:val="right"/>
              <w:rPr>
                <w:rFonts w:ascii="Arial" w:hAnsi="Arial" w:cs="Arial"/>
                <w:snapToGrid w:val="0"/>
                <w:sz w:val="18"/>
                <w:szCs w:val="18"/>
                <w:lang w:eastAsia="th-TH"/>
              </w:rPr>
            </w:pPr>
            <w:r w:rsidRPr="004C28C7">
              <w:rPr>
                <w:rFonts w:ascii="Arial" w:eastAsia="Arial Unicode MS" w:hAnsi="Arial" w:cs="Arial"/>
                <w:sz w:val="18"/>
                <w:szCs w:val="18"/>
                <w:lang w:val="en-GB" w:eastAsia="en-GB"/>
              </w:rPr>
              <w:t>103</w:t>
            </w:r>
            <w:r w:rsidR="00B642B8" w:rsidRPr="005F7D2A">
              <w:rPr>
                <w:rFonts w:ascii="Arial" w:eastAsia="Arial Unicode MS" w:hAnsi="Arial" w:cs="Arial"/>
                <w:sz w:val="18"/>
                <w:szCs w:val="18"/>
                <w:lang w:val="en-GB" w:eastAsia="en-GB"/>
              </w:rPr>
              <w:t>,</w:t>
            </w:r>
            <w:r w:rsidRPr="004C28C7">
              <w:rPr>
                <w:rFonts w:ascii="Arial" w:eastAsia="Arial Unicode MS" w:hAnsi="Arial" w:cs="Arial"/>
                <w:sz w:val="18"/>
                <w:szCs w:val="18"/>
                <w:lang w:val="en-GB" w:eastAsia="en-GB"/>
              </w:rPr>
              <w:t>485</w:t>
            </w:r>
          </w:p>
        </w:tc>
      </w:tr>
    </w:tbl>
    <w:p w14:paraId="0D58B1ED" w14:textId="093EC2E0" w:rsidR="00214EBC" w:rsidRPr="005F7D2A" w:rsidRDefault="00493002" w:rsidP="00214EBC">
      <w:pPr>
        <w:tabs>
          <w:tab w:val="left" w:pos="3342"/>
        </w:tabs>
        <w:spacing w:line="259" w:lineRule="auto"/>
        <w:rPr>
          <w:rFonts w:ascii="Arial" w:eastAsia="Verdana" w:hAnsi="Arial" w:cs="Arial"/>
          <w:color w:val="323E4F"/>
          <w:sz w:val="18"/>
          <w:szCs w:val="18"/>
          <w:lang w:val="en-GB"/>
        </w:rPr>
      </w:pPr>
      <w:r w:rsidRPr="005F7D2A">
        <w:rPr>
          <w:rFonts w:ascii="Arial" w:eastAsia="Verdana" w:hAnsi="Arial" w:cs="Arial"/>
          <w:color w:val="323E4F"/>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064C64" w:rsidRPr="005F7D2A" w14:paraId="2AE0B16B" w14:textId="77777777" w:rsidTr="00EA414D">
        <w:trPr>
          <w:trHeight w:val="389"/>
        </w:trPr>
        <w:tc>
          <w:tcPr>
            <w:tcW w:w="9461" w:type="dxa"/>
            <w:shd w:val="clear" w:color="auto" w:fill="FFA543"/>
            <w:vAlign w:val="center"/>
            <w:hideMark/>
          </w:tcPr>
          <w:p w14:paraId="1EAE96EC" w14:textId="2F878568" w:rsidR="00064C64" w:rsidRPr="005F7D2A" w:rsidRDefault="004C28C7" w:rsidP="00371282">
            <w:pPr>
              <w:tabs>
                <w:tab w:val="left" w:pos="430"/>
              </w:tabs>
              <w:jc w:val="both"/>
              <w:rPr>
                <w:rFonts w:ascii="Arial" w:eastAsia="Arial Unicode MS" w:hAnsi="Arial" w:cs="Arial"/>
                <w:b/>
                <w:bCs/>
                <w:color w:val="FFFFFF"/>
                <w:sz w:val="18"/>
                <w:szCs w:val="18"/>
                <w:lang w:val="en-GB"/>
              </w:rPr>
            </w:pPr>
            <w:bookmarkStart w:id="2" w:name="_Hlk87002362"/>
            <w:r w:rsidRPr="004C28C7">
              <w:rPr>
                <w:rFonts w:ascii="Arial" w:eastAsia="Arial Unicode MS" w:hAnsi="Arial" w:cs="Arial"/>
                <w:b/>
                <w:bCs/>
                <w:color w:val="FFFFFF"/>
                <w:sz w:val="18"/>
                <w:szCs w:val="18"/>
                <w:lang w:val="en-GB"/>
              </w:rPr>
              <w:t>11</w:t>
            </w:r>
            <w:r w:rsidR="00064C64" w:rsidRPr="005F7D2A">
              <w:rPr>
                <w:rFonts w:ascii="Arial" w:eastAsia="Arial Unicode MS" w:hAnsi="Arial" w:cs="Arial"/>
                <w:b/>
                <w:bCs/>
                <w:color w:val="FFFFFF"/>
                <w:sz w:val="18"/>
                <w:szCs w:val="18"/>
                <w:lang w:val="en-GB"/>
              </w:rPr>
              <w:tab/>
            </w:r>
            <w:r w:rsidR="008B1356" w:rsidRPr="005F7D2A">
              <w:rPr>
                <w:rFonts w:ascii="Arial" w:eastAsia="Arial Unicode MS" w:hAnsi="Arial" w:cs="Arial"/>
                <w:b/>
                <w:bCs/>
                <w:color w:val="FFFFFF"/>
                <w:sz w:val="18"/>
                <w:szCs w:val="18"/>
                <w:lang w:val="en-GB"/>
              </w:rPr>
              <w:t>Income tax expense</w:t>
            </w:r>
          </w:p>
        </w:tc>
      </w:tr>
      <w:bookmarkEnd w:id="2"/>
    </w:tbl>
    <w:p w14:paraId="09031141" w14:textId="77777777" w:rsidR="00064C64" w:rsidRPr="00D87E91" w:rsidRDefault="00064C64" w:rsidP="001652AE">
      <w:pPr>
        <w:jc w:val="thaiDistribute"/>
        <w:rPr>
          <w:rFonts w:ascii="Arial" w:hAnsi="Arial" w:cs="Arial"/>
          <w:sz w:val="14"/>
          <w:szCs w:val="14"/>
          <w:lang w:val="en-GB"/>
        </w:rPr>
      </w:pPr>
    </w:p>
    <w:p w14:paraId="55B9AF5C" w14:textId="5A231B7B" w:rsidR="00064C64" w:rsidRPr="00934B05" w:rsidRDefault="008B1356" w:rsidP="00372C61">
      <w:pPr>
        <w:jc w:val="both"/>
        <w:rPr>
          <w:rFonts w:ascii="Arial" w:hAnsi="Arial" w:cs="Arial"/>
          <w:sz w:val="18"/>
          <w:szCs w:val="18"/>
          <w:lang w:val="en-GB"/>
        </w:rPr>
      </w:pPr>
      <w:r w:rsidRPr="005F7D2A">
        <w:rPr>
          <w:rFonts w:ascii="Arial" w:hAnsi="Arial" w:cs="Arial"/>
          <w:sz w:val="18"/>
          <w:szCs w:val="18"/>
          <w:lang w:val="en-GB"/>
        </w:rPr>
        <w:t xml:space="preserve">Income tax expense is recognised based on management’s estimate of the weighted average effective annual income tax rate expected for the full financial year. The estimated average annual tax rate </w:t>
      </w:r>
      <w:r w:rsidR="00A725CE" w:rsidRPr="005F7D2A">
        <w:rPr>
          <w:rFonts w:ascii="Arial" w:hAnsi="Arial" w:cs="Arial"/>
          <w:sz w:val="18"/>
          <w:szCs w:val="18"/>
          <w:lang w:val="en-GB"/>
        </w:rPr>
        <w:t xml:space="preserve">of the Group and the Company </w:t>
      </w:r>
      <w:r w:rsidRPr="005F7D2A">
        <w:rPr>
          <w:rFonts w:ascii="Arial" w:hAnsi="Arial" w:cs="Arial"/>
          <w:spacing w:val="-4"/>
          <w:sz w:val="18"/>
          <w:szCs w:val="18"/>
          <w:lang w:val="en-GB"/>
        </w:rPr>
        <w:t>used for the</w:t>
      </w:r>
      <w:r w:rsidR="009154DA" w:rsidRPr="005F7D2A">
        <w:rPr>
          <w:rFonts w:ascii="Arial" w:hAnsi="Arial" w:cs="Arial"/>
          <w:spacing w:val="-4"/>
          <w:sz w:val="18"/>
          <w:szCs w:val="18"/>
          <w:lang w:val="en-GB"/>
        </w:rPr>
        <w:t xml:space="preserve"> </w:t>
      </w:r>
      <w:r w:rsidR="00990FD0" w:rsidRPr="005F7D2A">
        <w:rPr>
          <w:rFonts w:ascii="Arial" w:hAnsi="Arial" w:cs="Arial"/>
          <w:spacing w:val="-4"/>
          <w:sz w:val="18"/>
          <w:szCs w:val="18"/>
          <w:lang w:val="en-GB"/>
        </w:rPr>
        <w:t>nine-month</w:t>
      </w:r>
      <w:r w:rsidR="00D91C65" w:rsidRPr="005F7D2A">
        <w:rPr>
          <w:rFonts w:ascii="Arial" w:hAnsi="Arial" w:cs="Arial"/>
          <w:spacing w:val="-4"/>
          <w:sz w:val="18"/>
          <w:szCs w:val="18"/>
          <w:lang w:val="en-GB"/>
        </w:rPr>
        <w:t xml:space="preserve"> </w:t>
      </w:r>
      <w:r w:rsidR="009154DA" w:rsidRPr="005F7D2A">
        <w:rPr>
          <w:rFonts w:ascii="Arial" w:hAnsi="Arial" w:cs="Arial"/>
          <w:spacing w:val="-4"/>
          <w:sz w:val="18"/>
          <w:szCs w:val="18"/>
          <w:lang w:val="en-GB"/>
        </w:rPr>
        <w:t>period ended of the Group and the Company</w:t>
      </w:r>
      <w:r w:rsidRPr="005F7D2A">
        <w:rPr>
          <w:rFonts w:ascii="Arial" w:hAnsi="Arial" w:cs="Arial"/>
          <w:spacing w:val="-4"/>
          <w:sz w:val="18"/>
          <w:szCs w:val="18"/>
          <w:lang w:val="en-GB"/>
        </w:rPr>
        <w:t xml:space="preserve"> </w:t>
      </w:r>
      <w:r w:rsidR="003B5AB4" w:rsidRPr="005F7D2A">
        <w:rPr>
          <w:rFonts w:ascii="Arial" w:hAnsi="Arial" w:cs="Arial"/>
          <w:spacing w:val="-4"/>
          <w:sz w:val="18"/>
          <w:szCs w:val="18"/>
          <w:lang w:val="en-GB"/>
        </w:rPr>
        <w:t>are</w:t>
      </w:r>
      <w:r w:rsidRPr="005F7D2A">
        <w:rPr>
          <w:rFonts w:ascii="Arial" w:hAnsi="Arial" w:cs="Arial"/>
          <w:spacing w:val="-4"/>
          <w:sz w:val="18"/>
          <w:szCs w:val="18"/>
          <w:lang w:val="en-GB"/>
        </w:rPr>
        <w:t xml:space="preserve"> </w:t>
      </w:r>
      <w:r w:rsidR="004C28C7" w:rsidRPr="004C28C7">
        <w:rPr>
          <w:rFonts w:ascii="Arial" w:hAnsi="Arial" w:cs="Arial"/>
          <w:spacing w:val="-2"/>
          <w:sz w:val="18"/>
          <w:szCs w:val="18"/>
          <w:lang w:val="en-GB"/>
        </w:rPr>
        <w:t>23</w:t>
      </w:r>
      <w:r w:rsidR="009A41F8">
        <w:rPr>
          <w:rFonts w:ascii="Arial" w:hAnsi="Arial" w:cs="Arial"/>
          <w:spacing w:val="-2"/>
          <w:sz w:val="18"/>
          <w:szCs w:val="18"/>
          <w:lang w:val="en-GB"/>
        </w:rPr>
        <w:t>.</w:t>
      </w:r>
      <w:r w:rsidR="004C28C7" w:rsidRPr="004C28C7">
        <w:rPr>
          <w:rFonts w:ascii="Arial" w:hAnsi="Arial" w:cs="Arial"/>
          <w:spacing w:val="-2"/>
          <w:sz w:val="18"/>
          <w:szCs w:val="18"/>
          <w:lang w:val="en-GB"/>
        </w:rPr>
        <w:t>24</w:t>
      </w:r>
      <w:r w:rsidR="0056246E" w:rsidRPr="005F7D2A">
        <w:rPr>
          <w:rFonts w:ascii="Arial" w:hAnsi="Arial" w:cs="Arial"/>
          <w:spacing w:val="-2"/>
          <w:sz w:val="18"/>
          <w:szCs w:val="18"/>
          <w:lang w:val="en-GB"/>
        </w:rPr>
        <w:t xml:space="preserve"> </w:t>
      </w:r>
      <w:r w:rsidR="00EE1C60" w:rsidRPr="005F7D2A">
        <w:rPr>
          <w:rFonts w:ascii="Arial" w:hAnsi="Arial" w:cs="Arial"/>
          <w:spacing w:val="-2"/>
          <w:sz w:val="18"/>
          <w:szCs w:val="18"/>
          <w:lang w:val="en-GB"/>
        </w:rPr>
        <w:t>%</w:t>
      </w:r>
      <w:r w:rsidR="00A725CE" w:rsidRPr="005F7D2A">
        <w:rPr>
          <w:rFonts w:ascii="Arial" w:hAnsi="Arial" w:cs="Arial"/>
          <w:spacing w:val="-4"/>
          <w:sz w:val="18"/>
          <w:szCs w:val="18"/>
          <w:lang w:val="en-GB"/>
        </w:rPr>
        <w:t xml:space="preserve"> and </w:t>
      </w:r>
      <w:r w:rsidR="004C28C7" w:rsidRPr="004C28C7">
        <w:rPr>
          <w:rFonts w:ascii="Arial" w:hAnsi="Arial" w:cs="Arial"/>
          <w:spacing w:val="-2"/>
          <w:sz w:val="18"/>
          <w:szCs w:val="18"/>
          <w:lang w:val="en-GB"/>
        </w:rPr>
        <w:t>25</w:t>
      </w:r>
      <w:r w:rsidR="009A41F8">
        <w:rPr>
          <w:rFonts w:ascii="Arial" w:hAnsi="Arial" w:cs="Arial"/>
          <w:spacing w:val="-2"/>
          <w:sz w:val="18"/>
          <w:szCs w:val="18"/>
          <w:lang w:val="en-GB"/>
        </w:rPr>
        <w:t>.</w:t>
      </w:r>
      <w:r w:rsidR="004C28C7" w:rsidRPr="004C28C7">
        <w:rPr>
          <w:rFonts w:ascii="Arial" w:hAnsi="Arial" w:cs="Arial"/>
          <w:spacing w:val="-2"/>
          <w:sz w:val="18"/>
          <w:szCs w:val="18"/>
          <w:lang w:val="en-GB"/>
        </w:rPr>
        <w:t>37</w:t>
      </w:r>
      <w:r w:rsidR="00A725CE" w:rsidRPr="005F7D2A">
        <w:rPr>
          <w:rFonts w:ascii="Arial" w:hAnsi="Arial" w:cs="Arial"/>
          <w:spacing w:val="-4"/>
          <w:sz w:val="18"/>
          <w:szCs w:val="18"/>
          <w:lang w:val="en-GB"/>
        </w:rPr>
        <w:t>%</w:t>
      </w:r>
      <w:r w:rsidRPr="005F7D2A">
        <w:rPr>
          <w:rFonts w:ascii="Arial" w:hAnsi="Arial" w:cs="Arial"/>
          <w:spacing w:val="-4"/>
          <w:sz w:val="18"/>
          <w:szCs w:val="18"/>
          <w:lang w:val="en-GB"/>
        </w:rPr>
        <w:t>,</w:t>
      </w:r>
      <w:r w:rsidR="00A725CE" w:rsidRPr="005F7D2A">
        <w:rPr>
          <w:rFonts w:ascii="Arial" w:hAnsi="Arial" w:cs="Arial"/>
          <w:bCs/>
          <w:spacing w:val="-4"/>
          <w:sz w:val="18"/>
          <w:szCs w:val="18"/>
        </w:rPr>
        <w:t xml:space="preserve"> </w:t>
      </w:r>
      <w:r w:rsidR="00A725CE" w:rsidRPr="005F7D2A">
        <w:rPr>
          <w:rFonts w:ascii="Arial" w:hAnsi="Arial" w:cs="Arial"/>
          <w:spacing w:val="-4"/>
          <w:sz w:val="18"/>
          <w:szCs w:val="18"/>
          <w:lang w:val="en-GB"/>
        </w:rPr>
        <w:t>respectively. The estimated</w:t>
      </w:r>
      <w:r w:rsidR="00A725CE" w:rsidRPr="005F7D2A">
        <w:rPr>
          <w:rFonts w:ascii="Arial" w:hAnsi="Arial" w:cs="Arial"/>
          <w:sz w:val="18"/>
          <w:szCs w:val="18"/>
          <w:lang w:val="en-GB"/>
        </w:rPr>
        <w:t xml:space="preserve"> tax </w:t>
      </w:r>
      <w:r w:rsidR="00A725CE" w:rsidRPr="00934B05">
        <w:rPr>
          <w:rFonts w:ascii="Arial" w:hAnsi="Arial" w:cs="Arial"/>
          <w:sz w:val="18"/>
          <w:szCs w:val="18"/>
          <w:lang w:val="en-GB"/>
        </w:rPr>
        <w:t>rate of</w:t>
      </w:r>
      <w:r w:rsidR="009154DA" w:rsidRPr="00934B05">
        <w:rPr>
          <w:rFonts w:ascii="Arial" w:hAnsi="Arial" w:cs="Arial"/>
          <w:sz w:val="18"/>
          <w:szCs w:val="18"/>
          <w:lang w:val="en-GB"/>
        </w:rPr>
        <w:t xml:space="preserve"> </w:t>
      </w:r>
      <w:r w:rsidR="004C28C7" w:rsidRPr="004C28C7">
        <w:rPr>
          <w:rFonts w:ascii="Arial" w:hAnsi="Arial" w:cs="Arial"/>
          <w:sz w:val="18"/>
          <w:szCs w:val="18"/>
          <w:lang w:val="en-GB"/>
        </w:rPr>
        <w:t>30</w:t>
      </w:r>
      <w:r w:rsidR="00990FD0" w:rsidRPr="00934B05">
        <w:rPr>
          <w:rFonts w:ascii="Arial" w:hAnsi="Arial" w:cs="Arial"/>
          <w:sz w:val="18"/>
          <w:szCs w:val="18"/>
          <w:lang w:val="en-GB"/>
        </w:rPr>
        <w:t xml:space="preserve"> September</w:t>
      </w:r>
      <w:r w:rsidR="009154DA" w:rsidRPr="00934B05">
        <w:rPr>
          <w:rFonts w:ascii="Arial" w:hAnsi="Arial" w:cs="Arial"/>
          <w:sz w:val="18"/>
          <w:szCs w:val="18"/>
          <w:lang w:val="en-GB"/>
        </w:rPr>
        <w:t xml:space="preserve"> </w:t>
      </w:r>
      <w:r w:rsidR="004C28C7" w:rsidRPr="004C28C7">
        <w:rPr>
          <w:rFonts w:ascii="Arial" w:hAnsi="Arial" w:cs="Arial"/>
          <w:sz w:val="18"/>
          <w:szCs w:val="18"/>
          <w:lang w:val="en-GB"/>
        </w:rPr>
        <w:t>2021</w:t>
      </w:r>
      <w:r w:rsidR="009154DA" w:rsidRPr="00934B05">
        <w:rPr>
          <w:rFonts w:ascii="Arial" w:hAnsi="Arial" w:cs="Arial"/>
          <w:sz w:val="18"/>
          <w:szCs w:val="18"/>
          <w:lang w:val="en-GB"/>
        </w:rPr>
        <w:t xml:space="preserve"> of</w:t>
      </w:r>
      <w:r w:rsidR="00A725CE" w:rsidRPr="00934B05">
        <w:rPr>
          <w:rFonts w:ascii="Arial" w:hAnsi="Arial" w:cs="Arial"/>
          <w:sz w:val="18"/>
          <w:szCs w:val="18"/>
          <w:lang w:val="en-GB"/>
        </w:rPr>
        <w:t xml:space="preserve"> the Group and the Company for the prior interim period w</w:t>
      </w:r>
      <w:r w:rsidR="003B5AB4" w:rsidRPr="00934B05">
        <w:rPr>
          <w:rFonts w:ascii="Arial" w:hAnsi="Arial" w:cs="Arial"/>
          <w:sz w:val="18"/>
          <w:szCs w:val="18"/>
          <w:lang w:val="en-GB"/>
        </w:rPr>
        <w:t>ere</w:t>
      </w:r>
      <w:r w:rsidR="00A725CE" w:rsidRPr="00934B05">
        <w:rPr>
          <w:rFonts w:ascii="Arial" w:hAnsi="Arial" w:cs="Arial"/>
          <w:sz w:val="18"/>
          <w:szCs w:val="18"/>
          <w:lang w:val="en-GB"/>
        </w:rPr>
        <w:t xml:space="preserve"> </w:t>
      </w:r>
      <w:r w:rsidR="004C28C7" w:rsidRPr="004C28C7">
        <w:rPr>
          <w:rFonts w:ascii="Arial" w:hAnsi="Arial" w:cs="Arial"/>
          <w:sz w:val="18"/>
          <w:szCs w:val="18"/>
          <w:lang w:val="en-GB"/>
        </w:rPr>
        <w:t>20</w:t>
      </w:r>
      <w:r w:rsidR="0056246E" w:rsidRPr="00934B05">
        <w:rPr>
          <w:rFonts w:ascii="Arial" w:hAnsi="Arial" w:cs="Arial"/>
          <w:sz w:val="18"/>
          <w:szCs w:val="18"/>
          <w:lang w:val="en-GB"/>
        </w:rPr>
        <w:t>.</w:t>
      </w:r>
      <w:r w:rsidR="004C28C7" w:rsidRPr="004C28C7">
        <w:rPr>
          <w:rFonts w:ascii="Arial" w:hAnsi="Arial" w:cs="Arial"/>
          <w:sz w:val="18"/>
          <w:szCs w:val="18"/>
          <w:lang w:val="en-GB"/>
        </w:rPr>
        <w:t>35</w:t>
      </w:r>
      <w:r w:rsidR="00A725CE" w:rsidRPr="00934B05">
        <w:rPr>
          <w:rFonts w:ascii="Arial" w:hAnsi="Arial" w:cs="Arial"/>
          <w:sz w:val="18"/>
          <w:szCs w:val="18"/>
          <w:lang w:val="en-GB"/>
        </w:rPr>
        <w:t>% and</w:t>
      </w:r>
      <w:r w:rsidR="009154DA" w:rsidRPr="00934B05">
        <w:rPr>
          <w:rFonts w:ascii="Arial" w:hAnsi="Arial" w:cs="Arial"/>
          <w:sz w:val="18"/>
          <w:szCs w:val="18"/>
          <w:lang w:val="en-GB"/>
        </w:rPr>
        <w:t xml:space="preserve"> </w:t>
      </w:r>
      <w:r w:rsidR="004C28C7" w:rsidRPr="004C28C7">
        <w:rPr>
          <w:rFonts w:ascii="Arial" w:hAnsi="Arial" w:cs="Arial"/>
          <w:sz w:val="18"/>
          <w:szCs w:val="18"/>
          <w:lang w:val="en-GB"/>
        </w:rPr>
        <w:t>19</w:t>
      </w:r>
      <w:r w:rsidR="001A4649" w:rsidRPr="00934B05">
        <w:rPr>
          <w:rFonts w:ascii="Arial" w:hAnsi="Arial" w:cs="Arial"/>
          <w:sz w:val="18"/>
          <w:szCs w:val="18"/>
          <w:lang w:val="en-GB"/>
        </w:rPr>
        <w:t>.</w:t>
      </w:r>
      <w:r w:rsidR="004C28C7" w:rsidRPr="004C28C7">
        <w:rPr>
          <w:rFonts w:ascii="Arial" w:hAnsi="Arial" w:cs="Arial"/>
          <w:sz w:val="18"/>
          <w:szCs w:val="18"/>
          <w:lang w:val="en-GB"/>
        </w:rPr>
        <w:t>70</w:t>
      </w:r>
      <w:r w:rsidR="009154DA" w:rsidRPr="00934B05">
        <w:rPr>
          <w:rFonts w:ascii="Arial" w:hAnsi="Arial" w:cs="Arial"/>
          <w:sz w:val="18"/>
          <w:szCs w:val="18"/>
          <w:lang w:val="en-GB"/>
        </w:rPr>
        <w:t>%</w:t>
      </w:r>
      <w:r w:rsidR="00A725CE" w:rsidRPr="00934B05">
        <w:rPr>
          <w:rFonts w:ascii="Arial" w:hAnsi="Arial" w:cs="Arial"/>
          <w:sz w:val="18"/>
          <w:szCs w:val="18"/>
          <w:lang w:val="en-GB"/>
        </w:rPr>
        <w:t xml:space="preserve">, respectively. </w:t>
      </w:r>
      <w:r w:rsidRPr="00934B05">
        <w:rPr>
          <w:rFonts w:ascii="Arial" w:hAnsi="Arial" w:cs="Arial"/>
          <w:sz w:val="18"/>
          <w:szCs w:val="18"/>
          <w:lang w:val="en-GB"/>
        </w:rPr>
        <w:t xml:space="preserve">The tax rate </w:t>
      </w:r>
      <w:r w:rsidR="00E276B4" w:rsidRPr="00934B05">
        <w:rPr>
          <w:rFonts w:ascii="Arial" w:hAnsi="Arial" w:cs="Arial"/>
          <w:sz w:val="18"/>
          <w:szCs w:val="18"/>
          <w:lang w:val="en-GB"/>
        </w:rPr>
        <w:t xml:space="preserve">of current period </w:t>
      </w:r>
      <w:r w:rsidRPr="00934B05">
        <w:rPr>
          <w:rFonts w:ascii="Arial" w:hAnsi="Arial" w:cs="Arial"/>
          <w:sz w:val="18"/>
          <w:szCs w:val="18"/>
          <w:lang w:val="en-GB"/>
        </w:rPr>
        <w:t xml:space="preserve">was </w:t>
      </w:r>
      <w:r w:rsidR="00195534" w:rsidRPr="00934B05">
        <w:rPr>
          <w:rFonts w:ascii="Arial" w:hAnsi="Arial" w:cs="Arial"/>
          <w:sz w:val="18"/>
          <w:szCs w:val="18"/>
          <w:lang w:val="en-GB"/>
        </w:rPr>
        <w:t>higher</w:t>
      </w:r>
      <w:r w:rsidRPr="00934B05">
        <w:rPr>
          <w:rFonts w:ascii="Arial" w:hAnsi="Arial" w:cs="Arial"/>
          <w:sz w:val="18"/>
          <w:szCs w:val="18"/>
          <w:lang w:val="en-GB"/>
        </w:rPr>
        <w:t xml:space="preserve"> </w:t>
      </w:r>
      <w:r w:rsidR="00C21D0F" w:rsidRPr="00934B05">
        <w:rPr>
          <w:rFonts w:ascii="Arial" w:hAnsi="Arial" w:cs="Arial"/>
          <w:sz w:val="18"/>
          <w:szCs w:val="18"/>
          <w:lang w:val="en-GB"/>
        </w:rPr>
        <w:t>than the prior period</w:t>
      </w:r>
      <w:r w:rsidRPr="00934B05">
        <w:rPr>
          <w:rFonts w:ascii="Arial" w:hAnsi="Arial" w:cs="Arial"/>
          <w:sz w:val="18"/>
          <w:szCs w:val="18"/>
          <w:lang w:val="en-GB"/>
        </w:rPr>
        <w:t xml:space="preserve"> due to </w:t>
      </w:r>
      <w:r w:rsidR="00195534" w:rsidRPr="00934B05">
        <w:rPr>
          <w:rFonts w:ascii="Arial" w:hAnsi="Arial" w:cs="Arial"/>
          <w:sz w:val="18"/>
          <w:szCs w:val="18"/>
          <w:lang w:val="en-GB"/>
        </w:rPr>
        <w:t>more</w:t>
      </w:r>
      <w:r w:rsidR="003B5AB4" w:rsidRPr="00934B05">
        <w:rPr>
          <w:rFonts w:ascii="Arial" w:hAnsi="Arial" w:cs="Arial"/>
          <w:sz w:val="18"/>
          <w:szCs w:val="18"/>
          <w:lang w:val="en-GB"/>
        </w:rPr>
        <w:t xml:space="preserve"> </w:t>
      </w:r>
      <w:r w:rsidR="00A725CE" w:rsidRPr="00934B05">
        <w:rPr>
          <w:rFonts w:ascii="Arial" w:hAnsi="Arial" w:cs="Arial"/>
          <w:sz w:val="18"/>
          <w:szCs w:val="18"/>
          <w:lang w:val="en-GB"/>
        </w:rPr>
        <w:t>non-taxable expense</w:t>
      </w:r>
      <w:r w:rsidR="0008134D" w:rsidRPr="00934B05">
        <w:rPr>
          <w:rFonts w:ascii="Arial" w:hAnsi="Arial" w:cs="Arial"/>
          <w:sz w:val="18"/>
          <w:szCs w:val="18"/>
          <w:lang w:val="en-GB"/>
        </w:rPr>
        <w:t>s</w:t>
      </w:r>
      <w:r w:rsidR="00C21D0F" w:rsidRPr="00934B05">
        <w:rPr>
          <w:rFonts w:ascii="Arial" w:hAnsi="Arial" w:cs="Arial"/>
          <w:sz w:val="18"/>
          <w:szCs w:val="18"/>
          <w:lang w:val="en-GB"/>
        </w:rPr>
        <w:t xml:space="preserve"> in the current interim</w:t>
      </w:r>
      <w:r w:rsidR="00E276B4" w:rsidRPr="00934B05">
        <w:rPr>
          <w:rFonts w:ascii="Arial" w:hAnsi="Arial" w:cs="Arial"/>
          <w:sz w:val="18"/>
          <w:szCs w:val="18"/>
          <w:lang w:val="en-GB"/>
        </w:rPr>
        <w:t xml:space="preserve"> </w:t>
      </w:r>
      <w:r w:rsidR="00A725CE" w:rsidRPr="00934B05">
        <w:rPr>
          <w:rFonts w:ascii="Arial" w:hAnsi="Arial" w:cs="Arial"/>
          <w:sz w:val="18"/>
          <w:szCs w:val="18"/>
          <w:lang w:val="en-GB"/>
        </w:rPr>
        <w:t>period.</w:t>
      </w:r>
    </w:p>
    <w:p w14:paraId="70B43245" w14:textId="26AAE062" w:rsidR="00EC37CB" w:rsidRPr="00D87E91" w:rsidRDefault="00EC37CB" w:rsidP="001652AE">
      <w:pPr>
        <w:jc w:val="thaiDistribute"/>
        <w:rPr>
          <w:rFonts w:ascii="Arial" w:hAnsi="Arial" w:cs="Arial"/>
          <w:sz w:val="14"/>
          <w:szCs w:val="14"/>
          <w:lang w:val="en-GB"/>
        </w:rPr>
      </w:pPr>
    </w:p>
    <w:p w14:paraId="709A3A71" w14:textId="677B72A1" w:rsidR="00E8096E" w:rsidRPr="00D87E91" w:rsidRDefault="00E8096E" w:rsidP="001652AE">
      <w:pPr>
        <w:jc w:val="thaiDistribute"/>
        <w:rPr>
          <w:rFonts w:ascii="Arial" w:hAnsi="Arial" w:cs="Arial"/>
          <w:sz w:val="14"/>
          <w:szCs w:val="14"/>
          <w:lang w:val="en-GB"/>
        </w:rPr>
      </w:pPr>
    </w:p>
    <w:tbl>
      <w:tblPr>
        <w:tblW w:w="9461" w:type="dxa"/>
        <w:tblInd w:w="108" w:type="dxa"/>
        <w:shd w:val="clear" w:color="auto" w:fill="FFA543"/>
        <w:tblLook w:val="04A0" w:firstRow="1" w:lastRow="0" w:firstColumn="1" w:lastColumn="0" w:noHBand="0" w:noVBand="1"/>
      </w:tblPr>
      <w:tblGrid>
        <w:gridCol w:w="9461"/>
      </w:tblGrid>
      <w:tr w:rsidR="00E8096E" w:rsidRPr="005F7D2A" w14:paraId="705D2353" w14:textId="77777777" w:rsidTr="006D6515">
        <w:trPr>
          <w:trHeight w:val="389"/>
        </w:trPr>
        <w:tc>
          <w:tcPr>
            <w:tcW w:w="9461" w:type="dxa"/>
            <w:shd w:val="clear" w:color="auto" w:fill="FFA543"/>
            <w:vAlign w:val="center"/>
            <w:hideMark/>
          </w:tcPr>
          <w:p w14:paraId="67C0F3FD" w14:textId="35450B06" w:rsidR="00E8096E" w:rsidRPr="005F7D2A" w:rsidRDefault="004C28C7" w:rsidP="006D6515">
            <w:pPr>
              <w:tabs>
                <w:tab w:val="left" w:pos="430"/>
              </w:tabs>
              <w:jc w:val="both"/>
              <w:rPr>
                <w:rFonts w:ascii="Arial" w:eastAsia="Arial Unicode MS" w:hAnsi="Arial" w:cs="Arial"/>
                <w:b/>
                <w:bCs/>
                <w:color w:val="FFFFFF"/>
                <w:sz w:val="18"/>
                <w:szCs w:val="18"/>
                <w:lang w:val="en-GB"/>
              </w:rPr>
            </w:pPr>
            <w:r w:rsidRPr="004C28C7">
              <w:rPr>
                <w:rFonts w:ascii="Arial" w:eastAsia="Arial Unicode MS" w:hAnsi="Arial" w:cs="Arial"/>
                <w:b/>
                <w:bCs/>
                <w:color w:val="FFFFFF"/>
                <w:sz w:val="18"/>
                <w:szCs w:val="18"/>
                <w:lang w:val="en-GB"/>
              </w:rPr>
              <w:t>12</w:t>
            </w:r>
            <w:r w:rsidR="00E8096E" w:rsidRPr="005F7D2A">
              <w:rPr>
                <w:rFonts w:ascii="Arial" w:eastAsia="Arial Unicode MS" w:hAnsi="Arial" w:cs="Arial"/>
                <w:b/>
                <w:bCs/>
                <w:color w:val="FFFFFF"/>
                <w:sz w:val="18"/>
                <w:szCs w:val="18"/>
                <w:lang w:val="en-GB"/>
              </w:rPr>
              <w:tab/>
            </w:r>
            <w:r w:rsidR="00CF7B55" w:rsidRPr="005F7D2A">
              <w:rPr>
                <w:rFonts w:ascii="Arial" w:eastAsia="Arial Unicode MS" w:hAnsi="Arial" w:cs="Arial"/>
                <w:b/>
                <w:bCs/>
                <w:color w:val="FFFFFF"/>
                <w:sz w:val="18"/>
                <w:szCs w:val="18"/>
                <w:lang w:val="en-GB"/>
              </w:rPr>
              <w:t>Earnings per share</w:t>
            </w:r>
          </w:p>
        </w:tc>
      </w:tr>
    </w:tbl>
    <w:p w14:paraId="40210F01" w14:textId="77777777" w:rsidR="00E8096E" w:rsidRPr="00D87E91" w:rsidRDefault="00E8096E" w:rsidP="001652AE">
      <w:pPr>
        <w:jc w:val="thaiDistribute"/>
        <w:rPr>
          <w:rFonts w:ascii="Arial" w:hAnsi="Arial" w:cs="Arial"/>
          <w:sz w:val="14"/>
          <w:szCs w:val="14"/>
          <w:lang w:val="en-GB"/>
        </w:rPr>
      </w:pPr>
    </w:p>
    <w:p w14:paraId="7448970A" w14:textId="36DDAB07" w:rsidR="001C41F3" w:rsidRDefault="001C41F3" w:rsidP="001C41F3">
      <w:pPr>
        <w:jc w:val="both"/>
        <w:rPr>
          <w:rFonts w:ascii="Arial" w:eastAsia="Times New Roman" w:hAnsi="Arial" w:cs="Arial"/>
          <w:sz w:val="18"/>
          <w:szCs w:val="18"/>
          <w:lang w:val="en-GB"/>
        </w:rPr>
      </w:pPr>
      <w:r w:rsidRPr="005F7D2A">
        <w:rPr>
          <w:rFonts w:ascii="Arial" w:eastAsia="Times New Roman" w:hAnsi="Arial" w:cs="Arial"/>
          <w:sz w:val="18"/>
          <w:szCs w:val="18"/>
          <w:lang w:val="en-GB"/>
        </w:rPr>
        <w:t xml:space="preserve">Basic earnings per share is calculated by dividing the net profit by the weighted average number of ordinary shares in issue during the </w:t>
      </w:r>
      <w:r w:rsidR="009F4A69" w:rsidRPr="005F7D2A">
        <w:rPr>
          <w:rFonts w:ascii="Arial" w:eastAsia="Times New Roman" w:hAnsi="Arial" w:cs="Arial"/>
          <w:sz w:val="18"/>
          <w:szCs w:val="18"/>
          <w:lang w:val="en-GB"/>
        </w:rPr>
        <w:t>period</w:t>
      </w:r>
      <w:r w:rsidRPr="005F7D2A">
        <w:rPr>
          <w:rFonts w:ascii="Arial" w:eastAsia="Times New Roman" w:hAnsi="Arial" w:cs="Arial"/>
          <w:sz w:val="18"/>
          <w:szCs w:val="18"/>
          <w:lang w:val="en-GB"/>
        </w:rPr>
        <w:t>.</w:t>
      </w:r>
    </w:p>
    <w:p w14:paraId="70F6EA1B" w14:textId="77777777" w:rsidR="001522E9" w:rsidRPr="001522E9" w:rsidRDefault="001522E9" w:rsidP="001C41F3">
      <w:pPr>
        <w:jc w:val="both"/>
        <w:rPr>
          <w:rFonts w:ascii="Arial" w:eastAsia="Times New Roman" w:hAnsi="Arial" w:cs="Arial"/>
          <w:sz w:val="14"/>
          <w:szCs w:val="14"/>
          <w:lang w:val="en-GB"/>
        </w:rPr>
      </w:pPr>
    </w:p>
    <w:tbl>
      <w:tblPr>
        <w:tblW w:w="9459" w:type="dxa"/>
        <w:tblInd w:w="108" w:type="dxa"/>
        <w:tblLayout w:type="fixed"/>
        <w:tblLook w:val="04A0" w:firstRow="1" w:lastRow="0" w:firstColumn="1" w:lastColumn="0" w:noHBand="0" w:noVBand="1"/>
      </w:tblPr>
      <w:tblGrid>
        <w:gridCol w:w="4275"/>
        <w:gridCol w:w="1296"/>
        <w:gridCol w:w="1296"/>
        <w:gridCol w:w="1296"/>
        <w:gridCol w:w="1296"/>
      </w:tblGrid>
      <w:tr w:rsidR="006841ED" w:rsidRPr="005F7D2A" w14:paraId="6A7C415C" w14:textId="77777777" w:rsidTr="00A06237">
        <w:tc>
          <w:tcPr>
            <w:tcW w:w="4275" w:type="dxa"/>
            <w:vAlign w:val="bottom"/>
          </w:tcPr>
          <w:p w14:paraId="76B20257" w14:textId="77777777" w:rsidR="006841ED" w:rsidRPr="005F7D2A" w:rsidRDefault="006841ED" w:rsidP="00513C61">
            <w:pPr>
              <w:spacing w:line="257" w:lineRule="auto"/>
              <w:ind w:left="-101"/>
              <w:jc w:val="both"/>
              <w:rPr>
                <w:rFonts w:ascii="Arial" w:eastAsia="Times New Roman" w:hAnsi="Arial" w:cs="Arial"/>
                <w:sz w:val="18"/>
                <w:szCs w:val="18"/>
              </w:rPr>
            </w:pPr>
          </w:p>
        </w:tc>
        <w:tc>
          <w:tcPr>
            <w:tcW w:w="2592" w:type="dxa"/>
            <w:gridSpan w:val="2"/>
            <w:tcBorders>
              <w:top w:val="single" w:sz="4" w:space="0" w:color="auto"/>
              <w:left w:val="nil"/>
              <w:bottom w:val="single" w:sz="4" w:space="0" w:color="auto"/>
              <w:right w:val="nil"/>
            </w:tcBorders>
            <w:vAlign w:val="bottom"/>
            <w:hideMark/>
          </w:tcPr>
          <w:p w14:paraId="2610B8B8" w14:textId="77777777" w:rsidR="006841ED" w:rsidRPr="005F7D2A" w:rsidRDefault="006841ED" w:rsidP="00A06237">
            <w:pPr>
              <w:spacing w:line="256" w:lineRule="auto"/>
              <w:ind w:right="-72"/>
              <w:jc w:val="center"/>
              <w:rPr>
                <w:rFonts w:ascii="Arial" w:eastAsia="Times New Roman" w:hAnsi="Arial" w:cs="Arial"/>
                <w:b/>
                <w:bCs/>
                <w:sz w:val="18"/>
                <w:szCs w:val="18"/>
                <w:lang w:val="en-GB"/>
              </w:rPr>
            </w:pPr>
            <w:r w:rsidRPr="005F7D2A">
              <w:rPr>
                <w:rFonts w:ascii="Arial" w:eastAsia="Times New Roman" w:hAnsi="Arial" w:cs="Arial"/>
                <w:b/>
                <w:bCs/>
                <w:sz w:val="18"/>
                <w:szCs w:val="18"/>
                <w:lang w:val="en-GB"/>
              </w:rPr>
              <w:t>Consolidated</w:t>
            </w:r>
          </w:p>
          <w:p w14:paraId="6A8B4115" w14:textId="77777777" w:rsidR="006841ED" w:rsidRPr="005F7D2A" w:rsidRDefault="006841ED" w:rsidP="00A06237">
            <w:pPr>
              <w:spacing w:line="256" w:lineRule="auto"/>
              <w:ind w:left="-40" w:right="-72"/>
              <w:jc w:val="center"/>
              <w:rPr>
                <w:rFonts w:ascii="Arial" w:eastAsia="Times New Roman" w:hAnsi="Arial" w:cs="Arial"/>
                <w:b/>
                <w:bCs/>
                <w:sz w:val="18"/>
                <w:szCs w:val="18"/>
                <w:lang w:val="en-GB" w:eastAsia="en-GB"/>
              </w:rPr>
            </w:pPr>
            <w:r w:rsidRPr="005F7D2A">
              <w:rPr>
                <w:rFonts w:ascii="Arial" w:eastAsia="Times New Roman" w:hAnsi="Arial" w:cs="Arial"/>
                <w:b/>
                <w:bCs/>
                <w:sz w:val="18"/>
                <w:szCs w:val="18"/>
                <w:lang w:val="en-GB"/>
              </w:rPr>
              <w:t>financial information</w:t>
            </w:r>
          </w:p>
        </w:tc>
        <w:tc>
          <w:tcPr>
            <w:tcW w:w="2592" w:type="dxa"/>
            <w:gridSpan w:val="2"/>
            <w:tcBorders>
              <w:top w:val="single" w:sz="4" w:space="0" w:color="auto"/>
              <w:left w:val="nil"/>
              <w:bottom w:val="single" w:sz="4" w:space="0" w:color="auto"/>
              <w:right w:val="nil"/>
            </w:tcBorders>
            <w:vAlign w:val="bottom"/>
            <w:hideMark/>
          </w:tcPr>
          <w:p w14:paraId="7B4CC573" w14:textId="77777777" w:rsidR="006841ED" w:rsidRPr="005F7D2A" w:rsidRDefault="006841ED" w:rsidP="00A06237">
            <w:pPr>
              <w:spacing w:line="256" w:lineRule="auto"/>
              <w:ind w:right="-72"/>
              <w:jc w:val="center"/>
              <w:rPr>
                <w:rFonts w:ascii="Arial" w:eastAsia="Times New Roman" w:hAnsi="Arial" w:cs="Arial"/>
                <w:b/>
                <w:bCs/>
                <w:sz w:val="18"/>
                <w:szCs w:val="18"/>
                <w:lang w:val="en-GB"/>
              </w:rPr>
            </w:pPr>
            <w:r w:rsidRPr="005F7D2A">
              <w:rPr>
                <w:rFonts w:ascii="Arial" w:eastAsia="Times New Roman" w:hAnsi="Arial" w:cs="Arial"/>
                <w:b/>
                <w:bCs/>
                <w:sz w:val="18"/>
                <w:szCs w:val="18"/>
                <w:lang w:val="en-GB"/>
              </w:rPr>
              <w:t>Separate</w:t>
            </w:r>
          </w:p>
          <w:p w14:paraId="4B3FD286" w14:textId="77777777" w:rsidR="006841ED" w:rsidRPr="005F7D2A" w:rsidRDefault="006841ED" w:rsidP="00A06237">
            <w:pPr>
              <w:spacing w:line="256" w:lineRule="auto"/>
              <w:ind w:left="-40" w:right="-72"/>
              <w:jc w:val="center"/>
              <w:rPr>
                <w:rFonts w:ascii="Arial" w:eastAsia="Times New Roman" w:hAnsi="Arial" w:cs="Arial"/>
                <w:b/>
                <w:bCs/>
                <w:sz w:val="18"/>
                <w:szCs w:val="18"/>
                <w:lang w:val="en-GB" w:eastAsia="en-GB"/>
              </w:rPr>
            </w:pPr>
            <w:r w:rsidRPr="005F7D2A">
              <w:rPr>
                <w:rFonts w:ascii="Arial" w:eastAsia="Times New Roman" w:hAnsi="Arial" w:cs="Arial"/>
                <w:b/>
                <w:bCs/>
                <w:sz w:val="18"/>
                <w:szCs w:val="18"/>
                <w:lang w:val="en-GB"/>
              </w:rPr>
              <w:t>financial information</w:t>
            </w:r>
          </w:p>
        </w:tc>
      </w:tr>
      <w:tr w:rsidR="006841ED" w:rsidRPr="005F7D2A" w14:paraId="148A2F76" w14:textId="77777777" w:rsidTr="00A06237">
        <w:tc>
          <w:tcPr>
            <w:tcW w:w="4275" w:type="dxa"/>
            <w:vAlign w:val="bottom"/>
            <w:hideMark/>
          </w:tcPr>
          <w:p w14:paraId="3BE448BA" w14:textId="3EC79F0D" w:rsidR="006841ED" w:rsidRPr="005F7D2A" w:rsidRDefault="006841ED" w:rsidP="00513C61">
            <w:pPr>
              <w:spacing w:line="257" w:lineRule="auto"/>
              <w:ind w:left="-101"/>
              <w:rPr>
                <w:rFonts w:ascii="Arial" w:eastAsia="Times New Roman" w:hAnsi="Arial" w:cs="Arial"/>
                <w:b/>
                <w:bCs/>
                <w:sz w:val="18"/>
                <w:szCs w:val="18"/>
                <w:lang w:val="en-GB"/>
              </w:rPr>
            </w:pPr>
            <w:r w:rsidRPr="005F7D2A">
              <w:rPr>
                <w:rFonts w:ascii="Arial" w:eastAsia="Times New Roman" w:hAnsi="Arial" w:cs="Arial"/>
                <w:b/>
                <w:bCs/>
                <w:sz w:val="18"/>
                <w:szCs w:val="18"/>
                <w:lang w:val="en-GB"/>
              </w:rPr>
              <w:t xml:space="preserve">For the three-month period ended </w:t>
            </w:r>
            <w:r w:rsidR="004C28C7" w:rsidRPr="004C28C7">
              <w:rPr>
                <w:rFonts w:ascii="Arial" w:eastAsia="Times New Roman" w:hAnsi="Arial" w:cs="Arial"/>
                <w:b/>
                <w:bCs/>
                <w:sz w:val="18"/>
                <w:szCs w:val="18"/>
                <w:lang w:val="en-GB"/>
              </w:rPr>
              <w:t>30</w:t>
            </w:r>
            <w:r w:rsidR="00990FD0" w:rsidRPr="005F7D2A">
              <w:rPr>
                <w:rFonts w:ascii="Arial" w:eastAsia="Times New Roman" w:hAnsi="Arial" w:cs="Arial"/>
                <w:b/>
                <w:bCs/>
                <w:sz w:val="18"/>
                <w:szCs w:val="18"/>
                <w:lang w:val="en-GB"/>
              </w:rPr>
              <w:t xml:space="preserve"> September</w:t>
            </w:r>
          </w:p>
        </w:tc>
        <w:tc>
          <w:tcPr>
            <w:tcW w:w="1296" w:type="dxa"/>
            <w:tcBorders>
              <w:top w:val="single" w:sz="4" w:space="0" w:color="auto"/>
              <w:left w:val="nil"/>
              <w:bottom w:val="nil"/>
              <w:right w:val="nil"/>
            </w:tcBorders>
            <w:vAlign w:val="bottom"/>
            <w:hideMark/>
          </w:tcPr>
          <w:p w14:paraId="3FC6ED66" w14:textId="03AB22BD" w:rsidR="006841ED" w:rsidRPr="005F7D2A" w:rsidRDefault="004C28C7" w:rsidP="00A06237">
            <w:pPr>
              <w:spacing w:line="256" w:lineRule="auto"/>
              <w:ind w:right="-72"/>
              <w:jc w:val="right"/>
              <w:rPr>
                <w:rFonts w:ascii="Arial" w:eastAsia="Times New Roman" w:hAnsi="Arial" w:cs="Arial"/>
                <w:sz w:val="18"/>
                <w:szCs w:val="18"/>
              </w:rPr>
            </w:pPr>
            <w:r w:rsidRPr="004C28C7">
              <w:rPr>
                <w:rFonts w:ascii="Arial" w:eastAsia="Times New Roman" w:hAnsi="Arial" w:cs="Arial"/>
                <w:b/>
                <w:bCs/>
                <w:sz w:val="18"/>
                <w:szCs w:val="18"/>
                <w:lang w:val="en-GB"/>
              </w:rPr>
              <w:t>2022</w:t>
            </w:r>
          </w:p>
        </w:tc>
        <w:tc>
          <w:tcPr>
            <w:tcW w:w="1296" w:type="dxa"/>
            <w:tcBorders>
              <w:top w:val="single" w:sz="4" w:space="0" w:color="auto"/>
              <w:left w:val="nil"/>
              <w:bottom w:val="nil"/>
              <w:right w:val="nil"/>
            </w:tcBorders>
            <w:vAlign w:val="bottom"/>
            <w:hideMark/>
          </w:tcPr>
          <w:p w14:paraId="4D8E3620" w14:textId="4D046E8D" w:rsidR="006841ED" w:rsidRPr="005F7D2A" w:rsidRDefault="004C28C7" w:rsidP="00A06237">
            <w:pPr>
              <w:spacing w:line="256" w:lineRule="auto"/>
              <w:ind w:right="-72"/>
              <w:jc w:val="right"/>
              <w:rPr>
                <w:rFonts w:ascii="Arial" w:eastAsia="Times New Roman" w:hAnsi="Arial" w:cs="Arial"/>
                <w:b/>
                <w:bCs/>
                <w:sz w:val="18"/>
                <w:szCs w:val="18"/>
              </w:rPr>
            </w:pPr>
            <w:r w:rsidRPr="004C28C7">
              <w:rPr>
                <w:rFonts w:ascii="Arial" w:eastAsia="Times New Roman" w:hAnsi="Arial" w:cs="Arial"/>
                <w:b/>
                <w:bCs/>
                <w:sz w:val="18"/>
                <w:szCs w:val="18"/>
                <w:lang w:val="en-GB"/>
              </w:rPr>
              <w:t>2021</w:t>
            </w:r>
          </w:p>
        </w:tc>
        <w:tc>
          <w:tcPr>
            <w:tcW w:w="1296" w:type="dxa"/>
            <w:tcBorders>
              <w:top w:val="single" w:sz="4" w:space="0" w:color="auto"/>
              <w:left w:val="nil"/>
              <w:bottom w:val="nil"/>
              <w:right w:val="nil"/>
            </w:tcBorders>
            <w:vAlign w:val="bottom"/>
            <w:hideMark/>
          </w:tcPr>
          <w:p w14:paraId="63BF3BD2" w14:textId="797F43A6" w:rsidR="006841ED" w:rsidRPr="005F7D2A" w:rsidRDefault="004C28C7" w:rsidP="00A06237">
            <w:pPr>
              <w:spacing w:line="256" w:lineRule="auto"/>
              <w:ind w:right="-72"/>
              <w:jc w:val="right"/>
              <w:rPr>
                <w:rFonts w:ascii="Arial" w:eastAsia="Times New Roman" w:hAnsi="Arial" w:cs="Arial"/>
                <w:sz w:val="18"/>
                <w:szCs w:val="18"/>
              </w:rPr>
            </w:pPr>
            <w:r w:rsidRPr="004C28C7">
              <w:rPr>
                <w:rFonts w:ascii="Arial" w:eastAsia="Times New Roman" w:hAnsi="Arial" w:cs="Arial"/>
                <w:b/>
                <w:bCs/>
                <w:sz w:val="18"/>
                <w:szCs w:val="18"/>
                <w:lang w:val="en-GB"/>
              </w:rPr>
              <w:t>2022</w:t>
            </w:r>
          </w:p>
        </w:tc>
        <w:tc>
          <w:tcPr>
            <w:tcW w:w="1296" w:type="dxa"/>
            <w:tcBorders>
              <w:top w:val="single" w:sz="4" w:space="0" w:color="auto"/>
              <w:left w:val="nil"/>
              <w:bottom w:val="nil"/>
              <w:right w:val="nil"/>
            </w:tcBorders>
            <w:vAlign w:val="bottom"/>
            <w:hideMark/>
          </w:tcPr>
          <w:p w14:paraId="3A66CB18" w14:textId="2157704E" w:rsidR="006841ED" w:rsidRPr="005F7D2A" w:rsidRDefault="004C28C7" w:rsidP="00A06237">
            <w:pPr>
              <w:spacing w:line="256" w:lineRule="auto"/>
              <w:ind w:right="-72"/>
              <w:jc w:val="right"/>
              <w:rPr>
                <w:rFonts w:ascii="Arial" w:eastAsia="Times New Roman" w:hAnsi="Arial" w:cs="Arial"/>
                <w:sz w:val="18"/>
                <w:szCs w:val="18"/>
              </w:rPr>
            </w:pPr>
            <w:r w:rsidRPr="004C28C7">
              <w:rPr>
                <w:rFonts w:ascii="Arial" w:eastAsia="Times New Roman" w:hAnsi="Arial" w:cs="Arial"/>
                <w:b/>
                <w:bCs/>
                <w:sz w:val="18"/>
                <w:szCs w:val="18"/>
                <w:lang w:val="en-GB"/>
              </w:rPr>
              <w:t>2021</w:t>
            </w:r>
          </w:p>
        </w:tc>
      </w:tr>
      <w:tr w:rsidR="006841ED" w:rsidRPr="001522E9" w14:paraId="329C0AE3" w14:textId="77777777" w:rsidTr="00A06237">
        <w:tc>
          <w:tcPr>
            <w:tcW w:w="4275" w:type="dxa"/>
            <w:vAlign w:val="bottom"/>
          </w:tcPr>
          <w:p w14:paraId="144B903F" w14:textId="77777777" w:rsidR="006841ED" w:rsidRPr="001522E9" w:rsidRDefault="006841ED" w:rsidP="00513C61">
            <w:pPr>
              <w:spacing w:line="257" w:lineRule="auto"/>
              <w:ind w:left="-101"/>
              <w:jc w:val="both"/>
              <w:rPr>
                <w:rFonts w:ascii="Arial" w:eastAsia="Times New Roman" w:hAnsi="Arial" w:cs="Arial"/>
                <w:sz w:val="12"/>
                <w:szCs w:val="12"/>
              </w:rPr>
            </w:pPr>
          </w:p>
        </w:tc>
        <w:tc>
          <w:tcPr>
            <w:tcW w:w="1296" w:type="dxa"/>
            <w:tcBorders>
              <w:top w:val="single" w:sz="4" w:space="0" w:color="auto"/>
              <w:left w:val="nil"/>
              <w:bottom w:val="nil"/>
              <w:right w:val="nil"/>
            </w:tcBorders>
            <w:shd w:val="clear" w:color="auto" w:fill="FAFAFA"/>
            <w:vAlign w:val="bottom"/>
          </w:tcPr>
          <w:p w14:paraId="31E97437" w14:textId="77777777" w:rsidR="006841ED" w:rsidRPr="001522E9" w:rsidRDefault="006841ED" w:rsidP="00A06237">
            <w:pPr>
              <w:spacing w:line="256" w:lineRule="auto"/>
              <w:ind w:left="-40" w:right="-72"/>
              <w:jc w:val="right"/>
              <w:rPr>
                <w:rFonts w:ascii="Arial" w:eastAsia="Times New Roman" w:hAnsi="Arial" w:cs="Arial"/>
                <w:b/>
                <w:bCs/>
                <w:sz w:val="12"/>
                <w:szCs w:val="12"/>
              </w:rPr>
            </w:pPr>
          </w:p>
        </w:tc>
        <w:tc>
          <w:tcPr>
            <w:tcW w:w="1296" w:type="dxa"/>
            <w:tcBorders>
              <w:top w:val="single" w:sz="4" w:space="0" w:color="auto"/>
              <w:left w:val="nil"/>
              <w:bottom w:val="nil"/>
              <w:right w:val="nil"/>
            </w:tcBorders>
            <w:vAlign w:val="bottom"/>
          </w:tcPr>
          <w:p w14:paraId="641C25B7" w14:textId="77777777" w:rsidR="006841ED" w:rsidRPr="001522E9" w:rsidRDefault="006841ED" w:rsidP="00A06237">
            <w:pPr>
              <w:spacing w:line="256" w:lineRule="auto"/>
              <w:ind w:left="-40" w:right="-72"/>
              <w:jc w:val="right"/>
              <w:rPr>
                <w:rFonts w:ascii="Arial" w:eastAsia="Times New Roman" w:hAnsi="Arial" w:cs="Arial"/>
                <w:b/>
                <w:bCs/>
                <w:sz w:val="12"/>
                <w:szCs w:val="12"/>
              </w:rPr>
            </w:pPr>
          </w:p>
        </w:tc>
        <w:tc>
          <w:tcPr>
            <w:tcW w:w="1296" w:type="dxa"/>
            <w:tcBorders>
              <w:top w:val="single" w:sz="4" w:space="0" w:color="auto"/>
              <w:left w:val="nil"/>
              <w:bottom w:val="nil"/>
              <w:right w:val="nil"/>
            </w:tcBorders>
            <w:shd w:val="clear" w:color="auto" w:fill="FAFAFA"/>
            <w:vAlign w:val="bottom"/>
          </w:tcPr>
          <w:p w14:paraId="26DFBF1D" w14:textId="77777777" w:rsidR="006841ED" w:rsidRPr="001522E9" w:rsidRDefault="006841ED" w:rsidP="00A06237">
            <w:pPr>
              <w:spacing w:line="256" w:lineRule="auto"/>
              <w:ind w:left="-40" w:right="-72"/>
              <w:jc w:val="right"/>
              <w:rPr>
                <w:rFonts w:ascii="Arial" w:eastAsia="Times New Roman" w:hAnsi="Arial" w:cs="Arial"/>
                <w:b/>
                <w:bCs/>
                <w:sz w:val="12"/>
                <w:szCs w:val="12"/>
              </w:rPr>
            </w:pPr>
          </w:p>
        </w:tc>
        <w:tc>
          <w:tcPr>
            <w:tcW w:w="1296" w:type="dxa"/>
            <w:tcBorders>
              <w:top w:val="single" w:sz="4" w:space="0" w:color="auto"/>
              <w:left w:val="nil"/>
              <w:bottom w:val="nil"/>
              <w:right w:val="nil"/>
            </w:tcBorders>
            <w:vAlign w:val="bottom"/>
          </w:tcPr>
          <w:p w14:paraId="70B38902" w14:textId="77777777" w:rsidR="006841ED" w:rsidRPr="001522E9" w:rsidRDefault="006841ED" w:rsidP="00A06237">
            <w:pPr>
              <w:spacing w:line="256" w:lineRule="auto"/>
              <w:ind w:left="-40" w:right="-72"/>
              <w:jc w:val="right"/>
              <w:rPr>
                <w:rFonts w:ascii="Arial" w:eastAsia="Times New Roman" w:hAnsi="Arial" w:cs="Arial"/>
                <w:b/>
                <w:bCs/>
                <w:sz w:val="12"/>
                <w:szCs w:val="12"/>
              </w:rPr>
            </w:pPr>
          </w:p>
        </w:tc>
      </w:tr>
      <w:tr w:rsidR="00327DA9" w:rsidRPr="005F7D2A" w14:paraId="2A995950" w14:textId="77777777" w:rsidTr="00F97016">
        <w:tc>
          <w:tcPr>
            <w:tcW w:w="4275" w:type="dxa"/>
            <w:vAlign w:val="bottom"/>
            <w:hideMark/>
          </w:tcPr>
          <w:p w14:paraId="275A755E" w14:textId="77777777" w:rsidR="00327DA9" w:rsidRPr="005F7D2A" w:rsidRDefault="00327DA9" w:rsidP="00327DA9">
            <w:pPr>
              <w:spacing w:line="257" w:lineRule="auto"/>
              <w:ind w:left="-101"/>
              <w:rPr>
                <w:rFonts w:ascii="Arial" w:eastAsia="Times New Roman" w:hAnsi="Arial" w:cs="Arial"/>
                <w:sz w:val="18"/>
                <w:szCs w:val="18"/>
              </w:rPr>
            </w:pPr>
            <w:r w:rsidRPr="005F7D2A">
              <w:rPr>
                <w:rFonts w:ascii="Arial" w:eastAsia="Times New Roman" w:hAnsi="Arial" w:cs="Arial"/>
                <w:sz w:val="18"/>
                <w:szCs w:val="18"/>
              </w:rPr>
              <w:t xml:space="preserve">Profit attributable to ordinary </w:t>
            </w:r>
          </w:p>
          <w:p w14:paraId="545554E3" w14:textId="77777777" w:rsidR="00327DA9" w:rsidRPr="005F7D2A" w:rsidRDefault="00327DA9" w:rsidP="00327DA9">
            <w:pPr>
              <w:spacing w:line="257" w:lineRule="auto"/>
              <w:ind w:left="-101"/>
              <w:rPr>
                <w:rFonts w:ascii="Arial" w:eastAsia="Times New Roman" w:hAnsi="Arial" w:cs="Arial"/>
                <w:sz w:val="18"/>
                <w:szCs w:val="18"/>
              </w:rPr>
            </w:pPr>
            <w:r w:rsidRPr="005F7D2A">
              <w:rPr>
                <w:rFonts w:ascii="Arial" w:eastAsia="Times New Roman" w:hAnsi="Arial" w:cs="Arial"/>
                <w:sz w:val="18"/>
                <w:szCs w:val="18"/>
              </w:rPr>
              <w:t xml:space="preserve">   shareholders of the Company (Thousand Baht)</w:t>
            </w:r>
          </w:p>
        </w:tc>
        <w:tc>
          <w:tcPr>
            <w:tcW w:w="1296" w:type="dxa"/>
            <w:shd w:val="clear" w:color="auto" w:fill="FAFAFA"/>
            <w:vAlign w:val="bottom"/>
          </w:tcPr>
          <w:p w14:paraId="68A67C14" w14:textId="6F5FA4D7" w:rsidR="00327DA9" w:rsidRPr="005F7D2A" w:rsidRDefault="004C28C7" w:rsidP="00327DA9">
            <w:pPr>
              <w:spacing w:line="256" w:lineRule="auto"/>
              <w:ind w:right="-72"/>
              <w:jc w:val="right"/>
              <w:rPr>
                <w:rFonts w:ascii="Arial" w:eastAsia="Times New Roman" w:hAnsi="Arial" w:cs="Arial"/>
                <w:sz w:val="18"/>
                <w:szCs w:val="18"/>
                <w:lang w:val="en-GB"/>
              </w:rPr>
            </w:pPr>
            <w:r w:rsidRPr="004C28C7">
              <w:rPr>
                <w:rFonts w:ascii="Arial" w:eastAsia="Times New Roman" w:hAnsi="Arial" w:cs="Arial"/>
                <w:sz w:val="18"/>
                <w:szCs w:val="18"/>
                <w:lang w:val="en-GB"/>
              </w:rPr>
              <w:t>14</w:t>
            </w:r>
            <w:r w:rsidR="009A41F8" w:rsidRPr="009A41F8">
              <w:rPr>
                <w:rFonts w:ascii="Arial" w:eastAsia="Times New Roman" w:hAnsi="Arial" w:cs="Arial"/>
                <w:sz w:val="18"/>
                <w:szCs w:val="18"/>
                <w:lang w:val="en-GB"/>
              </w:rPr>
              <w:t>,</w:t>
            </w:r>
            <w:r w:rsidRPr="004C28C7">
              <w:rPr>
                <w:rFonts w:ascii="Arial" w:eastAsia="Times New Roman" w:hAnsi="Arial" w:cs="Arial"/>
                <w:sz w:val="18"/>
                <w:szCs w:val="18"/>
                <w:lang w:val="en-GB"/>
              </w:rPr>
              <w:t>592</w:t>
            </w:r>
          </w:p>
        </w:tc>
        <w:tc>
          <w:tcPr>
            <w:tcW w:w="1296" w:type="dxa"/>
          </w:tcPr>
          <w:p w14:paraId="3B20F03E" w14:textId="77777777" w:rsidR="00327DA9" w:rsidRPr="005F7D2A" w:rsidRDefault="00327DA9" w:rsidP="00327DA9">
            <w:pPr>
              <w:spacing w:line="256" w:lineRule="auto"/>
              <w:ind w:right="-72"/>
              <w:jc w:val="right"/>
              <w:rPr>
                <w:rFonts w:ascii="Arial" w:eastAsia="Arial Unicode MS" w:hAnsi="Arial" w:cs="Arial"/>
                <w:sz w:val="18"/>
                <w:szCs w:val="18"/>
              </w:rPr>
            </w:pPr>
          </w:p>
          <w:p w14:paraId="55F2EF85" w14:textId="11C3863D" w:rsidR="00327DA9" w:rsidRPr="005F7D2A" w:rsidRDefault="004C28C7" w:rsidP="00327DA9">
            <w:pPr>
              <w:spacing w:line="256" w:lineRule="auto"/>
              <w:ind w:right="-72"/>
              <w:jc w:val="right"/>
              <w:rPr>
                <w:rFonts w:ascii="Arial" w:eastAsia="Cordia New" w:hAnsi="Arial" w:cs="Arial"/>
                <w:sz w:val="18"/>
                <w:szCs w:val="18"/>
                <w:highlight w:val="yellow"/>
                <w:lang w:val="en-GB" w:eastAsia="en-GB"/>
              </w:rPr>
            </w:pPr>
            <w:r w:rsidRPr="004C28C7">
              <w:rPr>
                <w:rFonts w:ascii="Arial" w:eastAsia="Arial Unicode MS" w:hAnsi="Arial" w:cs="Arial"/>
                <w:sz w:val="18"/>
                <w:szCs w:val="18"/>
                <w:lang w:val="en-GB"/>
              </w:rPr>
              <w:t>15</w:t>
            </w:r>
            <w:r w:rsidR="00327DA9" w:rsidRPr="005F7D2A">
              <w:rPr>
                <w:rFonts w:ascii="Arial" w:eastAsia="Arial Unicode MS" w:hAnsi="Arial" w:cs="Arial"/>
                <w:sz w:val="18"/>
                <w:szCs w:val="18"/>
              </w:rPr>
              <w:t>,</w:t>
            </w:r>
            <w:r w:rsidRPr="004C28C7">
              <w:rPr>
                <w:rFonts w:ascii="Arial" w:eastAsia="Arial Unicode MS" w:hAnsi="Arial" w:cs="Arial"/>
                <w:sz w:val="18"/>
                <w:szCs w:val="18"/>
                <w:lang w:val="en-GB"/>
              </w:rPr>
              <w:t>817</w:t>
            </w:r>
          </w:p>
        </w:tc>
        <w:tc>
          <w:tcPr>
            <w:tcW w:w="1296" w:type="dxa"/>
            <w:shd w:val="clear" w:color="auto" w:fill="FAFAFA"/>
          </w:tcPr>
          <w:p w14:paraId="6BCB127A" w14:textId="77777777" w:rsidR="00327DA9" w:rsidRPr="005F7D2A" w:rsidRDefault="00327DA9" w:rsidP="00327DA9">
            <w:pPr>
              <w:spacing w:line="256" w:lineRule="auto"/>
              <w:ind w:right="-72"/>
              <w:jc w:val="right"/>
              <w:rPr>
                <w:rFonts w:ascii="Arial" w:eastAsia="Cordia New" w:hAnsi="Arial" w:cs="Arial"/>
                <w:sz w:val="18"/>
                <w:szCs w:val="18"/>
                <w:lang w:val="en-GB" w:eastAsia="en-GB"/>
              </w:rPr>
            </w:pPr>
          </w:p>
          <w:p w14:paraId="63DB9C81" w14:textId="1A5DEBE5" w:rsidR="004720F7" w:rsidRPr="005F7D2A" w:rsidRDefault="004C28C7" w:rsidP="00327DA9">
            <w:pPr>
              <w:spacing w:line="256" w:lineRule="auto"/>
              <w:ind w:right="-72"/>
              <w:jc w:val="right"/>
              <w:rPr>
                <w:rFonts w:ascii="Arial" w:eastAsia="Cordia New" w:hAnsi="Arial" w:cs="Arial"/>
                <w:sz w:val="18"/>
                <w:szCs w:val="18"/>
                <w:lang w:val="en-GB" w:eastAsia="en-GB"/>
              </w:rPr>
            </w:pPr>
            <w:r w:rsidRPr="004C28C7">
              <w:rPr>
                <w:rFonts w:ascii="Arial" w:eastAsia="Cordia New" w:hAnsi="Arial" w:cs="Arial"/>
                <w:sz w:val="18"/>
                <w:szCs w:val="18"/>
                <w:lang w:val="en-GB" w:eastAsia="en-GB"/>
              </w:rPr>
              <w:t>7</w:t>
            </w:r>
            <w:r w:rsidR="004720F7" w:rsidRPr="005F7D2A">
              <w:rPr>
                <w:rFonts w:ascii="Arial" w:eastAsia="Cordia New" w:hAnsi="Arial" w:cs="Arial"/>
                <w:sz w:val="18"/>
                <w:szCs w:val="18"/>
                <w:lang w:val="en-GB" w:eastAsia="en-GB"/>
              </w:rPr>
              <w:t>,</w:t>
            </w:r>
            <w:r w:rsidRPr="004C28C7">
              <w:rPr>
                <w:rFonts w:ascii="Arial" w:eastAsia="Cordia New" w:hAnsi="Arial" w:cs="Arial"/>
                <w:sz w:val="18"/>
                <w:szCs w:val="18"/>
                <w:lang w:val="en-GB" w:eastAsia="en-GB"/>
              </w:rPr>
              <w:t>296</w:t>
            </w:r>
          </w:p>
        </w:tc>
        <w:tc>
          <w:tcPr>
            <w:tcW w:w="1296" w:type="dxa"/>
          </w:tcPr>
          <w:p w14:paraId="656A96F2" w14:textId="77777777" w:rsidR="00327DA9" w:rsidRPr="005F7D2A" w:rsidRDefault="00327DA9" w:rsidP="00327DA9">
            <w:pPr>
              <w:spacing w:line="256" w:lineRule="auto"/>
              <w:ind w:right="-72"/>
              <w:jc w:val="right"/>
              <w:rPr>
                <w:rFonts w:ascii="Arial" w:eastAsia="Arial Unicode MS" w:hAnsi="Arial" w:cs="Arial"/>
                <w:sz w:val="18"/>
                <w:szCs w:val="18"/>
              </w:rPr>
            </w:pPr>
          </w:p>
          <w:p w14:paraId="7B0FDCDF" w14:textId="1115191A" w:rsidR="00327DA9" w:rsidRPr="005F7D2A" w:rsidRDefault="004C28C7" w:rsidP="00327DA9">
            <w:pPr>
              <w:tabs>
                <w:tab w:val="left" w:pos="1035"/>
              </w:tabs>
              <w:spacing w:line="256" w:lineRule="auto"/>
              <w:ind w:right="-72"/>
              <w:jc w:val="right"/>
              <w:rPr>
                <w:rFonts w:ascii="Arial" w:eastAsia="Cordia New" w:hAnsi="Arial" w:cs="Arial"/>
                <w:sz w:val="18"/>
                <w:szCs w:val="18"/>
                <w:highlight w:val="yellow"/>
                <w:lang w:val="en-GB" w:eastAsia="en-GB"/>
              </w:rPr>
            </w:pPr>
            <w:r w:rsidRPr="004C28C7">
              <w:rPr>
                <w:rFonts w:ascii="Arial" w:eastAsia="Arial Unicode MS" w:hAnsi="Arial" w:cs="Arial"/>
                <w:sz w:val="18"/>
                <w:szCs w:val="18"/>
                <w:lang w:val="en-GB"/>
              </w:rPr>
              <w:t>13</w:t>
            </w:r>
            <w:r w:rsidR="00327DA9" w:rsidRPr="005F7D2A">
              <w:rPr>
                <w:rFonts w:ascii="Arial" w:eastAsia="Arial Unicode MS" w:hAnsi="Arial" w:cs="Arial"/>
                <w:sz w:val="18"/>
                <w:szCs w:val="18"/>
              </w:rPr>
              <w:t>,</w:t>
            </w:r>
            <w:r w:rsidRPr="004C28C7">
              <w:rPr>
                <w:rFonts w:ascii="Arial" w:eastAsia="Arial Unicode MS" w:hAnsi="Arial" w:cs="Arial"/>
                <w:sz w:val="18"/>
                <w:szCs w:val="18"/>
                <w:lang w:val="en-GB"/>
              </w:rPr>
              <w:t>663</w:t>
            </w:r>
          </w:p>
        </w:tc>
      </w:tr>
      <w:tr w:rsidR="00327DA9" w:rsidRPr="005F7D2A" w14:paraId="45BA036C" w14:textId="77777777" w:rsidTr="00F97016">
        <w:tc>
          <w:tcPr>
            <w:tcW w:w="4275" w:type="dxa"/>
            <w:vAlign w:val="bottom"/>
            <w:hideMark/>
          </w:tcPr>
          <w:p w14:paraId="5804271B" w14:textId="77777777" w:rsidR="00327DA9" w:rsidRPr="005F7D2A" w:rsidRDefault="00327DA9" w:rsidP="00327DA9">
            <w:pPr>
              <w:spacing w:line="257" w:lineRule="auto"/>
              <w:ind w:left="-101"/>
              <w:rPr>
                <w:rFonts w:ascii="Arial" w:eastAsia="Times New Roman" w:hAnsi="Arial" w:cs="Arial"/>
                <w:sz w:val="18"/>
                <w:szCs w:val="18"/>
              </w:rPr>
            </w:pPr>
            <w:r w:rsidRPr="005F7D2A">
              <w:rPr>
                <w:rFonts w:ascii="Arial" w:eastAsia="Times New Roman" w:hAnsi="Arial" w:cs="Arial"/>
                <w:sz w:val="18"/>
                <w:szCs w:val="18"/>
              </w:rPr>
              <w:t>Weighted average number of shares used</w:t>
            </w:r>
          </w:p>
          <w:p w14:paraId="325D16DE" w14:textId="77777777" w:rsidR="00327DA9" w:rsidRPr="005F7D2A" w:rsidRDefault="00327DA9" w:rsidP="00327DA9">
            <w:pPr>
              <w:spacing w:line="257" w:lineRule="auto"/>
              <w:ind w:left="-101"/>
              <w:rPr>
                <w:rFonts w:ascii="Arial" w:eastAsia="Times New Roman" w:hAnsi="Arial" w:cs="Arial"/>
                <w:sz w:val="18"/>
                <w:szCs w:val="18"/>
              </w:rPr>
            </w:pPr>
            <w:r w:rsidRPr="005F7D2A">
              <w:rPr>
                <w:rFonts w:ascii="Arial" w:eastAsia="Times New Roman" w:hAnsi="Arial" w:cs="Arial"/>
                <w:sz w:val="18"/>
                <w:szCs w:val="18"/>
              </w:rPr>
              <w:t xml:space="preserve">   as the denominator (Thousand shares)</w:t>
            </w:r>
          </w:p>
        </w:tc>
        <w:tc>
          <w:tcPr>
            <w:tcW w:w="1296" w:type="dxa"/>
            <w:shd w:val="clear" w:color="auto" w:fill="FAFAFA"/>
            <w:vAlign w:val="bottom"/>
          </w:tcPr>
          <w:p w14:paraId="3843173E" w14:textId="57C9E95E" w:rsidR="00327DA9" w:rsidRPr="005F7D2A" w:rsidRDefault="004C28C7" w:rsidP="00327DA9">
            <w:pPr>
              <w:spacing w:line="256" w:lineRule="auto"/>
              <w:ind w:right="-72"/>
              <w:jc w:val="right"/>
              <w:rPr>
                <w:rFonts w:ascii="Arial" w:eastAsia="Times New Roman" w:hAnsi="Arial" w:cs="Arial"/>
                <w:sz w:val="18"/>
                <w:szCs w:val="18"/>
                <w:lang w:val="en-GB"/>
              </w:rPr>
            </w:pPr>
            <w:r w:rsidRPr="004C28C7">
              <w:rPr>
                <w:rFonts w:ascii="Arial" w:eastAsia="Times New Roman" w:hAnsi="Arial" w:cs="Arial"/>
                <w:sz w:val="18"/>
                <w:szCs w:val="18"/>
                <w:lang w:val="en-GB"/>
              </w:rPr>
              <w:t>900</w:t>
            </w:r>
            <w:r w:rsidR="004720F7" w:rsidRPr="005F7D2A">
              <w:rPr>
                <w:rFonts w:ascii="Arial" w:eastAsia="Times New Roman" w:hAnsi="Arial" w:cs="Arial"/>
                <w:sz w:val="18"/>
                <w:szCs w:val="18"/>
                <w:lang w:val="en-GB"/>
              </w:rPr>
              <w:t>,</w:t>
            </w:r>
            <w:r w:rsidRPr="004C28C7">
              <w:rPr>
                <w:rFonts w:ascii="Arial" w:eastAsia="Times New Roman" w:hAnsi="Arial" w:cs="Arial"/>
                <w:sz w:val="18"/>
                <w:szCs w:val="18"/>
                <w:lang w:val="en-GB"/>
              </w:rPr>
              <w:t>000</w:t>
            </w:r>
          </w:p>
        </w:tc>
        <w:tc>
          <w:tcPr>
            <w:tcW w:w="1296" w:type="dxa"/>
          </w:tcPr>
          <w:p w14:paraId="02BFC126" w14:textId="77777777" w:rsidR="00327DA9" w:rsidRPr="005F7D2A" w:rsidRDefault="00327DA9" w:rsidP="00327DA9">
            <w:pPr>
              <w:spacing w:line="256" w:lineRule="auto"/>
              <w:ind w:right="-72"/>
              <w:jc w:val="right"/>
              <w:rPr>
                <w:rFonts w:ascii="Arial" w:eastAsia="Arial Unicode MS" w:hAnsi="Arial" w:cs="Arial"/>
                <w:sz w:val="18"/>
                <w:szCs w:val="18"/>
              </w:rPr>
            </w:pPr>
          </w:p>
          <w:p w14:paraId="00DF8224" w14:textId="76930E55" w:rsidR="00327DA9" w:rsidRPr="005F7D2A" w:rsidRDefault="004C28C7" w:rsidP="00327DA9">
            <w:pPr>
              <w:spacing w:line="256" w:lineRule="auto"/>
              <w:ind w:right="-72"/>
              <w:jc w:val="right"/>
              <w:rPr>
                <w:rFonts w:ascii="Arial" w:eastAsia="Cordia New" w:hAnsi="Arial" w:cs="Arial"/>
                <w:sz w:val="18"/>
                <w:szCs w:val="18"/>
                <w:highlight w:val="yellow"/>
                <w:lang w:val="en-GB" w:eastAsia="en-GB"/>
              </w:rPr>
            </w:pPr>
            <w:r w:rsidRPr="004C28C7">
              <w:rPr>
                <w:rFonts w:ascii="Arial" w:eastAsia="Arial Unicode MS" w:hAnsi="Arial" w:cs="Arial"/>
                <w:sz w:val="18"/>
                <w:szCs w:val="18"/>
                <w:lang w:val="en-GB"/>
              </w:rPr>
              <w:t>464</w:t>
            </w:r>
            <w:r w:rsidR="00327DA9" w:rsidRPr="005F7D2A">
              <w:rPr>
                <w:rFonts w:ascii="Arial" w:eastAsia="Arial Unicode MS" w:hAnsi="Arial" w:cs="Arial"/>
                <w:sz w:val="18"/>
                <w:szCs w:val="18"/>
              </w:rPr>
              <w:t>,</w:t>
            </w:r>
            <w:r w:rsidRPr="004C28C7">
              <w:rPr>
                <w:rFonts w:ascii="Arial" w:eastAsia="Arial Unicode MS" w:hAnsi="Arial" w:cs="Arial"/>
                <w:sz w:val="18"/>
                <w:szCs w:val="18"/>
                <w:lang w:val="en-GB"/>
              </w:rPr>
              <w:t>835</w:t>
            </w:r>
          </w:p>
        </w:tc>
        <w:tc>
          <w:tcPr>
            <w:tcW w:w="1296" w:type="dxa"/>
            <w:shd w:val="clear" w:color="auto" w:fill="FAFAFA"/>
          </w:tcPr>
          <w:p w14:paraId="3F314ABF" w14:textId="77777777" w:rsidR="00327DA9" w:rsidRPr="005F7D2A" w:rsidRDefault="00327DA9" w:rsidP="00327DA9">
            <w:pPr>
              <w:spacing w:line="256" w:lineRule="auto"/>
              <w:ind w:left="-40" w:right="-72"/>
              <w:jc w:val="right"/>
              <w:rPr>
                <w:rFonts w:ascii="Arial" w:eastAsia="Cordia New" w:hAnsi="Arial" w:cs="Arial"/>
                <w:sz w:val="18"/>
                <w:szCs w:val="18"/>
                <w:lang w:val="en-GB" w:eastAsia="en-GB"/>
              </w:rPr>
            </w:pPr>
          </w:p>
          <w:p w14:paraId="19903FAD" w14:textId="4858E736" w:rsidR="004720F7" w:rsidRPr="005F7D2A" w:rsidRDefault="004C28C7" w:rsidP="00327DA9">
            <w:pPr>
              <w:spacing w:line="256" w:lineRule="auto"/>
              <w:ind w:left="-40" w:right="-72"/>
              <w:jc w:val="right"/>
              <w:rPr>
                <w:rFonts w:ascii="Arial" w:eastAsia="Cordia New" w:hAnsi="Arial" w:cs="Arial"/>
                <w:sz w:val="18"/>
                <w:szCs w:val="18"/>
                <w:lang w:val="en-GB" w:eastAsia="en-GB"/>
              </w:rPr>
            </w:pPr>
            <w:r w:rsidRPr="004C28C7">
              <w:rPr>
                <w:rFonts w:ascii="Arial" w:eastAsia="Cordia New" w:hAnsi="Arial" w:cs="Arial"/>
                <w:sz w:val="18"/>
                <w:szCs w:val="18"/>
                <w:lang w:val="en-GB" w:eastAsia="en-GB"/>
              </w:rPr>
              <w:t>900</w:t>
            </w:r>
            <w:r w:rsidR="004720F7" w:rsidRPr="005F7D2A">
              <w:rPr>
                <w:rFonts w:ascii="Arial" w:eastAsia="Cordia New" w:hAnsi="Arial" w:cs="Arial"/>
                <w:sz w:val="18"/>
                <w:szCs w:val="18"/>
                <w:lang w:val="en-GB" w:eastAsia="en-GB"/>
              </w:rPr>
              <w:t>,</w:t>
            </w:r>
            <w:r w:rsidRPr="004C28C7">
              <w:rPr>
                <w:rFonts w:ascii="Arial" w:eastAsia="Cordia New" w:hAnsi="Arial" w:cs="Arial"/>
                <w:sz w:val="18"/>
                <w:szCs w:val="18"/>
                <w:lang w:val="en-GB" w:eastAsia="en-GB"/>
              </w:rPr>
              <w:t>000</w:t>
            </w:r>
          </w:p>
        </w:tc>
        <w:tc>
          <w:tcPr>
            <w:tcW w:w="1296" w:type="dxa"/>
          </w:tcPr>
          <w:p w14:paraId="3C8AE08F" w14:textId="77777777" w:rsidR="00327DA9" w:rsidRPr="005F7D2A" w:rsidRDefault="00327DA9" w:rsidP="00327DA9">
            <w:pPr>
              <w:spacing w:line="256" w:lineRule="auto"/>
              <w:ind w:left="-40" w:right="-72"/>
              <w:jc w:val="right"/>
              <w:rPr>
                <w:rFonts w:ascii="Arial" w:eastAsia="Arial Unicode MS" w:hAnsi="Arial" w:cs="Arial"/>
                <w:sz w:val="18"/>
                <w:szCs w:val="18"/>
              </w:rPr>
            </w:pPr>
          </w:p>
          <w:p w14:paraId="4DE783D9" w14:textId="6088F24A" w:rsidR="00327DA9" w:rsidRPr="005F7D2A" w:rsidRDefault="004C28C7" w:rsidP="00327DA9">
            <w:pPr>
              <w:tabs>
                <w:tab w:val="left" w:pos="1020"/>
              </w:tabs>
              <w:spacing w:line="256" w:lineRule="auto"/>
              <w:ind w:right="-72"/>
              <w:jc w:val="right"/>
              <w:rPr>
                <w:rFonts w:ascii="Arial" w:eastAsia="Cordia New" w:hAnsi="Arial" w:cs="Arial"/>
                <w:sz w:val="18"/>
                <w:szCs w:val="18"/>
                <w:highlight w:val="yellow"/>
                <w:lang w:val="en-GB" w:eastAsia="en-GB"/>
              </w:rPr>
            </w:pPr>
            <w:r w:rsidRPr="004C28C7">
              <w:rPr>
                <w:rFonts w:ascii="Arial" w:eastAsia="Arial Unicode MS" w:hAnsi="Arial" w:cs="Arial"/>
                <w:sz w:val="18"/>
                <w:szCs w:val="18"/>
                <w:lang w:val="en-GB"/>
              </w:rPr>
              <w:t>464</w:t>
            </w:r>
            <w:r w:rsidR="00327DA9" w:rsidRPr="005F7D2A">
              <w:rPr>
                <w:rFonts w:ascii="Arial" w:eastAsia="Arial Unicode MS" w:hAnsi="Arial" w:cs="Arial"/>
                <w:sz w:val="18"/>
                <w:szCs w:val="18"/>
              </w:rPr>
              <w:t>,</w:t>
            </w:r>
            <w:r w:rsidRPr="004C28C7">
              <w:rPr>
                <w:rFonts w:ascii="Arial" w:eastAsia="Arial Unicode MS" w:hAnsi="Arial" w:cs="Arial"/>
                <w:sz w:val="18"/>
                <w:szCs w:val="18"/>
                <w:lang w:val="en-GB"/>
              </w:rPr>
              <w:t>835</w:t>
            </w:r>
          </w:p>
        </w:tc>
      </w:tr>
      <w:tr w:rsidR="00327DA9" w:rsidRPr="001522E9" w14:paraId="2286A3D7" w14:textId="77777777" w:rsidTr="00A06237">
        <w:tc>
          <w:tcPr>
            <w:tcW w:w="4275" w:type="dxa"/>
            <w:vAlign w:val="bottom"/>
          </w:tcPr>
          <w:p w14:paraId="0C221177" w14:textId="77777777" w:rsidR="00327DA9" w:rsidRPr="001522E9" w:rsidRDefault="00327DA9" w:rsidP="00327DA9">
            <w:pPr>
              <w:spacing w:line="257" w:lineRule="auto"/>
              <w:ind w:left="-101"/>
              <w:rPr>
                <w:rFonts w:ascii="Arial" w:eastAsia="Times New Roman" w:hAnsi="Arial" w:cs="Arial"/>
                <w:sz w:val="12"/>
                <w:szCs w:val="12"/>
              </w:rPr>
            </w:pPr>
          </w:p>
        </w:tc>
        <w:tc>
          <w:tcPr>
            <w:tcW w:w="1296" w:type="dxa"/>
            <w:tcBorders>
              <w:top w:val="single" w:sz="4" w:space="0" w:color="auto"/>
              <w:left w:val="nil"/>
              <w:bottom w:val="nil"/>
              <w:right w:val="nil"/>
            </w:tcBorders>
            <w:shd w:val="clear" w:color="auto" w:fill="FAFAFA"/>
            <w:vAlign w:val="bottom"/>
          </w:tcPr>
          <w:p w14:paraId="1204C3CC" w14:textId="77777777" w:rsidR="00327DA9" w:rsidRPr="001522E9" w:rsidRDefault="00327DA9" w:rsidP="00327DA9">
            <w:pPr>
              <w:spacing w:line="256" w:lineRule="auto"/>
              <w:ind w:right="-72"/>
              <w:jc w:val="right"/>
              <w:rPr>
                <w:rFonts w:ascii="Arial" w:eastAsia="Times New Roman" w:hAnsi="Arial" w:cs="Arial"/>
                <w:sz w:val="12"/>
                <w:szCs w:val="12"/>
                <w:lang w:val="en-GB"/>
              </w:rPr>
            </w:pPr>
          </w:p>
        </w:tc>
        <w:tc>
          <w:tcPr>
            <w:tcW w:w="1296" w:type="dxa"/>
            <w:tcBorders>
              <w:top w:val="single" w:sz="4" w:space="0" w:color="auto"/>
              <w:left w:val="nil"/>
              <w:bottom w:val="nil"/>
              <w:right w:val="nil"/>
            </w:tcBorders>
            <w:vAlign w:val="bottom"/>
          </w:tcPr>
          <w:p w14:paraId="5BD81A1C" w14:textId="77777777" w:rsidR="00327DA9" w:rsidRPr="001522E9" w:rsidRDefault="00327DA9" w:rsidP="00327DA9">
            <w:pPr>
              <w:spacing w:line="256" w:lineRule="auto"/>
              <w:ind w:left="-40" w:right="-72"/>
              <w:jc w:val="right"/>
              <w:rPr>
                <w:rFonts w:ascii="Arial" w:eastAsia="Times New Roman" w:hAnsi="Arial" w:cs="Arial"/>
                <w:sz w:val="12"/>
                <w:szCs w:val="12"/>
                <w:highlight w:val="yellow"/>
                <w:lang w:val="en-GB"/>
              </w:rPr>
            </w:pPr>
          </w:p>
        </w:tc>
        <w:tc>
          <w:tcPr>
            <w:tcW w:w="1296" w:type="dxa"/>
            <w:tcBorders>
              <w:top w:val="single" w:sz="4" w:space="0" w:color="auto"/>
              <w:left w:val="nil"/>
              <w:bottom w:val="nil"/>
              <w:right w:val="nil"/>
            </w:tcBorders>
            <w:shd w:val="clear" w:color="auto" w:fill="FAFAFA"/>
            <w:vAlign w:val="bottom"/>
          </w:tcPr>
          <w:p w14:paraId="0C6E9C6F" w14:textId="77777777" w:rsidR="00327DA9" w:rsidRPr="001522E9" w:rsidRDefault="00327DA9" w:rsidP="00327DA9">
            <w:pPr>
              <w:spacing w:line="256" w:lineRule="auto"/>
              <w:ind w:left="-40" w:right="-72"/>
              <w:jc w:val="right"/>
              <w:rPr>
                <w:rFonts w:ascii="Arial" w:eastAsia="Times New Roman" w:hAnsi="Arial" w:cs="Arial"/>
                <w:sz w:val="12"/>
                <w:szCs w:val="12"/>
                <w:lang w:val="en-GB"/>
              </w:rPr>
            </w:pPr>
          </w:p>
        </w:tc>
        <w:tc>
          <w:tcPr>
            <w:tcW w:w="1296" w:type="dxa"/>
            <w:tcBorders>
              <w:top w:val="single" w:sz="4" w:space="0" w:color="auto"/>
              <w:left w:val="nil"/>
              <w:bottom w:val="nil"/>
              <w:right w:val="nil"/>
            </w:tcBorders>
            <w:vAlign w:val="bottom"/>
          </w:tcPr>
          <w:p w14:paraId="0A741642" w14:textId="77777777" w:rsidR="00327DA9" w:rsidRPr="001522E9" w:rsidRDefault="00327DA9" w:rsidP="00327DA9">
            <w:pPr>
              <w:spacing w:line="256" w:lineRule="auto"/>
              <w:ind w:right="-72"/>
              <w:jc w:val="right"/>
              <w:rPr>
                <w:rFonts w:ascii="Arial" w:eastAsia="Times New Roman" w:hAnsi="Arial" w:cs="Arial"/>
                <w:sz w:val="12"/>
                <w:szCs w:val="12"/>
                <w:highlight w:val="yellow"/>
                <w:lang w:val="en-GB"/>
              </w:rPr>
            </w:pPr>
          </w:p>
        </w:tc>
      </w:tr>
      <w:tr w:rsidR="00327DA9" w:rsidRPr="005F7D2A" w14:paraId="4939FE3B" w14:textId="77777777" w:rsidTr="00F97016">
        <w:tc>
          <w:tcPr>
            <w:tcW w:w="4275" w:type="dxa"/>
            <w:vAlign w:val="bottom"/>
            <w:hideMark/>
          </w:tcPr>
          <w:p w14:paraId="22483BFC" w14:textId="77777777" w:rsidR="00327DA9" w:rsidRPr="005F7D2A" w:rsidRDefault="00327DA9" w:rsidP="00327DA9">
            <w:pPr>
              <w:spacing w:line="257" w:lineRule="auto"/>
              <w:ind w:left="-101"/>
              <w:rPr>
                <w:rFonts w:ascii="Arial" w:eastAsia="Times New Roman" w:hAnsi="Arial" w:cs="Arial"/>
                <w:sz w:val="18"/>
                <w:szCs w:val="18"/>
              </w:rPr>
            </w:pPr>
            <w:r w:rsidRPr="005F7D2A">
              <w:rPr>
                <w:rFonts w:ascii="Arial" w:eastAsia="Times New Roman" w:hAnsi="Arial" w:cs="Arial"/>
                <w:sz w:val="18"/>
                <w:szCs w:val="18"/>
              </w:rPr>
              <w:t>Basic earnings per share (Baht per share)</w:t>
            </w:r>
          </w:p>
        </w:tc>
        <w:tc>
          <w:tcPr>
            <w:tcW w:w="1296" w:type="dxa"/>
            <w:tcBorders>
              <w:top w:val="nil"/>
              <w:left w:val="nil"/>
              <w:bottom w:val="single" w:sz="4" w:space="0" w:color="auto"/>
              <w:right w:val="nil"/>
            </w:tcBorders>
            <w:shd w:val="clear" w:color="auto" w:fill="FAFAFA"/>
          </w:tcPr>
          <w:p w14:paraId="4831F3F6" w14:textId="0C7B4950" w:rsidR="00327DA9" w:rsidRPr="005F7D2A" w:rsidRDefault="004C28C7" w:rsidP="00327DA9">
            <w:pPr>
              <w:spacing w:line="256" w:lineRule="auto"/>
              <w:ind w:left="-40" w:right="-72"/>
              <w:jc w:val="right"/>
              <w:rPr>
                <w:rFonts w:ascii="Arial" w:eastAsia="Times New Roman" w:hAnsi="Arial" w:cs="Arial"/>
                <w:sz w:val="18"/>
                <w:szCs w:val="18"/>
                <w:lang w:val="en-GB"/>
              </w:rPr>
            </w:pPr>
            <w:r w:rsidRPr="004C28C7">
              <w:rPr>
                <w:rFonts w:ascii="Arial" w:eastAsia="Times New Roman" w:hAnsi="Arial" w:cs="Arial"/>
                <w:sz w:val="18"/>
                <w:szCs w:val="18"/>
                <w:lang w:val="en-GB"/>
              </w:rPr>
              <w:t>0</w:t>
            </w:r>
            <w:r w:rsidR="004720F7" w:rsidRPr="005F7D2A">
              <w:rPr>
                <w:rFonts w:ascii="Arial" w:eastAsia="Times New Roman" w:hAnsi="Arial" w:cs="Arial"/>
                <w:sz w:val="18"/>
                <w:szCs w:val="18"/>
                <w:lang w:val="en-GB"/>
              </w:rPr>
              <w:t>.</w:t>
            </w:r>
            <w:r w:rsidRPr="004C28C7">
              <w:rPr>
                <w:rFonts w:ascii="Arial" w:eastAsia="Times New Roman" w:hAnsi="Arial" w:cs="Arial"/>
                <w:sz w:val="18"/>
                <w:szCs w:val="18"/>
                <w:lang w:val="en-GB"/>
              </w:rPr>
              <w:t>02</w:t>
            </w:r>
          </w:p>
        </w:tc>
        <w:tc>
          <w:tcPr>
            <w:tcW w:w="1296" w:type="dxa"/>
            <w:tcBorders>
              <w:top w:val="nil"/>
              <w:left w:val="nil"/>
              <w:bottom w:val="single" w:sz="4" w:space="0" w:color="auto"/>
              <w:right w:val="nil"/>
            </w:tcBorders>
            <w:vAlign w:val="bottom"/>
          </w:tcPr>
          <w:p w14:paraId="3F68EDCC" w14:textId="79B5D02F" w:rsidR="00327DA9" w:rsidRPr="005F7D2A" w:rsidRDefault="004C28C7" w:rsidP="00327DA9">
            <w:pPr>
              <w:spacing w:line="256" w:lineRule="auto"/>
              <w:ind w:left="-40" w:right="-72"/>
              <w:jc w:val="right"/>
              <w:rPr>
                <w:rFonts w:ascii="Arial" w:eastAsia="Times New Roman" w:hAnsi="Arial" w:cs="Arial"/>
                <w:sz w:val="18"/>
                <w:szCs w:val="18"/>
                <w:highlight w:val="yellow"/>
                <w:lang w:val="en-GB"/>
              </w:rPr>
            </w:pPr>
            <w:r w:rsidRPr="004C28C7">
              <w:rPr>
                <w:rFonts w:ascii="Arial" w:eastAsia="Arial Unicode MS" w:hAnsi="Arial" w:cs="Arial"/>
                <w:sz w:val="18"/>
                <w:szCs w:val="18"/>
                <w:lang w:val="en-GB"/>
              </w:rPr>
              <w:t>0</w:t>
            </w:r>
            <w:r w:rsidR="00327DA9" w:rsidRPr="005F7D2A">
              <w:rPr>
                <w:rFonts w:ascii="Arial" w:eastAsia="Arial Unicode MS" w:hAnsi="Arial" w:cs="Arial"/>
                <w:sz w:val="18"/>
                <w:szCs w:val="18"/>
              </w:rPr>
              <w:t>.</w:t>
            </w:r>
            <w:r w:rsidRPr="004C28C7">
              <w:rPr>
                <w:rFonts w:ascii="Arial" w:eastAsia="Arial Unicode MS" w:hAnsi="Arial" w:cs="Arial"/>
                <w:sz w:val="18"/>
                <w:szCs w:val="18"/>
                <w:lang w:val="en-GB"/>
              </w:rPr>
              <w:t>03</w:t>
            </w:r>
          </w:p>
        </w:tc>
        <w:tc>
          <w:tcPr>
            <w:tcW w:w="1296" w:type="dxa"/>
            <w:tcBorders>
              <w:top w:val="nil"/>
              <w:left w:val="nil"/>
              <w:bottom w:val="single" w:sz="4" w:space="0" w:color="auto"/>
              <w:right w:val="nil"/>
            </w:tcBorders>
            <w:shd w:val="clear" w:color="auto" w:fill="FAFAFA"/>
            <w:vAlign w:val="bottom"/>
          </w:tcPr>
          <w:p w14:paraId="37778540" w14:textId="6D00F2F8" w:rsidR="00327DA9" w:rsidRPr="005F7D2A" w:rsidRDefault="004C28C7" w:rsidP="00327DA9">
            <w:pPr>
              <w:spacing w:line="256" w:lineRule="auto"/>
              <w:ind w:left="-40" w:right="-72"/>
              <w:jc w:val="right"/>
              <w:rPr>
                <w:rFonts w:ascii="Arial" w:eastAsia="Times New Roman" w:hAnsi="Arial" w:cs="Arial"/>
                <w:sz w:val="18"/>
                <w:szCs w:val="18"/>
                <w:lang w:val="en-GB"/>
              </w:rPr>
            </w:pPr>
            <w:r w:rsidRPr="004C28C7">
              <w:rPr>
                <w:rFonts w:ascii="Arial" w:eastAsia="Times New Roman" w:hAnsi="Arial" w:cs="Arial"/>
                <w:sz w:val="18"/>
                <w:szCs w:val="18"/>
                <w:lang w:val="en-GB"/>
              </w:rPr>
              <w:t>0</w:t>
            </w:r>
            <w:r w:rsidR="004720F7" w:rsidRPr="005F7D2A">
              <w:rPr>
                <w:rFonts w:ascii="Arial" w:eastAsia="Times New Roman" w:hAnsi="Arial" w:cs="Arial"/>
                <w:sz w:val="18"/>
                <w:szCs w:val="18"/>
                <w:lang w:val="en-GB"/>
              </w:rPr>
              <w:t>,</w:t>
            </w:r>
            <w:r w:rsidRPr="004C28C7">
              <w:rPr>
                <w:rFonts w:ascii="Arial" w:eastAsia="Times New Roman" w:hAnsi="Arial" w:cs="Arial"/>
                <w:sz w:val="18"/>
                <w:szCs w:val="18"/>
                <w:lang w:val="en-GB"/>
              </w:rPr>
              <w:t>01</w:t>
            </w:r>
          </w:p>
        </w:tc>
        <w:tc>
          <w:tcPr>
            <w:tcW w:w="1296" w:type="dxa"/>
            <w:tcBorders>
              <w:top w:val="nil"/>
              <w:left w:val="nil"/>
              <w:bottom w:val="single" w:sz="4" w:space="0" w:color="auto"/>
              <w:right w:val="nil"/>
            </w:tcBorders>
            <w:vAlign w:val="bottom"/>
          </w:tcPr>
          <w:p w14:paraId="7F3FAF6E" w14:textId="62DC40C9" w:rsidR="00327DA9" w:rsidRPr="005F7D2A" w:rsidRDefault="004C28C7" w:rsidP="00327DA9">
            <w:pPr>
              <w:spacing w:line="256" w:lineRule="auto"/>
              <w:ind w:right="-72"/>
              <w:jc w:val="right"/>
              <w:rPr>
                <w:rFonts w:ascii="Arial" w:eastAsia="Times New Roman" w:hAnsi="Arial" w:cs="Arial"/>
                <w:sz w:val="18"/>
                <w:szCs w:val="18"/>
                <w:highlight w:val="yellow"/>
                <w:lang w:val="en-GB"/>
              </w:rPr>
            </w:pPr>
            <w:r w:rsidRPr="004C28C7">
              <w:rPr>
                <w:rFonts w:ascii="Arial" w:eastAsia="Arial Unicode MS" w:hAnsi="Arial" w:cs="Arial"/>
                <w:sz w:val="18"/>
                <w:szCs w:val="18"/>
                <w:lang w:val="en-GB"/>
              </w:rPr>
              <w:t>0</w:t>
            </w:r>
            <w:r w:rsidR="00327DA9" w:rsidRPr="005F7D2A">
              <w:rPr>
                <w:rFonts w:ascii="Arial" w:eastAsia="Arial Unicode MS" w:hAnsi="Arial" w:cs="Arial"/>
                <w:sz w:val="18"/>
                <w:szCs w:val="18"/>
              </w:rPr>
              <w:t>.</w:t>
            </w:r>
            <w:r w:rsidRPr="004C28C7">
              <w:rPr>
                <w:rFonts w:ascii="Arial" w:eastAsia="Arial Unicode MS" w:hAnsi="Arial" w:cs="Arial"/>
                <w:sz w:val="18"/>
                <w:szCs w:val="18"/>
                <w:lang w:val="en-GB"/>
              </w:rPr>
              <w:t>03</w:t>
            </w:r>
          </w:p>
        </w:tc>
      </w:tr>
    </w:tbl>
    <w:p w14:paraId="5A046C0D" w14:textId="77777777" w:rsidR="006841ED" w:rsidRPr="00D87E91" w:rsidRDefault="006841ED" w:rsidP="001652AE">
      <w:pPr>
        <w:jc w:val="thaiDistribute"/>
        <w:rPr>
          <w:rFonts w:ascii="Arial" w:hAnsi="Arial" w:cs="Arial"/>
          <w:sz w:val="14"/>
          <w:szCs w:val="14"/>
          <w:lang w:val="en-GB"/>
        </w:rPr>
      </w:pPr>
    </w:p>
    <w:tbl>
      <w:tblPr>
        <w:tblW w:w="9459" w:type="dxa"/>
        <w:tblInd w:w="108" w:type="dxa"/>
        <w:tblLayout w:type="fixed"/>
        <w:tblLook w:val="04A0" w:firstRow="1" w:lastRow="0" w:firstColumn="1" w:lastColumn="0" w:noHBand="0" w:noVBand="1"/>
      </w:tblPr>
      <w:tblGrid>
        <w:gridCol w:w="4275"/>
        <w:gridCol w:w="1296"/>
        <w:gridCol w:w="1296"/>
        <w:gridCol w:w="1296"/>
        <w:gridCol w:w="1296"/>
      </w:tblGrid>
      <w:tr w:rsidR="00C8321F" w:rsidRPr="005F7D2A" w14:paraId="51B356D9" w14:textId="77777777" w:rsidTr="00013978">
        <w:tc>
          <w:tcPr>
            <w:tcW w:w="4275" w:type="dxa"/>
            <w:vAlign w:val="bottom"/>
          </w:tcPr>
          <w:p w14:paraId="2CB2EBFF" w14:textId="77777777" w:rsidR="00C8321F" w:rsidRPr="005F7D2A" w:rsidRDefault="00C8321F" w:rsidP="00513C61">
            <w:pPr>
              <w:spacing w:line="257" w:lineRule="auto"/>
              <w:ind w:left="-101"/>
              <w:jc w:val="both"/>
              <w:rPr>
                <w:rFonts w:ascii="Arial" w:eastAsia="Times New Roman" w:hAnsi="Arial" w:cs="Arial"/>
                <w:sz w:val="18"/>
                <w:szCs w:val="18"/>
              </w:rPr>
            </w:pPr>
          </w:p>
        </w:tc>
        <w:tc>
          <w:tcPr>
            <w:tcW w:w="2592" w:type="dxa"/>
            <w:gridSpan w:val="2"/>
            <w:tcBorders>
              <w:top w:val="single" w:sz="4" w:space="0" w:color="auto"/>
              <w:left w:val="nil"/>
              <w:bottom w:val="single" w:sz="4" w:space="0" w:color="auto"/>
              <w:right w:val="nil"/>
            </w:tcBorders>
            <w:vAlign w:val="bottom"/>
            <w:hideMark/>
          </w:tcPr>
          <w:p w14:paraId="67146BBA" w14:textId="77777777" w:rsidR="00C8321F" w:rsidRPr="005F7D2A" w:rsidRDefault="00C8321F">
            <w:pPr>
              <w:spacing w:line="256" w:lineRule="auto"/>
              <w:ind w:right="-72"/>
              <w:jc w:val="center"/>
              <w:rPr>
                <w:rFonts w:ascii="Arial" w:eastAsia="Times New Roman" w:hAnsi="Arial" w:cs="Arial"/>
                <w:b/>
                <w:bCs/>
                <w:sz w:val="18"/>
                <w:szCs w:val="18"/>
                <w:lang w:val="en-GB"/>
              </w:rPr>
            </w:pPr>
            <w:r w:rsidRPr="005F7D2A">
              <w:rPr>
                <w:rFonts w:ascii="Arial" w:eastAsia="Times New Roman" w:hAnsi="Arial" w:cs="Arial"/>
                <w:b/>
                <w:bCs/>
                <w:sz w:val="18"/>
                <w:szCs w:val="18"/>
                <w:lang w:val="en-GB"/>
              </w:rPr>
              <w:t>Consolidated</w:t>
            </w:r>
          </w:p>
          <w:p w14:paraId="1575B376" w14:textId="77777777" w:rsidR="00C8321F" w:rsidRPr="005F7D2A" w:rsidRDefault="00C8321F">
            <w:pPr>
              <w:spacing w:line="256" w:lineRule="auto"/>
              <w:ind w:left="-40" w:right="-72"/>
              <w:jc w:val="center"/>
              <w:rPr>
                <w:rFonts w:ascii="Arial" w:eastAsia="Times New Roman" w:hAnsi="Arial" w:cs="Arial"/>
                <w:b/>
                <w:bCs/>
                <w:sz w:val="18"/>
                <w:szCs w:val="18"/>
                <w:lang w:val="en-GB" w:eastAsia="en-GB"/>
              </w:rPr>
            </w:pPr>
            <w:r w:rsidRPr="005F7D2A">
              <w:rPr>
                <w:rFonts w:ascii="Arial" w:eastAsia="Times New Roman" w:hAnsi="Arial" w:cs="Arial"/>
                <w:b/>
                <w:bCs/>
                <w:sz w:val="18"/>
                <w:szCs w:val="18"/>
                <w:lang w:val="en-GB"/>
              </w:rPr>
              <w:t>financial information</w:t>
            </w:r>
          </w:p>
        </w:tc>
        <w:tc>
          <w:tcPr>
            <w:tcW w:w="2592" w:type="dxa"/>
            <w:gridSpan w:val="2"/>
            <w:tcBorders>
              <w:top w:val="single" w:sz="4" w:space="0" w:color="auto"/>
              <w:left w:val="nil"/>
              <w:bottom w:val="single" w:sz="4" w:space="0" w:color="auto"/>
              <w:right w:val="nil"/>
            </w:tcBorders>
            <w:vAlign w:val="bottom"/>
            <w:hideMark/>
          </w:tcPr>
          <w:p w14:paraId="5F727721" w14:textId="77777777" w:rsidR="00C8321F" w:rsidRPr="005F7D2A" w:rsidRDefault="00C8321F">
            <w:pPr>
              <w:spacing w:line="256" w:lineRule="auto"/>
              <w:ind w:right="-72"/>
              <w:jc w:val="center"/>
              <w:rPr>
                <w:rFonts w:ascii="Arial" w:eastAsia="Times New Roman" w:hAnsi="Arial" w:cs="Arial"/>
                <w:b/>
                <w:bCs/>
                <w:sz w:val="18"/>
                <w:szCs w:val="18"/>
                <w:lang w:val="en-GB"/>
              </w:rPr>
            </w:pPr>
            <w:r w:rsidRPr="005F7D2A">
              <w:rPr>
                <w:rFonts w:ascii="Arial" w:eastAsia="Times New Roman" w:hAnsi="Arial" w:cs="Arial"/>
                <w:b/>
                <w:bCs/>
                <w:sz w:val="18"/>
                <w:szCs w:val="18"/>
                <w:lang w:val="en-GB"/>
              </w:rPr>
              <w:t>Separate</w:t>
            </w:r>
          </w:p>
          <w:p w14:paraId="45510ED8" w14:textId="77777777" w:rsidR="00C8321F" w:rsidRPr="005F7D2A" w:rsidRDefault="00C8321F">
            <w:pPr>
              <w:spacing w:line="256" w:lineRule="auto"/>
              <w:ind w:left="-40" w:right="-72"/>
              <w:jc w:val="center"/>
              <w:rPr>
                <w:rFonts w:ascii="Arial" w:eastAsia="Times New Roman" w:hAnsi="Arial" w:cs="Arial"/>
                <w:b/>
                <w:bCs/>
                <w:sz w:val="18"/>
                <w:szCs w:val="18"/>
                <w:lang w:val="en-GB" w:eastAsia="en-GB"/>
              </w:rPr>
            </w:pPr>
            <w:r w:rsidRPr="005F7D2A">
              <w:rPr>
                <w:rFonts w:ascii="Arial" w:eastAsia="Times New Roman" w:hAnsi="Arial" w:cs="Arial"/>
                <w:b/>
                <w:bCs/>
                <w:sz w:val="18"/>
                <w:szCs w:val="18"/>
                <w:lang w:val="en-GB"/>
              </w:rPr>
              <w:t>financial information</w:t>
            </w:r>
          </w:p>
        </w:tc>
      </w:tr>
      <w:tr w:rsidR="008C75E7" w:rsidRPr="005F7D2A" w14:paraId="24CB435A" w14:textId="77777777" w:rsidTr="00013978">
        <w:tc>
          <w:tcPr>
            <w:tcW w:w="4275" w:type="dxa"/>
            <w:vAlign w:val="bottom"/>
            <w:hideMark/>
          </w:tcPr>
          <w:p w14:paraId="6817AFA0" w14:textId="57BC1F94" w:rsidR="008C75E7" w:rsidRPr="005F7D2A" w:rsidRDefault="008C75E7" w:rsidP="00513C61">
            <w:pPr>
              <w:spacing w:line="257" w:lineRule="auto"/>
              <w:ind w:left="-101"/>
              <w:rPr>
                <w:rFonts w:ascii="Arial" w:eastAsia="Times New Roman" w:hAnsi="Arial" w:cs="Arial"/>
                <w:b/>
                <w:bCs/>
                <w:sz w:val="18"/>
                <w:szCs w:val="18"/>
                <w:lang w:val="en-GB"/>
              </w:rPr>
            </w:pPr>
            <w:r w:rsidRPr="005F7D2A">
              <w:rPr>
                <w:rFonts w:ascii="Arial" w:eastAsia="Times New Roman" w:hAnsi="Arial" w:cs="Arial"/>
                <w:b/>
                <w:bCs/>
                <w:sz w:val="18"/>
                <w:szCs w:val="18"/>
                <w:lang w:val="en-GB"/>
              </w:rPr>
              <w:t xml:space="preserve">For the </w:t>
            </w:r>
            <w:r w:rsidR="00990FD0" w:rsidRPr="005F7D2A">
              <w:rPr>
                <w:rFonts w:ascii="Arial" w:eastAsia="Times New Roman" w:hAnsi="Arial" w:cs="Arial"/>
                <w:b/>
                <w:bCs/>
                <w:sz w:val="18"/>
                <w:szCs w:val="18"/>
                <w:lang w:val="en-GB"/>
              </w:rPr>
              <w:t>nine-month</w:t>
            </w:r>
            <w:r w:rsidR="00D91C65" w:rsidRPr="005F7D2A">
              <w:rPr>
                <w:rFonts w:ascii="Arial" w:eastAsia="Times New Roman" w:hAnsi="Arial" w:cs="Arial"/>
                <w:b/>
                <w:bCs/>
                <w:sz w:val="18"/>
                <w:szCs w:val="18"/>
                <w:lang w:val="en-GB"/>
              </w:rPr>
              <w:t xml:space="preserve"> </w:t>
            </w:r>
            <w:r w:rsidRPr="005F7D2A">
              <w:rPr>
                <w:rFonts w:ascii="Arial" w:eastAsia="Times New Roman" w:hAnsi="Arial" w:cs="Arial"/>
                <w:b/>
                <w:bCs/>
                <w:sz w:val="18"/>
                <w:szCs w:val="18"/>
                <w:lang w:val="en-GB"/>
              </w:rPr>
              <w:t xml:space="preserve">period ended </w:t>
            </w:r>
            <w:r w:rsidR="004C28C7" w:rsidRPr="004C28C7">
              <w:rPr>
                <w:rFonts w:ascii="Arial" w:eastAsia="Times New Roman" w:hAnsi="Arial" w:cs="Arial"/>
                <w:b/>
                <w:bCs/>
                <w:sz w:val="18"/>
                <w:szCs w:val="18"/>
                <w:lang w:val="en-GB"/>
              </w:rPr>
              <w:t>30</w:t>
            </w:r>
            <w:r w:rsidR="00990FD0" w:rsidRPr="005F7D2A">
              <w:rPr>
                <w:rFonts w:ascii="Arial" w:eastAsia="Times New Roman" w:hAnsi="Arial" w:cs="Arial"/>
                <w:b/>
                <w:bCs/>
                <w:sz w:val="18"/>
                <w:szCs w:val="18"/>
                <w:lang w:val="en-GB"/>
              </w:rPr>
              <w:t xml:space="preserve"> September</w:t>
            </w:r>
          </w:p>
        </w:tc>
        <w:tc>
          <w:tcPr>
            <w:tcW w:w="1296" w:type="dxa"/>
            <w:tcBorders>
              <w:top w:val="single" w:sz="4" w:space="0" w:color="auto"/>
              <w:left w:val="nil"/>
              <w:bottom w:val="nil"/>
              <w:right w:val="nil"/>
            </w:tcBorders>
            <w:vAlign w:val="bottom"/>
            <w:hideMark/>
          </w:tcPr>
          <w:p w14:paraId="6FB9836F" w14:textId="6EF2CD2D" w:rsidR="008C75E7" w:rsidRPr="005F7D2A" w:rsidRDefault="004C28C7" w:rsidP="008C75E7">
            <w:pPr>
              <w:spacing w:line="256" w:lineRule="auto"/>
              <w:ind w:right="-72"/>
              <w:jc w:val="right"/>
              <w:rPr>
                <w:rFonts w:ascii="Arial" w:eastAsia="Times New Roman" w:hAnsi="Arial" w:cs="Arial"/>
                <w:sz w:val="18"/>
                <w:szCs w:val="18"/>
              </w:rPr>
            </w:pPr>
            <w:r w:rsidRPr="004C28C7">
              <w:rPr>
                <w:rFonts w:ascii="Arial" w:eastAsia="Times New Roman" w:hAnsi="Arial" w:cs="Arial"/>
                <w:b/>
                <w:bCs/>
                <w:sz w:val="18"/>
                <w:szCs w:val="18"/>
                <w:lang w:val="en-GB"/>
              </w:rPr>
              <w:t>2022</w:t>
            </w:r>
          </w:p>
        </w:tc>
        <w:tc>
          <w:tcPr>
            <w:tcW w:w="1296" w:type="dxa"/>
            <w:tcBorders>
              <w:top w:val="single" w:sz="4" w:space="0" w:color="auto"/>
              <w:left w:val="nil"/>
              <w:bottom w:val="nil"/>
              <w:right w:val="nil"/>
            </w:tcBorders>
            <w:vAlign w:val="bottom"/>
            <w:hideMark/>
          </w:tcPr>
          <w:p w14:paraId="3AF43242" w14:textId="19A198F1" w:rsidR="008C75E7" w:rsidRPr="005F7D2A" w:rsidRDefault="004C28C7" w:rsidP="008C75E7">
            <w:pPr>
              <w:spacing w:line="256" w:lineRule="auto"/>
              <w:ind w:right="-72"/>
              <w:jc w:val="right"/>
              <w:rPr>
                <w:rFonts w:ascii="Arial" w:eastAsia="Times New Roman" w:hAnsi="Arial" w:cs="Arial"/>
                <w:b/>
                <w:bCs/>
                <w:sz w:val="18"/>
                <w:szCs w:val="18"/>
              </w:rPr>
            </w:pPr>
            <w:r w:rsidRPr="004C28C7">
              <w:rPr>
                <w:rFonts w:ascii="Arial" w:eastAsia="Times New Roman" w:hAnsi="Arial" w:cs="Arial"/>
                <w:b/>
                <w:bCs/>
                <w:sz w:val="18"/>
                <w:szCs w:val="18"/>
                <w:lang w:val="en-GB"/>
              </w:rPr>
              <w:t>2021</w:t>
            </w:r>
          </w:p>
        </w:tc>
        <w:tc>
          <w:tcPr>
            <w:tcW w:w="1296" w:type="dxa"/>
            <w:tcBorders>
              <w:top w:val="single" w:sz="4" w:space="0" w:color="auto"/>
              <w:left w:val="nil"/>
              <w:bottom w:val="nil"/>
              <w:right w:val="nil"/>
            </w:tcBorders>
            <w:vAlign w:val="bottom"/>
            <w:hideMark/>
          </w:tcPr>
          <w:p w14:paraId="4538EE69" w14:textId="11B89C5D" w:rsidR="008C75E7" w:rsidRPr="005F7D2A" w:rsidRDefault="004C28C7" w:rsidP="008C75E7">
            <w:pPr>
              <w:spacing w:line="256" w:lineRule="auto"/>
              <w:ind w:right="-72"/>
              <w:jc w:val="right"/>
              <w:rPr>
                <w:rFonts w:ascii="Arial" w:eastAsia="Times New Roman" w:hAnsi="Arial" w:cs="Arial"/>
                <w:sz w:val="18"/>
                <w:szCs w:val="18"/>
              </w:rPr>
            </w:pPr>
            <w:r w:rsidRPr="004C28C7">
              <w:rPr>
                <w:rFonts w:ascii="Arial" w:eastAsia="Times New Roman" w:hAnsi="Arial" w:cs="Arial"/>
                <w:b/>
                <w:bCs/>
                <w:sz w:val="18"/>
                <w:szCs w:val="18"/>
                <w:lang w:val="en-GB"/>
              </w:rPr>
              <w:t>2022</w:t>
            </w:r>
          </w:p>
        </w:tc>
        <w:tc>
          <w:tcPr>
            <w:tcW w:w="1296" w:type="dxa"/>
            <w:tcBorders>
              <w:top w:val="single" w:sz="4" w:space="0" w:color="auto"/>
              <w:left w:val="nil"/>
              <w:bottom w:val="nil"/>
              <w:right w:val="nil"/>
            </w:tcBorders>
            <w:vAlign w:val="bottom"/>
            <w:hideMark/>
          </w:tcPr>
          <w:p w14:paraId="341F0338" w14:textId="01A9D5EC" w:rsidR="008C75E7" w:rsidRPr="005F7D2A" w:rsidRDefault="004C28C7" w:rsidP="008C75E7">
            <w:pPr>
              <w:spacing w:line="256" w:lineRule="auto"/>
              <w:ind w:right="-72"/>
              <w:jc w:val="right"/>
              <w:rPr>
                <w:rFonts w:ascii="Arial" w:eastAsia="Times New Roman" w:hAnsi="Arial" w:cs="Arial"/>
                <w:sz w:val="18"/>
                <w:szCs w:val="18"/>
              </w:rPr>
            </w:pPr>
            <w:r w:rsidRPr="004C28C7">
              <w:rPr>
                <w:rFonts w:ascii="Arial" w:eastAsia="Times New Roman" w:hAnsi="Arial" w:cs="Arial"/>
                <w:b/>
                <w:bCs/>
                <w:sz w:val="18"/>
                <w:szCs w:val="18"/>
                <w:lang w:val="en-GB"/>
              </w:rPr>
              <w:t>2021</w:t>
            </w:r>
          </w:p>
        </w:tc>
      </w:tr>
      <w:tr w:rsidR="008C75E7" w:rsidRPr="001522E9" w14:paraId="4104E513" w14:textId="77777777" w:rsidTr="00013978">
        <w:tc>
          <w:tcPr>
            <w:tcW w:w="4275" w:type="dxa"/>
            <w:vAlign w:val="bottom"/>
          </w:tcPr>
          <w:p w14:paraId="24E39C87" w14:textId="77777777" w:rsidR="008C75E7" w:rsidRPr="001522E9" w:rsidRDefault="008C75E7" w:rsidP="00513C61">
            <w:pPr>
              <w:spacing w:line="257" w:lineRule="auto"/>
              <w:ind w:left="-101"/>
              <w:jc w:val="both"/>
              <w:rPr>
                <w:rFonts w:ascii="Arial" w:eastAsia="Times New Roman" w:hAnsi="Arial" w:cs="Arial"/>
                <w:sz w:val="12"/>
                <w:szCs w:val="12"/>
              </w:rPr>
            </w:pPr>
          </w:p>
        </w:tc>
        <w:tc>
          <w:tcPr>
            <w:tcW w:w="1296" w:type="dxa"/>
            <w:tcBorders>
              <w:top w:val="single" w:sz="4" w:space="0" w:color="auto"/>
              <w:left w:val="nil"/>
              <w:bottom w:val="nil"/>
              <w:right w:val="nil"/>
            </w:tcBorders>
            <w:shd w:val="clear" w:color="auto" w:fill="FAFAFA"/>
            <w:vAlign w:val="bottom"/>
          </w:tcPr>
          <w:p w14:paraId="4AF8AFCC" w14:textId="77777777" w:rsidR="008C75E7" w:rsidRPr="001522E9" w:rsidRDefault="008C75E7" w:rsidP="008C75E7">
            <w:pPr>
              <w:spacing w:line="256" w:lineRule="auto"/>
              <w:ind w:left="-40" w:right="-72"/>
              <w:jc w:val="right"/>
              <w:rPr>
                <w:rFonts w:ascii="Arial" w:eastAsia="Times New Roman" w:hAnsi="Arial" w:cs="Arial"/>
                <w:b/>
                <w:bCs/>
                <w:sz w:val="12"/>
                <w:szCs w:val="12"/>
              </w:rPr>
            </w:pPr>
          </w:p>
        </w:tc>
        <w:tc>
          <w:tcPr>
            <w:tcW w:w="1296" w:type="dxa"/>
            <w:tcBorders>
              <w:top w:val="single" w:sz="4" w:space="0" w:color="auto"/>
              <w:left w:val="nil"/>
              <w:bottom w:val="nil"/>
              <w:right w:val="nil"/>
            </w:tcBorders>
            <w:vAlign w:val="bottom"/>
          </w:tcPr>
          <w:p w14:paraId="417D0D43" w14:textId="77777777" w:rsidR="008C75E7" w:rsidRPr="001522E9" w:rsidRDefault="008C75E7" w:rsidP="008C75E7">
            <w:pPr>
              <w:spacing w:line="256" w:lineRule="auto"/>
              <w:ind w:left="-40" w:right="-72"/>
              <w:jc w:val="right"/>
              <w:rPr>
                <w:rFonts w:ascii="Arial" w:eastAsia="Times New Roman" w:hAnsi="Arial" w:cs="Arial"/>
                <w:b/>
                <w:bCs/>
                <w:sz w:val="12"/>
                <w:szCs w:val="12"/>
              </w:rPr>
            </w:pPr>
          </w:p>
        </w:tc>
        <w:tc>
          <w:tcPr>
            <w:tcW w:w="1296" w:type="dxa"/>
            <w:tcBorders>
              <w:top w:val="single" w:sz="4" w:space="0" w:color="auto"/>
              <w:left w:val="nil"/>
              <w:bottom w:val="nil"/>
              <w:right w:val="nil"/>
            </w:tcBorders>
            <w:shd w:val="clear" w:color="auto" w:fill="FAFAFA"/>
            <w:vAlign w:val="bottom"/>
          </w:tcPr>
          <w:p w14:paraId="7572893F" w14:textId="77777777" w:rsidR="008C75E7" w:rsidRPr="001522E9" w:rsidRDefault="008C75E7" w:rsidP="008C75E7">
            <w:pPr>
              <w:spacing w:line="256" w:lineRule="auto"/>
              <w:ind w:left="-40" w:right="-72"/>
              <w:jc w:val="right"/>
              <w:rPr>
                <w:rFonts w:ascii="Arial" w:eastAsia="Times New Roman" w:hAnsi="Arial" w:cs="Arial"/>
                <w:b/>
                <w:bCs/>
                <w:sz w:val="12"/>
                <w:szCs w:val="12"/>
              </w:rPr>
            </w:pPr>
          </w:p>
        </w:tc>
        <w:tc>
          <w:tcPr>
            <w:tcW w:w="1296" w:type="dxa"/>
            <w:tcBorders>
              <w:top w:val="single" w:sz="4" w:space="0" w:color="auto"/>
              <w:left w:val="nil"/>
              <w:bottom w:val="nil"/>
              <w:right w:val="nil"/>
            </w:tcBorders>
            <w:vAlign w:val="bottom"/>
          </w:tcPr>
          <w:p w14:paraId="460821C9" w14:textId="77777777" w:rsidR="008C75E7" w:rsidRPr="001522E9" w:rsidRDefault="008C75E7" w:rsidP="008C75E7">
            <w:pPr>
              <w:spacing w:line="256" w:lineRule="auto"/>
              <w:ind w:left="-40" w:right="-72"/>
              <w:jc w:val="right"/>
              <w:rPr>
                <w:rFonts w:ascii="Arial" w:eastAsia="Times New Roman" w:hAnsi="Arial" w:cs="Arial"/>
                <w:b/>
                <w:bCs/>
                <w:sz w:val="12"/>
                <w:szCs w:val="12"/>
              </w:rPr>
            </w:pPr>
          </w:p>
        </w:tc>
      </w:tr>
      <w:tr w:rsidR="00327DA9" w:rsidRPr="005F7D2A" w14:paraId="163433FB" w14:textId="77777777" w:rsidTr="00C52C0F">
        <w:tc>
          <w:tcPr>
            <w:tcW w:w="4275" w:type="dxa"/>
            <w:vAlign w:val="bottom"/>
            <w:hideMark/>
          </w:tcPr>
          <w:p w14:paraId="73D4E78F" w14:textId="77777777" w:rsidR="00327DA9" w:rsidRPr="005F7D2A" w:rsidRDefault="00327DA9" w:rsidP="00327DA9">
            <w:pPr>
              <w:spacing w:line="257" w:lineRule="auto"/>
              <w:ind w:left="-101"/>
              <w:rPr>
                <w:rFonts w:ascii="Arial" w:eastAsia="Times New Roman" w:hAnsi="Arial" w:cs="Arial"/>
                <w:sz w:val="18"/>
                <w:szCs w:val="18"/>
              </w:rPr>
            </w:pPr>
            <w:r w:rsidRPr="005F7D2A">
              <w:rPr>
                <w:rFonts w:ascii="Arial" w:eastAsia="Times New Roman" w:hAnsi="Arial" w:cs="Arial"/>
                <w:sz w:val="18"/>
                <w:szCs w:val="18"/>
              </w:rPr>
              <w:t xml:space="preserve">Profit attributable to ordinary </w:t>
            </w:r>
          </w:p>
          <w:p w14:paraId="0CE7BB8E" w14:textId="73B85B68" w:rsidR="00327DA9" w:rsidRPr="005F7D2A" w:rsidRDefault="00327DA9" w:rsidP="00327DA9">
            <w:pPr>
              <w:spacing w:line="257" w:lineRule="auto"/>
              <w:ind w:left="-101"/>
              <w:rPr>
                <w:rFonts w:ascii="Arial" w:eastAsia="Times New Roman" w:hAnsi="Arial" w:cs="Arial"/>
                <w:sz w:val="18"/>
                <w:szCs w:val="18"/>
              </w:rPr>
            </w:pPr>
            <w:r w:rsidRPr="005F7D2A">
              <w:rPr>
                <w:rFonts w:ascii="Arial" w:eastAsia="Times New Roman" w:hAnsi="Arial" w:cs="Arial"/>
                <w:sz w:val="18"/>
                <w:szCs w:val="18"/>
              </w:rPr>
              <w:t xml:space="preserve">   shareholders of the Company (Thousand Baht)</w:t>
            </w:r>
          </w:p>
        </w:tc>
        <w:tc>
          <w:tcPr>
            <w:tcW w:w="1296" w:type="dxa"/>
            <w:shd w:val="clear" w:color="auto" w:fill="FAFAFA"/>
            <w:vAlign w:val="bottom"/>
          </w:tcPr>
          <w:p w14:paraId="3112F886" w14:textId="58BB3073" w:rsidR="00327DA9" w:rsidRPr="005F7D2A" w:rsidRDefault="004C28C7" w:rsidP="00327DA9">
            <w:pPr>
              <w:spacing w:line="256" w:lineRule="auto"/>
              <w:ind w:right="-72"/>
              <w:jc w:val="right"/>
              <w:rPr>
                <w:rFonts w:ascii="Arial" w:eastAsia="Times New Roman" w:hAnsi="Arial" w:cs="Arial"/>
                <w:sz w:val="18"/>
                <w:szCs w:val="18"/>
                <w:lang w:val="en-GB"/>
              </w:rPr>
            </w:pPr>
            <w:r w:rsidRPr="004C28C7">
              <w:rPr>
                <w:rFonts w:ascii="Arial" w:eastAsia="Times New Roman" w:hAnsi="Arial" w:cs="Arial"/>
                <w:sz w:val="18"/>
                <w:szCs w:val="18"/>
                <w:lang w:val="en-GB"/>
              </w:rPr>
              <w:t>52</w:t>
            </w:r>
            <w:r w:rsidR="00537578" w:rsidRPr="00537578">
              <w:rPr>
                <w:rFonts w:ascii="Arial" w:eastAsia="Times New Roman" w:hAnsi="Arial" w:cs="Arial"/>
                <w:sz w:val="18"/>
                <w:szCs w:val="18"/>
                <w:lang w:val="en-GB"/>
              </w:rPr>
              <w:t>,</w:t>
            </w:r>
            <w:r w:rsidRPr="004C28C7">
              <w:rPr>
                <w:rFonts w:ascii="Arial" w:eastAsia="Times New Roman" w:hAnsi="Arial" w:cs="Arial"/>
                <w:sz w:val="18"/>
                <w:szCs w:val="18"/>
                <w:lang w:val="en-GB"/>
              </w:rPr>
              <w:t>395</w:t>
            </w:r>
          </w:p>
        </w:tc>
        <w:tc>
          <w:tcPr>
            <w:tcW w:w="1296" w:type="dxa"/>
            <w:vAlign w:val="bottom"/>
          </w:tcPr>
          <w:p w14:paraId="3FD50086" w14:textId="7611E19A" w:rsidR="00327DA9" w:rsidRPr="005F7D2A" w:rsidRDefault="004C28C7" w:rsidP="00327DA9">
            <w:pPr>
              <w:spacing w:line="256" w:lineRule="auto"/>
              <w:ind w:right="-72"/>
              <w:jc w:val="right"/>
              <w:rPr>
                <w:rFonts w:ascii="Arial" w:eastAsia="Cordia New" w:hAnsi="Arial" w:cs="Arial"/>
                <w:sz w:val="18"/>
                <w:szCs w:val="18"/>
                <w:highlight w:val="yellow"/>
                <w:lang w:val="en-GB" w:eastAsia="en-GB"/>
              </w:rPr>
            </w:pPr>
            <w:r w:rsidRPr="004C28C7">
              <w:rPr>
                <w:rFonts w:ascii="Arial" w:hAnsi="Arial" w:cs="Arial"/>
                <w:color w:val="000000"/>
                <w:sz w:val="18"/>
                <w:szCs w:val="18"/>
                <w:lang w:val="en-GB"/>
              </w:rPr>
              <w:t>56</w:t>
            </w:r>
            <w:r w:rsidR="00327DA9" w:rsidRPr="005F7D2A">
              <w:rPr>
                <w:rFonts w:ascii="Arial" w:hAnsi="Arial" w:cs="Arial"/>
                <w:color w:val="000000"/>
                <w:sz w:val="18"/>
                <w:szCs w:val="18"/>
              </w:rPr>
              <w:t>,</w:t>
            </w:r>
            <w:r w:rsidRPr="004C28C7">
              <w:rPr>
                <w:rFonts w:ascii="Arial" w:hAnsi="Arial" w:cs="Arial"/>
                <w:color w:val="000000"/>
                <w:sz w:val="18"/>
                <w:szCs w:val="18"/>
                <w:lang w:val="en-GB"/>
              </w:rPr>
              <w:t>969</w:t>
            </w:r>
          </w:p>
        </w:tc>
        <w:tc>
          <w:tcPr>
            <w:tcW w:w="1296" w:type="dxa"/>
            <w:shd w:val="clear" w:color="auto" w:fill="FAFAFA"/>
            <w:vAlign w:val="bottom"/>
          </w:tcPr>
          <w:p w14:paraId="6981F855" w14:textId="78C404AD" w:rsidR="00327DA9" w:rsidRPr="005F7D2A" w:rsidRDefault="004C28C7" w:rsidP="00327DA9">
            <w:pPr>
              <w:spacing w:line="256" w:lineRule="auto"/>
              <w:ind w:right="-72"/>
              <w:jc w:val="right"/>
              <w:rPr>
                <w:rFonts w:ascii="Arial" w:eastAsia="Cordia New" w:hAnsi="Arial" w:cs="Arial"/>
                <w:sz w:val="18"/>
                <w:szCs w:val="18"/>
                <w:lang w:val="en-GB" w:eastAsia="en-GB"/>
              </w:rPr>
            </w:pPr>
            <w:r w:rsidRPr="004C28C7">
              <w:rPr>
                <w:rFonts w:ascii="Arial" w:eastAsia="Cordia New" w:hAnsi="Arial" w:cs="Arial"/>
                <w:sz w:val="18"/>
                <w:szCs w:val="18"/>
                <w:lang w:val="en-GB" w:eastAsia="en-GB"/>
              </w:rPr>
              <w:t>36</w:t>
            </w:r>
            <w:r w:rsidR="00537578" w:rsidRPr="00537578">
              <w:rPr>
                <w:rFonts w:ascii="Arial" w:eastAsia="Cordia New" w:hAnsi="Arial" w:cs="Arial"/>
                <w:sz w:val="18"/>
                <w:szCs w:val="18"/>
                <w:lang w:val="en-GB" w:eastAsia="en-GB"/>
              </w:rPr>
              <w:t>,</w:t>
            </w:r>
            <w:r w:rsidRPr="004C28C7">
              <w:rPr>
                <w:rFonts w:ascii="Arial" w:eastAsia="Cordia New" w:hAnsi="Arial" w:cs="Arial"/>
                <w:sz w:val="18"/>
                <w:szCs w:val="18"/>
                <w:lang w:val="en-GB" w:eastAsia="en-GB"/>
              </w:rPr>
              <w:t>582</w:t>
            </w:r>
          </w:p>
        </w:tc>
        <w:tc>
          <w:tcPr>
            <w:tcW w:w="1296" w:type="dxa"/>
            <w:vAlign w:val="bottom"/>
          </w:tcPr>
          <w:p w14:paraId="3A20C50C" w14:textId="419B6B45" w:rsidR="00327DA9" w:rsidRPr="005F7D2A" w:rsidRDefault="004C28C7" w:rsidP="00327DA9">
            <w:pPr>
              <w:tabs>
                <w:tab w:val="left" w:pos="1035"/>
              </w:tabs>
              <w:spacing w:line="256" w:lineRule="auto"/>
              <w:ind w:right="-72"/>
              <w:jc w:val="right"/>
              <w:rPr>
                <w:rFonts w:ascii="Arial" w:eastAsia="Cordia New" w:hAnsi="Arial" w:cs="Arial"/>
                <w:sz w:val="18"/>
                <w:szCs w:val="18"/>
                <w:highlight w:val="yellow"/>
                <w:lang w:val="en-GB" w:eastAsia="en-GB"/>
              </w:rPr>
            </w:pPr>
            <w:r w:rsidRPr="004C28C7">
              <w:rPr>
                <w:rFonts w:ascii="Arial" w:hAnsi="Arial" w:cs="Arial"/>
                <w:color w:val="000000"/>
                <w:sz w:val="18"/>
                <w:szCs w:val="18"/>
                <w:lang w:val="en-GB"/>
              </w:rPr>
              <w:t>46</w:t>
            </w:r>
            <w:r w:rsidR="00327DA9" w:rsidRPr="005F7D2A">
              <w:rPr>
                <w:rFonts w:ascii="Arial" w:hAnsi="Arial" w:cs="Arial"/>
                <w:color w:val="000000"/>
                <w:sz w:val="18"/>
                <w:szCs w:val="18"/>
              </w:rPr>
              <w:t>,</w:t>
            </w:r>
            <w:r w:rsidRPr="004C28C7">
              <w:rPr>
                <w:rFonts w:ascii="Arial" w:hAnsi="Arial" w:cs="Arial"/>
                <w:color w:val="000000"/>
                <w:sz w:val="18"/>
                <w:szCs w:val="18"/>
                <w:lang w:val="en-GB"/>
              </w:rPr>
              <w:t>835</w:t>
            </w:r>
          </w:p>
        </w:tc>
      </w:tr>
      <w:tr w:rsidR="00327DA9" w:rsidRPr="005F7D2A" w14:paraId="02B324A8" w14:textId="77777777" w:rsidTr="00C37CC8">
        <w:tc>
          <w:tcPr>
            <w:tcW w:w="4275" w:type="dxa"/>
            <w:vAlign w:val="bottom"/>
            <w:hideMark/>
          </w:tcPr>
          <w:p w14:paraId="6BBAD6C2" w14:textId="77777777" w:rsidR="00327DA9" w:rsidRPr="005F7D2A" w:rsidRDefault="00327DA9" w:rsidP="00327DA9">
            <w:pPr>
              <w:spacing w:line="257" w:lineRule="auto"/>
              <w:ind w:left="-101"/>
              <w:rPr>
                <w:rFonts w:ascii="Arial" w:eastAsia="Times New Roman" w:hAnsi="Arial" w:cs="Arial"/>
                <w:sz w:val="18"/>
                <w:szCs w:val="18"/>
              </w:rPr>
            </w:pPr>
            <w:r w:rsidRPr="005F7D2A">
              <w:rPr>
                <w:rFonts w:ascii="Arial" w:eastAsia="Times New Roman" w:hAnsi="Arial" w:cs="Arial"/>
                <w:sz w:val="18"/>
                <w:szCs w:val="18"/>
              </w:rPr>
              <w:t>Weighted average number of shares used</w:t>
            </w:r>
          </w:p>
          <w:p w14:paraId="79CDC19D" w14:textId="77777777" w:rsidR="00327DA9" w:rsidRPr="005F7D2A" w:rsidRDefault="00327DA9" w:rsidP="00327DA9">
            <w:pPr>
              <w:spacing w:line="257" w:lineRule="auto"/>
              <w:ind w:left="-101"/>
              <w:rPr>
                <w:rFonts w:ascii="Arial" w:eastAsia="Times New Roman" w:hAnsi="Arial" w:cs="Arial"/>
                <w:sz w:val="18"/>
                <w:szCs w:val="18"/>
              </w:rPr>
            </w:pPr>
            <w:r w:rsidRPr="005F7D2A">
              <w:rPr>
                <w:rFonts w:ascii="Arial" w:eastAsia="Times New Roman" w:hAnsi="Arial" w:cs="Arial"/>
                <w:sz w:val="18"/>
                <w:szCs w:val="18"/>
              </w:rPr>
              <w:t xml:space="preserve">   as the denominator (Thousand shares)</w:t>
            </w:r>
          </w:p>
        </w:tc>
        <w:tc>
          <w:tcPr>
            <w:tcW w:w="1296" w:type="dxa"/>
            <w:shd w:val="clear" w:color="auto" w:fill="FAFAFA"/>
            <w:vAlign w:val="bottom"/>
          </w:tcPr>
          <w:p w14:paraId="6589AF06" w14:textId="14C5D92A" w:rsidR="00327DA9" w:rsidRPr="005F7D2A" w:rsidRDefault="004C28C7" w:rsidP="00327DA9">
            <w:pPr>
              <w:spacing w:line="256" w:lineRule="auto"/>
              <w:ind w:right="-72"/>
              <w:jc w:val="right"/>
              <w:rPr>
                <w:rFonts w:ascii="Arial" w:eastAsia="Times New Roman" w:hAnsi="Arial" w:cs="Arial"/>
                <w:sz w:val="18"/>
                <w:szCs w:val="18"/>
                <w:lang w:val="en-GB"/>
              </w:rPr>
            </w:pPr>
            <w:r w:rsidRPr="004C28C7">
              <w:rPr>
                <w:rFonts w:ascii="Arial" w:eastAsia="Times New Roman" w:hAnsi="Arial" w:cs="Arial"/>
                <w:sz w:val="18"/>
                <w:szCs w:val="18"/>
                <w:lang w:val="en-GB"/>
              </w:rPr>
              <w:t>900</w:t>
            </w:r>
            <w:r w:rsidR="004720F7" w:rsidRPr="005F7D2A">
              <w:rPr>
                <w:rFonts w:ascii="Arial" w:eastAsia="Times New Roman" w:hAnsi="Arial" w:cs="Arial"/>
                <w:sz w:val="18"/>
                <w:szCs w:val="18"/>
                <w:lang w:val="en-GB"/>
              </w:rPr>
              <w:t>,</w:t>
            </w:r>
            <w:r w:rsidRPr="004C28C7">
              <w:rPr>
                <w:rFonts w:ascii="Arial" w:eastAsia="Times New Roman" w:hAnsi="Arial" w:cs="Arial"/>
                <w:sz w:val="18"/>
                <w:szCs w:val="18"/>
                <w:lang w:val="en-GB"/>
              </w:rPr>
              <w:t>000</w:t>
            </w:r>
          </w:p>
        </w:tc>
        <w:tc>
          <w:tcPr>
            <w:tcW w:w="1296" w:type="dxa"/>
            <w:vAlign w:val="bottom"/>
          </w:tcPr>
          <w:p w14:paraId="6E0C7748" w14:textId="09BD0B91" w:rsidR="00327DA9" w:rsidRPr="005F7D2A" w:rsidRDefault="004C28C7" w:rsidP="00327DA9">
            <w:pPr>
              <w:spacing w:line="256" w:lineRule="auto"/>
              <w:ind w:right="-72"/>
              <w:jc w:val="right"/>
              <w:rPr>
                <w:rFonts w:ascii="Arial" w:eastAsia="Cordia New" w:hAnsi="Arial" w:cs="Arial"/>
                <w:sz w:val="18"/>
                <w:szCs w:val="18"/>
                <w:highlight w:val="yellow"/>
                <w:lang w:val="en-GB" w:eastAsia="en-GB"/>
              </w:rPr>
            </w:pPr>
            <w:r w:rsidRPr="004C28C7">
              <w:rPr>
                <w:rFonts w:ascii="Arial" w:hAnsi="Arial" w:cs="Arial"/>
                <w:color w:val="000000"/>
                <w:sz w:val="18"/>
                <w:szCs w:val="18"/>
                <w:lang w:val="en-GB"/>
              </w:rPr>
              <w:t>454</w:t>
            </w:r>
            <w:r w:rsidR="00327DA9" w:rsidRPr="005F7D2A">
              <w:rPr>
                <w:rFonts w:ascii="Arial" w:hAnsi="Arial" w:cs="Arial"/>
                <w:color w:val="000000"/>
                <w:sz w:val="18"/>
                <w:szCs w:val="18"/>
              </w:rPr>
              <w:t>,</w:t>
            </w:r>
            <w:r w:rsidRPr="004C28C7">
              <w:rPr>
                <w:rFonts w:ascii="Arial" w:hAnsi="Arial" w:cs="Arial"/>
                <w:color w:val="000000"/>
                <w:sz w:val="18"/>
                <w:szCs w:val="18"/>
                <w:lang w:val="en-GB"/>
              </w:rPr>
              <w:t>963</w:t>
            </w:r>
          </w:p>
        </w:tc>
        <w:tc>
          <w:tcPr>
            <w:tcW w:w="1296" w:type="dxa"/>
            <w:shd w:val="clear" w:color="auto" w:fill="FAFAFA"/>
            <w:vAlign w:val="bottom"/>
          </w:tcPr>
          <w:p w14:paraId="6F48F9E4" w14:textId="012443EF" w:rsidR="00327DA9" w:rsidRPr="005F7D2A" w:rsidRDefault="004C28C7" w:rsidP="00327DA9">
            <w:pPr>
              <w:spacing w:line="256" w:lineRule="auto"/>
              <w:ind w:left="-40" w:right="-72"/>
              <w:jc w:val="right"/>
              <w:rPr>
                <w:rFonts w:ascii="Arial" w:eastAsia="Cordia New" w:hAnsi="Arial" w:cs="Arial"/>
                <w:sz w:val="18"/>
                <w:szCs w:val="18"/>
                <w:lang w:val="en-GB" w:eastAsia="en-GB"/>
              </w:rPr>
            </w:pPr>
            <w:r w:rsidRPr="004C28C7">
              <w:rPr>
                <w:rFonts w:ascii="Arial" w:eastAsia="Cordia New" w:hAnsi="Arial" w:cs="Arial"/>
                <w:sz w:val="18"/>
                <w:szCs w:val="18"/>
                <w:lang w:val="en-GB" w:eastAsia="en-GB"/>
              </w:rPr>
              <w:t>900</w:t>
            </w:r>
            <w:r w:rsidR="004720F7" w:rsidRPr="005F7D2A">
              <w:rPr>
                <w:rFonts w:ascii="Arial" w:eastAsia="Cordia New" w:hAnsi="Arial" w:cs="Arial"/>
                <w:sz w:val="18"/>
                <w:szCs w:val="18"/>
                <w:lang w:val="en-GB" w:eastAsia="en-GB"/>
              </w:rPr>
              <w:t>,</w:t>
            </w:r>
            <w:r w:rsidRPr="004C28C7">
              <w:rPr>
                <w:rFonts w:ascii="Arial" w:eastAsia="Cordia New" w:hAnsi="Arial" w:cs="Arial"/>
                <w:sz w:val="18"/>
                <w:szCs w:val="18"/>
                <w:lang w:val="en-GB" w:eastAsia="en-GB"/>
              </w:rPr>
              <w:t>000</w:t>
            </w:r>
          </w:p>
        </w:tc>
        <w:tc>
          <w:tcPr>
            <w:tcW w:w="1296" w:type="dxa"/>
            <w:vAlign w:val="bottom"/>
          </w:tcPr>
          <w:p w14:paraId="5DA7A007" w14:textId="590EB5D3" w:rsidR="00327DA9" w:rsidRPr="005F7D2A" w:rsidRDefault="004C28C7" w:rsidP="00327DA9">
            <w:pPr>
              <w:tabs>
                <w:tab w:val="left" w:pos="1020"/>
              </w:tabs>
              <w:spacing w:line="256" w:lineRule="auto"/>
              <w:ind w:right="-72"/>
              <w:jc w:val="right"/>
              <w:rPr>
                <w:rFonts w:ascii="Arial" w:eastAsia="Cordia New" w:hAnsi="Arial" w:cs="Arial"/>
                <w:sz w:val="18"/>
                <w:szCs w:val="18"/>
                <w:highlight w:val="yellow"/>
                <w:lang w:val="en-GB" w:eastAsia="en-GB"/>
              </w:rPr>
            </w:pPr>
            <w:r w:rsidRPr="004C28C7">
              <w:rPr>
                <w:rFonts w:ascii="Arial" w:hAnsi="Arial" w:cs="Arial"/>
                <w:color w:val="000000"/>
                <w:sz w:val="18"/>
                <w:szCs w:val="18"/>
                <w:lang w:val="en-GB"/>
              </w:rPr>
              <w:t>454</w:t>
            </w:r>
            <w:r w:rsidR="00327DA9" w:rsidRPr="005F7D2A">
              <w:rPr>
                <w:rFonts w:ascii="Arial" w:hAnsi="Arial" w:cs="Arial"/>
                <w:color w:val="000000"/>
                <w:sz w:val="18"/>
                <w:szCs w:val="18"/>
              </w:rPr>
              <w:t>,</w:t>
            </w:r>
            <w:r w:rsidRPr="004C28C7">
              <w:rPr>
                <w:rFonts w:ascii="Arial" w:hAnsi="Arial" w:cs="Arial"/>
                <w:color w:val="000000"/>
                <w:sz w:val="18"/>
                <w:szCs w:val="18"/>
                <w:lang w:val="en-GB"/>
              </w:rPr>
              <w:t>963</w:t>
            </w:r>
          </w:p>
        </w:tc>
      </w:tr>
      <w:tr w:rsidR="00327DA9" w:rsidRPr="001522E9" w14:paraId="7EABB477" w14:textId="77777777" w:rsidTr="00013978">
        <w:tc>
          <w:tcPr>
            <w:tcW w:w="4275" w:type="dxa"/>
            <w:vAlign w:val="bottom"/>
          </w:tcPr>
          <w:p w14:paraId="2D91FB07" w14:textId="77777777" w:rsidR="00327DA9" w:rsidRPr="001522E9" w:rsidRDefault="00327DA9" w:rsidP="00327DA9">
            <w:pPr>
              <w:spacing w:line="257" w:lineRule="auto"/>
              <w:ind w:left="-101"/>
              <w:rPr>
                <w:rFonts w:ascii="Arial" w:eastAsia="Times New Roman" w:hAnsi="Arial" w:cs="Arial"/>
                <w:sz w:val="12"/>
                <w:szCs w:val="12"/>
              </w:rPr>
            </w:pPr>
          </w:p>
        </w:tc>
        <w:tc>
          <w:tcPr>
            <w:tcW w:w="1296" w:type="dxa"/>
            <w:tcBorders>
              <w:top w:val="single" w:sz="4" w:space="0" w:color="auto"/>
              <w:left w:val="nil"/>
              <w:bottom w:val="nil"/>
              <w:right w:val="nil"/>
            </w:tcBorders>
            <w:shd w:val="clear" w:color="auto" w:fill="FAFAFA"/>
            <w:vAlign w:val="bottom"/>
          </w:tcPr>
          <w:p w14:paraId="545805A6" w14:textId="77777777" w:rsidR="00327DA9" w:rsidRPr="001522E9" w:rsidRDefault="00327DA9" w:rsidP="00327DA9">
            <w:pPr>
              <w:spacing w:line="256" w:lineRule="auto"/>
              <w:ind w:right="-72"/>
              <w:jc w:val="right"/>
              <w:rPr>
                <w:rFonts w:ascii="Arial" w:eastAsia="Times New Roman" w:hAnsi="Arial" w:cs="Arial"/>
                <w:sz w:val="12"/>
                <w:szCs w:val="12"/>
                <w:lang w:val="en-GB"/>
              </w:rPr>
            </w:pPr>
          </w:p>
        </w:tc>
        <w:tc>
          <w:tcPr>
            <w:tcW w:w="1296" w:type="dxa"/>
            <w:tcBorders>
              <w:top w:val="single" w:sz="4" w:space="0" w:color="auto"/>
              <w:left w:val="nil"/>
              <w:bottom w:val="nil"/>
              <w:right w:val="nil"/>
            </w:tcBorders>
            <w:vAlign w:val="bottom"/>
          </w:tcPr>
          <w:p w14:paraId="4FDD946F" w14:textId="34C45B68" w:rsidR="00327DA9" w:rsidRPr="001522E9" w:rsidRDefault="00327DA9" w:rsidP="00327DA9">
            <w:pPr>
              <w:spacing w:line="256" w:lineRule="auto"/>
              <w:ind w:left="-40" w:right="-72"/>
              <w:jc w:val="right"/>
              <w:rPr>
                <w:rFonts w:ascii="Arial" w:eastAsia="Times New Roman" w:hAnsi="Arial" w:cs="Arial"/>
                <w:sz w:val="12"/>
                <w:szCs w:val="12"/>
                <w:highlight w:val="yellow"/>
                <w:lang w:val="en-GB"/>
              </w:rPr>
            </w:pPr>
          </w:p>
        </w:tc>
        <w:tc>
          <w:tcPr>
            <w:tcW w:w="1296" w:type="dxa"/>
            <w:tcBorders>
              <w:top w:val="single" w:sz="4" w:space="0" w:color="auto"/>
              <w:left w:val="nil"/>
              <w:bottom w:val="nil"/>
              <w:right w:val="nil"/>
            </w:tcBorders>
            <w:shd w:val="clear" w:color="auto" w:fill="FAFAFA"/>
            <w:vAlign w:val="bottom"/>
          </w:tcPr>
          <w:p w14:paraId="02944C15" w14:textId="77777777" w:rsidR="00327DA9" w:rsidRPr="001522E9" w:rsidRDefault="00327DA9" w:rsidP="00327DA9">
            <w:pPr>
              <w:spacing w:line="256" w:lineRule="auto"/>
              <w:ind w:left="-40" w:right="-72"/>
              <w:jc w:val="right"/>
              <w:rPr>
                <w:rFonts w:ascii="Arial" w:eastAsia="Times New Roman" w:hAnsi="Arial" w:cs="Arial"/>
                <w:sz w:val="12"/>
                <w:szCs w:val="12"/>
                <w:lang w:val="en-GB"/>
              </w:rPr>
            </w:pPr>
          </w:p>
        </w:tc>
        <w:tc>
          <w:tcPr>
            <w:tcW w:w="1296" w:type="dxa"/>
            <w:tcBorders>
              <w:top w:val="single" w:sz="4" w:space="0" w:color="auto"/>
              <w:left w:val="nil"/>
              <w:bottom w:val="nil"/>
              <w:right w:val="nil"/>
            </w:tcBorders>
            <w:vAlign w:val="bottom"/>
          </w:tcPr>
          <w:p w14:paraId="0E37685F" w14:textId="77777777" w:rsidR="00327DA9" w:rsidRPr="001522E9" w:rsidRDefault="00327DA9" w:rsidP="00327DA9">
            <w:pPr>
              <w:spacing w:line="256" w:lineRule="auto"/>
              <w:ind w:right="-72"/>
              <w:jc w:val="right"/>
              <w:rPr>
                <w:rFonts w:ascii="Arial" w:eastAsia="Times New Roman" w:hAnsi="Arial" w:cs="Arial"/>
                <w:sz w:val="12"/>
                <w:szCs w:val="12"/>
                <w:highlight w:val="yellow"/>
                <w:lang w:val="en-GB"/>
              </w:rPr>
            </w:pPr>
          </w:p>
        </w:tc>
      </w:tr>
      <w:tr w:rsidR="00327DA9" w:rsidRPr="005F7D2A" w14:paraId="221B8E02" w14:textId="77777777" w:rsidTr="00D019A0">
        <w:tc>
          <w:tcPr>
            <w:tcW w:w="4275" w:type="dxa"/>
            <w:vAlign w:val="bottom"/>
            <w:hideMark/>
          </w:tcPr>
          <w:p w14:paraId="0CC5D31C" w14:textId="6C77D526" w:rsidR="00327DA9" w:rsidRPr="005F7D2A" w:rsidRDefault="00327DA9" w:rsidP="00327DA9">
            <w:pPr>
              <w:spacing w:line="257" w:lineRule="auto"/>
              <w:ind w:left="-101"/>
              <w:rPr>
                <w:rFonts w:ascii="Arial" w:eastAsia="Times New Roman" w:hAnsi="Arial" w:cs="Arial"/>
                <w:sz w:val="18"/>
                <w:szCs w:val="18"/>
              </w:rPr>
            </w:pPr>
            <w:r w:rsidRPr="005F7D2A">
              <w:rPr>
                <w:rFonts w:ascii="Arial" w:eastAsia="Times New Roman" w:hAnsi="Arial" w:cs="Arial"/>
                <w:sz w:val="18"/>
                <w:szCs w:val="18"/>
              </w:rPr>
              <w:t>Basic earnings per share (Baht per share)</w:t>
            </w:r>
          </w:p>
        </w:tc>
        <w:tc>
          <w:tcPr>
            <w:tcW w:w="1296" w:type="dxa"/>
            <w:tcBorders>
              <w:top w:val="nil"/>
              <w:left w:val="nil"/>
              <w:bottom w:val="single" w:sz="4" w:space="0" w:color="auto"/>
              <w:right w:val="nil"/>
            </w:tcBorders>
            <w:shd w:val="clear" w:color="auto" w:fill="FAFAFA"/>
          </w:tcPr>
          <w:p w14:paraId="1C407E30" w14:textId="22A42936" w:rsidR="00327DA9" w:rsidRPr="005F7D2A" w:rsidRDefault="004C28C7" w:rsidP="00327DA9">
            <w:pPr>
              <w:spacing w:line="256" w:lineRule="auto"/>
              <w:ind w:left="-40" w:right="-72"/>
              <w:jc w:val="right"/>
              <w:rPr>
                <w:rFonts w:ascii="Arial" w:eastAsia="Times New Roman" w:hAnsi="Arial" w:cs="Arial"/>
                <w:sz w:val="18"/>
                <w:szCs w:val="18"/>
                <w:lang w:val="en-GB"/>
              </w:rPr>
            </w:pPr>
            <w:r w:rsidRPr="004C28C7">
              <w:rPr>
                <w:rFonts w:ascii="Arial" w:eastAsia="Times New Roman" w:hAnsi="Arial" w:cs="Arial"/>
                <w:sz w:val="18"/>
                <w:szCs w:val="18"/>
                <w:lang w:val="en-GB"/>
              </w:rPr>
              <w:t>0</w:t>
            </w:r>
            <w:r w:rsidR="004720F7" w:rsidRPr="005F7D2A">
              <w:rPr>
                <w:rFonts w:ascii="Arial" w:eastAsia="Times New Roman" w:hAnsi="Arial" w:cs="Arial"/>
                <w:sz w:val="18"/>
                <w:szCs w:val="18"/>
                <w:lang w:val="en-GB"/>
              </w:rPr>
              <w:t>.</w:t>
            </w:r>
            <w:r w:rsidRPr="004C28C7">
              <w:rPr>
                <w:rFonts w:ascii="Arial" w:eastAsia="Times New Roman" w:hAnsi="Arial" w:cs="Arial"/>
                <w:sz w:val="18"/>
                <w:szCs w:val="18"/>
                <w:lang w:val="en-GB"/>
              </w:rPr>
              <w:t>06</w:t>
            </w:r>
          </w:p>
        </w:tc>
        <w:tc>
          <w:tcPr>
            <w:tcW w:w="1296" w:type="dxa"/>
            <w:tcBorders>
              <w:top w:val="nil"/>
              <w:left w:val="nil"/>
              <w:bottom w:val="single" w:sz="4" w:space="0" w:color="auto"/>
              <w:right w:val="nil"/>
            </w:tcBorders>
            <w:vAlign w:val="bottom"/>
          </w:tcPr>
          <w:p w14:paraId="7135C6EF" w14:textId="065D4D3D" w:rsidR="00327DA9" w:rsidRPr="005F7D2A" w:rsidRDefault="004C28C7" w:rsidP="00327DA9">
            <w:pPr>
              <w:spacing w:line="256" w:lineRule="auto"/>
              <w:ind w:left="-40" w:right="-72"/>
              <w:jc w:val="right"/>
              <w:rPr>
                <w:rFonts w:ascii="Arial" w:eastAsia="Times New Roman" w:hAnsi="Arial" w:cs="Arial"/>
                <w:sz w:val="18"/>
                <w:szCs w:val="18"/>
                <w:highlight w:val="yellow"/>
                <w:lang w:val="en-GB"/>
              </w:rPr>
            </w:pPr>
            <w:r w:rsidRPr="004C28C7">
              <w:rPr>
                <w:rFonts w:ascii="Arial" w:hAnsi="Arial" w:cs="Arial"/>
                <w:color w:val="000000"/>
                <w:sz w:val="18"/>
                <w:szCs w:val="18"/>
                <w:lang w:val="en-GB"/>
              </w:rPr>
              <w:t>0</w:t>
            </w:r>
            <w:r w:rsidR="00327DA9" w:rsidRPr="005F7D2A">
              <w:rPr>
                <w:rFonts w:ascii="Arial" w:hAnsi="Arial" w:cs="Arial"/>
                <w:color w:val="000000"/>
                <w:sz w:val="18"/>
                <w:szCs w:val="18"/>
              </w:rPr>
              <w:t>.</w:t>
            </w:r>
            <w:r w:rsidRPr="004C28C7">
              <w:rPr>
                <w:rFonts w:ascii="Arial" w:hAnsi="Arial" w:cs="Arial"/>
                <w:color w:val="000000"/>
                <w:sz w:val="18"/>
                <w:szCs w:val="18"/>
                <w:lang w:val="en-GB"/>
              </w:rPr>
              <w:t>13</w:t>
            </w:r>
          </w:p>
        </w:tc>
        <w:tc>
          <w:tcPr>
            <w:tcW w:w="1296" w:type="dxa"/>
            <w:tcBorders>
              <w:top w:val="nil"/>
              <w:left w:val="nil"/>
              <w:bottom w:val="single" w:sz="4" w:space="0" w:color="auto"/>
              <w:right w:val="nil"/>
            </w:tcBorders>
            <w:shd w:val="clear" w:color="auto" w:fill="FAFAFA"/>
            <w:vAlign w:val="bottom"/>
          </w:tcPr>
          <w:p w14:paraId="371DB450" w14:textId="01CF4CFA" w:rsidR="00327DA9" w:rsidRPr="005F7D2A" w:rsidRDefault="004C28C7" w:rsidP="00327DA9">
            <w:pPr>
              <w:spacing w:line="256" w:lineRule="auto"/>
              <w:ind w:left="-40" w:right="-72"/>
              <w:jc w:val="right"/>
              <w:rPr>
                <w:rFonts w:ascii="Arial" w:eastAsia="Times New Roman" w:hAnsi="Arial" w:cs="Arial"/>
                <w:sz w:val="18"/>
                <w:szCs w:val="18"/>
                <w:lang w:val="en-GB"/>
              </w:rPr>
            </w:pPr>
            <w:r w:rsidRPr="004C28C7">
              <w:rPr>
                <w:rFonts w:ascii="Arial" w:eastAsia="Times New Roman" w:hAnsi="Arial" w:cs="Arial"/>
                <w:sz w:val="18"/>
                <w:szCs w:val="18"/>
                <w:lang w:val="en-GB"/>
              </w:rPr>
              <w:t>0</w:t>
            </w:r>
            <w:r w:rsidR="00D567DC" w:rsidRPr="005F7D2A">
              <w:rPr>
                <w:rFonts w:ascii="Arial" w:eastAsia="Times New Roman" w:hAnsi="Arial" w:cs="Arial"/>
                <w:sz w:val="18"/>
                <w:szCs w:val="18"/>
                <w:lang w:val="en-GB"/>
              </w:rPr>
              <w:t>.</w:t>
            </w:r>
            <w:r w:rsidRPr="004C28C7">
              <w:rPr>
                <w:rFonts w:ascii="Arial" w:eastAsia="Times New Roman" w:hAnsi="Arial" w:cs="Arial"/>
                <w:sz w:val="18"/>
                <w:szCs w:val="18"/>
                <w:lang w:val="en-GB"/>
              </w:rPr>
              <w:t>04</w:t>
            </w:r>
          </w:p>
        </w:tc>
        <w:tc>
          <w:tcPr>
            <w:tcW w:w="1296" w:type="dxa"/>
            <w:tcBorders>
              <w:top w:val="nil"/>
              <w:left w:val="nil"/>
              <w:bottom w:val="single" w:sz="4" w:space="0" w:color="auto"/>
              <w:right w:val="nil"/>
            </w:tcBorders>
            <w:vAlign w:val="bottom"/>
          </w:tcPr>
          <w:p w14:paraId="099B33B6" w14:textId="03EA3304" w:rsidR="00327DA9" w:rsidRPr="005F7D2A" w:rsidRDefault="004C28C7" w:rsidP="00327DA9">
            <w:pPr>
              <w:spacing w:line="256" w:lineRule="auto"/>
              <w:ind w:right="-72"/>
              <w:jc w:val="right"/>
              <w:rPr>
                <w:rFonts w:ascii="Arial" w:eastAsia="Times New Roman" w:hAnsi="Arial" w:cs="Arial"/>
                <w:sz w:val="18"/>
                <w:szCs w:val="18"/>
                <w:highlight w:val="yellow"/>
                <w:lang w:val="en-GB"/>
              </w:rPr>
            </w:pPr>
            <w:r w:rsidRPr="004C28C7">
              <w:rPr>
                <w:rFonts w:ascii="Arial" w:hAnsi="Arial" w:cs="Arial"/>
                <w:color w:val="000000"/>
                <w:sz w:val="18"/>
                <w:szCs w:val="18"/>
                <w:lang w:val="en-GB"/>
              </w:rPr>
              <w:t>0</w:t>
            </w:r>
            <w:r w:rsidR="00327DA9" w:rsidRPr="005F7D2A">
              <w:rPr>
                <w:rFonts w:ascii="Arial" w:hAnsi="Arial" w:cs="Arial"/>
                <w:color w:val="000000"/>
                <w:sz w:val="18"/>
                <w:szCs w:val="18"/>
              </w:rPr>
              <w:t>.</w:t>
            </w:r>
            <w:r w:rsidRPr="004C28C7">
              <w:rPr>
                <w:rFonts w:ascii="Arial" w:hAnsi="Arial" w:cs="Arial"/>
                <w:color w:val="000000"/>
                <w:sz w:val="18"/>
                <w:szCs w:val="18"/>
                <w:lang w:val="en-GB"/>
              </w:rPr>
              <w:t>10</w:t>
            </w:r>
          </w:p>
        </w:tc>
      </w:tr>
    </w:tbl>
    <w:p w14:paraId="24994BEC" w14:textId="77777777" w:rsidR="001C41F3" w:rsidRPr="00D87E91" w:rsidRDefault="001C41F3" w:rsidP="001652AE">
      <w:pPr>
        <w:jc w:val="thaiDistribute"/>
        <w:rPr>
          <w:rFonts w:ascii="Arial" w:hAnsi="Arial" w:cs="Arial"/>
          <w:sz w:val="14"/>
          <w:szCs w:val="14"/>
          <w:lang w:val="en-GB"/>
        </w:rPr>
      </w:pPr>
    </w:p>
    <w:p w14:paraId="7B35F562" w14:textId="43864D6D" w:rsidR="00E8096E" w:rsidRPr="005F7D2A" w:rsidRDefault="001C41F3" w:rsidP="00DA5425">
      <w:pPr>
        <w:jc w:val="both"/>
        <w:rPr>
          <w:rFonts w:ascii="Arial" w:hAnsi="Arial" w:cs="Arial"/>
          <w:sz w:val="18"/>
          <w:szCs w:val="18"/>
          <w:lang w:val="en-GB"/>
        </w:rPr>
      </w:pPr>
      <w:r w:rsidRPr="005F7D2A">
        <w:rPr>
          <w:rFonts w:ascii="Arial" w:eastAsia="Times New Roman" w:hAnsi="Arial" w:cs="Arial"/>
          <w:sz w:val="18"/>
          <w:szCs w:val="18"/>
          <w:lang w:val="en-GB"/>
        </w:rPr>
        <w:t xml:space="preserve">There are no potential dilutive ordinary shares in issue </w:t>
      </w:r>
      <w:r w:rsidR="006841ED" w:rsidRPr="005F7D2A">
        <w:rPr>
          <w:rFonts w:ascii="Arial" w:eastAsia="Times New Roman" w:hAnsi="Arial" w:cs="Arial"/>
          <w:sz w:val="18"/>
          <w:szCs w:val="18"/>
          <w:lang w:val="en-GB"/>
        </w:rPr>
        <w:t>during</w:t>
      </w:r>
      <w:r w:rsidRPr="005F7D2A">
        <w:rPr>
          <w:rFonts w:ascii="Arial" w:eastAsia="Times New Roman" w:hAnsi="Arial" w:cs="Arial"/>
          <w:sz w:val="18"/>
          <w:szCs w:val="18"/>
          <w:lang w:val="en-GB"/>
        </w:rPr>
        <w:t xml:space="preserve"> </w:t>
      </w:r>
      <w:r w:rsidR="005F645B" w:rsidRPr="005F7D2A">
        <w:rPr>
          <w:rFonts w:ascii="Arial" w:eastAsia="Times New Roman" w:hAnsi="Arial" w:cs="Arial"/>
          <w:sz w:val="18"/>
          <w:szCs w:val="18"/>
          <w:lang w:val="en-GB"/>
        </w:rPr>
        <w:t>period</w:t>
      </w:r>
      <w:r w:rsidR="006841ED" w:rsidRPr="005F7D2A">
        <w:rPr>
          <w:rFonts w:ascii="Arial" w:eastAsia="Times New Roman" w:hAnsi="Arial" w:cs="Arial"/>
          <w:sz w:val="18"/>
          <w:szCs w:val="18"/>
          <w:lang w:val="en-GB"/>
        </w:rPr>
        <w:t>.</w:t>
      </w:r>
    </w:p>
    <w:p w14:paraId="486787C9" w14:textId="274FFC36" w:rsidR="00DA5425" w:rsidRPr="00D87E91" w:rsidRDefault="00DA5425" w:rsidP="001652AE">
      <w:pPr>
        <w:jc w:val="thaiDistribute"/>
        <w:rPr>
          <w:rFonts w:ascii="Arial" w:hAnsi="Arial" w:cs="Arial"/>
          <w:sz w:val="14"/>
          <w:szCs w:val="14"/>
          <w:lang w:val="en-GB"/>
        </w:rPr>
      </w:pPr>
    </w:p>
    <w:p w14:paraId="428B6794" w14:textId="77777777" w:rsidR="00493002" w:rsidRPr="00D87E91" w:rsidRDefault="00493002" w:rsidP="001652AE">
      <w:pPr>
        <w:jc w:val="thaiDistribute"/>
        <w:rPr>
          <w:rFonts w:ascii="Arial" w:hAnsi="Arial" w:cs="Arial"/>
          <w:sz w:val="14"/>
          <w:szCs w:val="14"/>
          <w:lang w:val="en-GB"/>
        </w:rPr>
      </w:pPr>
    </w:p>
    <w:tbl>
      <w:tblPr>
        <w:tblW w:w="0" w:type="auto"/>
        <w:tblInd w:w="108" w:type="dxa"/>
        <w:shd w:val="clear" w:color="auto" w:fill="EB8C00"/>
        <w:tblLook w:val="04A0" w:firstRow="1" w:lastRow="0" w:firstColumn="1" w:lastColumn="0" w:noHBand="0" w:noVBand="1"/>
      </w:tblPr>
      <w:tblGrid>
        <w:gridCol w:w="9461"/>
      </w:tblGrid>
      <w:tr w:rsidR="002A7A9B" w:rsidRPr="005F7D2A" w14:paraId="2C05816B" w14:textId="77777777" w:rsidTr="00EA414D">
        <w:trPr>
          <w:trHeight w:val="386"/>
        </w:trPr>
        <w:tc>
          <w:tcPr>
            <w:tcW w:w="9461" w:type="dxa"/>
            <w:shd w:val="clear" w:color="auto" w:fill="FFA543"/>
            <w:vAlign w:val="center"/>
            <w:hideMark/>
          </w:tcPr>
          <w:p w14:paraId="1DFA7274" w14:textId="035B176D" w:rsidR="002A7A9B" w:rsidRPr="005F7D2A" w:rsidRDefault="009B4370" w:rsidP="00371282">
            <w:pPr>
              <w:tabs>
                <w:tab w:val="left" w:pos="430"/>
              </w:tabs>
              <w:jc w:val="both"/>
              <w:rPr>
                <w:rFonts w:ascii="Arial" w:eastAsia="Arial Unicode MS" w:hAnsi="Arial" w:cs="Arial"/>
                <w:b/>
                <w:bCs/>
                <w:color w:val="FFFFFF"/>
                <w:sz w:val="18"/>
                <w:szCs w:val="18"/>
                <w:lang w:val="en-GB"/>
              </w:rPr>
            </w:pPr>
            <w:r w:rsidRPr="005F7D2A">
              <w:rPr>
                <w:rFonts w:ascii="Arial" w:hAnsi="Arial" w:cs="Arial"/>
                <w:sz w:val="18"/>
                <w:szCs w:val="18"/>
                <w:lang w:val="en-GB"/>
              </w:rPr>
              <w:br w:type="page"/>
            </w:r>
            <w:r w:rsidR="00297BBC" w:rsidRPr="005F7D2A">
              <w:rPr>
                <w:rFonts w:ascii="Arial" w:hAnsi="Arial" w:cs="Arial"/>
                <w:snapToGrid w:val="0"/>
                <w:sz w:val="18"/>
                <w:szCs w:val="18"/>
                <w:lang w:val="en-GB" w:eastAsia="th-TH"/>
              </w:rPr>
              <w:br w:type="page"/>
            </w:r>
            <w:r w:rsidR="002A7A9B" w:rsidRPr="005F7D2A">
              <w:rPr>
                <w:rFonts w:ascii="Arial" w:eastAsia="Arial Unicode MS" w:hAnsi="Arial" w:cs="Arial"/>
                <w:b/>
                <w:bCs/>
                <w:color w:val="FFFFFF"/>
                <w:sz w:val="18"/>
                <w:szCs w:val="18"/>
                <w:lang w:val="en-GB"/>
              </w:rPr>
              <w:br w:type="page"/>
            </w:r>
            <w:r w:rsidR="004C28C7" w:rsidRPr="004C28C7">
              <w:rPr>
                <w:rFonts w:ascii="Arial" w:eastAsia="Arial Unicode MS" w:hAnsi="Arial" w:cs="Arial"/>
                <w:b/>
                <w:bCs/>
                <w:color w:val="FFFFFF"/>
                <w:sz w:val="18"/>
                <w:szCs w:val="18"/>
                <w:lang w:val="en-GB"/>
              </w:rPr>
              <w:t>13</w:t>
            </w:r>
            <w:r w:rsidR="002A7A9B" w:rsidRPr="005F7D2A">
              <w:rPr>
                <w:rFonts w:ascii="Arial" w:eastAsia="Arial Unicode MS" w:hAnsi="Arial" w:cs="Arial"/>
                <w:b/>
                <w:bCs/>
                <w:color w:val="FFFFFF"/>
                <w:sz w:val="18"/>
                <w:szCs w:val="18"/>
                <w:lang w:val="en-GB"/>
              </w:rPr>
              <w:tab/>
              <w:t>Commitments and contingencies</w:t>
            </w:r>
          </w:p>
        </w:tc>
      </w:tr>
    </w:tbl>
    <w:p w14:paraId="6A429EF7" w14:textId="77777777" w:rsidR="004711B6" w:rsidRPr="00D87E91" w:rsidRDefault="004711B6" w:rsidP="00D87E91">
      <w:pPr>
        <w:ind w:left="540"/>
        <w:jc w:val="thaiDistribute"/>
        <w:rPr>
          <w:rFonts w:ascii="Arial" w:hAnsi="Arial" w:cs="Arial"/>
          <w:sz w:val="14"/>
          <w:szCs w:val="14"/>
          <w:lang w:val="en-GB"/>
        </w:rPr>
      </w:pPr>
    </w:p>
    <w:p w14:paraId="18D9534F" w14:textId="4FE4F967" w:rsidR="006A7152" w:rsidRPr="005F7D2A" w:rsidRDefault="004C28C7" w:rsidP="009C250C">
      <w:pPr>
        <w:ind w:left="540" w:hanging="540"/>
        <w:jc w:val="both"/>
        <w:rPr>
          <w:rFonts w:ascii="Arial" w:eastAsia="Arial Unicode MS" w:hAnsi="Arial" w:cs="Arial"/>
          <w:b/>
          <w:bCs/>
          <w:color w:val="CF4A02"/>
          <w:sz w:val="18"/>
          <w:szCs w:val="18"/>
        </w:rPr>
      </w:pPr>
      <w:r w:rsidRPr="004C28C7">
        <w:rPr>
          <w:rFonts w:ascii="Arial" w:eastAsia="Arial Unicode MS" w:hAnsi="Arial" w:cs="Arial"/>
          <w:b/>
          <w:bCs/>
          <w:color w:val="CF4A02"/>
          <w:sz w:val="18"/>
          <w:szCs w:val="18"/>
          <w:lang w:val="en-GB"/>
        </w:rPr>
        <w:t>13</w:t>
      </w:r>
      <w:r w:rsidR="006A7152" w:rsidRPr="005F7D2A">
        <w:rPr>
          <w:rFonts w:ascii="Arial" w:eastAsia="Arial Unicode MS" w:hAnsi="Arial" w:cs="Arial"/>
          <w:b/>
          <w:bCs/>
          <w:color w:val="CF4A02"/>
          <w:sz w:val="18"/>
          <w:szCs w:val="18"/>
          <w:lang w:val="en-GB"/>
        </w:rPr>
        <w:t>.</w:t>
      </w:r>
      <w:r w:rsidRPr="004C28C7">
        <w:rPr>
          <w:rFonts w:ascii="Arial" w:eastAsia="Arial Unicode MS" w:hAnsi="Arial" w:cs="Arial"/>
          <w:b/>
          <w:bCs/>
          <w:color w:val="CF4A02"/>
          <w:sz w:val="18"/>
          <w:szCs w:val="18"/>
          <w:lang w:val="en-GB"/>
        </w:rPr>
        <w:t>1</w:t>
      </w:r>
      <w:r w:rsidR="009C250C" w:rsidRPr="005F7D2A">
        <w:rPr>
          <w:rFonts w:ascii="Arial" w:eastAsia="Arial Unicode MS" w:hAnsi="Arial" w:cs="Arial"/>
          <w:b/>
          <w:bCs/>
          <w:color w:val="CF4A02"/>
          <w:sz w:val="18"/>
          <w:szCs w:val="18"/>
          <w:lang w:val="en-GB"/>
        </w:rPr>
        <w:tab/>
      </w:r>
      <w:r w:rsidR="006A7152" w:rsidRPr="005F7D2A">
        <w:rPr>
          <w:rFonts w:ascii="Arial" w:eastAsia="Arial Unicode MS" w:hAnsi="Arial" w:cs="Arial"/>
          <w:b/>
          <w:bCs/>
          <w:color w:val="CF4A02"/>
          <w:sz w:val="18"/>
          <w:szCs w:val="18"/>
        </w:rPr>
        <w:t>Capital commitments</w:t>
      </w:r>
    </w:p>
    <w:p w14:paraId="2A893302" w14:textId="77777777" w:rsidR="00EE4D27" w:rsidRPr="00D87E91" w:rsidRDefault="00EE4D27" w:rsidP="009C250C">
      <w:pPr>
        <w:ind w:left="540"/>
        <w:jc w:val="thaiDistribute"/>
        <w:rPr>
          <w:rFonts w:ascii="Arial" w:hAnsi="Arial" w:cs="Arial"/>
          <w:sz w:val="14"/>
          <w:szCs w:val="14"/>
          <w:lang w:val="en-GB"/>
        </w:rPr>
      </w:pPr>
    </w:p>
    <w:p w14:paraId="0DB3526C" w14:textId="7B5D1675" w:rsidR="00B3076C" w:rsidRPr="005F7D2A" w:rsidRDefault="006A7152" w:rsidP="009B4370">
      <w:pPr>
        <w:ind w:left="540"/>
        <w:jc w:val="thaiDistribute"/>
        <w:rPr>
          <w:rFonts w:ascii="Arial" w:hAnsi="Arial" w:cs="Arial"/>
          <w:sz w:val="18"/>
          <w:szCs w:val="18"/>
          <w:lang w:val="en-GB"/>
        </w:rPr>
      </w:pPr>
      <w:r w:rsidRPr="005F7D2A">
        <w:rPr>
          <w:rFonts w:ascii="Arial" w:hAnsi="Arial" w:cs="Arial"/>
          <w:spacing w:val="-2"/>
          <w:sz w:val="18"/>
          <w:szCs w:val="18"/>
          <w:lang w:val="en-GB"/>
        </w:rPr>
        <w:t xml:space="preserve">As </w:t>
      </w:r>
      <w:proofErr w:type="gramStart"/>
      <w:r w:rsidRPr="005F7D2A">
        <w:rPr>
          <w:rFonts w:ascii="Arial" w:hAnsi="Arial" w:cs="Arial"/>
          <w:spacing w:val="-2"/>
          <w:sz w:val="18"/>
          <w:szCs w:val="18"/>
          <w:lang w:val="en-GB"/>
        </w:rPr>
        <w:t>at</w:t>
      </w:r>
      <w:proofErr w:type="gramEnd"/>
      <w:r w:rsidRPr="005F7D2A">
        <w:rPr>
          <w:rFonts w:ascii="Arial" w:hAnsi="Arial" w:cs="Arial"/>
          <w:spacing w:val="-2"/>
          <w:sz w:val="18"/>
          <w:szCs w:val="18"/>
          <w:lang w:val="en-GB"/>
        </w:rPr>
        <w:t xml:space="preserve"> </w:t>
      </w:r>
      <w:r w:rsidR="004C28C7" w:rsidRPr="004C28C7">
        <w:rPr>
          <w:rFonts w:ascii="Arial" w:hAnsi="Arial" w:cs="Arial"/>
          <w:spacing w:val="-2"/>
          <w:sz w:val="18"/>
          <w:szCs w:val="18"/>
          <w:lang w:val="en-GB"/>
        </w:rPr>
        <w:t>30</w:t>
      </w:r>
      <w:r w:rsidR="00990FD0" w:rsidRPr="005F7D2A">
        <w:rPr>
          <w:rFonts w:ascii="Arial" w:hAnsi="Arial" w:cs="Arial"/>
          <w:spacing w:val="-2"/>
          <w:sz w:val="18"/>
          <w:szCs w:val="18"/>
          <w:lang w:val="en-GB"/>
        </w:rPr>
        <w:t xml:space="preserve"> September</w:t>
      </w:r>
      <w:r w:rsidR="00512E98" w:rsidRPr="005F7D2A">
        <w:rPr>
          <w:rFonts w:ascii="Arial" w:hAnsi="Arial" w:cs="Arial"/>
          <w:spacing w:val="-2"/>
          <w:sz w:val="18"/>
          <w:szCs w:val="18"/>
          <w:lang w:val="en-GB"/>
        </w:rPr>
        <w:t xml:space="preserve"> </w:t>
      </w:r>
      <w:r w:rsidR="004C28C7" w:rsidRPr="004C28C7">
        <w:rPr>
          <w:rFonts w:ascii="Arial" w:hAnsi="Arial" w:cs="Arial"/>
          <w:spacing w:val="-2"/>
          <w:sz w:val="18"/>
          <w:szCs w:val="18"/>
          <w:lang w:val="en-GB"/>
        </w:rPr>
        <w:t>2022</w:t>
      </w:r>
      <w:r w:rsidRPr="005F7D2A">
        <w:rPr>
          <w:rFonts w:ascii="Arial" w:hAnsi="Arial" w:cs="Arial"/>
          <w:spacing w:val="-2"/>
          <w:sz w:val="18"/>
          <w:szCs w:val="18"/>
          <w:lang w:val="en-GB"/>
        </w:rPr>
        <w:t>, the Company has capital expenditure contracted about property, plant and equipment</w:t>
      </w:r>
      <w:r w:rsidRPr="005F7D2A">
        <w:rPr>
          <w:rFonts w:ascii="Arial" w:hAnsi="Arial" w:cs="Arial"/>
          <w:sz w:val="18"/>
          <w:szCs w:val="18"/>
          <w:lang w:val="en-GB"/>
        </w:rPr>
        <w:t xml:space="preserve"> but not recognised </w:t>
      </w:r>
      <w:r w:rsidR="00B561BA" w:rsidRPr="005F7D2A">
        <w:rPr>
          <w:rFonts w:ascii="Arial" w:hAnsi="Arial" w:cs="Arial"/>
          <w:sz w:val="18"/>
          <w:szCs w:val="18"/>
          <w:lang w:val="en-GB"/>
        </w:rPr>
        <w:t>in</w:t>
      </w:r>
      <w:r w:rsidRPr="005F7D2A">
        <w:rPr>
          <w:rFonts w:ascii="Arial" w:hAnsi="Arial" w:cs="Arial"/>
          <w:sz w:val="18"/>
          <w:szCs w:val="18"/>
          <w:lang w:val="en-GB"/>
        </w:rPr>
        <w:t xml:space="preserve"> </w:t>
      </w:r>
      <w:r w:rsidR="00B561BA" w:rsidRPr="005F7D2A">
        <w:rPr>
          <w:rFonts w:ascii="Arial" w:hAnsi="Arial" w:cs="Arial"/>
          <w:sz w:val="18"/>
          <w:szCs w:val="18"/>
          <w:lang w:val="en-GB"/>
        </w:rPr>
        <w:t>financial information</w:t>
      </w:r>
      <w:r w:rsidRPr="005F7D2A">
        <w:rPr>
          <w:rFonts w:ascii="Arial" w:hAnsi="Arial" w:cs="Arial"/>
          <w:sz w:val="18"/>
          <w:szCs w:val="18"/>
          <w:lang w:val="en-GB"/>
        </w:rPr>
        <w:t xml:space="preserve"> of Baht </w:t>
      </w:r>
      <w:r w:rsidR="004C28C7" w:rsidRPr="004C28C7">
        <w:rPr>
          <w:rFonts w:ascii="Arial" w:hAnsi="Arial" w:cs="Arial"/>
          <w:sz w:val="18"/>
          <w:szCs w:val="18"/>
          <w:lang w:val="en-GB"/>
        </w:rPr>
        <w:t>22</w:t>
      </w:r>
      <w:r w:rsidR="00FE4193" w:rsidRPr="005F7D2A">
        <w:rPr>
          <w:rFonts w:ascii="Arial" w:hAnsi="Arial" w:cs="Arial"/>
          <w:sz w:val="18"/>
          <w:szCs w:val="18"/>
          <w:lang w:val="en-GB"/>
        </w:rPr>
        <w:t>.</w:t>
      </w:r>
      <w:r w:rsidR="004C28C7" w:rsidRPr="004C28C7">
        <w:rPr>
          <w:rFonts w:ascii="Arial" w:hAnsi="Arial" w:cs="Arial"/>
          <w:sz w:val="18"/>
          <w:szCs w:val="18"/>
          <w:lang w:val="en-GB"/>
        </w:rPr>
        <w:t>03</w:t>
      </w:r>
      <w:r w:rsidR="00990FD0" w:rsidRPr="005F7D2A">
        <w:rPr>
          <w:rFonts w:ascii="Arial" w:hAnsi="Arial" w:cs="Arial"/>
          <w:sz w:val="18"/>
          <w:szCs w:val="18"/>
          <w:lang w:val="en-GB"/>
        </w:rPr>
        <w:t xml:space="preserve"> </w:t>
      </w:r>
      <w:r w:rsidRPr="005F7D2A">
        <w:rPr>
          <w:rFonts w:ascii="Arial" w:hAnsi="Arial" w:cs="Arial"/>
          <w:sz w:val="18"/>
          <w:szCs w:val="18"/>
          <w:lang w:val="en-GB"/>
        </w:rPr>
        <w:t>million (</w:t>
      </w:r>
      <w:r w:rsidR="00B561BA" w:rsidRPr="005F7D2A">
        <w:rPr>
          <w:rFonts w:ascii="Arial" w:hAnsi="Arial" w:cs="Arial"/>
          <w:sz w:val="18"/>
          <w:szCs w:val="18"/>
          <w:lang w:val="en-GB"/>
        </w:rPr>
        <w:t xml:space="preserve">As at </w:t>
      </w:r>
      <w:r w:rsidR="004C28C7" w:rsidRPr="004C28C7">
        <w:rPr>
          <w:rFonts w:ascii="Arial" w:hAnsi="Arial" w:cs="Arial"/>
          <w:sz w:val="18"/>
          <w:szCs w:val="18"/>
          <w:lang w:val="en-GB"/>
        </w:rPr>
        <w:t>31</w:t>
      </w:r>
      <w:r w:rsidR="00B561BA" w:rsidRPr="005F7D2A">
        <w:rPr>
          <w:rFonts w:ascii="Arial" w:hAnsi="Arial" w:cs="Arial"/>
          <w:sz w:val="18"/>
          <w:szCs w:val="18"/>
          <w:lang w:val="en-GB"/>
        </w:rPr>
        <w:t xml:space="preserve"> December </w:t>
      </w:r>
      <w:r w:rsidR="004C28C7" w:rsidRPr="004C28C7">
        <w:rPr>
          <w:rFonts w:ascii="Arial" w:hAnsi="Arial" w:cs="Arial"/>
          <w:sz w:val="18"/>
          <w:szCs w:val="18"/>
          <w:lang w:val="en-GB"/>
        </w:rPr>
        <w:t>2021</w:t>
      </w:r>
      <w:r w:rsidRPr="005F7D2A">
        <w:rPr>
          <w:rFonts w:ascii="Arial" w:hAnsi="Arial" w:cs="Arial"/>
          <w:sz w:val="18"/>
          <w:szCs w:val="18"/>
          <w:lang w:val="en-GB"/>
        </w:rPr>
        <w:t xml:space="preserve">: Baht </w:t>
      </w:r>
      <w:r w:rsidR="004C28C7" w:rsidRPr="004C28C7">
        <w:rPr>
          <w:rFonts w:ascii="Arial" w:hAnsi="Arial" w:cs="Arial"/>
          <w:sz w:val="18"/>
          <w:szCs w:val="18"/>
          <w:lang w:val="en-GB"/>
        </w:rPr>
        <w:t>4</w:t>
      </w:r>
      <w:r w:rsidR="000E1288" w:rsidRPr="005F7D2A">
        <w:rPr>
          <w:rFonts w:ascii="Arial" w:hAnsi="Arial" w:cs="Arial"/>
          <w:sz w:val="18"/>
          <w:szCs w:val="18"/>
          <w:lang w:val="en-GB"/>
        </w:rPr>
        <w:t>.</w:t>
      </w:r>
      <w:r w:rsidR="004C28C7" w:rsidRPr="004C28C7">
        <w:rPr>
          <w:rFonts w:ascii="Arial" w:hAnsi="Arial" w:cs="Arial"/>
          <w:sz w:val="18"/>
          <w:szCs w:val="18"/>
          <w:lang w:val="en-GB"/>
        </w:rPr>
        <w:t>28</w:t>
      </w:r>
      <w:r w:rsidRPr="005F7D2A">
        <w:rPr>
          <w:rFonts w:ascii="Arial" w:hAnsi="Arial" w:cs="Arial"/>
          <w:sz w:val="18"/>
          <w:szCs w:val="18"/>
          <w:lang w:val="en-GB"/>
        </w:rPr>
        <w:t xml:space="preserve"> million).</w:t>
      </w:r>
    </w:p>
    <w:p w14:paraId="39D5FCC7" w14:textId="27990CD3" w:rsidR="00DB3497" w:rsidRPr="00D87E91" w:rsidRDefault="00DB3497" w:rsidP="009C250C">
      <w:pPr>
        <w:ind w:left="540"/>
        <w:jc w:val="thaiDistribute"/>
        <w:rPr>
          <w:rFonts w:ascii="Arial" w:hAnsi="Arial" w:cs="Arial"/>
          <w:sz w:val="14"/>
          <w:szCs w:val="14"/>
          <w:lang w:val="en-GB"/>
        </w:rPr>
      </w:pPr>
    </w:p>
    <w:p w14:paraId="652DB19E" w14:textId="2F496CF9" w:rsidR="00DB3497" w:rsidRDefault="004C28C7" w:rsidP="00DB3497">
      <w:pPr>
        <w:ind w:left="540" w:hanging="540"/>
        <w:jc w:val="both"/>
        <w:rPr>
          <w:rFonts w:ascii="Arial" w:eastAsia="Arial Unicode MS" w:hAnsi="Arial" w:cs="Arial"/>
          <w:b/>
          <w:bCs/>
          <w:color w:val="CF4A02"/>
          <w:sz w:val="18"/>
          <w:szCs w:val="18"/>
          <w:lang w:val="en-GB"/>
        </w:rPr>
      </w:pPr>
      <w:r w:rsidRPr="004C28C7">
        <w:rPr>
          <w:rFonts w:ascii="Arial" w:eastAsia="Arial Unicode MS" w:hAnsi="Arial" w:cs="Arial"/>
          <w:b/>
          <w:bCs/>
          <w:color w:val="CF4A02"/>
          <w:sz w:val="18"/>
          <w:szCs w:val="18"/>
          <w:lang w:val="en-GB"/>
        </w:rPr>
        <w:t>13</w:t>
      </w:r>
      <w:r w:rsidR="00DB3497" w:rsidRPr="005F7D2A">
        <w:rPr>
          <w:rFonts w:ascii="Arial" w:eastAsia="Arial Unicode MS" w:hAnsi="Arial" w:cs="Arial"/>
          <w:b/>
          <w:bCs/>
          <w:color w:val="CF4A02"/>
          <w:sz w:val="18"/>
          <w:szCs w:val="18"/>
          <w:lang w:val="en-GB"/>
        </w:rPr>
        <w:t>.</w:t>
      </w:r>
      <w:r w:rsidRPr="004C28C7">
        <w:rPr>
          <w:rFonts w:ascii="Arial" w:eastAsia="Arial Unicode MS" w:hAnsi="Arial" w:cs="Cordia New"/>
          <w:b/>
          <w:bCs/>
          <w:color w:val="CF4A02"/>
          <w:sz w:val="18"/>
          <w:szCs w:val="18"/>
          <w:lang w:val="en-GB"/>
        </w:rPr>
        <w:t>2</w:t>
      </w:r>
      <w:r w:rsidR="00DB3497" w:rsidRPr="005F7D2A">
        <w:rPr>
          <w:rFonts w:ascii="Arial" w:eastAsia="Arial Unicode MS" w:hAnsi="Arial" w:cs="Arial"/>
          <w:b/>
          <w:bCs/>
          <w:color w:val="CF4A02"/>
          <w:sz w:val="18"/>
          <w:szCs w:val="18"/>
          <w:lang w:val="en-GB"/>
        </w:rPr>
        <w:tab/>
      </w:r>
      <w:r w:rsidR="006B5477">
        <w:rPr>
          <w:rFonts w:ascii="Arial" w:eastAsia="Arial Unicode MS" w:hAnsi="Arial" w:cs="Arial"/>
          <w:b/>
          <w:bCs/>
          <w:color w:val="CF4A02"/>
          <w:sz w:val="18"/>
          <w:szCs w:val="18"/>
          <w:lang w:val="en-GB"/>
        </w:rPr>
        <w:t>Letters of bank guarantee</w:t>
      </w:r>
    </w:p>
    <w:p w14:paraId="41E97BBF" w14:textId="77777777" w:rsidR="006B5477" w:rsidRPr="00D87E91" w:rsidRDefault="006B5477" w:rsidP="00D87E91">
      <w:pPr>
        <w:ind w:left="540"/>
        <w:jc w:val="thaiDistribute"/>
        <w:rPr>
          <w:rFonts w:ascii="Arial" w:hAnsi="Arial" w:cs="Arial"/>
          <w:sz w:val="14"/>
          <w:szCs w:val="14"/>
          <w:lang w:val="en-GB"/>
        </w:rPr>
      </w:pPr>
    </w:p>
    <w:p w14:paraId="6601488D" w14:textId="6738E8F6" w:rsidR="006B5477" w:rsidRDefault="006B5477" w:rsidP="00D87E91">
      <w:pPr>
        <w:ind w:left="540"/>
        <w:jc w:val="both"/>
        <w:rPr>
          <w:rFonts w:ascii="Arial" w:eastAsia="Arial Unicode MS" w:hAnsi="Arial" w:cs="Arial"/>
          <w:b/>
          <w:bCs/>
          <w:color w:val="CF4A02"/>
          <w:sz w:val="18"/>
          <w:szCs w:val="18"/>
          <w:lang w:val="en-GB"/>
        </w:rPr>
      </w:pPr>
      <w:r>
        <w:rPr>
          <w:rFonts w:ascii="Arial" w:hAnsi="Arial" w:cs="Arial"/>
          <w:sz w:val="18"/>
          <w:szCs w:val="18"/>
          <w:lang w:val="en-GB"/>
        </w:rPr>
        <w:t xml:space="preserve">As at </w:t>
      </w:r>
      <w:r w:rsidR="004C28C7" w:rsidRPr="004C28C7">
        <w:rPr>
          <w:rFonts w:ascii="Arial" w:hAnsi="Arial" w:cs="Arial"/>
          <w:sz w:val="18"/>
          <w:szCs w:val="18"/>
          <w:lang w:val="en-GB"/>
        </w:rPr>
        <w:t>30</w:t>
      </w:r>
      <w:r>
        <w:rPr>
          <w:rFonts w:ascii="Arial" w:hAnsi="Arial" w:cs="Arial"/>
          <w:sz w:val="18"/>
          <w:szCs w:val="18"/>
          <w:lang w:val="en-GB"/>
        </w:rPr>
        <w:t xml:space="preserve"> September </w:t>
      </w:r>
      <w:r w:rsidR="004C28C7" w:rsidRPr="004C28C7">
        <w:rPr>
          <w:rFonts w:ascii="Arial" w:hAnsi="Arial" w:cs="Arial"/>
          <w:sz w:val="18"/>
          <w:szCs w:val="18"/>
          <w:lang w:val="en-GB"/>
        </w:rPr>
        <w:t>2022</w:t>
      </w:r>
      <w:r>
        <w:rPr>
          <w:rFonts w:ascii="Arial" w:hAnsi="Arial" w:cs="Arial"/>
          <w:sz w:val="18"/>
          <w:szCs w:val="18"/>
          <w:lang w:val="en-GB"/>
        </w:rPr>
        <w:t>, the Company has outstanding letters of guarantee issued by bank on behalf of the Company in respect of performance guarantee arising in the normal course of business</w:t>
      </w:r>
      <w:r w:rsidR="008D13FF" w:rsidRPr="008D13FF">
        <w:rPr>
          <w:rFonts w:ascii="Arial" w:hAnsi="Arial" w:cs="Arial"/>
          <w:sz w:val="18"/>
          <w:szCs w:val="18"/>
          <w:lang w:val="en-GB"/>
        </w:rPr>
        <w:t xml:space="preserve"> </w:t>
      </w:r>
      <w:r w:rsidR="008D13FF">
        <w:rPr>
          <w:rFonts w:ascii="Arial" w:hAnsi="Arial" w:cs="Arial"/>
          <w:sz w:val="18"/>
          <w:szCs w:val="18"/>
          <w:lang w:val="en-GB"/>
        </w:rPr>
        <w:t xml:space="preserve">amounting Baht </w:t>
      </w:r>
      <w:r w:rsidR="004C28C7" w:rsidRPr="004C28C7">
        <w:rPr>
          <w:rFonts w:ascii="Arial" w:hAnsi="Arial" w:cs="Arial"/>
          <w:sz w:val="18"/>
          <w:szCs w:val="18"/>
          <w:lang w:val="en-GB"/>
        </w:rPr>
        <w:t>2</w:t>
      </w:r>
      <w:r w:rsidR="008D13FF">
        <w:rPr>
          <w:rFonts w:ascii="Arial" w:hAnsi="Arial" w:cs="Arial"/>
          <w:sz w:val="18"/>
          <w:szCs w:val="18"/>
          <w:lang w:val="en-GB"/>
        </w:rPr>
        <w:t>.</w:t>
      </w:r>
      <w:r w:rsidR="004C28C7" w:rsidRPr="004C28C7">
        <w:rPr>
          <w:rFonts w:ascii="Arial" w:hAnsi="Arial" w:cs="Arial"/>
          <w:sz w:val="18"/>
          <w:szCs w:val="18"/>
          <w:lang w:val="en-GB"/>
        </w:rPr>
        <w:t>49</w:t>
      </w:r>
      <w:r w:rsidR="008D13FF">
        <w:rPr>
          <w:rFonts w:ascii="Arial" w:hAnsi="Arial" w:cs="Arial"/>
          <w:sz w:val="18"/>
          <w:szCs w:val="18"/>
          <w:lang w:val="en-GB"/>
        </w:rPr>
        <w:t xml:space="preserve"> million (</w:t>
      </w:r>
      <w:r w:rsidR="004C28C7" w:rsidRPr="004C28C7">
        <w:rPr>
          <w:rFonts w:ascii="Arial" w:hAnsi="Arial" w:cs="Arial"/>
          <w:sz w:val="18"/>
          <w:szCs w:val="18"/>
          <w:lang w:val="en-GB"/>
        </w:rPr>
        <w:t>31</w:t>
      </w:r>
      <w:r w:rsidR="008D13FF">
        <w:rPr>
          <w:rFonts w:ascii="Arial" w:hAnsi="Arial" w:cs="Arial"/>
          <w:sz w:val="18"/>
          <w:szCs w:val="18"/>
          <w:lang w:val="en-GB"/>
        </w:rPr>
        <w:t xml:space="preserve"> December </w:t>
      </w:r>
      <w:proofErr w:type="gramStart"/>
      <w:r w:rsidR="004C28C7" w:rsidRPr="004C28C7">
        <w:rPr>
          <w:rFonts w:ascii="Arial" w:hAnsi="Arial" w:cs="Arial"/>
          <w:sz w:val="18"/>
          <w:szCs w:val="18"/>
          <w:lang w:val="en-GB"/>
        </w:rPr>
        <w:t>2021</w:t>
      </w:r>
      <w:r w:rsidR="008D13FF">
        <w:rPr>
          <w:rFonts w:ascii="Arial" w:hAnsi="Arial" w:cs="Arial"/>
          <w:sz w:val="18"/>
          <w:szCs w:val="18"/>
          <w:lang w:val="en-GB"/>
        </w:rPr>
        <w:t xml:space="preserve"> :</w:t>
      </w:r>
      <w:proofErr w:type="gramEnd"/>
      <w:r w:rsidR="008D13FF">
        <w:rPr>
          <w:rFonts w:ascii="Arial" w:hAnsi="Arial" w:cs="Arial"/>
          <w:sz w:val="18"/>
          <w:szCs w:val="18"/>
          <w:lang w:val="en-GB"/>
        </w:rPr>
        <w:t xml:space="preserve"> Nil)</w:t>
      </w:r>
      <w:r>
        <w:rPr>
          <w:rFonts w:ascii="Arial" w:hAnsi="Arial" w:cs="Arial"/>
          <w:sz w:val="18"/>
          <w:szCs w:val="18"/>
          <w:lang w:val="en-GB"/>
        </w:rPr>
        <w:t>.</w:t>
      </w:r>
    </w:p>
    <w:p w14:paraId="02C598AF" w14:textId="77777777" w:rsidR="00D87E91" w:rsidRPr="00D87E91" w:rsidRDefault="00D87E91" w:rsidP="00D87E91">
      <w:pPr>
        <w:ind w:left="540"/>
        <w:jc w:val="thaiDistribute"/>
        <w:rPr>
          <w:rFonts w:ascii="Arial" w:hAnsi="Arial" w:cs="Arial"/>
          <w:sz w:val="14"/>
          <w:szCs w:val="14"/>
          <w:lang w:val="en-GB"/>
        </w:rPr>
      </w:pPr>
    </w:p>
    <w:p w14:paraId="2D64D5DF" w14:textId="138BC6F0" w:rsidR="006B5477" w:rsidRDefault="004C28C7" w:rsidP="006B5477">
      <w:pPr>
        <w:ind w:left="540" w:hanging="540"/>
        <w:jc w:val="both"/>
        <w:rPr>
          <w:rFonts w:ascii="Arial" w:eastAsia="Arial Unicode MS" w:hAnsi="Arial" w:cs="Arial"/>
          <w:b/>
          <w:bCs/>
          <w:color w:val="CF4A02"/>
          <w:sz w:val="18"/>
          <w:szCs w:val="18"/>
          <w:lang w:val="en-GB"/>
        </w:rPr>
      </w:pPr>
      <w:r w:rsidRPr="004C28C7">
        <w:rPr>
          <w:rFonts w:ascii="Arial" w:eastAsia="Arial Unicode MS" w:hAnsi="Arial" w:cs="Arial"/>
          <w:b/>
          <w:bCs/>
          <w:color w:val="CF4A02"/>
          <w:sz w:val="18"/>
          <w:szCs w:val="18"/>
          <w:lang w:val="en-GB"/>
        </w:rPr>
        <w:t>13</w:t>
      </w:r>
      <w:r w:rsidR="006B5477" w:rsidRPr="005F7D2A">
        <w:rPr>
          <w:rFonts w:ascii="Arial" w:eastAsia="Arial Unicode MS" w:hAnsi="Arial" w:cs="Arial"/>
          <w:b/>
          <w:bCs/>
          <w:color w:val="CF4A02"/>
          <w:sz w:val="18"/>
          <w:szCs w:val="18"/>
          <w:lang w:val="en-GB"/>
        </w:rPr>
        <w:t>.</w:t>
      </w:r>
      <w:r w:rsidRPr="004C28C7">
        <w:rPr>
          <w:rFonts w:ascii="Arial" w:eastAsia="Arial Unicode MS" w:hAnsi="Arial" w:cs="Cordia New"/>
          <w:b/>
          <w:bCs/>
          <w:color w:val="CF4A02"/>
          <w:sz w:val="18"/>
          <w:szCs w:val="18"/>
          <w:lang w:val="en-GB"/>
        </w:rPr>
        <w:t>3</w:t>
      </w:r>
      <w:r w:rsidR="006B5477" w:rsidRPr="005F7D2A">
        <w:rPr>
          <w:rFonts w:ascii="Arial" w:eastAsia="Arial Unicode MS" w:hAnsi="Arial" w:cs="Arial"/>
          <w:b/>
          <w:bCs/>
          <w:color w:val="CF4A02"/>
          <w:sz w:val="18"/>
          <w:szCs w:val="18"/>
          <w:lang w:val="en-GB"/>
        </w:rPr>
        <w:tab/>
      </w:r>
      <w:r w:rsidR="006B5477">
        <w:rPr>
          <w:rFonts w:ascii="Arial" w:eastAsia="Arial Unicode MS" w:hAnsi="Arial" w:cs="Arial"/>
          <w:b/>
          <w:bCs/>
          <w:color w:val="CF4A02"/>
          <w:sz w:val="18"/>
          <w:szCs w:val="18"/>
          <w:lang w:val="en-GB"/>
        </w:rPr>
        <w:t>Contingent liabilities</w:t>
      </w:r>
    </w:p>
    <w:p w14:paraId="4668E576" w14:textId="4137BFC7" w:rsidR="00DB3497" w:rsidRPr="00D87E91" w:rsidRDefault="00DB3497" w:rsidP="00D87E91">
      <w:pPr>
        <w:ind w:left="540"/>
        <w:jc w:val="thaiDistribute"/>
        <w:rPr>
          <w:rFonts w:ascii="Arial" w:hAnsi="Arial" w:cs="Arial"/>
          <w:sz w:val="14"/>
          <w:szCs w:val="14"/>
          <w:lang w:val="en-GB"/>
        </w:rPr>
      </w:pPr>
    </w:p>
    <w:p w14:paraId="0A939523" w14:textId="06563E76" w:rsidR="00F24DD8" w:rsidRDefault="00F24DD8" w:rsidP="00F24DD8">
      <w:pPr>
        <w:ind w:left="540"/>
        <w:jc w:val="thaiDistribute"/>
        <w:rPr>
          <w:rFonts w:ascii="Arial" w:hAnsi="Arial" w:cs="Arial"/>
          <w:sz w:val="18"/>
          <w:szCs w:val="18"/>
          <w:lang w:val="en-GB"/>
        </w:rPr>
      </w:pPr>
      <w:r>
        <w:rPr>
          <w:rFonts w:ascii="Arial" w:hAnsi="Arial" w:cs="Arial"/>
          <w:sz w:val="18"/>
          <w:szCs w:val="18"/>
          <w:lang w:val="en-GB"/>
        </w:rPr>
        <w:t xml:space="preserve">The Company was the subject of a legal case in </w:t>
      </w:r>
      <w:r w:rsidR="004C28C7" w:rsidRPr="004C28C7">
        <w:rPr>
          <w:rFonts w:ascii="Arial" w:hAnsi="Arial" w:cs="Arial"/>
          <w:sz w:val="18"/>
          <w:szCs w:val="18"/>
          <w:lang w:val="en-GB"/>
        </w:rPr>
        <w:t>2016</w:t>
      </w:r>
      <w:r>
        <w:rPr>
          <w:rFonts w:ascii="Arial" w:hAnsi="Arial" w:cs="Arial"/>
          <w:sz w:val="18"/>
          <w:szCs w:val="18"/>
          <w:lang w:val="en-GB"/>
        </w:rPr>
        <w:t xml:space="preserve">. The Company was sued for compensation in the case at the Central Intellectual Property and International Trade Court regarding the petty patent for a device. Also, the plaintiff has been sued in another case for the revocation of the same device patent. The court then ordered the temporary postponement of the Company’s case to wait until the results of that other case are heard. </w:t>
      </w:r>
    </w:p>
    <w:p w14:paraId="5057A334" w14:textId="77777777" w:rsidR="00934B05" w:rsidRPr="00934B05" w:rsidRDefault="00934B05" w:rsidP="00F24DD8">
      <w:pPr>
        <w:ind w:left="540"/>
        <w:jc w:val="thaiDistribute"/>
        <w:rPr>
          <w:rFonts w:ascii="Arial" w:hAnsi="Arial" w:cs="Arial"/>
          <w:sz w:val="14"/>
          <w:szCs w:val="14"/>
          <w:lang w:val="en-GB"/>
        </w:rPr>
      </w:pPr>
    </w:p>
    <w:p w14:paraId="07CDB755" w14:textId="7B526887" w:rsidR="00F24DD8" w:rsidRPr="008D13FF" w:rsidRDefault="008F47CD" w:rsidP="00A61E47">
      <w:pPr>
        <w:ind w:left="540"/>
        <w:jc w:val="thaiDistribute"/>
        <w:rPr>
          <w:rFonts w:ascii="Arial" w:hAnsi="Arial" w:cs="Arial"/>
          <w:sz w:val="18"/>
          <w:szCs w:val="18"/>
          <w:lang w:val="en-GB"/>
        </w:rPr>
      </w:pPr>
      <w:r>
        <w:rPr>
          <w:rFonts w:ascii="Arial" w:hAnsi="Arial" w:cs="Arial"/>
          <w:sz w:val="18"/>
          <w:szCs w:val="18"/>
          <w:lang w:val="en-GB"/>
        </w:rPr>
        <w:t xml:space="preserve">For </w:t>
      </w:r>
      <w:proofErr w:type="gramStart"/>
      <w:r>
        <w:rPr>
          <w:rFonts w:ascii="Arial" w:hAnsi="Arial" w:cs="Arial"/>
          <w:sz w:val="18"/>
          <w:szCs w:val="18"/>
          <w:lang w:val="en-GB"/>
        </w:rPr>
        <w:t>t</w:t>
      </w:r>
      <w:r w:rsidR="001364D0">
        <w:rPr>
          <w:rFonts w:ascii="Arial" w:hAnsi="Arial" w:cs="Arial"/>
          <w:sz w:val="18"/>
          <w:szCs w:val="18"/>
          <w:lang w:val="en-GB"/>
        </w:rPr>
        <w:t xml:space="preserve">he </w:t>
      </w:r>
      <w:r w:rsidR="008D13FF">
        <w:rPr>
          <w:rFonts w:ascii="Arial" w:hAnsi="Arial" w:cs="Arial"/>
          <w:sz w:val="18"/>
          <w:szCs w:val="18"/>
          <w:lang w:val="en-GB"/>
        </w:rPr>
        <w:t>ano</w:t>
      </w:r>
      <w:r w:rsidR="001364D0">
        <w:rPr>
          <w:rFonts w:ascii="Arial" w:hAnsi="Arial" w:cs="Arial"/>
          <w:sz w:val="18"/>
          <w:szCs w:val="18"/>
          <w:lang w:val="en-GB"/>
        </w:rPr>
        <w:t>ther</w:t>
      </w:r>
      <w:proofErr w:type="gramEnd"/>
      <w:r w:rsidR="001364D0">
        <w:rPr>
          <w:rFonts w:ascii="Arial" w:hAnsi="Arial" w:cs="Arial"/>
          <w:sz w:val="18"/>
          <w:szCs w:val="18"/>
          <w:lang w:val="en-GB"/>
        </w:rPr>
        <w:t xml:space="preserve"> case for the revocation of the same device patent</w:t>
      </w:r>
      <w:r w:rsidR="00F24DD8">
        <w:rPr>
          <w:rFonts w:ascii="Arial" w:hAnsi="Arial" w:cs="Arial"/>
          <w:sz w:val="18"/>
          <w:szCs w:val="18"/>
          <w:lang w:val="en-GB"/>
        </w:rPr>
        <w:t xml:space="preserve">, the Court of First Instance decided to revoke </w:t>
      </w:r>
      <w:r w:rsidR="00F24DD8" w:rsidRPr="00934B05">
        <w:rPr>
          <w:rFonts w:ascii="Arial" w:hAnsi="Arial" w:cs="Arial"/>
          <w:spacing w:val="-2"/>
          <w:sz w:val="18"/>
          <w:szCs w:val="18"/>
          <w:lang w:val="en-GB"/>
        </w:rPr>
        <w:t xml:space="preserve">the plaintiff’s petty patent for the device and Court of Appeal decide to confirm the Court of First instance in </w:t>
      </w:r>
      <w:r w:rsidR="004C28C7" w:rsidRPr="004C28C7">
        <w:rPr>
          <w:rFonts w:ascii="Arial" w:hAnsi="Arial" w:cs="Arial"/>
          <w:spacing w:val="-2"/>
          <w:sz w:val="18"/>
          <w:szCs w:val="18"/>
          <w:lang w:val="en-GB"/>
        </w:rPr>
        <w:t>2020</w:t>
      </w:r>
      <w:r w:rsidR="00F24DD8" w:rsidRPr="00934B05">
        <w:rPr>
          <w:rFonts w:ascii="Arial" w:hAnsi="Arial" w:cs="Arial"/>
          <w:spacing w:val="-2"/>
          <w:sz w:val="18"/>
          <w:szCs w:val="18"/>
          <w:lang w:val="en-GB"/>
        </w:rPr>
        <w:t>.</w:t>
      </w:r>
      <w:r w:rsidR="00F24DD8" w:rsidRPr="008D13FF">
        <w:rPr>
          <w:rFonts w:ascii="Arial" w:hAnsi="Arial" w:cs="Arial"/>
          <w:sz w:val="18"/>
          <w:szCs w:val="18"/>
          <w:lang w:val="en-GB"/>
        </w:rPr>
        <w:t xml:space="preserve"> </w:t>
      </w:r>
      <w:r w:rsidRPr="008D13FF">
        <w:rPr>
          <w:rFonts w:ascii="Arial" w:hAnsi="Arial" w:cs="Arial"/>
          <w:sz w:val="18"/>
          <w:szCs w:val="18"/>
          <w:lang w:val="en-GB"/>
        </w:rPr>
        <w:t xml:space="preserve">In </w:t>
      </w:r>
      <w:r w:rsidR="004C28C7" w:rsidRPr="004C28C7">
        <w:rPr>
          <w:rFonts w:ascii="Arial" w:hAnsi="Arial" w:cs="Arial"/>
          <w:sz w:val="18"/>
          <w:szCs w:val="18"/>
          <w:lang w:val="en-GB"/>
        </w:rPr>
        <w:t>2022</w:t>
      </w:r>
      <w:r w:rsidRPr="008D13FF">
        <w:rPr>
          <w:rFonts w:ascii="Arial" w:hAnsi="Arial" w:cs="Arial"/>
          <w:sz w:val="18"/>
          <w:szCs w:val="18"/>
          <w:lang w:val="en-GB"/>
        </w:rPr>
        <w:t xml:space="preserve">, the </w:t>
      </w:r>
      <w:r w:rsidR="00F24DD8" w:rsidRPr="008D13FF">
        <w:rPr>
          <w:rFonts w:ascii="Arial" w:hAnsi="Arial" w:cs="Arial"/>
          <w:sz w:val="18"/>
          <w:szCs w:val="18"/>
          <w:lang w:val="en-GB"/>
        </w:rPr>
        <w:t>Court of Appeal for Specialized Cases di</w:t>
      </w:r>
      <w:r w:rsidRPr="008D13FF">
        <w:rPr>
          <w:rFonts w:ascii="Arial" w:hAnsi="Arial" w:cs="Arial"/>
          <w:sz w:val="18"/>
          <w:szCs w:val="18"/>
          <w:lang w:val="en-GB"/>
        </w:rPr>
        <w:t>smissed</w:t>
      </w:r>
      <w:r w:rsidR="00F24DD8" w:rsidRPr="008D13FF">
        <w:rPr>
          <w:rFonts w:ascii="Arial" w:hAnsi="Arial" w:cs="Arial"/>
          <w:sz w:val="18"/>
          <w:szCs w:val="18"/>
          <w:lang w:val="en-GB"/>
        </w:rPr>
        <w:t xml:space="preserve"> </w:t>
      </w:r>
      <w:r w:rsidR="00A61E47" w:rsidRPr="008D13FF">
        <w:rPr>
          <w:rFonts w:ascii="Arial" w:hAnsi="Arial" w:cs="Arial"/>
          <w:sz w:val="18"/>
          <w:szCs w:val="18"/>
          <w:lang w:val="en-GB"/>
        </w:rPr>
        <w:t xml:space="preserve">the </w:t>
      </w:r>
      <w:r w:rsidR="000C140A">
        <w:rPr>
          <w:rFonts w:ascii="Arial" w:hAnsi="Arial" w:cs="Arial"/>
          <w:sz w:val="18"/>
          <w:szCs w:val="18"/>
          <w:lang w:val="en-GB"/>
        </w:rPr>
        <w:t>plaintiff’s</w:t>
      </w:r>
      <w:r w:rsidR="000C140A" w:rsidRPr="008D13FF">
        <w:rPr>
          <w:rFonts w:ascii="Arial" w:hAnsi="Arial" w:cs="Arial"/>
          <w:sz w:val="18"/>
          <w:szCs w:val="18"/>
          <w:lang w:val="en-GB"/>
        </w:rPr>
        <w:t xml:space="preserve"> </w:t>
      </w:r>
      <w:r w:rsidR="00A61E47" w:rsidRPr="008D13FF">
        <w:rPr>
          <w:rFonts w:ascii="Arial" w:hAnsi="Arial" w:cs="Arial"/>
          <w:sz w:val="18"/>
          <w:szCs w:val="18"/>
          <w:lang w:val="en-GB"/>
        </w:rPr>
        <w:t>petition to the Court of Suprem</w:t>
      </w:r>
      <w:r w:rsidRPr="008D13FF">
        <w:rPr>
          <w:rFonts w:ascii="Arial" w:hAnsi="Arial" w:cs="Arial"/>
          <w:sz w:val="18"/>
          <w:szCs w:val="18"/>
          <w:lang w:val="en-GB"/>
        </w:rPr>
        <w:t>e</w:t>
      </w:r>
      <w:r w:rsidR="003F5300" w:rsidRPr="008D13FF">
        <w:rPr>
          <w:rFonts w:ascii="Arial" w:hAnsi="Arial" w:cs="Arial"/>
          <w:sz w:val="18"/>
          <w:szCs w:val="18"/>
          <w:lang w:val="en-GB"/>
        </w:rPr>
        <w:t>.</w:t>
      </w:r>
      <w:r w:rsidRPr="008D13FF">
        <w:rPr>
          <w:rFonts w:ascii="Arial" w:hAnsi="Arial" w:cs="Arial"/>
          <w:sz w:val="18"/>
          <w:szCs w:val="18"/>
          <w:lang w:val="en-GB"/>
        </w:rPr>
        <w:t xml:space="preserve"> According to </w:t>
      </w:r>
      <w:r>
        <w:rPr>
          <w:rFonts w:ascii="Arial" w:hAnsi="Arial" w:cs="Arial"/>
          <w:sz w:val="18"/>
          <w:szCs w:val="18"/>
          <w:lang w:val="en-GB"/>
        </w:rPr>
        <w:t xml:space="preserve">the verdict of the Court of First Instance and </w:t>
      </w:r>
      <w:r w:rsidRPr="008D13FF">
        <w:rPr>
          <w:rFonts w:ascii="Arial" w:hAnsi="Arial" w:cs="Arial"/>
          <w:sz w:val="18"/>
          <w:szCs w:val="18"/>
          <w:lang w:val="en-GB"/>
        </w:rPr>
        <w:t xml:space="preserve">the Court of Appeal, the </w:t>
      </w:r>
      <w:r>
        <w:rPr>
          <w:rFonts w:ascii="Arial" w:hAnsi="Arial" w:cs="Arial"/>
          <w:sz w:val="18"/>
          <w:szCs w:val="18"/>
          <w:lang w:val="en-GB"/>
        </w:rPr>
        <w:t xml:space="preserve">plaintiff’s petty patent for the device was revoked. </w:t>
      </w:r>
      <w:r w:rsidR="00F24DD8" w:rsidRPr="008D13FF">
        <w:rPr>
          <w:rFonts w:ascii="Arial" w:hAnsi="Arial" w:cs="Arial"/>
          <w:sz w:val="18"/>
          <w:szCs w:val="18"/>
          <w:lang w:val="en-GB"/>
        </w:rPr>
        <w:t>Based on a legal consultant’s advice, Management believed that the expected loss was</w:t>
      </w:r>
      <w:r w:rsidR="00F24DD8">
        <w:rPr>
          <w:rFonts w:ascii="Arial" w:hAnsi="Arial" w:cs="Arial"/>
          <w:sz w:val="18"/>
          <w:szCs w:val="18"/>
          <w:lang w:val="en-GB"/>
        </w:rPr>
        <w:t xml:space="preserve"> still not </w:t>
      </w:r>
      <w:r w:rsidR="00F24DD8" w:rsidRPr="008D13FF">
        <w:rPr>
          <w:rFonts w:ascii="Arial" w:hAnsi="Arial" w:cs="Arial"/>
          <w:sz w:val="18"/>
          <w:szCs w:val="18"/>
          <w:lang w:val="en-GB"/>
        </w:rPr>
        <w:t>highly probable</w:t>
      </w:r>
      <w:r w:rsidR="003F5300" w:rsidRPr="008D13FF">
        <w:rPr>
          <w:rFonts w:ascii="Arial" w:hAnsi="Arial" w:cs="Arial"/>
          <w:sz w:val="18"/>
          <w:szCs w:val="18"/>
          <w:lang w:val="en-GB"/>
        </w:rPr>
        <w:t xml:space="preserve">. </w:t>
      </w:r>
      <w:r w:rsidR="00F24DD8" w:rsidRPr="008D13FF">
        <w:rPr>
          <w:rFonts w:ascii="Arial" w:hAnsi="Arial" w:cs="Arial"/>
          <w:sz w:val="18"/>
          <w:szCs w:val="18"/>
          <w:lang w:val="en-GB"/>
        </w:rPr>
        <w:t xml:space="preserve">So, as </w:t>
      </w:r>
      <w:proofErr w:type="gramStart"/>
      <w:r w:rsidR="00F24DD8" w:rsidRPr="008D13FF">
        <w:rPr>
          <w:rFonts w:ascii="Arial" w:hAnsi="Arial" w:cs="Arial"/>
          <w:sz w:val="18"/>
          <w:szCs w:val="18"/>
          <w:lang w:val="en-GB"/>
        </w:rPr>
        <w:t>at</w:t>
      </w:r>
      <w:proofErr w:type="gramEnd"/>
      <w:r w:rsidR="00F24DD8" w:rsidRPr="008D13FF">
        <w:rPr>
          <w:rFonts w:ascii="Arial" w:hAnsi="Arial" w:cs="Arial"/>
          <w:sz w:val="18"/>
          <w:szCs w:val="18"/>
          <w:lang w:val="en-GB"/>
        </w:rPr>
        <w:t xml:space="preserve"> </w:t>
      </w:r>
      <w:r w:rsidR="004C28C7" w:rsidRPr="004C28C7">
        <w:rPr>
          <w:rFonts w:ascii="Arial" w:hAnsi="Arial" w:cs="Arial"/>
          <w:sz w:val="18"/>
          <w:szCs w:val="18"/>
          <w:lang w:val="en-GB"/>
        </w:rPr>
        <w:t>30</w:t>
      </w:r>
      <w:r w:rsidR="00F24DD8" w:rsidRPr="008D13FF">
        <w:rPr>
          <w:rFonts w:ascii="Arial" w:hAnsi="Arial" w:cs="Arial"/>
          <w:sz w:val="18"/>
          <w:szCs w:val="18"/>
          <w:lang w:val="en-GB"/>
        </w:rPr>
        <w:t xml:space="preserve"> September </w:t>
      </w:r>
      <w:r w:rsidR="004C28C7" w:rsidRPr="004C28C7">
        <w:rPr>
          <w:rFonts w:ascii="Arial" w:hAnsi="Arial" w:cs="Arial"/>
          <w:sz w:val="18"/>
          <w:szCs w:val="18"/>
          <w:lang w:val="en-GB"/>
        </w:rPr>
        <w:t>2022</w:t>
      </w:r>
      <w:r w:rsidR="00F24DD8" w:rsidRPr="008D13FF">
        <w:rPr>
          <w:rFonts w:ascii="Arial" w:hAnsi="Arial" w:cs="Arial"/>
          <w:sz w:val="18"/>
          <w:szCs w:val="18"/>
          <w:lang w:val="en-GB"/>
        </w:rPr>
        <w:t>, the Company has not set aside a provision for liabilities from this case.</w:t>
      </w:r>
    </w:p>
    <w:p w14:paraId="2B1B7B4B" w14:textId="773C4B80" w:rsidR="00C8321F" w:rsidRPr="005F7D2A" w:rsidRDefault="00DA7A95" w:rsidP="009C250C">
      <w:pPr>
        <w:jc w:val="both"/>
        <w:rPr>
          <w:rFonts w:ascii="Arial" w:hAnsi="Arial" w:cs="Arial"/>
          <w:sz w:val="18"/>
          <w:szCs w:val="18"/>
          <w:lang w:val="en-GB"/>
        </w:rPr>
      </w:pPr>
      <w:r w:rsidRPr="00DB3497">
        <w:rPr>
          <w:rFonts w:ascii="Arial" w:hAnsi="Arial" w:cs="Arial"/>
          <w:sz w:val="18"/>
          <w:szCs w:val="18"/>
          <w:lang w:val="en-GB"/>
        </w:rPr>
        <w:br w:type="page"/>
      </w:r>
    </w:p>
    <w:tbl>
      <w:tblPr>
        <w:tblW w:w="9461" w:type="dxa"/>
        <w:tblInd w:w="108" w:type="dxa"/>
        <w:tblLayout w:type="fixed"/>
        <w:tblLook w:val="0400" w:firstRow="0" w:lastRow="0" w:firstColumn="0" w:lastColumn="0" w:noHBand="0" w:noVBand="1"/>
      </w:tblPr>
      <w:tblGrid>
        <w:gridCol w:w="9461"/>
      </w:tblGrid>
      <w:tr w:rsidR="00064C64" w:rsidRPr="005F7D2A" w14:paraId="0E10DBEE" w14:textId="77777777" w:rsidTr="00EA414D">
        <w:trPr>
          <w:trHeight w:val="386"/>
        </w:trPr>
        <w:tc>
          <w:tcPr>
            <w:tcW w:w="9461" w:type="dxa"/>
            <w:shd w:val="clear" w:color="auto" w:fill="FFA543"/>
            <w:vAlign w:val="center"/>
            <w:hideMark/>
          </w:tcPr>
          <w:p w14:paraId="63DC1B51" w14:textId="67E2ABCE" w:rsidR="00064C64" w:rsidRPr="005F7D2A" w:rsidRDefault="004C28C7" w:rsidP="00371282">
            <w:pPr>
              <w:tabs>
                <w:tab w:val="left" w:pos="430"/>
              </w:tabs>
              <w:jc w:val="both"/>
              <w:rPr>
                <w:rFonts w:ascii="Arial" w:eastAsia="Arial Unicode MS" w:hAnsi="Arial" w:cs="Arial"/>
                <w:b/>
                <w:bCs/>
                <w:color w:val="FFFFFF"/>
                <w:sz w:val="18"/>
                <w:szCs w:val="18"/>
                <w:cs/>
                <w:lang w:val="en-GB"/>
              </w:rPr>
            </w:pPr>
            <w:bookmarkStart w:id="3" w:name="_Toc48736131"/>
            <w:bookmarkStart w:id="4" w:name="_Hlk57900112"/>
            <w:r w:rsidRPr="004C28C7">
              <w:rPr>
                <w:rFonts w:ascii="Arial" w:eastAsia="Arial Unicode MS" w:hAnsi="Arial" w:cs="Arial"/>
                <w:b/>
                <w:bCs/>
                <w:color w:val="FFFFFF"/>
                <w:sz w:val="18"/>
                <w:szCs w:val="18"/>
                <w:lang w:val="en-GB"/>
              </w:rPr>
              <w:t>14</w:t>
            </w:r>
            <w:r w:rsidR="00064C64" w:rsidRPr="005F7D2A">
              <w:rPr>
                <w:rFonts w:ascii="Arial" w:eastAsia="Arial Unicode MS" w:hAnsi="Arial" w:cs="Arial"/>
                <w:b/>
                <w:bCs/>
                <w:color w:val="FFFFFF"/>
                <w:sz w:val="18"/>
                <w:szCs w:val="18"/>
                <w:lang w:val="en-GB"/>
              </w:rPr>
              <w:tab/>
              <w:t>Related party transactions</w:t>
            </w:r>
            <w:bookmarkEnd w:id="3"/>
          </w:p>
        </w:tc>
      </w:tr>
      <w:bookmarkEnd w:id="4"/>
    </w:tbl>
    <w:p w14:paraId="37D1E359" w14:textId="77777777" w:rsidR="00064C64" w:rsidRPr="005F7D2A" w:rsidRDefault="00064C64" w:rsidP="00064C64">
      <w:pPr>
        <w:jc w:val="both"/>
        <w:rPr>
          <w:rFonts w:ascii="Arial" w:hAnsi="Arial" w:cs="Arial"/>
          <w:sz w:val="18"/>
          <w:szCs w:val="18"/>
          <w:lang w:val="en-GB"/>
        </w:rPr>
      </w:pPr>
    </w:p>
    <w:p w14:paraId="0A0B956B" w14:textId="7A9EAF34" w:rsidR="006B1AFF" w:rsidRPr="005F7D2A" w:rsidRDefault="006B1AFF" w:rsidP="006B1AFF">
      <w:pPr>
        <w:jc w:val="thaiDistribute"/>
        <w:rPr>
          <w:rFonts w:ascii="Arial" w:hAnsi="Arial" w:cs="Arial"/>
          <w:sz w:val="18"/>
          <w:szCs w:val="18"/>
        </w:rPr>
      </w:pPr>
      <w:r w:rsidRPr="005F7D2A">
        <w:rPr>
          <w:rFonts w:ascii="Arial" w:hAnsi="Arial" w:cs="Arial"/>
          <w:spacing w:val="-2"/>
          <w:sz w:val="18"/>
          <w:szCs w:val="18"/>
        </w:rPr>
        <w:t xml:space="preserve">The Company is controlled by </w:t>
      </w:r>
      <w:proofErr w:type="spellStart"/>
      <w:r w:rsidRPr="005F7D2A">
        <w:rPr>
          <w:rFonts w:ascii="Arial" w:hAnsi="Arial" w:cs="Arial"/>
          <w:spacing w:val="-2"/>
          <w:sz w:val="18"/>
          <w:szCs w:val="18"/>
        </w:rPr>
        <w:t>Ms.Jiraporn</w:t>
      </w:r>
      <w:proofErr w:type="spellEnd"/>
      <w:r w:rsidRPr="005F7D2A">
        <w:rPr>
          <w:rFonts w:ascii="Arial" w:hAnsi="Arial" w:cs="Arial"/>
          <w:spacing w:val="-2"/>
          <w:sz w:val="18"/>
          <w:szCs w:val="18"/>
        </w:rPr>
        <w:t xml:space="preserve"> </w:t>
      </w:r>
      <w:proofErr w:type="spellStart"/>
      <w:r w:rsidRPr="005F7D2A">
        <w:rPr>
          <w:rFonts w:ascii="Arial" w:hAnsi="Arial" w:cs="Arial"/>
          <w:spacing w:val="-2"/>
          <w:sz w:val="18"/>
          <w:szCs w:val="18"/>
        </w:rPr>
        <w:t>Lailuck</w:t>
      </w:r>
      <w:proofErr w:type="spellEnd"/>
      <w:r w:rsidRPr="005F7D2A">
        <w:rPr>
          <w:rFonts w:ascii="Arial" w:hAnsi="Arial" w:cs="Arial"/>
          <w:spacing w:val="-2"/>
          <w:sz w:val="18"/>
          <w:szCs w:val="18"/>
        </w:rPr>
        <w:t xml:space="preserve"> and </w:t>
      </w:r>
      <w:proofErr w:type="spellStart"/>
      <w:r w:rsidRPr="005F7D2A">
        <w:rPr>
          <w:rFonts w:ascii="Arial" w:hAnsi="Arial" w:cs="Arial"/>
          <w:spacing w:val="-2"/>
          <w:sz w:val="18"/>
          <w:szCs w:val="18"/>
        </w:rPr>
        <w:t>Mr.Thotspol</w:t>
      </w:r>
      <w:proofErr w:type="spellEnd"/>
      <w:r w:rsidRPr="005F7D2A">
        <w:rPr>
          <w:rFonts w:ascii="Arial" w:hAnsi="Arial" w:cs="Arial"/>
          <w:spacing w:val="-2"/>
          <w:sz w:val="18"/>
          <w:szCs w:val="18"/>
        </w:rPr>
        <w:t xml:space="preserve"> </w:t>
      </w:r>
      <w:proofErr w:type="spellStart"/>
      <w:r w:rsidRPr="005F7D2A">
        <w:rPr>
          <w:rFonts w:ascii="Arial" w:hAnsi="Arial" w:cs="Arial"/>
          <w:spacing w:val="-2"/>
          <w:sz w:val="18"/>
          <w:szCs w:val="18"/>
        </w:rPr>
        <w:t>Kunapermsiri</w:t>
      </w:r>
      <w:proofErr w:type="spellEnd"/>
      <w:r w:rsidRPr="005F7D2A">
        <w:rPr>
          <w:rFonts w:ascii="Arial" w:hAnsi="Arial" w:cs="Arial"/>
          <w:spacing w:val="-2"/>
          <w:sz w:val="18"/>
          <w:szCs w:val="18"/>
        </w:rPr>
        <w:t xml:space="preserve"> which owns </w:t>
      </w:r>
      <w:r w:rsidR="004C28C7" w:rsidRPr="004C28C7">
        <w:rPr>
          <w:rFonts w:ascii="Arial" w:hAnsi="Arial" w:cs="Arial"/>
          <w:spacing w:val="-2"/>
          <w:sz w:val="18"/>
          <w:szCs w:val="18"/>
          <w:lang w:val="en-GB"/>
        </w:rPr>
        <w:t>64</w:t>
      </w:r>
      <w:r w:rsidR="009B4370" w:rsidRPr="005F7D2A">
        <w:rPr>
          <w:rFonts w:ascii="Arial" w:hAnsi="Arial" w:cs="Arial"/>
          <w:spacing w:val="-2"/>
          <w:sz w:val="18"/>
          <w:szCs w:val="18"/>
        </w:rPr>
        <w:t>.</w:t>
      </w:r>
      <w:r w:rsidR="004C28C7" w:rsidRPr="004C28C7">
        <w:rPr>
          <w:rFonts w:ascii="Arial" w:hAnsi="Arial" w:cs="Arial"/>
          <w:spacing w:val="-2"/>
          <w:sz w:val="18"/>
          <w:szCs w:val="18"/>
          <w:lang w:val="en-GB"/>
        </w:rPr>
        <w:t>17</w:t>
      </w:r>
      <w:r w:rsidRPr="005F7D2A">
        <w:rPr>
          <w:rFonts w:ascii="Arial" w:hAnsi="Arial" w:cs="Arial"/>
          <w:spacing w:val="-2"/>
          <w:sz w:val="18"/>
          <w:szCs w:val="18"/>
        </w:rPr>
        <w:t>% of the</w:t>
      </w:r>
      <w:r w:rsidR="009B4370" w:rsidRPr="005F7D2A">
        <w:rPr>
          <w:rFonts w:ascii="Arial" w:hAnsi="Arial" w:cs="Arial"/>
          <w:spacing w:val="-2"/>
          <w:sz w:val="18"/>
          <w:szCs w:val="18"/>
        </w:rPr>
        <w:t xml:space="preserve"> </w:t>
      </w:r>
      <w:r w:rsidRPr="005F7D2A">
        <w:rPr>
          <w:rFonts w:ascii="Arial" w:hAnsi="Arial" w:cs="Arial"/>
          <w:spacing w:val="-2"/>
          <w:sz w:val="18"/>
          <w:szCs w:val="18"/>
        </w:rPr>
        <w:t>Company’s</w:t>
      </w:r>
      <w:r w:rsidRPr="005F7D2A">
        <w:rPr>
          <w:rFonts w:ascii="Arial" w:hAnsi="Arial" w:cs="Arial"/>
          <w:sz w:val="18"/>
          <w:szCs w:val="18"/>
        </w:rPr>
        <w:t xml:space="preserve"> shares. The remaining </w:t>
      </w:r>
      <w:r w:rsidR="004C28C7" w:rsidRPr="004C28C7">
        <w:rPr>
          <w:rFonts w:ascii="Arial" w:hAnsi="Arial" w:cs="Arial"/>
          <w:sz w:val="18"/>
          <w:szCs w:val="18"/>
          <w:lang w:val="en-GB"/>
        </w:rPr>
        <w:t>35</w:t>
      </w:r>
      <w:r w:rsidR="009B4370" w:rsidRPr="005F7D2A">
        <w:rPr>
          <w:rFonts w:ascii="Arial" w:hAnsi="Arial" w:cs="Arial"/>
          <w:sz w:val="18"/>
          <w:szCs w:val="18"/>
          <w:lang w:val="en-GB"/>
        </w:rPr>
        <w:t>.</w:t>
      </w:r>
      <w:r w:rsidR="004C28C7" w:rsidRPr="004C28C7">
        <w:rPr>
          <w:rFonts w:ascii="Arial" w:hAnsi="Arial" w:cs="Arial"/>
          <w:sz w:val="18"/>
          <w:szCs w:val="18"/>
          <w:lang w:val="en-GB"/>
        </w:rPr>
        <w:t>83</w:t>
      </w:r>
      <w:r w:rsidRPr="005F7D2A">
        <w:rPr>
          <w:rFonts w:ascii="Arial" w:hAnsi="Arial" w:cs="Arial"/>
          <w:sz w:val="18"/>
          <w:szCs w:val="18"/>
          <w:lang w:val="en-GB"/>
        </w:rPr>
        <w:t xml:space="preserve">% of the Company’s </w:t>
      </w:r>
      <w:r w:rsidRPr="005F7D2A">
        <w:rPr>
          <w:rFonts w:ascii="Arial" w:hAnsi="Arial" w:cs="Arial"/>
          <w:sz w:val="18"/>
          <w:szCs w:val="18"/>
        </w:rPr>
        <w:t>shares are held by related parties.</w:t>
      </w:r>
    </w:p>
    <w:p w14:paraId="796FD34E" w14:textId="77777777" w:rsidR="006B1AFF" w:rsidRPr="005F7D2A" w:rsidRDefault="006B1AFF" w:rsidP="006B1AFF">
      <w:pPr>
        <w:jc w:val="thaiDistribute"/>
        <w:rPr>
          <w:rFonts w:ascii="Arial" w:hAnsi="Arial" w:cs="Arial"/>
          <w:sz w:val="18"/>
          <w:szCs w:val="18"/>
        </w:rPr>
      </w:pPr>
    </w:p>
    <w:p w14:paraId="520A4255" w14:textId="77777777" w:rsidR="006B1AFF" w:rsidRPr="005F7D2A" w:rsidRDefault="006B1AFF" w:rsidP="006B1AFF">
      <w:pPr>
        <w:jc w:val="thaiDistribute"/>
        <w:rPr>
          <w:rFonts w:ascii="Arial" w:hAnsi="Arial" w:cs="Arial"/>
          <w:sz w:val="18"/>
          <w:szCs w:val="18"/>
          <w:lang w:val="en-GB"/>
        </w:rPr>
      </w:pPr>
      <w:r w:rsidRPr="005F7D2A">
        <w:rPr>
          <w:rFonts w:ascii="Arial" w:hAnsi="Arial" w:cs="Arial"/>
          <w:sz w:val="18"/>
          <w:szCs w:val="18"/>
          <w:lang w:val="en-GB"/>
        </w:rPr>
        <w:t>The Group’s policy regarding business transactions with related parties comprises the following:</w:t>
      </w:r>
    </w:p>
    <w:p w14:paraId="6E9F9F67" w14:textId="77777777" w:rsidR="006B1AFF" w:rsidRPr="005F7D2A" w:rsidRDefault="006B1AFF" w:rsidP="009C250C">
      <w:pPr>
        <w:tabs>
          <w:tab w:val="left" w:pos="900"/>
        </w:tabs>
        <w:jc w:val="thaiDistribute"/>
        <w:rPr>
          <w:rFonts w:ascii="Arial" w:hAnsi="Arial" w:cs="Arial"/>
          <w:sz w:val="18"/>
          <w:szCs w:val="18"/>
          <w:lang w:val="en-GB"/>
        </w:rPr>
      </w:pPr>
    </w:p>
    <w:p w14:paraId="7CB31B2A" w14:textId="77777777" w:rsidR="006B1AFF" w:rsidRPr="005F7D2A" w:rsidRDefault="006B1AFF" w:rsidP="00EE4D27">
      <w:pPr>
        <w:numPr>
          <w:ilvl w:val="0"/>
          <w:numId w:val="16"/>
        </w:numPr>
        <w:tabs>
          <w:tab w:val="left" w:pos="360"/>
        </w:tabs>
        <w:ind w:left="360"/>
        <w:jc w:val="thaiDistribute"/>
        <w:rPr>
          <w:rFonts w:ascii="Arial" w:hAnsi="Arial" w:cs="Arial"/>
          <w:sz w:val="18"/>
          <w:szCs w:val="18"/>
          <w:lang w:val="en-GB"/>
        </w:rPr>
      </w:pPr>
      <w:r w:rsidRPr="005F7D2A">
        <w:rPr>
          <w:rFonts w:ascii="Arial" w:hAnsi="Arial" w:cs="Arial"/>
          <w:sz w:val="18"/>
          <w:szCs w:val="18"/>
          <w:lang w:val="en-GB"/>
        </w:rPr>
        <w:t>Revenue from sales of goods, revenue from services and other income with related parties were carried out at market prices.</w:t>
      </w:r>
    </w:p>
    <w:p w14:paraId="11FB9186" w14:textId="616A72F8" w:rsidR="003629BC" w:rsidRPr="005F7D2A" w:rsidRDefault="006B1AFF" w:rsidP="00C8321F">
      <w:pPr>
        <w:numPr>
          <w:ilvl w:val="0"/>
          <w:numId w:val="16"/>
        </w:numPr>
        <w:tabs>
          <w:tab w:val="left" w:pos="360"/>
        </w:tabs>
        <w:ind w:left="360"/>
        <w:jc w:val="thaiDistribute"/>
        <w:rPr>
          <w:rFonts w:ascii="Arial" w:hAnsi="Arial" w:cs="Arial"/>
          <w:sz w:val="18"/>
          <w:szCs w:val="18"/>
          <w:lang w:val="en-GB"/>
        </w:rPr>
      </w:pPr>
      <w:r w:rsidRPr="005F7D2A">
        <w:rPr>
          <w:rFonts w:ascii="Arial" w:hAnsi="Arial" w:cs="Arial"/>
          <w:spacing w:val="-2"/>
          <w:sz w:val="18"/>
          <w:szCs w:val="18"/>
          <w:lang w:val="en-GB"/>
        </w:rPr>
        <w:t>Cost of sales, cost of services, selling and administrative expenses transactions with related parties were carried out</w:t>
      </w:r>
      <w:r w:rsidRPr="005F7D2A">
        <w:rPr>
          <w:rFonts w:ascii="Arial" w:hAnsi="Arial" w:cs="Arial"/>
          <w:sz w:val="18"/>
          <w:szCs w:val="18"/>
          <w:lang w:val="en-GB"/>
        </w:rPr>
        <w:t xml:space="preserve"> at mutually agreed prices.</w:t>
      </w:r>
    </w:p>
    <w:p w14:paraId="159DAD4A" w14:textId="77777777" w:rsidR="00706FB2" w:rsidRPr="005F7D2A" w:rsidRDefault="00706FB2" w:rsidP="00C8321F">
      <w:pPr>
        <w:tabs>
          <w:tab w:val="left" w:pos="360"/>
        </w:tabs>
        <w:jc w:val="thaiDistribute"/>
        <w:rPr>
          <w:rFonts w:ascii="Arial" w:hAnsi="Arial" w:cs="Arial"/>
          <w:sz w:val="18"/>
          <w:szCs w:val="18"/>
          <w:lang w:val="en-GB"/>
        </w:rPr>
      </w:pPr>
    </w:p>
    <w:p w14:paraId="468814F7" w14:textId="77777777" w:rsidR="00A86062" w:rsidRPr="005F7D2A" w:rsidRDefault="008B00CC" w:rsidP="009C250C">
      <w:pPr>
        <w:ind w:left="540" w:hanging="540"/>
        <w:jc w:val="both"/>
        <w:rPr>
          <w:rFonts w:ascii="Arial" w:eastAsia="Courier New" w:hAnsi="Arial" w:cs="Arial"/>
          <w:b/>
          <w:bCs/>
          <w:color w:val="CF4A02"/>
          <w:sz w:val="18"/>
          <w:szCs w:val="18"/>
        </w:rPr>
      </w:pPr>
      <w:r w:rsidRPr="005F7D2A">
        <w:rPr>
          <w:rFonts w:ascii="Arial" w:eastAsia="Courier New" w:hAnsi="Arial" w:cs="Arial"/>
          <w:b/>
          <w:bCs/>
          <w:color w:val="CF4A02"/>
          <w:sz w:val="18"/>
          <w:szCs w:val="18"/>
        </w:rPr>
        <w:t>a)</w:t>
      </w:r>
      <w:r w:rsidRPr="005F7D2A">
        <w:rPr>
          <w:rFonts w:ascii="Arial" w:eastAsia="Courier New" w:hAnsi="Arial" w:cs="Arial"/>
          <w:b/>
          <w:bCs/>
          <w:color w:val="CF4A02"/>
          <w:sz w:val="18"/>
          <w:szCs w:val="18"/>
        </w:rPr>
        <w:tab/>
        <w:t>Transactions with related parties</w:t>
      </w:r>
    </w:p>
    <w:p w14:paraId="55103FAC" w14:textId="77777777" w:rsidR="00EE4D27" w:rsidRPr="005F7D2A" w:rsidRDefault="00EE4D27" w:rsidP="00A86062">
      <w:pPr>
        <w:ind w:left="540"/>
        <w:jc w:val="both"/>
        <w:rPr>
          <w:rFonts w:ascii="Arial" w:eastAsia="Courier New" w:hAnsi="Arial" w:cs="Arial"/>
          <w:sz w:val="18"/>
          <w:szCs w:val="18"/>
          <w:lang w:val="en-GB"/>
        </w:rPr>
      </w:pPr>
    </w:p>
    <w:p w14:paraId="294D3152" w14:textId="4CBA068A" w:rsidR="00A86062" w:rsidRPr="005F7D2A" w:rsidRDefault="00A86062" w:rsidP="00A86062">
      <w:pPr>
        <w:ind w:left="540"/>
        <w:jc w:val="both"/>
        <w:rPr>
          <w:rFonts w:ascii="Arial" w:eastAsia="Courier New" w:hAnsi="Arial" w:cs="Arial"/>
          <w:sz w:val="18"/>
          <w:szCs w:val="18"/>
        </w:rPr>
      </w:pPr>
      <w:r w:rsidRPr="005F7D2A">
        <w:rPr>
          <w:rFonts w:ascii="Arial" w:eastAsia="Courier New" w:hAnsi="Arial" w:cs="Arial"/>
          <w:sz w:val="18"/>
          <w:szCs w:val="18"/>
        </w:rPr>
        <w:t xml:space="preserve">Transactions with related parties for the </w:t>
      </w:r>
      <w:r w:rsidR="00990FD0" w:rsidRPr="005F7D2A">
        <w:rPr>
          <w:rFonts w:ascii="Arial" w:eastAsia="Courier New" w:hAnsi="Arial" w:cs="Arial"/>
          <w:sz w:val="18"/>
          <w:szCs w:val="18"/>
          <w:lang w:val="en-GB"/>
        </w:rPr>
        <w:t>nine-month</w:t>
      </w:r>
      <w:r w:rsidR="00D91C65" w:rsidRPr="005F7D2A">
        <w:rPr>
          <w:rFonts w:ascii="Arial" w:eastAsia="Courier New" w:hAnsi="Arial" w:cs="Arial"/>
          <w:sz w:val="18"/>
          <w:szCs w:val="18"/>
          <w:lang w:val="en-GB"/>
        </w:rPr>
        <w:t xml:space="preserve"> </w:t>
      </w:r>
      <w:r w:rsidRPr="005F7D2A">
        <w:rPr>
          <w:rFonts w:ascii="Arial" w:eastAsia="Courier New" w:hAnsi="Arial" w:cs="Arial"/>
          <w:sz w:val="18"/>
          <w:szCs w:val="18"/>
        </w:rPr>
        <w:t xml:space="preserve">period ended </w:t>
      </w:r>
      <w:r w:rsidR="004C28C7" w:rsidRPr="004C28C7">
        <w:rPr>
          <w:rFonts w:ascii="Arial" w:eastAsia="Courier New" w:hAnsi="Arial" w:cs="Arial"/>
          <w:sz w:val="18"/>
          <w:szCs w:val="18"/>
          <w:lang w:val="en-GB"/>
        </w:rPr>
        <w:t>30</w:t>
      </w:r>
      <w:r w:rsidR="00990FD0" w:rsidRPr="005F7D2A">
        <w:rPr>
          <w:rFonts w:ascii="Arial" w:eastAsia="Courier New" w:hAnsi="Arial" w:cs="Arial"/>
          <w:sz w:val="18"/>
          <w:szCs w:val="18"/>
          <w:lang w:val="en-GB"/>
        </w:rPr>
        <w:t xml:space="preserve"> September</w:t>
      </w:r>
      <w:r w:rsidRPr="005F7D2A">
        <w:rPr>
          <w:rFonts w:ascii="Arial" w:eastAsia="Courier New" w:hAnsi="Arial" w:cs="Arial"/>
          <w:sz w:val="18"/>
          <w:szCs w:val="18"/>
        </w:rPr>
        <w:t xml:space="preserve"> are as follows:</w:t>
      </w:r>
    </w:p>
    <w:p w14:paraId="1169E6E4" w14:textId="77777777" w:rsidR="00A86062" w:rsidRPr="005F7D2A" w:rsidRDefault="00A86062" w:rsidP="00A86062">
      <w:pPr>
        <w:ind w:left="540"/>
        <w:jc w:val="both"/>
        <w:rPr>
          <w:rFonts w:ascii="Arial" w:eastAsia="Courier New" w:hAnsi="Arial" w:cs="Arial"/>
          <w:sz w:val="18"/>
          <w:szCs w:val="18"/>
        </w:rPr>
      </w:pPr>
    </w:p>
    <w:tbl>
      <w:tblPr>
        <w:tblW w:w="910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1440"/>
        <w:gridCol w:w="1440"/>
        <w:gridCol w:w="1440"/>
        <w:gridCol w:w="1440"/>
      </w:tblGrid>
      <w:tr w:rsidR="00A86062" w:rsidRPr="005F7D2A" w14:paraId="41C9C3E4" w14:textId="77777777" w:rsidTr="005F7D2A">
        <w:tc>
          <w:tcPr>
            <w:tcW w:w="3348" w:type="dxa"/>
            <w:tcBorders>
              <w:top w:val="nil"/>
              <w:left w:val="nil"/>
              <w:bottom w:val="nil"/>
              <w:right w:val="nil"/>
            </w:tcBorders>
            <w:shd w:val="clear" w:color="auto" w:fill="auto"/>
          </w:tcPr>
          <w:p w14:paraId="26CB72F9" w14:textId="77777777" w:rsidR="00A86062" w:rsidRPr="005F7D2A" w:rsidRDefault="00A86062" w:rsidP="0006621A">
            <w:pPr>
              <w:ind w:left="90"/>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6606927F" w14:textId="77777777" w:rsidR="00A86062" w:rsidRPr="005F7D2A" w:rsidRDefault="00A86062" w:rsidP="0006621A">
            <w:pPr>
              <w:ind w:left="-40" w:right="-72"/>
              <w:jc w:val="center"/>
              <w:rPr>
                <w:rFonts w:ascii="Arial" w:hAnsi="Arial" w:cs="Arial"/>
                <w:b/>
                <w:bCs/>
                <w:sz w:val="18"/>
                <w:szCs w:val="18"/>
              </w:rPr>
            </w:pPr>
            <w:r w:rsidRPr="005F7D2A">
              <w:rPr>
                <w:rFonts w:ascii="Arial" w:hAnsi="Arial" w:cs="Arial"/>
                <w:b/>
                <w:bCs/>
                <w:sz w:val="18"/>
                <w:szCs w:val="18"/>
              </w:rPr>
              <w:t xml:space="preserve">Consolidated </w:t>
            </w:r>
          </w:p>
          <w:p w14:paraId="252EFC63" w14:textId="77777777" w:rsidR="00A86062" w:rsidRPr="005F7D2A" w:rsidRDefault="00A86062" w:rsidP="0006621A">
            <w:pPr>
              <w:ind w:left="-40" w:right="-72"/>
              <w:jc w:val="center"/>
              <w:rPr>
                <w:rFonts w:ascii="Arial" w:hAnsi="Arial" w:cs="Arial"/>
                <w:b/>
                <w:bCs/>
                <w:sz w:val="18"/>
                <w:szCs w:val="18"/>
              </w:rPr>
            </w:pPr>
            <w:r w:rsidRPr="005F7D2A">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hideMark/>
          </w:tcPr>
          <w:p w14:paraId="16952B2C" w14:textId="77777777" w:rsidR="00A86062" w:rsidRPr="005F7D2A" w:rsidRDefault="00A86062" w:rsidP="0006621A">
            <w:pPr>
              <w:ind w:left="-40" w:right="-72"/>
              <w:jc w:val="center"/>
              <w:rPr>
                <w:rFonts w:ascii="Arial" w:hAnsi="Arial" w:cs="Arial"/>
                <w:b/>
                <w:bCs/>
                <w:sz w:val="18"/>
                <w:szCs w:val="18"/>
              </w:rPr>
            </w:pPr>
            <w:r w:rsidRPr="005F7D2A">
              <w:rPr>
                <w:rFonts w:ascii="Arial" w:hAnsi="Arial" w:cs="Arial"/>
                <w:b/>
                <w:bCs/>
                <w:sz w:val="18"/>
                <w:szCs w:val="18"/>
              </w:rPr>
              <w:t xml:space="preserve">Separate </w:t>
            </w:r>
          </w:p>
          <w:p w14:paraId="73A5FC37" w14:textId="77777777" w:rsidR="00A86062" w:rsidRPr="005F7D2A" w:rsidRDefault="00A86062" w:rsidP="0006621A">
            <w:pPr>
              <w:ind w:left="-40" w:right="-72"/>
              <w:jc w:val="center"/>
              <w:rPr>
                <w:rFonts w:ascii="Arial" w:hAnsi="Arial" w:cs="Arial"/>
                <w:b/>
                <w:bCs/>
                <w:sz w:val="18"/>
                <w:szCs w:val="18"/>
              </w:rPr>
            </w:pPr>
            <w:r w:rsidRPr="005F7D2A">
              <w:rPr>
                <w:rFonts w:ascii="Arial" w:hAnsi="Arial" w:cs="Arial"/>
                <w:b/>
                <w:bCs/>
                <w:sz w:val="18"/>
                <w:szCs w:val="18"/>
              </w:rPr>
              <w:t>financial information</w:t>
            </w:r>
          </w:p>
        </w:tc>
      </w:tr>
      <w:tr w:rsidR="00512E98" w:rsidRPr="005F7D2A" w14:paraId="6B07572D" w14:textId="77777777" w:rsidTr="005F7D2A">
        <w:tc>
          <w:tcPr>
            <w:tcW w:w="3348" w:type="dxa"/>
            <w:tcBorders>
              <w:top w:val="nil"/>
              <w:left w:val="nil"/>
              <w:bottom w:val="nil"/>
              <w:right w:val="nil"/>
            </w:tcBorders>
            <w:shd w:val="clear" w:color="auto" w:fill="auto"/>
          </w:tcPr>
          <w:p w14:paraId="746CC9AE" w14:textId="77777777" w:rsidR="00512E98" w:rsidRPr="005F7D2A" w:rsidRDefault="00512E98" w:rsidP="00512E98">
            <w:pPr>
              <w:ind w:left="90"/>
              <w:rPr>
                <w:rFonts w:ascii="Arial" w:hAnsi="Arial" w:cs="Arial"/>
                <w:b/>
                <w:bCs/>
                <w:spacing w:val="-12"/>
                <w:sz w:val="18"/>
                <w:szCs w:val="18"/>
              </w:rPr>
            </w:pPr>
          </w:p>
        </w:tc>
        <w:tc>
          <w:tcPr>
            <w:tcW w:w="1440" w:type="dxa"/>
            <w:tcBorders>
              <w:top w:val="single" w:sz="4" w:space="0" w:color="auto"/>
              <w:left w:val="nil"/>
              <w:bottom w:val="nil"/>
              <w:right w:val="nil"/>
            </w:tcBorders>
            <w:shd w:val="clear" w:color="auto" w:fill="auto"/>
            <w:vAlign w:val="bottom"/>
            <w:hideMark/>
          </w:tcPr>
          <w:p w14:paraId="770BFF86" w14:textId="2A73793B" w:rsidR="00512E98" w:rsidRPr="005F7D2A" w:rsidRDefault="004C28C7" w:rsidP="00512E98">
            <w:pPr>
              <w:ind w:left="-195" w:right="-72"/>
              <w:jc w:val="right"/>
              <w:rPr>
                <w:rFonts w:ascii="Arial" w:eastAsia="Courier New" w:hAnsi="Arial" w:cs="Arial"/>
                <w:b/>
                <w:bCs/>
                <w:spacing w:val="-6"/>
                <w:sz w:val="18"/>
                <w:szCs w:val="18"/>
              </w:rPr>
            </w:pPr>
            <w:r w:rsidRPr="004C28C7">
              <w:rPr>
                <w:rFonts w:ascii="Arial" w:eastAsia="Courier New" w:hAnsi="Arial" w:cs="Arial"/>
                <w:b/>
                <w:bCs/>
                <w:spacing w:val="-6"/>
                <w:sz w:val="18"/>
                <w:szCs w:val="18"/>
                <w:lang w:val="en-GB"/>
              </w:rPr>
              <w:t>2022</w:t>
            </w:r>
          </w:p>
        </w:tc>
        <w:tc>
          <w:tcPr>
            <w:tcW w:w="1440" w:type="dxa"/>
            <w:tcBorders>
              <w:top w:val="single" w:sz="4" w:space="0" w:color="auto"/>
              <w:left w:val="nil"/>
              <w:bottom w:val="nil"/>
              <w:right w:val="nil"/>
            </w:tcBorders>
            <w:shd w:val="clear" w:color="auto" w:fill="auto"/>
            <w:vAlign w:val="bottom"/>
            <w:hideMark/>
          </w:tcPr>
          <w:p w14:paraId="72385DAC" w14:textId="0D781DEC" w:rsidR="00512E98" w:rsidRPr="005F7D2A" w:rsidRDefault="004C28C7" w:rsidP="00512E98">
            <w:pPr>
              <w:ind w:left="-40" w:right="-72"/>
              <w:jc w:val="right"/>
              <w:rPr>
                <w:rFonts w:ascii="Arial" w:eastAsia="Courier New" w:hAnsi="Arial" w:cs="Arial"/>
                <w:b/>
                <w:bCs/>
                <w:spacing w:val="-6"/>
                <w:sz w:val="18"/>
                <w:szCs w:val="18"/>
              </w:rPr>
            </w:pPr>
            <w:r w:rsidRPr="004C28C7">
              <w:rPr>
                <w:rFonts w:ascii="Arial" w:eastAsia="Courier New" w:hAnsi="Arial" w:cs="Arial"/>
                <w:b/>
                <w:bCs/>
                <w:spacing w:val="-6"/>
                <w:sz w:val="18"/>
                <w:szCs w:val="18"/>
                <w:lang w:val="en-GB"/>
              </w:rPr>
              <w:t>2021</w:t>
            </w:r>
          </w:p>
        </w:tc>
        <w:tc>
          <w:tcPr>
            <w:tcW w:w="1440" w:type="dxa"/>
            <w:tcBorders>
              <w:top w:val="single" w:sz="4" w:space="0" w:color="auto"/>
              <w:left w:val="nil"/>
              <w:bottom w:val="nil"/>
              <w:right w:val="nil"/>
            </w:tcBorders>
            <w:shd w:val="clear" w:color="auto" w:fill="auto"/>
            <w:vAlign w:val="bottom"/>
            <w:hideMark/>
          </w:tcPr>
          <w:p w14:paraId="6720C98B" w14:textId="6A8244C6" w:rsidR="00512E98" w:rsidRPr="005F7D2A" w:rsidRDefault="004C28C7" w:rsidP="000A2FB3">
            <w:pPr>
              <w:ind w:left="-195" w:right="-72"/>
              <w:jc w:val="right"/>
              <w:rPr>
                <w:rFonts w:ascii="Arial" w:eastAsia="Courier New" w:hAnsi="Arial" w:cs="Arial"/>
                <w:b/>
                <w:bCs/>
                <w:spacing w:val="-6"/>
                <w:sz w:val="18"/>
                <w:szCs w:val="18"/>
              </w:rPr>
            </w:pPr>
            <w:r w:rsidRPr="004C28C7">
              <w:rPr>
                <w:rFonts w:ascii="Arial" w:eastAsia="Courier New" w:hAnsi="Arial" w:cs="Arial"/>
                <w:b/>
                <w:bCs/>
                <w:spacing w:val="-6"/>
                <w:sz w:val="18"/>
                <w:szCs w:val="18"/>
                <w:lang w:val="en-GB"/>
              </w:rPr>
              <w:t>2022</w:t>
            </w:r>
          </w:p>
        </w:tc>
        <w:tc>
          <w:tcPr>
            <w:tcW w:w="1440" w:type="dxa"/>
            <w:tcBorders>
              <w:top w:val="single" w:sz="4" w:space="0" w:color="auto"/>
              <w:left w:val="nil"/>
              <w:bottom w:val="nil"/>
              <w:right w:val="nil"/>
            </w:tcBorders>
            <w:shd w:val="clear" w:color="auto" w:fill="auto"/>
            <w:vAlign w:val="bottom"/>
            <w:hideMark/>
          </w:tcPr>
          <w:p w14:paraId="1C2FA631" w14:textId="02B60D60" w:rsidR="00512E98" w:rsidRPr="005F7D2A" w:rsidRDefault="004C28C7" w:rsidP="00512E98">
            <w:pPr>
              <w:ind w:left="-40" w:right="-72"/>
              <w:jc w:val="right"/>
              <w:rPr>
                <w:rFonts w:ascii="Arial" w:eastAsia="Courier New" w:hAnsi="Arial" w:cs="Arial"/>
                <w:b/>
                <w:bCs/>
                <w:spacing w:val="-6"/>
                <w:sz w:val="18"/>
                <w:szCs w:val="18"/>
              </w:rPr>
            </w:pPr>
            <w:r w:rsidRPr="004C28C7">
              <w:rPr>
                <w:rFonts w:ascii="Arial" w:eastAsia="Courier New" w:hAnsi="Arial" w:cs="Arial"/>
                <w:b/>
                <w:bCs/>
                <w:spacing w:val="-6"/>
                <w:sz w:val="18"/>
                <w:szCs w:val="18"/>
                <w:lang w:val="en-GB"/>
              </w:rPr>
              <w:t>2021</w:t>
            </w:r>
          </w:p>
        </w:tc>
      </w:tr>
      <w:tr w:rsidR="00512E98" w:rsidRPr="005F7D2A" w14:paraId="43AD0532" w14:textId="77777777" w:rsidTr="005F7D2A">
        <w:tc>
          <w:tcPr>
            <w:tcW w:w="3348" w:type="dxa"/>
            <w:tcBorders>
              <w:top w:val="nil"/>
              <w:left w:val="nil"/>
              <w:bottom w:val="nil"/>
              <w:right w:val="nil"/>
            </w:tcBorders>
            <w:shd w:val="clear" w:color="auto" w:fill="auto"/>
          </w:tcPr>
          <w:p w14:paraId="13A84E17" w14:textId="77777777" w:rsidR="00512E98" w:rsidRPr="005F7D2A" w:rsidRDefault="00512E98" w:rsidP="00512E98">
            <w:pPr>
              <w:ind w:left="90"/>
              <w:rPr>
                <w:rFonts w:ascii="Arial" w:hAnsi="Arial" w:cs="Arial"/>
                <w:b/>
                <w:bCs/>
                <w:spacing w:val="-12"/>
                <w:sz w:val="18"/>
                <w:szCs w:val="18"/>
              </w:rPr>
            </w:pPr>
          </w:p>
        </w:tc>
        <w:tc>
          <w:tcPr>
            <w:tcW w:w="1440" w:type="dxa"/>
            <w:tcBorders>
              <w:top w:val="nil"/>
              <w:left w:val="nil"/>
              <w:bottom w:val="single" w:sz="4" w:space="0" w:color="auto"/>
              <w:right w:val="nil"/>
            </w:tcBorders>
            <w:shd w:val="clear" w:color="auto" w:fill="auto"/>
          </w:tcPr>
          <w:p w14:paraId="38436C0D" w14:textId="6B5C0F90" w:rsidR="00512E98" w:rsidRPr="005F7D2A" w:rsidRDefault="00512E98" w:rsidP="000205BF">
            <w:pPr>
              <w:ind w:left="-40" w:right="-72"/>
              <w:jc w:val="right"/>
              <w:rPr>
                <w:rFonts w:ascii="Arial" w:hAnsi="Arial" w:cs="Arial"/>
                <w:b/>
                <w:bCs/>
                <w:sz w:val="18"/>
                <w:szCs w:val="18"/>
              </w:rPr>
            </w:pPr>
            <w:r w:rsidRPr="005F7D2A">
              <w:rPr>
                <w:rFonts w:ascii="Arial" w:hAnsi="Arial" w:cs="Arial"/>
                <w:b/>
                <w:bCs/>
                <w:sz w:val="18"/>
                <w:szCs w:val="18"/>
              </w:rPr>
              <w:t>Thousand</w:t>
            </w:r>
            <w:r w:rsidR="000205BF" w:rsidRPr="005F7D2A">
              <w:rPr>
                <w:rFonts w:ascii="Arial" w:hAnsi="Arial" w:cs="Arial"/>
                <w:b/>
                <w:bCs/>
                <w:sz w:val="18"/>
                <w:szCs w:val="18"/>
              </w:rPr>
              <w:t xml:space="preserve"> </w:t>
            </w:r>
            <w:r w:rsidRPr="005F7D2A">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0D95081E" w14:textId="77777777" w:rsidR="00512E98" w:rsidRPr="005F7D2A" w:rsidRDefault="00512E98" w:rsidP="00512E98">
            <w:pPr>
              <w:ind w:left="-40" w:right="-72"/>
              <w:jc w:val="right"/>
              <w:rPr>
                <w:rFonts w:ascii="Arial" w:hAnsi="Arial" w:cs="Arial"/>
                <w:b/>
                <w:bCs/>
                <w:sz w:val="18"/>
                <w:szCs w:val="18"/>
              </w:rPr>
            </w:pPr>
            <w:r w:rsidRPr="005F7D2A">
              <w:rPr>
                <w:rFonts w:ascii="Arial" w:hAnsi="Arial" w:cs="Arial"/>
                <w:b/>
                <w:bCs/>
                <w:sz w:val="18"/>
                <w:szCs w:val="18"/>
              </w:rPr>
              <w:t>Thousand Baht</w:t>
            </w:r>
          </w:p>
        </w:tc>
        <w:tc>
          <w:tcPr>
            <w:tcW w:w="1440" w:type="dxa"/>
            <w:tcBorders>
              <w:top w:val="nil"/>
              <w:left w:val="nil"/>
              <w:bottom w:val="single" w:sz="4" w:space="0" w:color="auto"/>
              <w:right w:val="nil"/>
            </w:tcBorders>
            <w:shd w:val="clear" w:color="auto" w:fill="auto"/>
          </w:tcPr>
          <w:p w14:paraId="29650EC3" w14:textId="77777777" w:rsidR="00512E98" w:rsidRPr="005F7D2A" w:rsidRDefault="00512E98" w:rsidP="00512E98">
            <w:pPr>
              <w:ind w:left="-40" w:right="-72"/>
              <w:jc w:val="right"/>
              <w:rPr>
                <w:rFonts w:ascii="Arial" w:hAnsi="Arial" w:cs="Arial"/>
                <w:b/>
                <w:bCs/>
                <w:sz w:val="18"/>
                <w:szCs w:val="18"/>
              </w:rPr>
            </w:pPr>
            <w:r w:rsidRPr="005F7D2A">
              <w:rPr>
                <w:rFonts w:ascii="Arial" w:hAnsi="Arial" w:cs="Arial"/>
                <w:b/>
                <w:bCs/>
                <w:sz w:val="18"/>
                <w:szCs w:val="18"/>
              </w:rPr>
              <w:t>Thousand Baht</w:t>
            </w:r>
          </w:p>
        </w:tc>
        <w:tc>
          <w:tcPr>
            <w:tcW w:w="1440" w:type="dxa"/>
            <w:tcBorders>
              <w:top w:val="nil"/>
              <w:left w:val="nil"/>
              <w:bottom w:val="single" w:sz="4" w:space="0" w:color="auto"/>
              <w:right w:val="nil"/>
            </w:tcBorders>
            <w:shd w:val="clear" w:color="auto" w:fill="auto"/>
          </w:tcPr>
          <w:p w14:paraId="24F41A98" w14:textId="77777777" w:rsidR="00512E98" w:rsidRPr="005F7D2A" w:rsidRDefault="00512E98" w:rsidP="00512E98">
            <w:pPr>
              <w:ind w:left="-40" w:right="-72"/>
              <w:jc w:val="right"/>
              <w:rPr>
                <w:rFonts w:ascii="Arial" w:hAnsi="Arial" w:cs="Arial"/>
                <w:b/>
                <w:bCs/>
                <w:sz w:val="18"/>
                <w:szCs w:val="18"/>
              </w:rPr>
            </w:pPr>
            <w:r w:rsidRPr="005F7D2A">
              <w:rPr>
                <w:rFonts w:ascii="Arial" w:hAnsi="Arial" w:cs="Arial"/>
                <w:b/>
                <w:bCs/>
                <w:sz w:val="18"/>
                <w:szCs w:val="18"/>
              </w:rPr>
              <w:t>Thousand Baht</w:t>
            </w:r>
          </w:p>
        </w:tc>
      </w:tr>
      <w:tr w:rsidR="00512E98" w:rsidRPr="005F7D2A" w14:paraId="50023823" w14:textId="77777777" w:rsidTr="005F7D2A">
        <w:tc>
          <w:tcPr>
            <w:tcW w:w="3348" w:type="dxa"/>
            <w:tcBorders>
              <w:top w:val="nil"/>
              <w:left w:val="nil"/>
              <w:bottom w:val="nil"/>
              <w:right w:val="nil"/>
            </w:tcBorders>
            <w:shd w:val="clear" w:color="auto" w:fill="auto"/>
          </w:tcPr>
          <w:p w14:paraId="5FAD300B" w14:textId="77777777" w:rsidR="00512E98" w:rsidRPr="005F7D2A" w:rsidRDefault="00512E98" w:rsidP="00512E98">
            <w:pPr>
              <w:ind w:left="90"/>
              <w:rPr>
                <w:rFonts w:ascii="Arial" w:hAnsi="Arial" w:cs="Arial"/>
                <w:b/>
                <w:bCs/>
                <w:spacing w:val="-12"/>
                <w:sz w:val="18"/>
                <w:szCs w:val="18"/>
              </w:rPr>
            </w:pPr>
          </w:p>
        </w:tc>
        <w:tc>
          <w:tcPr>
            <w:tcW w:w="1440" w:type="dxa"/>
            <w:tcBorders>
              <w:top w:val="single" w:sz="4" w:space="0" w:color="auto"/>
              <w:left w:val="nil"/>
              <w:bottom w:val="nil"/>
              <w:right w:val="nil"/>
            </w:tcBorders>
            <w:shd w:val="clear" w:color="auto" w:fill="FAFAFA"/>
          </w:tcPr>
          <w:p w14:paraId="121910E2" w14:textId="77777777" w:rsidR="00512E98" w:rsidRPr="005F7D2A" w:rsidRDefault="00512E98" w:rsidP="00512E98">
            <w:pPr>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66A95D61" w14:textId="77777777" w:rsidR="00512E98" w:rsidRPr="005F7D2A" w:rsidRDefault="00512E98" w:rsidP="00512E98">
            <w:pPr>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0A7043AF" w14:textId="77777777" w:rsidR="00512E98" w:rsidRPr="005F7D2A" w:rsidRDefault="00512E98" w:rsidP="00512E98">
            <w:pPr>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0FE14434" w14:textId="77777777" w:rsidR="00512E98" w:rsidRPr="005F7D2A" w:rsidRDefault="00512E98" w:rsidP="00512E98">
            <w:pPr>
              <w:ind w:left="-40" w:right="-72"/>
              <w:jc w:val="right"/>
              <w:rPr>
                <w:rFonts w:ascii="Arial" w:hAnsi="Arial" w:cs="Arial"/>
                <w:b/>
                <w:bCs/>
                <w:sz w:val="18"/>
                <w:szCs w:val="18"/>
              </w:rPr>
            </w:pPr>
          </w:p>
        </w:tc>
      </w:tr>
      <w:tr w:rsidR="00512E98" w:rsidRPr="005F7D2A" w14:paraId="11D98A54" w14:textId="77777777" w:rsidTr="005F7D2A">
        <w:tc>
          <w:tcPr>
            <w:tcW w:w="3348" w:type="dxa"/>
            <w:tcBorders>
              <w:top w:val="nil"/>
              <w:left w:val="nil"/>
              <w:bottom w:val="nil"/>
              <w:right w:val="nil"/>
            </w:tcBorders>
            <w:shd w:val="clear" w:color="auto" w:fill="auto"/>
          </w:tcPr>
          <w:p w14:paraId="003067DE" w14:textId="77777777" w:rsidR="00512E98" w:rsidRPr="005F7D2A" w:rsidRDefault="00512E98" w:rsidP="00512E98">
            <w:pPr>
              <w:ind w:left="90"/>
              <w:jc w:val="both"/>
              <w:rPr>
                <w:rFonts w:ascii="Arial" w:hAnsi="Arial" w:cs="Arial"/>
                <w:b/>
                <w:sz w:val="18"/>
                <w:szCs w:val="18"/>
                <w:lang w:val="en-GB"/>
              </w:rPr>
            </w:pPr>
            <w:r w:rsidRPr="005F7D2A">
              <w:rPr>
                <w:rFonts w:ascii="Arial" w:hAnsi="Arial" w:cs="Arial"/>
                <w:b/>
                <w:sz w:val="18"/>
                <w:szCs w:val="18"/>
                <w:lang w:val="en-GB"/>
              </w:rPr>
              <w:t>Revenue from sales</w:t>
            </w:r>
          </w:p>
        </w:tc>
        <w:tc>
          <w:tcPr>
            <w:tcW w:w="1440" w:type="dxa"/>
            <w:tcBorders>
              <w:top w:val="nil"/>
              <w:left w:val="nil"/>
              <w:bottom w:val="nil"/>
              <w:right w:val="nil"/>
            </w:tcBorders>
            <w:shd w:val="clear" w:color="auto" w:fill="FAFAFA"/>
          </w:tcPr>
          <w:p w14:paraId="5C0D5842" w14:textId="77348A27" w:rsidR="00512E98" w:rsidRPr="005F7D2A" w:rsidRDefault="00512E98" w:rsidP="00512E98">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06FFC70E" w14:textId="272951D1" w:rsidR="00512E98" w:rsidRPr="005F7D2A" w:rsidRDefault="00512E98" w:rsidP="00512E98">
            <w:pPr>
              <w:ind w:left="-40" w:right="-72"/>
              <w:jc w:val="right"/>
              <w:rPr>
                <w:rFonts w:ascii="Arial" w:hAnsi="Arial" w:cs="Arial"/>
                <w:sz w:val="18"/>
                <w:szCs w:val="18"/>
              </w:rPr>
            </w:pPr>
          </w:p>
        </w:tc>
        <w:tc>
          <w:tcPr>
            <w:tcW w:w="1440" w:type="dxa"/>
            <w:tcBorders>
              <w:top w:val="nil"/>
              <w:left w:val="nil"/>
              <w:bottom w:val="nil"/>
              <w:right w:val="nil"/>
            </w:tcBorders>
            <w:shd w:val="clear" w:color="auto" w:fill="FAFAFA"/>
          </w:tcPr>
          <w:p w14:paraId="1D84153E" w14:textId="5B74B3FA" w:rsidR="00512E98" w:rsidRPr="005F7D2A" w:rsidRDefault="00512E98" w:rsidP="00CB4670">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6F2FA4FE" w14:textId="1E8B2770" w:rsidR="00512E98" w:rsidRPr="005F7D2A" w:rsidRDefault="00512E98" w:rsidP="00512E98">
            <w:pPr>
              <w:ind w:left="-40" w:right="-72"/>
              <w:jc w:val="right"/>
              <w:rPr>
                <w:rFonts w:ascii="Arial" w:hAnsi="Arial" w:cs="Arial"/>
                <w:sz w:val="18"/>
                <w:szCs w:val="18"/>
              </w:rPr>
            </w:pPr>
          </w:p>
        </w:tc>
      </w:tr>
      <w:tr w:rsidR="00327DA9" w:rsidRPr="005F7D2A" w14:paraId="309BC825" w14:textId="77777777" w:rsidTr="005F7D2A">
        <w:tc>
          <w:tcPr>
            <w:tcW w:w="3348" w:type="dxa"/>
            <w:tcBorders>
              <w:top w:val="nil"/>
              <w:left w:val="nil"/>
              <w:bottom w:val="nil"/>
              <w:right w:val="nil"/>
            </w:tcBorders>
            <w:shd w:val="clear" w:color="auto" w:fill="auto"/>
          </w:tcPr>
          <w:p w14:paraId="619C7B46" w14:textId="77777777" w:rsidR="00327DA9" w:rsidRPr="005F7D2A" w:rsidRDefault="00327DA9" w:rsidP="00327DA9">
            <w:pPr>
              <w:ind w:left="90"/>
              <w:jc w:val="both"/>
              <w:rPr>
                <w:rFonts w:ascii="Arial" w:hAnsi="Arial" w:cs="Arial"/>
                <w:bCs/>
                <w:sz w:val="18"/>
                <w:szCs w:val="18"/>
                <w:lang w:val="en-GB"/>
              </w:rPr>
            </w:pPr>
            <w:r w:rsidRPr="005F7D2A">
              <w:rPr>
                <w:rFonts w:ascii="Arial" w:hAnsi="Arial" w:cs="Arial"/>
                <w:bCs/>
                <w:sz w:val="18"/>
                <w:szCs w:val="18"/>
                <w:lang w:val="en-GB"/>
              </w:rPr>
              <w:t>Related parties</w:t>
            </w:r>
          </w:p>
        </w:tc>
        <w:tc>
          <w:tcPr>
            <w:tcW w:w="1440" w:type="dxa"/>
            <w:tcBorders>
              <w:top w:val="nil"/>
              <w:left w:val="nil"/>
              <w:bottom w:val="single" w:sz="4" w:space="0" w:color="auto"/>
              <w:right w:val="nil"/>
            </w:tcBorders>
            <w:shd w:val="clear" w:color="auto" w:fill="FAFAFA"/>
          </w:tcPr>
          <w:p w14:paraId="4B322690" w14:textId="64D53C6C" w:rsidR="00327DA9" w:rsidRPr="005F7D2A" w:rsidRDefault="00CB4670" w:rsidP="00327DA9">
            <w:pPr>
              <w:ind w:left="-40" w:right="-72"/>
              <w:jc w:val="right"/>
              <w:rPr>
                <w:rFonts w:ascii="Arial" w:eastAsia="Arial Unicode MS" w:hAnsi="Arial" w:cs="Arial"/>
                <w:sz w:val="18"/>
                <w:szCs w:val="18"/>
              </w:rPr>
            </w:pPr>
            <w:r w:rsidRPr="005F7D2A">
              <w:rPr>
                <w:rFonts w:ascii="Arial" w:eastAsia="Arial Unicode MS" w:hAnsi="Arial" w:cs="Arial"/>
                <w:sz w:val="18"/>
                <w:szCs w:val="18"/>
              </w:rPr>
              <w:t>-</w:t>
            </w:r>
          </w:p>
        </w:tc>
        <w:tc>
          <w:tcPr>
            <w:tcW w:w="1440" w:type="dxa"/>
            <w:tcBorders>
              <w:top w:val="nil"/>
              <w:left w:val="nil"/>
              <w:bottom w:val="single" w:sz="4" w:space="0" w:color="auto"/>
              <w:right w:val="nil"/>
            </w:tcBorders>
          </w:tcPr>
          <w:p w14:paraId="5DFE3EFF" w14:textId="06AB8A41" w:rsidR="00327DA9" w:rsidRPr="005F7D2A" w:rsidRDefault="004C28C7" w:rsidP="00327DA9">
            <w:pPr>
              <w:ind w:left="-40" w:right="-72"/>
              <w:jc w:val="right"/>
              <w:rPr>
                <w:rFonts w:ascii="Arial" w:eastAsia="Arial Unicode MS" w:hAnsi="Arial" w:cs="Arial"/>
                <w:sz w:val="18"/>
                <w:szCs w:val="22"/>
                <w:lang w:val="en-GB"/>
              </w:rPr>
            </w:pPr>
            <w:r w:rsidRPr="004C28C7">
              <w:rPr>
                <w:rFonts w:ascii="Arial" w:hAnsi="Arial" w:cs="Arial"/>
                <w:sz w:val="18"/>
                <w:szCs w:val="18"/>
                <w:lang w:val="en-GB"/>
              </w:rPr>
              <w:t>49</w:t>
            </w:r>
          </w:p>
        </w:tc>
        <w:tc>
          <w:tcPr>
            <w:tcW w:w="1440" w:type="dxa"/>
            <w:tcBorders>
              <w:top w:val="nil"/>
              <w:left w:val="nil"/>
              <w:bottom w:val="single" w:sz="4" w:space="0" w:color="auto"/>
              <w:right w:val="nil"/>
            </w:tcBorders>
            <w:shd w:val="clear" w:color="auto" w:fill="FAFAFA"/>
          </w:tcPr>
          <w:p w14:paraId="7DC3B0EC" w14:textId="33CC0532" w:rsidR="00327DA9" w:rsidRPr="005F7D2A" w:rsidRDefault="00CB4670" w:rsidP="00327DA9">
            <w:pPr>
              <w:ind w:left="-40" w:right="-72"/>
              <w:jc w:val="right"/>
              <w:rPr>
                <w:rFonts w:ascii="Arial" w:eastAsia="Arial Unicode MS" w:hAnsi="Arial" w:cs="Arial"/>
                <w:sz w:val="18"/>
                <w:szCs w:val="18"/>
                <w:lang w:val="en-GB"/>
              </w:rPr>
            </w:pPr>
            <w:r w:rsidRPr="005F7D2A">
              <w:rPr>
                <w:rFonts w:ascii="Arial" w:eastAsia="Arial Unicode MS" w:hAnsi="Arial" w:cs="Arial"/>
                <w:sz w:val="18"/>
                <w:szCs w:val="18"/>
                <w:lang w:val="en-GB"/>
              </w:rPr>
              <w:t>-</w:t>
            </w:r>
          </w:p>
        </w:tc>
        <w:tc>
          <w:tcPr>
            <w:tcW w:w="1440" w:type="dxa"/>
            <w:tcBorders>
              <w:top w:val="nil"/>
              <w:left w:val="nil"/>
              <w:bottom w:val="single" w:sz="4" w:space="0" w:color="auto"/>
              <w:right w:val="nil"/>
            </w:tcBorders>
          </w:tcPr>
          <w:p w14:paraId="57674A57" w14:textId="1E8EAB08" w:rsidR="00327DA9" w:rsidRPr="005F7D2A" w:rsidRDefault="004C28C7" w:rsidP="00327DA9">
            <w:pPr>
              <w:ind w:left="-40" w:right="-72"/>
              <w:jc w:val="right"/>
              <w:rPr>
                <w:rFonts w:ascii="Arial" w:eastAsia="Arial Unicode MS" w:hAnsi="Arial" w:cs="Arial"/>
                <w:sz w:val="18"/>
                <w:szCs w:val="18"/>
                <w:lang w:bidi="ar-SA"/>
              </w:rPr>
            </w:pPr>
            <w:r w:rsidRPr="004C28C7">
              <w:rPr>
                <w:rFonts w:ascii="Arial" w:hAnsi="Arial" w:cs="Arial"/>
                <w:sz w:val="18"/>
                <w:szCs w:val="18"/>
                <w:lang w:val="en-GB"/>
              </w:rPr>
              <w:t>49</w:t>
            </w:r>
          </w:p>
        </w:tc>
      </w:tr>
      <w:tr w:rsidR="00327DA9" w:rsidRPr="005F7D2A" w14:paraId="369AF5F1" w14:textId="77777777" w:rsidTr="005F7D2A">
        <w:tc>
          <w:tcPr>
            <w:tcW w:w="3348" w:type="dxa"/>
            <w:tcBorders>
              <w:top w:val="nil"/>
              <w:left w:val="nil"/>
              <w:bottom w:val="nil"/>
              <w:right w:val="nil"/>
            </w:tcBorders>
            <w:shd w:val="clear" w:color="auto" w:fill="auto"/>
          </w:tcPr>
          <w:p w14:paraId="6359F36E" w14:textId="77777777" w:rsidR="00327DA9" w:rsidRPr="005F7D2A" w:rsidRDefault="00327DA9" w:rsidP="00327DA9">
            <w:pPr>
              <w:ind w:left="90"/>
              <w:rPr>
                <w:rFonts w:ascii="Arial" w:hAnsi="Arial" w:cs="Arial"/>
                <w:b/>
                <w:bCs/>
                <w:spacing w:val="-12"/>
                <w:sz w:val="18"/>
                <w:szCs w:val="18"/>
              </w:rPr>
            </w:pPr>
          </w:p>
        </w:tc>
        <w:tc>
          <w:tcPr>
            <w:tcW w:w="1440" w:type="dxa"/>
            <w:tcBorders>
              <w:top w:val="single" w:sz="4" w:space="0" w:color="auto"/>
              <w:left w:val="nil"/>
              <w:bottom w:val="nil"/>
              <w:right w:val="nil"/>
            </w:tcBorders>
            <w:shd w:val="clear" w:color="auto" w:fill="FAFAFA"/>
          </w:tcPr>
          <w:p w14:paraId="0CDCA173" w14:textId="77777777" w:rsidR="00327DA9" w:rsidRPr="005F7D2A" w:rsidRDefault="00327DA9" w:rsidP="00327DA9">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072A6E21" w14:textId="77777777" w:rsidR="00327DA9" w:rsidRPr="005F7D2A" w:rsidRDefault="00327DA9" w:rsidP="00327DA9">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01CFA80E" w14:textId="77777777" w:rsidR="00327DA9" w:rsidRPr="005F7D2A" w:rsidRDefault="00327DA9" w:rsidP="00327DA9">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166EE02E" w14:textId="77777777" w:rsidR="00327DA9" w:rsidRPr="005F7D2A" w:rsidRDefault="00327DA9" w:rsidP="00327DA9">
            <w:pPr>
              <w:ind w:left="-40" w:right="-72"/>
              <w:jc w:val="right"/>
              <w:rPr>
                <w:rFonts w:ascii="Arial" w:hAnsi="Arial" w:cs="Arial"/>
                <w:sz w:val="18"/>
                <w:szCs w:val="18"/>
              </w:rPr>
            </w:pPr>
          </w:p>
        </w:tc>
      </w:tr>
      <w:tr w:rsidR="00327DA9" w:rsidRPr="005F7D2A" w14:paraId="08589CFC" w14:textId="77777777" w:rsidTr="005F7D2A">
        <w:tc>
          <w:tcPr>
            <w:tcW w:w="3348" w:type="dxa"/>
            <w:tcBorders>
              <w:top w:val="nil"/>
              <w:left w:val="nil"/>
              <w:bottom w:val="nil"/>
              <w:right w:val="nil"/>
            </w:tcBorders>
            <w:shd w:val="clear" w:color="auto" w:fill="auto"/>
          </w:tcPr>
          <w:p w14:paraId="71D9F5FD" w14:textId="77777777" w:rsidR="00327DA9" w:rsidRPr="005F7D2A" w:rsidRDefault="00327DA9" w:rsidP="00327DA9">
            <w:pPr>
              <w:ind w:left="90"/>
              <w:jc w:val="both"/>
              <w:rPr>
                <w:rFonts w:ascii="Arial" w:hAnsi="Arial" w:cs="Arial"/>
                <w:b/>
                <w:sz w:val="18"/>
                <w:szCs w:val="18"/>
                <w:lang w:val="en-GB"/>
              </w:rPr>
            </w:pPr>
            <w:r w:rsidRPr="005F7D2A">
              <w:rPr>
                <w:rFonts w:ascii="Arial" w:hAnsi="Arial" w:cs="Arial"/>
                <w:b/>
                <w:sz w:val="18"/>
                <w:szCs w:val="18"/>
                <w:lang w:val="en-GB"/>
              </w:rPr>
              <w:t>Revenue from rendering service</w:t>
            </w:r>
          </w:p>
        </w:tc>
        <w:tc>
          <w:tcPr>
            <w:tcW w:w="1440" w:type="dxa"/>
            <w:tcBorders>
              <w:top w:val="nil"/>
              <w:left w:val="nil"/>
              <w:bottom w:val="nil"/>
              <w:right w:val="nil"/>
            </w:tcBorders>
            <w:shd w:val="clear" w:color="auto" w:fill="FAFAFA"/>
          </w:tcPr>
          <w:p w14:paraId="51BEEA23" w14:textId="77777777" w:rsidR="00327DA9" w:rsidRPr="005F7D2A" w:rsidRDefault="00327DA9" w:rsidP="00327DA9">
            <w:pPr>
              <w:ind w:left="-40" w:right="-72"/>
              <w:jc w:val="right"/>
              <w:rPr>
                <w:rFonts w:ascii="Arial" w:hAnsi="Arial" w:cs="Arial"/>
                <w:sz w:val="18"/>
                <w:szCs w:val="18"/>
                <w:cs/>
              </w:rPr>
            </w:pPr>
          </w:p>
        </w:tc>
        <w:tc>
          <w:tcPr>
            <w:tcW w:w="1440" w:type="dxa"/>
            <w:tcBorders>
              <w:top w:val="nil"/>
              <w:left w:val="nil"/>
              <w:bottom w:val="nil"/>
              <w:right w:val="nil"/>
            </w:tcBorders>
            <w:shd w:val="clear" w:color="auto" w:fill="auto"/>
          </w:tcPr>
          <w:p w14:paraId="24292B0A" w14:textId="77777777" w:rsidR="00327DA9" w:rsidRPr="005F7D2A" w:rsidRDefault="00327DA9" w:rsidP="00327DA9">
            <w:pPr>
              <w:ind w:left="-40" w:right="-72"/>
              <w:jc w:val="right"/>
              <w:rPr>
                <w:rFonts w:ascii="Arial" w:hAnsi="Arial" w:cs="Arial"/>
                <w:sz w:val="18"/>
                <w:szCs w:val="18"/>
              </w:rPr>
            </w:pPr>
          </w:p>
        </w:tc>
        <w:tc>
          <w:tcPr>
            <w:tcW w:w="1440" w:type="dxa"/>
            <w:tcBorders>
              <w:top w:val="nil"/>
              <w:left w:val="nil"/>
              <w:bottom w:val="nil"/>
              <w:right w:val="nil"/>
            </w:tcBorders>
            <w:shd w:val="clear" w:color="auto" w:fill="FAFAFA"/>
          </w:tcPr>
          <w:p w14:paraId="5A64EECE" w14:textId="116BD9FE" w:rsidR="00327DA9" w:rsidRPr="005F7D2A" w:rsidRDefault="00327DA9" w:rsidP="00327DA9">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6D2A3C4F" w14:textId="719693F3" w:rsidR="00327DA9" w:rsidRPr="005F7D2A" w:rsidRDefault="00327DA9" w:rsidP="00327DA9">
            <w:pPr>
              <w:ind w:left="-40" w:right="-72"/>
              <w:jc w:val="right"/>
              <w:rPr>
                <w:rFonts w:ascii="Arial" w:hAnsi="Arial" w:cs="Arial"/>
                <w:sz w:val="18"/>
                <w:szCs w:val="18"/>
              </w:rPr>
            </w:pPr>
          </w:p>
        </w:tc>
      </w:tr>
      <w:tr w:rsidR="00327DA9" w:rsidRPr="005F7D2A" w14:paraId="0BBB35A2" w14:textId="77777777" w:rsidTr="005F7D2A">
        <w:tc>
          <w:tcPr>
            <w:tcW w:w="3348" w:type="dxa"/>
            <w:tcBorders>
              <w:top w:val="nil"/>
              <w:left w:val="nil"/>
              <w:bottom w:val="nil"/>
              <w:right w:val="nil"/>
            </w:tcBorders>
            <w:shd w:val="clear" w:color="auto" w:fill="auto"/>
          </w:tcPr>
          <w:p w14:paraId="3A0508F6" w14:textId="70B9E3AC" w:rsidR="00327DA9" w:rsidRPr="005F7D2A" w:rsidRDefault="00327DA9" w:rsidP="00327DA9">
            <w:pPr>
              <w:ind w:left="90"/>
              <w:jc w:val="both"/>
              <w:rPr>
                <w:rFonts w:ascii="Arial" w:hAnsi="Arial" w:cs="Arial"/>
                <w:bCs/>
                <w:sz w:val="18"/>
                <w:szCs w:val="18"/>
                <w:lang w:val="en-GB"/>
              </w:rPr>
            </w:pPr>
            <w:r w:rsidRPr="005F7D2A">
              <w:rPr>
                <w:rFonts w:ascii="Arial" w:hAnsi="Arial" w:cs="Arial"/>
                <w:bCs/>
                <w:sz w:val="18"/>
                <w:szCs w:val="18"/>
                <w:lang w:val="en-GB"/>
              </w:rPr>
              <w:t>Subsidiaries</w:t>
            </w:r>
          </w:p>
        </w:tc>
        <w:tc>
          <w:tcPr>
            <w:tcW w:w="1440" w:type="dxa"/>
            <w:tcBorders>
              <w:top w:val="nil"/>
              <w:left w:val="nil"/>
              <w:bottom w:val="nil"/>
              <w:right w:val="nil"/>
            </w:tcBorders>
            <w:shd w:val="clear" w:color="auto" w:fill="FAFAFA"/>
          </w:tcPr>
          <w:p w14:paraId="6E358966" w14:textId="748F1134" w:rsidR="00327DA9" w:rsidRPr="005F7D2A" w:rsidRDefault="00CB4670" w:rsidP="00327DA9">
            <w:pPr>
              <w:ind w:left="-40" w:right="-72"/>
              <w:jc w:val="right"/>
              <w:rPr>
                <w:rFonts w:ascii="Arial" w:eastAsia="Arial Unicode MS" w:hAnsi="Arial" w:cs="Arial"/>
                <w:sz w:val="18"/>
                <w:szCs w:val="22"/>
                <w:lang w:val="en-GB"/>
              </w:rPr>
            </w:pPr>
            <w:r w:rsidRPr="005F7D2A">
              <w:rPr>
                <w:rFonts w:ascii="Arial" w:eastAsia="Arial Unicode MS" w:hAnsi="Arial" w:cs="Arial"/>
                <w:sz w:val="18"/>
                <w:szCs w:val="22"/>
                <w:lang w:val="en-GB"/>
              </w:rPr>
              <w:t>-</w:t>
            </w:r>
          </w:p>
        </w:tc>
        <w:tc>
          <w:tcPr>
            <w:tcW w:w="1440" w:type="dxa"/>
            <w:tcBorders>
              <w:top w:val="nil"/>
              <w:left w:val="nil"/>
              <w:bottom w:val="nil"/>
              <w:right w:val="nil"/>
            </w:tcBorders>
          </w:tcPr>
          <w:p w14:paraId="16E50B90" w14:textId="2E3B5ECA" w:rsidR="00327DA9" w:rsidRPr="005F7D2A" w:rsidRDefault="00327DA9" w:rsidP="00327DA9">
            <w:pPr>
              <w:ind w:left="-40" w:right="-72"/>
              <w:jc w:val="right"/>
              <w:rPr>
                <w:rFonts w:ascii="Arial" w:eastAsia="Arial Unicode MS" w:hAnsi="Arial" w:cs="Arial"/>
                <w:sz w:val="18"/>
                <w:szCs w:val="18"/>
                <w:lang w:val="en-GB"/>
              </w:rPr>
            </w:pPr>
            <w:r w:rsidRPr="005F7D2A">
              <w:rPr>
                <w:rFonts w:ascii="Arial" w:eastAsia="Arial Unicode MS" w:hAnsi="Arial" w:cs="Arial"/>
                <w:sz w:val="18"/>
                <w:szCs w:val="18"/>
                <w:lang w:val="en-GB"/>
              </w:rPr>
              <w:t>-</w:t>
            </w:r>
          </w:p>
        </w:tc>
        <w:tc>
          <w:tcPr>
            <w:tcW w:w="1440" w:type="dxa"/>
            <w:tcBorders>
              <w:top w:val="nil"/>
              <w:left w:val="nil"/>
              <w:bottom w:val="nil"/>
              <w:right w:val="nil"/>
            </w:tcBorders>
            <w:shd w:val="clear" w:color="auto" w:fill="FAFAFA"/>
          </w:tcPr>
          <w:p w14:paraId="6BF95060" w14:textId="6683D2CA" w:rsidR="00327DA9" w:rsidRPr="005F7D2A" w:rsidRDefault="004C28C7" w:rsidP="00327DA9">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379</w:t>
            </w:r>
          </w:p>
        </w:tc>
        <w:tc>
          <w:tcPr>
            <w:tcW w:w="1440" w:type="dxa"/>
            <w:tcBorders>
              <w:top w:val="nil"/>
              <w:left w:val="nil"/>
              <w:bottom w:val="nil"/>
              <w:right w:val="nil"/>
            </w:tcBorders>
          </w:tcPr>
          <w:p w14:paraId="568D7480" w14:textId="36B02CF2" w:rsidR="00327DA9" w:rsidRPr="005F7D2A" w:rsidRDefault="00327DA9" w:rsidP="00327DA9">
            <w:pPr>
              <w:ind w:left="-40" w:right="-72"/>
              <w:jc w:val="right"/>
              <w:rPr>
                <w:rFonts w:ascii="Arial" w:eastAsia="Arial Unicode MS" w:hAnsi="Arial" w:cs="Arial"/>
                <w:sz w:val="18"/>
                <w:szCs w:val="18"/>
                <w:lang w:val="en-GB"/>
              </w:rPr>
            </w:pPr>
            <w:r w:rsidRPr="005F7D2A">
              <w:rPr>
                <w:rFonts w:ascii="Arial" w:eastAsia="Arial Unicode MS" w:hAnsi="Arial" w:cs="Arial"/>
                <w:sz w:val="18"/>
                <w:szCs w:val="18"/>
                <w:lang w:val="en-GB"/>
              </w:rPr>
              <w:t>-</w:t>
            </w:r>
          </w:p>
        </w:tc>
      </w:tr>
      <w:tr w:rsidR="00327DA9" w:rsidRPr="005F7D2A" w14:paraId="73DC6BBE" w14:textId="77777777" w:rsidTr="005F7D2A">
        <w:tc>
          <w:tcPr>
            <w:tcW w:w="3348" w:type="dxa"/>
            <w:tcBorders>
              <w:top w:val="nil"/>
              <w:left w:val="nil"/>
              <w:bottom w:val="nil"/>
              <w:right w:val="nil"/>
            </w:tcBorders>
            <w:shd w:val="clear" w:color="auto" w:fill="auto"/>
          </w:tcPr>
          <w:p w14:paraId="437597D9" w14:textId="1CDEA437" w:rsidR="00327DA9" w:rsidRPr="005F7D2A" w:rsidRDefault="00327DA9" w:rsidP="00327DA9">
            <w:pPr>
              <w:ind w:left="90"/>
              <w:jc w:val="both"/>
              <w:rPr>
                <w:rFonts w:ascii="Arial" w:hAnsi="Arial" w:cs="Arial"/>
                <w:bCs/>
                <w:sz w:val="18"/>
                <w:szCs w:val="18"/>
                <w:lang w:val="en-GB"/>
              </w:rPr>
            </w:pPr>
            <w:r w:rsidRPr="005F7D2A">
              <w:rPr>
                <w:rFonts w:ascii="Arial" w:hAnsi="Arial" w:cs="Arial"/>
                <w:bCs/>
                <w:sz w:val="18"/>
                <w:szCs w:val="18"/>
                <w:lang w:val="en-GB"/>
              </w:rPr>
              <w:t>Related parties</w:t>
            </w:r>
          </w:p>
        </w:tc>
        <w:tc>
          <w:tcPr>
            <w:tcW w:w="1440" w:type="dxa"/>
            <w:tcBorders>
              <w:top w:val="nil"/>
              <w:left w:val="nil"/>
              <w:bottom w:val="single" w:sz="4" w:space="0" w:color="auto"/>
              <w:right w:val="nil"/>
            </w:tcBorders>
            <w:shd w:val="clear" w:color="auto" w:fill="FAFAFA"/>
          </w:tcPr>
          <w:p w14:paraId="114F3FE5" w14:textId="604AA5B4" w:rsidR="00327DA9" w:rsidRPr="005F7D2A" w:rsidRDefault="004C28C7" w:rsidP="00327DA9">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3</w:t>
            </w:r>
            <w:r w:rsidR="00CB4670" w:rsidRPr="005F7D2A">
              <w:rPr>
                <w:rFonts w:ascii="Arial" w:eastAsia="Arial Unicode MS" w:hAnsi="Arial" w:cs="Arial"/>
                <w:sz w:val="18"/>
                <w:szCs w:val="18"/>
              </w:rPr>
              <w:t>,</w:t>
            </w:r>
            <w:r w:rsidRPr="004C28C7">
              <w:rPr>
                <w:rFonts w:ascii="Arial" w:eastAsia="Arial Unicode MS" w:hAnsi="Arial" w:cs="Arial"/>
                <w:sz w:val="18"/>
                <w:szCs w:val="18"/>
                <w:lang w:val="en-GB"/>
              </w:rPr>
              <w:t>739</w:t>
            </w:r>
          </w:p>
        </w:tc>
        <w:tc>
          <w:tcPr>
            <w:tcW w:w="1440" w:type="dxa"/>
            <w:tcBorders>
              <w:top w:val="nil"/>
              <w:left w:val="nil"/>
              <w:bottom w:val="nil"/>
              <w:right w:val="nil"/>
            </w:tcBorders>
          </w:tcPr>
          <w:p w14:paraId="2852E26D" w14:textId="16E6599A" w:rsidR="00327DA9" w:rsidRPr="005F7D2A" w:rsidRDefault="004C28C7" w:rsidP="00327DA9">
            <w:pPr>
              <w:ind w:left="-40" w:right="-72"/>
              <w:jc w:val="right"/>
              <w:rPr>
                <w:rFonts w:ascii="Arial" w:eastAsia="Arial Unicode MS" w:hAnsi="Arial" w:cs="Arial"/>
                <w:sz w:val="18"/>
                <w:szCs w:val="18"/>
                <w:lang w:val="en-GB"/>
              </w:rPr>
            </w:pPr>
            <w:r w:rsidRPr="004C28C7">
              <w:rPr>
                <w:rFonts w:ascii="Arial" w:hAnsi="Arial" w:cs="Arial"/>
                <w:sz w:val="18"/>
                <w:szCs w:val="18"/>
                <w:lang w:val="en-GB"/>
              </w:rPr>
              <w:t>14</w:t>
            </w:r>
            <w:r w:rsidR="00327DA9" w:rsidRPr="005F7D2A">
              <w:rPr>
                <w:rFonts w:ascii="Arial" w:hAnsi="Arial" w:cs="Arial"/>
                <w:sz w:val="18"/>
                <w:szCs w:val="18"/>
              </w:rPr>
              <w:t>,</w:t>
            </w:r>
            <w:r w:rsidRPr="004C28C7">
              <w:rPr>
                <w:rFonts w:ascii="Arial" w:hAnsi="Arial" w:cs="Arial"/>
                <w:sz w:val="18"/>
                <w:szCs w:val="18"/>
                <w:lang w:val="en-GB"/>
              </w:rPr>
              <w:t>043</w:t>
            </w:r>
          </w:p>
        </w:tc>
        <w:tc>
          <w:tcPr>
            <w:tcW w:w="1440" w:type="dxa"/>
            <w:tcBorders>
              <w:top w:val="nil"/>
              <w:left w:val="nil"/>
              <w:bottom w:val="nil"/>
              <w:right w:val="nil"/>
            </w:tcBorders>
            <w:shd w:val="clear" w:color="auto" w:fill="FAFAFA"/>
          </w:tcPr>
          <w:p w14:paraId="0EC525D9" w14:textId="334BDD1B" w:rsidR="00327DA9" w:rsidRPr="005F7D2A" w:rsidRDefault="004C28C7" w:rsidP="00327DA9">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3</w:t>
            </w:r>
            <w:r w:rsidR="00CB4670" w:rsidRPr="005F7D2A">
              <w:rPr>
                <w:rFonts w:ascii="Arial" w:eastAsia="Arial Unicode MS" w:hAnsi="Arial" w:cs="Arial"/>
                <w:sz w:val="18"/>
                <w:szCs w:val="18"/>
              </w:rPr>
              <w:t>,</w:t>
            </w:r>
            <w:r w:rsidRPr="004C28C7">
              <w:rPr>
                <w:rFonts w:ascii="Arial" w:eastAsia="Arial Unicode MS" w:hAnsi="Arial" w:cs="Arial"/>
                <w:sz w:val="18"/>
                <w:szCs w:val="18"/>
                <w:lang w:val="en-GB"/>
              </w:rPr>
              <w:t>739</w:t>
            </w:r>
          </w:p>
        </w:tc>
        <w:tc>
          <w:tcPr>
            <w:tcW w:w="1440" w:type="dxa"/>
            <w:tcBorders>
              <w:top w:val="nil"/>
              <w:left w:val="nil"/>
              <w:bottom w:val="nil"/>
              <w:right w:val="nil"/>
            </w:tcBorders>
          </w:tcPr>
          <w:p w14:paraId="3C49BCCA" w14:textId="6475D3D9" w:rsidR="00327DA9" w:rsidRPr="005F7D2A" w:rsidRDefault="004C28C7" w:rsidP="00327DA9">
            <w:pPr>
              <w:ind w:left="-40" w:right="-72"/>
              <w:jc w:val="right"/>
              <w:rPr>
                <w:rFonts w:ascii="Arial" w:eastAsia="Arial Unicode MS" w:hAnsi="Arial" w:cs="Arial"/>
                <w:sz w:val="18"/>
                <w:szCs w:val="18"/>
                <w:lang w:val="en-GB"/>
              </w:rPr>
            </w:pPr>
            <w:r w:rsidRPr="004C28C7">
              <w:rPr>
                <w:rFonts w:ascii="Arial" w:hAnsi="Arial" w:cs="Arial"/>
                <w:sz w:val="18"/>
                <w:szCs w:val="18"/>
                <w:lang w:val="en-GB"/>
              </w:rPr>
              <w:t>14</w:t>
            </w:r>
            <w:r w:rsidR="00327DA9" w:rsidRPr="005F7D2A">
              <w:rPr>
                <w:rFonts w:ascii="Arial" w:hAnsi="Arial" w:cs="Arial"/>
                <w:sz w:val="18"/>
                <w:szCs w:val="18"/>
              </w:rPr>
              <w:t>,</w:t>
            </w:r>
            <w:r w:rsidRPr="004C28C7">
              <w:rPr>
                <w:rFonts w:ascii="Arial" w:hAnsi="Arial" w:cs="Arial"/>
                <w:sz w:val="18"/>
                <w:szCs w:val="18"/>
                <w:lang w:val="en-GB"/>
              </w:rPr>
              <w:t>043</w:t>
            </w:r>
          </w:p>
        </w:tc>
      </w:tr>
      <w:tr w:rsidR="00327DA9" w:rsidRPr="005F7D2A" w14:paraId="6710DC06" w14:textId="77777777" w:rsidTr="005F7D2A">
        <w:tc>
          <w:tcPr>
            <w:tcW w:w="3348" w:type="dxa"/>
            <w:tcBorders>
              <w:top w:val="nil"/>
              <w:left w:val="nil"/>
              <w:bottom w:val="nil"/>
              <w:right w:val="nil"/>
            </w:tcBorders>
            <w:shd w:val="clear" w:color="auto" w:fill="auto"/>
          </w:tcPr>
          <w:p w14:paraId="2C24766E" w14:textId="77777777" w:rsidR="00327DA9" w:rsidRPr="005F7D2A" w:rsidRDefault="00327DA9" w:rsidP="00327DA9">
            <w:pPr>
              <w:ind w:left="90"/>
              <w:rPr>
                <w:rFonts w:ascii="Arial" w:hAnsi="Arial" w:cs="Arial"/>
                <w:b/>
                <w:bCs/>
                <w:spacing w:val="-12"/>
                <w:sz w:val="18"/>
                <w:szCs w:val="18"/>
              </w:rPr>
            </w:pPr>
          </w:p>
        </w:tc>
        <w:tc>
          <w:tcPr>
            <w:tcW w:w="1440" w:type="dxa"/>
            <w:tcBorders>
              <w:top w:val="single" w:sz="4" w:space="0" w:color="auto"/>
              <w:left w:val="nil"/>
              <w:bottom w:val="nil"/>
              <w:right w:val="nil"/>
            </w:tcBorders>
            <w:shd w:val="clear" w:color="auto" w:fill="FAFAFA"/>
          </w:tcPr>
          <w:p w14:paraId="0DE035AD" w14:textId="77777777" w:rsidR="00327DA9" w:rsidRPr="005F7D2A" w:rsidRDefault="00327DA9" w:rsidP="00327DA9">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6D77EDE9" w14:textId="77777777" w:rsidR="00327DA9" w:rsidRPr="005F7D2A" w:rsidRDefault="00327DA9" w:rsidP="00327DA9">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2CEEE919" w14:textId="77777777" w:rsidR="00327DA9" w:rsidRPr="005F7D2A" w:rsidRDefault="00327DA9" w:rsidP="00327DA9">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64713BD2" w14:textId="77777777" w:rsidR="00327DA9" w:rsidRPr="005F7D2A" w:rsidRDefault="00327DA9" w:rsidP="00327DA9">
            <w:pPr>
              <w:ind w:left="-40" w:right="-72"/>
              <w:jc w:val="right"/>
              <w:rPr>
                <w:rFonts w:ascii="Arial" w:hAnsi="Arial" w:cs="Arial"/>
                <w:sz w:val="18"/>
                <w:szCs w:val="18"/>
              </w:rPr>
            </w:pPr>
          </w:p>
        </w:tc>
      </w:tr>
      <w:tr w:rsidR="00327DA9" w:rsidRPr="005F7D2A" w14:paraId="0C6DD94A" w14:textId="77777777" w:rsidTr="005F7D2A">
        <w:tc>
          <w:tcPr>
            <w:tcW w:w="3348" w:type="dxa"/>
            <w:tcBorders>
              <w:top w:val="nil"/>
              <w:left w:val="nil"/>
              <w:bottom w:val="nil"/>
              <w:right w:val="nil"/>
            </w:tcBorders>
            <w:shd w:val="clear" w:color="auto" w:fill="auto"/>
          </w:tcPr>
          <w:p w14:paraId="093BD730" w14:textId="1CA84B79" w:rsidR="00327DA9" w:rsidRPr="005F7D2A" w:rsidRDefault="00327DA9" w:rsidP="00327DA9">
            <w:pPr>
              <w:ind w:left="90"/>
              <w:rPr>
                <w:rFonts w:ascii="Arial" w:hAnsi="Arial" w:cs="Arial"/>
                <w:b/>
                <w:bCs/>
                <w:spacing w:val="-12"/>
                <w:sz w:val="18"/>
                <w:szCs w:val="18"/>
              </w:rPr>
            </w:pPr>
            <w:r w:rsidRPr="005F7D2A">
              <w:rPr>
                <w:rFonts w:ascii="Arial" w:hAnsi="Arial" w:cs="Arial"/>
                <w:b/>
                <w:sz w:val="18"/>
                <w:szCs w:val="18"/>
                <w:lang w:val="en-GB"/>
              </w:rPr>
              <w:t>Total</w:t>
            </w:r>
          </w:p>
        </w:tc>
        <w:tc>
          <w:tcPr>
            <w:tcW w:w="1440" w:type="dxa"/>
            <w:tcBorders>
              <w:top w:val="nil"/>
              <w:left w:val="nil"/>
              <w:bottom w:val="nil"/>
              <w:right w:val="nil"/>
            </w:tcBorders>
            <w:shd w:val="clear" w:color="auto" w:fill="FAFAFA"/>
          </w:tcPr>
          <w:p w14:paraId="57BB0A8D" w14:textId="1DEF28C1" w:rsidR="00327DA9" w:rsidRPr="005F7D2A" w:rsidRDefault="004C28C7" w:rsidP="00327DA9">
            <w:pPr>
              <w:ind w:left="-40" w:right="-72"/>
              <w:jc w:val="right"/>
              <w:rPr>
                <w:rFonts w:ascii="Arial" w:hAnsi="Arial" w:cs="Arial"/>
                <w:sz w:val="18"/>
                <w:szCs w:val="18"/>
              </w:rPr>
            </w:pPr>
            <w:r w:rsidRPr="004C28C7">
              <w:rPr>
                <w:rFonts w:ascii="Arial" w:hAnsi="Arial" w:cs="Arial"/>
                <w:sz w:val="18"/>
                <w:szCs w:val="18"/>
                <w:lang w:val="en-GB"/>
              </w:rPr>
              <w:t>3</w:t>
            </w:r>
            <w:r w:rsidR="00CB4670" w:rsidRPr="005F7D2A">
              <w:rPr>
                <w:rFonts w:ascii="Arial" w:hAnsi="Arial" w:cs="Arial"/>
                <w:sz w:val="18"/>
                <w:szCs w:val="18"/>
              </w:rPr>
              <w:t>,</w:t>
            </w:r>
            <w:r w:rsidRPr="004C28C7">
              <w:rPr>
                <w:rFonts w:ascii="Arial" w:hAnsi="Arial" w:cs="Arial"/>
                <w:sz w:val="18"/>
                <w:szCs w:val="18"/>
                <w:lang w:val="en-GB"/>
              </w:rPr>
              <w:t>739</w:t>
            </w:r>
          </w:p>
        </w:tc>
        <w:tc>
          <w:tcPr>
            <w:tcW w:w="1440" w:type="dxa"/>
            <w:tcBorders>
              <w:top w:val="nil"/>
              <w:left w:val="nil"/>
              <w:bottom w:val="nil"/>
              <w:right w:val="nil"/>
            </w:tcBorders>
            <w:shd w:val="clear" w:color="auto" w:fill="auto"/>
          </w:tcPr>
          <w:p w14:paraId="3D90B351" w14:textId="7C6F9C6B" w:rsidR="00327DA9" w:rsidRPr="005F7D2A" w:rsidRDefault="004C28C7" w:rsidP="00327DA9">
            <w:pPr>
              <w:ind w:left="-40" w:right="-72"/>
              <w:jc w:val="right"/>
              <w:rPr>
                <w:rFonts w:ascii="Arial" w:hAnsi="Arial" w:cs="Arial"/>
                <w:sz w:val="18"/>
                <w:szCs w:val="18"/>
              </w:rPr>
            </w:pPr>
            <w:r w:rsidRPr="004C28C7">
              <w:rPr>
                <w:rFonts w:ascii="Arial" w:hAnsi="Arial" w:cs="Arial"/>
                <w:sz w:val="18"/>
                <w:szCs w:val="18"/>
                <w:lang w:val="en-GB"/>
              </w:rPr>
              <w:t>14</w:t>
            </w:r>
            <w:r w:rsidR="00327DA9" w:rsidRPr="005F7D2A">
              <w:rPr>
                <w:rFonts w:ascii="Arial" w:hAnsi="Arial" w:cs="Arial"/>
                <w:sz w:val="18"/>
                <w:szCs w:val="18"/>
              </w:rPr>
              <w:t>,</w:t>
            </w:r>
            <w:r w:rsidRPr="004C28C7">
              <w:rPr>
                <w:rFonts w:ascii="Arial" w:hAnsi="Arial" w:cs="Arial"/>
                <w:sz w:val="18"/>
                <w:szCs w:val="18"/>
                <w:lang w:val="en-GB"/>
              </w:rPr>
              <w:t>043</w:t>
            </w:r>
          </w:p>
        </w:tc>
        <w:tc>
          <w:tcPr>
            <w:tcW w:w="1440" w:type="dxa"/>
            <w:tcBorders>
              <w:top w:val="nil"/>
              <w:left w:val="nil"/>
              <w:bottom w:val="nil"/>
              <w:right w:val="nil"/>
            </w:tcBorders>
            <w:shd w:val="clear" w:color="auto" w:fill="FAFAFA"/>
          </w:tcPr>
          <w:p w14:paraId="733BFA12" w14:textId="0362D4E3" w:rsidR="00327DA9" w:rsidRPr="005F7D2A" w:rsidRDefault="004C28C7" w:rsidP="00327DA9">
            <w:pPr>
              <w:ind w:left="-40" w:right="-72"/>
              <w:jc w:val="right"/>
              <w:rPr>
                <w:rFonts w:ascii="Arial" w:hAnsi="Arial" w:cs="Arial"/>
                <w:sz w:val="18"/>
                <w:szCs w:val="18"/>
              </w:rPr>
            </w:pPr>
            <w:r w:rsidRPr="004C28C7">
              <w:rPr>
                <w:rFonts w:ascii="Arial" w:hAnsi="Arial" w:cs="Arial"/>
                <w:sz w:val="18"/>
                <w:szCs w:val="18"/>
                <w:lang w:val="en-GB"/>
              </w:rPr>
              <w:t>4</w:t>
            </w:r>
            <w:r w:rsidR="00CB4670" w:rsidRPr="005F7D2A">
              <w:rPr>
                <w:rFonts w:ascii="Arial" w:hAnsi="Arial" w:cs="Arial"/>
                <w:sz w:val="18"/>
                <w:szCs w:val="18"/>
              </w:rPr>
              <w:t>,</w:t>
            </w:r>
            <w:r w:rsidRPr="004C28C7">
              <w:rPr>
                <w:rFonts w:ascii="Arial" w:hAnsi="Arial" w:cs="Arial"/>
                <w:sz w:val="18"/>
                <w:szCs w:val="18"/>
                <w:lang w:val="en-GB"/>
              </w:rPr>
              <w:t>118</w:t>
            </w:r>
          </w:p>
        </w:tc>
        <w:tc>
          <w:tcPr>
            <w:tcW w:w="1440" w:type="dxa"/>
            <w:tcBorders>
              <w:top w:val="nil"/>
              <w:left w:val="nil"/>
              <w:bottom w:val="nil"/>
              <w:right w:val="nil"/>
            </w:tcBorders>
            <w:shd w:val="clear" w:color="auto" w:fill="auto"/>
          </w:tcPr>
          <w:p w14:paraId="5EF587F6" w14:textId="1DA22D50" w:rsidR="00327DA9" w:rsidRPr="005F7D2A" w:rsidRDefault="004C28C7" w:rsidP="00327DA9">
            <w:pPr>
              <w:ind w:left="-40" w:right="-72"/>
              <w:jc w:val="right"/>
              <w:rPr>
                <w:rFonts w:ascii="Arial" w:hAnsi="Arial" w:cs="Arial"/>
                <w:sz w:val="18"/>
                <w:szCs w:val="18"/>
              </w:rPr>
            </w:pPr>
            <w:r w:rsidRPr="004C28C7">
              <w:rPr>
                <w:rFonts w:ascii="Arial" w:hAnsi="Arial" w:cs="Arial"/>
                <w:sz w:val="18"/>
                <w:szCs w:val="18"/>
                <w:lang w:val="en-GB"/>
              </w:rPr>
              <w:t>14</w:t>
            </w:r>
            <w:r w:rsidR="00327DA9" w:rsidRPr="005F7D2A">
              <w:rPr>
                <w:rFonts w:ascii="Arial" w:hAnsi="Arial" w:cs="Arial"/>
                <w:sz w:val="18"/>
                <w:szCs w:val="18"/>
              </w:rPr>
              <w:t>,</w:t>
            </w:r>
            <w:r w:rsidRPr="004C28C7">
              <w:rPr>
                <w:rFonts w:ascii="Arial" w:hAnsi="Arial" w:cs="Arial"/>
                <w:sz w:val="18"/>
                <w:szCs w:val="18"/>
                <w:lang w:val="en-GB"/>
              </w:rPr>
              <w:t>043</w:t>
            </w:r>
          </w:p>
        </w:tc>
      </w:tr>
      <w:tr w:rsidR="00327DA9" w:rsidRPr="005F7D2A" w14:paraId="1923B8C0" w14:textId="77777777" w:rsidTr="005F7D2A">
        <w:tc>
          <w:tcPr>
            <w:tcW w:w="3348" w:type="dxa"/>
            <w:tcBorders>
              <w:top w:val="nil"/>
              <w:left w:val="nil"/>
              <w:bottom w:val="nil"/>
              <w:right w:val="nil"/>
            </w:tcBorders>
            <w:shd w:val="clear" w:color="auto" w:fill="auto"/>
          </w:tcPr>
          <w:p w14:paraId="7EB544B8" w14:textId="77777777" w:rsidR="00327DA9" w:rsidRPr="005F7D2A" w:rsidRDefault="00327DA9" w:rsidP="00327DA9">
            <w:pPr>
              <w:ind w:left="90"/>
              <w:rPr>
                <w:rFonts w:ascii="Arial" w:hAnsi="Arial" w:cs="Arial"/>
                <w:b/>
                <w:bCs/>
                <w:spacing w:val="-12"/>
                <w:sz w:val="18"/>
                <w:szCs w:val="18"/>
              </w:rPr>
            </w:pPr>
          </w:p>
        </w:tc>
        <w:tc>
          <w:tcPr>
            <w:tcW w:w="1440" w:type="dxa"/>
            <w:tcBorders>
              <w:top w:val="single" w:sz="4" w:space="0" w:color="auto"/>
              <w:left w:val="nil"/>
              <w:bottom w:val="nil"/>
              <w:right w:val="nil"/>
            </w:tcBorders>
            <w:shd w:val="clear" w:color="auto" w:fill="FAFAFA"/>
          </w:tcPr>
          <w:p w14:paraId="0B1A4673" w14:textId="77777777" w:rsidR="00327DA9" w:rsidRPr="005F7D2A" w:rsidRDefault="00327DA9" w:rsidP="00327DA9">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0A0D6A25" w14:textId="77777777" w:rsidR="00327DA9" w:rsidRPr="005F7D2A" w:rsidRDefault="00327DA9" w:rsidP="00327DA9">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3FADC20B" w14:textId="77777777" w:rsidR="00327DA9" w:rsidRPr="005F7D2A" w:rsidRDefault="00327DA9" w:rsidP="00327DA9">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07F9E71B" w14:textId="77777777" w:rsidR="00327DA9" w:rsidRPr="005F7D2A" w:rsidRDefault="00327DA9" w:rsidP="00327DA9">
            <w:pPr>
              <w:ind w:left="-40" w:right="-72"/>
              <w:jc w:val="right"/>
              <w:rPr>
                <w:rFonts w:ascii="Arial" w:hAnsi="Arial" w:cs="Arial"/>
                <w:sz w:val="18"/>
                <w:szCs w:val="18"/>
              </w:rPr>
            </w:pPr>
          </w:p>
        </w:tc>
      </w:tr>
      <w:tr w:rsidR="00327DA9" w:rsidRPr="005F7D2A" w14:paraId="1911A438" w14:textId="77777777" w:rsidTr="005F7D2A">
        <w:tc>
          <w:tcPr>
            <w:tcW w:w="3348" w:type="dxa"/>
            <w:tcBorders>
              <w:top w:val="nil"/>
              <w:left w:val="nil"/>
              <w:bottom w:val="nil"/>
              <w:right w:val="nil"/>
            </w:tcBorders>
            <w:shd w:val="clear" w:color="auto" w:fill="auto"/>
          </w:tcPr>
          <w:p w14:paraId="0CD5D23C" w14:textId="77777777" w:rsidR="00327DA9" w:rsidRPr="005F7D2A" w:rsidRDefault="00327DA9" w:rsidP="00327DA9">
            <w:pPr>
              <w:ind w:left="90"/>
              <w:jc w:val="both"/>
              <w:rPr>
                <w:rFonts w:ascii="Arial" w:hAnsi="Arial" w:cs="Arial"/>
                <w:b/>
                <w:sz w:val="18"/>
                <w:szCs w:val="18"/>
                <w:lang w:val="en-GB"/>
              </w:rPr>
            </w:pPr>
            <w:r w:rsidRPr="005F7D2A">
              <w:rPr>
                <w:rFonts w:ascii="Arial" w:hAnsi="Arial" w:cs="Arial"/>
                <w:b/>
                <w:sz w:val="18"/>
                <w:szCs w:val="18"/>
                <w:lang w:val="en-GB"/>
              </w:rPr>
              <w:t>Other income</w:t>
            </w:r>
          </w:p>
        </w:tc>
        <w:tc>
          <w:tcPr>
            <w:tcW w:w="1440" w:type="dxa"/>
            <w:tcBorders>
              <w:top w:val="nil"/>
              <w:left w:val="nil"/>
              <w:bottom w:val="nil"/>
              <w:right w:val="nil"/>
            </w:tcBorders>
            <w:shd w:val="clear" w:color="auto" w:fill="FAFAFA"/>
          </w:tcPr>
          <w:p w14:paraId="01EF0B89" w14:textId="77777777" w:rsidR="00327DA9" w:rsidRPr="005F7D2A" w:rsidRDefault="00327DA9" w:rsidP="00327DA9">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4A9A420A" w14:textId="77777777" w:rsidR="00327DA9" w:rsidRPr="005F7D2A" w:rsidRDefault="00327DA9" w:rsidP="00327DA9">
            <w:pPr>
              <w:ind w:left="-40" w:right="-72"/>
              <w:jc w:val="right"/>
              <w:rPr>
                <w:rFonts w:ascii="Arial" w:hAnsi="Arial" w:cs="Arial"/>
                <w:sz w:val="18"/>
                <w:szCs w:val="18"/>
              </w:rPr>
            </w:pPr>
          </w:p>
        </w:tc>
        <w:tc>
          <w:tcPr>
            <w:tcW w:w="1440" w:type="dxa"/>
            <w:tcBorders>
              <w:top w:val="nil"/>
              <w:left w:val="nil"/>
              <w:bottom w:val="nil"/>
              <w:right w:val="nil"/>
            </w:tcBorders>
            <w:shd w:val="clear" w:color="auto" w:fill="FAFAFA"/>
          </w:tcPr>
          <w:p w14:paraId="1AE4471D" w14:textId="77777777" w:rsidR="00327DA9" w:rsidRPr="005F7D2A" w:rsidRDefault="00327DA9" w:rsidP="00327DA9">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4288E6F9" w14:textId="77777777" w:rsidR="00327DA9" w:rsidRPr="005F7D2A" w:rsidRDefault="00327DA9" w:rsidP="00327DA9">
            <w:pPr>
              <w:ind w:left="-40" w:right="-72"/>
              <w:jc w:val="right"/>
              <w:rPr>
                <w:rFonts w:ascii="Arial" w:hAnsi="Arial" w:cs="Arial"/>
                <w:sz w:val="18"/>
                <w:szCs w:val="18"/>
              </w:rPr>
            </w:pPr>
          </w:p>
        </w:tc>
      </w:tr>
      <w:tr w:rsidR="00327DA9" w:rsidRPr="005F7D2A" w14:paraId="7A0E9E45" w14:textId="77777777" w:rsidTr="005F7D2A">
        <w:tc>
          <w:tcPr>
            <w:tcW w:w="3348" w:type="dxa"/>
            <w:tcBorders>
              <w:top w:val="nil"/>
              <w:left w:val="nil"/>
              <w:bottom w:val="nil"/>
              <w:right w:val="nil"/>
            </w:tcBorders>
            <w:shd w:val="clear" w:color="auto" w:fill="auto"/>
          </w:tcPr>
          <w:p w14:paraId="54D5AFF1" w14:textId="77777777" w:rsidR="00327DA9" w:rsidRPr="005F7D2A" w:rsidRDefault="00327DA9" w:rsidP="00327DA9">
            <w:pPr>
              <w:ind w:left="90"/>
              <w:jc w:val="both"/>
              <w:rPr>
                <w:rFonts w:ascii="Arial" w:hAnsi="Arial" w:cs="Arial"/>
                <w:sz w:val="18"/>
                <w:szCs w:val="18"/>
                <w:lang w:val="en-GB"/>
              </w:rPr>
            </w:pPr>
            <w:r w:rsidRPr="005F7D2A">
              <w:rPr>
                <w:rFonts w:ascii="Arial" w:hAnsi="Arial" w:cs="Arial"/>
                <w:sz w:val="18"/>
                <w:szCs w:val="18"/>
                <w:lang w:val="en-GB"/>
              </w:rPr>
              <w:t>Subsidiaries</w:t>
            </w:r>
          </w:p>
        </w:tc>
        <w:tc>
          <w:tcPr>
            <w:tcW w:w="1440" w:type="dxa"/>
            <w:tcBorders>
              <w:top w:val="nil"/>
              <w:left w:val="nil"/>
              <w:bottom w:val="nil"/>
              <w:right w:val="nil"/>
            </w:tcBorders>
            <w:shd w:val="clear" w:color="auto" w:fill="FAFAFA"/>
          </w:tcPr>
          <w:p w14:paraId="24CB81DA" w14:textId="594BD767" w:rsidR="00327DA9" w:rsidRPr="005F7D2A" w:rsidRDefault="00CB4670" w:rsidP="00327DA9">
            <w:pPr>
              <w:ind w:left="-40" w:right="-72"/>
              <w:jc w:val="right"/>
              <w:rPr>
                <w:rFonts w:ascii="Arial" w:eastAsia="Arial Unicode MS" w:hAnsi="Arial" w:cs="Arial"/>
                <w:sz w:val="18"/>
                <w:szCs w:val="18"/>
              </w:rPr>
            </w:pPr>
            <w:r w:rsidRPr="005F7D2A">
              <w:rPr>
                <w:rFonts w:ascii="Arial" w:eastAsia="Arial Unicode MS" w:hAnsi="Arial" w:cs="Arial"/>
                <w:sz w:val="18"/>
                <w:szCs w:val="18"/>
              </w:rPr>
              <w:t>-</w:t>
            </w:r>
          </w:p>
        </w:tc>
        <w:tc>
          <w:tcPr>
            <w:tcW w:w="1440" w:type="dxa"/>
            <w:tcBorders>
              <w:top w:val="nil"/>
              <w:left w:val="nil"/>
              <w:bottom w:val="nil"/>
              <w:right w:val="nil"/>
            </w:tcBorders>
          </w:tcPr>
          <w:p w14:paraId="2E413EBF" w14:textId="03AD5A4F" w:rsidR="00327DA9" w:rsidRPr="005F7D2A" w:rsidRDefault="00327DA9" w:rsidP="00327DA9">
            <w:pPr>
              <w:ind w:left="-40" w:right="-72"/>
              <w:jc w:val="right"/>
              <w:rPr>
                <w:rFonts w:ascii="Arial" w:eastAsia="Arial Unicode MS" w:hAnsi="Arial" w:cs="Arial"/>
                <w:sz w:val="18"/>
                <w:szCs w:val="18"/>
              </w:rPr>
            </w:pPr>
            <w:r w:rsidRPr="005F7D2A">
              <w:rPr>
                <w:rFonts w:ascii="Arial" w:eastAsia="Arial Unicode MS" w:hAnsi="Arial" w:cs="Arial"/>
                <w:sz w:val="18"/>
                <w:szCs w:val="18"/>
              </w:rPr>
              <w:t>-</w:t>
            </w:r>
          </w:p>
        </w:tc>
        <w:tc>
          <w:tcPr>
            <w:tcW w:w="1440" w:type="dxa"/>
            <w:tcBorders>
              <w:top w:val="nil"/>
              <w:left w:val="nil"/>
              <w:bottom w:val="nil"/>
              <w:right w:val="nil"/>
            </w:tcBorders>
            <w:shd w:val="clear" w:color="auto" w:fill="FAFAFA"/>
          </w:tcPr>
          <w:p w14:paraId="1810E1DB" w14:textId="32C69CE0" w:rsidR="00327DA9" w:rsidRPr="005F7D2A" w:rsidRDefault="004C28C7" w:rsidP="00327DA9">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1</w:t>
            </w:r>
            <w:r w:rsidR="00CB4670" w:rsidRPr="005F7D2A">
              <w:rPr>
                <w:rFonts w:ascii="Arial" w:eastAsia="Arial Unicode MS" w:hAnsi="Arial" w:cs="Arial"/>
                <w:sz w:val="18"/>
                <w:szCs w:val="18"/>
              </w:rPr>
              <w:t>,</w:t>
            </w:r>
            <w:r w:rsidRPr="004C28C7">
              <w:rPr>
                <w:rFonts w:ascii="Arial" w:eastAsia="Arial Unicode MS" w:hAnsi="Arial" w:cs="Arial"/>
                <w:sz w:val="18"/>
                <w:szCs w:val="18"/>
                <w:lang w:val="en-GB"/>
              </w:rPr>
              <w:t>686</w:t>
            </w:r>
          </w:p>
        </w:tc>
        <w:tc>
          <w:tcPr>
            <w:tcW w:w="1440" w:type="dxa"/>
            <w:tcBorders>
              <w:top w:val="nil"/>
              <w:left w:val="nil"/>
              <w:bottom w:val="nil"/>
              <w:right w:val="nil"/>
            </w:tcBorders>
          </w:tcPr>
          <w:p w14:paraId="5AB55870" w14:textId="32B37DC6" w:rsidR="00327DA9" w:rsidRPr="005F7D2A" w:rsidRDefault="004C28C7" w:rsidP="00327DA9">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1</w:t>
            </w:r>
            <w:r w:rsidR="00327DA9" w:rsidRPr="005F7D2A">
              <w:rPr>
                <w:rFonts w:ascii="Arial" w:eastAsia="Arial Unicode MS" w:hAnsi="Arial" w:cs="Arial"/>
                <w:sz w:val="18"/>
                <w:szCs w:val="18"/>
              </w:rPr>
              <w:t>,</w:t>
            </w:r>
            <w:r w:rsidRPr="004C28C7">
              <w:rPr>
                <w:rFonts w:ascii="Arial" w:eastAsia="Arial Unicode MS" w:hAnsi="Arial" w:cs="Arial"/>
                <w:sz w:val="18"/>
                <w:szCs w:val="18"/>
                <w:lang w:val="en-GB"/>
              </w:rPr>
              <w:t>674</w:t>
            </w:r>
          </w:p>
        </w:tc>
      </w:tr>
      <w:tr w:rsidR="00CB4670" w:rsidRPr="005F7D2A" w14:paraId="340372BD" w14:textId="77777777" w:rsidTr="005F7D2A">
        <w:tc>
          <w:tcPr>
            <w:tcW w:w="3348" w:type="dxa"/>
            <w:tcBorders>
              <w:top w:val="nil"/>
              <w:left w:val="nil"/>
              <w:bottom w:val="nil"/>
              <w:right w:val="nil"/>
            </w:tcBorders>
            <w:shd w:val="clear" w:color="auto" w:fill="auto"/>
          </w:tcPr>
          <w:p w14:paraId="4579C51C" w14:textId="3C0CC2C6" w:rsidR="00CB4670" w:rsidRPr="005F7D2A" w:rsidRDefault="00CB4670" w:rsidP="00327DA9">
            <w:pPr>
              <w:ind w:left="90"/>
              <w:jc w:val="both"/>
              <w:rPr>
                <w:rFonts w:ascii="Arial" w:hAnsi="Arial" w:cs="Arial"/>
                <w:b/>
                <w:sz w:val="18"/>
                <w:szCs w:val="18"/>
                <w:lang w:val="en-GB"/>
              </w:rPr>
            </w:pPr>
          </w:p>
        </w:tc>
        <w:tc>
          <w:tcPr>
            <w:tcW w:w="1440" w:type="dxa"/>
            <w:tcBorders>
              <w:top w:val="single" w:sz="4" w:space="0" w:color="auto"/>
              <w:left w:val="nil"/>
              <w:bottom w:val="nil"/>
              <w:right w:val="nil"/>
            </w:tcBorders>
            <w:shd w:val="clear" w:color="auto" w:fill="FAFAFA"/>
          </w:tcPr>
          <w:p w14:paraId="6B8B9F68" w14:textId="366B40E4" w:rsidR="00CB4670" w:rsidRPr="005F7D2A" w:rsidRDefault="00CB4670" w:rsidP="00327DA9">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tcPr>
          <w:p w14:paraId="666F499F" w14:textId="50990829" w:rsidR="00CB4670" w:rsidRPr="005F7D2A" w:rsidRDefault="00CB4670" w:rsidP="00327DA9">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566847E1" w14:textId="5F645FF9" w:rsidR="00CB4670" w:rsidRPr="005F7D2A" w:rsidRDefault="00CB4670" w:rsidP="00327DA9">
            <w:pPr>
              <w:ind w:left="-40" w:right="-72"/>
              <w:jc w:val="right"/>
              <w:rPr>
                <w:rFonts w:ascii="Arial" w:eastAsia="Arial Unicode MS" w:hAnsi="Arial" w:cs="Arial"/>
                <w:sz w:val="18"/>
                <w:szCs w:val="18"/>
                <w:lang w:val="en-GB"/>
              </w:rPr>
            </w:pPr>
          </w:p>
        </w:tc>
        <w:tc>
          <w:tcPr>
            <w:tcW w:w="1440" w:type="dxa"/>
            <w:tcBorders>
              <w:top w:val="single" w:sz="4" w:space="0" w:color="auto"/>
              <w:left w:val="nil"/>
              <w:bottom w:val="nil"/>
              <w:right w:val="nil"/>
            </w:tcBorders>
            <w:shd w:val="clear" w:color="auto" w:fill="auto"/>
          </w:tcPr>
          <w:p w14:paraId="799A6AE3" w14:textId="19DAEBC2" w:rsidR="00CB4670" w:rsidRPr="005F7D2A" w:rsidRDefault="00CB4670" w:rsidP="00327DA9">
            <w:pPr>
              <w:ind w:left="-40" w:right="-72"/>
              <w:jc w:val="right"/>
              <w:rPr>
                <w:rFonts w:ascii="Arial" w:eastAsia="Arial Unicode MS" w:hAnsi="Arial" w:cs="Arial"/>
                <w:sz w:val="18"/>
                <w:szCs w:val="18"/>
                <w:lang w:val="en-GB"/>
              </w:rPr>
            </w:pPr>
          </w:p>
        </w:tc>
      </w:tr>
      <w:tr w:rsidR="00CB4670" w:rsidRPr="005F7D2A" w14:paraId="40B63110" w14:textId="77777777" w:rsidTr="005F7D2A">
        <w:tc>
          <w:tcPr>
            <w:tcW w:w="3348" w:type="dxa"/>
            <w:tcBorders>
              <w:top w:val="nil"/>
              <w:left w:val="nil"/>
              <w:bottom w:val="nil"/>
              <w:right w:val="nil"/>
            </w:tcBorders>
            <w:shd w:val="clear" w:color="auto" w:fill="auto"/>
          </w:tcPr>
          <w:p w14:paraId="03558246" w14:textId="7E93234D" w:rsidR="00CB4670" w:rsidRPr="005F7D2A" w:rsidRDefault="00CB4670" w:rsidP="00327DA9">
            <w:pPr>
              <w:ind w:left="90"/>
              <w:jc w:val="both"/>
              <w:rPr>
                <w:rFonts w:ascii="Arial" w:hAnsi="Arial" w:cs="Arial"/>
                <w:bCs/>
                <w:sz w:val="18"/>
                <w:szCs w:val="18"/>
                <w:lang w:val="en-GB"/>
              </w:rPr>
            </w:pPr>
            <w:r w:rsidRPr="005F7D2A">
              <w:rPr>
                <w:rFonts w:ascii="Arial" w:hAnsi="Arial" w:cs="Arial"/>
                <w:b/>
                <w:bCs/>
                <w:sz w:val="18"/>
                <w:szCs w:val="18"/>
              </w:rPr>
              <w:t>Cost from sales</w:t>
            </w:r>
          </w:p>
        </w:tc>
        <w:tc>
          <w:tcPr>
            <w:tcW w:w="1440" w:type="dxa"/>
            <w:tcBorders>
              <w:top w:val="nil"/>
              <w:left w:val="nil"/>
              <w:bottom w:val="nil"/>
              <w:right w:val="nil"/>
            </w:tcBorders>
            <w:shd w:val="clear" w:color="auto" w:fill="FAFAFA"/>
          </w:tcPr>
          <w:p w14:paraId="02736118" w14:textId="77777777" w:rsidR="00CB4670" w:rsidRPr="005F7D2A" w:rsidRDefault="00CB4670" w:rsidP="00327DA9">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1F6088E6" w14:textId="77777777" w:rsidR="00CB4670" w:rsidRPr="005F7D2A" w:rsidRDefault="00CB4670" w:rsidP="00327DA9">
            <w:pPr>
              <w:ind w:left="-40" w:right="-72"/>
              <w:jc w:val="right"/>
              <w:rPr>
                <w:rFonts w:ascii="Arial" w:hAnsi="Arial" w:cs="Arial"/>
                <w:sz w:val="18"/>
                <w:szCs w:val="18"/>
              </w:rPr>
            </w:pPr>
          </w:p>
        </w:tc>
        <w:tc>
          <w:tcPr>
            <w:tcW w:w="1440" w:type="dxa"/>
            <w:tcBorders>
              <w:top w:val="nil"/>
              <w:left w:val="nil"/>
              <w:bottom w:val="nil"/>
              <w:right w:val="nil"/>
            </w:tcBorders>
            <w:shd w:val="clear" w:color="auto" w:fill="FAFAFA"/>
          </w:tcPr>
          <w:p w14:paraId="5570955B" w14:textId="77777777" w:rsidR="00CB4670" w:rsidRPr="005F7D2A" w:rsidRDefault="00CB4670" w:rsidP="00327DA9">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5B1E9E92" w14:textId="782C06E5" w:rsidR="00CB4670" w:rsidRPr="005F7D2A" w:rsidRDefault="00CB4670" w:rsidP="00327DA9">
            <w:pPr>
              <w:ind w:left="-40" w:right="-72"/>
              <w:jc w:val="right"/>
              <w:rPr>
                <w:rFonts w:ascii="Arial" w:hAnsi="Arial" w:cs="Arial"/>
                <w:sz w:val="18"/>
                <w:szCs w:val="18"/>
              </w:rPr>
            </w:pPr>
          </w:p>
        </w:tc>
      </w:tr>
      <w:tr w:rsidR="00CB4670" w:rsidRPr="005F7D2A" w14:paraId="32BA2FBB" w14:textId="77777777" w:rsidTr="005F7D2A">
        <w:tc>
          <w:tcPr>
            <w:tcW w:w="3348" w:type="dxa"/>
            <w:tcBorders>
              <w:top w:val="nil"/>
              <w:left w:val="nil"/>
              <w:bottom w:val="nil"/>
              <w:right w:val="nil"/>
            </w:tcBorders>
            <w:shd w:val="clear" w:color="auto" w:fill="auto"/>
          </w:tcPr>
          <w:p w14:paraId="28850D7A" w14:textId="35A39ADC" w:rsidR="00CB4670" w:rsidRPr="005F7D2A" w:rsidRDefault="00CB4670" w:rsidP="00327DA9">
            <w:pPr>
              <w:ind w:left="90"/>
              <w:jc w:val="both"/>
              <w:rPr>
                <w:rFonts w:ascii="Arial" w:hAnsi="Arial" w:cs="Arial"/>
                <w:b/>
                <w:sz w:val="18"/>
                <w:szCs w:val="18"/>
                <w:lang w:val="en-GB"/>
              </w:rPr>
            </w:pPr>
            <w:r w:rsidRPr="005F7D2A">
              <w:rPr>
                <w:rFonts w:ascii="Arial" w:hAnsi="Arial" w:cs="Arial"/>
                <w:sz w:val="18"/>
                <w:szCs w:val="18"/>
                <w:lang w:val="en-GB"/>
              </w:rPr>
              <w:t>Subsidiaries</w:t>
            </w:r>
          </w:p>
        </w:tc>
        <w:tc>
          <w:tcPr>
            <w:tcW w:w="1440" w:type="dxa"/>
            <w:tcBorders>
              <w:top w:val="nil"/>
              <w:left w:val="nil"/>
              <w:bottom w:val="nil"/>
              <w:right w:val="nil"/>
            </w:tcBorders>
            <w:shd w:val="clear" w:color="auto" w:fill="FAFAFA"/>
          </w:tcPr>
          <w:p w14:paraId="1362D2EC" w14:textId="6A3C7BF1" w:rsidR="00CB4670" w:rsidRPr="005F7D2A" w:rsidRDefault="00500810" w:rsidP="00327DA9">
            <w:pPr>
              <w:ind w:left="-40" w:right="-72"/>
              <w:jc w:val="right"/>
              <w:rPr>
                <w:rFonts w:ascii="Arial" w:hAnsi="Arial" w:cs="Arial"/>
                <w:sz w:val="18"/>
                <w:szCs w:val="18"/>
              </w:rPr>
            </w:pPr>
            <w:r w:rsidRPr="005F7D2A">
              <w:rPr>
                <w:rFonts w:ascii="Arial" w:hAnsi="Arial" w:cs="Arial"/>
                <w:sz w:val="18"/>
                <w:szCs w:val="18"/>
              </w:rPr>
              <w:t>-</w:t>
            </w:r>
          </w:p>
        </w:tc>
        <w:tc>
          <w:tcPr>
            <w:tcW w:w="1440" w:type="dxa"/>
            <w:tcBorders>
              <w:top w:val="nil"/>
              <w:left w:val="nil"/>
              <w:bottom w:val="nil"/>
              <w:right w:val="nil"/>
            </w:tcBorders>
          </w:tcPr>
          <w:p w14:paraId="514253CB" w14:textId="6078AFFA" w:rsidR="00CB4670" w:rsidRPr="005F7D2A" w:rsidRDefault="00CB4670" w:rsidP="00327DA9">
            <w:pPr>
              <w:ind w:left="-40" w:right="-72"/>
              <w:jc w:val="right"/>
              <w:rPr>
                <w:rFonts w:ascii="Arial" w:hAnsi="Arial" w:cs="Arial"/>
                <w:sz w:val="18"/>
                <w:szCs w:val="18"/>
              </w:rPr>
            </w:pPr>
            <w:r w:rsidRPr="005F7D2A">
              <w:rPr>
                <w:rFonts w:ascii="Arial" w:eastAsia="Arial Unicode MS" w:hAnsi="Arial" w:cs="Arial"/>
                <w:sz w:val="18"/>
                <w:szCs w:val="18"/>
                <w:lang w:val="en-GB"/>
              </w:rPr>
              <w:t>-</w:t>
            </w:r>
          </w:p>
        </w:tc>
        <w:tc>
          <w:tcPr>
            <w:tcW w:w="1440" w:type="dxa"/>
            <w:tcBorders>
              <w:top w:val="nil"/>
              <w:left w:val="nil"/>
              <w:bottom w:val="nil"/>
              <w:right w:val="nil"/>
            </w:tcBorders>
            <w:shd w:val="clear" w:color="auto" w:fill="FAFAFA"/>
          </w:tcPr>
          <w:p w14:paraId="78956517" w14:textId="77777777" w:rsidR="00CB4670" w:rsidRPr="005F7D2A" w:rsidRDefault="00CB4670" w:rsidP="00327DA9">
            <w:pPr>
              <w:ind w:left="-40" w:right="-72"/>
              <w:jc w:val="right"/>
              <w:rPr>
                <w:rFonts w:ascii="Arial" w:hAnsi="Arial" w:cs="Arial"/>
                <w:sz w:val="18"/>
                <w:szCs w:val="18"/>
                <w:cs/>
              </w:rPr>
            </w:pPr>
          </w:p>
        </w:tc>
        <w:tc>
          <w:tcPr>
            <w:tcW w:w="1440" w:type="dxa"/>
            <w:tcBorders>
              <w:top w:val="nil"/>
              <w:left w:val="nil"/>
              <w:bottom w:val="nil"/>
              <w:right w:val="nil"/>
            </w:tcBorders>
          </w:tcPr>
          <w:p w14:paraId="16541519" w14:textId="6AF27C78" w:rsidR="00CB4670" w:rsidRPr="005F7D2A" w:rsidRDefault="004C28C7" w:rsidP="00327DA9">
            <w:pPr>
              <w:ind w:left="-40" w:right="-72"/>
              <w:jc w:val="right"/>
              <w:rPr>
                <w:rFonts w:ascii="Arial" w:hAnsi="Arial" w:cs="Arial"/>
                <w:sz w:val="18"/>
                <w:szCs w:val="18"/>
              </w:rPr>
            </w:pPr>
            <w:r w:rsidRPr="004C28C7">
              <w:rPr>
                <w:rFonts w:ascii="Arial" w:eastAsia="Arial Unicode MS" w:hAnsi="Arial" w:cs="Arial"/>
                <w:sz w:val="18"/>
                <w:szCs w:val="18"/>
                <w:lang w:val="en-GB"/>
              </w:rPr>
              <w:t>2</w:t>
            </w:r>
            <w:r w:rsidR="00CB4670" w:rsidRPr="005F7D2A">
              <w:rPr>
                <w:rFonts w:ascii="Arial" w:eastAsia="Arial Unicode MS" w:hAnsi="Arial" w:cs="Arial"/>
                <w:sz w:val="18"/>
                <w:szCs w:val="18"/>
              </w:rPr>
              <w:t>,</w:t>
            </w:r>
            <w:r w:rsidRPr="004C28C7">
              <w:rPr>
                <w:rFonts w:ascii="Arial" w:eastAsia="Arial Unicode MS" w:hAnsi="Arial" w:cs="Arial"/>
                <w:sz w:val="18"/>
                <w:szCs w:val="18"/>
                <w:lang w:val="en-GB"/>
              </w:rPr>
              <w:t>088</w:t>
            </w:r>
          </w:p>
        </w:tc>
      </w:tr>
      <w:tr w:rsidR="00CB4670" w:rsidRPr="005F7D2A" w14:paraId="1F370D14" w14:textId="77777777" w:rsidTr="005F7D2A">
        <w:tc>
          <w:tcPr>
            <w:tcW w:w="3348" w:type="dxa"/>
            <w:tcBorders>
              <w:top w:val="nil"/>
              <w:left w:val="nil"/>
              <w:bottom w:val="nil"/>
              <w:right w:val="nil"/>
            </w:tcBorders>
            <w:shd w:val="clear" w:color="auto" w:fill="auto"/>
          </w:tcPr>
          <w:p w14:paraId="0420D80F" w14:textId="620D04D8" w:rsidR="00CB4670" w:rsidRPr="005F7D2A" w:rsidRDefault="00CB4670" w:rsidP="00327DA9">
            <w:pPr>
              <w:ind w:left="90"/>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14:paraId="7B0D5CE9" w14:textId="2F70D5D6" w:rsidR="00CB4670" w:rsidRPr="005F7D2A" w:rsidRDefault="00CB4670" w:rsidP="00327DA9">
            <w:pPr>
              <w:ind w:left="-40" w:right="-72"/>
              <w:jc w:val="right"/>
              <w:rPr>
                <w:rFonts w:ascii="Arial" w:eastAsia="Arial Unicode MS" w:hAnsi="Arial" w:cs="Arial"/>
                <w:sz w:val="18"/>
                <w:szCs w:val="18"/>
                <w:lang w:val="en-GB"/>
              </w:rPr>
            </w:pPr>
          </w:p>
        </w:tc>
        <w:tc>
          <w:tcPr>
            <w:tcW w:w="1440" w:type="dxa"/>
            <w:tcBorders>
              <w:top w:val="single" w:sz="4" w:space="0" w:color="auto"/>
              <w:left w:val="nil"/>
              <w:bottom w:val="nil"/>
              <w:right w:val="nil"/>
            </w:tcBorders>
          </w:tcPr>
          <w:p w14:paraId="4AB24FF4" w14:textId="287FB0E1" w:rsidR="00CB4670" w:rsidRPr="005F7D2A" w:rsidRDefault="00CB4670" w:rsidP="00327DA9">
            <w:pPr>
              <w:ind w:left="-40" w:right="-72"/>
              <w:jc w:val="right"/>
              <w:rPr>
                <w:rFonts w:ascii="Arial" w:eastAsia="Arial Unicode MS" w:hAnsi="Arial" w:cs="Arial"/>
                <w:sz w:val="18"/>
                <w:szCs w:val="18"/>
                <w:lang w:bidi="ar-SA"/>
              </w:rPr>
            </w:pPr>
          </w:p>
        </w:tc>
        <w:tc>
          <w:tcPr>
            <w:tcW w:w="1440" w:type="dxa"/>
            <w:tcBorders>
              <w:top w:val="single" w:sz="4" w:space="0" w:color="auto"/>
              <w:left w:val="nil"/>
              <w:bottom w:val="nil"/>
              <w:right w:val="nil"/>
            </w:tcBorders>
            <w:shd w:val="clear" w:color="auto" w:fill="FAFAFA"/>
          </w:tcPr>
          <w:p w14:paraId="35B2207A" w14:textId="28C2B89D" w:rsidR="00CB4670" w:rsidRPr="005F7D2A" w:rsidRDefault="00CB4670" w:rsidP="00327DA9">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tcPr>
          <w:p w14:paraId="0D94C430" w14:textId="45B17C7B" w:rsidR="00CB4670" w:rsidRPr="005F7D2A" w:rsidRDefault="00CB4670" w:rsidP="00327DA9">
            <w:pPr>
              <w:ind w:left="-40" w:right="-72"/>
              <w:jc w:val="right"/>
              <w:rPr>
                <w:rFonts w:ascii="Arial" w:eastAsia="Arial Unicode MS" w:hAnsi="Arial" w:cs="Arial"/>
                <w:sz w:val="18"/>
                <w:szCs w:val="18"/>
              </w:rPr>
            </w:pPr>
          </w:p>
        </w:tc>
      </w:tr>
      <w:tr w:rsidR="00CB4670" w:rsidRPr="005F7D2A" w14:paraId="6CCB8834" w14:textId="77777777" w:rsidTr="005F7D2A">
        <w:tc>
          <w:tcPr>
            <w:tcW w:w="3348" w:type="dxa"/>
            <w:tcBorders>
              <w:top w:val="nil"/>
              <w:left w:val="nil"/>
              <w:bottom w:val="nil"/>
              <w:right w:val="nil"/>
            </w:tcBorders>
            <w:shd w:val="clear" w:color="auto" w:fill="auto"/>
          </w:tcPr>
          <w:p w14:paraId="76D07C4F" w14:textId="4501653B" w:rsidR="00CB4670" w:rsidRPr="005F7D2A" w:rsidRDefault="00CB4670" w:rsidP="00327DA9">
            <w:pPr>
              <w:ind w:left="90"/>
              <w:jc w:val="both"/>
              <w:rPr>
                <w:rFonts w:ascii="Arial" w:hAnsi="Arial" w:cs="Arial"/>
                <w:b/>
                <w:bCs/>
                <w:sz w:val="18"/>
                <w:szCs w:val="18"/>
                <w:lang w:val="en-GB"/>
              </w:rPr>
            </w:pPr>
            <w:r w:rsidRPr="005F7D2A">
              <w:rPr>
                <w:rFonts w:ascii="Arial" w:hAnsi="Arial" w:cs="Arial"/>
                <w:b/>
                <w:bCs/>
                <w:sz w:val="18"/>
                <w:szCs w:val="18"/>
              </w:rPr>
              <w:t>Cost from services</w:t>
            </w:r>
          </w:p>
        </w:tc>
        <w:tc>
          <w:tcPr>
            <w:tcW w:w="1440" w:type="dxa"/>
            <w:tcBorders>
              <w:top w:val="nil"/>
              <w:left w:val="nil"/>
              <w:bottom w:val="nil"/>
              <w:right w:val="nil"/>
            </w:tcBorders>
            <w:shd w:val="clear" w:color="auto" w:fill="FAFAFA"/>
          </w:tcPr>
          <w:p w14:paraId="373DCE81" w14:textId="26B278B9" w:rsidR="00CB4670" w:rsidRPr="005F7D2A" w:rsidRDefault="00CB4670" w:rsidP="00327DA9">
            <w:pPr>
              <w:ind w:left="-40" w:right="-72"/>
              <w:jc w:val="right"/>
              <w:rPr>
                <w:rFonts w:ascii="Arial" w:eastAsia="Arial Unicode MS" w:hAnsi="Arial" w:cs="Arial"/>
                <w:sz w:val="18"/>
                <w:szCs w:val="22"/>
                <w:lang w:val="en-GB"/>
              </w:rPr>
            </w:pPr>
          </w:p>
        </w:tc>
        <w:tc>
          <w:tcPr>
            <w:tcW w:w="1440" w:type="dxa"/>
            <w:tcBorders>
              <w:top w:val="nil"/>
              <w:left w:val="nil"/>
              <w:bottom w:val="nil"/>
              <w:right w:val="nil"/>
            </w:tcBorders>
            <w:shd w:val="clear" w:color="auto" w:fill="auto"/>
          </w:tcPr>
          <w:p w14:paraId="5927F4D1" w14:textId="77777777" w:rsidR="00CB4670" w:rsidRPr="005F7D2A" w:rsidRDefault="00CB4670" w:rsidP="00327DA9">
            <w:pPr>
              <w:ind w:left="-40" w:right="-72"/>
              <w:jc w:val="right"/>
              <w:rPr>
                <w:rFonts w:ascii="Arial" w:eastAsia="Arial Unicode MS" w:hAnsi="Arial" w:cs="Arial"/>
                <w:sz w:val="18"/>
                <w:szCs w:val="18"/>
                <w:lang w:bidi="ar-SA"/>
              </w:rPr>
            </w:pPr>
          </w:p>
        </w:tc>
        <w:tc>
          <w:tcPr>
            <w:tcW w:w="1440" w:type="dxa"/>
            <w:tcBorders>
              <w:top w:val="nil"/>
              <w:left w:val="nil"/>
              <w:bottom w:val="nil"/>
              <w:right w:val="nil"/>
            </w:tcBorders>
            <w:shd w:val="clear" w:color="auto" w:fill="FAFAFA"/>
          </w:tcPr>
          <w:p w14:paraId="6CE7DA7A" w14:textId="77777777" w:rsidR="00CB4670" w:rsidRPr="005F7D2A" w:rsidRDefault="00CB4670" w:rsidP="00327DA9">
            <w:pPr>
              <w:ind w:left="-40"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tcPr>
          <w:p w14:paraId="15B57162" w14:textId="77777777" w:rsidR="00CB4670" w:rsidRPr="005F7D2A" w:rsidRDefault="00CB4670" w:rsidP="00327DA9">
            <w:pPr>
              <w:ind w:left="-40" w:right="-72"/>
              <w:jc w:val="right"/>
              <w:rPr>
                <w:rFonts w:ascii="Arial" w:eastAsia="Arial Unicode MS" w:hAnsi="Arial" w:cs="Arial"/>
                <w:sz w:val="18"/>
                <w:szCs w:val="18"/>
              </w:rPr>
            </w:pPr>
          </w:p>
        </w:tc>
      </w:tr>
      <w:tr w:rsidR="00CB4670" w:rsidRPr="005F7D2A" w14:paraId="68A47525" w14:textId="77777777" w:rsidTr="005F7D2A">
        <w:tc>
          <w:tcPr>
            <w:tcW w:w="3348" w:type="dxa"/>
            <w:tcBorders>
              <w:top w:val="nil"/>
              <w:left w:val="nil"/>
              <w:bottom w:val="nil"/>
              <w:right w:val="nil"/>
            </w:tcBorders>
            <w:shd w:val="clear" w:color="auto" w:fill="auto"/>
          </w:tcPr>
          <w:p w14:paraId="6D484284" w14:textId="3C9715B4" w:rsidR="00CB4670" w:rsidRPr="005F7D2A" w:rsidRDefault="00CB4670" w:rsidP="00327DA9">
            <w:pPr>
              <w:ind w:left="90"/>
              <w:jc w:val="both"/>
              <w:rPr>
                <w:rFonts w:ascii="Arial" w:hAnsi="Arial" w:cs="Arial"/>
                <w:b/>
                <w:bCs/>
                <w:sz w:val="18"/>
                <w:szCs w:val="18"/>
                <w:lang w:val="en-GB"/>
              </w:rPr>
            </w:pPr>
            <w:r w:rsidRPr="005F7D2A">
              <w:rPr>
                <w:rFonts w:ascii="Arial" w:hAnsi="Arial" w:cs="Arial"/>
                <w:sz w:val="18"/>
                <w:szCs w:val="18"/>
                <w:lang w:val="en-GB"/>
              </w:rPr>
              <w:t>Subsidiaries</w:t>
            </w:r>
          </w:p>
        </w:tc>
        <w:tc>
          <w:tcPr>
            <w:tcW w:w="1440" w:type="dxa"/>
            <w:tcBorders>
              <w:top w:val="nil"/>
              <w:left w:val="nil"/>
              <w:bottom w:val="single" w:sz="4" w:space="0" w:color="auto"/>
              <w:right w:val="nil"/>
            </w:tcBorders>
            <w:shd w:val="clear" w:color="auto" w:fill="FAFAFA"/>
          </w:tcPr>
          <w:p w14:paraId="082CA816" w14:textId="27CE2B1F" w:rsidR="00CB4670" w:rsidRPr="005F7D2A" w:rsidRDefault="00CB4670" w:rsidP="00327DA9">
            <w:pPr>
              <w:ind w:left="-40" w:right="-72"/>
              <w:jc w:val="right"/>
              <w:rPr>
                <w:rFonts w:ascii="Arial" w:hAnsi="Arial" w:cs="Arial"/>
                <w:sz w:val="18"/>
                <w:szCs w:val="18"/>
              </w:rPr>
            </w:pPr>
            <w:r w:rsidRPr="005F7D2A">
              <w:rPr>
                <w:rFonts w:ascii="Arial" w:hAnsi="Arial" w:cs="Arial"/>
                <w:sz w:val="18"/>
                <w:szCs w:val="18"/>
              </w:rPr>
              <w:t>-</w:t>
            </w:r>
          </w:p>
        </w:tc>
        <w:tc>
          <w:tcPr>
            <w:tcW w:w="1440" w:type="dxa"/>
            <w:tcBorders>
              <w:top w:val="nil"/>
              <w:left w:val="nil"/>
              <w:bottom w:val="single" w:sz="4" w:space="0" w:color="auto"/>
              <w:right w:val="nil"/>
            </w:tcBorders>
          </w:tcPr>
          <w:p w14:paraId="3438F749" w14:textId="0B286F70" w:rsidR="00CB4670" w:rsidRPr="005F7D2A" w:rsidRDefault="00CB4670" w:rsidP="00327DA9">
            <w:pPr>
              <w:ind w:left="-40" w:right="-72"/>
              <w:jc w:val="right"/>
              <w:rPr>
                <w:rFonts w:ascii="Arial" w:hAnsi="Arial" w:cs="Arial"/>
                <w:sz w:val="18"/>
                <w:szCs w:val="18"/>
              </w:rPr>
            </w:pPr>
            <w:r w:rsidRPr="005F7D2A">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FAFAFA"/>
          </w:tcPr>
          <w:p w14:paraId="08737434" w14:textId="75476965" w:rsidR="00CB4670" w:rsidRPr="005F7D2A" w:rsidRDefault="004C28C7" w:rsidP="00327DA9">
            <w:pPr>
              <w:ind w:left="-40" w:right="-72"/>
              <w:jc w:val="right"/>
              <w:rPr>
                <w:rFonts w:ascii="Arial" w:hAnsi="Arial" w:cs="Arial"/>
                <w:sz w:val="18"/>
                <w:szCs w:val="18"/>
              </w:rPr>
            </w:pPr>
            <w:r w:rsidRPr="004C28C7">
              <w:rPr>
                <w:rFonts w:ascii="Arial" w:hAnsi="Arial" w:cs="Arial"/>
                <w:sz w:val="18"/>
                <w:szCs w:val="18"/>
                <w:lang w:val="en-GB"/>
              </w:rPr>
              <w:t>18</w:t>
            </w:r>
            <w:r w:rsidR="00CB4670" w:rsidRPr="005F7D2A">
              <w:rPr>
                <w:rFonts w:ascii="Arial" w:hAnsi="Arial" w:cs="Arial"/>
                <w:sz w:val="18"/>
                <w:szCs w:val="18"/>
              </w:rPr>
              <w:t>,</w:t>
            </w:r>
            <w:r w:rsidRPr="004C28C7">
              <w:rPr>
                <w:rFonts w:ascii="Arial" w:hAnsi="Arial" w:cs="Arial"/>
                <w:sz w:val="18"/>
                <w:szCs w:val="18"/>
                <w:lang w:val="en-GB"/>
              </w:rPr>
              <w:t>995</w:t>
            </w:r>
          </w:p>
        </w:tc>
        <w:tc>
          <w:tcPr>
            <w:tcW w:w="1440" w:type="dxa"/>
            <w:tcBorders>
              <w:top w:val="nil"/>
              <w:left w:val="nil"/>
              <w:bottom w:val="single" w:sz="4" w:space="0" w:color="auto"/>
              <w:right w:val="nil"/>
            </w:tcBorders>
          </w:tcPr>
          <w:p w14:paraId="503DA9B5" w14:textId="451878CD" w:rsidR="00CB4670" w:rsidRPr="005F7D2A" w:rsidRDefault="004C28C7" w:rsidP="00327DA9">
            <w:pPr>
              <w:ind w:left="-40" w:right="-72"/>
              <w:jc w:val="right"/>
              <w:rPr>
                <w:rFonts w:ascii="Arial" w:hAnsi="Arial" w:cs="Arial"/>
                <w:sz w:val="18"/>
                <w:szCs w:val="18"/>
              </w:rPr>
            </w:pPr>
            <w:r w:rsidRPr="004C28C7">
              <w:rPr>
                <w:rFonts w:ascii="Arial" w:eastAsia="Arial Unicode MS" w:hAnsi="Arial" w:cs="Arial"/>
                <w:sz w:val="18"/>
                <w:szCs w:val="18"/>
                <w:lang w:val="en-GB"/>
              </w:rPr>
              <w:t>19</w:t>
            </w:r>
            <w:r w:rsidR="00CB4670" w:rsidRPr="005F7D2A">
              <w:rPr>
                <w:rFonts w:ascii="Arial" w:eastAsia="Arial Unicode MS" w:hAnsi="Arial" w:cs="Arial"/>
                <w:sz w:val="18"/>
                <w:szCs w:val="18"/>
              </w:rPr>
              <w:t>,</w:t>
            </w:r>
            <w:r w:rsidRPr="004C28C7">
              <w:rPr>
                <w:rFonts w:ascii="Arial" w:eastAsia="Arial Unicode MS" w:hAnsi="Arial" w:cs="Arial"/>
                <w:sz w:val="18"/>
                <w:szCs w:val="18"/>
                <w:lang w:val="en-GB"/>
              </w:rPr>
              <w:t>020</w:t>
            </w:r>
          </w:p>
        </w:tc>
      </w:tr>
      <w:tr w:rsidR="00CB4670" w:rsidRPr="005F7D2A" w14:paraId="6D19B394" w14:textId="77777777" w:rsidTr="005F7D2A">
        <w:tc>
          <w:tcPr>
            <w:tcW w:w="3348" w:type="dxa"/>
            <w:tcBorders>
              <w:top w:val="nil"/>
              <w:left w:val="nil"/>
              <w:bottom w:val="nil"/>
              <w:right w:val="nil"/>
            </w:tcBorders>
            <w:shd w:val="clear" w:color="auto" w:fill="auto"/>
          </w:tcPr>
          <w:p w14:paraId="082EF7F8" w14:textId="43D1E532" w:rsidR="00CB4670" w:rsidRPr="005F7D2A" w:rsidRDefault="00CB4670" w:rsidP="00327DA9">
            <w:pPr>
              <w:ind w:left="90"/>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14:paraId="0CEB8B50" w14:textId="224747B6" w:rsidR="00CB4670" w:rsidRPr="005F7D2A" w:rsidRDefault="00CB4670" w:rsidP="00327DA9">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tcPr>
          <w:p w14:paraId="434C219A" w14:textId="66528BC6" w:rsidR="00CB4670" w:rsidRPr="005F7D2A" w:rsidRDefault="00CB4670" w:rsidP="00327DA9">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5AB1EADC" w14:textId="51311AC1" w:rsidR="00CB4670" w:rsidRPr="005F7D2A" w:rsidRDefault="00CB4670" w:rsidP="00327DA9">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tcPr>
          <w:p w14:paraId="768BD28F" w14:textId="07C91841" w:rsidR="00CB4670" w:rsidRPr="005F7D2A" w:rsidRDefault="00CB4670" w:rsidP="00327DA9">
            <w:pPr>
              <w:ind w:left="-40" w:right="-72"/>
              <w:jc w:val="right"/>
              <w:rPr>
                <w:rFonts w:ascii="Arial" w:eastAsia="Arial Unicode MS" w:hAnsi="Arial" w:cs="Arial"/>
                <w:sz w:val="18"/>
                <w:szCs w:val="18"/>
              </w:rPr>
            </w:pPr>
          </w:p>
        </w:tc>
      </w:tr>
      <w:tr w:rsidR="00CB4670" w:rsidRPr="005F7D2A" w14:paraId="3CB447D1" w14:textId="77777777" w:rsidTr="005F7D2A">
        <w:tc>
          <w:tcPr>
            <w:tcW w:w="3348" w:type="dxa"/>
            <w:tcBorders>
              <w:top w:val="nil"/>
              <w:left w:val="nil"/>
              <w:bottom w:val="nil"/>
              <w:right w:val="nil"/>
            </w:tcBorders>
            <w:shd w:val="clear" w:color="auto" w:fill="auto"/>
          </w:tcPr>
          <w:p w14:paraId="0E0B29E2" w14:textId="48B4299D" w:rsidR="00CB4670" w:rsidRPr="005F7D2A" w:rsidRDefault="00CB4670" w:rsidP="00327DA9">
            <w:pPr>
              <w:ind w:left="90"/>
              <w:rPr>
                <w:rFonts w:ascii="Arial" w:hAnsi="Arial" w:cs="Arial"/>
                <w:b/>
                <w:bCs/>
                <w:spacing w:val="-12"/>
                <w:sz w:val="18"/>
                <w:szCs w:val="18"/>
              </w:rPr>
            </w:pPr>
            <w:r w:rsidRPr="005F7D2A">
              <w:rPr>
                <w:rFonts w:ascii="Arial" w:hAnsi="Arial" w:cs="Arial"/>
                <w:b/>
                <w:bCs/>
                <w:spacing w:val="-4"/>
                <w:sz w:val="18"/>
                <w:szCs w:val="18"/>
                <w:lang w:val="en-GB"/>
              </w:rPr>
              <w:t>Selling and administrative expenses</w:t>
            </w:r>
          </w:p>
        </w:tc>
        <w:tc>
          <w:tcPr>
            <w:tcW w:w="1440" w:type="dxa"/>
            <w:tcBorders>
              <w:top w:val="nil"/>
              <w:left w:val="nil"/>
              <w:bottom w:val="nil"/>
              <w:right w:val="nil"/>
            </w:tcBorders>
            <w:shd w:val="clear" w:color="auto" w:fill="FAFAFA"/>
          </w:tcPr>
          <w:p w14:paraId="5D5272FB" w14:textId="77777777" w:rsidR="00CB4670" w:rsidRPr="005F7D2A" w:rsidRDefault="00CB4670" w:rsidP="00327DA9">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3F11E3A5" w14:textId="77777777" w:rsidR="00CB4670" w:rsidRPr="005F7D2A" w:rsidRDefault="00CB4670" w:rsidP="00327DA9">
            <w:pPr>
              <w:ind w:left="-40" w:right="-72"/>
              <w:jc w:val="right"/>
              <w:rPr>
                <w:rFonts w:ascii="Arial" w:hAnsi="Arial" w:cs="Arial"/>
                <w:sz w:val="18"/>
                <w:szCs w:val="18"/>
              </w:rPr>
            </w:pPr>
          </w:p>
        </w:tc>
        <w:tc>
          <w:tcPr>
            <w:tcW w:w="1440" w:type="dxa"/>
            <w:tcBorders>
              <w:top w:val="nil"/>
              <w:left w:val="nil"/>
              <w:bottom w:val="nil"/>
              <w:right w:val="nil"/>
            </w:tcBorders>
            <w:shd w:val="clear" w:color="auto" w:fill="FAFAFA"/>
          </w:tcPr>
          <w:p w14:paraId="2C571054" w14:textId="77777777" w:rsidR="00CB4670" w:rsidRPr="005F7D2A" w:rsidRDefault="00CB4670" w:rsidP="00327DA9">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231A22C3" w14:textId="77777777" w:rsidR="00CB4670" w:rsidRPr="005F7D2A" w:rsidRDefault="00CB4670" w:rsidP="00327DA9">
            <w:pPr>
              <w:ind w:left="-40" w:right="-72"/>
              <w:jc w:val="right"/>
              <w:rPr>
                <w:rFonts w:ascii="Arial" w:hAnsi="Arial" w:cs="Arial"/>
                <w:sz w:val="18"/>
                <w:szCs w:val="18"/>
              </w:rPr>
            </w:pPr>
          </w:p>
        </w:tc>
      </w:tr>
      <w:tr w:rsidR="00CB4670" w:rsidRPr="005F7D2A" w14:paraId="47900973" w14:textId="77777777" w:rsidTr="005F7D2A">
        <w:tc>
          <w:tcPr>
            <w:tcW w:w="3348" w:type="dxa"/>
            <w:tcBorders>
              <w:top w:val="nil"/>
              <w:left w:val="nil"/>
              <w:bottom w:val="nil"/>
              <w:right w:val="nil"/>
            </w:tcBorders>
            <w:shd w:val="clear" w:color="auto" w:fill="auto"/>
          </w:tcPr>
          <w:p w14:paraId="6B33E082" w14:textId="0CB4B02C" w:rsidR="00CB4670" w:rsidRPr="005F7D2A" w:rsidRDefault="00CB4670" w:rsidP="00327DA9">
            <w:pPr>
              <w:ind w:left="90" w:right="-105"/>
              <w:rPr>
                <w:rFonts w:ascii="Arial" w:hAnsi="Arial" w:cs="Arial"/>
                <w:b/>
                <w:bCs/>
                <w:spacing w:val="-4"/>
                <w:sz w:val="18"/>
                <w:szCs w:val="18"/>
              </w:rPr>
            </w:pPr>
            <w:r w:rsidRPr="005F7D2A">
              <w:rPr>
                <w:rFonts w:ascii="Arial" w:hAnsi="Arial" w:cs="Arial"/>
                <w:sz w:val="18"/>
                <w:szCs w:val="18"/>
                <w:lang w:val="en-GB"/>
              </w:rPr>
              <w:t>Subsidiaries</w:t>
            </w:r>
          </w:p>
        </w:tc>
        <w:tc>
          <w:tcPr>
            <w:tcW w:w="1440" w:type="dxa"/>
            <w:tcBorders>
              <w:top w:val="nil"/>
              <w:left w:val="nil"/>
              <w:bottom w:val="nil"/>
              <w:right w:val="nil"/>
            </w:tcBorders>
            <w:shd w:val="clear" w:color="auto" w:fill="FAFAFA"/>
          </w:tcPr>
          <w:p w14:paraId="4038D549" w14:textId="54F24252" w:rsidR="00CB4670" w:rsidRPr="005F7D2A" w:rsidRDefault="00CB4670" w:rsidP="00327DA9">
            <w:pPr>
              <w:ind w:left="-40" w:right="-72"/>
              <w:jc w:val="right"/>
              <w:rPr>
                <w:rFonts w:ascii="Arial" w:hAnsi="Arial" w:cs="Arial"/>
                <w:sz w:val="18"/>
                <w:szCs w:val="18"/>
              </w:rPr>
            </w:pPr>
            <w:r w:rsidRPr="005F7D2A">
              <w:rPr>
                <w:rFonts w:ascii="Arial" w:hAnsi="Arial" w:cs="Arial"/>
                <w:sz w:val="18"/>
                <w:szCs w:val="18"/>
              </w:rPr>
              <w:t>-</w:t>
            </w:r>
          </w:p>
        </w:tc>
        <w:tc>
          <w:tcPr>
            <w:tcW w:w="1440" w:type="dxa"/>
            <w:tcBorders>
              <w:top w:val="nil"/>
              <w:left w:val="nil"/>
              <w:bottom w:val="nil"/>
              <w:right w:val="nil"/>
            </w:tcBorders>
          </w:tcPr>
          <w:p w14:paraId="5F5B2750" w14:textId="0AD73279" w:rsidR="00CB4670" w:rsidRPr="005F7D2A" w:rsidRDefault="00CB4670" w:rsidP="00327DA9">
            <w:pPr>
              <w:ind w:left="-40" w:right="-72"/>
              <w:jc w:val="right"/>
              <w:rPr>
                <w:rFonts w:ascii="Arial" w:hAnsi="Arial" w:cs="Arial"/>
                <w:sz w:val="18"/>
                <w:szCs w:val="18"/>
              </w:rPr>
            </w:pPr>
            <w:r w:rsidRPr="005F7D2A">
              <w:rPr>
                <w:rFonts w:ascii="Arial" w:hAnsi="Arial" w:cs="Arial"/>
                <w:sz w:val="18"/>
                <w:szCs w:val="18"/>
              </w:rPr>
              <w:t>-</w:t>
            </w:r>
          </w:p>
        </w:tc>
        <w:tc>
          <w:tcPr>
            <w:tcW w:w="1440" w:type="dxa"/>
            <w:tcBorders>
              <w:top w:val="nil"/>
              <w:left w:val="nil"/>
              <w:bottom w:val="nil"/>
              <w:right w:val="nil"/>
            </w:tcBorders>
            <w:shd w:val="clear" w:color="auto" w:fill="FAFAFA"/>
          </w:tcPr>
          <w:p w14:paraId="47000114" w14:textId="4E72FA77" w:rsidR="00CB4670" w:rsidRPr="005F7D2A" w:rsidRDefault="004C28C7" w:rsidP="00327DA9">
            <w:pPr>
              <w:ind w:left="-40" w:right="-72"/>
              <w:jc w:val="right"/>
              <w:rPr>
                <w:rFonts w:ascii="Arial" w:hAnsi="Arial" w:cs="Arial"/>
                <w:sz w:val="18"/>
                <w:szCs w:val="18"/>
              </w:rPr>
            </w:pPr>
            <w:r w:rsidRPr="004C28C7">
              <w:rPr>
                <w:rFonts w:ascii="Arial" w:hAnsi="Arial" w:cs="Arial"/>
                <w:sz w:val="18"/>
                <w:szCs w:val="18"/>
                <w:lang w:val="en-GB"/>
              </w:rPr>
              <w:t>787</w:t>
            </w:r>
          </w:p>
        </w:tc>
        <w:tc>
          <w:tcPr>
            <w:tcW w:w="1440" w:type="dxa"/>
            <w:tcBorders>
              <w:top w:val="nil"/>
              <w:left w:val="nil"/>
              <w:bottom w:val="nil"/>
              <w:right w:val="nil"/>
            </w:tcBorders>
          </w:tcPr>
          <w:p w14:paraId="66362E03" w14:textId="4699237E" w:rsidR="00CB4670" w:rsidRPr="005F7D2A" w:rsidRDefault="004C28C7" w:rsidP="00327DA9">
            <w:pPr>
              <w:ind w:left="-40" w:right="-72"/>
              <w:jc w:val="right"/>
              <w:rPr>
                <w:rFonts w:ascii="Arial" w:hAnsi="Arial" w:cs="Arial"/>
                <w:sz w:val="18"/>
                <w:szCs w:val="18"/>
              </w:rPr>
            </w:pPr>
            <w:r w:rsidRPr="004C28C7">
              <w:rPr>
                <w:rFonts w:ascii="Arial" w:hAnsi="Arial" w:cs="Arial"/>
                <w:sz w:val="18"/>
                <w:szCs w:val="18"/>
                <w:lang w:val="en-GB"/>
              </w:rPr>
              <w:t>737</w:t>
            </w:r>
          </w:p>
        </w:tc>
      </w:tr>
      <w:tr w:rsidR="00CB4670" w:rsidRPr="005F7D2A" w14:paraId="2CFDBEAB" w14:textId="77777777" w:rsidTr="005F7D2A">
        <w:tc>
          <w:tcPr>
            <w:tcW w:w="3348" w:type="dxa"/>
            <w:tcBorders>
              <w:top w:val="nil"/>
              <w:left w:val="nil"/>
              <w:bottom w:val="nil"/>
              <w:right w:val="nil"/>
            </w:tcBorders>
            <w:shd w:val="clear" w:color="auto" w:fill="auto"/>
          </w:tcPr>
          <w:p w14:paraId="7BC74AE1" w14:textId="3151FCA6" w:rsidR="00CB4670" w:rsidRPr="005F7D2A" w:rsidRDefault="00CB4670" w:rsidP="00327DA9">
            <w:pPr>
              <w:ind w:left="90"/>
              <w:jc w:val="both"/>
              <w:rPr>
                <w:rFonts w:ascii="Arial" w:hAnsi="Arial" w:cs="Arial"/>
                <w:sz w:val="18"/>
                <w:szCs w:val="18"/>
                <w:lang w:val="en-GB"/>
              </w:rPr>
            </w:pPr>
            <w:r w:rsidRPr="005F7D2A">
              <w:rPr>
                <w:rFonts w:ascii="Arial" w:hAnsi="Arial" w:cs="Arial"/>
                <w:bCs/>
                <w:sz w:val="18"/>
                <w:szCs w:val="18"/>
                <w:lang w:val="en-GB"/>
              </w:rPr>
              <w:t>Related parties</w:t>
            </w:r>
          </w:p>
        </w:tc>
        <w:tc>
          <w:tcPr>
            <w:tcW w:w="1440" w:type="dxa"/>
            <w:tcBorders>
              <w:top w:val="nil"/>
              <w:left w:val="nil"/>
              <w:bottom w:val="nil"/>
              <w:right w:val="nil"/>
            </w:tcBorders>
            <w:shd w:val="clear" w:color="auto" w:fill="FAFAFA"/>
          </w:tcPr>
          <w:p w14:paraId="27908C3B" w14:textId="4B83A3EE" w:rsidR="00CB4670" w:rsidRPr="005F7D2A" w:rsidRDefault="004C28C7" w:rsidP="00327DA9">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7</w:t>
            </w:r>
            <w:r w:rsidR="00CB4670" w:rsidRPr="005F7D2A">
              <w:rPr>
                <w:rFonts w:ascii="Arial" w:eastAsia="Arial Unicode MS" w:hAnsi="Arial" w:cs="Arial"/>
                <w:sz w:val="18"/>
                <w:szCs w:val="18"/>
              </w:rPr>
              <w:t>,</w:t>
            </w:r>
            <w:r w:rsidRPr="004C28C7">
              <w:rPr>
                <w:rFonts w:ascii="Arial" w:eastAsia="Arial Unicode MS" w:hAnsi="Arial" w:cs="Arial"/>
                <w:sz w:val="18"/>
                <w:szCs w:val="18"/>
                <w:lang w:val="en-GB"/>
              </w:rPr>
              <w:t>409</w:t>
            </w:r>
          </w:p>
        </w:tc>
        <w:tc>
          <w:tcPr>
            <w:tcW w:w="1440" w:type="dxa"/>
            <w:tcBorders>
              <w:top w:val="nil"/>
              <w:left w:val="nil"/>
              <w:bottom w:val="nil"/>
              <w:right w:val="nil"/>
            </w:tcBorders>
          </w:tcPr>
          <w:p w14:paraId="6F607BE3" w14:textId="30EACB75" w:rsidR="00CB4670" w:rsidRPr="005F7D2A" w:rsidRDefault="004C28C7" w:rsidP="00327DA9">
            <w:pPr>
              <w:ind w:left="-40" w:right="-72"/>
              <w:jc w:val="right"/>
              <w:rPr>
                <w:rFonts w:ascii="Arial" w:eastAsia="Arial Unicode MS" w:hAnsi="Arial" w:cs="Arial"/>
                <w:sz w:val="18"/>
                <w:szCs w:val="18"/>
              </w:rPr>
            </w:pPr>
            <w:r w:rsidRPr="004C28C7">
              <w:rPr>
                <w:rFonts w:ascii="Arial" w:hAnsi="Arial" w:cs="Arial"/>
                <w:sz w:val="18"/>
                <w:szCs w:val="18"/>
                <w:lang w:val="en-GB"/>
              </w:rPr>
              <w:t>7</w:t>
            </w:r>
            <w:r w:rsidR="009D2F31">
              <w:rPr>
                <w:rFonts w:ascii="Arial" w:hAnsi="Arial" w:cs="Arial"/>
                <w:sz w:val="18"/>
                <w:szCs w:val="18"/>
              </w:rPr>
              <w:t>,</w:t>
            </w:r>
            <w:r w:rsidRPr="004C28C7">
              <w:rPr>
                <w:rFonts w:ascii="Arial" w:hAnsi="Arial" w:cs="Arial"/>
                <w:sz w:val="18"/>
                <w:szCs w:val="18"/>
                <w:lang w:val="en-GB"/>
              </w:rPr>
              <w:t>175</w:t>
            </w:r>
          </w:p>
        </w:tc>
        <w:tc>
          <w:tcPr>
            <w:tcW w:w="1440" w:type="dxa"/>
            <w:tcBorders>
              <w:top w:val="nil"/>
              <w:left w:val="nil"/>
              <w:bottom w:val="nil"/>
              <w:right w:val="nil"/>
            </w:tcBorders>
            <w:shd w:val="clear" w:color="auto" w:fill="FAFAFA"/>
          </w:tcPr>
          <w:p w14:paraId="637DA61A" w14:textId="480A933D" w:rsidR="00CB4670" w:rsidRPr="005F7D2A" w:rsidRDefault="004C28C7" w:rsidP="00327DA9">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7</w:t>
            </w:r>
            <w:r w:rsidR="00CB4670" w:rsidRPr="005F7D2A">
              <w:rPr>
                <w:rFonts w:ascii="Arial" w:eastAsia="Arial Unicode MS" w:hAnsi="Arial" w:cs="Arial"/>
                <w:sz w:val="18"/>
                <w:szCs w:val="18"/>
              </w:rPr>
              <w:t>,</w:t>
            </w:r>
            <w:r w:rsidRPr="004C28C7">
              <w:rPr>
                <w:rFonts w:ascii="Arial" w:eastAsia="Arial Unicode MS" w:hAnsi="Arial" w:cs="Arial"/>
                <w:sz w:val="18"/>
                <w:szCs w:val="18"/>
                <w:lang w:val="en-GB"/>
              </w:rPr>
              <w:t>409</w:t>
            </w:r>
          </w:p>
        </w:tc>
        <w:tc>
          <w:tcPr>
            <w:tcW w:w="1440" w:type="dxa"/>
            <w:tcBorders>
              <w:top w:val="nil"/>
              <w:left w:val="nil"/>
              <w:bottom w:val="nil"/>
              <w:right w:val="nil"/>
            </w:tcBorders>
          </w:tcPr>
          <w:p w14:paraId="665A3059" w14:textId="78BBAB73" w:rsidR="00CB4670" w:rsidRPr="005F7D2A" w:rsidRDefault="004C28C7" w:rsidP="00327DA9">
            <w:pPr>
              <w:ind w:left="-40" w:right="-72"/>
              <w:jc w:val="right"/>
              <w:rPr>
                <w:rFonts w:ascii="Arial" w:eastAsia="Arial Unicode MS" w:hAnsi="Arial" w:cs="Arial"/>
                <w:sz w:val="18"/>
                <w:szCs w:val="18"/>
              </w:rPr>
            </w:pPr>
            <w:r w:rsidRPr="004C28C7">
              <w:rPr>
                <w:rFonts w:ascii="Arial" w:hAnsi="Arial" w:cs="Arial"/>
                <w:sz w:val="18"/>
                <w:szCs w:val="18"/>
                <w:lang w:val="en-GB"/>
              </w:rPr>
              <w:t>7</w:t>
            </w:r>
            <w:r w:rsidR="00CB4670" w:rsidRPr="005F7D2A">
              <w:rPr>
                <w:rFonts w:ascii="Arial" w:hAnsi="Arial" w:cs="Arial"/>
                <w:sz w:val="18"/>
                <w:szCs w:val="18"/>
              </w:rPr>
              <w:t>,</w:t>
            </w:r>
            <w:r w:rsidRPr="004C28C7">
              <w:rPr>
                <w:rFonts w:ascii="Arial" w:hAnsi="Arial" w:cs="Arial"/>
                <w:sz w:val="18"/>
                <w:szCs w:val="18"/>
                <w:lang w:val="en-GB"/>
              </w:rPr>
              <w:t>175</w:t>
            </w:r>
          </w:p>
        </w:tc>
      </w:tr>
      <w:tr w:rsidR="00CB4670" w:rsidRPr="005F7D2A" w14:paraId="1794EB69" w14:textId="77777777" w:rsidTr="005F7D2A">
        <w:tc>
          <w:tcPr>
            <w:tcW w:w="3348" w:type="dxa"/>
            <w:tcBorders>
              <w:top w:val="nil"/>
              <w:left w:val="nil"/>
              <w:bottom w:val="nil"/>
              <w:right w:val="nil"/>
            </w:tcBorders>
            <w:shd w:val="clear" w:color="auto" w:fill="auto"/>
          </w:tcPr>
          <w:p w14:paraId="1D887506" w14:textId="5D235466" w:rsidR="00CB4670" w:rsidRPr="005F7D2A" w:rsidRDefault="00CB4670" w:rsidP="00327DA9">
            <w:pPr>
              <w:ind w:left="90"/>
              <w:jc w:val="both"/>
              <w:rPr>
                <w:rFonts w:ascii="Arial" w:hAnsi="Arial" w:cs="Arial"/>
                <w:sz w:val="18"/>
                <w:szCs w:val="18"/>
                <w:lang w:val="en-GB"/>
              </w:rPr>
            </w:pPr>
            <w:r w:rsidRPr="005F7D2A">
              <w:rPr>
                <w:rFonts w:ascii="Arial" w:hAnsi="Arial" w:cs="Arial"/>
                <w:bCs/>
                <w:sz w:val="18"/>
                <w:szCs w:val="18"/>
                <w:lang w:val="en-GB"/>
              </w:rPr>
              <w:t>Related persons</w:t>
            </w:r>
          </w:p>
        </w:tc>
        <w:tc>
          <w:tcPr>
            <w:tcW w:w="1440" w:type="dxa"/>
            <w:tcBorders>
              <w:top w:val="nil"/>
              <w:left w:val="nil"/>
              <w:bottom w:val="single" w:sz="4" w:space="0" w:color="auto"/>
              <w:right w:val="nil"/>
            </w:tcBorders>
            <w:shd w:val="clear" w:color="auto" w:fill="FAFAFA"/>
          </w:tcPr>
          <w:p w14:paraId="16FE24EC" w14:textId="3EF4C0CE" w:rsidR="00CB4670" w:rsidRPr="005F7D2A" w:rsidRDefault="004C28C7" w:rsidP="00327DA9">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1</w:t>
            </w:r>
            <w:r w:rsidR="00CB4670" w:rsidRPr="005F7D2A">
              <w:rPr>
                <w:rFonts w:ascii="Arial" w:eastAsia="Arial Unicode MS" w:hAnsi="Arial" w:cs="Arial"/>
                <w:sz w:val="18"/>
                <w:szCs w:val="18"/>
              </w:rPr>
              <w:t>,</w:t>
            </w:r>
            <w:r w:rsidRPr="004C28C7">
              <w:rPr>
                <w:rFonts w:ascii="Arial" w:eastAsia="Arial Unicode MS" w:hAnsi="Arial" w:cs="Arial"/>
                <w:sz w:val="18"/>
                <w:szCs w:val="18"/>
                <w:lang w:val="en-GB"/>
              </w:rPr>
              <w:t>298</w:t>
            </w:r>
          </w:p>
        </w:tc>
        <w:tc>
          <w:tcPr>
            <w:tcW w:w="1440" w:type="dxa"/>
            <w:tcBorders>
              <w:top w:val="nil"/>
              <w:left w:val="nil"/>
              <w:bottom w:val="single" w:sz="4" w:space="0" w:color="auto"/>
              <w:right w:val="nil"/>
            </w:tcBorders>
          </w:tcPr>
          <w:p w14:paraId="2EDB3EFD" w14:textId="192EE0A1" w:rsidR="00CB4670" w:rsidRPr="005F7D2A" w:rsidRDefault="004C28C7" w:rsidP="00327DA9">
            <w:pPr>
              <w:ind w:left="-40" w:right="-72"/>
              <w:jc w:val="right"/>
              <w:rPr>
                <w:rFonts w:ascii="Arial" w:eastAsia="Arial Unicode MS" w:hAnsi="Arial" w:cs="Arial"/>
                <w:sz w:val="18"/>
                <w:szCs w:val="18"/>
              </w:rPr>
            </w:pPr>
            <w:r w:rsidRPr="004C28C7">
              <w:rPr>
                <w:rFonts w:ascii="Arial" w:hAnsi="Arial" w:cs="Arial"/>
                <w:sz w:val="18"/>
                <w:szCs w:val="18"/>
                <w:lang w:val="en-GB"/>
              </w:rPr>
              <w:t>1</w:t>
            </w:r>
            <w:r w:rsidR="00CB4670" w:rsidRPr="005F7D2A">
              <w:rPr>
                <w:rFonts w:ascii="Arial" w:hAnsi="Arial" w:cs="Arial"/>
                <w:sz w:val="18"/>
                <w:szCs w:val="18"/>
              </w:rPr>
              <w:t>,</w:t>
            </w:r>
            <w:r w:rsidRPr="004C28C7">
              <w:rPr>
                <w:rFonts w:ascii="Arial" w:hAnsi="Arial" w:cs="Arial"/>
                <w:sz w:val="18"/>
                <w:szCs w:val="18"/>
                <w:lang w:val="en-GB"/>
              </w:rPr>
              <w:t>552</w:t>
            </w:r>
          </w:p>
        </w:tc>
        <w:tc>
          <w:tcPr>
            <w:tcW w:w="1440" w:type="dxa"/>
            <w:tcBorders>
              <w:top w:val="nil"/>
              <w:left w:val="nil"/>
              <w:bottom w:val="single" w:sz="4" w:space="0" w:color="auto"/>
              <w:right w:val="nil"/>
            </w:tcBorders>
            <w:shd w:val="clear" w:color="auto" w:fill="FAFAFA"/>
          </w:tcPr>
          <w:p w14:paraId="2C0C2DCD" w14:textId="575D355B" w:rsidR="00CB4670" w:rsidRPr="005F7D2A" w:rsidRDefault="004C28C7" w:rsidP="00327DA9">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1</w:t>
            </w:r>
            <w:r w:rsidR="00CB4670" w:rsidRPr="005F7D2A">
              <w:rPr>
                <w:rFonts w:ascii="Arial" w:eastAsia="Arial Unicode MS" w:hAnsi="Arial" w:cs="Arial"/>
                <w:sz w:val="18"/>
                <w:szCs w:val="18"/>
              </w:rPr>
              <w:t>,</w:t>
            </w:r>
            <w:r w:rsidRPr="004C28C7">
              <w:rPr>
                <w:rFonts w:ascii="Arial" w:eastAsia="Arial Unicode MS" w:hAnsi="Arial" w:cs="Arial"/>
                <w:sz w:val="18"/>
                <w:szCs w:val="18"/>
                <w:lang w:val="en-GB"/>
              </w:rPr>
              <w:t>298</w:t>
            </w:r>
          </w:p>
        </w:tc>
        <w:tc>
          <w:tcPr>
            <w:tcW w:w="1440" w:type="dxa"/>
            <w:tcBorders>
              <w:top w:val="nil"/>
              <w:left w:val="nil"/>
              <w:bottom w:val="single" w:sz="4" w:space="0" w:color="auto"/>
              <w:right w:val="nil"/>
            </w:tcBorders>
          </w:tcPr>
          <w:p w14:paraId="6A45ECA8" w14:textId="426DE678" w:rsidR="00CB4670" w:rsidRPr="005F7D2A" w:rsidRDefault="004C28C7" w:rsidP="00327DA9">
            <w:pPr>
              <w:ind w:left="-40" w:right="-72"/>
              <w:jc w:val="right"/>
              <w:rPr>
                <w:rFonts w:ascii="Arial" w:eastAsia="Arial Unicode MS" w:hAnsi="Arial" w:cs="Arial"/>
                <w:sz w:val="18"/>
                <w:szCs w:val="18"/>
              </w:rPr>
            </w:pPr>
            <w:r w:rsidRPr="004C28C7">
              <w:rPr>
                <w:rFonts w:ascii="Arial" w:hAnsi="Arial" w:cs="Arial"/>
                <w:sz w:val="18"/>
                <w:szCs w:val="18"/>
                <w:lang w:val="en-GB"/>
              </w:rPr>
              <w:t>1</w:t>
            </w:r>
            <w:r w:rsidR="00CB4670" w:rsidRPr="005F7D2A">
              <w:rPr>
                <w:rFonts w:ascii="Arial" w:hAnsi="Arial" w:cs="Arial"/>
                <w:sz w:val="18"/>
                <w:szCs w:val="18"/>
              </w:rPr>
              <w:t>,</w:t>
            </w:r>
            <w:r w:rsidRPr="004C28C7">
              <w:rPr>
                <w:rFonts w:ascii="Arial" w:hAnsi="Arial" w:cs="Arial"/>
                <w:sz w:val="18"/>
                <w:szCs w:val="18"/>
                <w:lang w:val="en-GB"/>
              </w:rPr>
              <w:t>552</w:t>
            </w:r>
          </w:p>
        </w:tc>
      </w:tr>
      <w:tr w:rsidR="00CB4670" w:rsidRPr="005F7D2A" w14:paraId="52AABD79" w14:textId="77777777" w:rsidTr="005F7D2A">
        <w:tc>
          <w:tcPr>
            <w:tcW w:w="3348" w:type="dxa"/>
            <w:tcBorders>
              <w:top w:val="nil"/>
              <w:left w:val="nil"/>
              <w:bottom w:val="nil"/>
              <w:right w:val="nil"/>
            </w:tcBorders>
            <w:shd w:val="clear" w:color="auto" w:fill="auto"/>
          </w:tcPr>
          <w:p w14:paraId="4717D0B8" w14:textId="4420067B" w:rsidR="00CB4670" w:rsidRPr="005F7D2A" w:rsidRDefault="00CB4670" w:rsidP="00327DA9">
            <w:pPr>
              <w:ind w:left="90"/>
              <w:jc w:val="both"/>
              <w:rPr>
                <w:rFonts w:ascii="Arial" w:hAnsi="Arial" w:cs="Arial"/>
                <w:bCs/>
                <w:sz w:val="18"/>
                <w:szCs w:val="18"/>
                <w:lang w:val="en-GB"/>
              </w:rPr>
            </w:pPr>
          </w:p>
        </w:tc>
        <w:tc>
          <w:tcPr>
            <w:tcW w:w="1440" w:type="dxa"/>
            <w:tcBorders>
              <w:top w:val="single" w:sz="4" w:space="0" w:color="auto"/>
              <w:left w:val="nil"/>
              <w:bottom w:val="nil"/>
              <w:right w:val="nil"/>
            </w:tcBorders>
            <w:shd w:val="clear" w:color="auto" w:fill="FAFAFA"/>
          </w:tcPr>
          <w:p w14:paraId="77AEF7CF" w14:textId="6E75C64E" w:rsidR="00CB4670" w:rsidRPr="005F7D2A" w:rsidRDefault="00CB4670" w:rsidP="00327DA9">
            <w:pPr>
              <w:ind w:left="-40" w:right="-72"/>
              <w:jc w:val="right"/>
              <w:rPr>
                <w:rFonts w:ascii="Arial" w:eastAsia="Arial Unicode MS" w:hAnsi="Arial" w:cs="Arial"/>
                <w:sz w:val="18"/>
                <w:szCs w:val="18"/>
                <w:lang w:val="en-GB"/>
              </w:rPr>
            </w:pPr>
          </w:p>
        </w:tc>
        <w:tc>
          <w:tcPr>
            <w:tcW w:w="1440" w:type="dxa"/>
            <w:tcBorders>
              <w:top w:val="single" w:sz="4" w:space="0" w:color="auto"/>
              <w:left w:val="nil"/>
              <w:bottom w:val="nil"/>
              <w:right w:val="nil"/>
            </w:tcBorders>
            <w:shd w:val="clear" w:color="auto" w:fill="auto"/>
          </w:tcPr>
          <w:p w14:paraId="0E65BFA8" w14:textId="1BA57B65" w:rsidR="00CB4670" w:rsidRPr="005F7D2A" w:rsidRDefault="00CB4670" w:rsidP="00327DA9">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70764275" w14:textId="135C6677" w:rsidR="00CB4670" w:rsidRPr="005F7D2A" w:rsidRDefault="00CB4670" w:rsidP="00327DA9">
            <w:pPr>
              <w:ind w:left="-40" w:right="-72"/>
              <w:jc w:val="right"/>
              <w:rPr>
                <w:rFonts w:ascii="Arial" w:eastAsia="Arial Unicode MS" w:hAnsi="Arial" w:cs="Arial"/>
                <w:sz w:val="18"/>
                <w:szCs w:val="18"/>
                <w:lang w:val="en-GB"/>
              </w:rPr>
            </w:pPr>
          </w:p>
        </w:tc>
        <w:tc>
          <w:tcPr>
            <w:tcW w:w="1440" w:type="dxa"/>
            <w:tcBorders>
              <w:top w:val="single" w:sz="4" w:space="0" w:color="auto"/>
              <w:left w:val="nil"/>
              <w:bottom w:val="nil"/>
              <w:right w:val="nil"/>
            </w:tcBorders>
            <w:shd w:val="clear" w:color="auto" w:fill="auto"/>
          </w:tcPr>
          <w:p w14:paraId="03E065B7" w14:textId="367B9BF2" w:rsidR="00CB4670" w:rsidRPr="005F7D2A" w:rsidRDefault="00CB4670" w:rsidP="00327DA9">
            <w:pPr>
              <w:ind w:left="-40" w:right="-72"/>
              <w:jc w:val="right"/>
              <w:rPr>
                <w:rFonts w:ascii="Arial" w:eastAsia="Arial Unicode MS" w:hAnsi="Arial" w:cs="Arial"/>
                <w:sz w:val="18"/>
                <w:szCs w:val="18"/>
              </w:rPr>
            </w:pPr>
          </w:p>
        </w:tc>
      </w:tr>
      <w:tr w:rsidR="00CB4670" w:rsidRPr="005F7D2A" w14:paraId="55CAA837" w14:textId="77777777" w:rsidTr="005F7D2A">
        <w:tc>
          <w:tcPr>
            <w:tcW w:w="3348" w:type="dxa"/>
            <w:tcBorders>
              <w:top w:val="nil"/>
              <w:left w:val="nil"/>
              <w:bottom w:val="nil"/>
              <w:right w:val="nil"/>
            </w:tcBorders>
            <w:shd w:val="clear" w:color="auto" w:fill="auto"/>
          </w:tcPr>
          <w:p w14:paraId="7B33BA4C" w14:textId="3F1A6CFA" w:rsidR="00CB4670" w:rsidRPr="005F7D2A" w:rsidRDefault="00CB4670" w:rsidP="00327DA9">
            <w:pPr>
              <w:ind w:left="90"/>
              <w:rPr>
                <w:rFonts w:ascii="Arial" w:hAnsi="Arial" w:cs="Arial"/>
                <w:b/>
                <w:bCs/>
                <w:spacing w:val="-12"/>
                <w:sz w:val="18"/>
                <w:szCs w:val="18"/>
              </w:rPr>
            </w:pPr>
            <w:r w:rsidRPr="005F7D2A">
              <w:rPr>
                <w:rFonts w:ascii="Arial" w:hAnsi="Arial" w:cs="Arial"/>
                <w:b/>
                <w:sz w:val="18"/>
                <w:szCs w:val="18"/>
                <w:lang w:val="en-GB"/>
              </w:rPr>
              <w:t>Total</w:t>
            </w:r>
          </w:p>
        </w:tc>
        <w:tc>
          <w:tcPr>
            <w:tcW w:w="1440" w:type="dxa"/>
            <w:tcBorders>
              <w:top w:val="nil"/>
              <w:left w:val="nil"/>
              <w:bottom w:val="single" w:sz="4" w:space="0" w:color="auto"/>
              <w:right w:val="nil"/>
            </w:tcBorders>
            <w:shd w:val="clear" w:color="auto" w:fill="FAFAFA"/>
          </w:tcPr>
          <w:p w14:paraId="0A7EF2AB" w14:textId="7FE3700E" w:rsidR="00CB4670" w:rsidRPr="005F7D2A" w:rsidRDefault="004C28C7" w:rsidP="00327DA9">
            <w:pPr>
              <w:ind w:left="-40" w:right="-72"/>
              <w:jc w:val="right"/>
              <w:rPr>
                <w:rFonts w:ascii="Arial" w:hAnsi="Arial" w:cs="Arial"/>
                <w:sz w:val="18"/>
                <w:szCs w:val="18"/>
              </w:rPr>
            </w:pPr>
            <w:r w:rsidRPr="004C28C7">
              <w:rPr>
                <w:rFonts w:ascii="Arial" w:hAnsi="Arial" w:cs="Arial"/>
                <w:sz w:val="18"/>
                <w:szCs w:val="18"/>
                <w:lang w:val="en-GB"/>
              </w:rPr>
              <w:t>8</w:t>
            </w:r>
            <w:r w:rsidR="00CB4670" w:rsidRPr="005F7D2A">
              <w:rPr>
                <w:rFonts w:ascii="Arial" w:hAnsi="Arial" w:cs="Arial"/>
                <w:sz w:val="18"/>
                <w:szCs w:val="18"/>
              </w:rPr>
              <w:t>,</w:t>
            </w:r>
            <w:r w:rsidRPr="004C28C7">
              <w:rPr>
                <w:rFonts w:ascii="Arial" w:hAnsi="Arial" w:cs="Arial"/>
                <w:sz w:val="18"/>
                <w:szCs w:val="18"/>
                <w:lang w:val="en-GB"/>
              </w:rPr>
              <w:t>707</w:t>
            </w:r>
          </w:p>
        </w:tc>
        <w:tc>
          <w:tcPr>
            <w:tcW w:w="1440" w:type="dxa"/>
            <w:tcBorders>
              <w:top w:val="nil"/>
              <w:left w:val="nil"/>
              <w:bottom w:val="single" w:sz="4" w:space="0" w:color="auto"/>
              <w:right w:val="nil"/>
            </w:tcBorders>
          </w:tcPr>
          <w:p w14:paraId="433043BE" w14:textId="0FD7D5B5" w:rsidR="00CB4670" w:rsidRPr="005F7D2A" w:rsidRDefault="004C28C7" w:rsidP="00327DA9">
            <w:pPr>
              <w:ind w:left="-40" w:right="-72"/>
              <w:jc w:val="right"/>
              <w:rPr>
                <w:rFonts w:ascii="Arial" w:hAnsi="Arial" w:cs="Arial"/>
                <w:sz w:val="18"/>
                <w:szCs w:val="18"/>
              </w:rPr>
            </w:pPr>
            <w:r w:rsidRPr="004C28C7">
              <w:rPr>
                <w:rFonts w:ascii="Arial" w:hAnsi="Arial" w:cs="Arial"/>
                <w:sz w:val="18"/>
                <w:szCs w:val="18"/>
                <w:lang w:val="en-GB"/>
              </w:rPr>
              <w:t>8</w:t>
            </w:r>
            <w:r w:rsidR="009D2F31">
              <w:rPr>
                <w:rFonts w:ascii="Arial" w:hAnsi="Arial" w:cs="Arial"/>
                <w:sz w:val="18"/>
                <w:szCs w:val="18"/>
              </w:rPr>
              <w:t>,</w:t>
            </w:r>
            <w:r w:rsidRPr="004C28C7">
              <w:rPr>
                <w:rFonts w:ascii="Arial" w:hAnsi="Arial" w:cs="Arial"/>
                <w:sz w:val="18"/>
                <w:szCs w:val="18"/>
                <w:lang w:val="en-GB"/>
              </w:rPr>
              <w:t>727</w:t>
            </w:r>
          </w:p>
        </w:tc>
        <w:tc>
          <w:tcPr>
            <w:tcW w:w="1440" w:type="dxa"/>
            <w:tcBorders>
              <w:top w:val="nil"/>
              <w:left w:val="nil"/>
              <w:bottom w:val="single" w:sz="4" w:space="0" w:color="auto"/>
              <w:right w:val="nil"/>
            </w:tcBorders>
            <w:shd w:val="clear" w:color="auto" w:fill="FAFAFA"/>
          </w:tcPr>
          <w:p w14:paraId="2DA39DA7" w14:textId="608A1352" w:rsidR="00CB4670" w:rsidRPr="005F7D2A" w:rsidRDefault="004C28C7" w:rsidP="00327DA9">
            <w:pPr>
              <w:ind w:left="-40" w:right="-72"/>
              <w:jc w:val="right"/>
              <w:rPr>
                <w:rFonts w:ascii="Arial" w:hAnsi="Arial" w:cs="Arial"/>
                <w:sz w:val="18"/>
                <w:szCs w:val="18"/>
              </w:rPr>
            </w:pPr>
            <w:r w:rsidRPr="004C28C7">
              <w:rPr>
                <w:rFonts w:ascii="Arial" w:hAnsi="Arial" w:cs="Arial"/>
                <w:sz w:val="18"/>
                <w:szCs w:val="18"/>
                <w:lang w:val="en-GB"/>
              </w:rPr>
              <w:t>9</w:t>
            </w:r>
            <w:r w:rsidR="00CB4670" w:rsidRPr="005F7D2A">
              <w:rPr>
                <w:rFonts w:ascii="Arial" w:hAnsi="Arial" w:cs="Arial"/>
                <w:sz w:val="18"/>
                <w:szCs w:val="18"/>
              </w:rPr>
              <w:t>,</w:t>
            </w:r>
            <w:r w:rsidRPr="004C28C7">
              <w:rPr>
                <w:rFonts w:ascii="Arial" w:hAnsi="Arial" w:cs="Arial"/>
                <w:sz w:val="18"/>
                <w:szCs w:val="18"/>
                <w:lang w:val="en-GB"/>
              </w:rPr>
              <w:t>494</w:t>
            </w:r>
          </w:p>
        </w:tc>
        <w:tc>
          <w:tcPr>
            <w:tcW w:w="1440" w:type="dxa"/>
            <w:tcBorders>
              <w:top w:val="nil"/>
              <w:left w:val="nil"/>
              <w:bottom w:val="single" w:sz="4" w:space="0" w:color="auto"/>
              <w:right w:val="nil"/>
            </w:tcBorders>
          </w:tcPr>
          <w:p w14:paraId="78E3CA09" w14:textId="1B7D8AE8" w:rsidR="00CB4670" w:rsidRPr="005F7D2A" w:rsidRDefault="004C28C7" w:rsidP="00CB4670">
            <w:pPr>
              <w:ind w:left="-40" w:right="-72"/>
              <w:jc w:val="right"/>
              <w:rPr>
                <w:rFonts w:ascii="Arial" w:hAnsi="Arial" w:cs="Arial"/>
                <w:sz w:val="18"/>
                <w:szCs w:val="18"/>
              </w:rPr>
            </w:pPr>
            <w:r w:rsidRPr="004C28C7">
              <w:rPr>
                <w:rFonts w:ascii="Arial" w:hAnsi="Arial" w:cs="Arial"/>
                <w:sz w:val="18"/>
                <w:szCs w:val="18"/>
                <w:lang w:val="en-GB"/>
              </w:rPr>
              <w:t>9</w:t>
            </w:r>
            <w:r w:rsidR="00CB4670" w:rsidRPr="005F7D2A">
              <w:rPr>
                <w:rFonts w:ascii="Arial" w:hAnsi="Arial" w:cs="Arial"/>
                <w:sz w:val="18"/>
                <w:szCs w:val="18"/>
              </w:rPr>
              <w:t>,</w:t>
            </w:r>
            <w:r w:rsidRPr="004C28C7">
              <w:rPr>
                <w:rFonts w:ascii="Arial" w:hAnsi="Arial" w:cs="Arial"/>
                <w:sz w:val="18"/>
                <w:szCs w:val="18"/>
                <w:lang w:val="en-GB"/>
              </w:rPr>
              <w:t>464</w:t>
            </w:r>
          </w:p>
        </w:tc>
      </w:tr>
      <w:tr w:rsidR="00CB4670" w:rsidRPr="005F7D2A" w14:paraId="17C6452F" w14:textId="77777777" w:rsidTr="005F7D2A">
        <w:tc>
          <w:tcPr>
            <w:tcW w:w="3348" w:type="dxa"/>
            <w:tcBorders>
              <w:top w:val="nil"/>
              <w:left w:val="nil"/>
              <w:bottom w:val="nil"/>
              <w:right w:val="nil"/>
            </w:tcBorders>
            <w:shd w:val="clear" w:color="auto" w:fill="auto"/>
          </w:tcPr>
          <w:p w14:paraId="5AA42404" w14:textId="6FA013FA" w:rsidR="00CB4670" w:rsidRPr="005F7D2A" w:rsidRDefault="00CB4670" w:rsidP="00327DA9">
            <w:pPr>
              <w:ind w:left="90"/>
              <w:jc w:val="both"/>
              <w:rPr>
                <w:rFonts w:ascii="Arial" w:hAnsi="Arial" w:cs="Arial"/>
                <w:b/>
                <w:sz w:val="18"/>
                <w:szCs w:val="18"/>
                <w:lang w:val="en-GB"/>
              </w:rPr>
            </w:pPr>
          </w:p>
        </w:tc>
        <w:tc>
          <w:tcPr>
            <w:tcW w:w="1440" w:type="dxa"/>
            <w:tcBorders>
              <w:top w:val="single" w:sz="4" w:space="0" w:color="auto"/>
              <w:left w:val="nil"/>
              <w:bottom w:val="nil"/>
              <w:right w:val="nil"/>
            </w:tcBorders>
            <w:shd w:val="clear" w:color="auto" w:fill="FAFAFA"/>
          </w:tcPr>
          <w:p w14:paraId="660685B7" w14:textId="6096FC36" w:rsidR="00CB4670" w:rsidRPr="005F7D2A" w:rsidRDefault="00CB4670" w:rsidP="00327DA9">
            <w:pPr>
              <w:ind w:left="-40" w:right="-72"/>
              <w:jc w:val="right"/>
              <w:rPr>
                <w:rFonts w:ascii="Arial" w:eastAsia="Arial Unicode MS" w:hAnsi="Arial" w:cs="Arial"/>
                <w:sz w:val="18"/>
                <w:szCs w:val="18"/>
                <w:lang w:val="en-GB"/>
              </w:rPr>
            </w:pPr>
          </w:p>
        </w:tc>
        <w:tc>
          <w:tcPr>
            <w:tcW w:w="1440" w:type="dxa"/>
            <w:tcBorders>
              <w:top w:val="single" w:sz="4" w:space="0" w:color="auto"/>
              <w:left w:val="nil"/>
              <w:bottom w:val="nil"/>
              <w:right w:val="nil"/>
            </w:tcBorders>
          </w:tcPr>
          <w:p w14:paraId="2344BCA3" w14:textId="6B2B455E" w:rsidR="00CB4670" w:rsidRPr="005F7D2A" w:rsidRDefault="00CB4670" w:rsidP="00327DA9">
            <w:pPr>
              <w:ind w:left="-40" w:right="-72"/>
              <w:jc w:val="right"/>
              <w:rPr>
                <w:rFonts w:ascii="Arial" w:eastAsia="Arial Unicode MS" w:hAnsi="Arial" w:cs="Arial"/>
                <w:sz w:val="18"/>
                <w:szCs w:val="18"/>
                <w:lang w:val="en-GB"/>
              </w:rPr>
            </w:pPr>
          </w:p>
        </w:tc>
        <w:tc>
          <w:tcPr>
            <w:tcW w:w="1440" w:type="dxa"/>
            <w:tcBorders>
              <w:top w:val="single" w:sz="4" w:space="0" w:color="auto"/>
              <w:left w:val="nil"/>
              <w:bottom w:val="nil"/>
              <w:right w:val="nil"/>
            </w:tcBorders>
            <w:shd w:val="clear" w:color="auto" w:fill="FAFAFA"/>
          </w:tcPr>
          <w:p w14:paraId="1F05760F" w14:textId="5AD3AB3C" w:rsidR="00CB4670" w:rsidRPr="005F7D2A" w:rsidRDefault="00CB4670" w:rsidP="00327DA9">
            <w:pPr>
              <w:ind w:left="-40" w:right="-72"/>
              <w:jc w:val="right"/>
              <w:rPr>
                <w:rFonts w:ascii="Arial" w:eastAsia="Arial Unicode MS" w:hAnsi="Arial" w:cs="Arial"/>
                <w:sz w:val="18"/>
                <w:szCs w:val="18"/>
                <w:lang w:val="en-GB"/>
              </w:rPr>
            </w:pPr>
          </w:p>
        </w:tc>
        <w:tc>
          <w:tcPr>
            <w:tcW w:w="1440" w:type="dxa"/>
            <w:tcBorders>
              <w:top w:val="single" w:sz="4" w:space="0" w:color="auto"/>
              <w:left w:val="nil"/>
              <w:bottom w:val="nil"/>
              <w:right w:val="nil"/>
            </w:tcBorders>
          </w:tcPr>
          <w:p w14:paraId="2F8EE3CF" w14:textId="7611288C" w:rsidR="00CB4670" w:rsidRPr="005F7D2A" w:rsidRDefault="00CB4670" w:rsidP="00327DA9">
            <w:pPr>
              <w:ind w:left="-40" w:right="-72"/>
              <w:jc w:val="right"/>
              <w:rPr>
                <w:rFonts w:ascii="Arial" w:eastAsia="Arial Unicode MS" w:hAnsi="Arial" w:cs="Arial"/>
                <w:sz w:val="18"/>
                <w:szCs w:val="18"/>
                <w:lang w:val="en-GB"/>
              </w:rPr>
            </w:pPr>
          </w:p>
        </w:tc>
      </w:tr>
      <w:tr w:rsidR="00CB4670" w:rsidRPr="005F7D2A" w14:paraId="61799047" w14:textId="77777777" w:rsidTr="005F7D2A">
        <w:tc>
          <w:tcPr>
            <w:tcW w:w="3348" w:type="dxa"/>
            <w:tcBorders>
              <w:top w:val="nil"/>
              <w:left w:val="nil"/>
              <w:bottom w:val="nil"/>
              <w:right w:val="nil"/>
            </w:tcBorders>
            <w:shd w:val="clear" w:color="auto" w:fill="auto"/>
          </w:tcPr>
          <w:p w14:paraId="58F2FB30" w14:textId="0B4D7760" w:rsidR="00CB4670" w:rsidRPr="005F7D2A" w:rsidRDefault="00CB4670" w:rsidP="00327DA9">
            <w:pPr>
              <w:ind w:left="90"/>
              <w:jc w:val="both"/>
              <w:rPr>
                <w:rFonts w:ascii="Arial" w:hAnsi="Arial" w:cs="Arial"/>
                <w:b/>
                <w:sz w:val="18"/>
                <w:szCs w:val="18"/>
                <w:lang w:val="en-GB"/>
              </w:rPr>
            </w:pPr>
            <w:r w:rsidRPr="005F7D2A">
              <w:rPr>
                <w:rFonts w:ascii="Arial" w:hAnsi="Arial" w:cs="Arial"/>
                <w:b/>
                <w:sz w:val="18"/>
                <w:szCs w:val="18"/>
                <w:lang w:val="en-GB"/>
              </w:rPr>
              <w:t>Finance costs</w:t>
            </w:r>
          </w:p>
        </w:tc>
        <w:tc>
          <w:tcPr>
            <w:tcW w:w="1440" w:type="dxa"/>
            <w:tcBorders>
              <w:top w:val="nil"/>
              <w:left w:val="nil"/>
              <w:bottom w:val="nil"/>
              <w:right w:val="nil"/>
            </w:tcBorders>
            <w:shd w:val="clear" w:color="auto" w:fill="FAFAFA"/>
          </w:tcPr>
          <w:p w14:paraId="7C9B3900" w14:textId="77777777" w:rsidR="00CB4670" w:rsidRPr="005F7D2A" w:rsidRDefault="00CB4670" w:rsidP="00327DA9">
            <w:pPr>
              <w:ind w:left="-40" w:right="-72"/>
              <w:jc w:val="right"/>
              <w:rPr>
                <w:rFonts w:ascii="Arial" w:eastAsia="Arial Unicode MS" w:hAnsi="Arial" w:cs="Arial"/>
                <w:sz w:val="18"/>
                <w:szCs w:val="18"/>
                <w:lang w:val="en-GB"/>
              </w:rPr>
            </w:pPr>
          </w:p>
        </w:tc>
        <w:tc>
          <w:tcPr>
            <w:tcW w:w="1440" w:type="dxa"/>
            <w:tcBorders>
              <w:top w:val="nil"/>
              <w:left w:val="nil"/>
              <w:bottom w:val="nil"/>
              <w:right w:val="nil"/>
            </w:tcBorders>
          </w:tcPr>
          <w:p w14:paraId="69E6A9A9" w14:textId="77777777" w:rsidR="00CB4670" w:rsidRPr="005F7D2A" w:rsidRDefault="00CB4670" w:rsidP="00327DA9">
            <w:pPr>
              <w:ind w:left="-40" w:right="-72"/>
              <w:jc w:val="right"/>
              <w:rPr>
                <w:rFonts w:ascii="Arial" w:eastAsia="Arial Unicode MS" w:hAnsi="Arial" w:cs="Arial"/>
                <w:sz w:val="18"/>
                <w:szCs w:val="18"/>
                <w:lang w:val="en-GB"/>
              </w:rPr>
            </w:pPr>
          </w:p>
        </w:tc>
        <w:tc>
          <w:tcPr>
            <w:tcW w:w="1440" w:type="dxa"/>
            <w:tcBorders>
              <w:top w:val="nil"/>
              <w:left w:val="nil"/>
              <w:bottom w:val="nil"/>
              <w:right w:val="nil"/>
            </w:tcBorders>
            <w:shd w:val="clear" w:color="auto" w:fill="FAFAFA"/>
          </w:tcPr>
          <w:p w14:paraId="5107B18E" w14:textId="77777777" w:rsidR="00CB4670" w:rsidRPr="005F7D2A" w:rsidRDefault="00CB4670" w:rsidP="00327DA9">
            <w:pPr>
              <w:ind w:left="-40" w:right="-72"/>
              <w:jc w:val="right"/>
              <w:rPr>
                <w:rFonts w:ascii="Arial" w:eastAsia="Arial Unicode MS" w:hAnsi="Arial" w:cs="Arial"/>
                <w:sz w:val="18"/>
                <w:szCs w:val="18"/>
                <w:lang w:val="en-GB"/>
              </w:rPr>
            </w:pPr>
          </w:p>
        </w:tc>
        <w:tc>
          <w:tcPr>
            <w:tcW w:w="1440" w:type="dxa"/>
            <w:tcBorders>
              <w:top w:val="nil"/>
              <w:left w:val="nil"/>
              <w:bottom w:val="nil"/>
              <w:right w:val="nil"/>
            </w:tcBorders>
          </w:tcPr>
          <w:p w14:paraId="2F336369" w14:textId="77777777" w:rsidR="00CB4670" w:rsidRPr="005F7D2A" w:rsidRDefault="00CB4670" w:rsidP="00327DA9">
            <w:pPr>
              <w:ind w:left="-40" w:right="-72"/>
              <w:jc w:val="right"/>
              <w:rPr>
                <w:rFonts w:ascii="Arial" w:eastAsia="Arial Unicode MS" w:hAnsi="Arial" w:cs="Arial"/>
                <w:sz w:val="18"/>
                <w:szCs w:val="18"/>
                <w:lang w:val="en-GB"/>
              </w:rPr>
            </w:pPr>
          </w:p>
        </w:tc>
      </w:tr>
      <w:tr w:rsidR="00CB4670" w:rsidRPr="005F7D2A" w14:paraId="4D8D2918" w14:textId="77777777" w:rsidTr="005F7D2A">
        <w:tc>
          <w:tcPr>
            <w:tcW w:w="3348" w:type="dxa"/>
            <w:tcBorders>
              <w:top w:val="nil"/>
              <w:left w:val="nil"/>
              <w:bottom w:val="nil"/>
              <w:right w:val="nil"/>
            </w:tcBorders>
            <w:shd w:val="clear" w:color="auto" w:fill="auto"/>
          </w:tcPr>
          <w:p w14:paraId="697C1820" w14:textId="557D9D5D" w:rsidR="00CB4670" w:rsidRPr="005F7D2A" w:rsidRDefault="00CB4670" w:rsidP="00327DA9">
            <w:pPr>
              <w:ind w:left="90"/>
              <w:jc w:val="both"/>
              <w:rPr>
                <w:rFonts w:ascii="Arial" w:hAnsi="Arial" w:cs="Arial"/>
                <w:b/>
                <w:sz w:val="18"/>
                <w:szCs w:val="18"/>
                <w:lang w:val="en-GB"/>
              </w:rPr>
            </w:pPr>
            <w:r w:rsidRPr="005F7D2A">
              <w:rPr>
                <w:rFonts w:ascii="Arial" w:hAnsi="Arial" w:cs="Arial"/>
                <w:bCs/>
                <w:sz w:val="18"/>
                <w:szCs w:val="18"/>
                <w:lang w:val="en-GB"/>
              </w:rPr>
              <w:t>Related parties</w:t>
            </w:r>
          </w:p>
        </w:tc>
        <w:tc>
          <w:tcPr>
            <w:tcW w:w="1440" w:type="dxa"/>
            <w:tcBorders>
              <w:top w:val="nil"/>
              <w:left w:val="nil"/>
              <w:bottom w:val="nil"/>
              <w:right w:val="nil"/>
            </w:tcBorders>
            <w:shd w:val="clear" w:color="auto" w:fill="FAFAFA"/>
          </w:tcPr>
          <w:p w14:paraId="58B6687A" w14:textId="732907A9" w:rsidR="00CB4670" w:rsidRPr="005F7D2A" w:rsidRDefault="004C28C7" w:rsidP="00327DA9">
            <w:pPr>
              <w:ind w:left="-40" w:right="-72"/>
              <w:jc w:val="right"/>
              <w:rPr>
                <w:rFonts w:ascii="Arial" w:eastAsia="Arial Unicode MS" w:hAnsi="Arial" w:cs="Arial"/>
                <w:sz w:val="18"/>
                <w:szCs w:val="18"/>
                <w:lang w:val="en-GB"/>
              </w:rPr>
            </w:pPr>
            <w:r w:rsidRPr="004C28C7">
              <w:rPr>
                <w:rFonts w:ascii="Arial" w:eastAsia="Arial Unicode MS" w:hAnsi="Arial" w:cs="Arial"/>
                <w:sz w:val="18"/>
                <w:szCs w:val="18"/>
                <w:lang w:val="en-GB"/>
              </w:rPr>
              <w:t>3</w:t>
            </w:r>
            <w:r w:rsidR="00CB4670" w:rsidRPr="005F7D2A">
              <w:rPr>
                <w:rFonts w:ascii="Arial" w:eastAsia="Arial Unicode MS" w:hAnsi="Arial" w:cs="Arial"/>
                <w:sz w:val="18"/>
                <w:szCs w:val="18"/>
                <w:lang w:val="en-GB"/>
              </w:rPr>
              <w:t>,</w:t>
            </w:r>
            <w:r w:rsidRPr="004C28C7">
              <w:rPr>
                <w:rFonts w:ascii="Arial" w:eastAsia="Arial Unicode MS" w:hAnsi="Arial" w:cs="Arial"/>
                <w:sz w:val="18"/>
                <w:szCs w:val="18"/>
                <w:lang w:val="en-GB"/>
              </w:rPr>
              <w:t>343</w:t>
            </w:r>
          </w:p>
        </w:tc>
        <w:tc>
          <w:tcPr>
            <w:tcW w:w="1440" w:type="dxa"/>
            <w:tcBorders>
              <w:top w:val="nil"/>
              <w:left w:val="nil"/>
              <w:bottom w:val="nil"/>
              <w:right w:val="nil"/>
            </w:tcBorders>
          </w:tcPr>
          <w:p w14:paraId="68D2FCE4" w14:textId="142F3D46" w:rsidR="00CB4670" w:rsidRPr="005F7D2A" w:rsidRDefault="004C28C7" w:rsidP="00327DA9">
            <w:pPr>
              <w:ind w:left="-40" w:right="-72"/>
              <w:jc w:val="right"/>
              <w:rPr>
                <w:rFonts w:ascii="Arial" w:eastAsia="Arial Unicode MS" w:hAnsi="Arial" w:cs="Arial"/>
                <w:sz w:val="18"/>
                <w:szCs w:val="18"/>
                <w:lang w:val="en-GB"/>
              </w:rPr>
            </w:pPr>
            <w:r w:rsidRPr="004C28C7">
              <w:rPr>
                <w:rFonts w:ascii="Arial" w:eastAsia="Arial Unicode MS" w:hAnsi="Arial" w:cs="Arial"/>
                <w:sz w:val="18"/>
                <w:szCs w:val="18"/>
                <w:lang w:val="en-GB"/>
              </w:rPr>
              <w:t>3</w:t>
            </w:r>
            <w:r w:rsidR="00CB4670" w:rsidRPr="005F7D2A">
              <w:rPr>
                <w:rFonts w:ascii="Arial" w:eastAsia="Arial Unicode MS" w:hAnsi="Arial" w:cs="Arial"/>
                <w:sz w:val="18"/>
                <w:szCs w:val="18"/>
                <w:lang w:val="en-GB"/>
              </w:rPr>
              <w:t>,</w:t>
            </w:r>
            <w:r w:rsidRPr="004C28C7">
              <w:rPr>
                <w:rFonts w:ascii="Arial" w:eastAsia="Arial Unicode MS" w:hAnsi="Arial" w:cs="Arial"/>
                <w:sz w:val="18"/>
                <w:szCs w:val="18"/>
                <w:lang w:val="en-GB"/>
              </w:rPr>
              <w:t>482</w:t>
            </w:r>
          </w:p>
        </w:tc>
        <w:tc>
          <w:tcPr>
            <w:tcW w:w="1440" w:type="dxa"/>
            <w:tcBorders>
              <w:top w:val="nil"/>
              <w:left w:val="nil"/>
              <w:bottom w:val="nil"/>
              <w:right w:val="nil"/>
            </w:tcBorders>
            <w:shd w:val="clear" w:color="auto" w:fill="FAFAFA"/>
          </w:tcPr>
          <w:p w14:paraId="013C983D" w14:textId="385D99AE" w:rsidR="00CB4670" w:rsidRPr="005F7D2A" w:rsidRDefault="004C28C7" w:rsidP="00327DA9">
            <w:pPr>
              <w:ind w:left="-40" w:right="-72"/>
              <w:jc w:val="right"/>
              <w:rPr>
                <w:rFonts w:ascii="Arial" w:eastAsia="Arial Unicode MS" w:hAnsi="Arial" w:cs="Arial"/>
                <w:sz w:val="18"/>
                <w:szCs w:val="18"/>
                <w:lang w:val="en-GB"/>
              </w:rPr>
            </w:pPr>
            <w:r w:rsidRPr="004C28C7">
              <w:rPr>
                <w:rFonts w:ascii="Arial" w:eastAsia="Arial Unicode MS" w:hAnsi="Arial" w:cs="Arial"/>
                <w:sz w:val="18"/>
                <w:szCs w:val="18"/>
                <w:lang w:val="en-GB"/>
              </w:rPr>
              <w:t>3</w:t>
            </w:r>
            <w:r w:rsidR="00CB4670" w:rsidRPr="005F7D2A">
              <w:rPr>
                <w:rFonts w:ascii="Arial" w:eastAsia="Arial Unicode MS" w:hAnsi="Arial" w:cs="Arial"/>
                <w:sz w:val="18"/>
                <w:szCs w:val="18"/>
                <w:lang w:val="en-GB"/>
              </w:rPr>
              <w:t>,</w:t>
            </w:r>
            <w:r w:rsidRPr="004C28C7">
              <w:rPr>
                <w:rFonts w:ascii="Arial" w:eastAsia="Arial Unicode MS" w:hAnsi="Arial" w:cs="Arial"/>
                <w:sz w:val="18"/>
                <w:szCs w:val="18"/>
                <w:lang w:val="en-GB"/>
              </w:rPr>
              <w:t>343</w:t>
            </w:r>
          </w:p>
        </w:tc>
        <w:tc>
          <w:tcPr>
            <w:tcW w:w="1440" w:type="dxa"/>
            <w:tcBorders>
              <w:top w:val="nil"/>
              <w:left w:val="nil"/>
              <w:bottom w:val="nil"/>
              <w:right w:val="nil"/>
            </w:tcBorders>
          </w:tcPr>
          <w:p w14:paraId="0CA914BC" w14:textId="22402F69" w:rsidR="00CB4670" w:rsidRPr="005F7D2A" w:rsidRDefault="004C28C7" w:rsidP="00327DA9">
            <w:pPr>
              <w:ind w:left="-40" w:right="-72"/>
              <w:jc w:val="right"/>
              <w:rPr>
                <w:rFonts w:ascii="Arial" w:eastAsia="Arial Unicode MS" w:hAnsi="Arial" w:cs="Arial"/>
                <w:sz w:val="18"/>
                <w:szCs w:val="18"/>
                <w:lang w:val="en-GB"/>
              </w:rPr>
            </w:pPr>
            <w:r w:rsidRPr="004C28C7">
              <w:rPr>
                <w:rFonts w:ascii="Arial" w:eastAsia="Arial Unicode MS" w:hAnsi="Arial" w:cs="Arial"/>
                <w:sz w:val="18"/>
                <w:szCs w:val="18"/>
                <w:lang w:val="en-GB"/>
              </w:rPr>
              <w:t>3</w:t>
            </w:r>
            <w:r w:rsidR="00CB4670" w:rsidRPr="005F7D2A">
              <w:rPr>
                <w:rFonts w:ascii="Arial" w:eastAsia="Arial Unicode MS" w:hAnsi="Arial" w:cs="Arial"/>
                <w:sz w:val="18"/>
                <w:szCs w:val="18"/>
                <w:lang w:val="en-GB"/>
              </w:rPr>
              <w:t>,</w:t>
            </w:r>
            <w:r w:rsidRPr="004C28C7">
              <w:rPr>
                <w:rFonts w:ascii="Arial" w:eastAsia="Arial Unicode MS" w:hAnsi="Arial" w:cs="Arial"/>
                <w:sz w:val="18"/>
                <w:szCs w:val="18"/>
                <w:lang w:val="en-GB"/>
              </w:rPr>
              <w:t>482</w:t>
            </w:r>
          </w:p>
        </w:tc>
      </w:tr>
      <w:tr w:rsidR="00CB4670" w:rsidRPr="005F7D2A" w14:paraId="4FD645D4" w14:textId="77777777" w:rsidTr="005F7D2A">
        <w:tc>
          <w:tcPr>
            <w:tcW w:w="3348" w:type="dxa"/>
            <w:tcBorders>
              <w:top w:val="nil"/>
              <w:left w:val="nil"/>
              <w:bottom w:val="nil"/>
              <w:right w:val="nil"/>
            </w:tcBorders>
            <w:shd w:val="clear" w:color="auto" w:fill="auto"/>
          </w:tcPr>
          <w:p w14:paraId="0B906972" w14:textId="5FF2FFB1" w:rsidR="00CB4670" w:rsidRPr="005F7D2A" w:rsidRDefault="00CB4670" w:rsidP="00327DA9">
            <w:pPr>
              <w:ind w:left="90"/>
              <w:jc w:val="both"/>
              <w:rPr>
                <w:rFonts w:ascii="Arial" w:hAnsi="Arial" w:cs="Arial"/>
                <w:b/>
                <w:sz w:val="18"/>
                <w:szCs w:val="18"/>
                <w:lang w:val="en-GB"/>
              </w:rPr>
            </w:pPr>
            <w:r w:rsidRPr="005F7D2A">
              <w:rPr>
                <w:rFonts w:ascii="Arial" w:hAnsi="Arial" w:cs="Arial"/>
                <w:bCs/>
                <w:sz w:val="18"/>
                <w:szCs w:val="18"/>
                <w:lang w:val="en-GB"/>
              </w:rPr>
              <w:t>Related persons</w:t>
            </w:r>
          </w:p>
        </w:tc>
        <w:tc>
          <w:tcPr>
            <w:tcW w:w="1440" w:type="dxa"/>
            <w:tcBorders>
              <w:top w:val="nil"/>
              <w:left w:val="nil"/>
              <w:bottom w:val="single" w:sz="4" w:space="0" w:color="auto"/>
              <w:right w:val="nil"/>
            </w:tcBorders>
            <w:shd w:val="clear" w:color="auto" w:fill="FAFAFA"/>
          </w:tcPr>
          <w:p w14:paraId="3E29EC77" w14:textId="5DF45734" w:rsidR="00CB4670" w:rsidRPr="005F7D2A" w:rsidRDefault="004C28C7" w:rsidP="00327DA9">
            <w:pPr>
              <w:ind w:left="-40" w:right="-72"/>
              <w:jc w:val="right"/>
              <w:rPr>
                <w:rFonts w:ascii="Arial" w:eastAsia="Arial Unicode MS" w:hAnsi="Arial" w:cs="Arial"/>
                <w:sz w:val="18"/>
                <w:szCs w:val="18"/>
                <w:lang w:val="en-GB"/>
              </w:rPr>
            </w:pPr>
            <w:r w:rsidRPr="004C28C7">
              <w:rPr>
                <w:rFonts w:ascii="Arial" w:eastAsia="Arial Unicode MS" w:hAnsi="Arial" w:cs="Arial"/>
                <w:sz w:val="18"/>
                <w:szCs w:val="18"/>
                <w:lang w:val="en-GB"/>
              </w:rPr>
              <w:t>12</w:t>
            </w:r>
          </w:p>
        </w:tc>
        <w:tc>
          <w:tcPr>
            <w:tcW w:w="1440" w:type="dxa"/>
            <w:tcBorders>
              <w:top w:val="nil"/>
              <w:left w:val="nil"/>
              <w:bottom w:val="single" w:sz="4" w:space="0" w:color="auto"/>
              <w:right w:val="nil"/>
            </w:tcBorders>
          </w:tcPr>
          <w:p w14:paraId="696177F4" w14:textId="5E3212B1" w:rsidR="00CB4670" w:rsidRPr="005F7D2A" w:rsidRDefault="004C28C7" w:rsidP="00327DA9">
            <w:pPr>
              <w:ind w:left="-40" w:right="-72"/>
              <w:jc w:val="right"/>
              <w:rPr>
                <w:rFonts w:ascii="Arial" w:eastAsia="Arial Unicode MS" w:hAnsi="Arial" w:cs="Arial"/>
                <w:sz w:val="18"/>
                <w:szCs w:val="18"/>
                <w:lang w:val="en-GB"/>
              </w:rPr>
            </w:pPr>
            <w:r w:rsidRPr="004C28C7">
              <w:rPr>
                <w:rFonts w:ascii="Arial" w:eastAsia="Arial Unicode MS" w:hAnsi="Arial" w:cs="Arial"/>
                <w:sz w:val="18"/>
                <w:szCs w:val="18"/>
                <w:lang w:val="en-GB"/>
              </w:rPr>
              <w:t>3</w:t>
            </w:r>
          </w:p>
        </w:tc>
        <w:tc>
          <w:tcPr>
            <w:tcW w:w="1440" w:type="dxa"/>
            <w:tcBorders>
              <w:top w:val="nil"/>
              <w:left w:val="nil"/>
              <w:bottom w:val="single" w:sz="4" w:space="0" w:color="auto"/>
              <w:right w:val="nil"/>
            </w:tcBorders>
            <w:shd w:val="clear" w:color="auto" w:fill="FAFAFA"/>
          </w:tcPr>
          <w:p w14:paraId="5B43CCF7" w14:textId="139DDFE9" w:rsidR="00CB4670" w:rsidRPr="005F7D2A" w:rsidRDefault="004C28C7" w:rsidP="00327DA9">
            <w:pPr>
              <w:ind w:left="-40" w:right="-72"/>
              <w:jc w:val="right"/>
              <w:rPr>
                <w:rFonts w:ascii="Arial" w:eastAsia="Arial Unicode MS" w:hAnsi="Arial" w:cs="Arial"/>
                <w:sz w:val="18"/>
                <w:szCs w:val="18"/>
                <w:lang w:val="en-GB"/>
              </w:rPr>
            </w:pPr>
            <w:r w:rsidRPr="004C28C7">
              <w:rPr>
                <w:rFonts w:ascii="Arial" w:eastAsia="Arial Unicode MS" w:hAnsi="Arial" w:cs="Arial"/>
                <w:sz w:val="18"/>
                <w:szCs w:val="18"/>
                <w:lang w:val="en-GB"/>
              </w:rPr>
              <w:t>12</w:t>
            </w:r>
          </w:p>
        </w:tc>
        <w:tc>
          <w:tcPr>
            <w:tcW w:w="1440" w:type="dxa"/>
            <w:tcBorders>
              <w:top w:val="nil"/>
              <w:left w:val="nil"/>
              <w:bottom w:val="single" w:sz="4" w:space="0" w:color="auto"/>
              <w:right w:val="nil"/>
            </w:tcBorders>
          </w:tcPr>
          <w:p w14:paraId="531B0D33" w14:textId="2E61F469" w:rsidR="00CB4670" w:rsidRPr="005F7D2A" w:rsidRDefault="004C28C7" w:rsidP="00327DA9">
            <w:pPr>
              <w:ind w:left="-40" w:right="-72"/>
              <w:jc w:val="right"/>
              <w:rPr>
                <w:rFonts w:ascii="Arial" w:eastAsia="Arial Unicode MS" w:hAnsi="Arial" w:cs="Arial"/>
                <w:sz w:val="18"/>
                <w:szCs w:val="18"/>
                <w:lang w:val="en-GB"/>
              </w:rPr>
            </w:pPr>
            <w:r w:rsidRPr="004C28C7">
              <w:rPr>
                <w:rFonts w:ascii="Arial" w:eastAsia="Arial Unicode MS" w:hAnsi="Arial" w:cs="Arial"/>
                <w:sz w:val="18"/>
                <w:szCs w:val="18"/>
                <w:lang w:val="en-GB"/>
              </w:rPr>
              <w:t>3</w:t>
            </w:r>
          </w:p>
        </w:tc>
      </w:tr>
      <w:tr w:rsidR="00CB4670" w:rsidRPr="005F7D2A" w14:paraId="6D8A2E4E" w14:textId="77777777" w:rsidTr="005F7D2A">
        <w:tc>
          <w:tcPr>
            <w:tcW w:w="3348" w:type="dxa"/>
            <w:tcBorders>
              <w:top w:val="nil"/>
              <w:left w:val="nil"/>
              <w:bottom w:val="nil"/>
              <w:right w:val="nil"/>
            </w:tcBorders>
            <w:shd w:val="clear" w:color="auto" w:fill="auto"/>
          </w:tcPr>
          <w:p w14:paraId="400733B3" w14:textId="63ED0328" w:rsidR="00CB4670" w:rsidRPr="005F7D2A" w:rsidRDefault="00CB4670" w:rsidP="00327DA9">
            <w:pPr>
              <w:ind w:left="90"/>
              <w:jc w:val="both"/>
              <w:rPr>
                <w:rFonts w:ascii="Arial" w:hAnsi="Arial" w:cs="Arial"/>
                <w:b/>
                <w:sz w:val="18"/>
                <w:szCs w:val="18"/>
                <w:lang w:val="en-GB"/>
              </w:rPr>
            </w:pPr>
          </w:p>
        </w:tc>
        <w:tc>
          <w:tcPr>
            <w:tcW w:w="1440" w:type="dxa"/>
            <w:tcBorders>
              <w:top w:val="single" w:sz="4" w:space="0" w:color="auto"/>
              <w:left w:val="nil"/>
              <w:bottom w:val="nil"/>
              <w:right w:val="nil"/>
            </w:tcBorders>
            <w:shd w:val="clear" w:color="auto" w:fill="FAFAFA"/>
          </w:tcPr>
          <w:p w14:paraId="6F573703" w14:textId="7D170F0F" w:rsidR="00CB4670" w:rsidRPr="005F7D2A" w:rsidRDefault="00CB4670" w:rsidP="00327DA9">
            <w:pPr>
              <w:ind w:left="-40" w:right="-72"/>
              <w:jc w:val="right"/>
              <w:rPr>
                <w:rFonts w:ascii="Arial" w:eastAsia="Arial Unicode MS" w:hAnsi="Arial" w:cs="Arial"/>
                <w:sz w:val="18"/>
                <w:szCs w:val="18"/>
                <w:lang w:val="en-GB"/>
              </w:rPr>
            </w:pPr>
          </w:p>
        </w:tc>
        <w:tc>
          <w:tcPr>
            <w:tcW w:w="1440" w:type="dxa"/>
            <w:tcBorders>
              <w:top w:val="single" w:sz="4" w:space="0" w:color="auto"/>
              <w:left w:val="nil"/>
              <w:bottom w:val="nil"/>
              <w:right w:val="nil"/>
            </w:tcBorders>
          </w:tcPr>
          <w:p w14:paraId="7FE657E3" w14:textId="169EF4FE" w:rsidR="00CB4670" w:rsidRPr="005F7D2A" w:rsidRDefault="00CB4670" w:rsidP="00327DA9">
            <w:pPr>
              <w:ind w:left="-40" w:right="-72"/>
              <w:jc w:val="right"/>
              <w:rPr>
                <w:rFonts w:ascii="Arial" w:eastAsia="Arial Unicode MS" w:hAnsi="Arial" w:cs="Arial"/>
                <w:sz w:val="18"/>
                <w:szCs w:val="18"/>
                <w:lang w:val="en-GB"/>
              </w:rPr>
            </w:pPr>
          </w:p>
        </w:tc>
        <w:tc>
          <w:tcPr>
            <w:tcW w:w="1440" w:type="dxa"/>
            <w:tcBorders>
              <w:top w:val="single" w:sz="4" w:space="0" w:color="auto"/>
              <w:left w:val="nil"/>
              <w:bottom w:val="nil"/>
              <w:right w:val="nil"/>
            </w:tcBorders>
            <w:shd w:val="clear" w:color="auto" w:fill="FAFAFA"/>
          </w:tcPr>
          <w:p w14:paraId="42C68B96" w14:textId="4D6AF49B" w:rsidR="00CB4670" w:rsidRPr="005F7D2A" w:rsidRDefault="00CB4670" w:rsidP="00327DA9">
            <w:pPr>
              <w:ind w:left="-40" w:right="-72"/>
              <w:jc w:val="right"/>
              <w:rPr>
                <w:rFonts w:ascii="Arial" w:eastAsia="Arial Unicode MS" w:hAnsi="Arial" w:cs="Arial"/>
                <w:sz w:val="18"/>
                <w:szCs w:val="18"/>
                <w:lang w:val="en-GB"/>
              </w:rPr>
            </w:pPr>
          </w:p>
        </w:tc>
        <w:tc>
          <w:tcPr>
            <w:tcW w:w="1440" w:type="dxa"/>
            <w:tcBorders>
              <w:top w:val="single" w:sz="4" w:space="0" w:color="auto"/>
              <w:left w:val="nil"/>
              <w:bottom w:val="nil"/>
              <w:right w:val="nil"/>
            </w:tcBorders>
          </w:tcPr>
          <w:p w14:paraId="55E5D787" w14:textId="6B29777B" w:rsidR="00CB4670" w:rsidRPr="005F7D2A" w:rsidRDefault="00CB4670" w:rsidP="00327DA9">
            <w:pPr>
              <w:ind w:left="-40" w:right="-72"/>
              <w:jc w:val="right"/>
              <w:rPr>
                <w:rFonts w:ascii="Arial" w:eastAsia="Arial Unicode MS" w:hAnsi="Arial" w:cs="Arial"/>
                <w:sz w:val="18"/>
                <w:szCs w:val="18"/>
                <w:lang w:val="en-GB"/>
              </w:rPr>
            </w:pPr>
          </w:p>
        </w:tc>
      </w:tr>
      <w:tr w:rsidR="00CB4670" w:rsidRPr="005F7D2A" w14:paraId="16BF618E" w14:textId="77777777" w:rsidTr="005F7D2A">
        <w:tc>
          <w:tcPr>
            <w:tcW w:w="3348" w:type="dxa"/>
            <w:tcBorders>
              <w:top w:val="nil"/>
              <w:left w:val="nil"/>
              <w:bottom w:val="nil"/>
              <w:right w:val="nil"/>
            </w:tcBorders>
            <w:shd w:val="clear" w:color="auto" w:fill="auto"/>
          </w:tcPr>
          <w:p w14:paraId="4BE2D9F4" w14:textId="30D9A744" w:rsidR="00CB4670" w:rsidRPr="005F7D2A" w:rsidRDefault="00CB4670" w:rsidP="00327DA9">
            <w:pPr>
              <w:ind w:left="90"/>
              <w:jc w:val="both"/>
              <w:rPr>
                <w:rFonts w:ascii="Arial" w:hAnsi="Arial" w:cs="Arial"/>
                <w:bCs/>
                <w:sz w:val="18"/>
                <w:szCs w:val="18"/>
                <w:lang w:val="en-GB"/>
              </w:rPr>
            </w:pPr>
            <w:r w:rsidRPr="005F7D2A">
              <w:rPr>
                <w:rFonts w:ascii="Arial" w:hAnsi="Arial" w:cs="Arial"/>
                <w:b/>
                <w:sz w:val="18"/>
                <w:szCs w:val="18"/>
                <w:lang w:val="en-GB"/>
              </w:rPr>
              <w:t>Total</w:t>
            </w:r>
          </w:p>
        </w:tc>
        <w:tc>
          <w:tcPr>
            <w:tcW w:w="1440" w:type="dxa"/>
            <w:tcBorders>
              <w:top w:val="nil"/>
              <w:left w:val="nil"/>
              <w:bottom w:val="single" w:sz="4" w:space="0" w:color="auto"/>
              <w:right w:val="nil"/>
            </w:tcBorders>
            <w:shd w:val="clear" w:color="auto" w:fill="FAFAFA"/>
          </w:tcPr>
          <w:p w14:paraId="58D033CA" w14:textId="24D5C3A6" w:rsidR="00CB4670" w:rsidRPr="005F7D2A" w:rsidRDefault="004C28C7" w:rsidP="00327DA9">
            <w:pPr>
              <w:ind w:left="-40" w:right="-72"/>
              <w:jc w:val="right"/>
              <w:rPr>
                <w:rFonts w:ascii="Arial" w:eastAsia="Arial Unicode MS" w:hAnsi="Arial" w:cs="Arial"/>
                <w:sz w:val="18"/>
                <w:szCs w:val="18"/>
                <w:lang w:val="en-GB"/>
              </w:rPr>
            </w:pPr>
            <w:r w:rsidRPr="004C28C7">
              <w:rPr>
                <w:rFonts w:ascii="Arial" w:eastAsia="Arial Unicode MS" w:hAnsi="Arial" w:cs="Arial"/>
                <w:sz w:val="18"/>
                <w:szCs w:val="18"/>
                <w:lang w:val="en-GB"/>
              </w:rPr>
              <w:t>3</w:t>
            </w:r>
            <w:r w:rsidR="008E302F">
              <w:rPr>
                <w:rFonts w:ascii="Arial" w:eastAsia="Arial Unicode MS" w:hAnsi="Arial" w:cs="Arial"/>
                <w:sz w:val="18"/>
                <w:szCs w:val="18"/>
                <w:lang w:val="en-GB"/>
              </w:rPr>
              <w:t>,</w:t>
            </w:r>
            <w:r w:rsidRPr="004C28C7">
              <w:rPr>
                <w:rFonts w:ascii="Arial" w:eastAsia="Arial Unicode MS" w:hAnsi="Arial" w:cs="Arial"/>
                <w:sz w:val="18"/>
                <w:szCs w:val="18"/>
                <w:lang w:val="en-GB"/>
              </w:rPr>
              <w:t>355</w:t>
            </w:r>
          </w:p>
        </w:tc>
        <w:tc>
          <w:tcPr>
            <w:tcW w:w="1440" w:type="dxa"/>
            <w:tcBorders>
              <w:top w:val="nil"/>
              <w:left w:val="nil"/>
              <w:bottom w:val="single" w:sz="4" w:space="0" w:color="auto"/>
              <w:right w:val="nil"/>
            </w:tcBorders>
          </w:tcPr>
          <w:p w14:paraId="465FB788" w14:textId="05ABD832" w:rsidR="00CB4670" w:rsidRPr="005F7D2A" w:rsidRDefault="004C28C7" w:rsidP="00327DA9">
            <w:pPr>
              <w:ind w:left="-40" w:right="-72"/>
              <w:jc w:val="right"/>
              <w:rPr>
                <w:rFonts w:ascii="Arial" w:eastAsia="Arial Unicode MS" w:hAnsi="Arial" w:cs="Arial"/>
                <w:sz w:val="18"/>
                <w:szCs w:val="18"/>
                <w:lang w:val="en-GB"/>
              </w:rPr>
            </w:pPr>
            <w:r w:rsidRPr="004C28C7">
              <w:rPr>
                <w:rFonts w:ascii="Arial" w:eastAsia="Arial Unicode MS" w:hAnsi="Arial" w:cs="Arial"/>
                <w:sz w:val="18"/>
                <w:szCs w:val="18"/>
                <w:lang w:val="en-GB"/>
              </w:rPr>
              <w:t>3</w:t>
            </w:r>
            <w:r w:rsidR="00CB4670" w:rsidRPr="005F7D2A">
              <w:rPr>
                <w:rFonts w:ascii="Arial" w:eastAsia="Arial Unicode MS" w:hAnsi="Arial" w:cs="Arial"/>
                <w:sz w:val="18"/>
                <w:szCs w:val="18"/>
                <w:lang w:val="en-GB"/>
              </w:rPr>
              <w:t>,</w:t>
            </w:r>
            <w:r w:rsidRPr="004C28C7">
              <w:rPr>
                <w:rFonts w:ascii="Arial" w:eastAsia="Arial Unicode MS" w:hAnsi="Arial" w:cs="Arial"/>
                <w:sz w:val="18"/>
                <w:szCs w:val="18"/>
                <w:lang w:val="en-GB"/>
              </w:rPr>
              <w:t>485</w:t>
            </w:r>
          </w:p>
        </w:tc>
        <w:tc>
          <w:tcPr>
            <w:tcW w:w="1440" w:type="dxa"/>
            <w:tcBorders>
              <w:top w:val="nil"/>
              <w:left w:val="nil"/>
              <w:bottom w:val="single" w:sz="4" w:space="0" w:color="auto"/>
              <w:right w:val="nil"/>
            </w:tcBorders>
            <w:shd w:val="clear" w:color="auto" w:fill="FAFAFA"/>
          </w:tcPr>
          <w:p w14:paraId="6110AC81" w14:textId="3DD732A9" w:rsidR="00CB4670" w:rsidRPr="005F7D2A" w:rsidRDefault="004C28C7" w:rsidP="00327DA9">
            <w:pPr>
              <w:ind w:left="-40" w:right="-72"/>
              <w:jc w:val="right"/>
              <w:rPr>
                <w:rFonts w:ascii="Arial" w:eastAsia="Arial Unicode MS" w:hAnsi="Arial" w:cs="Arial"/>
                <w:sz w:val="18"/>
                <w:szCs w:val="18"/>
                <w:lang w:val="en-GB"/>
              </w:rPr>
            </w:pPr>
            <w:r w:rsidRPr="004C28C7">
              <w:rPr>
                <w:rFonts w:ascii="Arial" w:eastAsia="Arial Unicode MS" w:hAnsi="Arial" w:cs="Arial"/>
                <w:sz w:val="18"/>
                <w:szCs w:val="18"/>
                <w:lang w:val="en-GB"/>
              </w:rPr>
              <w:t>3</w:t>
            </w:r>
            <w:r w:rsidR="00CB4670" w:rsidRPr="005F7D2A">
              <w:rPr>
                <w:rFonts w:ascii="Arial" w:eastAsia="Arial Unicode MS" w:hAnsi="Arial" w:cs="Arial"/>
                <w:sz w:val="18"/>
                <w:szCs w:val="18"/>
                <w:lang w:val="en-GB"/>
              </w:rPr>
              <w:t>,</w:t>
            </w:r>
            <w:r w:rsidRPr="004C28C7">
              <w:rPr>
                <w:rFonts w:ascii="Arial" w:eastAsia="Arial Unicode MS" w:hAnsi="Arial" w:cs="Arial"/>
                <w:sz w:val="18"/>
                <w:szCs w:val="18"/>
                <w:lang w:val="en-GB"/>
              </w:rPr>
              <w:t>355</w:t>
            </w:r>
          </w:p>
        </w:tc>
        <w:tc>
          <w:tcPr>
            <w:tcW w:w="1440" w:type="dxa"/>
            <w:tcBorders>
              <w:top w:val="nil"/>
              <w:left w:val="nil"/>
              <w:bottom w:val="single" w:sz="4" w:space="0" w:color="auto"/>
              <w:right w:val="nil"/>
            </w:tcBorders>
          </w:tcPr>
          <w:p w14:paraId="57B6B15F" w14:textId="6AFD8C0F" w:rsidR="00CB4670" w:rsidRPr="005F7D2A" w:rsidRDefault="004C28C7" w:rsidP="00327DA9">
            <w:pPr>
              <w:ind w:left="-40" w:right="-72"/>
              <w:jc w:val="right"/>
              <w:rPr>
                <w:rFonts w:ascii="Arial" w:eastAsia="Arial Unicode MS" w:hAnsi="Arial" w:cs="Arial"/>
                <w:sz w:val="18"/>
                <w:szCs w:val="18"/>
                <w:lang w:val="en-GB"/>
              </w:rPr>
            </w:pPr>
            <w:r w:rsidRPr="004C28C7">
              <w:rPr>
                <w:rFonts w:ascii="Arial" w:eastAsia="Arial Unicode MS" w:hAnsi="Arial" w:cs="Arial"/>
                <w:sz w:val="18"/>
                <w:szCs w:val="18"/>
                <w:lang w:val="en-GB"/>
              </w:rPr>
              <w:t>3</w:t>
            </w:r>
            <w:r w:rsidR="00CB4670" w:rsidRPr="005F7D2A">
              <w:rPr>
                <w:rFonts w:ascii="Arial" w:eastAsia="Arial Unicode MS" w:hAnsi="Arial" w:cs="Arial"/>
                <w:sz w:val="18"/>
                <w:szCs w:val="18"/>
                <w:lang w:val="en-GB"/>
              </w:rPr>
              <w:t>,</w:t>
            </w:r>
            <w:r w:rsidRPr="004C28C7">
              <w:rPr>
                <w:rFonts w:ascii="Arial" w:eastAsia="Arial Unicode MS" w:hAnsi="Arial" w:cs="Arial"/>
                <w:sz w:val="18"/>
                <w:szCs w:val="18"/>
                <w:lang w:val="en-GB"/>
              </w:rPr>
              <w:t>485</w:t>
            </w:r>
          </w:p>
        </w:tc>
      </w:tr>
    </w:tbl>
    <w:p w14:paraId="0CA45729" w14:textId="5ACF31D3" w:rsidR="005D104B" w:rsidRPr="005F7D2A" w:rsidRDefault="00706FB2" w:rsidP="008B00CC">
      <w:pPr>
        <w:ind w:left="540" w:hanging="540"/>
        <w:jc w:val="both"/>
        <w:rPr>
          <w:rFonts w:ascii="Arial" w:eastAsia="Courier New" w:hAnsi="Arial" w:cs="Arial"/>
          <w:sz w:val="18"/>
          <w:szCs w:val="18"/>
        </w:rPr>
      </w:pPr>
      <w:r w:rsidRPr="005F7D2A">
        <w:rPr>
          <w:rFonts w:ascii="Arial" w:eastAsia="Courier New" w:hAnsi="Arial" w:cs="Arial"/>
          <w:sz w:val="18"/>
          <w:szCs w:val="18"/>
        </w:rPr>
        <w:br w:type="page"/>
      </w:r>
    </w:p>
    <w:p w14:paraId="3C703C2C" w14:textId="77777777" w:rsidR="008B00CC" w:rsidRPr="005F7D2A" w:rsidRDefault="008B00CC" w:rsidP="008B00CC">
      <w:pPr>
        <w:ind w:left="540" w:hanging="540"/>
        <w:jc w:val="both"/>
        <w:rPr>
          <w:rFonts w:ascii="Arial" w:eastAsia="Courier New" w:hAnsi="Arial" w:cs="Arial"/>
          <w:b/>
          <w:bCs/>
          <w:color w:val="CF4A02"/>
          <w:sz w:val="18"/>
          <w:szCs w:val="18"/>
        </w:rPr>
      </w:pPr>
      <w:r w:rsidRPr="005F7D2A">
        <w:rPr>
          <w:rFonts w:ascii="Arial" w:eastAsia="Courier New" w:hAnsi="Arial" w:cs="Arial"/>
          <w:b/>
          <w:bCs/>
          <w:color w:val="CF4A02"/>
          <w:sz w:val="18"/>
          <w:szCs w:val="18"/>
        </w:rPr>
        <w:t>b)</w:t>
      </w:r>
      <w:r w:rsidRPr="005F7D2A">
        <w:rPr>
          <w:rFonts w:ascii="Arial" w:eastAsia="Courier New" w:hAnsi="Arial" w:cs="Arial"/>
          <w:b/>
          <w:bCs/>
          <w:color w:val="CF4A02"/>
          <w:sz w:val="18"/>
          <w:szCs w:val="18"/>
        </w:rPr>
        <w:tab/>
        <w:t>Outstanding balances arising from sales and purchases of goods and services</w:t>
      </w:r>
    </w:p>
    <w:p w14:paraId="38C148D7" w14:textId="77777777" w:rsidR="008B00CC" w:rsidRPr="005F7D2A" w:rsidRDefault="008B00CC" w:rsidP="008B00CC">
      <w:pPr>
        <w:ind w:left="540"/>
        <w:jc w:val="both"/>
        <w:rPr>
          <w:rFonts w:ascii="Arial" w:eastAsia="Courier New" w:hAnsi="Arial" w:cs="Arial"/>
          <w:sz w:val="18"/>
          <w:szCs w:val="18"/>
        </w:rPr>
      </w:pPr>
    </w:p>
    <w:p w14:paraId="6A142650" w14:textId="77777777" w:rsidR="008B00CC" w:rsidRPr="005F7D2A" w:rsidRDefault="008B00CC" w:rsidP="008B00CC">
      <w:pPr>
        <w:ind w:left="540"/>
        <w:jc w:val="both"/>
        <w:rPr>
          <w:rFonts w:ascii="Arial" w:eastAsia="Courier New" w:hAnsi="Arial" w:cs="Arial"/>
          <w:spacing w:val="-6"/>
          <w:sz w:val="18"/>
          <w:szCs w:val="18"/>
        </w:rPr>
      </w:pPr>
      <w:r w:rsidRPr="005F7D2A">
        <w:rPr>
          <w:rFonts w:ascii="Arial" w:eastAsia="Courier New" w:hAnsi="Arial" w:cs="Arial"/>
          <w:spacing w:val="-6"/>
          <w:sz w:val="18"/>
          <w:szCs w:val="18"/>
        </w:rPr>
        <w:t>The outstanding balances at the end of the reporting period in relation to transactions with related parties are as follows:</w:t>
      </w:r>
    </w:p>
    <w:p w14:paraId="220EAC79" w14:textId="77777777" w:rsidR="008B00CC" w:rsidRPr="005F7D2A" w:rsidRDefault="008B00CC" w:rsidP="008B00CC">
      <w:pPr>
        <w:ind w:left="540"/>
        <w:jc w:val="both"/>
        <w:rPr>
          <w:rFonts w:ascii="Arial" w:eastAsia="Courier New" w:hAnsi="Arial" w:cs="Arial"/>
          <w:sz w:val="18"/>
          <w:szCs w:val="18"/>
        </w:rPr>
      </w:pPr>
    </w:p>
    <w:tbl>
      <w:tblPr>
        <w:tblW w:w="910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1440"/>
        <w:gridCol w:w="1440"/>
        <w:gridCol w:w="1440"/>
        <w:gridCol w:w="1440"/>
      </w:tblGrid>
      <w:tr w:rsidR="008B00CC" w:rsidRPr="00D87E91" w14:paraId="22B8EC2B" w14:textId="77777777" w:rsidTr="000205BF">
        <w:tc>
          <w:tcPr>
            <w:tcW w:w="3348" w:type="dxa"/>
            <w:tcBorders>
              <w:top w:val="nil"/>
              <w:left w:val="nil"/>
              <w:bottom w:val="nil"/>
              <w:right w:val="nil"/>
            </w:tcBorders>
            <w:shd w:val="clear" w:color="auto" w:fill="auto"/>
          </w:tcPr>
          <w:p w14:paraId="27FB5688" w14:textId="77777777" w:rsidR="008B00CC" w:rsidRPr="00D87E91" w:rsidRDefault="008B00CC" w:rsidP="00372C61">
            <w:pPr>
              <w:ind w:left="90"/>
              <w:jc w:val="both"/>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70335833" w14:textId="77777777" w:rsidR="008B00CC" w:rsidRPr="00D87E91" w:rsidRDefault="008B00CC" w:rsidP="00522D01">
            <w:pPr>
              <w:ind w:left="-40" w:right="-72"/>
              <w:jc w:val="center"/>
              <w:rPr>
                <w:rFonts w:ascii="Arial" w:hAnsi="Arial" w:cs="Arial"/>
                <w:b/>
                <w:bCs/>
                <w:sz w:val="18"/>
                <w:szCs w:val="18"/>
              </w:rPr>
            </w:pPr>
            <w:r w:rsidRPr="00D87E91">
              <w:rPr>
                <w:rFonts w:ascii="Arial" w:hAnsi="Arial" w:cs="Arial"/>
                <w:b/>
                <w:bCs/>
                <w:sz w:val="18"/>
                <w:szCs w:val="18"/>
              </w:rPr>
              <w:t xml:space="preserve">Consolidated </w:t>
            </w:r>
          </w:p>
          <w:p w14:paraId="7CCB9096" w14:textId="77777777" w:rsidR="008B00CC" w:rsidRPr="00D87E91" w:rsidRDefault="008B00CC" w:rsidP="00522D01">
            <w:pPr>
              <w:ind w:left="-40" w:right="-72"/>
              <w:jc w:val="center"/>
              <w:rPr>
                <w:rFonts w:ascii="Arial" w:hAnsi="Arial" w:cs="Arial"/>
                <w:b/>
                <w:bCs/>
                <w:sz w:val="18"/>
                <w:szCs w:val="18"/>
              </w:rPr>
            </w:pPr>
            <w:r w:rsidRPr="00D87E91">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hideMark/>
          </w:tcPr>
          <w:p w14:paraId="2876D8A2" w14:textId="77777777" w:rsidR="008B00CC" w:rsidRPr="00D87E91" w:rsidRDefault="008B00CC" w:rsidP="00522D01">
            <w:pPr>
              <w:ind w:left="-40" w:right="-72"/>
              <w:jc w:val="center"/>
              <w:rPr>
                <w:rFonts w:ascii="Arial" w:hAnsi="Arial" w:cs="Arial"/>
                <w:b/>
                <w:bCs/>
                <w:sz w:val="18"/>
                <w:szCs w:val="18"/>
              </w:rPr>
            </w:pPr>
            <w:r w:rsidRPr="00D87E91">
              <w:rPr>
                <w:rFonts w:ascii="Arial" w:hAnsi="Arial" w:cs="Arial"/>
                <w:b/>
                <w:bCs/>
                <w:sz w:val="18"/>
                <w:szCs w:val="18"/>
              </w:rPr>
              <w:t xml:space="preserve">Separate </w:t>
            </w:r>
          </w:p>
          <w:p w14:paraId="7261885A" w14:textId="77777777" w:rsidR="008B00CC" w:rsidRPr="00D87E91" w:rsidRDefault="008B00CC" w:rsidP="00522D01">
            <w:pPr>
              <w:ind w:left="-40" w:right="-72"/>
              <w:jc w:val="center"/>
              <w:rPr>
                <w:rFonts w:ascii="Arial" w:hAnsi="Arial" w:cs="Arial"/>
                <w:b/>
                <w:bCs/>
                <w:sz w:val="18"/>
                <w:szCs w:val="18"/>
              </w:rPr>
            </w:pPr>
            <w:r w:rsidRPr="00D87E91">
              <w:rPr>
                <w:rFonts w:ascii="Arial" w:hAnsi="Arial" w:cs="Arial"/>
                <w:b/>
                <w:bCs/>
                <w:sz w:val="18"/>
                <w:szCs w:val="18"/>
              </w:rPr>
              <w:t>financial information</w:t>
            </w:r>
          </w:p>
        </w:tc>
      </w:tr>
      <w:tr w:rsidR="00BC0363" w:rsidRPr="00D87E91" w14:paraId="70A903EC" w14:textId="77777777" w:rsidTr="000205BF">
        <w:tc>
          <w:tcPr>
            <w:tcW w:w="3348" w:type="dxa"/>
            <w:tcBorders>
              <w:top w:val="nil"/>
              <w:left w:val="nil"/>
              <w:bottom w:val="nil"/>
              <w:right w:val="nil"/>
            </w:tcBorders>
            <w:shd w:val="clear" w:color="auto" w:fill="auto"/>
          </w:tcPr>
          <w:p w14:paraId="2B48F0AF" w14:textId="77777777" w:rsidR="00BC0363" w:rsidRPr="00D87E91" w:rsidRDefault="00BC0363" w:rsidP="00BC0363">
            <w:pPr>
              <w:ind w:left="90"/>
              <w:jc w:val="both"/>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hideMark/>
          </w:tcPr>
          <w:p w14:paraId="2CD60146" w14:textId="677E2BFA" w:rsidR="00BC0363" w:rsidRPr="00D87E91" w:rsidRDefault="004C28C7" w:rsidP="00BC0363">
            <w:pPr>
              <w:ind w:right="-72"/>
              <w:jc w:val="right"/>
              <w:rPr>
                <w:rFonts w:ascii="Arial" w:hAnsi="Arial" w:cs="Arial"/>
                <w:b/>
                <w:bCs/>
                <w:sz w:val="18"/>
                <w:szCs w:val="18"/>
                <w:lang w:val="en-GB"/>
              </w:rPr>
            </w:pPr>
            <w:r w:rsidRPr="004C28C7">
              <w:rPr>
                <w:rFonts w:ascii="Arial" w:hAnsi="Arial" w:cs="Arial"/>
                <w:b/>
                <w:bCs/>
                <w:sz w:val="18"/>
                <w:szCs w:val="18"/>
                <w:lang w:val="en-GB"/>
              </w:rPr>
              <w:t>30</w:t>
            </w:r>
            <w:r w:rsidR="00990FD0" w:rsidRPr="00D87E91">
              <w:rPr>
                <w:rFonts w:ascii="Arial" w:hAnsi="Arial" w:cs="Arial"/>
                <w:b/>
                <w:bCs/>
                <w:sz w:val="18"/>
                <w:szCs w:val="18"/>
                <w:lang w:val="en-GB"/>
              </w:rPr>
              <w:t xml:space="preserve"> September</w:t>
            </w:r>
            <w:r w:rsidR="00BC0363" w:rsidRPr="00D87E91">
              <w:rPr>
                <w:rFonts w:ascii="Arial" w:hAnsi="Arial" w:cs="Arial"/>
                <w:b/>
                <w:bCs/>
                <w:sz w:val="18"/>
                <w:szCs w:val="18"/>
                <w:lang w:val="en-GB"/>
              </w:rPr>
              <w:t xml:space="preserve"> </w:t>
            </w:r>
          </w:p>
          <w:p w14:paraId="2819C7C3" w14:textId="2E69B12E" w:rsidR="00BC0363" w:rsidRPr="00D87E91" w:rsidRDefault="004C28C7" w:rsidP="00BC0363">
            <w:pPr>
              <w:ind w:left="-40" w:right="-72"/>
              <w:jc w:val="right"/>
              <w:rPr>
                <w:rFonts w:ascii="Arial" w:hAnsi="Arial" w:cs="Arial"/>
                <w:b/>
                <w:bCs/>
                <w:spacing w:val="-8"/>
                <w:sz w:val="18"/>
                <w:szCs w:val="18"/>
              </w:rPr>
            </w:pPr>
            <w:r w:rsidRPr="004C28C7">
              <w:rPr>
                <w:rFonts w:ascii="Arial" w:hAnsi="Arial" w:cs="Arial"/>
                <w:b/>
                <w:bCs/>
                <w:sz w:val="18"/>
                <w:szCs w:val="18"/>
                <w:lang w:val="en-GB"/>
              </w:rPr>
              <w:t>2022</w:t>
            </w:r>
          </w:p>
        </w:tc>
        <w:tc>
          <w:tcPr>
            <w:tcW w:w="1440" w:type="dxa"/>
            <w:tcBorders>
              <w:top w:val="single" w:sz="4" w:space="0" w:color="auto"/>
              <w:left w:val="nil"/>
              <w:bottom w:val="nil"/>
              <w:right w:val="nil"/>
            </w:tcBorders>
            <w:shd w:val="clear" w:color="auto" w:fill="auto"/>
            <w:vAlign w:val="bottom"/>
            <w:hideMark/>
          </w:tcPr>
          <w:p w14:paraId="00115345" w14:textId="72A5C659" w:rsidR="00BC0363" w:rsidRPr="00D87E91" w:rsidRDefault="004C28C7" w:rsidP="00BC0363">
            <w:pPr>
              <w:ind w:left="-40" w:right="-72"/>
              <w:jc w:val="right"/>
              <w:rPr>
                <w:rFonts w:ascii="Arial" w:hAnsi="Arial" w:cs="Arial"/>
                <w:b/>
                <w:bCs/>
                <w:spacing w:val="-8"/>
                <w:sz w:val="18"/>
                <w:szCs w:val="18"/>
              </w:rPr>
            </w:pPr>
            <w:r w:rsidRPr="004C28C7">
              <w:rPr>
                <w:rFonts w:ascii="Arial" w:hAnsi="Arial" w:cs="Arial"/>
                <w:b/>
                <w:bCs/>
                <w:sz w:val="18"/>
                <w:szCs w:val="18"/>
                <w:lang w:val="en-GB"/>
              </w:rPr>
              <w:t>31</w:t>
            </w:r>
            <w:r w:rsidR="00BC0363" w:rsidRPr="00D87E91">
              <w:rPr>
                <w:rFonts w:ascii="Arial" w:hAnsi="Arial" w:cs="Arial"/>
                <w:b/>
                <w:bCs/>
                <w:sz w:val="18"/>
                <w:szCs w:val="18"/>
              </w:rPr>
              <w:t xml:space="preserve"> December </w:t>
            </w:r>
            <w:r w:rsidRPr="004C28C7">
              <w:rPr>
                <w:rFonts w:ascii="Arial" w:hAnsi="Arial" w:cs="Arial"/>
                <w:b/>
                <w:bCs/>
                <w:sz w:val="18"/>
                <w:szCs w:val="18"/>
                <w:lang w:val="en-GB"/>
              </w:rPr>
              <w:t>2021</w:t>
            </w:r>
          </w:p>
        </w:tc>
        <w:tc>
          <w:tcPr>
            <w:tcW w:w="1440" w:type="dxa"/>
            <w:tcBorders>
              <w:top w:val="single" w:sz="4" w:space="0" w:color="auto"/>
              <w:left w:val="nil"/>
              <w:bottom w:val="nil"/>
              <w:right w:val="nil"/>
            </w:tcBorders>
            <w:shd w:val="clear" w:color="auto" w:fill="auto"/>
            <w:vAlign w:val="bottom"/>
            <w:hideMark/>
          </w:tcPr>
          <w:p w14:paraId="240B513D" w14:textId="799FBD9F" w:rsidR="00BC0363" w:rsidRPr="00D87E91" w:rsidRDefault="004C28C7" w:rsidP="00BC0363">
            <w:pPr>
              <w:ind w:right="-72"/>
              <w:jc w:val="right"/>
              <w:rPr>
                <w:rFonts w:ascii="Arial" w:hAnsi="Arial" w:cs="Arial"/>
                <w:b/>
                <w:bCs/>
                <w:sz w:val="18"/>
                <w:szCs w:val="18"/>
                <w:lang w:val="en-GB"/>
              </w:rPr>
            </w:pPr>
            <w:r w:rsidRPr="004C28C7">
              <w:rPr>
                <w:rFonts w:ascii="Arial" w:hAnsi="Arial" w:cs="Arial"/>
                <w:b/>
                <w:bCs/>
                <w:sz w:val="18"/>
                <w:szCs w:val="18"/>
                <w:lang w:val="en-GB"/>
              </w:rPr>
              <w:t>30</w:t>
            </w:r>
            <w:r w:rsidR="00990FD0" w:rsidRPr="00D87E91">
              <w:rPr>
                <w:rFonts w:ascii="Arial" w:hAnsi="Arial" w:cs="Arial"/>
                <w:b/>
                <w:bCs/>
                <w:sz w:val="18"/>
                <w:szCs w:val="18"/>
                <w:lang w:val="en-GB"/>
              </w:rPr>
              <w:t xml:space="preserve"> September</w:t>
            </w:r>
            <w:r w:rsidR="00BC0363" w:rsidRPr="00D87E91">
              <w:rPr>
                <w:rFonts w:ascii="Arial" w:hAnsi="Arial" w:cs="Arial"/>
                <w:b/>
                <w:bCs/>
                <w:sz w:val="18"/>
                <w:szCs w:val="18"/>
                <w:lang w:val="en-GB"/>
              </w:rPr>
              <w:t xml:space="preserve"> </w:t>
            </w:r>
          </w:p>
          <w:p w14:paraId="203711B1" w14:textId="236ED233" w:rsidR="00BC0363" w:rsidRPr="00D87E91" w:rsidRDefault="004C28C7" w:rsidP="00BC0363">
            <w:pPr>
              <w:ind w:left="-40" w:right="-72"/>
              <w:jc w:val="right"/>
              <w:rPr>
                <w:rFonts w:ascii="Arial" w:hAnsi="Arial" w:cs="Arial"/>
                <w:b/>
                <w:bCs/>
                <w:spacing w:val="-8"/>
                <w:sz w:val="18"/>
                <w:szCs w:val="18"/>
              </w:rPr>
            </w:pPr>
            <w:r w:rsidRPr="004C28C7">
              <w:rPr>
                <w:rFonts w:ascii="Arial" w:hAnsi="Arial" w:cs="Arial"/>
                <w:b/>
                <w:bCs/>
                <w:sz w:val="18"/>
                <w:szCs w:val="18"/>
                <w:lang w:val="en-GB"/>
              </w:rPr>
              <w:t>2022</w:t>
            </w:r>
          </w:p>
        </w:tc>
        <w:tc>
          <w:tcPr>
            <w:tcW w:w="1440" w:type="dxa"/>
            <w:tcBorders>
              <w:top w:val="single" w:sz="4" w:space="0" w:color="auto"/>
              <w:left w:val="nil"/>
              <w:bottom w:val="nil"/>
              <w:right w:val="nil"/>
            </w:tcBorders>
            <w:shd w:val="clear" w:color="auto" w:fill="auto"/>
            <w:vAlign w:val="bottom"/>
            <w:hideMark/>
          </w:tcPr>
          <w:p w14:paraId="7BAE8173" w14:textId="5F9978E3" w:rsidR="00BC0363" w:rsidRPr="00D87E91" w:rsidRDefault="004C28C7" w:rsidP="00BC0363">
            <w:pPr>
              <w:ind w:left="-40" w:right="-72"/>
              <w:jc w:val="right"/>
              <w:rPr>
                <w:rFonts w:ascii="Arial" w:hAnsi="Arial" w:cs="Arial"/>
                <w:b/>
                <w:bCs/>
                <w:spacing w:val="-8"/>
                <w:sz w:val="18"/>
                <w:szCs w:val="18"/>
              </w:rPr>
            </w:pPr>
            <w:r w:rsidRPr="004C28C7">
              <w:rPr>
                <w:rFonts w:ascii="Arial" w:hAnsi="Arial" w:cs="Arial"/>
                <w:b/>
                <w:bCs/>
                <w:sz w:val="18"/>
                <w:szCs w:val="18"/>
                <w:lang w:val="en-GB"/>
              </w:rPr>
              <w:t>31</w:t>
            </w:r>
            <w:r w:rsidR="00BC0363" w:rsidRPr="00D87E91">
              <w:rPr>
                <w:rFonts w:ascii="Arial" w:hAnsi="Arial" w:cs="Arial"/>
                <w:b/>
                <w:bCs/>
                <w:sz w:val="18"/>
                <w:szCs w:val="18"/>
              </w:rPr>
              <w:t xml:space="preserve"> December </w:t>
            </w:r>
            <w:r w:rsidRPr="004C28C7">
              <w:rPr>
                <w:rFonts w:ascii="Arial" w:hAnsi="Arial" w:cs="Arial"/>
                <w:b/>
                <w:bCs/>
                <w:sz w:val="18"/>
                <w:szCs w:val="18"/>
                <w:lang w:val="en-GB"/>
              </w:rPr>
              <w:t>2021</w:t>
            </w:r>
          </w:p>
        </w:tc>
      </w:tr>
      <w:tr w:rsidR="00BC0363" w:rsidRPr="00D87E91" w14:paraId="0CAFDA8A" w14:textId="77777777" w:rsidTr="000205BF">
        <w:tc>
          <w:tcPr>
            <w:tcW w:w="3348" w:type="dxa"/>
            <w:tcBorders>
              <w:top w:val="nil"/>
              <w:left w:val="nil"/>
              <w:bottom w:val="nil"/>
              <w:right w:val="nil"/>
            </w:tcBorders>
            <w:shd w:val="clear" w:color="auto" w:fill="auto"/>
          </w:tcPr>
          <w:p w14:paraId="1F086B59" w14:textId="77777777" w:rsidR="00BC0363" w:rsidRPr="00D87E91" w:rsidRDefault="00BC0363" w:rsidP="00BC0363">
            <w:pPr>
              <w:ind w:left="90"/>
              <w:jc w:val="both"/>
              <w:rPr>
                <w:rFonts w:ascii="Arial" w:hAnsi="Arial" w:cs="Arial"/>
                <w:b/>
                <w:bCs/>
                <w:sz w:val="18"/>
                <w:szCs w:val="18"/>
              </w:rPr>
            </w:pPr>
          </w:p>
        </w:tc>
        <w:tc>
          <w:tcPr>
            <w:tcW w:w="1440" w:type="dxa"/>
            <w:tcBorders>
              <w:top w:val="nil"/>
              <w:left w:val="nil"/>
              <w:bottom w:val="single" w:sz="4" w:space="0" w:color="auto"/>
              <w:right w:val="nil"/>
            </w:tcBorders>
            <w:shd w:val="clear" w:color="auto" w:fill="auto"/>
          </w:tcPr>
          <w:p w14:paraId="210AFD7D" w14:textId="77777777" w:rsidR="00BC0363" w:rsidRPr="00D87E91" w:rsidRDefault="00BC0363" w:rsidP="00BC0363">
            <w:pPr>
              <w:ind w:left="-40" w:right="-72"/>
              <w:jc w:val="right"/>
              <w:rPr>
                <w:rFonts w:ascii="Arial" w:hAnsi="Arial" w:cs="Arial"/>
                <w:b/>
                <w:bCs/>
                <w:sz w:val="18"/>
                <w:szCs w:val="18"/>
              </w:rPr>
            </w:pPr>
            <w:r w:rsidRPr="00D87E91">
              <w:rPr>
                <w:rFonts w:ascii="Arial" w:hAnsi="Arial" w:cs="Arial"/>
                <w:b/>
                <w:bCs/>
                <w:sz w:val="18"/>
                <w:szCs w:val="18"/>
              </w:rPr>
              <w:t>Thousand Baht</w:t>
            </w:r>
          </w:p>
        </w:tc>
        <w:tc>
          <w:tcPr>
            <w:tcW w:w="1440" w:type="dxa"/>
            <w:tcBorders>
              <w:top w:val="nil"/>
              <w:left w:val="nil"/>
              <w:bottom w:val="single" w:sz="4" w:space="0" w:color="auto"/>
              <w:right w:val="nil"/>
            </w:tcBorders>
            <w:shd w:val="clear" w:color="auto" w:fill="auto"/>
          </w:tcPr>
          <w:p w14:paraId="3DAB7B2D" w14:textId="77777777" w:rsidR="00BC0363" w:rsidRPr="00D87E91" w:rsidRDefault="00BC0363" w:rsidP="00BC0363">
            <w:pPr>
              <w:ind w:left="-40" w:right="-72"/>
              <w:jc w:val="right"/>
              <w:rPr>
                <w:rFonts w:ascii="Arial" w:hAnsi="Arial" w:cs="Arial"/>
                <w:b/>
                <w:bCs/>
                <w:sz w:val="18"/>
                <w:szCs w:val="18"/>
              </w:rPr>
            </w:pPr>
            <w:r w:rsidRPr="00D87E91">
              <w:rPr>
                <w:rFonts w:ascii="Arial" w:hAnsi="Arial" w:cs="Arial"/>
                <w:b/>
                <w:bCs/>
                <w:sz w:val="18"/>
                <w:szCs w:val="18"/>
              </w:rPr>
              <w:t>Thousand Baht</w:t>
            </w:r>
          </w:p>
        </w:tc>
        <w:tc>
          <w:tcPr>
            <w:tcW w:w="1440" w:type="dxa"/>
            <w:tcBorders>
              <w:top w:val="nil"/>
              <w:left w:val="nil"/>
              <w:bottom w:val="single" w:sz="4" w:space="0" w:color="auto"/>
              <w:right w:val="nil"/>
            </w:tcBorders>
            <w:shd w:val="clear" w:color="auto" w:fill="auto"/>
          </w:tcPr>
          <w:p w14:paraId="76A15439" w14:textId="77777777" w:rsidR="00BC0363" w:rsidRPr="00D87E91" w:rsidRDefault="00BC0363" w:rsidP="00BC0363">
            <w:pPr>
              <w:ind w:left="-40" w:right="-72"/>
              <w:jc w:val="right"/>
              <w:rPr>
                <w:rFonts w:ascii="Arial" w:hAnsi="Arial" w:cs="Arial"/>
                <w:b/>
                <w:bCs/>
                <w:sz w:val="18"/>
                <w:szCs w:val="18"/>
              </w:rPr>
            </w:pPr>
            <w:r w:rsidRPr="00D87E91">
              <w:rPr>
                <w:rFonts w:ascii="Arial" w:hAnsi="Arial" w:cs="Arial"/>
                <w:b/>
                <w:bCs/>
                <w:sz w:val="18"/>
                <w:szCs w:val="18"/>
              </w:rPr>
              <w:t>Thousand Baht</w:t>
            </w:r>
          </w:p>
        </w:tc>
        <w:tc>
          <w:tcPr>
            <w:tcW w:w="1440" w:type="dxa"/>
            <w:tcBorders>
              <w:top w:val="nil"/>
              <w:left w:val="nil"/>
              <w:bottom w:val="single" w:sz="4" w:space="0" w:color="auto"/>
              <w:right w:val="nil"/>
            </w:tcBorders>
            <w:shd w:val="clear" w:color="auto" w:fill="auto"/>
          </w:tcPr>
          <w:p w14:paraId="2628F79C" w14:textId="77777777" w:rsidR="00BC0363" w:rsidRPr="00D87E91" w:rsidRDefault="00BC0363" w:rsidP="00BC0363">
            <w:pPr>
              <w:ind w:left="-40" w:right="-72"/>
              <w:jc w:val="right"/>
              <w:rPr>
                <w:rFonts w:ascii="Arial" w:hAnsi="Arial" w:cs="Arial"/>
                <w:b/>
                <w:bCs/>
                <w:sz w:val="18"/>
                <w:szCs w:val="18"/>
              </w:rPr>
            </w:pPr>
            <w:r w:rsidRPr="00D87E91">
              <w:rPr>
                <w:rFonts w:ascii="Arial" w:hAnsi="Arial" w:cs="Arial"/>
                <w:b/>
                <w:bCs/>
                <w:sz w:val="18"/>
                <w:szCs w:val="18"/>
              </w:rPr>
              <w:t>Thousand Baht</w:t>
            </w:r>
          </w:p>
        </w:tc>
      </w:tr>
      <w:tr w:rsidR="00BC0363" w:rsidRPr="00D87E91" w14:paraId="3C5D3A6F" w14:textId="77777777" w:rsidTr="000205BF">
        <w:tc>
          <w:tcPr>
            <w:tcW w:w="3348" w:type="dxa"/>
            <w:tcBorders>
              <w:top w:val="nil"/>
              <w:left w:val="nil"/>
              <w:bottom w:val="nil"/>
              <w:right w:val="nil"/>
            </w:tcBorders>
          </w:tcPr>
          <w:p w14:paraId="515FA2D1" w14:textId="77777777" w:rsidR="00BC0363" w:rsidRPr="00D87E91" w:rsidRDefault="00BC0363" w:rsidP="00BC0363">
            <w:pPr>
              <w:ind w:left="90"/>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5CF61F17" w14:textId="77777777" w:rsidR="00BC0363" w:rsidRPr="00D87E91" w:rsidRDefault="00BC0363" w:rsidP="00BC0363">
            <w:pPr>
              <w:ind w:left="-40" w:right="-72"/>
              <w:jc w:val="right"/>
              <w:rPr>
                <w:rFonts w:ascii="Arial" w:hAnsi="Arial" w:cs="Arial"/>
                <w:b/>
                <w:bCs/>
                <w:sz w:val="18"/>
                <w:szCs w:val="18"/>
              </w:rPr>
            </w:pPr>
          </w:p>
        </w:tc>
        <w:tc>
          <w:tcPr>
            <w:tcW w:w="1440" w:type="dxa"/>
            <w:tcBorders>
              <w:top w:val="single" w:sz="4" w:space="0" w:color="auto"/>
              <w:left w:val="nil"/>
              <w:bottom w:val="nil"/>
              <w:right w:val="nil"/>
            </w:tcBorders>
          </w:tcPr>
          <w:p w14:paraId="69139629" w14:textId="77777777" w:rsidR="00BC0363" w:rsidRPr="00D87E91" w:rsidRDefault="00BC0363" w:rsidP="00BC0363">
            <w:pPr>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2F7496CF" w14:textId="77777777" w:rsidR="00BC0363" w:rsidRPr="00D87E91" w:rsidRDefault="00BC0363" w:rsidP="00BC0363">
            <w:pPr>
              <w:ind w:left="-40" w:right="-72"/>
              <w:jc w:val="right"/>
              <w:rPr>
                <w:rFonts w:ascii="Arial" w:hAnsi="Arial" w:cs="Arial"/>
                <w:b/>
                <w:bCs/>
                <w:sz w:val="18"/>
                <w:szCs w:val="18"/>
              </w:rPr>
            </w:pPr>
          </w:p>
        </w:tc>
        <w:tc>
          <w:tcPr>
            <w:tcW w:w="1440" w:type="dxa"/>
            <w:tcBorders>
              <w:top w:val="single" w:sz="4" w:space="0" w:color="auto"/>
              <w:left w:val="nil"/>
              <w:bottom w:val="nil"/>
              <w:right w:val="nil"/>
            </w:tcBorders>
          </w:tcPr>
          <w:p w14:paraId="26CA5CF7" w14:textId="77777777" w:rsidR="00BC0363" w:rsidRPr="00D87E91" w:rsidRDefault="00BC0363" w:rsidP="00BC0363">
            <w:pPr>
              <w:ind w:left="-40" w:right="-72"/>
              <w:jc w:val="right"/>
              <w:rPr>
                <w:rFonts w:ascii="Arial" w:hAnsi="Arial" w:cs="Arial"/>
                <w:b/>
                <w:bCs/>
                <w:sz w:val="18"/>
                <w:szCs w:val="18"/>
              </w:rPr>
            </w:pPr>
          </w:p>
        </w:tc>
      </w:tr>
      <w:tr w:rsidR="00BC0363" w:rsidRPr="00D87E91" w14:paraId="07ECD1EB" w14:textId="77777777" w:rsidTr="000205BF">
        <w:tc>
          <w:tcPr>
            <w:tcW w:w="3348" w:type="dxa"/>
            <w:tcBorders>
              <w:top w:val="nil"/>
              <w:left w:val="nil"/>
              <w:bottom w:val="nil"/>
              <w:right w:val="nil"/>
            </w:tcBorders>
          </w:tcPr>
          <w:p w14:paraId="5F9791D5" w14:textId="77777777" w:rsidR="00BC0363" w:rsidRPr="00D87E91" w:rsidRDefault="00BC0363" w:rsidP="00BC0363">
            <w:pPr>
              <w:ind w:left="90" w:right="-119"/>
              <w:jc w:val="both"/>
              <w:rPr>
                <w:rFonts w:ascii="Arial" w:hAnsi="Arial" w:cs="Arial"/>
                <w:b/>
                <w:sz w:val="18"/>
                <w:szCs w:val="18"/>
                <w:lang w:val="en-GB"/>
              </w:rPr>
            </w:pPr>
            <w:r w:rsidRPr="00D87E91">
              <w:rPr>
                <w:rFonts w:ascii="Arial" w:hAnsi="Arial" w:cs="Arial"/>
                <w:b/>
                <w:sz w:val="18"/>
                <w:szCs w:val="18"/>
                <w:lang w:val="en-GB"/>
              </w:rPr>
              <w:t xml:space="preserve">Trade and other receivables </w:t>
            </w:r>
          </w:p>
          <w:p w14:paraId="54C28C97" w14:textId="77777777" w:rsidR="00BC0363" w:rsidRPr="00D87E91" w:rsidRDefault="00BC0363" w:rsidP="00BC0363">
            <w:pPr>
              <w:ind w:left="90" w:right="-119"/>
              <w:jc w:val="both"/>
              <w:rPr>
                <w:rFonts w:ascii="Arial" w:hAnsi="Arial" w:cs="Arial"/>
                <w:sz w:val="18"/>
                <w:szCs w:val="18"/>
                <w:lang w:val="en-GB"/>
              </w:rPr>
            </w:pPr>
            <w:r w:rsidRPr="00D87E91">
              <w:rPr>
                <w:rFonts w:ascii="Arial" w:hAnsi="Arial" w:cs="Arial"/>
                <w:b/>
                <w:sz w:val="18"/>
                <w:szCs w:val="18"/>
                <w:lang w:val="en-GB"/>
              </w:rPr>
              <w:t xml:space="preserve">   and contract assets</w:t>
            </w:r>
          </w:p>
        </w:tc>
        <w:tc>
          <w:tcPr>
            <w:tcW w:w="1440" w:type="dxa"/>
            <w:tcBorders>
              <w:top w:val="nil"/>
              <w:left w:val="nil"/>
              <w:bottom w:val="nil"/>
              <w:right w:val="nil"/>
            </w:tcBorders>
            <w:shd w:val="clear" w:color="auto" w:fill="FAFAFA"/>
          </w:tcPr>
          <w:p w14:paraId="4698727E" w14:textId="77777777" w:rsidR="00BC0363" w:rsidRPr="00D87E91" w:rsidRDefault="00BC0363" w:rsidP="00BC0363">
            <w:pPr>
              <w:ind w:left="-40" w:right="-72"/>
              <w:jc w:val="right"/>
              <w:rPr>
                <w:rFonts w:ascii="Arial" w:hAnsi="Arial" w:cs="Arial"/>
                <w:sz w:val="18"/>
                <w:szCs w:val="18"/>
              </w:rPr>
            </w:pPr>
          </w:p>
        </w:tc>
        <w:tc>
          <w:tcPr>
            <w:tcW w:w="1440" w:type="dxa"/>
            <w:tcBorders>
              <w:top w:val="nil"/>
              <w:left w:val="nil"/>
              <w:bottom w:val="nil"/>
              <w:right w:val="nil"/>
            </w:tcBorders>
          </w:tcPr>
          <w:p w14:paraId="616D2C5B" w14:textId="77777777" w:rsidR="00BC0363" w:rsidRPr="00D87E91" w:rsidRDefault="00BC0363" w:rsidP="00BC0363">
            <w:pPr>
              <w:ind w:left="-40" w:right="-72"/>
              <w:jc w:val="right"/>
              <w:rPr>
                <w:rFonts w:ascii="Arial" w:hAnsi="Arial" w:cs="Arial"/>
                <w:sz w:val="18"/>
                <w:szCs w:val="18"/>
              </w:rPr>
            </w:pPr>
          </w:p>
        </w:tc>
        <w:tc>
          <w:tcPr>
            <w:tcW w:w="1440" w:type="dxa"/>
            <w:tcBorders>
              <w:top w:val="nil"/>
              <w:left w:val="nil"/>
              <w:bottom w:val="nil"/>
              <w:right w:val="nil"/>
            </w:tcBorders>
            <w:shd w:val="clear" w:color="auto" w:fill="FAFAFA"/>
          </w:tcPr>
          <w:p w14:paraId="344B7E12" w14:textId="77777777" w:rsidR="00BC0363" w:rsidRPr="00D87E91" w:rsidRDefault="00BC0363" w:rsidP="00BC0363">
            <w:pPr>
              <w:ind w:left="-40" w:right="-72"/>
              <w:jc w:val="right"/>
              <w:rPr>
                <w:rFonts w:ascii="Arial" w:hAnsi="Arial" w:cs="Arial"/>
                <w:sz w:val="18"/>
                <w:szCs w:val="18"/>
              </w:rPr>
            </w:pPr>
          </w:p>
        </w:tc>
        <w:tc>
          <w:tcPr>
            <w:tcW w:w="1440" w:type="dxa"/>
            <w:tcBorders>
              <w:top w:val="nil"/>
              <w:left w:val="nil"/>
              <w:bottom w:val="nil"/>
              <w:right w:val="nil"/>
            </w:tcBorders>
          </w:tcPr>
          <w:p w14:paraId="4F30384D" w14:textId="77777777" w:rsidR="00BC0363" w:rsidRPr="00D87E91" w:rsidRDefault="00BC0363" w:rsidP="00BC0363">
            <w:pPr>
              <w:ind w:left="-40" w:right="-72"/>
              <w:jc w:val="right"/>
              <w:rPr>
                <w:rFonts w:ascii="Arial" w:hAnsi="Arial" w:cs="Arial"/>
                <w:sz w:val="18"/>
                <w:szCs w:val="18"/>
              </w:rPr>
            </w:pPr>
          </w:p>
        </w:tc>
      </w:tr>
      <w:tr w:rsidR="003629BC" w:rsidRPr="00D87E91" w14:paraId="7283CD1F" w14:textId="77777777" w:rsidTr="000205BF">
        <w:tc>
          <w:tcPr>
            <w:tcW w:w="3348" w:type="dxa"/>
            <w:tcBorders>
              <w:top w:val="nil"/>
              <w:left w:val="nil"/>
              <w:bottom w:val="nil"/>
              <w:right w:val="nil"/>
            </w:tcBorders>
          </w:tcPr>
          <w:p w14:paraId="233DE616" w14:textId="77777777" w:rsidR="003629BC" w:rsidRPr="00D87E91" w:rsidRDefault="003629BC" w:rsidP="003629BC">
            <w:pPr>
              <w:ind w:left="90" w:right="-119"/>
              <w:jc w:val="both"/>
              <w:rPr>
                <w:rFonts w:ascii="Arial" w:hAnsi="Arial" w:cs="Arial"/>
                <w:b/>
                <w:sz w:val="18"/>
                <w:szCs w:val="18"/>
                <w:lang w:val="en-GB"/>
              </w:rPr>
            </w:pPr>
            <w:r w:rsidRPr="00D87E91">
              <w:rPr>
                <w:rFonts w:ascii="Arial" w:hAnsi="Arial" w:cs="Arial"/>
                <w:sz w:val="18"/>
                <w:szCs w:val="18"/>
                <w:lang w:val="en-GB"/>
              </w:rPr>
              <w:t>Subsidiaries</w:t>
            </w:r>
          </w:p>
        </w:tc>
        <w:tc>
          <w:tcPr>
            <w:tcW w:w="1440" w:type="dxa"/>
            <w:tcBorders>
              <w:top w:val="nil"/>
              <w:left w:val="nil"/>
              <w:bottom w:val="nil"/>
              <w:right w:val="nil"/>
            </w:tcBorders>
            <w:shd w:val="clear" w:color="auto" w:fill="FAFAFA"/>
          </w:tcPr>
          <w:p w14:paraId="18B098EF" w14:textId="02610FB8" w:rsidR="003629BC" w:rsidRPr="00D87E91" w:rsidRDefault="00B67310" w:rsidP="00B67310">
            <w:pPr>
              <w:ind w:left="-40" w:right="-72"/>
              <w:jc w:val="right"/>
              <w:rPr>
                <w:rFonts w:ascii="Arial" w:eastAsia="Arial Unicode MS" w:hAnsi="Arial" w:cs="Arial"/>
                <w:sz w:val="18"/>
                <w:szCs w:val="18"/>
              </w:rPr>
            </w:pPr>
            <w:r w:rsidRPr="00D87E91">
              <w:rPr>
                <w:rFonts w:ascii="Arial" w:eastAsia="Arial Unicode MS" w:hAnsi="Arial" w:cs="Arial"/>
                <w:sz w:val="18"/>
                <w:szCs w:val="18"/>
              </w:rPr>
              <w:t>-</w:t>
            </w:r>
          </w:p>
        </w:tc>
        <w:tc>
          <w:tcPr>
            <w:tcW w:w="1440" w:type="dxa"/>
            <w:tcBorders>
              <w:top w:val="nil"/>
              <w:left w:val="nil"/>
              <w:bottom w:val="nil"/>
              <w:right w:val="nil"/>
            </w:tcBorders>
            <w:vAlign w:val="bottom"/>
          </w:tcPr>
          <w:p w14:paraId="49E7D27A" w14:textId="00ED4150" w:rsidR="003629BC" w:rsidRPr="00D87E91" w:rsidRDefault="003629BC" w:rsidP="003629BC">
            <w:pPr>
              <w:ind w:left="-40" w:right="-72"/>
              <w:jc w:val="right"/>
              <w:rPr>
                <w:rFonts w:ascii="Arial" w:hAnsi="Arial" w:cs="Arial"/>
                <w:sz w:val="18"/>
                <w:szCs w:val="18"/>
              </w:rPr>
            </w:pPr>
            <w:r w:rsidRPr="00D87E91">
              <w:rPr>
                <w:rFonts w:ascii="Arial" w:hAnsi="Arial" w:cs="Arial"/>
                <w:sz w:val="18"/>
                <w:szCs w:val="18"/>
                <w:lang w:val="en-GB" w:eastAsia="en-GB"/>
              </w:rPr>
              <w:t>-</w:t>
            </w:r>
          </w:p>
        </w:tc>
        <w:tc>
          <w:tcPr>
            <w:tcW w:w="1440" w:type="dxa"/>
            <w:tcBorders>
              <w:top w:val="nil"/>
              <w:left w:val="nil"/>
              <w:bottom w:val="nil"/>
              <w:right w:val="nil"/>
            </w:tcBorders>
            <w:shd w:val="clear" w:color="auto" w:fill="FAFAFA"/>
          </w:tcPr>
          <w:p w14:paraId="5D82815D" w14:textId="45AA296D" w:rsidR="003629BC" w:rsidRPr="00D87E91" w:rsidRDefault="004C28C7" w:rsidP="003629BC">
            <w:pPr>
              <w:ind w:left="-40" w:right="-72"/>
              <w:jc w:val="right"/>
              <w:rPr>
                <w:rFonts w:ascii="Arial" w:eastAsia="Arial Unicode MS" w:hAnsi="Arial" w:cs="Arial"/>
                <w:sz w:val="18"/>
                <w:szCs w:val="18"/>
                <w:lang w:val="en-GB"/>
              </w:rPr>
            </w:pPr>
            <w:r w:rsidRPr="004C28C7">
              <w:rPr>
                <w:rFonts w:ascii="Arial" w:eastAsia="Arial Unicode MS" w:hAnsi="Arial" w:cs="Arial"/>
                <w:sz w:val="18"/>
                <w:szCs w:val="18"/>
                <w:lang w:val="en-GB"/>
              </w:rPr>
              <w:t>1</w:t>
            </w:r>
            <w:r w:rsidR="00B67310" w:rsidRPr="00D87E91">
              <w:rPr>
                <w:rFonts w:ascii="Arial" w:eastAsia="Arial Unicode MS" w:hAnsi="Arial" w:cs="Arial"/>
                <w:sz w:val="18"/>
                <w:szCs w:val="18"/>
                <w:lang w:val="en-GB"/>
              </w:rPr>
              <w:t>,</w:t>
            </w:r>
            <w:r w:rsidRPr="004C28C7">
              <w:rPr>
                <w:rFonts w:ascii="Arial" w:eastAsia="Arial Unicode MS" w:hAnsi="Arial" w:cs="Arial"/>
                <w:sz w:val="18"/>
                <w:szCs w:val="18"/>
                <w:lang w:val="en-GB"/>
              </w:rPr>
              <w:t>690</w:t>
            </w:r>
          </w:p>
        </w:tc>
        <w:tc>
          <w:tcPr>
            <w:tcW w:w="1440" w:type="dxa"/>
            <w:tcBorders>
              <w:top w:val="nil"/>
              <w:left w:val="nil"/>
              <w:bottom w:val="nil"/>
              <w:right w:val="nil"/>
            </w:tcBorders>
            <w:vAlign w:val="bottom"/>
          </w:tcPr>
          <w:p w14:paraId="72A9ADF7" w14:textId="35936736" w:rsidR="003629BC" w:rsidRPr="00D87E91" w:rsidRDefault="004C28C7" w:rsidP="003629BC">
            <w:pPr>
              <w:ind w:left="-40" w:right="-72"/>
              <w:jc w:val="right"/>
              <w:rPr>
                <w:rFonts w:ascii="Arial" w:hAnsi="Arial" w:cs="Arial"/>
                <w:sz w:val="18"/>
                <w:szCs w:val="18"/>
              </w:rPr>
            </w:pPr>
            <w:r w:rsidRPr="004C28C7">
              <w:rPr>
                <w:rFonts w:ascii="Arial" w:hAnsi="Arial" w:cs="Arial"/>
                <w:sz w:val="18"/>
                <w:szCs w:val="18"/>
                <w:lang w:val="en-GB" w:eastAsia="en-GB"/>
              </w:rPr>
              <w:t>1</w:t>
            </w:r>
            <w:r w:rsidR="003629BC" w:rsidRPr="00D87E91">
              <w:rPr>
                <w:rFonts w:ascii="Arial" w:hAnsi="Arial" w:cs="Arial"/>
                <w:sz w:val="18"/>
                <w:szCs w:val="18"/>
                <w:lang w:val="en-GB" w:eastAsia="en-GB"/>
              </w:rPr>
              <w:t>,</w:t>
            </w:r>
            <w:r w:rsidRPr="004C28C7">
              <w:rPr>
                <w:rFonts w:ascii="Arial" w:hAnsi="Arial" w:cs="Arial"/>
                <w:sz w:val="18"/>
                <w:szCs w:val="18"/>
                <w:lang w:val="en-GB" w:eastAsia="en-GB"/>
              </w:rPr>
              <w:t>933</w:t>
            </w:r>
          </w:p>
        </w:tc>
      </w:tr>
      <w:tr w:rsidR="003629BC" w:rsidRPr="00D87E91" w14:paraId="4EE7425D" w14:textId="77777777" w:rsidTr="000205BF">
        <w:tc>
          <w:tcPr>
            <w:tcW w:w="3348" w:type="dxa"/>
            <w:tcBorders>
              <w:top w:val="nil"/>
              <w:left w:val="nil"/>
              <w:bottom w:val="nil"/>
              <w:right w:val="nil"/>
            </w:tcBorders>
          </w:tcPr>
          <w:p w14:paraId="456109C9" w14:textId="77777777" w:rsidR="003629BC" w:rsidRPr="00D87E91" w:rsidRDefault="003629BC" w:rsidP="003629BC">
            <w:pPr>
              <w:ind w:left="90" w:right="-119"/>
              <w:jc w:val="both"/>
              <w:rPr>
                <w:rFonts w:ascii="Arial" w:hAnsi="Arial" w:cs="Arial"/>
                <w:sz w:val="18"/>
                <w:szCs w:val="18"/>
                <w:lang w:val="en-GB"/>
              </w:rPr>
            </w:pPr>
            <w:r w:rsidRPr="00D87E91">
              <w:rPr>
                <w:rFonts w:ascii="Arial" w:hAnsi="Arial" w:cs="Arial"/>
                <w:sz w:val="18"/>
                <w:szCs w:val="18"/>
                <w:lang w:val="en-GB"/>
              </w:rPr>
              <w:t>Related parties</w:t>
            </w:r>
          </w:p>
        </w:tc>
        <w:tc>
          <w:tcPr>
            <w:tcW w:w="1440" w:type="dxa"/>
            <w:tcBorders>
              <w:top w:val="nil"/>
              <w:left w:val="nil"/>
              <w:bottom w:val="nil"/>
              <w:right w:val="nil"/>
            </w:tcBorders>
            <w:shd w:val="clear" w:color="auto" w:fill="FAFAFA"/>
          </w:tcPr>
          <w:p w14:paraId="36C130AC" w14:textId="09B1EFAD" w:rsidR="003629BC" w:rsidRPr="00D87E91" w:rsidRDefault="004C28C7" w:rsidP="003629BC">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300</w:t>
            </w:r>
          </w:p>
        </w:tc>
        <w:tc>
          <w:tcPr>
            <w:tcW w:w="1440" w:type="dxa"/>
            <w:tcBorders>
              <w:top w:val="nil"/>
              <w:left w:val="nil"/>
              <w:bottom w:val="nil"/>
              <w:right w:val="nil"/>
            </w:tcBorders>
            <w:vAlign w:val="bottom"/>
          </w:tcPr>
          <w:p w14:paraId="2C75095B" w14:textId="781A67BE" w:rsidR="003629BC" w:rsidRPr="00D87E91" w:rsidRDefault="004C28C7" w:rsidP="003629BC">
            <w:pPr>
              <w:ind w:left="-40" w:right="-72"/>
              <w:jc w:val="right"/>
              <w:rPr>
                <w:rFonts w:ascii="Arial" w:hAnsi="Arial" w:cs="Arial"/>
                <w:sz w:val="18"/>
                <w:szCs w:val="18"/>
              </w:rPr>
            </w:pPr>
            <w:r w:rsidRPr="004C28C7">
              <w:rPr>
                <w:rFonts w:ascii="Arial" w:hAnsi="Arial" w:cs="Arial"/>
                <w:sz w:val="18"/>
                <w:szCs w:val="18"/>
                <w:lang w:val="en-GB" w:eastAsia="en-GB"/>
              </w:rPr>
              <w:t>3</w:t>
            </w:r>
            <w:r w:rsidR="003629BC" w:rsidRPr="00D87E91">
              <w:rPr>
                <w:rFonts w:ascii="Arial" w:hAnsi="Arial" w:cs="Arial"/>
                <w:sz w:val="18"/>
                <w:szCs w:val="18"/>
                <w:lang w:val="en-GB" w:eastAsia="en-GB"/>
              </w:rPr>
              <w:t>,</w:t>
            </w:r>
            <w:r w:rsidRPr="004C28C7">
              <w:rPr>
                <w:rFonts w:ascii="Arial" w:hAnsi="Arial" w:cs="Arial"/>
                <w:sz w:val="18"/>
                <w:szCs w:val="18"/>
                <w:lang w:val="en-GB" w:eastAsia="en-GB"/>
              </w:rPr>
              <w:t>377</w:t>
            </w:r>
          </w:p>
        </w:tc>
        <w:tc>
          <w:tcPr>
            <w:tcW w:w="1440" w:type="dxa"/>
            <w:tcBorders>
              <w:top w:val="nil"/>
              <w:left w:val="nil"/>
              <w:bottom w:val="nil"/>
              <w:right w:val="nil"/>
            </w:tcBorders>
            <w:shd w:val="clear" w:color="auto" w:fill="FAFAFA"/>
          </w:tcPr>
          <w:p w14:paraId="20F4BDDB" w14:textId="4C3543A6" w:rsidR="003629BC" w:rsidRPr="00D87E91" w:rsidRDefault="004C28C7" w:rsidP="003629BC">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300</w:t>
            </w:r>
          </w:p>
        </w:tc>
        <w:tc>
          <w:tcPr>
            <w:tcW w:w="1440" w:type="dxa"/>
            <w:tcBorders>
              <w:top w:val="nil"/>
              <w:left w:val="nil"/>
              <w:bottom w:val="nil"/>
              <w:right w:val="nil"/>
            </w:tcBorders>
            <w:vAlign w:val="bottom"/>
          </w:tcPr>
          <w:p w14:paraId="68242D35" w14:textId="3DAE1D1A" w:rsidR="003629BC" w:rsidRPr="00D87E91" w:rsidRDefault="004C28C7" w:rsidP="003629BC">
            <w:pPr>
              <w:ind w:left="-40" w:right="-72"/>
              <w:jc w:val="right"/>
              <w:rPr>
                <w:rFonts w:ascii="Arial" w:hAnsi="Arial" w:cs="Arial"/>
                <w:sz w:val="18"/>
                <w:szCs w:val="18"/>
              </w:rPr>
            </w:pPr>
            <w:r w:rsidRPr="004C28C7">
              <w:rPr>
                <w:rFonts w:ascii="Arial" w:hAnsi="Arial" w:cs="Arial"/>
                <w:sz w:val="18"/>
                <w:szCs w:val="18"/>
                <w:lang w:val="en-GB" w:eastAsia="en-GB"/>
              </w:rPr>
              <w:t>3</w:t>
            </w:r>
            <w:r w:rsidR="003629BC" w:rsidRPr="00D87E91">
              <w:rPr>
                <w:rFonts w:ascii="Arial" w:hAnsi="Arial" w:cs="Arial"/>
                <w:sz w:val="18"/>
                <w:szCs w:val="18"/>
                <w:lang w:val="en-GB" w:eastAsia="en-GB"/>
              </w:rPr>
              <w:t>,</w:t>
            </w:r>
            <w:r w:rsidRPr="004C28C7">
              <w:rPr>
                <w:rFonts w:ascii="Arial" w:hAnsi="Arial" w:cs="Arial"/>
                <w:sz w:val="18"/>
                <w:szCs w:val="18"/>
                <w:lang w:val="en-GB" w:eastAsia="en-GB"/>
              </w:rPr>
              <w:t>377</w:t>
            </w:r>
          </w:p>
        </w:tc>
      </w:tr>
      <w:tr w:rsidR="000E1288" w:rsidRPr="00D87E91" w14:paraId="1CAE248B" w14:textId="77777777" w:rsidTr="000205BF">
        <w:tc>
          <w:tcPr>
            <w:tcW w:w="3348" w:type="dxa"/>
            <w:tcBorders>
              <w:top w:val="nil"/>
              <w:left w:val="nil"/>
              <w:bottom w:val="nil"/>
              <w:right w:val="nil"/>
            </w:tcBorders>
          </w:tcPr>
          <w:p w14:paraId="7FC6704E" w14:textId="77777777" w:rsidR="000E1288" w:rsidRPr="00D87E91" w:rsidRDefault="000E1288" w:rsidP="000E1288">
            <w:pPr>
              <w:ind w:left="90" w:right="-119"/>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14:paraId="7ACF5DD6" w14:textId="77777777" w:rsidR="000E1288" w:rsidRPr="00D87E91" w:rsidRDefault="000E1288" w:rsidP="000E1288">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004FE48A" w14:textId="77777777" w:rsidR="000E1288" w:rsidRPr="00D87E91" w:rsidRDefault="000E1288" w:rsidP="000E1288">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13FF371C" w14:textId="77777777" w:rsidR="000E1288" w:rsidRPr="00D87E91" w:rsidRDefault="000E1288" w:rsidP="000E1288">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40F1F0C2" w14:textId="77777777" w:rsidR="000E1288" w:rsidRPr="00D87E91" w:rsidRDefault="000E1288" w:rsidP="000E1288">
            <w:pPr>
              <w:ind w:left="-40" w:right="-72"/>
              <w:jc w:val="right"/>
              <w:rPr>
                <w:rFonts w:ascii="Arial" w:hAnsi="Arial" w:cs="Arial"/>
                <w:sz w:val="18"/>
                <w:szCs w:val="18"/>
              </w:rPr>
            </w:pPr>
          </w:p>
        </w:tc>
      </w:tr>
      <w:tr w:rsidR="003629BC" w:rsidRPr="00D87E91" w14:paraId="482F4D93" w14:textId="77777777" w:rsidTr="000205BF">
        <w:tc>
          <w:tcPr>
            <w:tcW w:w="3348" w:type="dxa"/>
            <w:tcBorders>
              <w:top w:val="nil"/>
              <w:left w:val="nil"/>
              <w:bottom w:val="nil"/>
              <w:right w:val="nil"/>
            </w:tcBorders>
          </w:tcPr>
          <w:p w14:paraId="5FBC9AEC" w14:textId="77777777" w:rsidR="003629BC" w:rsidRPr="00D87E91" w:rsidRDefault="003629BC" w:rsidP="003629BC">
            <w:pPr>
              <w:ind w:left="90" w:right="-119"/>
              <w:jc w:val="both"/>
              <w:rPr>
                <w:rFonts w:ascii="Arial" w:hAnsi="Arial" w:cs="Arial"/>
                <w:b/>
                <w:sz w:val="18"/>
                <w:szCs w:val="18"/>
                <w:lang w:val="en-GB"/>
              </w:rPr>
            </w:pPr>
            <w:r w:rsidRPr="00D87E91">
              <w:rPr>
                <w:rFonts w:ascii="Arial" w:hAnsi="Arial" w:cs="Arial"/>
                <w:b/>
                <w:sz w:val="18"/>
                <w:szCs w:val="18"/>
                <w:lang w:val="en-GB"/>
              </w:rPr>
              <w:t>Total</w:t>
            </w:r>
          </w:p>
        </w:tc>
        <w:tc>
          <w:tcPr>
            <w:tcW w:w="1440" w:type="dxa"/>
            <w:tcBorders>
              <w:top w:val="nil"/>
              <w:left w:val="nil"/>
              <w:bottom w:val="single" w:sz="4" w:space="0" w:color="auto"/>
              <w:right w:val="nil"/>
            </w:tcBorders>
            <w:shd w:val="clear" w:color="auto" w:fill="FAFAFA"/>
          </w:tcPr>
          <w:p w14:paraId="619032F0" w14:textId="21F1DA4D" w:rsidR="003629BC" w:rsidRPr="00D87E91" w:rsidRDefault="004C28C7" w:rsidP="003629BC">
            <w:pPr>
              <w:ind w:left="-40" w:right="-72"/>
              <w:jc w:val="right"/>
              <w:rPr>
                <w:rFonts w:ascii="Arial" w:hAnsi="Arial" w:cs="Arial"/>
                <w:sz w:val="18"/>
                <w:szCs w:val="18"/>
              </w:rPr>
            </w:pPr>
            <w:r w:rsidRPr="004C28C7">
              <w:rPr>
                <w:rFonts w:ascii="Arial" w:hAnsi="Arial" w:cs="Arial"/>
                <w:sz w:val="18"/>
                <w:szCs w:val="18"/>
                <w:lang w:val="en-GB"/>
              </w:rPr>
              <w:t>300</w:t>
            </w:r>
          </w:p>
        </w:tc>
        <w:tc>
          <w:tcPr>
            <w:tcW w:w="1440" w:type="dxa"/>
            <w:tcBorders>
              <w:top w:val="nil"/>
              <w:left w:val="nil"/>
              <w:bottom w:val="single" w:sz="4" w:space="0" w:color="auto"/>
              <w:right w:val="nil"/>
            </w:tcBorders>
            <w:vAlign w:val="bottom"/>
          </w:tcPr>
          <w:p w14:paraId="73FF0DE8" w14:textId="311449BF" w:rsidR="003629BC" w:rsidRPr="00D87E91" w:rsidRDefault="004C28C7" w:rsidP="003629BC">
            <w:pPr>
              <w:ind w:left="-40" w:right="-72"/>
              <w:jc w:val="right"/>
              <w:rPr>
                <w:rFonts w:ascii="Arial" w:hAnsi="Arial" w:cs="Arial"/>
                <w:sz w:val="18"/>
                <w:szCs w:val="18"/>
              </w:rPr>
            </w:pPr>
            <w:r w:rsidRPr="004C28C7">
              <w:rPr>
                <w:rFonts w:ascii="Arial" w:hAnsi="Arial" w:cs="Arial"/>
                <w:sz w:val="18"/>
                <w:szCs w:val="18"/>
                <w:lang w:val="en-GB" w:eastAsia="en-GB"/>
              </w:rPr>
              <w:t>3</w:t>
            </w:r>
            <w:r w:rsidR="003629BC" w:rsidRPr="00D87E91">
              <w:rPr>
                <w:rFonts w:ascii="Arial" w:hAnsi="Arial" w:cs="Arial"/>
                <w:sz w:val="18"/>
                <w:szCs w:val="18"/>
                <w:lang w:val="en-GB" w:eastAsia="en-GB"/>
              </w:rPr>
              <w:t>,</w:t>
            </w:r>
            <w:r w:rsidRPr="004C28C7">
              <w:rPr>
                <w:rFonts w:ascii="Arial" w:hAnsi="Arial" w:cs="Arial"/>
                <w:sz w:val="18"/>
                <w:szCs w:val="18"/>
                <w:lang w:val="en-GB" w:eastAsia="en-GB"/>
              </w:rPr>
              <w:t>377</w:t>
            </w:r>
          </w:p>
        </w:tc>
        <w:tc>
          <w:tcPr>
            <w:tcW w:w="1440" w:type="dxa"/>
            <w:tcBorders>
              <w:top w:val="nil"/>
              <w:left w:val="nil"/>
              <w:bottom w:val="single" w:sz="4" w:space="0" w:color="auto"/>
              <w:right w:val="nil"/>
            </w:tcBorders>
            <w:shd w:val="clear" w:color="auto" w:fill="FAFAFA"/>
          </w:tcPr>
          <w:p w14:paraId="1AC56CA1" w14:textId="0FC8C8D2" w:rsidR="003629BC" w:rsidRPr="00D87E91" w:rsidRDefault="004C28C7" w:rsidP="003629BC">
            <w:pPr>
              <w:ind w:left="-40" w:right="-72"/>
              <w:jc w:val="right"/>
              <w:rPr>
                <w:rFonts w:ascii="Arial" w:hAnsi="Arial" w:cs="Arial"/>
                <w:sz w:val="18"/>
                <w:szCs w:val="18"/>
                <w:cs/>
                <w:lang w:val="en-GB"/>
              </w:rPr>
            </w:pPr>
            <w:r w:rsidRPr="004C28C7">
              <w:rPr>
                <w:rFonts w:ascii="Arial" w:hAnsi="Arial" w:cs="Arial"/>
                <w:sz w:val="18"/>
                <w:szCs w:val="18"/>
                <w:lang w:val="en-GB"/>
              </w:rPr>
              <w:t>1</w:t>
            </w:r>
            <w:r w:rsidR="00E26DEB" w:rsidRPr="00D87E91">
              <w:rPr>
                <w:rFonts w:ascii="Arial" w:hAnsi="Arial" w:cs="Arial"/>
                <w:sz w:val="18"/>
                <w:szCs w:val="18"/>
                <w:lang w:val="en-GB"/>
              </w:rPr>
              <w:t>,</w:t>
            </w:r>
            <w:r w:rsidRPr="004C28C7">
              <w:rPr>
                <w:rFonts w:ascii="Arial" w:hAnsi="Arial" w:cs="Arial"/>
                <w:sz w:val="18"/>
                <w:szCs w:val="18"/>
                <w:lang w:val="en-GB"/>
              </w:rPr>
              <w:t>990</w:t>
            </w:r>
          </w:p>
        </w:tc>
        <w:tc>
          <w:tcPr>
            <w:tcW w:w="1440" w:type="dxa"/>
            <w:tcBorders>
              <w:top w:val="nil"/>
              <w:left w:val="nil"/>
              <w:bottom w:val="single" w:sz="4" w:space="0" w:color="auto"/>
              <w:right w:val="nil"/>
            </w:tcBorders>
            <w:vAlign w:val="bottom"/>
          </w:tcPr>
          <w:p w14:paraId="22E50CF8" w14:textId="78A90604" w:rsidR="003629BC" w:rsidRPr="00D87E91" w:rsidRDefault="004C28C7" w:rsidP="003629BC">
            <w:pPr>
              <w:ind w:left="-40" w:right="-72"/>
              <w:jc w:val="right"/>
              <w:rPr>
                <w:rFonts w:ascii="Arial" w:hAnsi="Arial" w:cs="Arial"/>
                <w:sz w:val="18"/>
                <w:szCs w:val="18"/>
              </w:rPr>
            </w:pPr>
            <w:r w:rsidRPr="004C28C7">
              <w:rPr>
                <w:rFonts w:ascii="Arial" w:hAnsi="Arial" w:cs="Arial"/>
                <w:sz w:val="18"/>
                <w:szCs w:val="18"/>
                <w:lang w:val="en-GB" w:eastAsia="en-GB"/>
              </w:rPr>
              <w:t>5</w:t>
            </w:r>
            <w:r w:rsidR="003629BC" w:rsidRPr="00D87E91">
              <w:rPr>
                <w:rFonts w:ascii="Arial" w:hAnsi="Arial" w:cs="Arial"/>
                <w:sz w:val="18"/>
                <w:szCs w:val="18"/>
                <w:lang w:val="en-GB" w:eastAsia="en-GB"/>
              </w:rPr>
              <w:t>,</w:t>
            </w:r>
            <w:r w:rsidRPr="004C28C7">
              <w:rPr>
                <w:rFonts w:ascii="Arial" w:hAnsi="Arial" w:cs="Arial"/>
                <w:sz w:val="18"/>
                <w:szCs w:val="18"/>
                <w:lang w:val="en-GB" w:eastAsia="en-GB"/>
              </w:rPr>
              <w:t>310</w:t>
            </w:r>
          </w:p>
        </w:tc>
      </w:tr>
      <w:tr w:rsidR="000E1288" w:rsidRPr="00D87E91" w14:paraId="36B4B0BF" w14:textId="77777777" w:rsidTr="000205BF">
        <w:tc>
          <w:tcPr>
            <w:tcW w:w="3348" w:type="dxa"/>
            <w:tcBorders>
              <w:top w:val="nil"/>
              <w:left w:val="nil"/>
              <w:bottom w:val="nil"/>
              <w:right w:val="nil"/>
            </w:tcBorders>
          </w:tcPr>
          <w:p w14:paraId="59BFE52E" w14:textId="77777777" w:rsidR="000E1288" w:rsidRPr="00D87E91" w:rsidRDefault="000E1288" w:rsidP="000E1288">
            <w:pPr>
              <w:ind w:left="90" w:right="-119"/>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14:paraId="31C7FB51" w14:textId="77777777" w:rsidR="000E1288" w:rsidRPr="00D87E91" w:rsidRDefault="000E1288" w:rsidP="000E1288">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60011197" w14:textId="77777777" w:rsidR="000E1288" w:rsidRPr="00D87E91" w:rsidRDefault="000E1288" w:rsidP="000E1288">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240CAC6B" w14:textId="77777777" w:rsidR="000E1288" w:rsidRPr="00D87E91" w:rsidRDefault="000E1288" w:rsidP="000E1288">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153F4131" w14:textId="77777777" w:rsidR="000E1288" w:rsidRPr="00D87E91" w:rsidRDefault="000E1288" w:rsidP="000E1288">
            <w:pPr>
              <w:ind w:left="-40" w:right="-72"/>
              <w:jc w:val="right"/>
              <w:rPr>
                <w:rFonts w:ascii="Arial" w:hAnsi="Arial" w:cs="Arial"/>
                <w:sz w:val="18"/>
                <w:szCs w:val="18"/>
              </w:rPr>
            </w:pPr>
          </w:p>
        </w:tc>
      </w:tr>
      <w:tr w:rsidR="000E1288" w:rsidRPr="00D87E91" w14:paraId="3B1B388B" w14:textId="77777777" w:rsidTr="000205BF">
        <w:tc>
          <w:tcPr>
            <w:tcW w:w="3348" w:type="dxa"/>
            <w:tcBorders>
              <w:top w:val="nil"/>
              <w:left w:val="nil"/>
              <w:bottom w:val="nil"/>
              <w:right w:val="nil"/>
            </w:tcBorders>
          </w:tcPr>
          <w:p w14:paraId="4CED4EDA" w14:textId="77777777" w:rsidR="000E1288" w:rsidRPr="00D87E91" w:rsidRDefault="000E1288" w:rsidP="000E1288">
            <w:pPr>
              <w:ind w:left="90" w:right="-119"/>
              <w:jc w:val="both"/>
              <w:rPr>
                <w:rFonts w:ascii="Arial" w:hAnsi="Arial" w:cs="Arial"/>
                <w:b/>
                <w:sz w:val="18"/>
                <w:szCs w:val="18"/>
                <w:lang w:val="en-GB"/>
              </w:rPr>
            </w:pPr>
            <w:r w:rsidRPr="00D87E91">
              <w:rPr>
                <w:rFonts w:ascii="Arial" w:hAnsi="Arial" w:cs="Arial"/>
                <w:b/>
                <w:sz w:val="18"/>
                <w:szCs w:val="18"/>
                <w:lang w:val="en-GB"/>
              </w:rPr>
              <w:t xml:space="preserve">Trade and other payables </w:t>
            </w:r>
          </w:p>
          <w:p w14:paraId="46F6D544" w14:textId="77777777" w:rsidR="000E1288" w:rsidRPr="00D87E91" w:rsidRDefault="000E1288" w:rsidP="000E1288">
            <w:pPr>
              <w:ind w:left="90" w:right="-119"/>
              <w:jc w:val="both"/>
              <w:rPr>
                <w:rFonts w:ascii="Arial" w:hAnsi="Arial" w:cs="Arial"/>
                <w:sz w:val="18"/>
                <w:szCs w:val="18"/>
                <w:lang w:val="en-GB"/>
              </w:rPr>
            </w:pPr>
            <w:r w:rsidRPr="00D87E91">
              <w:rPr>
                <w:rFonts w:ascii="Arial" w:hAnsi="Arial" w:cs="Arial"/>
                <w:b/>
                <w:sz w:val="18"/>
                <w:szCs w:val="18"/>
                <w:lang w:val="en-GB"/>
              </w:rPr>
              <w:t xml:space="preserve">   and accrued expenses</w:t>
            </w:r>
          </w:p>
        </w:tc>
        <w:tc>
          <w:tcPr>
            <w:tcW w:w="1440" w:type="dxa"/>
            <w:tcBorders>
              <w:top w:val="nil"/>
              <w:left w:val="nil"/>
              <w:bottom w:val="nil"/>
              <w:right w:val="nil"/>
            </w:tcBorders>
            <w:shd w:val="clear" w:color="auto" w:fill="FAFAFA"/>
          </w:tcPr>
          <w:p w14:paraId="066063E7" w14:textId="77777777" w:rsidR="000E1288" w:rsidRPr="00D87E91" w:rsidRDefault="000E1288" w:rsidP="000E1288">
            <w:pPr>
              <w:ind w:left="-40" w:right="-72"/>
              <w:jc w:val="right"/>
              <w:rPr>
                <w:rFonts w:ascii="Arial" w:hAnsi="Arial" w:cs="Arial"/>
                <w:sz w:val="18"/>
                <w:szCs w:val="18"/>
              </w:rPr>
            </w:pPr>
          </w:p>
        </w:tc>
        <w:tc>
          <w:tcPr>
            <w:tcW w:w="1440" w:type="dxa"/>
            <w:tcBorders>
              <w:top w:val="nil"/>
              <w:left w:val="nil"/>
              <w:bottom w:val="nil"/>
              <w:right w:val="nil"/>
            </w:tcBorders>
          </w:tcPr>
          <w:p w14:paraId="3AE5525C" w14:textId="77777777" w:rsidR="000E1288" w:rsidRPr="00D87E91" w:rsidRDefault="000E1288" w:rsidP="000E1288">
            <w:pPr>
              <w:ind w:left="-40" w:right="-72"/>
              <w:jc w:val="right"/>
              <w:rPr>
                <w:rFonts w:ascii="Arial" w:hAnsi="Arial" w:cs="Arial"/>
                <w:sz w:val="18"/>
                <w:szCs w:val="18"/>
              </w:rPr>
            </w:pPr>
          </w:p>
        </w:tc>
        <w:tc>
          <w:tcPr>
            <w:tcW w:w="1440" w:type="dxa"/>
            <w:tcBorders>
              <w:top w:val="nil"/>
              <w:left w:val="nil"/>
              <w:bottom w:val="nil"/>
              <w:right w:val="nil"/>
            </w:tcBorders>
            <w:shd w:val="clear" w:color="auto" w:fill="FAFAFA"/>
          </w:tcPr>
          <w:p w14:paraId="0A956B2B" w14:textId="77777777" w:rsidR="000E1288" w:rsidRPr="00D87E91" w:rsidRDefault="000E1288" w:rsidP="000E1288">
            <w:pPr>
              <w:ind w:left="-40" w:right="-72"/>
              <w:jc w:val="right"/>
              <w:rPr>
                <w:rFonts w:ascii="Arial" w:hAnsi="Arial" w:cs="Arial"/>
                <w:sz w:val="18"/>
                <w:szCs w:val="18"/>
              </w:rPr>
            </w:pPr>
          </w:p>
        </w:tc>
        <w:tc>
          <w:tcPr>
            <w:tcW w:w="1440" w:type="dxa"/>
            <w:tcBorders>
              <w:top w:val="nil"/>
              <w:left w:val="nil"/>
              <w:bottom w:val="nil"/>
              <w:right w:val="nil"/>
            </w:tcBorders>
          </w:tcPr>
          <w:p w14:paraId="213CF8A3" w14:textId="77777777" w:rsidR="000E1288" w:rsidRPr="00D87E91" w:rsidRDefault="000E1288" w:rsidP="000E1288">
            <w:pPr>
              <w:ind w:left="-40" w:right="-72"/>
              <w:jc w:val="right"/>
              <w:rPr>
                <w:rFonts w:ascii="Arial" w:hAnsi="Arial" w:cs="Arial"/>
                <w:sz w:val="18"/>
                <w:szCs w:val="18"/>
              </w:rPr>
            </w:pPr>
          </w:p>
        </w:tc>
      </w:tr>
      <w:tr w:rsidR="005D104B" w:rsidRPr="00D87E91" w14:paraId="1956E139" w14:textId="77777777" w:rsidTr="000205BF">
        <w:tc>
          <w:tcPr>
            <w:tcW w:w="3348" w:type="dxa"/>
            <w:tcBorders>
              <w:top w:val="nil"/>
              <w:left w:val="nil"/>
              <w:bottom w:val="nil"/>
              <w:right w:val="nil"/>
            </w:tcBorders>
          </w:tcPr>
          <w:p w14:paraId="1E54F03C" w14:textId="77777777" w:rsidR="005D104B" w:rsidRPr="00D87E91" w:rsidRDefault="005D104B" w:rsidP="005D104B">
            <w:pPr>
              <w:ind w:left="90" w:right="-119"/>
              <w:jc w:val="both"/>
              <w:rPr>
                <w:rFonts w:ascii="Arial" w:hAnsi="Arial" w:cs="Arial"/>
                <w:sz w:val="18"/>
                <w:szCs w:val="18"/>
                <w:lang w:val="en-GB"/>
              </w:rPr>
            </w:pPr>
            <w:r w:rsidRPr="00D87E91">
              <w:rPr>
                <w:rFonts w:ascii="Arial" w:hAnsi="Arial" w:cs="Arial"/>
                <w:sz w:val="18"/>
                <w:szCs w:val="18"/>
                <w:lang w:val="en-GB"/>
              </w:rPr>
              <w:t>Subsidiaries</w:t>
            </w:r>
          </w:p>
        </w:tc>
        <w:tc>
          <w:tcPr>
            <w:tcW w:w="1440" w:type="dxa"/>
            <w:tcBorders>
              <w:top w:val="nil"/>
              <w:left w:val="nil"/>
              <w:bottom w:val="nil"/>
              <w:right w:val="nil"/>
            </w:tcBorders>
            <w:shd w:val="clear" w:color="auto" w:fill="FAFAFA"/>
          </w:tcPr>
          <w:p w14:paraId="3B90E911" w14:textId="733C8F17" w:rsidR="005D104B" w:rsidRPr="00D87E91" w:rsidRDefault="00B67310" w:rsidP="005D104B">
            <w:pPr>
              <w:ind w:left="-40" w:right="-72"/>
              <w:jc w:val="right"/>
              <w:rPr>
                <w:rFonts w:ascii="Arial" w:eastAsia="Arial Unicode MS" w:hAnsi="Arial" w:cs="Arial"/>
                <w:sz w:val="18"/>
                <w:szCs w:val="18"/>
              </w:rPr>
            </w:pPr>
            <w:r w:rsidRPr="00D87E91">
              <w:rPr>
                <w:rFonts w:ascii="Arial" w:eastAsia="Arial Unicode MS" w:hAnsi="Arial" w:cs="Arial"/>
                <w:sz w:val="18"/>
                <w:szCs w:val="18"/>
              </w:rPr>
              <w:t>-</w:t>
            </w:r>
          </w:p>
        </w:tc>
        <w:tc>
          <w:tcPr>
            <w:tcW w:w="1440" w:type="dxa"/>
            <w:tcBorders>
              <w:top w:val="nil"/>
              <w:left w:val="nil"/>
              <w:bottom w:val="nil"/>
              <w:right w:val="nil"/>
            </w:tcBorders>
            <w:vAlign w:val="bottom"/>
          </w:tcPr>
          <w:p w14:paraId="4149FEA7" w14:textId="330BF818" w:rsidR="005D104B" w:rsidRPr="00D87E91" w:rsidRDefault="005D104B" w:rsidP="005D104B">
            <w:pPr>
              <w:ind w:left="-40" w:right="-72"/>
              <w:jc w:val="right"/>
              <w:rPr>
                <w:rFonts w:ascii="Arial" w:hAnsi="Arial" w:cs="Arial"/>
                <w:sz w:val="18"/>
                <w:szCs w:val="18"/>
              </w:rPr>
            </w:pPr>
            <w:r w:rsidRPr="00D87E91">
              <w:rPr>
                <w:rFonts w:ascii="Arial" w:hAnsi="Arial" w:cs="Arial"/>
                <w:sz w:val="18"/>
                <w:szCs w:val="18"/>
                <w:lang w:val="en-GB" w:eastAsia="en-GB"/>
              </w:rPr>
              <w:t>-</w:t>
            </w:r>
          </w:p>
        </w:tc>
        <w:tc>
          <w:tcPr>
            <w:tcW w:w="1440" w:type="dxa"/>
            <w:tcBorders>
              <w:top w:val="nil"/>
              <w:left w:val="nil"/>
              <w:bottom w:val="nil"/>
              <w:right w:val="nil"/>
            </w:tcBorders>
            <w:shd w:val="clear" w:color="auto" w:fill="FAFAFA"/>
          </w:tcPr>
          <w:p w14:paraId="4EBB1F77" w14:textId="396DF061" w:rsidR="005D104B" w:rsidRPr="00D87E91" w:rsidRDefault="004C28C7" w:rsidP="005D104B">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2</w:t>
            </w:r>
            <w:r w:rsidR="00B67310" w:rsidRPr="00D87E91">
              <w:rPr>
                <w:rFonts w:ascii="Arial" w:eastAsia="Arial Unicode MS" w:hAnsi="Arial" w:cs="Arial"/>
                <w:sz w:val="18"/>
                <w:szCs w:val="18"/>
              </w:rPr>
              <w:t>,</w:t>
            </w:r>
            <w:r w:rsidRPr="004C28C7">
              <w:rPr>
                <w:rFonts w:ascii="Arial" w:eastAsia="Arial Unicode MS" w:hAnsi="Arial" w:cs="Arial"/>
                <w:sz w:val="18"/>
                <w:szCs w:val="18"/>
                <w:lang w:val="en-GB"/>
              </w:rPr>
              <w:t>555</w:t>
            </w:r>
          </w:p>
        </w:tc>
        <w:tc>
          <w:tcPr>
            <w:tcW w:w="1440" w:type="dxa"/>
            <w:tcBorders>
              <w:top w:val="nil"/>
              <w:left w:val="nil"/>
              <w:bottom w:val="nil"/>
              <w:right w:val="nil"/>
            </w:tcBorders>
            <w:vAlign w:val="bottom"/>
          </w:tcPr>
          <w:p w14:paraId="7BB2E70D" w14:textId="558D490A" w:rsidR="005D104B" w:rsidRPr="00D87E91" w:rsidRDefault="004C28C7" w:rsidP="005D104B">
            <w:pPr>
              <w:ind w:left="-40" w:right="-72"/>
              <w:jc w:val="right"/>
              <w:rPr>
                <w:rFonts w:ascii="Arial" w:hAnsi="Arial" w:cs="Arial"/>
                <w:sz w:val="18"/>
                <w:szCs w:val="18"/>
              </w:rPr>
            </w:pPr>
            <w:r w:rsidRPr="004C28C7">
              <w:rPr>
                <w:rFonts w:ascii="Arial" w:hAnsi="Arial" w:cs="Arial"/>
                <w:sz w:val="18"/>
                <w:szCs w:val="18"/>
                <w:lang w:val="en-GB" w:eastAsia="en-GB"/>
              </w:rPr>
              <w:t>2</w:t>
            </w:r>
            <w:r w:rsidR="005D104B" w:rsidRPr="00D87E91">
              <w:rPr>
                <w:rFonts w:ascii="Arial" w:hAnsi="Arial" w:cs="Arial"/>
                <w:sz w:val="18"/>
                <w:szCs w:val="18"/>
                <w:lang w:val="en-GB" w:eastAsia="en-GB"/>
              </w:rPr>
              <w:t>,</w:t>
            </w:r>
            <w:r w:rsidRPr="004C28C7">
              <w:rPr>
                <w:rFonts w:ascii="Arial" w:hAnsi="Arial" w:cs="Arial"/>
                <w:sz w:val="18"/>
                <w:szCs w:val="18"/>
                <w:lang w:val="en-GB" w:eastAsia="en-GB"/>
              </w:rPr>
              <w:t>586</w:t>
            </w:r>
          </w:p>
        </w:tc>
      </w:tr>
      <w:tr w:rsidR="005D104B" w:rsidRPr="00D87E91" w14:paraId="51B78E18" w14:textId="77777777" w:rsidTr="000205BF">
        <w:tc>
          <w:tcPr>
            <w:tcW w:w="3348" w:type="dxa"/>
            <w:tcBorders>
              <w:top w:val="nil"/>
              <w:left w:val="nil"/>
              <w:bottom w:val="nil"/>
              <w:right w:val="nil"/>
            </w:tcBorders>
          </w:tcPr>
          <w:p w14:paraId="350B1928" w14:textId="77777777" w:rsidR="005D104B" w:rsidRPr="00D87E91" w:rsidRDefault="005D104B" w:rsidP="005D104B">
            <w:pPr>
              <w:ind w:left="90" w:right="-119"/>
              <w:jc w:val="both"/>
              <w:rPr>
                <w:rFonts w:ascii="Arial" w:hAnsi="Arial" w:cs="Arial"/>
                <w:sz w:val="18"/>
                <w:szCs w:val="18"/>
                <w:lang w:val="en-GB"/>
              </w:rPr>
            </w:pPr>
            <w:r w:rsidRPr="00D87E91">
              <w:rPr>
                <w:rFonts w:ascii="Arial" w:hAnsi="Arial" w:cs="Arial"/>
                <w:sz w:val="18"/>
                <w:szCs w:val="18"/>
                <w:lang w:val="en-GB"/>
              </w:rPr>
              <w:t>Related parties</w:t>
            </w:r>
          </w:p>
        </w:tc>
        <w:tc>
          <w:tcPr>
            <w:tcW w:w="1440" w:type="dxa"/>
            <w:tcBorders>
              <w:top w:val="nil"/>
              <w:left w:val="nil"/>
              <w:bottom w:val="nil"/>
              <w:right w:val="nil"/>
            </w:tcBorders>
            <w:shd w:val="clear" w:color="auto" w:fill="FAFAFA"/>
          </w:tcPr>
          <w:p w14:paraId="05D0D805" w14:textId="1870A575" w:rsidR="005D104B" w:rsidRPr="00D87E91" w:rsidRDefault="004C28C7" w:rsidP="005D104B">
            <w:pPr>
              <w:ind w:left="-40" w:right="-72"/>
              <w:jc w:val="right"/>
              <w:rPr>
                <w:rFonts w:ascii="Arial" w:eastAsia="Arial Unicode MS" w:hAnsi="Arial" w:cs="Arial"/>
                <w:sz w:val="18"/>
                <w:szCs w:val="18"/>
                <w:lang w:bidi="ar-SA"/>
              </w:rPr>
            </w:pPr>
            <w:r w:rsidRPr="004C28C7">
              <w:rPr>
                <w:rFonts w:ascii="Arial" w:eastAsia="Arial Unicode MS" w:hAnsi="Arial" w:cs="Arial"/>
                <w:sz w:val="18"/>
                <w:szCs w:val="18"/>
                <w:lang w:val="en-GB" w:bidi="ar-SA"/>
              </w:rPr>
              <w:t>724</w:t>
            </w:r>
          </w:p>
        </w:tc>
        <w:tc>
          <w:tcPr>
            <w:tcW w:w="1440" w:type="dxa"/>
            <w:tcBorders>
              <w:top w:val="nil"/>
              <w:left w:val="nil"/>
              <w:bottom w:val="nil"/>
              <w:right w:val="nil"/>
            </w:tcBorders>
            <w:vAlign w:val="bottom"/>
          </w:tcPr>
          <w:p w14:paraId="37FBEC0B" w14:textId="6640F5B7" w:rsidR="005D104B" w:rsidRPr="00D87E91" w:rsidRDefault="004C28C7" w:rsidP="005D104B">
            <w:pPr>
              <w:ind w:left="-40" w:right="-72"/>
              <w:jc w:val="right"/>
              <w:rPr>
                <w:rFonts w:ascii="Arial" w:hAnsi="Arial" w:cs="Arial"/>
                <w:sz w:val="18"/>
                <w:szCs w:val="18"/>
              </w:rPr>
            </w:pPr>
            <w:r w:rsidRPr="004C28C7">
              <w:rPr>
                <w:rFonts w:ascii="Arial" w:hAnsi="Arial" w:cs="Arial"/>
                <w:sz w:val="18"/>
                <w:szCs w:val="18"/>
                <w:lang w:val="en-GB" w:eastAsia="en-GB"/>
              </w:rPr>
              <w:t>71</w:t>
            </w:r>
          </w:p>
        </w:tc>
        <w:tc>
          <w:tcPr>
            <w:tcW w:w="1440" w:type="dxa"/>
            <w:tcBorders>
              <w:top w:val="nil"/>
              <w:left w:val="nil"/>
              <w:bottom w:val="nil"/>
              <w:right w:val="nil"/>
            </w:tcBorders>
            <w:shd w:val="clear" w:color="auto" w:fill="FAFAFA"/>
          </w:tcPr>
          <w:p w14:paraId="569B2CA0" w14:textId="01D0E379" w:rsidR="005D104B" w:rsidRPr="00D87E91" w:rsidRDefault="004C28C7" w:rsidP="005D104B">
            <w:pPr>
              <w:ind w:left="-40" w:right="-72"/>
              <w:jc w:val="right"/>
              <w:rPr>
                <w:rFonts w:ascii="Arial" w:eastAsia="Arial Unicode MS" w:hAnsi="Arial" w:cs="Arial"/>
                <w:sz w:val="18"/>
                <w:szCs w:val="18"/>
                <w:lang w:bidi="ar-SA"/>
              </w:rPr>
            </w:pPr>
            <w:r w:rsidRPr="004C28C7">
              <w:rPr>
                <w:rFonts w:ascii="Arial" w:eastAsia="Arial Unicode MS" w:hAnsi="Arial" w:cs="Arial"/>
                <w:sz w:val="18"/>
                <w:szCs w:val="18"/>
                <w:lang w:val="en-GB" w:bidi="ar-SA"/>
              </w:rPr>
              <w:t>724</w:t>
            </w:r>
          </w:p>
        </w:tc>
        <w:tc>
          <w:tcPr>
            <w:tcW w:w="1440" w:type="dxa"/>
            <w:tcBorders>
              <w:top w:val="nil"/>
              <w:left w:val="nil"/>
              <w:bottom w:val="nil"/>
              <w:right w:val="nil"/>
            </w:tcBorders>
            <w:vAlign w:val="bottom"/>
          </w:tcPr>
          <w:p w14:paraId="1A0BCCAB" w14:textId="0C81F93E" w:rsidR="005D104B" w:rsidRPr="00D87E91" w:rsidRDefault="004C28C7" w:rsidP="005D104B">
            <w:pPr>
              <w:ind w:left="-40" w:right="-72"/>
              <w:jc w:val="right"/>
              <w:rPr>
                <w:rFonts w:ascii="Arial" w:hAnsi="Arial" w:cs="Arial"/>
                <w:sz w:val="18"/>
                <w:szCs w:val="18"/>
              </w:rPr>
            </w:pPr>
            <w:r w:rsidRPr="004C28C7">
              <w:rPr>
                <w:rFonts w:ascii="Arial" w:hAnsi="Arial" w:cs="Arial"/>
                <w:sz w:val="18"/>
                <w:szCs w:val="18"/>
                <w:lang w:val="en-GB" w:eastAsia="en-GB"/>
              </w:rPr>
              <w:t>71</w:t>
            </w:r>
          </w:p>
        </w:tc>
      </w:tr>
      <w:tr w:rsidR="005D104B" w:rsidRPr="00D87E91" w14:paraId="342A26F1" w14:textId="77777777" w:rsidTr="000205BF">
        <w:tc>
          <w:tcPr>
            <w:tcW w:w="3348" w:type="dxa"/>
            <w:tcBorders>
              <w:top w:val="nil"/>
              <w:left w:val="nil"/>
              <w:bottom w:val="nil"/>
              <w:right w:val="nil"/>
            </w:tcBorders>
          </w:tcPr>
          <w:p w14:paraId="09D2FD9F" w14:textId="77777777" w:rsidR="005D104B" w:rsidRPr="00D87E91" w:rsidRDefault="005D104B" w:rsidP="005D104B">
            <w:pPr>
              <w:ind w:left="90" w:right="-119"/>
              <w:jc w:val="both"/>
              <w:rPr>
                <w:rFonts w:ascii="Arial" w:hAnsi="Arial" w:cs="Arial"/>
                <w:sz w:val="18"/>
                <w:szCs w:val="18"/>
                <w:lang w:val="en-GB"/>
              </w:rPr>
            </w:pPr>
            <w:r w:rsidRPr="00D87E91">
              <w:rPr>
                <w:rFonts w:ascii="Arial" w:hAnsi="Arial" w:cs="Arial"/>
                <w:sz w:val="18"/>
                <w:szCs w:val="18"/>
                <w:lang w:val="en-GB"/>
              </w:rPr>
              <w:t>Related persons</w:t>
            </w:r>
          </w:p>
        </w:tc>
        <w:tc>
          <w:tcPr>
            <w:tcW w:w="1440" w:type="dxa"/>
            <w:tcBorders>
              <w:top w:val="nil"/>
              <w:left w:val="nil"/>
              <w:bottom w:val="single" w:sz="4" w:space="0" w:color="auto"/>
              <w:right w:val="nil"/>
            </w:tcBorders>
            <w:shd w:val="clear" w:color="auto" w:fill="FAFAFA"/>
          </w:tcPr>
          <w:p w14:paraId="7E587A80" w14:textId="5FD6A408" w:rsidR="005D104B" w:rsidRPr="00D87E91" w:rsidRDefault="004C28C7" w:rsidP="005D104B">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970</w:t>
            </w:r>
          </w:p>
        </w:tc>
        <w:tc>
          <w:tcPr>
            <w:tcW w:w="1440" w:type="dxa"/>
            <w:tcBorders>
              <w:top w:val="nil"/>
              <w:left w:val="nil"/>
              <w:bottom w:val="single" w:sz="4" w:space="0" w:color="auto"/>
              <w:right w:val="nil"/>
            </w:tcBorders>
            <w:vAlign w:val="bottom"/>
          </w:tcPr>
          <w:p w14:paraId="2360741E" w14:textId="0A5314DB" w:rsidR="005D104B" w:rsidRPr="00D87E91" w:rsidRDefault="004C28C7" w:rsidP="005D104B">
            <w:pPr>
              <w:ind w:left="-40" w:right="-72"/>
              <w:jc w:val="right"/>
              <w:rPr>
                <w:rFonts w:ascii="Arial" w:eastAsia="Arial Unicode MS" w:hAnsi="Arial" w:cs="Arial"/>
                <w:sz w:val="18"/>
                <w:szCs w:val="18"/>
              </w:rPr>
            </w:pPr>
            <w:r w:rsidRPr="004C28C7">
              <w:rPr>
                <w:rFonts w:ascii="Arial" w:hAnsi="Arial" w:cs="Arial"/>
                <w:sz w:val="18"/>
                <w:szCs w:val="18"/>
                <w:lang w:val="en-GB" w:eastAsia="en-GB"/>
              </w:rPr>
              <w:t>1</w:t>
            </w:r>
            <w:r w:rsidR="005D104B" w:rsidRPr="00D87E91">
              <w:rPr>
                <w:rFonts w:ascii="Arial" w:hAnsi="Arial" w:cs="Arial"/>
                <w:sz w:val="18"/>
                <w:szCs w:val="18"/>
                <w:lang w:val="en-GB" w:eastAsia="en-GB"/>
              </w:rPr>
              <w:t>,</w:t>
            </w:r>
            <w:r w:rsidRPr="004C28C7">
              <w:rPr>
                <w:rFonts w:ascii="Arial" w:hAnsi="Arial" w:cs="Arial"/>
                <w:sz w:val="18"/>
                <w:szCs w:val="18"/>
                <w:lang w:val="en-GB" w:eastAsia="en-GB"/>
              </w:rPr>
              <w:t>512</w:t>
            </w:r>
          </w:p>
        </w:tc>
        <w:tc>
          <w:tcPr>
            <w:tcW w:w="1440" w:type="dxa"/>
            <w:tcBorders>
              <w:top w:val="nil"/>
              <w:left w:val="nil"/>
              <w:bottom w:val="single" w:sz="4" w:space="0" w:color="auto"/>
              <w:right w:val="nil"/>
            </w:tcBorders>
            <w:shd w:val="clear" w:color="auto" w:fill="FAFAFA"/>
          </w:tcPr>
          <w:p w14:paraId="465360DD" w14:textId="6ECDE96E" w:rsidR="005D104B" w:rsidRPr="00D87E91" w:rsidRDefault="004C28C7" w:rsidP="005D104B">
            <w:pPr>
              <w:ind w:left="-40" w:right="-72"/>
              <w:jc w:val="right"/>
              <w:rPr>
                <w:rFonts w:ascii="Arial" w:eastAsia="Arial Unicode MS" w:hAnsi="Arial" w:cs="Arial"/>
                <w:sz w:val="18"/>
                <w:szCs w:val="18"/>
                <w:lang w:val="en-GB"/>
              </w:rPr>
            </w:pPr>
            <w:r w:rsidRPr="004C28C7">
              <w:rPr>
                <w:rFonts w:ascii="Arial" w:eastAsia="Arial Unicode MS" w:hAnsi="Arial" w:cs="Arial"/>
                <w:sz w:val="18"/>
                <w:szCs w:val="18"/>
                <w:lang w:val="en-GB"/>
              </w:rPr>
              <w:t>10</w:t>
            </w:r>
          </w:p>
        </w:tc>
        <w:tc>
          <w:tcPr>
            <w:tcW w:w="1440" w:type="dxa"/>
            <w:tcBorders>
              <w:top w:val="nil"/>
              <w:left w:val="nil"/>
              <w:bottom w:val="single" w:sz="4" w:space="0" w:color="auto"/>
              <w:right w:val="nil"/>
            </w:tcBorders>
            <w:vAlign w:val="bottom"/>
          </w:tcPr>
          <w:p w14:paraId="07B7E072" w14:textId="6DC2496B" w:rsidR="005D104B" w:rsidRPr="00D87E91" w:rsidRDefault="004C28C7" w:rsidP="005D104B">
            <w:pPr>
              <w:ind w:left="-40" w:right="-72"/>
              <w:jc w:val="right"/>
              <w:rPr>
                <w:rFonts w:ascii="Arial" w:hAnsi="Arial" w:cs="Arial"/>
                <w:sz w:val="18"/>
                <w:szCs w:val="18"/>
              </w:rPr>
            </w:pPr>
            <w:r w:rsidRPr="004C28C7">
              <w:rPr>
                <w:rFonts w:ascii="Arial" w:hAnsi="Arial" w:cs="Arial"/>
                <w:sz w:val="18"/>
                <w:szCs w:val="18"/>
                <w:lang w:val="en-GB" w:eastAsia="en-GB"/>
              </w:rPr>
              <w:t>72</w:t>
            </w:r>
          </w:p>
        </w:tc>
      </w:tr>
      <w:tr w:rsidR="005D104B" w:rsidRPr="00D87E91" w14:paraId="7382C27E" w14:textId="77777777" w:rsidTr="000205BF">
        <w:tc>
          <w:tcPr>
            <w:tcW w:w="3348" w:type="dxa"/>
            <w:tcBorders>
              <w:top w:val="nil"/>
              <w:left w:val="nil"/>
              <w:bottom w:val="nil"/>
              <w:right w:val="nil"/>
            </w:tcBorders>
          </w:tcPr>
          <w:p w14:paraId="5024C7DD" w14:textId="77777777" w:rsidR="005D104B" w:rsidRPr="00D87E91" w:rsidRDefault="005D104B" w:rsidP="005D104B">
            <w:pPr>
              <w:ind w:left="90" w:right="-119"/>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14:paraId="2E143ABC" w14:textId="77777777" w:rsidR="005D104B" w:rsidRPr="00D87E91" w:rsidRDefault="005D104B" w:rsidP="005D104B">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591E02C8" w14:textId="77777777" w:rsidR="005D104B" w:rsidRPr="00D87E91" w:rsidRDefault="005D104B" w:rsidP="005D104B">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6F5D8D3E" w14:textId="77777777" w:rsidR="005D104B" w:rsidRPr="00D87E91" w:rsidRDefault="005D104B" w:rsidP="005D104B">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73007483" w14:textId="77777777" w:rsidR="005D104B" w:rsidRPr="00D87E91" w:rsidRDefault="005D104B" w:rsidP="005D104B">
            <w:pPr>
              <w:ind w:left="-40" w:right="-72"/>
              <w:jc w:val="right"/>
              <w:rPr>
                <w:rFonts w:ascii="Arial" w:hAnsi="Arial" w:cs="Arial"/>
                <w:sz w:val="18"/>
                <w:szCs w:val="18"/>
              </w:rPr>
            </w:pPr>
          </w:p>
        </w:tc>
      </w:tr>
      <w:tr w:rsidR="005D104B" w:rsidRPr="00D87E91" w14:paraId="6586ACC0" w14:textId="77777777" w:rsidTr="000205BF">
        <w:tc>
          <w:tcPr>
            <w:tcW w:w="3348" w:type="dxa"/>
            <w:tcBorders>
              <w:top w:val="nil"/>
              <w:left w:val="nil"/>
              <w:bottom w:val="nil"/>
              <w:right w:val="nil"/>
            </w:tcBorders>
          </w:tcPr>
          <w:p w14:paraId="7A6C542E" w14:textId="77777777" w:rsidR="005D104B" w:rsidRPr="00D87E91" w:rsidRDefault="005D104B" w:rsidP="005D104B">
            <w:pPr>
              <w:ind w:left="90" w:right="-119"/>
              <w:jc w:val="both"/>
              <w:rPr>
                <w:rFonts w:ascii="Arial" w:hAnsi="Arial" w:cs="Arial"/>
                <w:b/>
                <w:bCs/>
                <w:sz w:val="18"/>
                <w:szCs w:val="18"/>
                <w:lang w:val="en-GB"/>
              </w:rPr>
            </w:pPr>
            <w:r w:rsidRPr="00D87E91">
              <w:rPr>
                <w:rFonts w:ascii="Arial" w:hAnsi="Arial" w:cs="Arial"/>
                <w:b/>
                <w:bCs/>
                <w:sz w:val="18"/>
                <w:szCs w:val="18"/>
                <w:lang w:val="en-GB"/>
              </w:rPr>
              <w:t>Total</w:t>
            </w:r>
          </w:p>
        </w:tc>
        <w:tc>
          <w:tcPr>
            <w:tcW w:w="1440" w:type="dxa"/>
            <w:tcBorders>
              <w:top w:val="nil"/>
              <w:left w:val="nil"/>
              <w:bottom w:val="single" w:sz="4" w:space="0" w:color="auto"/>
              <w:right w:val="nil"/>
            </w:tcBorders>
            <w:shd w:val="clear" w:color="auto" w:fill="FAFAFA"/>
          </w:tcPr>
          <w:p w14:paraId="28E66505" w14:textId="18250B5F" w:rsidR="005D104B" w:rsidRPr="00D87E91" w:rsidRDefault="004C28C7" w:rsidP="005D104B">
            <w:pPr>
              <w:ind w:left="-40" w:right="-72"/>
              <w:jc w:val="right"/>
              <w:rPr>
                <w:rFonts w:ascii="Arial" w:hAnsi="Arial" w:cs="Arial"/>
                <w:sz w:val="18"/>
                <w:szCs w:val="18"/>
              </w:rPr>
            </w:pPr>
            <w:r w:rsidRPr="004C28C7">
              <w:rPr>
                <w:rFonts w:ascii="Arial" w:hAnsi="Arial" w:cs="Arial"/>
                <w:sz w:val="18"/>
                <w:szCs w:val="18"/>
                <w:lang w:val="en-GB"/>
              </w:rPr>
              <w:t>1</w:t>
            </w:r>
            <w:r w:rsidR="00B67310" w:rsidRPr="00D87E91">
              <w:rPr>
                <w:rFonts w:ascii="Arial" w:hAnsi="Arial" w:cs="Arial"/>
                <w:sz w:val="18"/>
                <w:szCs w:val="18"/>
              </w:rPr>
              <w:t>,</w:t>
            </w:r>
            <w:r w:rsidRPr="004C28C7">
              <w:rPr>
                <w:rFonts w:ascii="Arial" w:hAnsi="Arial" w:cs="Arial"/>
                <w:sz w:val="18"/>
                <w:szCs w:val="18"/>
                <w:lang w:val="en-GB"/>
              </w:rPr>
              <w:t>694</w:t>
            </w:r>
          </w:p>
        </w:tc>
        <w:tc>
          <w:tcPr>
            <w:tcW w:w="1440" w:type="dxa"/>
            <w:tcBorders>
              <w:top w:val="nil"/>
              <w:left w:val="nil"/>
              <w:bottom w:val="single" w:sz="4" w:space="0" w:color="auto"/>
              <w:right w:val="nil"/>
            </w:tcBorders>
          </w:tcPr>
          <w:p w14:paraId="29BE317B" w14:textId="02F1330A" w:rsidR="005D104B" w:rsidRPr="00D87E91" w:rsidRDefault="004C28C7" w:rsidP="005D104B">
            <w:pPr>
              <w:ind w:left="-40" w:right="-72"/>
              <w:jc w:val="right"/>
              <w:rPr>
                <w:rFonts w:ascii="Arial" w:hAnsi="Arial" w:cs="Arial"/>
                <w:sz w:val="18"/>
                <w:szCs w:val="18"/>
              </w:rPr>
            </w:pPr>
            <w:r w:rsidRPr="004C28C7">
              <w:rPr>
                <w:rFonts w:ascii="Arial" w:hAnsi="Arial" w:cs="Arial"/>
                <w:sz w:val="18"/>
                <w:szCs w:val="18"/>
                <w:lang w:val="en-GB" w:eastAsia="en-GB"/>
              </w:rPr>
              <w:t>1</w:t>
            </w:r>
            <w:r w:rsidR="005D104B" w:rsidRPr="00D87E91">
              <w:rPr>
                <w:rFonts w:ascii="Arial" w:hAnsi="Arial" w:cs="Arial"/>
                <w:sz w:val="18"/>
                <w:szCs w:val="18"/>
                <w:lang w:val="en-GB" w:eastAsia="en-GB"/>
              </w:rPr>
              <w:t>,</w:t>
            </w:r>
            <w:r w:rsidRPr="004C28C7">
              <w:rPr>
                <w:rFonts w:ascii="Arial" w:hAnsi="Arial" w:cs="Arial"/>
                <w:sz w:val="18"/>
                <w:szCs w:val="18"/>
                <w:lang w:val="en-GB" w:eastAsia="en-GB"/>
              </w:rPr>
              <w:t>583</w:t>
            </w:r>
          </w:p>
        </w:tc>
        <w:tc>
          <w:tcPr>
            <w:tcW w:w="1440" w:type="dxa"/>
            <w:tcBorders>
              <w:top w:val="nil"/>
              <w:left w:val="nil"/>
              <w:bottom w:val="single" w:sz="4" w:space="0" w:color="auto"/>
              <w:right w:val="nil"/>
            </w:tcBorders>
            <w:shd w:val="clear" w:color="auto" w:fill="FAFAFA"/>
          </w:tcPr>
          <w:p w14:paraId="007D0C29" w14:textId="782B6040" w:rsidR="005D104B" w:rsidRPr="00D87E91" w:rsidRDefault="004C28C7" w:rsidP="005D104B">
            <w:pPr>
              <w:ind w:left="-40" w:right="-72"/>
              <w:jc w:val="right"/>
              <w:rPr>
                <w:rFonts w:ascii="Arial" w:hAnsi="Arial" w:cs="Arial"/>
                <w:sz w:val="18"/>
                <w:szCs w:val="18"/>
              </w:rPr>
            </w:pPr>
            <w:r w:rsidRPr="004C28C7">
              <w:rPr>
                <w:rFonts w:ascii="Arial" w:hAnsi="Arial" w:cs="Arial"/>
                <w:sz w:val="18"/>
                <w:szCs w:val="18"/>
                <w:lang w:val="en-GB"/>
              </w:rPr>
              <w:t>3</w:t>
            </w:r>
            <w:r w:rsidR="00B67310" w:rsidRPr="00D87E91">
              <w:rPr>
                <w:rFonts w:ascii="Arial" w:hAnsi="Arial" w:cs="Arial"/>
                <w:sz w:val="18"/>
                <w:szCs w:val="18"/>
              </w:rPr>
              <w:t>,</w:t>
            </w:r>
            <w:r w:rsidRPr="004C28C7">
              <w:rPr>
                <w:rFonts w:ascii="Arial" w:hAnsi="Arial" w:cs="Arial"/>
                <w:sz w:val="18"/>
                <w:szCs w:val="18"/>
                <w:lang w:val="en-GB"/>
              </w:rPr>
              <w:t>289</w:t>
            </w:r>
          </w:p>
        </w:tc>
        <w:tc>
          <w:tcPr>
            <w:tcW w:w="1440" w:type="dxa"/>
            <w:tcBorders>
              <w:top w:val="nil"/>
              <w:left w:val="nil"/>
              <w:bottom w:val="single" w:sz="4" w:space="0" w:color="auto"/>
              <w:right w:val="nil"/>
            </w:tcBorders>
          </w:tcPr>
          <w:p w14:paraId="58483784" w14:textId="4A5589C9" w:rsidR="005D104B" w:rsidRPr="00D87E91" w:rsidRDefault="004C28C7" w:rsidP="005D104B">
            <w:pPr>
              <w:ind w:left="-40" w:right="-72"/>
              <w:jc w:val="right"/>
              <w:rPr>
                <w:rFonts w:ascii="Arial" w:hAnsi="Arial" w:cs="Arial"/>
                <w:sz w:val="18"/>
                <w:szCs w:val="18"/>
              </w:rPr>
            </w:pPr>
            <w:r w:rsidRPr="004C28C7">
              <w:rPr>
                <w:rFonts w:ascii="Arial" w:hAnsi="Arial" w:cs="Arial"/>
                <w:sz w:val="18"/>
                <w:szCs w:val="18"/>
                <w:lang w:val="en-GB" w:eastAsia="en-GB"/>
              </w:rPr>
              <w:t>2</w:t>
            </w:r>
            <w:r w:rsidR="005D104B" w:rsidRPr="00D87E91">
              <w:rPr>
                <w:rFonts w:ascii="Arial" w:hAnsi="Arial" w:cs="Arial"/>
                <w:sz w:val="18"/>
                <w:szCs w:val="18"/>
                <w:lang w:val="en-GB" w:eastAsia="en-GB"/>
              </w:rPr>
              <w:t>,</w:t>
            </w:r>
            <w:r w:rsidRPr="004C28C7">
              <w:rPr>
                <w:rFonts w:ascii="Arial" w:hAnsi="Arial" w:cs="Arial"/>
                <w:sz w:val="18"/>
                <w:szCs w:val="18"/>
                <w:lang w:val="en-GB" w:eastAsia="en-GB"/>
              </w:rPr>
              <w:t>729</w:t>
            </w:r>
          </w:p>
        </w:tc>
      </w:tr>
      <w:tr w:rsidR="005D104B" w:rsidRPr="00D87E91" w14:paraId="5F8275DB" w14:textId="77777777" w:rsidTr="000205BF">
        <w:tc>
          <w:tcPr>
            <w:tcW w:w="3348" w:type="dxa"/>
            <w:tcBorders>
              <w:top w:val="nil"/>
              <w:left w:val="nil"/>
              <w:bottom w:val="nil"/>
              <w:right w:val="nil"/>
            </w:tcBorders>
          </w:tcPr>
          <w:p w14:paraId="7A9E3955" w14:textId="77777777" w:rsidR="005D104B" w:rsidRPr="00D87E91" w:rsidRDefault="005D104B" w:rsidP="005D104B">
            <w:pPr>
              <w:ind w:left="90" w:right="-119"/>
              <w:jc w:val="both"/>
              <w:rPr>
                <w:rFonts w:ascii="Arial" w:hAnsi="Arial" w:cs="Arial"/>
                <w:b/>
                <w:sz w:val="18"/>
                <w:szCs w:val="18"/>
                <w:lang w:val="en-GB"/>
              </w:rPr>
            </w:pPr>
          </w:p>
        </w:tc>
        <w:tc>
          <w:tcPr>
            <w:tcW w:w="1440" w:type="dxa"/>
            <w:tcBorders>
              <w:top w:val="single" w:sz="4" w:space="0" w:color="auto"/>
              <w:left w:val="nil"/>
              <w:bottom w:val="nil"/>
              <w:right w:val="nil"/>
            </w:tcBorders>
            <w:shd w:val="clear" w:color="auto" w:fill="FAFAFA"/>
          </w:tcPr>
          <w:p w14:paraId="230A6E30" w14:textId="77777777" w:rsidR="005D104B" w:rsidRPr="00D87E91" w:rsidRDefault="005D104B" w:rsidP="005D104B">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6231E819" w14:textId="77777777" w:rsidR="005D104B" w:rsidRPr="00D87E91" w:rsidRDefault="005D104B" w:rsidP="005D104B">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2FA1FDEB" w14:textId="77777777" w:rsidR="005D104B" w:rsidRPr="00D87E91" w:rsidRDefault="005D104B" w:rsidP="005D104B">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7496FD5B" w14:textId="77777777" w:rsidR="005D104B" w:rsidRPr="00D87E91" w:rsidRDefault="005D104B" w:rsidP="005D104B">
            <w:pPr>
              <w:ind w:left="-40" w:right="-72"/>
              <w:jc w:val="right"/>
              <w:rPr>
                <w:rFonts w:ascii="Arial" w:hAnsi="Arial" w:cs="Arial"/>
                <w:sz w:val="18"/>
                <w:szCs w:val="18"/>
              </w:rPr>
            </w:pPr>
          </w:p>
        </w:tc>
      </w:tr>
      <w:tr w:rsidR="005D104B" w:rsidRPr="00D87E91" w14:paraId="131BBC9C" w14:textId="77777777" w:rsidTr="000205BF">
        <w:tc>
          <w:tcPr>
            <w:tcW w:w="3348" w:type="dxa"/>
            <w:tcBorders>
              <w:top w:val="nil"/>
              <w:left w:val="nil"/>
              <w:bottom w:val="nil"/>
              <w:right w:val="nil"/>
            </w:tcBorders>
          </w:tcPr>
          <w:p w14:paraId="2AF03EAF" w14:textId="77777777" w:rsidR="005D104B" w:rsidRPr="00D87E91" w:rsidRDefault="005D104B" w:rsidP="005D104B">
            <w:pPr>
              <w:ind w:left="90" w:right="-119"/>
              <w:jc w:val="both"/>
              <w:rPr>
                <w:rFonts w:ascii="Arial" w:hAnsi="Arial" w:cs="Arial"/>
                <w:b/>
                <w:sz w:val="18"/>
                <w:szCs w:val="18"/>
                <w:lang w:val="en-GB"/>
              </w:rPr>
            </w:pPr>
            <w:r w:rsidRPr="00D87E91">
              <w:rPr>
                <w:rFonts w:ascii="Arial" w:hAnsi="Arial" w:cs="Arial"/>
                <w:b/>
                <w:sz w:val="18"/>
                <w:szCs w:val="18"/>
                <w:lang w:val="en-GB"/>
              </w:rPr>
              <w:t>Lease liabilities</w:t>
            </w:r>
          </w:p>
        </w:tc>
        <w:tc>
          <w:tcPr>
            <w:tcW w:w="1440" w:type="dxa"/>
            <w:tcBorders>
              <w:top w:val="nil"/>
              <w:left w:val="nil"/>
              <w:bottom w:val="nil"/>
              <w:right w:val="nil"/>
            </w:tcBorders>
            <w:shd w:val="clear" w:color="auto" w:fill="FAFAFA"/>
          </w:tcPr>
          <w:p w14:paraId="5DA1772B" w14:textId="77777777" w:rsidR="005D104B" w:rsidRPr="00D87E91" w:rsidRDefault="005D104B" w:rsidP="005D104B">
            <w:pPr>
              <w:ind w:left="-40" w:right="-72"/>
              <w:jc w:val="right"/>
              <w:rPr>
                <w:rFonts w:ascii="Arial" w:hAnsi="Arial" w:cs="Arial"/>
                <w:sz w:val="18"/>
                <w:szCs w:val="18"/>
              </w:rPr>
            </w:pPr>
          </w:p>
        </w:tc>
        <w:tc>
          <w:tcPr>
            <w:tcW w:w="1440" w:type="dxa"/>
            <w:tcBorders>
              <w:top w:val="nil"/>
              <w:left w:val="nil"/>
              <w:bottom w:val="nil"/>
              <w:right w:val="nil"/>
            </w:tcBorders>
          </w:tcPr>
          <w:p w14:paraId="1665A449" w14:textId="77777777" w:rsidR="005D104B" w:rsidRPr="00D87E91" w:rsidRDefault="005D104B" w:rsidP="005D104B">
            <w:pPr>
              <w:ind w:left="-40" w:right="-72"/>
              <w:jc w:val="right"/>
              <w:rPr>
                <w:rFonts w:ascii="Arial" w:hAnsi="Arial" w:cs="Arial"/>
                <w:sz w:val="18"/>
                <w:szCs w:val="18"/>
              </w:rPr>
            </w:pPr>
          </w:p>
        </w:tc>
        <w:tc>
          <w:tcPr>
            <w:tcW w:w="1440" w:type="dxa"/>
            <w:tcBorders>
              <w:top w:val="nil"/>
              <w:left w:val="nil"/>
              <w:bottom w:val="nil"/>
              <w:right w:val="nil"/>
            </w:tcBorders>
            <w:shd w:val="clear" w:color="auto" w:fill="FAFAFA"/>
          </w:tcPr>
          <w:p w14:paraId="545C3B11" w14:textId="77777777" w:rsidR="005D104B" w:rsidRPr="00D87E91" w:rsidRDefault="005D104B" w:rsidP="005D104B">
            <w:pPr>
              <w:ind w:left="-40" w:right="-72"/>
              <w:jc w:val="right"/>
              <w:rPr>
                <w:rFonts w:ascii="Arial" w:hAnsi="Arial" w:cs="Arial"/>
                <w:sz w:val="18"/>
                <w:szCs w:val="18"/>
              </w:rPr>
            </w:pPr>
          </w:p>
        </w:tc>
        <w:tc>
          <w:tcPr>
            <w:tcW w:w="1440" w:type="dxa"/>
            <w:tcBorders>
              <w:top w:val="nil"/>
              <w:left w:val="nil"/>
              <w:bottom w:val="nil"/>
              <w:right w:val="nil"/>
            </w:tcBorders>
          </w:tcPr>
          <w:p w14:paraId="7152DE01" w14:textId="77777777" w:rsidR="005D104B" w:rsidRPr="00D87E91" w:rsidRDefault="005D104B" w:rsidP="005D104B">
            <w:pPr>
              <w:ind w:left="-40" w:right="-72"/>
              <w:jc w:val="right"/>
              <w:rPr>
                <w:rFonts w:ascii="Arial" w:hAnsi="Arial" w:cs="Arial"/>
                <w:sz w:val="18"/>
                <w:szCs w:val="18"/>
              </w:rPr>
            </w:pPr>
          </w:p>
        </w:tc>
      </w:tr>
      <w:tr w:rsidR="005D104B" w:rsidRPr="00D87E91" w14:paraId="1B9D7752" w14:textId="77777777" w:rsidTr="005D104B">
        <w:tc>
          <w:tcPr>
            <w:tcW w:w="3348" w:type="dxa"/>
            <w:tcBorders>
              <w:top w:val="nil"/>
              <w:left w:val="nil"/>
              <w:bottom w:val="nil"/>
              <w:right w:val="nil"/>
            </w:tcBorders>
          </w:tcPr>
          <w:p w14:paraId="2A1F640C" w14:textId="77777777" w:rsidR="005D104B" w:rsidRPr="00D87E91" w:rsidRDefault="005D104B" w:rsidP="005D104B">
            <w:pPr>
              <w:ind w:left="90" w:right="-119"/>
              <w:jc w:val="both"/>
              <w:rPr>
                <w:rFonts w:ascii="Arial" w:hAnsi="Arial" w:cs="Arial"/>
                <w:bCs/>
                <w:sz w:val="18"/>
                <w:szCs w:val="18"/>
                <w:lang w:val="en-GB"/>
              </w:rPr>
            </w:pPr>
            <w:r w:rsidRPr="00D87E91">
              <w:rPr>
                <w:rFonts w:ascii="Arial" w:hAnsi="Arial" w:cs="Arial"/>
                <w:sz w:val="18"/>
                <w:szCs w:val="18"/>
                <w:lang w:val="en-GB"/>
              </w:rPr>
              <w:t>Related parties</w:t>
            </w:r>
          </w:p>
        </w:tc>
        <w:tc>
          <w:tcPr>
            <w:tcW w:w="1440" w:type="dxa"/>
            <w:tcBorders>
              <w:top w:val="nil"/>
              <w:left w:val="nil"/>
              <w:bottom w:val="nil"/>
              <w:right w:val="nil"/>
            </w:tcBorders>
            <w:shd w:val="clear" w:color="auto" w:fill="FAFAFA"/>
          </w:tcPr>
          <w:p w14:paraId="114DDCC1" w14:textId="5896CF8C" w:rsidR="005D104B" w:rsidRPr="00D87E91" w:rsidRDefault="004C28C7" w:rsidP="005D104B">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81</w:t>
            </w:r>
            <w:r w:rsidR="00B67310" w:rsidRPr="00D87E91">
              <w:rPr>
                <w:rFonts w:ascii="Arial" w:eastAsia="Arial Unicode MS" w:hAnsi="Arial" w:cs="Arial"/>
                <w:sz w:val="18"/>
                <w:szCs w:val="18"/>
              </w:rPr>
              <w:t>,</w:t>
            </w:r>
            <w:r w:rsidRPr="004C28C7">
              <w:rPr>
                <w:rFonts w:ascii="Arial" w:eastAsia="Arial Unicode MS" w:hAnsi="Arial" w:cs="Arial"/>
                <w:sz w:val="18"/>
                <w:szCs w:val="18"/>
                <w:lang w:val="en-GB"/>
              </w:rPr>
              <w:t>800</w:t>
            </w:r>
          </w:p>
        </w:tc>
        <w:tc>
          <w:tcPr>
            <w:tcW w:w="1440" w:type="dxa"/>
            <w:tcBorders>
              <w:top w:val="nil"/>
              <w:left w:val="nil"/>
              <w:bottom w:val="nil"/>
              <w:right w:val="nil"/>
            </w:tcBorders>
            <w:vAlign w:val="bottom"/>
          </w:tcPr>
          <w:p w14:paraId="731A9B05" w14:textId="5C507891" w:rsidR="005D104B" w:rsidRPr="00D87E91" w:rsidRDefault="004C28C7" w:rsidP="005D104B">
            <w:pPr>
              <w:ind w:left="-40" w:right="-72"/>
              <w:jc w:val="right"/>
              <w:rPr>
                <w:rFonts w:ascii="Arial" w:hAnsi="Arial" w:cs="Arial"/>
                <w:sz w:val="18"/>
                <w:szCs w:val="18"/>
              </w:rPr>
            </w:pPr>
            <w:r w:rsidRPr="004C28C7">
              <w:rPr>
                <w:rFonts w:ascii="Arial" w:hAnsi="Arial" w:cs="Arial"/>
                <w:sz w:val="18"/>
                <w:szCs w:val="18"/>
                <w:lang w:val="en-GB" w:eastAsia="en-GB"/>
              </w:rPr>
              <w:t>84</w:t>
            </w:r>
            <w:r w:rsidR="005D104B" w:rsidRPr="00D87E91">
              <w:rPr>
                <w:rFonts w:ascii="Arial" w:hAnsi="Arial" w:cs="Arial"/>
                <w:sz w:val="18"/>
                <w:szCs w:val="18"/>
                <w:lang w:val="en-GB" w:eastAsia="en-GB"/>
              </w:rPr>
              <w:t>,</w:t>
            </w:r>
            <w:r w:rsidRPr="004C28C7">
              <w:rPr>
                <w:rFonts w:ascii="Arial" w:hAnsi="Arial" w:cs="Arial"/>
                <w:sz w:val="18"/>
                <w:szCs w:val="18"/>
                <w:lang w:val="en-GB" w:eastAsia="en-GB"/>
              </w:rPr>
              <w:t>386</w:t>
            </w:r>
          </w:p>
        </w:tc>
        <w:tc>
          <w:tcPr>
            <w:tcW w:w="1440" w:type="dxa"/>
            <w:tcBorders>
              <w:top w:val="nil"/>
              <w:left w:val="nil"/>
              <w:bottom w:val="nil"/>
              <w:right w:val="nil"/>
            </w:tcBorders>
            <w:shd w:val="clear" w:color="auto" w:fill="FAFAFA"/>
          </w:tcPr>
          <w:p w14:paraId="5EBA16E2" w14:textId="6E0C7554" w:rsidR="005D104B" w:rsidRPr="00D87E91" w:rsidRDefault="004C28C7" w:rsidP="005D104B">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81</w:t>
            </w:r>
            <w:r w:rsidR="00B67310" w:rsidRPr="00D87E91">
              <w:rPr>
                <w:rFonts w:ascii="Arial" w:eastAsia="Arial Unicode MS" w:hAnsi="Arial" w:cs="Arial"/>
                <w:sz w:val="18"/>
                <w:szCs w:val="18"/>
              </w:rPr>
              <w:t>,</w:t>
            </w:r>
            <w:r w:rsidRPr="004C28C7">
              <w:rPr>
                <w:rFonts w:ascii="Arial" w:eastAsia="Arial Unicode MS" w:hAnsi="Arial" w:cs="Arial"/>
                <w:sz w:val="18"/>
                <w:szCs w:val="18"/>
                <w:lang w:val="en-GB"/>
              </w:rPr>
              <w:t>800</w:t>
            </w:r>
          </w:p>
        </w:tc>
        <w:tc>
          <w:tcPr>
            <w:tcW w:w="1440" w:type="dxa"/>
            <w:tcBorders>
              <w:top w:val="nil"/>
              <w:left w:val="nil"/>
              <w:bottom w:val="nil"/>
              <w:right w:val="nil"/>
            </w:tcBorders>
            <w:vAlign w:val="bottom"/>
          </w:tcPr>
          <w:p w14:paraId="240CD6E9" w14:textId="4E646AA8" w:rsidR="005D104B" w:rsidRPr="00D87E91" w:rsidRDefault="004C28C7" w:rsidP="005D104B">
            <w:pPr>
              <w:ind w:left="-40" w:right="-72"/>
              <w:jc w:val="right"/>
              <w:rPr>
                <w:rFonts w:ascii="Arial" w:hAnsi="Arial" w:cs="Arial"/>
                <w:sz w:val="18"/>
                <w:szCs w:val="18"/>
              </w:rPr>
            </w:pPr>
            <w:r w:rsidRPr="004C28C7">
              <w:rPr>
                <w:rFonts w:ascii="Arial" w:hAnsi="Arial" w:cs="Arial"/>
                <w:sz w:val="18"/>
                <w:szCs w:val="18"/>
                <w:lang w:val="en-GB" w:eastAsia="en-GB"/>
              </w:rPr>
              <w:t>84</w:t>
            </w:r>
            <w:r w:rsidR="005D104B" w:rsidRPr="00D87E91">
              <w:rPr>
                <w:rFonts w:ascii="Arial" w:hAnsi="Arial" w:cs="Arial"/>
                <w:sz w:val="18"/>
                <w:szCs w:val="18"/>
                <w:lang w:val="en-GB" w:eastAsia="en-GB"/>
              </w:rPr>
              <w:t>,</w:t>
            </w:r>
            <w:r w:rsidRPr="004C28C7">
              <w:rPr>
                <w:rFonts w:ascii="Arial" w:hAnsi="Arial" w:cs="Arial"/>
                <w:sz w:val="18"/>
                <w:szCs w:val="18"/>
                <w:lang w:val="en-GB" w:eastAsia="en-GB"/>
              </w:rPr>
              <w:t>386</w:t>
            </w:r>
          </w:p>
        </w:tc>
      </w:tr>
      <w:tr w:rsidR="005D104B" w:rsidRPr="00D87E91" w14:paraId="03D5BDAC" w14:textId="77777777" w:rsidTr="000205BF">
        <w:tc>
          <w:tcPr>
            <w:tcW w:w="3348" w:type="dxa"/>
            <w:tcBorders>
              <w:top w:val="nil"/>
              <w:left w:val="nil"/>
              <w:bottom w:val="nil"/>
              <w:right w:val="nil"/>
            </w:tcBorders>
          </w:tcPr>
          <w:p w14:paraId="591F8218" w14:textId="02789D1E" w:rsidR="005D104B" w:rsidRPr="00D87E91" w:rsidRDefault="005D104B" w:rsidP="005D104B">
            <w:pPr>
              <w:ind w:left="90" w:right="-119"/>
              <w:jc w:val="both"/>
              <w:rPr>
                <w:rFonts w:ascii="Arial" w:hAnsi="Arial" w:cs="Arial"/>
                <w:sz w:val="18"/>
                <w:szCs w:val="18"/>
                <w:lang w:val="en-GB"/>
              </w:rPr>
            </w:pPr>
            <w:r w:rsidRPr="00D87E91">
              <w:rPr>
                <w:rFonts w:ascii="Arial" w:hAnsi="Arial" w:cs="Arial"/>
                <w:sz w:val="18"/>
                <w:szCs w:val="18"/>
                <w:lang w:val="en-GB"/>
              </w:rPr>
              <w:t>Related persons</w:t>
            </w:r>
          </w:p>
        </w:tc>
        <w:tc>
          <w:tcPr>
            <w:tcW w:w="1440" w:type="dxa"/>
            <w:tcBorders>
              <w:top w:val="nil"/>
              <w:left w:val="nil"/>
              <w:bottom w:val="single" w:sz="4" w:space="0" w:color="auto"/>
              <w:right w:val="nil"/>
            </w:tcBorders>
            <w:shd w:val="clear" w:color="auto" w:fill="FAFAFA"/>
          </w:tcPr>
          <w:p w14:paraId="28CEC2BD" w14:textId="4F595FC8" w:rsidR="005D104B" w:rsidRPr="00D87E91" w:rsidRDefault="004C28C7" w:rsidP="005D104B">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254</w:t>
            </w:r>
          </w:p>
        </w:tc>
        <w:tc>
          <w:tcPr>
            <w:tcW w:w="1440" w:type="dxa"/>
            <w:tcBorders>
              <w:top w:val="nil"/>
              <w:left w:val="nil"/>
              <w:bottom w:val="single" w:sz="4" w:space="0" w:color="auto"/>
              <w:right w:val="nil"/>
            </w:tcBorders>
            <w:vAlign w:val="bottom"/>
          </w:tcPr>
          <w:p w14:paraId="1F119558" w14:textId="545886B5" w:rsidR="005D104B" w:rsidRPr="00D87E91" w:rsidRDefault="005D104B" w:rsidP="005D104B">
            <w:pPr>
              <w:ind w:left="-40" w:right="-72"/>
              <w:jc w:val="right"/>
              <w:rPr>
                <w:rFonts w:ascii="Arial" w:hAnsi="Arial" w:cs="Arial"/>
                <w:sz w:val="18"/>
                <w:szCs w:val="18"/>
                <w:lang w:val="en-GB" w:eastAsia="en-GB"/>
              </w:rPr>
            </w:pPr>
            <w:r w:rsidRPr="00D87E91">
              <w:rPr>
                <w:rFonts w:ascii="Arial" w:hAnsi="Arial" w:cs="Arial"/>
                <w:sz w:val="18"/>
                <w:szCs w:val="18"/>
                <w:lang w:val="en-GB" w:eastAsia="en-GB"/>
              </w:rPr>
              <w:t>-</w:t>
            </w:r>
          </w:p>
        </w:tc>
        <w:tc>
          <w:tcPr>
            <w:tcW w:w="1440" w:type="dxa"/>
            <w:tcBorders>
              <w:top w:val="nil"/>
              <w:left w:val="nil"/>
              <w:bottom w:val="single" w:sz="4" w:space="0" w:color="auto"/>
              <w:right w:val="nil"/>
            </w:tcBorders>
            <w:shd w:val="clear" w:color="auto" w:fill="FAFAFA"/>
          </w:tcPr>
          <w:p w14:paraId="009B0BCB" w14:textId="7D3D0569" w:rsidR="005D104B" w:rsidRPr="00D87E91" w:rsidRDefault="004C28C7" w:rsidP="005D104B">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254</w:t>
            </w:r>
          </w:p>
        </w:tc>
        <w:tc>
          <w:tcPr>
            <w:tcW w:w="1440" w:type="dxa"/>
            <w:tcBorders>
              <w:top w:val="nil"/>
              <w:left w:val="nil"/>
              <w:bottom w:val="single" w:sz="4" w:space="0" w:color="auto"/>
              <w:right w:val="nil"/>
            </w:tcBorders>
            <w:vAlign w:val="bottom"/>
          </w:tcPr>
          <w:p w14:paraId="57200E69" w14:textId="63349E1D" w:rsidR="005D104B" w:rsidRPr="00D87E91" w:rsidRDefault="005D104B" w:rsidP="005D104B">
            <w:pPr>
              <w:ind w:left="-40" w:right="-72"/>
              <w:jc w:val="right"/>
              <w:rPr>
                <w:rFonts w:ascii="Arial" w:hAnsi="Arial" w:cs="Arial"/>
                <w:sz w:val="18"/>
                <w:szCs w:val="18"/>
                <w:lang w:val="en-GB" w:eastAsia="en-GB"/>
              </w:rPr>
            </w:pPr>
            <w:r w:rsidRPr="00D87E91">
              <w:rPr>
                <w:rFonts w:ascii="Arial" w:hAnsi="Arial" w:cs="Arial"/>
                <w:sz w:val="18"/>
                <w:szCs w:val="18"/>
                <w:lang w:val="en-GB" w:eastAsia="en-GB"/>
              </w:rPr>
              <w:t>-</w:t>
            </w:r>
          </w:p>
        </w:tc>
      </w:tr>
      <w:tr w:rsidR="005D104B" w:rsidRPr="00D87E91" w14:paraId="6A46C238" w14:textId="77777777" w:rsidTr="005D104B">
        <w:tc>
          <w:tcPr>
            <w:tcW w:w="3348" w:type="dxa"/>
            <w:tcBorders>
              <w:top w:val="nil"/>
              <w:left w:val="nil"/>
              <w:bottom w:val="nil"/>
              <w:right w:val="nil"/>
            </w:tcBorders>
          </w:tcPr>
          <w:p w14:paraId="77F9F741" w14:textId="77777777" w:rsidR="005D104B" w:rsidRPr="00D87E91" w:rsidRDefault="005D104B" w:rsidP="005D104B">
            <w:pPr>
              <w:ind w:left="90" w:right="-119"/>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4B8F7991" w14:textId="77777777" w:rsidR="005D104B" w:rsidRPr="00D87E91" w:rsidRDefault="005D104B" w:rsidP="005D104B">
            <w:pPr>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5A377A61" w14:textId="77777777" w:rsidR="005D104B" w:rsidRPr="00D87E91" w:rsidRDefault="005D104B" w:rsidP="005D104B">
            <w:pPr>
              <w:ind w:left="-40" w:right="-72"/>
              <w:jc w:val="right"/>
              <w:rPr>
                <w:rFonts w:ascii="Arial" w:hAnsi="Arial" w:cs="Arial"/>
                <w:sz w:val="18"/>
                <w:szCs w:val="18"/>
                <w:lang w:val="en-GB" w:eastAsia="en-GB"/>
              </w:rPr>
            </w:pPr>
          </w:p>
        </w:tc>
        <w:tc>
          <w:tcPr>
            <w:tcW w:w="1440" w:type="dxa"/>
            <w:tcBorders>
              <w:top w:val="nil"/>
              <w:left w:val="nil"/>
              <w:bottom w:val="nil"/>
              <w:right w:val="nil"/>
            </w:tcBorders>
            <w:shd w:val="clear" w:color="auto" w:fill="FAFAFA"/>
          </w:tcPr>
          <w:p w14:paraId="1D5EB8C0" w14:textId="77777777" w:rsidR="005D104B" w:rsidRPr="00D87E91" w:rsidRDefault="005D104B" w:rsidP="005D104B">
            <w:pPr>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55E26B99" w14:textId="77777777" w:rsidR="005D104B" w:rsidRPr="00D87E91" w:rsidRDefault="005D104B" w:rsidP="005D104B">
            <w:pPr>
              <w:ind w:left="-40" w:right="-72"/>
              <w:jc w:val="right"/>
              <w:rPr>
                <w:rFonts w:ascii="Arial" w:hAnsi="Arial" w:cs="Arial"/>
                <w:sz w:val="18"/>
                <w:szCs w:val="18"/>
                <w:lang w:val="en-GB" w:eastAsia="en-GB"/>
              </w:rPr>
            </w:pPr>
          </w:p>
        </w:tc>
      </w:tr>
      <w:tr w:rsidR="005D104B" w:rsidRPr="00D87E91" w14:paraId="08935F1E" w14:textId="77777777" w:rsidTr="000205BF">
        <w:tc>
          <w:tcPr>
            <w:tcW w:w="3348" w:type="dxa"/>
            <w:tcBorders>
              <w:top w:val="nil"/>
              <w:left w:val="nil"/>
              <w:bottom w:val="nil"/>
              <w:right w:val="nil"/>
            </w:tcBorders>
          </w:tcPr>
          <w:p w14:paraId="1F122367" w14:textId="1545620D" w:rsidR="005D104B" w:rsidRPr="00D87E91" w:rsidRDefault="005D104B" w:rsidP="005D104B">
            <w:pPr>
              <w:ind w:left="90" w:right="-119"/>
              <w:jc w:val="both"/>
              <w:rPr>
                <w:rFonts w:ascii="Arial" w:hAnsi="Arial" w:cs="Arial"/>
                <w:sz w:val="18"/>
                <w:szCs w:val="18"/>
                <w:lang w:val="en-GB"/>
              </w:rPr>
            </w:pPr>
            <w:r w:rsidRPr="00D87E91">
              <w:rPr>
                <w:rFonts w:ascii="Arial" w:hAnsi="Arial" w:cs="Arial"/>
                <w:b/>
                <w:bCs/>
                <w:sz w:val="18"/>
                <w:szCs w:val="18"/>
                <w:lang w:val="en-GB"/>
              </w:rPr>
              <w:t>Total</w:t>
            </w:r>
          </w:p>
        </w:tc>
        <w:tc>
          <w:tcPr>
            <w:tcW w:w="1440" w:type="dxa"/>
            <w:tcBorders>
              <w:top w:val="nil"/>
              <w:left w:val="nil"/>
              <w:bottom w:val="single" w:sz="4" w:space="0" w:color="auto"/>
              <w:right w:val="nil"/>
            </w:tcBorders>
            <w:shd w:val="clear" w:color="auto" w:fill="FAFAFA"/>
          </w:tcPr>
          <w:p w14:paraId="15E4F35F" w14:textId="628B5E37" w:rsidR="005D104B" w:rsidRPr="00D87E91" w:rsidRDefault="004C28C7" w:rsidP="005D104B">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82</w:t>
            </w:r>
            <w:r w:rsidR="00B67310" w:rsidRPr="00D87E91">
              <w:rPr>
                <w:rFonts w:ascii="Arial" w:eastAsia="Arial Unicode MS" w:hAnsi="Arial" w:cs="Arial"/>
                <w:sz w:val="18"/>
                <w:szCs w:val="18"/>
              </w:rPr>
              <w:t>,</w:t>
            </w:r>
            <w:r w:rsidRPr="004C28C7">
              <w:rPr>
                <w:rFonts w:ascii="Arial" w:eastAsia="Arial Unicode MS" w:hAnsi="Arial" w:cs="Arial"/>
                <w:sz w:val="18"/>
                <w:szCs w:val="18"/>
                <w:lang w:val="en-GB"/>
              </w:rPr>
              <w:t>054</w:t>
            </w:r>
          </w:p>
        </w:tc>
        <w:tc>
          <w:tcPr>
            <w:tcW w:w="1440" w:type="dxa"/>
            <w:tcBorders>
              <w:top w:val="nil"/>
              <w:left w:val="nil"/>
              <w:bottom w:val="single" w:sz="4" w:space="0" w:color="auto"/>
              <w:right w:val="nil"/>
            </w:tcBorders>
            <w:vAlign w:val="bottom"/>
          </w:tcPr>
          <w:p w14:paraId="0B594BE5" w14:textId="2B1580DA" w:rsidR="005D104B" w:rsidRPr="00D87E91" w:rsidRDefault="004C28C7" w:rsidP="005D104B">
            <w:pPr>
              <w:ind w:left="-40" w:right="-72"/>
              <w:jc w:val="right"/>
              <w:rPr>
                <w:rFonts w:ascii="Arial" w:hAnsi="Arial" w:cs="Arial"/>
                <w:sz w:val="18"/>
                <w:szCs w:val="18"/>
                <w:lang w:val="en-GB" w:eastAsia="en-GB"/>
              </w:rPr>
            </w:pPr>
            <w:r w:rsidRPr="004C28C7">
              <w:rPr>
                <w:rFonts w:ascii="Arial" w:hAnsi="Arial" w:cs="Arial"/>
                <w:sz w:val="18"/>
                <w:szCs w:val="18"/>
                <w:lang w:val="en-GB" w:eastAsia="en-GB"/>
              </w:rPr>
              <w:t>84</w:t>
            </w:r>
            <w:r w:rsidR="005D104B" w:rsidRPr="00D87E91">
              <w:rPr>
                <w:rFonts w:ascii="Arial" w:hAnsi="Arial" w:cs="Arial"/>
                <w:sz w:val="18"/>
                <w:szCs w:val="18"/>
                <w:lang w:val="en-GB" w:eastAsia="en-GB"/>
              </w:rPr>
              <w:t>,</w:t>
            </w:r>
            <w:r w:rsidRPr="004C28C7">
              <w:rPr>
                <w:rFonts w:ascii="Arial" w:hAnsi="Arial" w:cs="Arial"/>
                <w:sz w:val="18"/>
                <w:szCs w:val="18"/>
                <w:lang w:val="en-GB" w:eastAsia="en-GB"/>
              </w:rPr>
              <w:t>386</w:t>
            </w:r>
          </w:p>
        </w:tc>
        <w:tc>
          <w:tcPr>
            <w:tcW w:w="1440" w:type="dxa"/>
            <w:tcBorders>
              <w:top w:val="nil"/>
              <w:left w:val="nil"/>
              <w:bottom w:val="single" w:sz="4" w:space="0" w:color="auto"/>
              <w:right w:val="nil"/>
            </w:tcBorders>
            <w:shd w:val="clear" w:color="auto" w:fill="FAFAFA"/>
          </w:tcPr>
          <w:p w14:paraId="7BC1557F" w14:textId="6E9D489D" w:rsidR="005D104B" w:rsidRPr="00D87E91" w:rsidRDefault="004C28C7" w:rsidP="005D104B">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82</w:t>
            </w:r>
            <w:r w:rsidR="00B67310" w:rsidRPr="00D87E91">
              <w:rPr>
                <w:rFonts w:ascii="Arial" w:eastAsia="Arial Unicode MS" w:hAnsi="Arial" w:cs="Arial"/>
                <w:sz w:val="18"/>
                <w:szCs w:val="18"/>
              </w:rPr>
              <w:t>,</w:t>
            </w:r>
            <w:r w:rsidRPr="004C28C7">
              <w:rPr>
                <w:rFonts w:ascii="Arial" w:eastAsia="Arial Unicode MS" w:hAnsi="Arial" w:cs="Arial"/>
                <w:sz w:val="18"/>
                <w:szCs w:val="18"/>
                <w:lang w:val="en-GB"/>
              </w:rPr>
              <w:t>054</w:t>
            </w:r>
          </w:p>
        </w:tc>
        <w:tc>
          <w:tcPr>
            <w:tcW w:w="1440" w:type="dxa"/>
            <w:tcBorders>
              <w:top w:val="nil"/>
              <w:left w:val="nil"/>
              <w:bottom w:val="single" w:sz="4" w:space="0" w:color="auto"/>
              <w:right w:val="nil"/>
            </w:tcBorders>
            <w:vAlign w:val="bottom"/>
          </w:tcPr>
          <w:p w14:paraId="42F9EA03" w14:textId="0D8B0766" w:rsidR="005D104B" w:rsidRPr="00D87E91" w:rsidRDefault="004C28C7" w:rsidP="005D104B">
            <w:pPr>
              <w:ind w:left="-40" w:right="-72"/>
              <w:jc w:val="right"/>
              <w:rPr>
                <w:rFonts w:ascii="Arial" w:hAnsi="Arial" w:cs="Arial"/>
                <w:sz w:val="18"/>
                <w:szCs w:val="18"/>
                <w:lang w:val="en-GB" w:eastAsia="en-GB"/>
              </w:rPr>
            </w:pPr>
            <w:r w:rsidRPr="004C28C7">
              <w:rPr>
                <w:rFonts w:ascii="Arial" w:hAnsi="Arial" w:cs="Arial"/>
                <w:sz w:val="18"/>
                <w:szCs w:val="18"/>
                <w:lang w:val="en-GB" w:eastAsia="en-GB"/>
              </w:rPr>
              <w:t>84</w:t>
            </w:r>
            <w:r w:rsidR="005D104B" w:rsidRPr="00D87E91">
              <w:rPr>
                <w:rFonts w:ascii="Arial" w:hAnsi="Arial" w:cs="Arial"/>
                <w:sz w:val="18"/>
                <w:szCs w:val="18"/>
                <w:lang w:val="en-GB" w:eastAsia="en-GB"/>
              </w:rPr>
              <w:t>,</w:t>
            </w:r>
            <w:r w:rsidRPr="004C28C7">
              <w:rPr>
                <w:rFonts w:ascii="Arial" w:hAnsi="Arial" w:cs="Arial"/>
                <w:sz w:val="18"/>
                <w:szCs w:val="18"/>
                <w:lang w:val="en-GB" w:eastAsia="en-GB"/>
              </w:rPr>
              <w:t>386</w:t>
            </w:r>
          </w:p>
        </w:tc>
      </w:tr>
    </w:tbl>
    <w:p w14:paraId="541FDF17" w14:textId="77777777" w:rsidR="00886BD2" w:rsidRPr="005F7D2A" w:rsidRDefault="00886BD2" w:rsidP="00D87E91">
      <w:pPr>
        <w:ind w:left="540"/>
        <w:jc w:val="both"/>
        <w:rPr>
          <w:rFonts w:ascii="Arial" w:eastAsia="Courier New" w:hAnsi="Arial" w:cs="Arial"/>
          <w:spacing w:val="-6"/>
          <w:sz w:val="18"/>
          <w:szCs w:val="18"/>
        </w:rPr>
      </w:pPr>
    </w:p>
    <w:p w14:paraId="520AB629" w14:textId="1D60030D" w:rsidR="00886BD2" w:rsidRPr="005F7D2A" w:rsidRDefault="00886BD2" w:rsidP="00D87E91">
      <w:pPr>
        <w:ind w:left="540"/>
        <w:jc w:val="both"/>
        <w:rPr>
          <w:rFonts w:ascii="Arial" w:eastAsia="Courier New" w:hAnsi="Arial" w:cs="Arial"/>
          <w:spacing w:val="-6"/>
          <w:sz w:val="18"/>
          <w:szCs w:val="18"/>
          <w:cs/>
        </w:rPr>
      </w:pPr>
      <w:r w:rsidRPr="005F7D2A">
        <w:rPr>
          <w:rFonts w:ascii="Arial" w:eastAsia="Courier New" w:hAnsi="Arial" w:cs="Arial"/>
          <w:spacing w:val="-6"/>
          <w:sz w:val="18"/>
          <w:szCs w:val="18"/>
        </w:rPr>
        <w:t xml:space="preserve">During the period, the Company purchased inventories of Baht </w:t>
      </w:r>
      <w:r w:rsidR="004C28C7" w:rsidRPr="004C28C7">
        <w:rPr>
          <w:rFonts w:ascii="Arial" w:eastAsia="Courier New" w:hAnsi="Arial" w:cs="Arial"/>
          <w:spacing w:val="-6"/>
          <w:sz w:val="18"/>
          <w:szCs w:val="18"/>
          <w:lang w:val="en-GB"/>
        </w:rPr>
        <w:t>2</w:t>
      </w:r>
      <w:r w:rsidRPr="005F7D2A">
        <w:rPr>
          <w:rFonts w:ascii="Arial" w:eastAsia="Courier New" w:hAnsi="Arial" w:cs="Arial"/>
          <w:spacing w:val="-6"/>
          <w:sz w:val="18"/>
          <w:szCs w:val="18"/>
        </w:rPr>
        <w:t>.</w:t>
      </w:r>
      <w:r w:rsidR="004C28C7" w:rsidRPr="004C28C7">
        <w:rPr>
          <w:rFonts w:ascii="Arial" w:eastAsia="Courier New" w:hAnsi="Arial" w:cs="Arial"/>
          <w:spacing w:val="-6"/>
          <w:sz w:val="18"/>
          <w:szCs w:val="18"/>
          <w:lang w:val="en-GB"/>
        </w:rPr>
        <w:t>28</w:t>
      </w:r>
      <w:r w:rsidRPr="005F7D2A">
        <w:rPr>
          <w:rFonts w:ascii="Arial" w:eastAsia="Courier New" w:hAnsi="Arial" w:cs="Arial"/>
          <w:spacing w:val="-6"/>
          <w:sz w:val="18"/>
          <w:szCs w:val="18"/>
        </w:rPr>
        <w:t xml:space="preserve"> million and intangible assets of Baht </w:t>
      </w:r>
      <w:r w:rsidR="004C28C7" w:rsidRPr="004C28C7">
        <w:rPr>
          <w:rFonts w:ascii="Arial" w:eastAsia="Courier New" w:hAnsi="Arial" w:cs="Arial"/>
          <w:spacing w:val="-6"/>
          <w:sz w:val="18"/>
          <w:szCs w:val="18"/>
          <w:lang w:val="en-GB"/>
        </w:rPr>
        <w:t>2</w:t>
      </w:r>
      <w:r w:rsidRPr="005F7D2A">
        <w:rPr>
          <w:rFonts w:ascii="Arial" w:eastAsia="Courier New" w:hAnsi="Arial" w:cs="Arial"/>
          <w:spacing w:val="-6"/>
          <w:sz w:val="18"/>
          <w:szCs w:val="18"/>
        </w:rPr>
        <w:t>.</w:t>
      </w:r>
      <w:r w:rsidR="004C28C7" w:rsidRPr="004C28C7">
        <w:rPr>
          <w:rFonts w:ascii="Arial" w:eastAsia="Courier New" w:hAnsi="Arial" w:cs="Arial"/>
          <w:spacing w:val="-6"/>
          <w:sz w:val="18"/>
          <w:szCs w:val="18"/>
          <w:lang w:val="en-GB"/>
        </w:rPr>
        <w:t>02</w:t>
      </w:r>
      <w:r w:rsidRPr="005F7D2A">
        <w:rPr>
          <w:rFonts w:ascii="Arial" w:eastAsia="Courier New" w:hAnsi="Arial" w:cs="Arial"/>
          <w:spacing w:val="-6"/>
          <w:sz w:val="18"/>
          <w:szCs w:val="18"/>
        </w:rPr>
        <w:t xml:space="preserve"> million from related parties.</w:t>
      </w:r>
    </w:p>
    <w:p w14:paraId="39A97CBE" w14:textId="77777777" w:rsidR="00706FB2" w:rsidRPr="005F7D2A" w:rsidRDefault="00706FB2" w:rsidP="00D87E91">
      <w:pPr>
        <w:ind w:left="540"/>
        <w:jc w:val="both"/>
        <w:rPr>
          <w:rFonts w:ascii="Arial" w:eastAsia="Courier New" w:hAnsi="Arial" w:cs="Arial"/>
          <w:sz w:val="18"/>
          <w:szCs w:val="18"/>
        </w:rPr>
      </w:pPr>
    </w:p>
    <w:p w14:paraId="3696EE6B" w14:textId="620B687E" w:rsidR="008B00CC" w:rsidRPr="005F7D2A" w:rsidRDefault="008B00CC" w:rsidP="009866BF">
      <w:pPr>
        <w:ind w:left="540" w:hanging="540"/>
        <w:jc w:val="both"/>
        <w:rPr>
          <w:rFonts w:ascii="Arial" w:eastAsia="Courier New" w:hAnsi="Arial" w:cs="Arial"/>
          <w:b/>
          <w:bCs/>
          <w:sz w:val="18"/>
          <w:szCs w:val="18"/>
          <w:cs/>
        </w:rPr>
      </w:pPr>
      <w:r w:rsidRPr="005F7D2A">
        <w:rPr>
          <w:rFonts w:ascii="Arial" w:eastAsia="Courier New" w:hAnsi="Arial" w:cs="Arial"/>
          <w:b/>
          <w:bCs/>
          <w:color w:val="CF4A02"/>
          <w:sz w:val="18"/>
          <w:szCs w:val="18"/>
        </w:rPr>
        <w:t>c)</w:t>
      </w:r>
      <w:r w:rsidR="009866BF" w:rsidRPr="005F7D2A">
        <w:rPr>
          <w:rFonts w:ascii="Arial" w:eastAsia="Courier New" w:hAnsi="Arial" w:cs="Arial"/>
          <w:b/>
          <w:bCs/>
          <w:color w:val="CF4A02"/>
          <w:sz w:val="18"/>
          <w:szCs w:val="18"/>
        </w:rPr>
        <w:tab/>
      </w:r>
      <w:r w:rsidRPr="005F7D2A">
        <w:rPr>
          <w:rFonts w:ascii="Arial" w:eastAsia="Courier New" w:hAnsi="Arial" w:cs="Arial"/>
          <w:b/>
          <w:bCs/>
          <w:color w:val="CF4A02"/>
          <w:sz w:val="18"/>
          <w:szCs w:val="18"/>
        </w:rPr>
        <w:t>Loans to related parties</w:t>
      </w:r>
      <w:r w:rsidR="00043144" w:rsidRPr="005F7D2A">
        <w:rPr>
          <w:rFonts w:ascii="Arial" w:eastAsia="Courier New" w:hAnsi="Arial" w:cs="Arial"/>
          <w:b/>
          <w:bCs/>
          <w:color w:val="CF4A02"/>
          <w:sz w:val="18"/>
          <w:szCs w:val="18"/>
        </w:rPr>
        <w:t xml:space="preserve"> and persons</w:t>
      </w:r>
    </w:p>
    <w:p w14:paraId="57455FE7" w14:textId="77777777" w:rsidR="008B00CC" w:rsidRPr="005F7D2A" w:rsidRDefault="008B00CC" w:rsidP="00CC5B02">
      <w:pPr>
        <w:tabs>
          <w:tab w:val="left" w:pos="4361"/>
        </w:tabs>
        <w:ind w:left="540"/>
        <w:jc w:val="both"/>
        <w:rPr>
          <w:rFonts w:ascii="Arial" w:eastAsia="Courier New" w:hAnsi="Arial" w:cs="Arial"/>
          <w:sz w:val="18"/>
          <w:szCs w:val="18"/>
        </w:rPr>
      </w:pPr>
    </w:p>
    <w:p w14:paraId="1B7D0360" w14:textId="694648A3" w:rsidR="008B00CC" w:rsidRPr="005F7D2A" w:rsidRDefault="008B00CC" w:rsidP="008B00CC">
      <w:pPr>
        <w:ind w:left="540"/>
        <w:jc w:val="both"/>
        <w:rPr>
          <w:rFonts w:ascii="Arial" w:eastAsia="Courier New" w:hAnsi="Arial" w:cs="Arial"/>
          <w:b/>
          <w:bCs/>
          <w:sz w:val="18"/>
          <w:szCs w:val="18"/>
        </w:rPr>
      </w:pPr>
      <w:r w:rsidRPr="005F7D2A">
        <w:rPr>
          <w:rFonts w:ascii="Arial" w:eastAsia="Courier New" w:hAnsi="Arial" w:cs="Arial"/>
          <w:sz w:val="18"/>
          <w:szCs w:val="18"/>
        </w:rPr>
        <w:t xml:space="preserve">The </w:t>
      </w:r>
      <w:r w:rsidR="00F80CCF" w:rsidRPr="005F7D2A">
        <w:rPr>
          <w:rFonts w:ascii="Arial" w:eastAsia="Courier New" w:hAnsi="Arial" w:cs="Arial"/>
          <w:sz w:val="18"/>
          <w:szCs w:val="18"/>
        </w:rPr>
        <w:t>movements</w:t>
      </w:r>
      <w:r w:rsidRPr="005F7D2A">
        <w:rPr>
          <w:rFonts w:ascii="Arial" w:eastAsia="Courier New" w:hAnsi="Arial" w:cs="Arial"/>
          <w:sz w:val="18"/>
          <w:szCs w:val="18"/>
        </w:rPr>
        <w:t xml:space="preserve"> of loans to related parties</w:t>
      </w:r>
      <w:r w:rsidR="00E81635" w:rsidRPr="005F7D2A">
        <w:rPr>
          <w:rFonts w:ascii="Arial" w:eastAsia="Courier New" w:hAnsi="Arial" w:cs="Arial"/>
          <w:sz w:val="18"/>
          <w:szCs w:val="18"/>
        </w:rPr>
        <w:t xml:space="preserve"> and persons</w:t>
      </w:r>
      <w:r w:rsidRPr="005F7D2A">
        <w:rPr>
          <w:rFonts w:ascii="Arial" w:eastAsia="Courier New" w:hAnsi="Arial" w:cs="Arial"/>
          <w:sz w:val="18"/>
          <w:szCs w:val="18"/>
        </w:rPr>
        <w:t xml:space="preserve"> for the </w:t>
      </w:r>
      <w:r w:rsidR="00990FD0" w:rsidRPr="005F7D2A">
        <w:rPr>
          <w:rFonts w:ascii="Arial" w:eastAsia="Courier New" w:hAnsi="Arial" w:cs="Arial"/>
          <w:sz w:val="18"/>
          <w:szCs w:val="18"/>
          <w:lang w:val="en-GB"/>
        </w:rPr>
        <w:t>nine-month</w:t>
      </w:r>
      <w:r w:rsidR="00D91C65" w:rsidRPr="005F7D2A">
        <w:rPr>
          <w:rFonts w:ascii="Arial" w:eastAsia="Courier New" w:hAnsi="Arial" w:cs="Arial"/>
          <w:sz w:val="18"/>
          <w:szCs w:val="18"/>
          <w:lang w:val="en-GB"/>
        </w:rPr>
        <w:t xml:space="preserve"> </w:t>
      </w:r>
      <w:r w:rsidRPr="005F7D2A">
        <w:rPr>
          <w:rFonts w:ascii="Arial" w:eastAsia="Courier New" w:hAnsi="Arial" w:cs="Arial"/>
          <w:sz w:val="18"/>
          <w:szCs w:val="18"/>
        </w:rPr>
        <w:t xml:space="preserve">period ended </w:t>
      </w:r>
      <w:r w:rsidR="004C28C7" w:rsidRPr="004C28C7">
        <w:rPr>
          <w:rFonts w:ascii="Arial" w:eastAsia="Courier New" w:hAnsi="Arial" w:cs="Arial"/>
          <w:sz w:val="18"/>
          <w:szCs w:val="18"/>
          <w:lang w:val="en-GB"/>
        </w:rPr>
        <w:t>30</w:t>
      </w:r>
      <w:r w:rsidR="00990FD0" w:rsidRPr="005F7D2A">
        <w:rPr>
          <w:rFonts w:ascii="Arial" w:eastAsia="Courier New" w:hAnsi="Arial" w:cs="Arial"/>
          <w:sz w:val="18"/>
          <w:szCs w:val="18"/>
          <w:lang w:val="en-GB"/>
        </w:rPr>
        <w:t xml:space="preserve"> September</w:t>
      </w:r>
      <w:r w:rsidR="00BC0363" w:rsidRPr="005F7D2A">
        <w:rPr>
          <w:rFonts w:ascii="Arial" w:eastAsia="Courier New" w:hAnsi="Arial" w:cs="Arial"/>
          <w:sz w:val="18"/>
          <w:szCs w:val="18"/>
        </w:rPr>
        <w:t xml:space="preserve"> </w:t>
      </w:r>
      <w:r w:rsidR="004C28C7" w:rsidRPr="004C28C7">
        <w:rPr>
          <w:rFonts w:ascii="Arial" w:eastAsia="Courier New" w:hAnsi="Arial" w:cs="Arial"/>
          <w:sz w:val="18"/>
          <w:szCs w:val="18"/>
          <w:lang w:val="en-GB"/>
        </w:rPr>
        <w:t>2022</w:t>
      </w:r>
      <w:r w:rsidR="00F5491F" w:rsidRPr="005F7D2A">
        <w:rPr>
          <w:rFonts w:ascii="Arial" w:eastAsia="Courier New" w:hAnsi="Arial" w:cs="Arial"/>
          <w:sz w:val="18"/>
          <w:szCs w:val="18"/>
        </w:rPr>
        <w:t xml:space="preserve"> and </w:t>
      </w:r>
      <w:r w:rsidR="00EB3A98" w:rsidRPr="005F7D2A">
        <w:rPr>
          <w:rFonts w:ascii="Arial" w:eastAsia="Courier New" w:hAnsi="Arial" w:cs="Arial"/>
          <w:sz w:val="18"/>
          <w:szCs w:val="18"/>
        </w:rPr>
        <w:t xml:space="preserve">for the year ended </w:t>
      </w:r>
      <w:r w:rsidR="004C28C7" w:rsidRPr="004C28C7">
        <w:rPr>
          <w:rFonts w:ascii="Arial" w:eastAsia="Courier New" w:hAnsi="Arial" w:cs="Arial"/>
          <w:sz w:val="18"/>
          <w:szCs w:val="18"/>
          <w:lang w:val="en-GB"/>
        </w:rPr>
        <w:t>31</w:t>
      </w:r>
      <w:r w:rsidR="00F5491F" w:rsidRPr="005F7D2A">
        <w:rPr>
          <w:rFonts w:ascii="Arial" w:eastAsia="Courier New" w:hAnsi="Arial" w:cs="Arial"/>
          <w:sz w:val="18"/>
          <w:szCs w:val="18"/>
        </w:rPr>
        <w:t xml:space="preserve"> December </w:t>
      </w:r>
      <w:r w:rsidR="004C28C7" w:rsidRPr="004C28C7">
        <w:rPr>
          <w:rFonts w:ascii="Arial" w:eastAsia="Courier New" w:hAnsi="Arial" w:cs="Arial"/>
          <w:sz w:val="18"/>
          <w:szCs w:val="18"/>
          <w:lang w:val="en-GB"/>
        </w:rPr>
        <w:t>2021</w:t>
      </w:r>
      <w:r w:rsidR="00043144" w:rsidRPr="005F7D2A">
        <w:rPr>
          <w:rFonts w:ascii="Arial" w:eastAsia="Courier New" w:hAnsi="Arial" w:cs="Arial"/>
          <w:sz w:val="18"/>
          <w:szCs w:val="18"/>
        </w:rPr>
        <w:t xml:space="preserve"> can be </w:t>
      </w:r>
      <w:proofErr w:type="spellStart"/>
      <w:r w:rsidR="00043144" w:rsidRPr="005F7D2A">
        <w:rPr>
          <w:rFonts w:ascii="Arial" w:eastAsia="Courier New" w:hAnsi="Arial" w:cs="Arial"/>
          <w:sz w:val="18"/>
          <w:szCs w:val="18"/>
        </w:rPr>
        <w:t>analy</w:t>
      </w:r>
      <w:r w:rsidR="003C5E8A" w:rsidRPr="005F7D2A">
        <w:rPr>
          <w:rFonts w:ascii="Arial" w:eastAsia="Courier New" w:hAnsi="Arial" w:cs="Arial"/>
          <w:sz w:val="18"/>
          <w:szCs w:val="18"/>
        </w:rPr>
        <w:t>s</w:t>
      </w:r>
      <w:r w:rsidR="00043144" w:rsidRPr="005F7D2A">
        <w:rPr>
          <w:rFonts w:ascii="Arial" w:eastAsia="Courier New" w:hAnsi="Arial" w:cs="Arial"/>
          <w:sz w:val="18"/>
          <w:szCs w:val="18"/>
        </w:rPr>
        <w:t>ed</w:t>
      </w:r>
      <w:proofErr w:type="spellEnd"/>
      <w:r w:rsidRPr="005F7D2A">
        <w:rPr>
          <w:rFonts w:ascii="Arial" w:eastAsia="Courier New" w:hAnsi="Arial" w:cs="Arial"/>
          <w:sz w:val="18"/>
          <w:szCs w:val="18"/>
        </w:rPr>
        <w:t xml:space="preserve"> as follows:</w:t>
      </w:r>
    </w:p>
    <w:p w14:paraId="25F74747" w14:textId="77777777" w:rsidR="008B00CC" w:rsidRPr="005F7D2A" w:rsidRDefault="008B00CC" w:rsidP="008B00CC">
      <w:pPr>
        <w:ind w:left="540"/>
        <w:jc w:val="both"/>
        <w:rPr>
          <w:rFonts w:ascii="Arial" w:eastAsia="Courier New" w:hAnsi="Arial" w:cs="Arial"/>
          <w:sz w:val="18"/>
          <w:szCs w:val="18"/>
        </w:rPr>
      </w:pPr>
    </w:p>
    <w:tbl>
      <w:tblPr>
        <w:tblW w:w="910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1440"/>
        <w:gridCol w:w="1440"/>
        <w:gridCol w:w="1440"/>
        <w:gridCol w:w="1440"/>
      </w:tblGrid>
      <w:tr w:rsidR="008B00CC" w:rsidRPr="00D87E91" w14:paraId="579D4B7A" w14:textId="77777777" w:rsidTr="000205BF">
        <w:trPr>
          <w:trHeight w:val="289"/>
        </w:trPr>
        <w:tc>
          <w:tcPr>
            <w:tcW w:w="3348" w:type="dxa"/>
            <w:tcBorders>
              <w:top w:val="nil"/>
              <w:left w:val="nil"/>
              <w:bottom w:val="nil"/>
              <w:right w:val="nil"/>
            </w:tcBorders>
            <w:shd w:val="clear" w:color="auto" w:fill="auto"/>
            <w:vAlign w:val="bottom"/>
          </w:tcPr>
          <w:p w14:paraId="1A763A9F" w14:textId="77777777" w:rsidR="008B00CC" w:rsidRPr="00D87E91" w:rsidRDefault="008B00CC" w:rsidP="00372C61">
            <w:pPr>
              <w:ind w:left="90"/>
              <w:jc w:val="both"/>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vAlign w:val="bottom"/>
            <w:hideMark/>
          </w:tcPr>
          <w:p w14:paraId="44B3B8B5" w14:textId="77777777" w:rsidR="008B00CC" w:rsidRPr="00D87E91" w:rsidRDefault="008B00CC" w:rsidP="00522D01">
            <w:pPr>
              <w:ind w:left="-40" w:right="-72"/>
              <w:jc w:val="center"/>
              <w:rPr>
                <w:rFonts w:ascii="Arial" w:hAnsi="Arial" w:cs="Arial"/>
                <w:b/>
                <w:bCs/>
                <w:sz w:val="18"/>
                <w:szCs w:val="18"/>
              </w:rPr>
            </w:pPr>
            <w:r w:rsidRPr="00D87E91">
              <w:rPr>
                <w:rFonts w:ascii="Arial" w:hAnsi="Arial" w:cs="Arial"/>
                <w:b/>
                <w:bCs/>
                <w:sz w:val="18"/>
                <w:szCs w:val="18"/>
              </w:rPr>
              <w:t xml:space="preserve">Consolidated </w:t>
            </w:r>
          </w:p>
          <w:p w14:paraId="3DC1D484" w14:textId="77777777" w:rsidR="008B00CC" w:rsidRPr="00D87E91" w:rsidRDefault="008B00CC" w:rsidP="00522D01">
            <w:pPr>
              <w:ind w:left="-40" w:right="-72"/>
              <w:jc w:val="center"/>
              <w:rPr>
                <w:rFonts w:ascii="Arial" w:hAnsi="Arial" w:cs="Arial"/>
                <w:b/>
                <w:bCs/>
                <w:sz w:val="18"/>
                <w:szCs w:val="18"/>
              </w:rPr>
            </w:pPr>
            <w:r w:rsidRPr="00D87E91">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bottom"/>
            <w:hideMark/>
          </w:tcPr>
          <w:p w14:paraId="5002A0D9" w14:textId="77777777" w:rsidR="008B00CC" w:rsidRPr="00D87E91" w:rsidRDefault="008B00CC" w:rsidP="00522D01">
            <w:pPr>
              <w:ind w:left="-40" w:right="-72"/>
              <w:jc w:val="center"/>
              <w:rPr>
                <w:rFonts w:ascii="Arial" w:hAnsi="Arial" w:cs="Arial"/>
                <w:b/>
                <w:bCs/>
                <w:sz w:val="18"/>
                <w:szCs w:val="18"/>
              </w:rPr>
            </w:pPr>
            <w:r w:rsidRPr="00D87E91">
              <w:rPr>
                <w:rFonts w:ascii="Arial" w:hAnsi="Arial" w:cs="Arial"/>
                <w:b/>
                <w:bCs/>
                <w:sz w:val="18"/>
                <w:szCs w:val="18"/>
              </w:rPr>
              <w:t xml:space="preserve">Separate </w:t>
            </w:r>
          </w:p>
          <w:p w14:paraId="0FE176F5" w14:textId="77777777" w:rsidR="008B00CC" w:rsidRPr="00D87E91" w:rsidRDefault="008B00CC" w:rsidP="00522D01">
            <w:pPr>
              <w:ind w:left="-40" w:right="-72"/>
              <w:jc w:val="center"/>
              <w:rPr>
                <w:rFonts w:ascii="Arial" w:hAnsi="Arial" w:cs="Arial"/>
                <w:b/>
                <w:bCs/>
                <w:sz w:val="18"/>
                <w:szCs w:val="18"/>
              </w:rPr>
            </w:pPr>
            <w:r w:rsidRPr="00D87E91">
              <w:rPr>
                <w:rFonts w:ascii="Arial" w:hAnsi="Arial" w:cs="Arial"/>
                <w:b/>
                <w:bCs/>
                <w:sz w:val="18"/>
                <w:szCs w:val="18"/>
              </w:rPr>
              <w:t>financial information</w:t>
            </w:r>
          </w:p>
        </w:tc>
      </w:tr>
      <w:tr w:rsidR="00BC0363" w:rsidRPr="00D87E91" w14:paraId="26B059F9" w14:textId="77777777" w:rsidTr="000205BF">
        <w:trPr>
          <w:trHeight w:val="289"/>
        </w:trPr>
        <w:tc>
          <w:tcPr>
            <w:tcW w:w="3348" w:type="dxa"/>
            <w:tcBorders>
              <w:top w:val="nil"/>
              <w:left w:val="nil"/>
              <w:bottom w:val="nil"/>
              <w:right w:val="nil"/>
            </w:tcBorders>
            <w:shd w:val="clear" w:color="auto" w:fill="auto"/>
            <w:vAlign w:val="bottom"/>
          </w:tcPr>
          <w:p w14:paraId="4865632F" w14:textId="77777777" w:rsidR="00BC0363" w:rsidRPr="00D87E91" w:rsidRDefault="00BC0363" w:rsidP="00BC0363">
            <w:pPr>
              <w:ind w:left="90"/>
              <w:jc w:val="both"/>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hideMark/>
          </w:tcPr>
          <w:p w14:paraId="422A9214" w14:textId="45EA01B2" w:rsidR="00BC0363" w:rsidRPr="00D87E91" w:rsidRDefault="004C28C7" w:rsidP="00BC0363">
            <w:pPr>
              <w:ind w:right="-72"/>
              <w:jc w:val="right"/>
              <w:rPr>
                <w:rFonts w:ascii="Arial" w:hAnsi="Arial" w:cs="Arial"/>
                <w:b/>
                <w:bCs/>
                <w:sz w:val="18"/>
                <w:szCs w:val="18"/>
                <w:lang w:val="en-GB"/>
              </w:rPr>
            </w:pPr>
            <w:r w:rsidRPr="004C28C7">
              <w:rPr>
                <w:rFonts w:ascii="Arial" w:hAnsi="Arial" w:cs="Arial"/>
                <w:b/>
                <w:bCs/>
                <w:sz w:val="18"/>
                <w:szCs w:val="18"/>
                <w:lang w:val="en-GB"/>
              </w:rPr>
              <w:t>30</w:t>
            </w:r>
            <w:r w:rsidR="00990FD0" w:rsidRPr="00D87E91">
              <w:rPr>
                <w:rFonts w:ascii="Arial" w:hAnsi="Arial" w:cs="Arial"/>
                <w:b/>
                <w:bCs/>
                <w:sz w:val="18"/>
                <w:szCs w:val="18"/>
                <w:lang w:val="en-GB"/>
              </w:rPr>
              <w:t xml:space="preserve"> September</w:t>
            </w:r>
            <w:r w:rsidR="00BC0363" w:rsidRPr="00D87E91">
              <w:rPr>
                <w:rFonts w:ascii="Arial" w:hAnsi="Arial" w:cs="Arial"/>
                <w:b/>
                <w:bCs/>
                <w:sz w:val="18"/>
                <w:szCs w:val="18"/>
                <w:lang w:val="en-GB"/>
              </w:rPr>
              <w:t xml:space="preserve"> </w:t>
            </w:r>
          </w:p>
          <w:p w14:paraId="722D461C" w14:textId="71949845" w:rsidR="00BC0363" w:rsidRPr="00D87E91" w:rsidRDefault="004C28C7" w:rsidP="00BC0363">
            <w:pPr>
              <w:ind w:left="-40" w:right="-72"/>
              <w:jc w:val="right"/>
              <w:rPr>
                <w:rFonts w:ascii="Arial" w:hAnsi="Arial" w:cs="Arial"/>
                <w:b/>
                <w:bCs/>
                <w:spacing w:val="-8"/>
                <w:sz w:val="18"/>
                <w:szCs w:val="18"/>
              </w:rPr>
            </w:pPr>
            <w:r w:rsidRPr="004C28C7">
              <w:rPr>
                <w:rFonts w:ascii="Arial" w:hAnsi="Arial" w:cs="Arial"/>
                <w:b/>
                <w:bCs/>
                <w:sz w:val="18"/>
                <w:szCs w:val="18"/>
                <w:lang w:val="en-GB"/>
              </w:rPr>
              <w:t>2022</w:t>
            </w:r>
          </w:p>
        </w:tc>
        <w:tc>
          <w:tcPr>
            <w:tcW w:w="1440" w:type="dxa"/>
            <w:tcBorders>
              <w:top w:val="single" w:sz="4" w:space="0" w:color="auto"/>
              <w:left w:val="nil"/>
              <w:bottom w:val="nil"/>
              <w:right w:val="nil"/>
            </w:tcBorders>
            <w:vAlign w:val="bottom"/>
          </w:tcPr>
          <w:p w14:paraId="4DE79EE0" w14:textId="3AFD52E0" w:rsidR="00BC0363" w:rsidRPr="00D87E91" w:rsidRDefault="004C28C7" w:rsidP="00BC0363">
            <w:pPr>
              <w:ind w:left="-40" w:right="-72"/>
              <w:jc w:val="right"/>
              <w:rPr>
                <w:rFonts w:ascii="Arial" w:hAnsi="Arial" w:cs="Arial"/>
                <w:b/>
                <w:bCs/>
                <w:spacing w:val="-8"/>
                <w:sz w:val="18"/>
                <w:szCs w:val="18"/>
              </w:rPr>
            </w:pPr>
            <w:r w:rsidRPr="004C28C7">
              <w:rPr>
                <w:rFonts w:ascii="Arial" w:hAnsi="Arial" w:cs="Arial"/>
                <w:b/>
                <w:bCs/>
                <w:sz w:val="18"/>
                <w:szCs w:val="18"/>
                <w:lang w:val="en-GB"/>
              </w:rPr>
              <w:t>31</w:t>
            </w:r>
            <w:r w:rsidR="00BC0363" w:rsidRPr="00D87E91">
              <w:rPr>
                <w:rFonts w:ascii="Arial" w:hAnsi="Arial" w:cs="Arial"/>
                <w:b/>
                <w:bCs/>
                <w:sz w:val="18"/>
                <w:szCs w:val="18"/>
              </w:rPr>
              <w:t xml:space="preserve"> December </w:t>
            </w:r>
            <w:r w:rsidRPr="004C28C7">
              <w:rPr>
                <w:rFonts w:ascii="Arial" w:hAnsi="Arial" w:cs="Arial"/>
                <w:b/>
                <w:bCs/>
                <w:sz w:val="18"/>
                <w:szCs w:val="18"/>
                <w:lang w:val="en-GB"/>
              </w:rPr>
              <w:t>2021</w:t>
            </w:r>
          </w:p>
        </w:tc>
        <w:tc>
          <w:tcPr>
            <w:tcW w:w="1440" w:type="dxa"/>
            <w:tcBorders>
              <w:top w:val="single" w:sz="4" w:space="0" w:color="auto"/>
              <w:left w:val="nil"/>
              <w:bottom w:val="nil"/>
              <w:right w:val="nil"/>
            </w:tcBorders>
            <w:shd w:val="clear" w:color="auto" w:fill="auto"/>
            <w:vAlign w:val="bottom"/>
            <w:hideMark/>
          </w:tcPr>
          <w:p w14:paraId="55499562" w14:textId="619CC3A9" w:rsidR="00BC0363" w:rsidRPr="00D87E91" w:rsidRDefault="004C28C7" w:rsidP="00BC0363">
            <w:pPr>
              <w:ind w:right="-72"/>
              <w:jc w:val="right"/>
              <w:rPr>
                <w:rFonts w:ascii="Arial" w:hAnsi="Arial" w:cs="Arial"/>
                <w:b/>
                <w:bCs/>
                <w:sz w:val="18"/>
                <w:szCs w:val="18"/>
                <w:lang w:val="en-GB"/>
              </w:rPr>
            </w:pPr>
            <w:r w:rsidRPr="004C28C7">
              <w:rPr>
                <w:rFonts w:ascii="Arial" w:hAnsi="Arial" w:cs="Arial"/>
                <w:b/>
                <w:bCs/>
                <w:sz w:val="18"/>
                <w:szCs w:val="18"/>
                <w:lang w:val="en-GB"/>
              </w:rPr>
              <w:t>30</w:t>
            </w:r>
            <w:r w:rsidR="00990FD0" w:rsidRPr="00D87E91">
              <w:rPr>
                <w:rFonts w:ascii="Arial" w:hAnsi="Arial" w:cs="Arial"/>
                <w:b/>
                <w:bCs/>
                <w:sz w:val="18"/>
                <w:szCs w:val="18"/>
                <w:lang w:val="en-GB"/>
              </w:rPr>
              <w:t xml:space="preserve"> September</w:t>
            </w:r>
            <w:r w:rsidR="00BC0363" w:rsidRPr="00D87E91">
              <w:rPr>
                <w:rFonts w:ascii="Arial" w:hAnsi="Arial" w:cs="Arial"/>
                <w:b/>
                <w:bCs/>
                <w:sz w:val="18"/>
                <w:szCs w:val="18"/>
                <w:lang w:val="en-GB"/>
              </w:rPr>
              <w:t xml:space="preserve"> </w:t>
            </w:r>
          </w:p>
          <w:p w14:paraId="6C3AF24E" w14:textId="008281F9" w:rsidR="00BC0363" w:rsidRPr="00D87E91" w:rsidRDefault="004C28C7" w:rsidP="00BC0363">
            <w:pPr>
              <w:ind w:left="-40" w:right="-72"/>
              <w:jc w:val="right"/>
              <w:rPr>
                <w:rFonts w:ascii="Arial" w:hAnsi="Arial" w:cs="Arial"/>
                <w:b/>
                <w:bCs/>
                <w:spacing w:val="-8"/>
                <w:sz w:val="18"/>
                <w:szCs w:val="18"/>
              </w:rPr>
            </w:pPr>
            <w:r w:rsidRPr="004C28C7">
              <w:rPr>
                <w:rFonts w:ascii="Arial" w:hAnsi="Arial" w:cs="Arial"/>
                <w:b/>
                <w:bCs/>
                <w:sz w:val="18"/>
                <w:szCs w:val="18"/>
                <w:lang w:val="en-GB"/>
              </w:rPr>
              <w:t>2022</w:t>
            </w:r>
          </w:p>
        </w:tc>
        <w:tc>
          <w:tcPr>
            <w:tcW w:w="1440" w:type="dxa"/>
            <w:tcBorders>
              <w:top w:val="single" w:sz="4" w:space="0" w:color="auto"/>
              <w:left w:val="nil"/>
              <w:bottom w:val="nil"/>
              <w:right w:val="nil"/>
            </w:tcBorders>
            <w:vAlign w:val="bottom"/>
          </w:tcPr>
          <w:p w14:paraId="2C6E8350" w14:textId="04292FDF" w:rsidR="00BC0363" w:rsidRPr="00D87E91" w:rsidRDefault="004C28C7" w:rsidP="00BC0363">
            <w:pPr>
              <w:ind w:left="-40" w:right="-72"/>
              <w:jc w:val="right"/>
              <w:rPr>
                <w:rFonts w:ascii="Arial" w:hAnsi="Arial" w:cs="Arial"/>
                <w:b/>
                <w:bCs/>
                <w:spacing w:val="-8"/>
                <w:sz w:val="18"/>
                <w:szCs w:val="18"/>
              </w:rPr>
            </w:pPr>
            <w:r w:rsidRPr="004C28C7">
              <w:rPr>
                <w:rFonts w:ascii="Arial" w:hAnsi="Arial" w:cs="Arial"/>
                <w:b/>
                <w:bCs/>
                <w:sz w:val="18"/>
                <w:szCs w:val="18"/>
                <w:lang w:val="en-GB"/>
              </w:rPr>
              <w:t>31</w:t>
            </w:r>
            <w:r w:rsidR="00BC0363" w:rsidRPr="00D87E91">
              <w:rPr>
                <w:rFonts w:ascii="Arial" w:hAnsi="Arial" w:cs="Arial"/>
                <w:b/>
                <w:bCs/>
                <w:sz w:val="18"/>
                <w:szCs w:val="18"/>
              </w:rPr>
              <w:t xml:space="preserve"> December </w:t>
            </w:r>
            <w:r w:rsidRPr="004C28C7">
              <w:rPr>
                <w:rFonts w:ascii="Arial" w:hAnsi="Arial" w:cs="Arial"/>
                <w:b/>
                <w:bCs/>
                <w:sz w:val="18"/>
                <w:szCs w:val="18"/>
                <w:lang w:val="en-GB"/>
              </w:rPr>
              <w:t>2021</w:t>
            </w:r>
          </w:p>
        </w:tc>
      </w:tr>
      <w:tr w:rsidR="00BC0363" w:rsidRPr="00D87E91" w14:paraId="15CCCAB9" w14:textId="77777777" w:rsidTr="000205BF">
        <w:trPr>
          <w:trHeight w:val="144"/>
        </w:trPr>
        <w:tc>
          <w:tcPr>
            <w:tcW w:w="3348" w:type="dxa"/>
            <w:tcBorders>
              <w:top w:val="nil"/>
              <w:left w:val="nil"/>
              <w:bottom w:val="nil"/>
              <w:right w:val="nil"/>
            </w:tcBorders>
            <w:shd w:val="clear" w:color="auto" w:fill="auto"/>
            <w:vAlign w:val="bottom"/>
          </w:tcPr>
          <w:p w14:paraId="56786AFD" w14:textId="77777777" w:rsidR="00BC0363" w:rsidRPr="00D87E91" w:rsidRDefault="00BC0363" w:rsidP="00BC0363">
            <w:pPr>
              <w:ind w:left="90"/>
              <w:jc w:val="both"/>
              <w:rPr>
                <w:rFonts w:ascii="Arial" w:hAnsi="Arial" w:cs="Arial"/>
                <w:b/>
                <w:bCs/>
                <w:sz w:val="18"/>
                <w:szCs w:val="18"/>
              </w:rPr>
            </w:pPr>
          </w:p>
        </w:tc>
        <w:tc>
          <w:tcPr>
            <w:tcW w:w="1440" w:type="dxa"/>
            <w:tcBorders>
              <w:top w:val="nil"/>
              <w:left w:val="nil"/>
              <w:bottom w:val="single" w:sz="4" w:space="0" w:color="auto"/>
              <w:right w:val="nil"/>
            </w:tcBorders>
            <w:shd w:val="clear" w:color="auto" w:fill="auto"/>
            <w:vAlign w:val="bottom"/>
            <w:hideMark/>
          </w:tcPr>
          <w:p w14:paraId="64AD5B54" w14:textId="77777777" w:rsidR="00BC0363" w:rsidRPr="00D87E91" w:rsidRDefault="00BC0363" w:rsidP="00BC0363">
            <w:pPr>
              <w:ind w:left="-40" w:right="-72"/>
              <w:jc w:val="right"/>
              <w:rPr>
                <w:rFonts w:ascii="Arial" w:hAnsi="Arial" w:cs="Arial"/>
                <w:b/>
                <w:bCs/>
                <w:sz w:val="18"/>
                <w:szCs w:val="18"/>
              </w:rPr>
            </w:pPr>
            <w:r w:rsidRPr="00D87E91">
              <w:rPr>
                <w:rFonts w:ascii="Arial" w:hAnsi="Arial" w:cs="Arial"/>
                <w:b/>
                <w:bCs/>
                <w:sz w:val="18"/>
                <w:szCs w:val="18"/>
              </w:rPr>
              <w:t>Thousand Baht</w:t>
            </w:r>
          </w:p>
        </w:tc>
        <w:tc>
          <w:tcPr>
            <w:tcW w:w="1440" w:type="dxa"/>
            <w:tcBorders>
              <w:top w:val="nil"/>
              <w:left w:val="nil"/>
              <w:bottom w:val="single" w:sz="4" w:space="0" w:color="auto"/>
              <w:right w:val="nil"/>
            </w:tcBorders>
            <w:shd w:val="clear" w:color="auto" w:fill="auto"/>
            <w:vAlign w:val="bottom"/>
          </w:tcPr>
          <w:p w14:paraId="6995832C" w14:textId="77777777" w:rsidR="00BC0363" w:rsidRPr="00D87E91" w:rsidRDefault="00BC0363" w:rsidP="00BC0363">
            <w:pPr>
              <w:ind w:left="-40" w:right="-72"/>
              <w:jc w:val="right"/>
              <w:rPr>
                <w:rFonts w:ascii="Arial" w:hAnsi="Arial" w:cs="Arial"/>
                <w:b/>
                <w:bCs/>
                <w:sz w:val="18"/>
                <w:szCs w:val="18"/>
              </w:rPr>
            </w:pPr>
            <w:r w:rsidRPr="00D87E91">
              <w:rPr>
                <w:rFonts w:ascii="Arial" w:hAnsi="Arial" w:cs="Arial"/>
                <w:b/>
                <w:bCs/>
                <w:sz w:val="18"/>
                <w:szCs w:val="18"/>
              </w:rPr>
              <w:t>Thousand Baht</w:t>
            </w:r>
          </w:p>
        </w:tc>
        <w:tc>
          <w:tcPr>
            <w:tcW w:w="1440" w:type="dxa"/>
            <w:tcBorders>
              <w:top w:val="nil"/>
              <w:left w:val="nil"/>
              <w:bottom w:val="single" w:sz="4" w:space="0" w:color="auto"/>
              <w:right w:val="nil"/>
            </w:tcBorders>
            <w:shd w:val="clear" w:color="auto" w:fill="auto"/>
            <w:vAlign w:val="bottom"/>
            <w:hideMark/>
          </w:tcPr>
          <w:p w14:paraId="27D63123" w14:textId="77777777" w:rsidR="00BC0363" w:rsidRPr="00D87E91" w:rsidRDefault="00BC0363" w:rsidP="00BC0363">
            <w:pPr>
              <w:ind w:left="-40" w:right="-72"/>
              <w:jc w:val="right"/>
              <w:rPr>
                <w:rFonts w:ascii="Arial" w:hAnsi="Arial" w:cs="Arial"/>
                <w:b/>
                <w:bCs/>
                <w:sz w:val="18"/>
                <w:szCs w:val="18"/>
              </w:rPr>
            </w:pPr>
            <w:r w:rsidRPr="00D87E91">
              <w:rPr>
                <w:rFonts w:ascii="Arial" w:hAnsi="Arial" w:cs="Arial"/>
                <w:b/>
                <w:bCs/>
                <w:sz w:val="18"/>
                <w:szCs w:val="18"/>
              </w:rPr>
              <w:t>Thousand Baht</w:t>
            </w:r>
          </w:p>
        </w:tc>
        <w:tc>
          <w:tcPr>
            <w:tcW w:w="1440" w:type="dxa"/>
            <w:tcBorders>
              <w:top w:val="nil"/>
              <w:left w:val="nil"/>
              <w:bottom w:val="single" w:sz="4" w:space="0" w:color="auto"/>
              <w:right w:val="nil"/>
            </w:tcBorders>
            <w:shd w:val="clear" w:color="auto" w:fill="auto"/>
            <w:vAlign w:val="bottom"/>
          </w:tcPr>
          <w:p w14:paraId="5F27D2BF" w14:textId="77777777" w:rsidR="00BC0363" w:rsidRPr="00D87E91" w:rsidRDefault="00BC0363" w:rsidP="00BC0363">
            <w:pPr>
              <w:ind w:left="-40" w:right="-72"/>
              <w:jc w:val="right"/>
              <w:rPr>
                <w:rFonts w:ascii="Arial" w:hAnsi="Arial" w:cs="Arial"/>
                <w:b/>
                <w:bCs/>
                <w:sz w:val="18"/>
                <w:szCs w:val="18"/>
              </w:rPr>
            </w:pPr>
            <w:r w:rsidRPr="00D87E91">
              <w:rPr>
                <w:rFonts w:ascii="Arial" w:hAnsi="Arial" w:cs="Arial"/>
                <w:b/>
                <w:bCs/>
                <w:sz w:val="18"/>
                <w:szCs w:val="18"/>
              </w:rPr>
              <w:t>Thousand Baht</w:t>
            </w:r>
          </w:p>
        </w:tc>
      </w:tr>
      <w:tr w:rsidR="00BC0363" w:rsidRPr="00D87E91" w14:paraId="56410273" w14:textId="77777777" w:rsidTr="000205BF">
        <w:trPr>
          <w:trHeight w:val="58"/>
        </w:trPr>
        <w:tc>
          <w:tcPr>
            <w:tcW w:w="3348" w:type="dxa"/>
            <w:tcBorders>
              <w:top w:val="nil"/>
              <w:left w:val="nil"/>
              <w:bottom w:val="nil"/>
              <w:right w:val="nil"/>
            </w:tcBorders>
            <w:vAlign w:val="bottom"/>
          </w:tcPr>
          <w:p w14:paraId="6C89CCCF" w14:textId="77777777" w:rsidR="00BC0363" w:rsidRPr="00D87E91" w:rsidRDefault="00BC0363" w:rsidP="00BC0363">
            <w:pPr>
              <w:ind w:left="90"/>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7D83047A" w14:textId="77777777" w:rsidR="00BC0363" w:rsidRPr="00D87E91" w:rsidRDefault="00BC0363" w:rsidP="00BC0363">
            <w:pPr>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264FB016" w14:textId="77777777" w:rsidR="00BC0363" w:rsidRPr="00D87E91" w:rsidRDefault="00BC0363" w:rsidP="00BC0363">
            <w:pPr>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5A2307E5" w14:textId="2773DADE" w:rsidR="00BC0363" w:rsidRPr="00D87E91" w:rsidRDefault="00BC0363" w:rsidP="00BC0363">
            <w:pPr>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0CF2B61C" w14:textId="77777777" w:rsidR="00BC0363" w:rsidRPr="00D87E91" w:rsidRDefault="00BC0363" w:rsidP="00BC0363">
            <w:pPr>
              <w:ind w:left="-40" w:right="-72"/>
              <w:jc w:val="right"/>
              <w:rPr>
                <w:rFonts w:ascii="Arial" w:hAnsi="Arial" w:cs="Arial"/>
                <w:b/>
                <w:bCs/>
                <w:sz w:val="18"/>
                <w:szCs w:val="18"/>
              </w:rPr>
            </w:pPr>
          </w:p>
        </w:tc>
      </w:tr>
      <w:tr w:rsidR="005C29F8" w:rsidRPr="00D87E91" w14:paraId="671540FC" w14:textId="77777777" w:rsidTr="000205BF">
        <w:trPr>
          <w:trHeight w:val="144"/>
        </w:trPr>
        <w:tc>
          <w:tcPr>
            <w:tcW w:w="3348" w:type="dxa"/>
            <w:tcBorders>
              <w:top w:val="nil"/>
              <w:left w:val="nil"/>
              <w:bottom w:val="nil"/>
              <w:right w:val="nil"/>
            </w:tcBorders>
            <w:vAlign w:val="bottom"/>
          </w:tcPr>
          <w:p w14:paraId="1707CB0C" w14:textId="77777777" w:rsidR="005C29F8" w:rsidRPr="00D87E91" w:rsidRDefault="005C29F8" w:rsidP="005C29F8">
            <w:pPr>
              <w:ind w:left="90"/>
              <w:rPr>
                <w:rFonts w:ascii="Arial" w:hAnsi="Arial" w:cs="Arial"/>
                <w:spacing w:val="-8"/>
                <w:sz w:val="18"/>
                <w:szCs w:val="18"/>
              </w:rPr>
            </w:pPr>
            <w:r w:rsidRPr="00D87E91">
              <w:rPr>
                <w:rFonts w:ascii="Arial" w:hAnsi="Arial" w:cs="Arial"/>
                <w:sz w:val="18"/>
                <w:szCs w:val="18"/>
              </w:rPr>
              <w:t>Opening book value, net</w:t>
            </w:r>
          </w:p>
        </w:tc>
        <w:tc>
          <w:tcPr>
            <w:tcW w:w="1440" w:type="dxa"/>
            <w:tcBorders>
              <w:top w:val="nil"/>
              <w:left w:val="nil"/>
              <w:bottom w:val="nil"/>
              <w:right w:val="nil"/>
            </w:tcBorders>
            <w:shd w:val="clear" w:color="auto" w:fill="FAFAFA"/>
          </w:tcPr>
          <w:p w14:paraId="210559F6" w14:textId="15FCB3F7" w:rsidR="005C29F8" w:rsidRPr="00D87E91" w:rsidRDefault="006F5FE8" w:rsidP="005C29F8">
            <w:pPr>
              <w:ind w:left="-40" w:right="-72"/>
              <w:jc w:val="right"/>
              <w:rPr>
                <w:rFonts w:ascii="Arial" w:hAnsi="Arial" w:cs="Arial"/>
                <w:sz w:val="18"/>
                <w:szCs w:val="18"/>
                <w:lang w:val="en-GB"/>
              </w:rPr>
            </w:pPr>
            <w:r w:rsidRPr="00D87E91">
              <w:rPr>
                <w:rFonts w:ascii="Arial" w:hAnsi="Arial" w:cs="Arial"/>
                <w:sz w:val="18"/>
                <w:szCs w:val="18"/>
                <w:lang w:val="en-GB"/>
              </w:rPr>
              <w:t>-</w:t>
            </w:r>
          </w:p>
        </w:tc>
        <w:tc>
          <w:tcPr>
            <w:tcW w:w="1440" w:type="dxa"/>
            <w:tcBorders>
              <w:top w:val="nil"/>
              <w:left w:val="nil"/>
              <w:bottom w:val="nil"/>
              <w:right w:val="nil"/>
            </w:tcBorders>
          </w:tcPr>
          <w:p w14:paraId="6558FA99" w14:textId="17DB7095" w:rsidR="005C29F8" w:rsidRPr="00D87E91" w:rsidRDefault="004C28C7" w:rsidP="005C29F8">
            <w:pPr>
              <w:ind w:left="-40" w:right="-72"/>
              <w:jc w:val="right"/>
              <w:rPr>
                <w:rFonts w:ascii="Arial" w:hAnsi="Arial" w:cs="Arial"/>
                <w:sz w:val="18"/>
                <w:szCs w:val="18"/>
              </w:rPr>
            </w:pPr>
            <w:r w:rsidRPr="004C28C7">
              <w:rPr>
                <w:rFonts w:ascii="Arial" w:eastAsia="Arial Unicode MS" w:hAnsi="Arial" w:cs="Arial"/>
                <w:sz w:val="18"/>
                <w:szCs w:val="18"/>
                <w:lang w:val="en-GB" w:eastAsia="en-GB"/>
              </w:rPr>
              <w:t>1</w:t>
            </w:r>
            <w:r w:rsidR="005C29F8" w:rsidRPr="00D87E91">
              <w:rPr>
                <w:rFonts w:ascii="Arial" w:eastAsia="Arial Unicode MS" w:hAnsi="Arial" w:cs="Arial"/>
                <w:sz w:val="18"/>
                <w:szCs w:val="18"/>
                <w:lang w:val="en-GB" w:eastAsia="en-GB"/>
              </w:rPr>
              <w:t>,</w:t>
            </w:r>
            <w:r w:rsidRPr="004C28C7">
              <w:rPr>
                <w:rFonts w:ascii="Arial" w:eastAsia="Arial Unicode MS" w:hAnsi="Arial" w:cs="Arial"/>
                <w:sz w:val="18"/>
                <w:szCs w:val="18"/>
                <w:lang w:val="en-GB" w:eastAsia="en-GB"/>
              </w:rPr>
              <w:t>739</w:t>
            </w:r>
          </w:p>
        </w:tc>
        <w:tc>
          <w:tcPr>
            <w:tcW w:w="1440" w:type="dxa"/>
            <w:tcBorders>
              <w:top w:val="nil"/>
              <w:left w:val="nil"/>
              <w:bottom w:val="nil"/>
              <w:right w:val="nil"/>
            </w:tcBorders>
            <w:shd w:val="clear" w:color="auto" w:fill="FAFAFA"/>
          </w:tcPr>
          <w:p w14:paraId="21929D52" w14:textId="26EBB012" w:rsidR="005C29F8" w:rsidRPr="00D87E91" w:rsidRDefault="004C28C7" w:rsidP="005C29F8">
            <w:pPr>
              <w:ind w:left="-40" w:right="-72"/>
              <w:jc w:val="right"/>
              <w:rPr>
                <w:rFonts w:ascii="Arial" w:hAnsi="Arial" w:cs="Arial"/>
                <w:sz w:val="18"/>
                <w:szCs w:val="18"/>
              </w:rPr>
            </w:pPr>
            <w:r w:rsidRPr="004C28C7">
              <w:rPr>
                <w:rFonts w:ascii="Arial" w:hAnsi="Arial" w:cs="Arial"/>
                <w:sz w:val="18"/>
                <w:szCs w:val="18"/>
                <w:lang w:val="en-GB"/>
              </w:rPr>
              <w:t>2</w:t>
            </w:r>
            <w:r w:rsidR="003C6D11" w:rsidRPr="00D87E91">
              <w:rPr>
                <w:rFonts w:ascii="Arial" w:hAnsi="Arial" w:cs="Arial"/>
                <w:sz w:val="18"/>
                <w:szCs w:val="18"/>
              </w:rPr>
              <w:t>,</w:t>
            </w:r>
            <w:r w:rsidRPr="004C28C7">
              <w:rPr>
                <w:rFonts w:ascii="Arial" w:hAnsi="Arial" w:cs="Arial"/>
                <w:sz w:val="18"/>
                <w:szCs w:val="18"/>
                <w:lang w:val="en-GB"/>
              </w:rPr>
              <w:t>200</w:t>
            </w:r>
          </w:p>
        </w:tc>
        <w:tc>
          <w:tcPr>
            <w:tcW w:w="1440" w:type="dxa"/>
            <w:tcBorders>
              <w:top w:val="nil"/>
              <w:left w:val="nil"/>
              <w:bottom w:val="nil"/>
              <w:right w:val="nil"/>
            </w:tcBorders>
          </w:tcPr>
          <w:p w14:paraId="10AA0F2F" w14:textId="2B3B868C" w:rsidR="005C29F8" w:rsidRPr="00D87E91" w:rsidRDefault="004C28C7" w:rsidP="005C29F8">
            <w:pPr>
              <w:ind w:left="-40" w:right="-72"/>
              <w:jc w:val="right"/>
              <w:rPr>
                <w:rFonts w:ascii="Arial" w:hAnsi="Arial" w:cs="Arial"/>
                <w:sz w:val="18"/>
                <w:szCs w:val="18"/>
              </w:rPr>
            </w:pPr>
            <w:r w:rsidRPr="004C28C7">
              <w:rPr>
                <w:rFonts w:ascii="Arial" w:eastAsia="Arial Unicode MS" w:hAnsi="Arial" w:cs="Arial"/>
                <w:sz w:val="18"/>
                <w:szCs w:val="18"/>
                <w:lang w:val="en-GB" w:eastAsia="en-GB"/>
              </w:rPr>
              <w:t>2</w:t>
            </w:r>
            <w:r w:rsidR="005C29F8" w:rsidRPr="00D87E91">
              <w:rPr>
                <w:rFonts w:ascii="Arial" w:eastAsia="Arial Unicode MS" w:hAnsi="Arial" w:cs="Arial"/>
                <w:sz w:val="18"/>
                <w:szCs w:val="18"/>
                <w:lang w:val="en-GB" w:eastAsia="en-GB"/>
              </w:rPr>
              <w:t>,</w:t>
            </w:r>
            <w:r w:rsidRPr="004C28C7">
              <w:rPr>
                <w:rFonts w:ascii="Arial" w:eastAsia="Arial Unicode MS" w:hAnsi="Arial" w:cs="Arial"/>
                <w:sz w:val="18"/>
                <w:szCs w:val="18"/>
                <w:lang w:val="en-GB" w:eastAsia="en-GB"/>
              </w:rPr>
              <w:t>200</w:t>
            </w:r>
          </w:p>
        </w:tc>
      </w:tr>
      <w:tr w:rsidR="005C29F8" w:rsidRPr="00D87E91" w14:paraId="6786970F" w14:textId="77777777" w:rsidTr="000205BF">
        <w:trPr>
          <w:trHeight w:val="144"/>
        </w:trPr>
        <w:tc>
          <w:tcPr>
            <w:tcW w:w="3348" w:type="dxa"/>
            <w:tcBorders>
              <w:top w:val="nil"/>
              <w:left w:val="nil"/>
              <w:bottom w:val="nil"/>
              <w:right w:val="nil"/>
            </w:tcBorders>
            <w:vAlign w:val="bottom"/>
          </w:tcPr>
          <w:p w14:paraId="6525D3F0" w14:textId="5D250516" w:rsidR="005C29F8" w:rsidRPr="00D87E91" w:rsidRDefault="005C29F8" w:rsidP="005C29F8">
            <w:pPr>
              <w:ind w:left="90"/>
              <w:rPr>
                <w:rFonts w:ascii="Arial" w:hAnsi="Arial" w:cs="Arial"/>
                <w:sz w:val="18"/>
                <w:szCs w:val="18"/>
              </w:rPr>
            </w:pPr>
            <w:r w:rsidRPr="00D87E91">
              <w:rPr>
                <w:rFonts w:ascii="Arial" w:hAnsi="Arial" w:cs="Arial"/>
                <w:sz w:val="18"/>
                <w:szCs w:val="18"/>
              </w:rPr>
              <w:t>Loans advanced during the period</w:t>
            </w:r>
          </w:p>
        </w:tc>
        <w:tc>
          <w:tcPr>
            <w:tcW w:w="1440" w:type="dxa"/>
            <w:tcBorders>
              <w:top w:val="nil"/>
              <w:left w:val="nil"/>
              <w:bottom w:val="nil"/>
              <w:right w:val="nil"/>
            </w:tcBorders>
            <w:shd w:val="clear" w:color="auto" w:fill="FAFAFA"/>
          </w:tcPr>
          <w:p w14:paraId="77408908" w14:textId="1A90D8E2" w:rsidR="005C29F8" w:rsidRPr="00D87E91" w:rsidRDefault="006F5FE8" w:rsidP="005C29F8">
            <w:pPr>
              <w:ind w:left="-40" w:right="-72"/>
              <w:jc w:val="right"/>
              <w:rPr>
                <w:rFonts w:ascii="Arial" w:hAnsi="Arial" w:cs="Arial"/>
                <w:sz w:val="18"/>
                <w:szCs w:val="18"/>
              </w:rPr>
            </w:pPr>
            <w:r w:rsidRPr="00D87E91">
              <w:rPr>
                <w:rFonts w:ascii="Arial" w:hAnsi="Arial" w:cs="Arial"/>
                <w:sz w:val="18"/>
                <w:szCs w:val="18"/>
              </w:rPr>
              <w:t>-</w:t>
            </w:r>
          </w:p>
        </w:tc>
        <w:tc>
          <w:tcPr>
            <w:tcW w:w="1440" w:type="dxa"/>
            <w:tcBorders>
              <w:top w:val="nil"/>
              <w:left w:val="nil"/>
              <w:bottom w:val="nil"/>
              <w:right w:val="nil"/>
            </w:tcBorders>
          </w:tcPr>
          <w:p w14:paraId="01D5F8DD" w14:textId="0F974D6B" w:rsidR="005C29F8" w:rsidRPr="00D87E91" w:rsidRDefault="005C29F8" w:rsidP="005C29F8">
            <w:pPr>
              <w:ind w:left="-40" w:right="-72"/>
              <w:jc w:val="right"/>
              <w:rPr>
                <w:rFonts w:ascii="Arial" w:hAnsi="Arial" w:cs="Arial"/>
                <w:sz w:val="18"/>
                <w:szCs w:val="18"/>
              </w:rPr>
            </w:pPr>
            <w:r w:rsidRPr="00D87E91">
              <w:rPr>
                <w:rFonts w:ascii="Arial" w:eastAsia="Arial Unicode MS" w:hAnsi="Arial" w:cs="Arial"/>
                <w:sz w:val="18"/>
                <w:szCs w:val="18"/>
                <w:lang w:val="en-GB" w:eastAsia="en-GB"/>
              </w:rPr>
              <w:t>-</w:t>
            </w:r>
          </w:p>
        </w:tc>
        <w:tc>
          <w:tcPr>
            <w:tcW w:w="1440" w:type="dxa"/>
            <w:tcBorders>
              <w:top w:val="nil"/>
              <w:left w:val="nil"/>
              <w:bottom w:val="nil"/>
              <w:right w:val="nil"/>
            </w:tcBorders>
            <w:shd w:val="clear" w:color="auto" w:fill="FAFAFA"/>
          </w:tcPr>
          <w:p w14:paraId="08B8DAA1" w14:textId="14E4E269" w:rsidR="005C29F8" w:rsidRPr="00D87E91" w:rsidRDefault="006F5FE8" w:rsidP="005C29F8">
            <w:pPr>
              <w:ind w:left="-40" w:right="-72"/>
              <w:jc w:val="right"/>
              <w:rPr>
                <w:rFonts w:ascii="Arial" w:hAnsi="Arial" w:cs="Arial"/>
                <w:sz w:val="18"/>
                <w:szCs w:val="18"/>
              </w:rPr>
            </w:pPr>
            <w:r w:rsidRPr="00D87E91">
              <w:rPr>
                <w:rFonts w:ascii="Arial" w:hAnsi="Arial" w:cs="Arial"/>
                <w:sz w:val="18"/>
                <w:szCs w:val="18"/>
              </w:rPr>
              <w:t>-</w:t>
            </w:r>
          </w:p>
        </w:tc>
        <w:tc>
          <w:tcPr>
            <w:tcW w:w="1440" w:type="dxa"/>
            <w:tcBorders>
              <w:top w:val="nil"/>
              <w:left w:val="nil"/>
              <w:bottom w:val="nil"/>
              <w:right w:val="nil"/>
            </w:tcBorders>
          </w:tcPr>
          <w:p w14:paraId="36A809A4" w14:textId="3615AE59" w:rsidR="005C29F8" w:rsidRPr="00D87E91" w:rsidRDefault="004C28C7" w:rsidP="005C29F8">
            <w:pPr>
              <w:ind w:left="-40" w:right="-72"/>
              <w:jc w:val="right"/>
              <w:rPr>
                <w:rFonts w:ascii="Arial" w:hAnsi="Arial" w:cs="Arial"/>
                <w:sz w:val="18"/>
                <w:szCs w:val="18"/>
              </w:rPr>
            </w:pPr>
            <w:r w:rsidRPr="004C28C7">
              <w:rPr>
                <w:rFonts w:ascii="Arial" w:eastAsia="Arial Unicode MS" w:hAnsi="Arial" w:cs="Arial"/>
                <w:sz w:val="18"/>
                <w:szCs w:val="18"/>
                <w:lang w:val="en-GB" w:eastAsia="en-GB"/>
              </w:rPr>
              <w:t>3</w:t>
            </w:r>
            <w:r w:rsidR="005C29F8" w:rsidRPr="00D87E91">
              <w:rPr>
                <w:rFonts w:ascii="Arial" w:eastAsia="Arial Unicode MS" w:hAnsi="Arial" w:cs="Arial"/>
                <w:sz w:val="18"/>
                <w:szCs w:val="18"/>
                <w:lang w:val="en-GB" w:eastAsia="en-GB"/>
              </w:rPr>
              <w:t>,</w:t>
            </w:r>
            <w:r w:rsidRPr="004C28C7">
              <w:rPr>
                <w:rFonts w:ascii="Arial" w:eastAsia="Arial Unicode MS" w:hAnsi="Arial" w:cs="Arial"/>
                <w:sz w:val="18"/>
                <w:szCs w:val="18"/>
                <w:lang w:val="en-GB" w:eastAsia="en-GB"/>
              </w:rPr>
              <w:t>017</w:t>
            </w:r>
          </w:p>
        </w:tc>
      </w:tr>
      <w:tr w:rsidR="005C29F8" w:rsidRPr="00D87E91" w14:paraId="1A1B25D7" w14:textId="77777777" w:rsidTr="000205BF">
        <w:trPr>
          <w:trHeight w:val="144"/>
        </w:trPr>
        <w:tc>
          <w:tcPr>
            <w:tcW w:w="3348" w:type="dxa"/>
            <w:tcBorders>
              <w:top w:val="nil"/>
              <w:left w:val="nil"/>
              <w:bottom w:val="nil"/>
              <w:right w:val="nil"/>
            </w:tcBorders>
            <w:vAlign w:val="bottom"/>
          </w:tcPr>
          <w:p w14:paraId="356AE541" w14:textId="77777777" w:rsidR="005C29F8" w:rsidRPr="00D87E91" w:rsidRDefault="005C29F8" w:rsidP="005C29F8">
            <w:pPr>
              <w:ind w:left="90"/>
              <w:rPr>
                <w:rFonts w:ascii="Arial" w:hAnsi="Arial" w:cs="Arial"/>
                <w:spacing w:val="-8"/>
                <w:sz w:val="18"/>
                <w:szCs w:val="18"/>
              </w:rPr>
            </w:pPr>
            <w:r w:rsidRPr="00D87E91">
              <w:rPr>
                <w:rFonts w:ascii="Arial" w:hAnsi="Arial" w:cs="Arial"/>
                <w:sz w:val="18"/>
                <w:szCs w:val="18"/>
              </w:rPr>
              <w:t xml:space="preserve">Loans repayment received </w:t>
            </w:r>
          </w:p>
        </w:tc>
        <w:tc>
          <w:tcPr>
            <w:tcW w:w="1440" w:type="dxa"/>
            <w:tcBorders>
              <w:top w:val="nil"/>
              <w:left w:val="nil"/>
              <w:bottom w:val="single" w:sz="4" w:space="0" w:color="auto"/>
              <w:right w:val="nil"/>
            </w:tcBorders>
            <w:shd w:val="clear" w:color="auto" w:fill="FAFAFA"/>
          </w:tcPr>
          <w:p w14:paraId="60E9C30E" w14:textId="41DD1AE3" w:rsidR="005C29F8" w:rsidRPr="00D87E91" w:rsidRDefault="006F5FE8" w:rsidP="005C29F8">
            <w:pPr>
              <w:ind w:left="-40" w:right="-72"/>
              <w:jc w:val="right"/>
              <w:rPr>
                <w:rFonts w:ascii="Arial" w:hAnsi="Arial" w:cs="Arial"/>
                <w:sz w:val="18"/>
                <w:szCs w:val="18"/>
              </w:rPr>
            </w:pPr>
            <w:r w:rsidRPr="00D87E91">
              <w:rPr>
                <w:rFonts w:ascii="Arial" w:hAnsi="Arial" w:cs="Arial"/>
                <w:sz w:val="18"/>
                <w:szCs w:val="18"/>
              </w:rPr>
              <w:t>-</w:t>
            </w:r>
          </w:p>
        </w:tc>
        <w:tc>
          <w:tcPr>
            <w:tcW w:w="1440" w:type="dxa"/>
            <w:tcBorders>
              <w:top w:val="nil"/>
              <w:left w:val="nil"/>
              <w:bottom w:val="single" w:sz="4" w:space="0" w:color="auto"/>
              <w:right w:val="nil"/>
            </w:tcBorders>
          </w:tcPr>
          <w:p w14:paraId="02ECE521" w14:textId="7B1E3639" w:rsidR="005C29F8" w:rsidRPr="00D87E91" w:rsidRDefault="005C29F8" w:rsidP="005C29F8">
            <w:pPr>
              <w:ind w:left="-40" w:right="-72"/>
              <w:jc w:val="right"/>
              <w:rPr>
                <w:rFonts w:ascii="Arial" w:hAnsi="Arial" w:cs="Arial"/>
                <w:sz w:val="18"/>
                <w:szCs w:val="18"/>
              </w:rPr>
            </w:pPr>
            <w:r w:rsidRPr="00D87E91">
              <w:rPr>
                <w:rFonts w:ascii="Arial" w:eastAsia="Arial Unicode MS" w:hAnsi="Arial" w:cs="Arial"/>
                <w:sz w:val="18"/>
                <w:szCs w:val="18"/>
                <w:lang w:val="en-GB" w:eastAsia="en-GB"/>
              </w:rPr>
              <w:t>(</w:t>
            </w:r>
            <w:r w:rsidR="004C28C7" w:rsidRPr="004C28C7">
              <w:rPr>
                <w:rFonts w:ascii="Arial" w:eastAsia="Arial Unicode MS" w:hAnsi="Arial" w:cs="Arial"/>
                <w:sz w:val="18"/>
                <w:szCs w:val="18"/>
                <w:lang w:val="en-GB" w:eastAsia="en-GB"/>
              </w:rPr>
              <w:t>1</w:t>
            </w:r>
            <w:r w:rsidRPr="00D87E91">
              <w:rPr>
                <w:rFonts w:ascii="Arial" w:eastAsia="Arial Unicode MS" w:hAnsi="Arial" w:cs="Arial"/>
                <w:sz w:val="18"/>
                <w:szCs w:val="18"/>
                <w:lang w:val="en-GB" w:eastAsia="en-GB"/>
              </w:rPr>
              <w:t>,</w:t>
            </w:r>
            <w:r w:rsidR="004C28C7" w:rsidRPr="004C28C7">
              <w:rPr>
                <w:rFonts w:ascii="Arial" w:eastAsia="Arial Unicode MS" w:hAnsi="Arial" w:cs="Arial"/>
                <w:sz w:val="18"/>
                <w:szCs w:val="18"/>
                <w:lang w:val="en-GB" w:eastAsia="en-GB"/>
              </w:rPr>
              <w:t>739</w:t>
            </w:r>
            <w:r w:rsidRPr="00D87E91">
              <w:rPr>
                <w:rFonts w:ascii="Arial" w:eastAsia="Arial Unicode MS" w:hAnsi="Arial" w:cs="Arial"/>
                <w:sz w:val="18"/>
                <w:szCs w:val="18"/>
                <w:lang w:val="en-GB" w:eastAsia="en-GB"/>
              </w:rPr>
              <w:t>)</w:t>
            </w:r>
          </w:p>
        </w:tc>
        <w:tc>
          <w:tcPr>
            <w:tcW w:w="1440" w:type="dxa"/>
            <w:tcBorders>
              <w:top w:val="nil"/>
              <w:left w:val="nil"/>
              <w:bottom w:val="single" w:sz="4" w:space="0" w:color="auto"/>
              <w:right w:val="nil"/>
            </w:tcBorders>
            <w:shd w:val="clear" w:color="auto" w:fill="FAFAFA"/>
          </w:tcPr>
          <w:p w14:paraId="551ECBD3" w14:textId="2BCE9B61" w:rsidR="005C29F8" w:rsidRPr="00D87E91" w:rsidRDefault="006F5FE8" w:rsidP="005C29F8">
            <w:pPr>
              <w:ind w:left="-40" w:right="-72"/>
              <w:jc w:val="right"/>
              <w:rPr>
                <w:rFonts w:ascii="Arial" w:hAnsi="Arial" w:cs="Arial"/>
                <w:sz w:val="18"/>
                <w:szCs w:val="18"/>
              </w:rPr>
            </w:pPr>
            <w:r w:rsidRPr="00D87E91">
              <w:rPr>
                <w:rFonts w:ascii="Arial" w:hAnsi="Arial" w:cs="Arial"/>
                <w:sz w:val="18"/>
                <w:szCs w:val="18"/>
              </w:rPr>
              <w:t>-</w:t>
            </w:r>
          </w:p>
        </w:tc>
        <w:tc>
          <w:tcPr>
            <w:tcW w:w="1440" w:type="dxa"/>
            <w:tcBorders>
              <w:top w:val="nil"/>
              <w:left w:val="nil"/>
              <w:bottom w:val="single" w:sz="4" w:space="0" w:color="auto"/>
              <w:right w:val="nil"/>
            </w:tcBorders>
          </w:tcPr>
          <w:p w14:paraId="197E3746" w14:textId="38ECFA06" w:rsidR="005C29F8" w:rsidRPr="00D87E91" w:rsidRDefault="005C29F8" w:rsidP="005C29F8">
            <w:pPr>
              <w:ind w:left="-40" w:right="-72"/>
              <w:jc w:val="right"/>
              <w:rPr>
                <w:rFonts w:ascii="Arial" w:hAnsi="Arial" w:cs="Arial"/>
                <w:sz w:val="18"/>
                <w:szCs w:val="18"/>
              </w:rPr>
            </w:pPr>
            <w:r w:rsidRPr="00D87E91">
              <w:rPr>
                <w:rFonts w:ascii="Arial" w:eastAsia="Arial Unicode MS" w:hAnsi="Arial" w:cs="Arial"/>
                <w:sz w:val="18"/>
                <w:szCs w:val="18"/>
                <w:lang w:val="en-GB" w:eastAsia="en-GB"/>
              </w:rPr>
              <w:t>-</w:t>
            </w:r>
          </w:p>
        </w:tc>
      </w:tr>
      <w:tr w:rsidR="005C29F8" w:rsidRPr="00D87E91" w14:paraId="03A0B665" w14:textId="77777777" w:rsidTr="000205BF">
        <w:trPr>
          <w:trHeight w:val="70"/>
        </w:trPr>
        <w:tc>
          <w:tcPr>
            <w:tcW w:w="3348" w:type="dxa"/>
            <w:tcBorders>
              <w:top w:val="nil"/>
              <w:left w:val="nil"/>
              <w:bottom w:val="nil"/>
              <w:right w:val="nil"/>
            </w:tcBorders>
            <w:vAlign w:val="bottom"/>
          </w:tcPr>
          <w:p w14:paraId="6263B078" w14:textId="77777777" w:rsidR="005C29F8" w:rsidRPr="00D87E91" w:rsidRDefault="005C29F8" w:rsidP="005C29F8">
            <w:pPr>
              <w:ind w:left="90"/>
              <w:jc w:val="both"/>
              <w:rPr>
                <w:rFonts w:ascii="Arial" w:hAnsi="Arial" w:cs="Arial"/>
                <w:sz w:val="18"/>
                <w:szCs w:val="18"/>
              </w:rPr>
            </w:pPr>
          </w:p>
        </w:tc>
        <w:tc>
          <w:tcPr>
            <w:tcW w:w="1440" w:type="dxa"/>
            <w:tcBorders>
              <w:top w:val="nil"/>
              <w:left w:val="nil"/>
              <w:bottom w:val="nil"/>
              <w:right w:val="nil"/>
            </w:tcBorders>
            <w:shd w:val="clear" w:color="auto" w:fill="FAFAFA"/>
          </w:tcPr>
          <w:p w14:paraId="2575D5B2" w14:textId="043F2F6A" w:rsidR="005C29F8" w:rsidRPr="00D87E91" w:rsidRDefault="005C29F8" w:rsidP="005C29F8">
            <w:pPr>
              <w:ind w:left="-40" w:right="-72"/>
              <w:jc w:val="right"/>
              <w:rPr>
                <w:rFonts w:ascii="Arial" w:eastAsia="Arial Unicode MS" w:hAnsi="Arial" w:cs="Arial"/>
                <w:sz w:val="18"/>
                <w:szCs w:val="18"/>
                <w:lang w:val="en-GB" w:eastAsia="en-GB"/>
              </w:rPr>
            </w:pPr>
          </w:p>
        </w:tc>
        <w:tc>
          <w:tcPr>
            <w:tcW w:w="1440" w:type="dxa"/>
            <w:tcBorders>
              <w:top w:val="nil"/>
              <w:left w:val="nil"/>
              <w:bottom w:val="nil"/>
              <w:right w:val="nil"/>
            </w:tcBorders>
          </w:tcPr>
          <w:p w14:paraId="3493C8EF" w14:textId="77777777" w:rsidR="005C29F8" w:rsidRPr="00D87E91" w:rsidRDefault="005C29F8" w:rsidP="005C29F8">
            <w:pPr>
              <w:ind w:left="-40" w:right="-72"/>
              <w:jc w:val="right"/>
              <w:rPr>
                <w:rFonts w:ascii="Arial" w:eastAsia="Arial Unicode MS" w:hAnsi="Arial" w:cs="Arial"/>
                <w:sz w:val="18"/>
                <w:szCs w:val="18"/>
                <w:lang w:val="en-GB" w:eastAsia="en-GB"/>
              </w:rPr>
            </w:pPr>
          </w:p>
        </w:tc>
        <w:tc>
          <w:tcPr>
            <w:tcW w:w="1440" w:type="dxa"/>
            <w:tcBorders>
              <w:top w:val="nil"/>
              <w:left w:val="nil"/>
              <w:bottom w:val="nil"/>
              <w:right w:val="nil"/>
            </w:tcBorders>
            <w:shd w:val="clear" w:color="auto" w:fill="FAFAFA"/>
          </w:tcPr>
          <w:p w14:paraId="2490464D" w14:textId="77777777" w:rsidR="005C29F8" w:rsidRPr="00D87E91" w:rsidRDefault="005C29F8" w:rsidP="005C29F8">
            <w:pPr>
              <w:ind w:left="-40" w:right="-72"/>
              <w:jc w:val="right"/>
              <w:rPr>
                <w:rFonts w:ascii="Arial" w:eastAsia="Arial Unicode MS" w:hAnsi="Arial" w:cs="Arial"/>
                <w:sz w:val="18"/>
                <w:szCs w:val="18"/>
                <w:lang w:val="en-GB" w:eastAsia="en-GB"/>
              </w:rPr>
            </w:pPr>
          </w:p>
        </w:tc>
        <w:tc>
          <w:tcPr>
            <w:tcW w:w="1440" w:type="dxa"/>
            <w:tcBorders>
              <w:top w:val="nil"/>
              <w:left w:val="nil"/>
              <w:bottom w:val="nil"/>
              <w:right w:val="nil"/>
            </w:tcBorders>
          </w:tcPr>
          <w:p w14:paraId="4DE5CAC5" w14:textId="77777777" w:rsidR="005C29F8" w:rsidRPr="00D87E91" w:rsidRDefault="005C29F8" w:rsidP="005C29F8">
            <w:pPr>
              <w:ind w:left="-40" w:right="-72"/>
              <w:jc w:val="right"/>
              <w:rPr>
                <w:rFonts w:ascii="Arial" w:eastAsia="Arial Unicode MS" w:hAnsi="Arial" w:cs="Arial"/>
                <w:sz w:val="18"/>
                <w:szCs w:val="18"/>
                <w:lang w:val="en-GB" w:eastAsia="en-GB"/>
              </w:rPr>
            </w:pPr>
          </w:p>
        </w:tc>
      </w:tr>
      <w:tr w:rsidR="005C29F8" w:rsidRPr="00D87E91" w14:paraId="0A1E0578" w14:textId="77777777" w:rsidTr="00237604">
        <w:trPr>
          <w:trHeight w:val="70"/>
        </w:trPr>
        <w:tc>
          <w:tcPr>
            <w:tcW w:w="3348" w:type="dxa"/>
            <w:tcBorders>
              <w:top w:val="nil"/>
              <w:left w:val="nil"/>
              <w:bottom w:val="nil"/>
              <w:right w:val="nil"/>
            </w:tcBorders>
            <w:vAlign w:val="bottom"/>
            <w:hideMark/>
          </w:tcPr>
          <w:p w14:paraId="1E875F6E" w14:textId="77777777" w:rsidR="005C29F8" w:rsidRPr="00D87E91" w:rsidRDefault="005C29F8" w:rsidP="005C29F8">
            <w:pPr>
              <w:ind w:left="90"/>
              <w:jc w:val="both"/>
              <w:rPr>
                <w:rFonts w:ascii="Arial" w:hAnsi="Arial" w:cs="Arial"/>
                <w:sz w:val="18"/>
                <w:szCs w:val="18"/>
              </w:rPr>
            </w:pPr>
          </w:p>
        </w:tc>
        <w:tc>
          <w:tcPr>
            <w:tcW w:w="1440" w:type="dxa"/>
            <w:tcBorders>
              <w:top w:val="nil"/>
              <w:left w:val="nil"/>
              <w:bottom w:val="nil"/>
              <w:right w:val="nil"/>
            </w:tcBorders>
            <w:shd w:val="clear" w:color="auto" w:fill="FAFAFA"/>
          </w:tcPr>
          <w:p w14:paraId="4A64CCE3" w14:textId="070AB2BB" w:rsidR="005C29F8" w:rsidRPr="00D87E91" w:rsidRDefault="003C6D11" w:rsidP="005C29F8">
            <w:pPr>
              <w:ind w:left="-40" w:right="-72"/>
              <w:jc w:val="right"/>
              <w:rPr>
                <w:rFonts w:ascii="Arial" w:hAnsi="Arial" w:cs="Arial"/>
                <w:sz w:val="18"/>
                <w:szCs w:val="18"/>
              </w:rPr>
            </w:pPr>
            <w:r w:rsidRPr="00D87E91">
              <w:rPr>
                <w:rFonts w:ascii="Arial" w:hAnsi="Arial" w:cs="Arial"/>
                <w:sz w:val="18"/>
                <w:szCs w:val="18"/>
              </w:rPr>
              <w:t>-</w:t>
            </w:r>
          </w:p>
        </w:tc>
        <w:tc>
          <w:tcPr>
            <w:tcW w:w="1440" w:type="dxa"/>
            <w:tcBorders>
              <w:top w:val="nil"/>
              <w:left w:val="nil"/>
              <w:bottom w:val="nil"/>
              <w:right w:val="nil"/>
            </w:tcBorders>
          </w:tcPr>
          <w:p w14:paraId="1814F6B6" w14:textId="41C6C73F" w:rsidR="005C29F8" w:rsidRPr="00D87E91" w:rsidRDefault="005C29F8" w:rsidP="005C29F8">
            <w:pPr>
              <w:ind w:left="-40" w:right="-72"/>
              <w:jc w:val="right"/>
              <w:rPr>
                <w:rFonts w:ascii="Arial" w:hAnsi="Arial" w:cs="Arial"/>
                <w:sz w:val="18"/>
                <w:szCs w:val="18"/>
              </w:rPr>
            </w:pPr>
          </w:p>
        </w:tc>
        <w:tc>
          <w:tcPr>
            <w:tcW w:w="1440" w:type="dxa"/>
            <w:tcBorders>
              <w:top w:val="nil"/>
              <w:left w:val="nil"/>
              <w:bottom w:val="nil"/>
              <w:right w:val="nil"/>
            </w:tcBorders>
            <w:shd w:val="clear" w:color="auto" w:fill="FAFAFA"/>
          </w:tcPr>
          <w:p w14:paraId="77495A36" w14:textId="4973D684" w:rsidR="005C29F8" w:rsidRPr="00D87E91" w:rsidRDefault="004C28C7" w:rsidP="005C29F8">
            <w:pPr>
              <w:ind w:left="-40" w:right="-72"/>
              <w:jc w:val="right"/>
              <w:rPr>
                <w:rFonts w:ascii="Arial" w:hAnsi="Arial" w:cs="Arial"/>
                <w:sz w:val="18"/>
                <w:szCs w:val="18"/>
              </w:rPr>
            </w:pPr>
            <w:r w:rsidRPr="004C28C7">
              <w:rPr>
                <w:rFonts w:ascii="Arial" w:hAnsi="Arial" w:cs="Arial"/>
                <w:sz w:val="18"/>
                <w:szCs w:val="18"/>
                <w:lang w:val="en-GB"/>
              </w:rPr>
              <w:t>2</w:t>
            </w:r>
            <w:r w:rsidR="003C6D11" w:rsidRPr="00D87E91">
              <w:rPr>
                <w:rFonts w:ascii="Arial" w:hAnsi="Arial" w:cs="Arial"/>
                <w:sz w:val="18"/>
                <w:szCs w:val="18"/>
              </w:rPr>
              <w:t>,</w:t>
            </w:r>
            <w:r w:rsidRPr="004C28C7">
              <w:rPr>
                <w:rFonts w:ascii="Arial" w:hAnsi="Arial" w:cs="Arial"/>
                <w:sz w:val="18"/>
                <w:szCs w:val="18"/>
                <w:lang w:val="en-GB"/>
              </w:rPr>
              <w:t>200</w:t>
            </w:r>
          </w:p>
        </w:tc>
        <w:tc>
          <w:tcPr>
            <w:tcW w:w="1440" w:type="dxa"/>
            <w:tcBorders>
              <w:top w:val="nil"/>
              <w:left w:val="nil"/>
              <w:bottom w:val="nil"/>
              <w:right w:val="nil"/>
            </w:tcBorders>
          </w:tcPr>
          <w:p w14:paraId="5416CF5D" w14:textId="0B8AE01A" w:rsidR="005C29F8" w:rsidRPr="00D87E91" w:rsidRDefault="004C28C7" w:rsidP="005C29F8">
            <w:pPr>
              <w:ind w:left="-40" w:right="-72"/>
              <w:jc w:val="right"/>
              <w:rPr>
                <w:rFonts w:ascii="Arial" w:hAnsi="Arial" w:cs="Arial"/>
                <w:sz w:val="18"/>
                <w:szCs w:val="18"/>
              </w:rPr>
            </w:pPr>
            <w:r w:rsidRPr="004C28C7">
              <w:rPr>
                <w:rFonts w:ascii="Arial" w:eastAsia="Arial Unicode MS" w:hAnsi="Arial" w:cs="Arial"/>
                <w:sz w:val="18"/>
                <w:szCs w:val="18"/>
                <w:lang w:val="en-GB" w:eastAsia="en-GB"/>
              </w:rPr>
              <w:t>5</w:t>
            </w:r>
            <w:r w:rsidR="005C29F8" w:rsidRPr="00D87E91">
              <w:rPr>
                <w:rFonts w:ascii="Arial" w:eastAsia="Arial Unicode MS" w:hAnsi="Arial" w:cs="Arial"/>
                <w:sz w:val="18"/>
                <w:szCs w:val="18"/>
                <w:lang w:val="en-GB" w:eastAsia="en-GB"/>
              </w:rPr>
              <w:t>,</w:t>
            </w:r>
            <w:r w:rsidRPr="004C28C7">
              <w:rPr>
                <w:rFonts w:ascii="Arial" w:eastAsia="Arial Unicode MS" w:hAnsi="Arial" w:cs="Arial"/>
                <w:sz w:val="18"/>
                <w:szCs w:val="18"/>
                <w:lang w:val="en-GB" w:eastAsia="en-GB"/>
              </w:rPr>
              <w:t>217</w:t>
            </w:r>
          </w:p>
        </w:tc>
      </w:tr>
      <w:tr w:rsidR="00F4114B" w:rsidRPr="00D87E91" w14:paraId="1D3B6392" w14:textId="77777777" w:rsidTr="00237604">
        <w:trPr>
          <w:trHeight w:val="54"/>
        </w:trPr>
        <w:tc>
          <w:tcPr>
            <w:tcW w:w="3348" w:type="dxa"/>
            <w:tcBorders>
              <w:top w:val="nil"/>
              <w:left w:val="nil"/>
              <w:bottom w:val="nil"/>
              <w:right w:val="nil"/>
            </w:tcBorders>
            <w:vAlign w:val="bottom"/>
          </w:tcPr>
          <w:p w14:paraId="4FF46B08" w14:textId="77777777" w:rsidR="00F4114B" w:rsidRPr="00D87E91" w:rsidRDefault="00F4114B" w:rsidP="00F4114B">
            <w:pPr>
              <w:tabs>
                <w:tab w:val="left" w:pos="540"/>
              </w:tabs>
              <w:ind w:left="90" w:right="-91"/>
              <w:jc w:val="both"/>
              <w:rPr>
                <w:rFonts w:ascii="Arial" w:hAnsi="Arial" w:cs="Arial"/>
                <w:sz w:val="18"/>
                <w:szCs w:val="18"/>
              </w:rPr>
            </w:pPr>
            <w:r w:rsidRPr="00D87E91">
              <w:rPr>
                <w:rFonts w:ascii="Arial" w:hAnsi="Arial" w:cs="Arial"/>
                <w:sz w:val="18"/>
                <w:szCs w:val="18"/>
                <w:u w:val="single"/>
              </w:rPr>
              <w:t>Less</w:t>
            </w:r>
            <w:r w:rsidRPr="00D87E91">
              <w:rPr>
                <w:rFonts w:ascii="Arial" w:hAnsi="Arial" w:cs="Arial"/>
                <w:sz w:val="18"/>
                <w:szCs w:val="18"/>
              </w:rPr>
              <w:tab/>
              <w:t xml:space="preserve">Loss allowance for loan to </w:t>
            </w:r>
          </w:p>
          <w:p w14:paraId="7C2EEEF3" w14:textId="23522B04" w:rsidR="00F4114B" w:rsidRPr="00D87E91" w:rsidRDefault="00F4114B" w:rsidP="00F4114B">
            <w:pPr>
              <w:tabs>
                <w:tab w:val="left" w:pos="540"/>
              </w:tabs>
              <w:ind w:left="90" w:right="-91"/>
              <w:jc w:val="both"/>
              <w:rPr>
                <w:rFonts w:ascii="Arial" w:hAnsi="Arial" w:cs="Arial"/>
                <w:sz w:val="18"/>
                <w:szCs w:val="18"/>
              </w:rPr>
            </w:pPr>
            <w:r w:rsidRPr="00D87E91">
              <w:rPr>
                <w:rFonts w:ascii="Arial" w:hAnsi="Arial" w:cs="Arial"/>
                <w:sz w:val="18"/>
                <w:szCs w:val="18"/>
              </w:rPr>
              <w:tab/>
              <w:t xml:space="preserve">   subsidiary</w:t>
            </w:r>
          </w:p>
        </w:tc>
        <w:tc>
          <w:tcPr>
            <w:tcW w:w="1440" w:type="dxa"/>
            <w:tcBorders>
              <w:top w:val="nil"/>
              <w:left w:val="nil"/>
              <w:bottom w:val="single" w:sz="4" w:space="0" w:color="auto"/>
              <w:right w:val="nil"/>
            </w:tcBorders>
            <w:shd w:val="clear" w:color="auto" w:fill="FAFAFA"/>
            <w:vAlign w:val="bottom"/>
          </w:tcPr>
          <w:p w14:paraId="2F91D0E5" w14:textId="4768E2D2" w:rsidR="00F4114B" w:rsidRPr="00D87E91" w:rsidRDefault="006F5FE8" w:rsidP="00F4114B">
            <w:pPr>
              <w:ind w:left="-40" w:right="-72"/>
              <w:jc w:val="right"/>
              <w:rPr>
                <w:rFonts w:ascii="Arial" w:hAnsi="Arial" w:cs="Arial"/>
                <w:sz w:val="18"/>
                <w:szCs w:val="18"/>
              </w:rPr>
            </w:pPr>
            <w:r w:rsidRPr="00D87E91">
              <w:rPr>
                <w:rFonts w:ascii="Arial" w:hAnsi="Arial" w:cs="Arial"/>
                <w:sz w:val="18"/>
                <w:szCs w:val="18"/>
              </w:rPr>
              <w:t>-</w:t>
            </w:r>
          </w:p>
        </w:tc>
        <w:tc>
          <w:tcPr>
            <w:tcW w:w="1440" w:type="dxa"/>
            <w:tcBorders>
              <w:top w:val="nil"/>
              <w:left w:val="nil"/>
              <w:bottom w:val="single" w:sz="4" w:space="0" w:color="auto"/>
              <w:right w:val="nil"/>
            </w:tcBorders>
            <w:vAlign w:val="bottom"/>
          </w:tcPr>
          <w:p w14:paraId="0807BB55" w14:textId="1AE47FAC" w:rsidR="00F4114B" w:rsidRPr="00D87E91" w:rsidRDefault="00F4114B" w:rsidP="00F4114B">
            <w:pPr>
              <w:ind w:left="-40" w:right="-72"/>
              <w:jc w:val="right"/>
              <w:rPr>
                <w:rFonts w:ascii="Arial" w:hAnsi="Arial" w:cs="Arial"/>
                <w:sz w:val="18"/>
                <w:szCs w:val="18"/>
              </w:rPr>
            </w:pPr>
            <w:r w:rsidRPr="00D87E91">
              <w:rPr>
                <w:rFonts w:ascii="Arial" w:eastAsia="Arial Unicode MS" w:hAnsi="Arial" w:cs="Arial"/>
                <w:sz w:val="18"/>
                <w:szCs w:val="18"/>
                <w:lang w:val="en-GB" w:eastAsia="en-GB"/>
              </w:rPr>
              <w:t>-</w:t>
            </w:r>
          </w:p>
        </w:tc>
        <w:tc>
          <w:tcPr>
            <w:tcW w:w="1440" w:type="dxa"/>
            <w:tcBorders>
              <w:top w:val="nil"/>
              <w:left w:val="nil"/>
              <w:bottom w:val="single" w:sz="4" w:space="0" w:color="auto"/>
              <w:right w:val="nil"/>
            </w:tcBorders>
            <w:shd w:val="clear" w:color="auto" w:fill="FAFAFA"/>
            <w:vAlign w:val="bottom"/>
          </w:tcPr>
          <w:p w14:paraId="2BAA7310" w14:textId="166A05CE" w:rsidR="00F4114B" w:rsidRPr="00D87E91" w:rsidRDefault="006F5FE8" w:rsidP="00F4114B">
            <w:pPr>
              <w:ind w:left="-40" w:right="-72"/>
              <w:jc w:val="right"/>
              <w:rPr>
                <w:rFonts w:ascii="Arial" w:hAnsi="Arial" w:cs="Arial"/>
                <w:sz w:val="18"/>
                <w:szCs w:val="18"/>
                <w:lang w:val="en-GB"/>
              </w:rPr>
            </w:pPr>
            <w:r w:rsidRPr="00D87E91">
              <w:rPr>
                <w:rFonts w:ascii="Arial" w:hAnsi="Arial" w:cs="Arial"/>
                <w:sz w:val="18"/>
                <w:szCs w:val="18"/>
                <w:lang w:val="en-GB"/>
              </w:rPr>
              <w:t>-</w:t>
            </w:r>
          </w:p>
        </w:tc>
        <w:tc>
          <w:tcPr>
            <w:tcW w:w="1440" w:type="dxa"/>
            <w:tcBorders>
              <w:top w:val="nil"/>
              <w:left w:val="nil"/>
              <w:bottom w:val="single" w:sz="4" w:space="0" w:color="auto"/>
              <w:right w:val="nil"/>
            </w:tcBorders>
            <w:vAlign w:val="bottom"/>
          </w:tcPr>
          <w:p w14:paraId="450CF5B8" w14:textId="2172E1E7" w:rsidR="00F4114B" w:rsidRPr="00D87E91" w:rsidRDefault="00F4114B" w:rsidP="00F4114B">
            <w:pPr>
              <w:ind w:left="-40" w:right="-72"/>
              <w:jc w:val="right"/>
              <w:rPr>
                <w:rFonts w:ascii="Arial" w:hAnsi="Arial" w:cs="Arial"/>
                <w:sz w:val="18"/>
                <w:szCs w:val="18"/>
              </w:rPr>
            </w:pPr>
            <w:r w:rsidRPr="00D87E91">
              <w:rPr>
                <w:rFonts w:ascii="Arial" w:eastAsia="Arial Unicode MS" w:hAnsi="Arial" w:cs="Arial"/>
                <w:sz w:val="18"/>
                <w:szCs w:val="18"/>
                <w:lang w:val="en-GB" w:eastAsia="en-GB"/>
              </w:rPr>
              <w:t>(</w:t>
            </w:r>
            <w:r w:rsidR="004C28C7" w:rsidRPr="004C28C7">
              <w:rPr>
                <w:rFonts w:ascii="Arial" w:eastAsia="Arial Unicode MS" w:hAnsi="Arial" w:cs="Arial"/>
                <w:sz w:val="18"/>
                <w:szCs w:val="18"/>
                <w:lang w:val="en-GB" w:eastAsia="en-GB"/>
              </w:rPr>
              <w:t>3</w:t>
            </w:r>
            <w:r w:rsidRPr="00D87E91">
              <w:rPr>
                <w:rFonts w:ascii="Arial" w:eastAsia="Arial Unicode MS" w:hAnsi="Arial" w:cs="Arial"/>
                <w:sz w:val="18"/>
                <w:szCs w:val="18"/>
                <w:lang w:val="en-GB" w:eastAsia="en-GB"/>
              </w:rPr>
              <w:t>,</w:t>
            </w:r>
            <w:r w:rsidR="004C28C7" w:rsidRPr="004C28C7">
              <w:rPr>
                <w:rFonts w:ascii="Arial" w:eastAsia="Arial Unicode MS" w:hAnsi="Arial" w:cs="Arial"/>
                <w:sz w:val="18"/>
                <w:szCs w:val="18"/>
                <w:lang w:val="en-GB" w:eastAsia="en-GB"/>
              </w:rPr>
              <w:t>017</w:t>
            </w:r>
            <w:r w:rsidRPr="00D87E91">
              <w:rPr>
                <w:rFonts w:ascii="Arial" w:eastAsia="Arial Unicode MS" w:hAnsi="Arial" w:cs="Arial"/>
                <w:sz w:val="18"/>
                <w:szCs w:val="18"/>
                <w:lang w:val="en-GB" w:eastAsia="en-GB"/>
              </w:rPr>
              <w:t>)</w:t>
            </w:r>
          </w:p>
        </w:tc>
      </w:tr>
      <w:tr w:rsidR="00F4114B" w:rsidRPr="00D87E91" w14:paraId="6416ABF7" w14:textId="77777777" w:rsidTr="00237604">
        <w:trPr>
          <w:trHeight w:val="58"/>
        </w:trPr>
        <w:tc>
          <w:tcPr>
            <w:tcW w:w="3348" w:type="dxa"/>
            <w:tcBorders>
              <w:top w:val="nil"/>
              <w:left w:val="nil"/>
              <w:bottom w:val="nil"/>
              <w:right w:val="nil"/>
            </w:tcBorders>
            <w:vAlign w:val="bottom"/>
          </w:tcPr>
          <w:p w14:paraId="145AB9B1" w14:textId="77777777" w:rsidR="00F4114B" w:rsidRPr="00D87E91" w:rsidRDefault="00F4114B" w:rsidP="00F4114B">
            <w:pPr>
              <w:ind w:left="90"/>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77927165" w14:textId="77777777" w:rsidR="00F4114B" w:rsidRPr="00D87E91" w:rsidRDefault="00F4114B" w:rsidP="00F4114B">
            <w:pPr>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48153570" w14:textId="77777777" w:rsidR="00F4114B" w:rsidRPr="00D87E91" w:rsidRDefault="00F4114B" w:rsidP="00F4114B">
            <w:pPr>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70AFEC5E" w14:textId="77777777" w:rsidR="00F4114B" w:rsidRPr="00D87E91" w:rsidRDefault="00F4114B" w:rsidP="00F4114B">
            <w:pPr>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280BB475" w14:textId="77777777" w:rsidR="00F4114B" w:rsidRPr="00D87E91" w:rsidRDefault="00F4114B" w:rsidP="00F4114B">
            <w:pPr>
              <w:ind w:left="-40" w:right="-72"/>
              <w:jc w:val="right"/>
              <w:rPr>
                <w:rFonts w:ascii="Arial" w:hAnsi="Arial" w:cs="Arial"/>
                <w:b/>
                <w:bCs/>
                <w:sz w:val="18"/>
                <w:szCs w:val="18"/>
              </w:rPr>
            </w:pPr>
          </w:p>
        </w:tc>
      </w:tr>
      <w:tr w:rsidR="00F4114B" w:rsidRPr="00D87E91" w14:paraId="00B3461A" w14:textId="77777777" w:rsidTr="00237604">
        <w:trPr>
          <w:trHeight w:val="54"/>
        </w:trPr>
        <w:tc>
          <w:tcPr>
            <w:tcW w:w="3348" w:type="dxa"/>
            <w:tcBorders>
              <w:top w:val="nil"/>
              <w:left w:val="nil"/>
              <w:bottom w:val="nil"/>
              <w:right w:val="nil"/>
            </w:tcBorders>
            <w:vAlign w:val="bottom"/>
          </w:tcPr>
          <w:p w14:paraId="3CC48889" w14:textId="77777777" w:rsidR="00F4114B" w:rsidRPr="00D87E91" w:rsidRDefault="00F4114B" w:rsidP="00F4114B">
            <w:pPr>
              <w:ind w:left="90"/>
              <w:jc w:val="both"/>
              <w:rPr>
                <w:rFonts w:ascii="Arial" w:hAnsi="Arial" w:cs="Arial"/>
                <w:sz w:val="18"/>
                <w:szCs w:val="18"/>
              </w:rPr>
            </w:pPr>
            <w:r w:rsidRPr="00D87E91">
              <w:rPr>
                <w:rFonts w:ascii="Arial" w:hAnsi="Arial" w:cs="Arial"/>
                <w:sz w:val="18"/>
                <w:szCs w:val="18"/>
              </w:rPr>
              <w:t>Closing book value, net</w:t>
            </w:r>
          </w:p>
        </w:tc>
        <w:tc>
          <w:tcPr>
            <w:tcW w:w="1440" w:type="dxa"/>
            <w:tcBorders>
              <w:top w:val="nil"/>
              <w:left w:val="nil"/>
              <w:bottom w:val="single" w:sz="4" w:space="0" w:color="auto"/>
              <w:right w:val="nil"/>
            </w:tcBorders>
            <w:shd w:val="clear" w:color="auto" w:fill="FAFAFA"/>
          </w:tcPr>
          <w:p w14:paraId="5AB6D599" w14:textId="1DD26A55" w:rsidR="00F4114B" w:rsidRPr="00D87E91" w:rsidRDefault="006F5FE8" w:rsidP="00F4114B">
            <w:pPr>
              <w:ind w:left="-40" w:right="-72"/>
              <w:jc w:val="right"/>
              <w:rPr>
                <w:rFonts w:ascii="Arial" w:hAnsi="Arial" w:cs="Arial"/>
                <w:sz w:val="18"/>
                <w:szCs w:val="18"/>
              </w:rPr>
            </w:pPr>
            <w:r w:rsidRPr="00D87E91">
              <w:rPr>
                <w:rFonts w:ascii="Arial" w:hAnsi="Arial" w:cs="Arial"/>
                <w:sz w:val="18"/>
                <w:szCs w:val="18"/>
              </w:rPr>
              <w:t>-</w:t>
            </w:r>
          </w:p>
        </w:tc>
        <w:tc>
          <w:tcPr>
            <w:tcW w:w="1440" w:type="dxa"/>
            <w:tcBorders>
              <w:top w:val="nil"/>
              <w:left w:val="nil"/>
              <w:bottom w:val="single" w:sz="4" w:space="0" w:color="auto"/>
              <w:right w:val="nil"/>
            </w:tcBorders>
          </w:tcPr>
          <w:p w14:paraId="332D22A7" w14:textId="520FEC4B" w:rsidR="00F4114B" w:rsidRPr="00D87E91" w:rsidRDefault="00F4114B" w:rsidP="00F4114B">
            <w:pPr>
              <w:ind w:left="-40" w:right="-72"/>
              <w:jc w:val="right"/>
              <w:rPr>
                <w:rFonts w:ascii="Arial" w:hAnsi="Arial" w:cs="Arial"/>
                <w:sz w:val="18"/>
                <w:szCs w:val="18"/>
              </w:rPr>
            </w:pPr>
            <w:r w:rsidRPr="00D87E91">
              <w:rPr>
                <w:rFonts w:ascii="Arial" w:eastAsia="Arial Unicode MS" w:hAnsi="Arial" w:cs="Arial"/>
                <w:sz w:val="18"/>
                <w:szCs w:val="18"/>
                <w:lang w:val="en-GB" w:eastAsia="en-GB"/>
              </w:rPr>
              <w:t>-</w:t>
            </w:r>
          </w:p>
        </w:tc>
        <w:tc>
          <w:tcPr>
            <w:tcW w:w="1440" w:type="dxa"/>
            <w:tcBorders>
              <w:top w:val="nil"/>
              <w:left w:val="nil"/>
              <w:bottom w:val="single" w:sz="4" w:space="0" w:color="auto"/>
              <w:right w:val="nil"/>
            </w:tcBorders>
            <w:shd w:val="clear" w:color="auto" w:fill="FAFAFA"/>
          </w:tcPr>
          <w:p w14:paraId="659732DD" w14:textId="6A2CB251" w:rsidR="00F4114B" w:rsidRPr="00D87E91" w:rsidRDefault="004C28C7" w:rsidP="00F4114B">
            <w:pPr>
              <w:ind w:left="-40" w:right="-72"/>
              <w:jc w:val="right"/>
              <w:rPr>
                <w:rFonts w:ascii="Arial" w:hAnsi="Arial" w:cs="Arial"/>
                <w:sz w:val="18"/>
                <w:szCs w:val="18"/>
              </w:rPr>
            </w:pPr>
            <w:r w:rsidRPr="004C28C7">
              <w:rPr>
                <w:rFonts w:ascii="Arial" w:hAnsi="Arial" w:cs="Arial"/>
                <w:sz w:val="18"/>
                <w:szCs w:val="18"/>
                <w:lang w:val="en-GB"/>
              </w:rPr>
              <w:t>2</w:t>
            </w:r>
            <w:r w:rsidR="003C6D11" w:rsidRPr="00D87E91">
              <w:rPr>
                <w:rFonts w:ascii="Arial" w:hAnsi="Arial" w:cs="Arial"/>
                <w:sz w:val="18"/>
                <w:szCs w:val="18"/>
              </w:rPr>
              <w:t>,</w:t>
            </w:r>
            <w:r w:rsidRPr="004C28C7">
              <w:rPr>
                <w:rFonts w:ascii="Arial" w:hAnsi="Arial" w:cs="Arial"/>
                <w:sz w:val="18"/>
                <w:szCs w:val="18"/>
                <w:lang w:val="en-GB"/>
              </w:rPr>
              <w:t>200</w:t>
            </w:r>
          </w:p>
        </w:tc>
        <w:tc>
          <w:tcPr>
            <w:tcW w:w="1440" w:type="dxa"/>
            <w:tcBorders>
              <w:top w:val="nil"/>
              <w:left w:val="nil"/>
              <w:bottom w:val="single" w:sz="4" w:space="0" w:color="auto"/>
              <w:right w:val="nil"/>
            </w:tcBorders>
          </w:tcPr>
          <w:p w14:paraId="74872C16" w14:textId="05DDBC4D" w:rsidR="00F4114B" w:rsidRPr="00D87E91" w:rsidRDefault="004C28C7" w:rsidP="00F4114B">
            <w:pPr>
              <w:ind w:left="-40" w:right="-72"/>
              <w:jc w:val="right"/>
              <w:rPr>
                <w:rFonts w:ascii="Arial" w:hAnsi="Arial" w:cs="Arial"/>
                <w:sz w:val="18"/>
                <w:szCs w:val="18"/>
              </w:rPr>
            </w:pPr>
            <w:r w:rsidRPr="004C28C7">
              <w:rPr>
                <w:rFonts w:ascii="Arial" w:eastAsia="Arial Unicode MS" w:hAnsi="Arial" w:cs="Arial"/>
                <w:sz w:val="18"/>
                <w:szCs w:val="18"/>
                <w:lang w:val="en-GB" w:eastAsia="en-GB"/>
              </w:rPr>
              <w:t>2</w:t>
            </w:r>
            <w:r w:rsidR="00F4114B" w:rsidRPr="00D87E91">
              <w:rPr>
                <w:rFonts w:ascii="Arial" w:eastAsia="Arial Unicode MS" w:hAnsi="Arial" w:cs="Arial"/>
                <w:sz w:val="18"/>
                <w:szCs w:val="18"/>
                <w:lang w:val="en-GB" w:eastAsia="en-GB"/>
              </w:rPr>
              <w:t>,</w:t>
            </w:r>
            <w:r w:rsidRPr="004C28C7">
              <w:rPr>
                <w:rFonts w:ascii="Arial" w:eastAsia="Arial Unicode MS" w:hAnsi="Arial" w:cs="Arial"/>
                <w:sz w:val="18"/>
                <w:szCs w:val="18"/>
                <w:lang w:val="en-GB" w:eastAsia="en-GB"/>
              </w:rPr>
              <w:t>200</w:t>
            </w:r>
          </w:p>
        </w:tc>
      </w:tr>
    </w:tbl>
    <w:p w14:paraId="7894FB87" w14:textId="77777777" w:rsidR="00E0586D" w:rsidRPr="005F7D2A" w:rsidRDefault="00E0586D" w:rsidP="00E8619C">
      <w:pPr>
        <w:spacing w:line="259" w:lineRule="auto"/>
        <w:ind w:left="547"/>
        <w:jc w:val="both"/>
        <w:rPr>
          <w:rFonts w:ascii="Arial" w:eastAsia="Courier New" w:hAnsi="Arial" w:cs="Arial"/>
          <w:sz w:val="18"/>
          <w:szCs w:val="18"/>
        </w:rPr>
      </w:pPr>
    </w:p>
    <w:p w14:paraId="06827112" w14:textId="5839BCDB" w:rsidR="00BF0661" w:rsidRPr="005F7D2A" w:rsidRDefault="00BF0661" w:rsidP="00E8619C">
      <w:pPr>
        <w:spacing w:line="259" w:lineRule="auto"/>
        <w:ind w:left="547"/>
        <w:jc w:val="both"/>
        <w:rPr>
          <w:rFonts w:ascii="Arial" w:eastAsia="Courier New" w:hAnsi="Arial" w:cs="Arial"/>
          <w:sz w:val="18"/>
          <w:szCs w:val="18"/>
        </w:rPr>
      </w:pPr>
      <w:r w:rsidRPr="005F7D2A">
        <w:rPr>
          <w:rFonts w:ascii="Arial" w:eastAsia="Courier New" w:hAnsi="Arial" w:cs="Arial"/>
          <w:sz w:val="18"/>
          <w:szCs w:val="18"/>
        </w:rPr>
        <w:t xml:space="preserve">The short-term loans to subsidiaries have no collateral denominated in Thai Baht. The loans are due </w:t>
      </w:r>
      <w:r w:rsidR="003937C8" w:rsidRPr="005F7D2A">
        <w:rPr>
          <w:rFonts w:ascii="Arial" w:eastAsia="Courier New" w:hAnsi="Arial" w:cs="Arial"/>
          <w:sz w:val="18"/>
          <w:szCs w:val="18"/>
        </w:rPr>
        <w:t xml:space="preserve">at call </w:t>
      </w:r>
      <w:r w:rsidRPr="005F7D2A">
        <w:rPr>
          <w:rFonts w:ascii="Arial" w:eastAsia="Courier New" w:hAnsi="Arial" w:cs="Arial"/>
          <w:sz w:val="18"/>
          <w:szCs w:val="18"/>
        </w:rPr>
        <w:t>and have interest</w:t>
      </w:r>
      <w:r w:rsidR="003629BC" w:rsidRPr="005F7D2A">
        <w:rPr>
          <w:rFonts w:ascii="Arial" w:eastAsia="Courier New" w:hAnsi="Arial" w:cs="Arial"/>
          <w:sz w:val="18"/>
          <w:szCs w:val="18"/>
        </w:rPr>
        <w:t xml:space="preserve"> at </w:t>
      </w:r>
      <w:r w:rsidR="004C28C7" w:rsidRPr="004C28C7">
        <w:rPr>
          <w:rFonts w:ascii="Arial" w:eastAsia="Courier New" w:hAnsi="Arial" w:cs="Arial"/>
          <w:sz w:val="18"/>
          <w:szCs w:val="18"/>
          <w:lang w:val="en-GB"/>
        </w:rPr>
        <w:t>0</w:t>
      </w:r>
      <w:r w:rsidR="003629BC" w:rsidRPr="005F7D2A">
        <w:rPr>
          <w:rFonts w:ascii="Arial" w:eastAsia="Courier New" w:hAnsi="Arial" w:cs="Arial"/>
          <w:sz w:val="18"/>
          <w:szCs w:val="18"/>
        </w:rPr>
        <w:t>.</w:t>
      </w:r>
      <w:r w:rsidR="004C28C7" w:rsidRPr="004C28C7">
        <w:rPr>
          <w:rFonts w:ascii="Arial" w:eastAsia="Courier New" w:hAnsi="Arial" w:cs="Arial"/>
          <w:sz w:val="18"/>
          <w:szCs w:val="18"/>
          <w:lang w:val="en-GB"/>
        </w:rPr>
        <w:t>15</w:t>
      </w:r>
      <w:r w:rsidR="003629BC" w:rsidRPr="005F7D2A">
        <w:rPr>
          <w:rFonts w:ascii="Arial" w:eastAsia="Courier New" w:hAnsi="Arial" w:cs="Arial"/>
          <w:sz w:val="18"/>
          <w:szCs w:val="18"/>
        </w:rPr>
        <w:t>% per annum</w:t>
      </w:r>
      <w:r w:rsidRPr="005F7D2A">
        <w:rPr>
          <w:rFonts w:ascii="Arial" w:eastAsia="Courier New" w:hAnsi="Arial" w:cs="Arial"/>
          <w:sz w:val="18"/>
          <w:szCs w:val="18"/>
        </w:rPr>
        <w:t>.</w:t>
      </w:r>
    </w:p>
    <w:p w14:paraId="55386454" w14:textId="77777777" w:rsidR="00BF0661" w:rsidRPr="005F7D2A" w:rsidRDefault="00BF0661" w:rsidP="00E8619C">
      <w:pPr>
        <w:spacing w:line="259" w:lineRule="auto"/>
        <w:ind w:left="547"/>
        <w:jc w:val="both"/>
        <w:rPr>
          <w:rFonts w:ascii="Arial" w:eastAsia="Courier New" w:hAnsi="Arial" w:cs="Arial"/>
          <w:sz w:val="18"/>
          <w:szCs w:val="18"/>
        </w:rPr>
      </w:pPr>
    </w:p>
    <w:p w14:paraId="6F6DCB78" w14:textId="4DE29D1A" w:rsidR="00BF0661" w:rsidRPr="005F7D2A" w:rsidRDefault="00BF0661" w:rsidP="00E8619C">
      <w:pPr>
        <w:spacing w:line="259" w:lineRule="auto"/>
        <w:ind w:left="547"/>
        <w:jc w:val="both"/>
        <w:rPr>
          <w:rFonts w:ascii="Arial" w:eastAsia="Courier New" w:hAnsi="Arial" w:cs="Arial"/>
          <w:sz w:val="18"/>
          <w:szCs w:val="18"/>
        </w:rPr>
      </w:pPr>
      <w:r w:rsidRPr="005F7D2A">
        <w:rPr>
          <w:rFonts w:ascii="Arial" w:eastAsia="Courier New" w:hAnsi="Arial" w:cs="Arial"/>
          <w:spacing w:val="-2"/>
          <w:sz w:val="18"/>
          <w:szCs w:val="18"/>
        </w:rPr>
        <w:t>The short-term loans to related persons have no collateral denominated in Thai Baht</w:t>
      </w:r>
      <w:r w:rsidR="003629BC" w:rsidRPr="005F7D2A">
        <w:rPr>
          <w:rFonts w:ascii="Arial" w:eastAsia="Courier New" w:hAnsi="Arial" w:cs="Arial"/>
          <w:spacing w:val="-2"/>
          <w:sz w:val="18"/>
          <w:szCs w:val="18"/>
        </w:rPr>
        <w:t xml:space="preserve"> </w:t>
      </w:r>
      <w:r w:rsidRPr="005F7D2A">
        <w:rPr>
          <w:rFonts w:ascii="Arial" w:eastAsia="Courier New" w:hAnsi="Arial" w:cs="Arial"/>
          <w:sz w:val="18"/>
          <w:szCs w:val="18"/>
        </w:rPr>
        <w:t xml:space="preserve">and have interest at </w:t>
      </w:r>
      <w:r w:rsidR="004C28C7" w:rsidRPr="004C28C7">
        <w:rPr>
          <w:rFonts w:ascii="Arial" w:eastAsia="Courier New" w:hAnsi="Arial" w:cs="Arial"/>
          <w:sz w:val="18"/>
          <w:szCs w:val="18"/>
          <w:lang w:val="en-GB"/>
        </w:rPr>
        <w:t>2</w:t>
      </w:r>
      <w:r w:rsidRPr="005F7D2A">
        <w:rPr>
          <w:rFonts w:ascii="Arial" w:eastAsia="Courier New" w:hAnsi="Arial" w:cs="Arial"/>
          <w:sz w:val="18"/>
          <w:szCs w:val="18"/>
        </w:rPr>
        <w:t xml:space="preserve">% </w:t>
      </w:r>
      <w:r w:rsidR="00195534" w:rsidRPr="005F7D2A">
        <w:rPr>
          <w:rFonts w:ascii="Arial" w:eastAsia="Courier New" w:hAnsi="Arial" w:cs="Arial"/>
          <w:sz w:val="18"/>
          <w:szCs w:val="18"/>
        </w:rPr>
        <w:t>to</w:t>
      </w:r>
      <w:r w:rsidRPr="005F7D2A">
        <w:rPr>
          <w:rFonts w:ascii="Arial" w:eastAsia="Courier New" w:hAnsi="Arial" w:cs="Arial"/>
          <w:sz w:val="18"/>
          <w:szCs w:val="18"/>
        </w:rPr>
        <w:t xml:space="preserve"> </w:t>
      </w:r>
      <w:r w:rsidR="004C28C7" w:rsidRPr="004C28C7">
        <w:rPr>
          <w:rFonts w:ascii="Arial" w:eastAsia="Courier New" w:hAnsi="Arial" w:cs="Arial"/>
          <w:sz w:val="18"/>
          <w:szCs w:val="18"/>
          <w:lang w:val="en-GB"/>
        </w:rPr>
        <w:t>4</w:t>
      </w:r>
      <w:r w:rsidRPr="005F7D2A">
        <w:rPr>
          <w:rFonts w:ascii="Arial" w:eastAsia="Courier New" w:hAnsi="Arial" w:cs="Arial"/>
          <w:sz w:val="18"/>
          <w:szCs w:val="18"/>
        </w:rPr>
        <w:t>% per annum.</w:t>
      </w:r>
      <w:r w:rsidR="003629BC" w:rsidRPr="005F7D2A">
        <w:rPr>
          <w:rFonts w:ascii="Arial" w:eastAsia="Courier New" w:hAnsi="Arial" w:cs="Arial"/>
          <w:sz w:val="18"/>
          <w:szCs w:val="18"/>
        </w:rPr>
        <w:t xml:space="preserve"> The total short-term loans to related persons were fully repaid in </w:t>
      </w:r>
      <w:r w:rsidR="004C28C7" w:rsidRPr="004C28C7">
        <w:rPr>
          <w:rFonts w:ascii="Arial" w:eastAsia="Courier New" w:hAnsi="Arial" w:cs="Arial"/>
          <w:sz w:val="18"/>
          <w:szCs w:val="18"/>
          <w:lang w:val="en-GB"/>
        </w:rPr>
        <w:t>2021</w:t>
      </w:r>
      <w:r w:rsidR="003629BC" w:rsidRPr="005F7D2A">
        <w:rPr>
          <w:rFonts w:ascii="Arial" w:eastAsia="Courier New" w:hAnsi="Arial" w:cs="Arial"/>
          <w:sz w:val="18"/>
          <w:szCs w:val="18"/>
        </w:rPr>
        <w:t>.</w:t>
      </w:r>
    </w:p>
    <w:p w14:paraId="6223BC71" w14:textId="77777777" w:rsidR="00BF0661" w:rsidRPr="005F7D2A" w:rsidRDefault="00BF0661" w:rsidP="00E8619C">
      <w:pPr>
        <w:spacing w:line="259" w:lineRule="auto"/>
        <w:ind w:left="547"/>
        <w:jc w:val="both"/>
        <w:rPr>
          <w:rFonts w:ascii="Arial" w:eastAsia="Courier New" w:hAnsi="Arial" w:cs="Arial"/>
          <w:sz w:val="18"/>
          <w:szCs w:val="18"/>
        </w:rPr>
      </w:pPr>
    </w:p>
    <w:p w14:paraId="10013304" w14:textId="77777777" w:rsidR="00A77733" w:rsidRPr="005F7D2A" w:rsidRDefault="00BF0661" w:rsidP="00E0586D">
      <w:pPr>
        <w:spacing w:line="259" w:lineRule="auto"/>
        <w:ind w:left="547"/>
        <w:jc w:val="both"/>
        <w:rPr>
          <w:rFonts w:ascii="Arial" w:eastAsia="Courier New" w:hAnsi="Arial" w:cs="Arial"/>
          <w:sz w:val="18"/>
          <w:szCs w:val="18"/>
        </w:rPr>
      </w:pPr>
      <w:r w:rsidRPr="005F7D2A">
        <w:rPr>
          <w:rFonts w:ascii="Arial" w:eastAsia="Courier New" w:hAnsi="Arial" w:cs="Arial"/>
          <w:sz w:val="18"/>
          <w:szCs w:val="18"/>
        </w:rPr>
        <w:t>Loans are</w:t>
      </w:r>
      <w:r w:rsidR="00656275" w:rsidRPr="005F7D2A">
        <w:rPr>
          <w:rFonts w:ascii="Arial" w:eastAsia="Courier New" w:hAnsi="Arial" w:cs="Arial"/>
          <w:sz w:val="18"/>
          <w:szCs w:val="18"/>
        </w:rPr>
        <w:t xml:space="preserve"> classified as </w:t>
      </w:r>
      <w:r w:rsidRPr="005F7D2A">
        <w:rPr>
          <w:rFonts w:ascii="Arial" w:eastAsia="Courier New" w:hAnsi="Arial" w:cs="Arial"/>
          <w:sz w:val="18"/>
          <w:szCs w:val="18"/>
        </w:rPr>
        <w:t xml:space="preserve">current </w:t>
      </w:r>
      <w:r w:rsidR="00656275" w:rsidRPr="005F7D2A">
        <w:rPr>
          <w:rFonts w:ascii="Arial" w:eastAsia="Courier New" w:hAnsi="Arial" w:cs="Arial"/>
          <w:sz w:val="18"/>
          <w:szCs w:val="18"/>
        </w:rPr>
        <w:t>assets</w:t>
      </w:r>
      <w:r w:rsidRPr="005F7D2A">
        <w:rPr>
          <w:rFonts w:ascii="Arial" w:eastAsia="Courier New" w:hAnsi="Arial" w:cs="Arial"/>
          <w:sz w:val="18"/>
          <w:szCs w:val="18"/>
        </w:rPr>
        <w:t>.</w:t>
      </w:r>
      <w:r w:rsidR="00043144" w:rsidRPr="005F7D2A">
        <w:rPr>
          <w:rFonts w:ascii="Arial" w:eastAsia="Courier New" w:hAnsi="Arial" w:cs="Arial"/>
          <w:sz w:val="18"/>
          <w:szCs w:val="18"/>
        </w:rPr>
        <w:t xml:space="preserve"> </w:t>
      </w:r>
      <w:r w:rsidRPr="005F7D2A">
        <w:rPr>
          <w:rFonts w:ascii="Arial" w:eastAsia="Courier New" w:hAnsi="Arial" w:cs="Arial"/>
          <w:sz w:val="18"/>
          <w:szCs w:val="18"/>
        </w:rPr>
        <w:t>The fair value is equal to the book value since the effect of the discount rate is insignificant.</w:t>
      </w:r>
    </w:p>
    <w:p w14:paraId="3D37FBF9" w14:textId="27CA6416" w:rsidR="00A15D5F" w:rsidRPr="005F7D2A" w:rsidRDefault="00A15D5F" w:rsidP="003629BC">
      <w:pPr>
        <w:jc w:val="both"/>
        <w:rPr>
          <w:rFonts w:ascii="Arial" w:eastAsia="Courier New" w:hAnsi="Arial" w:cs="Arial"/>
          <w:spacing w:val="-4"/>
          <w:sz w:val="18"/>
          <w:szCs w:val="18"/>
        </w:rPr>
      </w:pPr>
      <w:r w:rsidRPr="005F7D2A">
        <w:rPr>
          <w:rFonts w:ascii="Arial" w:eastAsia="Courier New" w:hAnsi="Arial" w:cs="Arial"/>
          <w:spacing w:val="-4"/>
          <w:sz w:val="18"/>
          <w:szCs w:val="18"/>
        </w:rPr>
        <w:br w:type="page"/>
      </w:r>
    </w:p>
    <w:p w14:paraId="097E22B2" w14:textId="709659BD" w:rsidR="008B00CC" w:rsidRPr="005F7D2A" w:rsidRDefault="003629BC" w:rsidP="00CE73CD">
      <w:pPr>
        <w:tabs>
          <w:tab w:val="left" w:pos="1080"/>
        </w:tabs>
        <w:ind w:left="540" w:hanging="540"/>
        <w:jc w:val="both"/>
        <w:rPr>
          <w:rFonts w:ascii="Arial" w:eastAsia="Courier New" w:hAnsi="Arial" w:cs="Arial"/>
          <w:b/>
          <w:bCs/>
          <w:color w:val="CF4A02"/>
          <w:sz w:val="18"/>
          <w:szCs w:val="18"/>
        </w:rPr>
      </w:pPr>
      <w:r w:rsidRPr="005F7D2A">
        <w:rPr>
          <w:rFonts w:ascii="Arial" w:eastAsia="Courier New" w:hAnsi="Arial" w:cs="Arial"/>
          <w:b/>
          <w:bCs/>
          <w:color w:val="CF4A02"/>
          <w:sz w:val="18"/>
          <w:szCs w:val="18"/>
        </w:rPr>
        <w:t>d</w:t>
      </w:r>
      <w:r w:rsidR="008B00CC" w:rsidRPr="005F7D2A">
        <w:rPr>
          <w:rFonts w:ascii="Arial" w:eastAsia="Courier New" w:hAnsi="Arial" w:cs="Arial"/>
          <w:b/>
          <w:bCs/>
          <w:color w:val="CF4A02"/>
          <w:sz w:val="18"/>
          <w:szCs w:val="18"/>
        </w:rPr>
        <w:t>)</w:t>
      </w:r>
      <w:r w:rsidR="008B00CC" w:rsidRPr="005F7D2A">
        <w:rPr>
          <w:rFonts w:ascii="Arial" w:eastAsia="Courier New" w:hAnsi="Arial" w:cs="Arial"/>
          <w:b/>
          <w:bCs/>
          <w:color w:val="CF4A02"/>
          <w:sz w:val="18"/>
          <w:szCs w:val="18"/>
        </w:rPr>
        <w:tab/>
        <w:t>Key management compensation</w:t>
      </w:r>
    </w:p>
    <w:p w14:paraId="4705BEDC" w14:textId="77777777" w:rsidR="008B00CC" w:rsidRPr="005F7D2A" w:rsidRDefault="008B00CC" w:rsidP="00E8619C">
      <w:pPr>
        <w:ind w:left="540"/>
        <w:jc w:val="both"/>
        <w:rPr>
          <w:rFonts w:ascii="Arial" w:eastAsia="Courier New" w:hAnsi="Arial" w:cs="Arial"/>
          <w:sz w:val="18"/>
          <w:szCs w:val="18"/>
        </w:rPr>
      </w:pPr>
    </w:p>
    <w:p w14:paraId="4277E09A" w14:textId="77777777" w:rsidR="008B00CC" w:rsidRPr="005F7D2A" w:rsidRDefault="008B00CC" w:rsidP="00E8619C">
      <w:pPr>
        <w:ind w:left="540"/>
        <w:jc w:val="both"/>
        <w:rPr>
          <w:rFonts w:ascii="Arial" w:eastAsia="Courier New" w:hAnsi="Arial" w:cs="Arial"/>
          <w:b/>
          <w:bCs/>
          <w:sz w:val="18"/>
          <w:szCs w:val="18"/>
        </w:rPr>
      </w:pPr>
      <w:r w:rsidRPr="005F7D2A">
        <w:rPr>
          <w:rFonts w:ascii="Arial" w:eastAsia="Courier New" w:hAnsi="Arial" w:cs="Arial"/>
          <w:sz w:val="18"/>
          <w:szCs w:val="18"/>
        </w:rPr>
        <w:t xml:space="preserve">Key management includes directors (executive and non-executive), members of the executive committee. </w:t>
      </w:r>
      <w:r w:rsidR="00E8619C" w:rsidRPr="005F7D2A">
        <w:rPr>
          <w:rFonts w:ascii="Arial" w:eastAsia="Courier New" w:hAnsi="Arial" w:cs="Arial"/>
          <w:sz w:val="18"/>
          <w:szCs w:val="18"/>
        </w:rPr>
        <w:br/>
      </w:r>
      <w:r w:rsidRPr="005F7D2A">
        <w:rPr>
          <w:rFonts w:ascii="Arial" w:eastAsia="Courier New" w:hAnsi="Arial" w:cs="Arial"/>
          <w:sz w:val="18"/>
          <w:szCs w:val="18"/>
        </w:rPr>
        <w:t>The compensation paid or payable to key management are as follows:</w:t>
      </w:r>
    </w:p>
    <w:p w14:paraId="0BF05641" w14:textId="77777777" w:rsidR="008B00CC" w:rsidRPr="004C28C7" w:rsidRDefault="008B00CC" w:rsidP="00E8619C">
      <w:pPr>
        <w:ind w:left="540"/>
        <w:jc w:val="both"/>
        <w:rPr>
          <w:rFonts w:ascii="Arial" w:eastAsia="Courier New" w:hAnsi="Arial" w:cs="Arial"/>
          <w:sz w:val="18"/>
          <w:szCs w:val="18"/>
        </w:rPr>
      </w:pPr>
    </w:p>
    <w:tbl>
      <w:tblPr>
        <w:tblW w:w="49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8"/>
        <w:gridCol w:w="1440"/>
        <w:gridCol w:w="1441"/>
      </w:tblGrid>
      <w:tr w:rsidR="00B220CA" w:rsidRPr="004C28C7" w14:paraId="7F13C266" w14:textId="77777777" w:rsidTr="004C28C7">
        <w:trPr>
          <w:trHeight w:val="20"/>
        </w:trPr>
        <w:tc>
          <w:tcPr>
            <w:tcW w:w="3493" w:type="pct"/>
            <w:tcBorders>
              <w:top w:val="nil"/>
              <w:left w:val="nil"/>
              <w:bottom w:val="nil"/>
              <w:right w:val="nil"/>
            </w:tcBorders>
            <w:shd w:val="clear" w:color="auto" w:fill="auto"/>
          </w:tcPr>
          <w:p w14:paraId="1E29BB14" w14:textId="77777777" w:rsidR="00B220CA" w:rsidRPr="004C28C7" w:rsidRDefault="00B220CA" w:rsidP="00812838">
            <w:pPr>
              <w:ind w:left="549"/>
              <w:jc w:val="both"/>
              <w:rPr>
                <w:rFonts w:ascii="Arial" w:hAnsi="Arial" w:cs="Arial"/>
                <w:b/>
                <w:bCs/>
                <w:sz w:val="18"/>
                <w:szCs w:val="18"/>
              </w:rPr>
            </w:pPr>
          </w:p>
        </w:tc>
        <w:tc>
          <w:tcPr>
            <w:tcW w:w="1507" w:type="pct"/>
            <w:gridSpan w:val="2"/>
            <w:tcBorders>
              <w:top w:val="single" w:sz="4" w:space="0" w:color="auto"/>
              <w:left w:val="nil"/>
              <w:bottom w:val="single" w:sz="4" w:space="0" w:color="auto"/>
              <w:right w:val="nil"/>
            </w:tcBorders>
            <w:shd w:val="clear" w:color="auto" w:fill="auto"/>
            <w:hideMark/>
          </w:tcPr>
          <w:p w14:paraId="40B51C84" w14:textId="124B4A0D" w:rsidR="00B220CA" w:rsidRPr="004C28C7" w:rsidRDefault="00B220CA" w:rsidP="000667F0">
            <w:pPr>
              <w:ind w:left="-40" w:right="-72"/>
              <w:jc w:val="center"/>
              <w:rPr>
                <w:rFonts w:ascii="Arial" w:hAnsi="Arial" w:cs="Arial"/>
                <w:b/>
                <w:bCs/>
                <w:sz w:val="18"/>
                <w:szCs w:val="18"/>
              </w:rPr>
            </w:pPr>
            <w:r w:rsidRPr="004C28C7">
              <w:rPr>
                <w:rFonts w:ascii="Arial" w:hAnsi="Arial" w:cs="Arial"/>
                <w:b/>
                <w:bCs/>
                <w:sz w:val="18"/>
                <w:szCs w:val="18"/>
              </w:rPr>
              <w:t>Separate financial information</w:t>
            </w:r>
          </w:p>
        </w:tc>
      </w:tr>
      <w:tr w:rsidR="00B220CA" w:rsidRPr="004C28C7" w14:paraId="0D576D79" w14:textId="77777777" w:rsidTr="004C28C7">
        <w:trPr>
          <w:trHeight w:val="20"/>
        </w:trPr>
        <w:tc>
          <w:tcPr>
            <w:tcW w:w="3493" w:type="pct"/>
            <w:tcBorders>
              <w:top w:val="nil"/>
              <w:left w:val="nil"/>
              <w:bottom w:val="nil"/>
              <w:right w:val="nil"/>
            </w:tcBorders>
            <w:shd w:val="clear" w:color="auto" w:fill="auto"/>
          </w:tcPr>
          <w:p w14:paraId="3415CA14" w14:textId="70524109" w:rsidR="00B220CA" w:rsidRPr="004C28C7" w:rsidRDefault="004C28C7" w:rsidP="00812838">
            <w:pPr>
              <w:ind w:left="549"/>
              <w:jc w:val="both"/>
              <w:rPr>
                <w:rFonts w:ascii="Arial" w:hAnsi="Arial" w:cs="Arial"/>
                <w:b/>
                <w:bCs/>
                <w:sz w:val="18"/>
                <w:szCs w:val="18"/>
              </w:rPr>
            </w:pPr>
            <w:r>
              <w:rPr>
                <w:rFonts w:ascii="Arial" w:hAnsi="Arial" w:cs="Arial"/>
                <w:b/>
                <w:bCs/>
                <w:sz w:val="18"/>
                <w:szCs w:val="18"/>
                <w:lang w:val="en-GB"/>
              </w:rPr>
              <w:t>F</w:t>
            </w:r>
            <w:r w:rsidR="00B220CA" w:rsidRPr="004C28C7">
              <w:rPr>
                <w:rFonts w:ascii="Arial" w:hAnsi="Arial" w:cs="Arial"/>
                <w:b/>
                <w:bCs/>
                <w:sz w:val="18"/>
                <w:szCs w:val="18"/>
              </w:rPr>
              <w:t>or the nine-month period ended</w:t>
            </w:r>
          </w:p>
        </w:tc>
        <w:tc>
          <w:tcPr>
            <w:tcW w:w="753" w:type="pct"/>
            <w:tcBorders>
              <w:top w:val="single" w:sz="4" w:space="0" w:color="auto"/>
              <w:left w:val="nil"/>
              <w:bottom w:val="nil"/>
              <w:right w:val="nil"/>
            </w:tcBorders>
            <w:shd w:val="clear" w:color="auto" w:fill="auto"/>
            <w:vAlign w:val="bottom"/>
            <w:hideMark/>
          </w:tcPr>
          <w:p w14:paraId="6A8E706E" w14:textId="272CA19D" w:rsidR="00B220CA" w:rsidRPr="004C28C7" w:rsidRDefault="004C28C7" w:rsidP="00BC0363">
            <w:pPr>
              <w:ind w:right="-72"/>
              <w:jc w:val="right"/>
              <w:rPr>
                <w:rFonts w:ascii="Arial" w:hAnsi="Arial" w:cs="Arial"/>
                <w:b/>
                <w:bCs/>
                <w:sz w:val="18"/>
                <w:szCs w:val="18"/>
                <w:lang w:val="en-GB"/>
              </w:rPr>
            </w:pPr>
            <w:r w:rsidRPr="004C28C7">
              <w:rPr>
                <w:rFonts w:ascii="Arial" w:hAnsi="Arial" w:cs="Arial"/>
                <w:b/>
                <w:bCs/>
                <w:sz w:val="18"/>
                <w:szCs w:val="18"/>
                <w:lang w:val="en-GB"/>
              </w:rPr>
              <w:t>30</w:t>
            </w:r>
            <w:r w:rsidR="00B220CA" w:rsidRPr="004C28C7">
              <w:rPr>
                <w:rFonts w:ascii="Arial" w:hAnsi="Arial" w:cs="Arial"/>
                <w:b/>
                <w:bCs/>
                <w:sz w:val="18"/>
                <w:szCs w:val="18"/>
                <w:lang w:val="en-GB"/>
              </w:rPr>
              <w:t xml:space="preserve"> September </w:t>
            </w:r>
          </w:p>
          <w:p w14:paraId="3958D753" w14:textId="567D3EF9" w:rsidR="00B220CA" w:rsidRPr="004C28C7" w:rsidRDefault="004C28C7" w:rsidP="00BC0363">
            <w:pPr>
              <w:ind w:left="-40" w:right="-72"/>
              <w:jc w:val="right"/>
              <w:rPr>
                <w:rFonts w:ascii="Arial" w:hAnsi="Arial" w:cs="Arial"/>
                <w:b/>
                <w:bCs/>
                <w:spacing w:val="-8"/>
                <w:sz w:val="18"/>
                <w:szCs w:val="18"/>
              </w:rPr>
            </w:pPr>
            <w:r w:rsidRPr="004C28C7">
              <w:rPr>
                <w:rFonts w:ascii="Arial" w:hAnsi="Arial" w:cs="Arial"/>
                <w:b/>
                <w:bCs/>
                <w:sz w:val="18"/>
                <w:szCs w:val="18"/>
                <w:lang w:val="en-GB"/>
              </w:rPr>
              <w:t>2022</w:t>
            </w:r>
          </w:p>
        </w:tc>
        <w:tc>
          <w:tcPr>
            <w:tcW w:w="754" w:type="pct"/>
            <w:tcBorders>
              <w:top w:val="single" w:sz="4" w:space="0" w:color="auto"/>
              <w:left w:val="nil"/>
              <w:bottom w:val="nil"/>
              <w:right w:val="nil"/>
            </w:tcBorders>
            <w:vAlign w:val="bottom"/>
          </w:tcPr>
          <w:p w14:paraId="249E4D7D" w14:textId="3098570A" w:rsidR="00B220CA" w:rsidRPr="004C28C7" w:rsidRDefault="004C28C7" w:rsidP="00BC0363">
            <w:pPr>
              <w:ind w:right="-72"/>
              <w:jc w:val="right"/>
              <w:rPr>
                <w:rFonts w:ascii="Arial" w:hAnsi="Arial" w:cs="Arial"/>
                <w:b/>
                <w:bCs/>
                <w:sz w:val="18"/>
                <w:szCs w:val="18"/>
                <w:lang w:val="en-GB"/>
              </w:rPr>
            </w:pPr>
            <w:r w:rsidRPr="004C28C7">
              <w:rPr>
                <w:rFonts w:ascii="Arial" w:hAnsi="Arial" w:cs="Arial"/>
                <w:b/>
                <w:bCs/>
                <w:sz w:val="18"/>
                <w:szCs w:val="18"/>
                <w:lang w:val="en-GB"/>
              </w:rPr>
              <w:t>30</w:t>
            </w:r>
            <w:r w:rsidR="00B220CA" w:rsidRPr="004C28C7">
              <w:rPr>
                <w:rFonts w:ascii="Arial" w:hAnsi="Arial" w:cs="Arial"/>
                <w:b/>
                <w:bCs/>
                <w:sz w:val="18"/>
                <w:szCs w:val="18"/>
                <w:lang w:val="en-GB"/>
              </w:rPr>
              <w:t xml:space="preserve"> September </w:t>
            </w:r>
          </w:p>
          <w:p w14:paraId="38F0EA40" w14:textId="008030C7" w:rsidR="00B220CA" w:rsidRPr="004C28C7" w:rsidRDefault="004C28C7" w:rsidP="00BC0363">
            <w:pPr>
              <w:ind w:left="-40" w:right="-72"/>
              <w:jc w:val="right"/>
              <w:rPr>
                <w:rFonts w:ascii="Arial" w:hAnsi="Arial" w:cs="Arial"/>
                <w:b/>
                <w:bCs/>
                <w:spacing w:val="-8"/>
                <w:sz w:val="18"/>
                <w:szCs w:val="18"/>
                <w:lang w:val="en-GB"/>
              </w:rPr>
            </w:pPr>
            <w:r w:rsidRPr="004C28C7">
              <w:rPr>
                <w:rFonts w:ascii="Arial" w:hAnsi="Arial" w:cs="Arial"/>
                <w:b/>
                <w:bCs/>
                <w:sz w:val="18"/>
                <w:szCs w:val="18"/>
                <w:lang w:val="en-GB"/>
              </w:rPr>
              <w:t>2021</w:t>
            </w:r>
            <w:r w:rsidR="00B220CA" w:rsidRPr="004C28C7">
              <w:rPr>
                <w:rFonts w:ascii="Arial" w:eastAsia="Courier New" w:hAnsi="Arial" w:cs="Arial"/>
                <w:b/>
                <w:bCs/>
                <w:sz w:val="18"/>
                <w:szCs w:val="18"/>
                <w:lang w:val="en-GB"/>
              </w:rPr>
              <w:t xml:space="preserve"> </w:t>
            </w:r>
          </w:p>
        </w:tc>
      </w:tr>
      <w:tr w:rsidR="00B220CA" w:rsidRPr="004C28C7" w14:paraId="1D574A51" w14:textId="77777777" w:rsidTr="004C28C7">
        <w:trPr>
          <w:trHeight w:val="20"/>
        </w:trPr>
        <w:tc>
          <w:tcPr>
            <w:tcW w:w="3493" w:type="pct"/>
            <w:tcBorders>
              <w:top w:val="nil"/>
              <w:left w:val="nil"/>
              <w:bottom w:val="nil"/>
              <w:right w:val="nil"/>
            </w:tcBorders>
            <w:shd w:val="clear" w:color="auto" w:fill="auto"/>
          </w:tcPr>
          <w:p w14:paraId="6E0F74B9" w14:textId="77777777" w:rsidR="00B220CA" w:rsidRPr="004C28C7" w:rsidRDefault="00B220CA" w:rsidP="00812838">
            <w:pPr>
              <w:ind w:left="549"/>
              <w:jc w:val="both"/>
              <w:rPr>
                <w:rFonts w:ascii="Arial" w:hAnsi="Arial" w:cs="Arial"/>
                <w:b/>
                <w:bCs/>
                <w:sz w:val="18"/>
                <w:szCs w:val="18"/>
              </w:rPr>
            </w:pPr>
          </w:p>
        </w:tc>
        <w:tc>
          <w:tcPr>
            <w:tcW w:w="753" w:type="pct"/>
            <w:tcBorders>
              <w:top w:val="nil"/>
              <w:left w:val="nil"/>
              <w:bottom w:val="single" w:sz="4" w:space="0" w:color="auto"/>
              <w:right w:val="nil"/>
            </w:tcBorders>
            <w:shd w:val="clear" w:color="auto" w:fill="auto"/>
            <w:hideMark/>
          </w:tcPr>
          <w:p w14:paraId="594E2C8A" w14:textId="77777777" w:rsidR="00B220CA" w:rsidRPr="004C28C7" w:rsidRDefault="00B220CA" w:rsidP="00BC0363">
            <w:pPr>
              <w:ind w:left="-40" w:right="-72"/>
              <w:jc w:val="right"/>
              <w:rPr>
                <w:rFonts w:ascii="Arial" w:hAnsi="Arial" w:cs="Arial"/>
                <w:b/>
                <w:bCs/>
                <w:sz w:val="18"/>
                <w:szCs w:val="18"/>
              </w:rPr>
            </w:pPr>
            <w:r w:rsidRPr="004C28C7">
              <w:rPr>
                <w:rFonts w:ascii="Arial" w:hAnsi="Arial" w:cs="Arial"/>
                <w:b/>
                <w:bCs/>
                <w:sz w:val="18"/>
                <w:szCs w:val="18"/>
              </w:rPr>
              <w:t>Thousand Baht</w:t>
            </w:r>
          </w:p>
        </w:tc>
        <w:tc>
          <w:tcPr>
            <w:tcW w:w="754" w:type="pct"/>
            <w:tcBorders>
              <w:top w:val="nil"/>
              <w:left w:val="nil"/>
              <w:bottom w:val="single" w:sz="4" w:space="0" w:color="auto"/>
              <w:right w:val="nil"/>
            </w:tcBorders>
            <w:shd w:val="clear" w:color="auto" w:fill="auto"/>
          </w:tcPr>
          <w:p w14:paraId="270F9F19" w14:textId="77777777" w:rsidR="00B220CA" w:rsidRPr="004C28C7" w:rsidRDefault="00B220CA" w:rsidP="00BC0363">
            <w:pPr>
              <w:ind w:left="-40" w:right="-72"/>
              <w:jc w:val="right"/>
              <w:rPr>
                <w:rFonts w:ascii="Arial" w:hAnsi="Arial" w:cs="Arial"/>
                <w:b/>
                <w:bCs/>
                <w:sz w:val="18"/>
                <w:szCs w:val="18"/>
              </w:rPr>
            </w:pPr>
            <w:r w:rsidRPr="004C28C7">
              <w:rPr>
                <w:rFonts w:ascii="Arial" w:hAnsi="Arial" w:cs="Arial"/>
                <w:b/>
                <w:bCs/>
                <w:sz w:val="18"/>
                <w:szCs w:val="18"/>
              </w:rPr>
              <w:t>Thousand Baht</w:t>
            </w:r>
          </w:p>
        </w:tc>
      </w:tr>
      <w:tr w:rsidR="00B220CA" w:rsidRPr="004C28C7" w14:paraId="599A5DFE" w14:textId="77777777" w:rsidTr="004C28C7">
        <w:trPr>
          <w:trHeight w:val="20"/>
        </w:trPr>
        <w:tc>
          <w:tcPr>
            <w:tcW w:w="3493" w:type="pct"/>
            <w:tcBorders>
              <w:top w:val="nil"/>
              <w:left w:val="nil"/>
              <w:bottom w:val="nil"/>
              <w:right w:val="nil"/>
            </w:tcBorders>
          </w:tcPr>
          <w:p w14:paraId="38CABCCC" w14:textId="77777777" w:rsidR="00B220CA" w:rsidRPr="004C28C7" w:rsidRDefault="00B220CA" w:rsidP="00812838">
            <w:pPr>
              <w:ind w:left="549"/>
              <w:jc w:val="both"/>
              <w:rPr>
                <w:rFonts w:ascii="Arial" w:hAnsi="Arial" w:cs="Arial"/>
                <w:sz w:val="18"/>
                <w:szCs w:val="18"/>
              </w:rPr>
            </w:pPr>
          </w:p>
        </w:tc>
        <w:tc>
          <w:tcPr>
            <w:tcW w:w="753" w:type="pct"/>
            <w:tcBorders>
              <w:top w:val="single" w:sz="4" w:space="0" w:color="auto"/>
              <w:left w:val="nil"/>
              <w:bottom w:val="nil"/>
              <w:right w:val="nil"/>
            </w:tcBorders>
            <w:shd w:val="clear" w:color="auto" w:fill="FAFAFA"/>
          </w:tcPr>
          <w:p w14:paraId="387C9AA8" w14:textId="77777777" w:rsidR="00B220CA" w:rsidRPr="004C28C7" w:rsidRDefault="00B220CA" w:rsidP="00BC0363">
            <w:pPr>
              <w:ind w:left="-40" w:right="-72"/>
              <w:jc w:val="right"/>
              <w:rPr>
                <w:rFonts w:ascii="Arial" w:hAnsi="Arial" w:cs="Arial"/>
                <w:b/>
                <w:bCs/>
                <w:sz w:val="18"/>
                <w:szCs w:val="18"/>
              </w:rPr>
            </w:pPr>
          </w:p>
        </w:tc>
        <w:tc>
          <w:tcPr>
            <w:tcW w:w="754" w:type="pct"/>
            <w:tcBorders>
              <w:top w:val="single" w:sz="4" w:space="0" w:color="auto"/>
              <w:left w:val="nil"/>
              <w:bottom w:val="nil"/>
              <w:right w:val="nil"/>
            </w:tcBorders>
            <w:shd w:val="clear" w:color="auto" w:fill="auto"/>
          </w:tcPr>
          <w:p w14:paraId="1F45F37A" w14:textId="77777777" w:rsidR="00B220CA" w:rsidRPr="004C28C7" w:rsidRDefault="00B220CA" w:rsidP="00BC0363">
            <w:pPr>
              <w:ind w:left="-40" w:right="-72"/>
              <w:jc w:val="right"/>
              <w:rPr>
                <w:rFonts w:ascii="Arial" w:hAnsi="Arial" w:cs="Arial"/>
                <w:b/>
                <w:bCs/>
                <w:sz w:val="18"/>
                <w:szCs w:val="18"/>
              </w:rPr>
            </w:pPr>
          </w:p>
        </w:tc>
      </w:tr>
      <w:tr w:rsidR="00B220CA" w:rsidRPr="004C28C7" w14:paraId="4F6ECF3A" w14:textId="77777777" w:rsidTr="004C28C7">
        <w:trPr>
          <w:trHeight w:val="20"/>
        </w:trPr>
        <w:tc>
          <w:tcPr>
            <w:tcW w:w="3493" w:type="pct"/>
            <w:tcBorders>
              <w:top w:val="nil"/>
              <w:left w:val="nil"/>
              <w:bottom w:val="nil"/>
              <w:right w:val="nil"/>
            </w:tcBorders>
          </w:tcPr>
          <w:p w14:paraId="434FC15B" w14:textId="40E6C327" w:rsidR="00B220CA" w:rsidRPr="004C28C7" w:rsidRDefault="00B220CA" w:rsidP="00812838">
            <w:pPr>
              <w:ind w:left="549"/>
              <w:rPr>
                <w:rFonts w:ascii="Arial" w:hAnsi="Arial" w:cs="Arial"/>
                <w:sz w:val="18"/>
                <w:szCs w:val="18"/>
              </w:rPr>
            </w:pPr>
            <w:r w:rsidRPr="004C28C7">
              <w:rPr>
                <w:rFonts w:ascii="Arial" w:hAnsi="Arial" w:cs="Arial"/>
                <w:sz w:val="18"/>
                <w:szCs w:val="18"/>
              </w:rPr>
              <w:t>Salaries and other short-term employee benefits</w:t>
            </w:r>
          </w:p>
        </w:tc>
        <w:tc>
          <w:tcPr>
            <w:tcW w:w="753" w:type="pct"/>
            <w:tcBorders>
              <w:top w:val="nil"/>
              <w:left w:val="nil"/>
              <w:bottom w:val="nil"/>
              <w:right w:val="nil"/>
            </w:tcBorders>
            <w:shd w:val="clear" w:color="auto" w:fill="FAFAFA"/>
            <w:vAlign w:val="bottom"/>
          </w:tcPr>
          <w:p w14:paraId="75E27AE6" w14:textId="00546724" w:rsidR="00B220CA" w:rsidRPr="004C28C7" w:rsidRDefault="004C28C7" w:rsidP="00327DA9">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22</w:t>
            </w:r>
            <w:r w:rsidR="00D472B2" w:rsidRPr="004C28C7">
              <w:rPr>
                <w:rFonts w:ascii="Arial" w:eastAsia="Arial Unicode MS" w:hAnsi="Arial" w:cs="Arial"/>
                <w:sz w:val="18"/>
                <w:szCs w:val="18"/>
              </w:rPr>
              <w:t>,</w:t>
            </w:r>
            <w:r w:rsidRPr="004C28C7">
              <w:rPr>
                <w:rFonts w:ascii="Arial" w:eastAsia="Arial Unicode MS" w:hAnsi="Arial" w:cs="Arial"/>
                <w:sz w:val="18"/>
                <w:szCs w:val="18"/>
                <w:lang w:val="en-GB"/>
              </w:rPr>
              <w:t>221</w:t>
            </w:r>
          </w:p>
        </w:tc>
        <w:tc>
          <w:tcPr>
            <w:tcW w:w="754" w:type="pct"/>
            <w:tcBorders>
              <w:top w:val="nil"/>
              <w:left w:val="nil"/>
              <w:bottom w:val="nil"/>
              <w:right w:val="nil"/>
            </w:tcBorders>
            <w:vAlign w:val="bottom"/>
          </w:tcPr>
          <w:p w14:paraId="0C91C63D" w14:textId="6F66057C" w:rsidR="00B220CA" w:rsidRPr="004C28C7" w:rsidRDefault="004C28C7" w:rsidP="00327DA9">
            <w:pPr>
              <w:ind w:left="-40" w:right="-72"/>
              <w:jc w:val="right"/>
              <w:rPr>
                <w:rFonts w:ascii="Arial" w:eastAsia="Arial Unicode MS" w:hAnsi="Arial" w:cs="Arial"/>
                <w:sz w:val="18"/>
                <w:szCs w:val="18"/>
              </w:rPr>
            </w:pPr>
            <w:r w:rsidRPr="004C28C7">
              <w:rPr>
                <w:rFonts w:ascii="Arial" w:hAnsi="Arial" w:cs="Arial"/>
                <w:sz w:val="18"/>
                <w:szCs w:val="18"/>
                <w:lang w:val="en-GB"/>
              </w:rPr>
              <w:t>21</w:t>
            </w:r>
            <w:r w:rsidR="00B220CA" w:rsidRPr="004C28C7">
              <w:rPr>
                <w:rFonts w:ascii="Arial" w:hAnsi="Arial" w:cs="Arial"/>
                <w:sz w:val="18"/>
                <w:szCs w:val="18"/>
              </w:rPr>
              <w:t>,</w:t>
            </w:r>
            <w:r w:rsidRPr="004C28C7">
              <w:rPr>
                <w:rFonts w:ascii="Arial" w:hAnsi="Arial" w:cs="Arial"/>
                <w:sz w:val="18"/>
                <w:szCs w:val="18"/>
                <w:lang w:val="en-GB"/>
              </w:rPr>
              <w:t>252</w:t>
            </w:r>
          </w:p>
        </w:tc>
      </w:tr>
      <w:tr w:rsidR="00B220CA" w:rsidRPr="004C28C7" w14:paraId="0A47D8F0" w14:textId="77777777" w:rsidTr="004C28C7">
        <w:trPr>
          <w:trHeight w:val="20"/>
        </w:trPr>
        <w:tc>
          <w:tcPr>
            <w:tcW w:w="3493" w:type="pct"/>
            <w:tcBorders>
              <w:top w:val="nil"/>
              <w:left w:val="nil"/>
              <w:bottom w:val="nil"/>
              <w:right w:val="nil"/>
            </w:tcBorders>
          </w:tcPr>
          <w:p w14:paraId="6910BF55" w14:textId="77777777" w:rsidR="00B220CA" w:rsidRPr="004C28C7" w:rsidRDefault="00B220CA" w:rsidP="00812838">
            <w:pPr>
              <w:ind w:left="549"/>
              <w:rPr>
                <w:rFonts w:ascii="Arial" w:hAnsi="Arial" w:cs="Arial"/>
                <w:sz w:val="18"/>
                <w:szCs w:val="18"/>
              </w:rPr>
            </w:pPr>
            <w:r w:rsidRPr="004C28C7">
              <w:rPr>
                <w:rFonts w:ascii="Arial" w:hAnsi="Arial" w:cs="Arial"/>
                <w:sz w:val="18"/>
                <w:szCs w:val="18"/>
              </w:rPr>
              <w:t>Post-employment benefits</w:t>
            </w:r>
          </w:p>
        </w:tc>
        <w:tc>
          <w:tcPr>
            <w:tcW w:w="753" w:type="pct"/>
            <w:tcBorders>
              <w:top w:val="nil"/>
              <w:left w:val="nil"/>
              <w:bottom w:val="nil"/>
              <w:right w:val="nil"/>
            </w:tcBorders>
            <w:shd w:val="clear" w:color="auto" w:fill="FAFAFA"/>
          </w:tcPr>
          <w:p w14:paraId="2993ED01" w14:textId="30DA2F02" w:rsidR="00B220CA" w:rsidRPr="004C28C7" w:rsidRDefault="004C28C7" w:rsidP="00327DA9">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653</w:t>
            </w:r>
          </w:p>
        </w:tc>
        <w:tc>
          <w:tcPr>
            <w:tcW w:w="754" w:type="pct"/>
            <w:tcBorders>
              <w:top w:val="nil"/>
              <w:left w:val="nil"/>
              <w:bottom w:val="nil"/>
              <w:right w:val="nil"/>
            </w:tcBorders>
          </w:tcPr>
          <w:p w14:paraId="2AF814EF" w14:textId="6098637D" w:rsidR="00B220CA" w:rsidRPr="004C28C7" w:rsidRDefault="004C28C7" w:rsidP="00327DA9">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360</w:t>
            </w:r>
          </w:p>
        </w:tc>
      </w:tr>
      <w:tr w:rsidR="00B220CA" w:rsidRPr="004C28C7" w14:paraId="7DEF7D37" w14:textId="77777777" w:rsidTr="004C28C7">
        <w:trPr>
          <w:trHeight w:val="20"/>
        </w:trPr>
        <w:tc>
          <w:tcPr>
            <w:tcW w:w="3493" w:type="pct"/>
            <w:tcBorders>
              <w:top w:val="nil"/>
              <w:left w:val="nil"/>
              <w:bottom w:val="nil"/>
              <w:right w:val="nil"/>
            </w:tcBorders>
          </w:tcPr>
          <w:p w14:paraId="015A26F0" w14:textId="77777777" w:rsidR="00B220CA" w:rsidRPr="004C28C7" w:rsidRDefault="00B220CA" w:rsidP="00812838">
            <w:pPr>
              <w:ind w:left="549"/>
              <w:rPr>
                <w:rFonts w:ascii="Arial" w:hAnsi="Arial" w:cs="Arial"/>
                <w:sz w:val="18"/>
                <w:szCs w:val="18"/>
              </w:rPr>
            </w:pPr>
          </w:p>
        </w:tc>
        <w:tc>
          <w:tcPr>
            <w:tcW w:w="753" w:type="pct"/>
            <w:tcBorders>
              <w:top w:val="single" w:sz="4" w:space="0" w:color="auto"/>
              <w:left w:val="nil"/>
              <w:bottom w:val="nil"/>
              <w:right w:val="nil"/>
            </w:tcBorders>
            <w:shd w:val="clear" w:color="auto" w:fill="FAFAFA"/>
          </w:tcPr>
          <w:p w14:paraId="0E20A005" w14:textId="77777777" w:rsidR="00B220CA" w:rsidRPr="004C28C7" w:rsidRDefault="00B220CA" w:rsidP="00327DA9">
            <w:pPr>
              <w:ind w:left="-40" w:right="-72"/>
              <w:jc w:val="right"/>
              <w:rPr>
                <w:rFonts w:ascii="Arial" w:hAnsi="Arial" w:cs="Arial"/>
                <w:sz w:val="18"/>
                <w:szCs w:val="18"/>
              </w:rPr>
            </w:pPr>
          </w:p>
        </w:tc>
        <w:tc>
          <w:tcPr>
            <w:tcW w:w="754" w:type="pct"/>
            <w:tcBorders>
              <w:top w:val="single" w:sz="4" w:space="0" w:color="auto"/>
              <w:left w:val="nil"/>
              <w:bottom w:val="nil"/>
              <w:right w:val="nil"/>
            </w:tcBorders>
            <w:shd w:val="clear" w:color="auto" w:fill="auto"/>
          </w:tcPr>
          <w:p w14:paraId="14A7A19B" w14:textId="77777777" w:rsidR="00B220CA" w:rsidRPr="004C28C7" w:rsidRDefault="00B220CA" w:rsidP="00327DA9">
            <w:pPr>
              <w:ind w:left="-40" w:right="-72"/>
              <w:jc w:val="right"/>
              <w:rPr>
                <w:rFonts w:ascii="Arial" w:hAnsi="Arial" w:cs="Arial"/>
                <w:sz w:val="18"/>
                <w:szCs w:val="18"/>
              </w:rPr>
            </w:pPr>
          </w:p>
        </w:tc>
      </w:tr>
      <w:tr w:rsidR="00B220CA" w:rsidRPr="004C28C7" w14:paraId="6B584BBD" w14:textId="77777777" w:rsidTr="004C28C7">
        <w:trPr>
          <w:trHeight w:val="20"/>
        </w:trPr>
        <w:tc>
          <w:tcPr>
            <w:tcW w:w="3493" w:type="pct"/>
            <w:tcBorders>
              <w:top w:val="nil"/>
              <w:left w:val="nil"/>
              <w:bottom w:val="nil"/>
              <w:right w:val="nil"/>
            </w:tcBorders>
          </w:tcPr>
          <w:p w14:paraId="67A392E0" w14:textId="77777777" w:rsidR="00B220CA" w:rsidRPr="004C28C7" w:rsidRDefault="00B220CA" w:rsidP="00812838">
            <w:pPr>
              <w:ind w:left="549"/>
              <w:rPr>
                <w:rFonts w:ascii="Arial" w:hAnsi="Arial" w:cs="Arial"/>
                <w:sz w:val="18"/>
                <w:szCs w:val="18"/>
              </w:rPr>
            </w:pPr>
            <w:r w:rsidRPr="004C28C7">
              <w:rPr>
                <w:rFonts w:ascii="Arial" w:hAnsi="Arial" w:cs="Arial"/>
                <w:b/>
                <w:bCs/>
                <w:sz w:val="18"/>
                <w:szCs w:val="18"/>
              </w:rPr>
              <w:t>Total</w:t>
            </w:r>
          </w:p>
        </w:tc>
        <w:tc>
          <w:tcPr>
            <w:tcW w:w="753" w:type="pct"/>
            <w:tcBorders>
              <w:top w:val="nil"/>
              <w:left w:val="nil"/>
              <w:bottom w:val="single" w:sz="4" w:space="0" w:color="auto"/>
              <w:right w:val="nil"/>
            </w:tcBorders>
            <w:shd w:val="clear" w:color="auto" w:fill="FAFAFA"/>
          </w:tcPr>
          <w:p w14:paraId="38F05092" w14:textId="4EBA9BA2" w:rsidR="00B220CA" w:rsidRPr="004C28C7" w:rsidRDefault="004C28C7" w:rsidP="00327DA9">
            <w:pPr>
              <w:ind w:left="-40" w:right="-72"/>
              <w:jc w:val="right"/>
              <w:rPr>
                <w:rFonts w:ascii="Arial" w:eastAsia="Arial Unicode MS" w:hAnsi="Arial" w:cs="Arial"/>
                <w:sz w:val="18"/>
                <w:szCs w:val="18"/>
              </w:rPr>
            </w:pPr>
            <w:r w:rsidRPr="004C28C7">
              <w:rPr>
                <w:rFonts w:ascii="Arial" w:eastAsia="Arial Unicode MS" w:hAnsi="Arial" w:cs="Arial"/>
                <w:sz w:val="18"/>
                <w:szCs w:val="18"/>
                <w:lang w:val="en-GB"/>
              </w:rPr>
              <w:t>22</w:t>
            </w:r>
            <w:r w:rsidR="00D472B2" w:rsidRPr="004C28C7">
              <w:rPr>
                <w:rFonts w:ascii="Arial" w:eastAsia="Arial Unicode MS" w:hAnsi="Arial" w:cs="Arial"/>
                <w:sz w:val="18"/>
                <w:szCs w:val="18"/>
              </w:rPr>
              <w:t>,</w:t>
            </w:r>
            <w:r w:rsidRPr="004C28C7">
              <w:rPr>
                <w:rFonts w:ascii="Arial" w:eastAsia="Arial Unicode MS" w:hAnsi="Arial" w:cs="Arial"/>
                <w:sz w:val="18"/>
                <w:szCs w:val="18"/>
                <w:lang w:val="en-GB"/>
              </w:rPr>
              <w:t>874</w:t>
            </w:r>
          </w:p>
        </w:tc>
        <w:tc>
          <w:tcPr>
            <w:tcW w:w="754" w:type="pct"/>
            <w:tcBorders>
              <w:top w:val="nil"/>
              <w:left w:val="nil"/>
              <w:bottom w:val="single" w:sz="4" w:space="0" w:color="auto"/>
              <w:right w:val="nil"/>
            </w:tcBorders>
          </w:tcPr>
          <w:p w14:paraId="764FB825" w14:textId="5D69EDE6" w:rsidR="00B220CA" w:rsidRPr="004C28C7" w:rsidRDefault="004C28C7" w:rsidP="00327DA9">
            <w:pPr>
              <w:ind w:left="-40" w:right="-72"/>
              <w:jc w:val="right"/>
              <w:rPr>
                <w:rFonts w:ascii="Arial" w:eastAsia="Arial Unicode MS" w:hAnsi="Arial" w:cs="Arial"/>
                <w:sz w:val="18"/>
                <w:szCs w:val="18"/>
              </w:rPr>
            </w:pPr>
            <w:r w:rsidRPr="004C28C7">
              <w:rPr>
                <w:rFonts w:ascii="Arial" w:hAnsi="Arial" w:cs="Arial"/>
                <w:sz w:val="18"/>
                <w:szCs w:val="18"/>
                <w:lang w:val="en-GB"/>
              </w:rPr>
              <w:t>21</w:t>
            </w:r>
            <w:r w:rsidR="00B220CA" w:rsidRPr="004C28C7">
              <w:rPr>
                <w:rFonts w:ascii="Arial" w:hAnsi="Arial" w:cs="Arial"/>
                <w:sz w:val="18"/>
                <w:szCs w:val="18"/>
              </w:rPr>
              <w:t>,</w:t>
            </w:r>
            <w:r w:rsidRPr="004C28C7">
              <w:rPr>
                <w:rFonts w:ascii="Arial" w:hAnsi="Arial" w:cs="Arial"/>
                <w:sz w:val="18"/>
                <w:szCs w:val="18"/>
                <w:lang w:val="en-GB"/>
              </w:rPr>
              <w:t>612</w:t>
            </w:r>
          </w:p>
        </w:tc>
      </w:tr>
    </w:tbl>
    <w:p w14:paraId="7FD9464E" w14:textId="4D6B0D4E" w:rsidR="004B151A" w:rsidRPr="00A133FC" w:rsidRDefault="004B151A" w:rsidP="00E432D0">
      <w:pPr>
        <w:rPr>
          <w:rFonts w:ascii="Arial" w:hAnsi="Arial" w:cs="Cordia New"/>
          <w:sz w:val="18"/>
          <w:szCs w:val="18"/>
          <w:lang w:val="en-GB"/>
        </w:rPr>
      </w:pPr>
    </w:p>
    <w:p w14:paraId="1EEA43A0" w14:textId="1C31263F" w:rsidR="004B151A" w:rsidRPr="00A133FC" w:rsidRDefault="004B151A" w:rsidP="00E432D0">
      <w:pPr>
        <w:rPr>
          <w:rFonts w:ascii="Arial" w:hAnsi="Arial" w:cs="Cordia New"/>
          <w:sz w:val="18"/>
          <w:szCs w:val="18"/>
          <w:lang w:val="en-GB"/>
        </w:rPr>
      </w:pPr>
    </w:p>
    <w:tbl>
      <w:tblPr>
        <w:tblW w:w="9461" w:type="dxa"/>
        <w:tblInd w:w="117" w:type="dxa"/>
        <w:shd w:val="clear" w:color="auto" w:fill="D04A02"/>
        <w:tblLook w:val="04A0" w:firstRow="1" w:lastRow="0" w:firstColumn="1" w:lastColumn="0" w:noHBand="0" w:noVBand="1"/>
      </w:tblPr>
      <w:tblGrid>
        <w:gridCol w:w="9461"/>
      </w:tblGrid>
      <w:tr w:rsidR="004B151A" w14:paraId="5328CC1D" w14:textId="77777777" w:rsidTr="004B151A">
        <w:trPr>
          <w:trHeight w:val="386"/>
        </w:trPr>
        <w:tc>
          <w:tcPr>
            <w:tcW w:w="9461" w:type="dxa"/>
            <w:shd w:val="clear" w:color="auto" w:fill="FFA543"/>
            <w:vAlign w:val="center"/>
            <w:hideMark/>
          </w:tcPr>
          <w:p w14:paraId="0A78B0F1" w14:textId="01C63652" w:rsidR="004B151A" w:rsidRDefault="004B151A">
            <w:pPr>
              <w:ind w:left="432" w:hanging="432"/>
              <w:jc w:val="both"/>
              <w:rPr>
                <w:rFonts w:ascii="Browallia New" w:eastAsia="Arial Unicode MS" w:hAnsi="Browallia New" w:cs="Browallia New"/>
                <w:b/>
                <w:bCs/>
                <w:color w:val="FFFFFF"/>
                <w:sz w:val="26"/>
                <w:szCs w:val="26"/>
                <w:lang w:val="en-GB"/>
              </w:rPr>
            </w:pPr>
            <w:r>
              <w:rPr>
                <w:rFonts w:ascii="Browallia New" w:eastAsia="Arial Unicode MS" w:hAnsi="Browallia New" w:cs="Browallia New"/>
                <w:sz w:val="26"/>
                <w:szCs w:val="26"/>
                <w:cs/>
              </w:rPr>
              <w:br w:type="page"/>
            </w:r>
            <w:r w:rsidR="004C28C7" w:rsidRPr="004C28C7">
              <w:rPr>
                <w:rFonts w:ascii="Arial" w:eastAsia="Arial Unicode MS" w:hAnsi="Arial" w:cs="Arial"/>
                <w:b/>
                <w:bCs/>
                <w:color w:val="FFFFFF"/>
                <w:sz w:val="18"/>
                <w:szCs w:val="18"/>
                <w:lang w:val="en-GB"/>
              </w:rPr>
              <w:t>15</w:t>
            </w:r>
            <w:r w:rsidRPr="008D13FF">
              <w:rPr>
                <w:rFonts w:ascii="Arial" w:eastAsia="Arial Unicode MS" w:hAnsi="Arial" w:cs="Arial"/>
                <w:b/>
                <w:bCs/>
                <w:color w:val="FFFFFF"/>
                <w:sz w:val="18"/>
                <w:szCs w:val="18"/>
                <w:cs/>
                <w:lang w:val="en-GB"/>
              </w:rPr>
              <w:tab/>
            </w:r>
            <w:r w:rsidRPr="008D13FF">
              <w:rPr>
                <w:rFonts w:ascii="Arial" w:eastAsia="Arial Unicode MS" w:hAnsi="Arial" w:cs="Arial"/>
                <w:b/>
                <w:bCs/>
                <w:color w:val="FFFFFF"/>
                <w:sz w:val="18"/>
                <w:szCs w:val="18"/>
                <w:lang w:val="en-GB"/>
              </w:rPr>
              <w:t>Events occurring after the reporting date</w:t>
            </w:r>
          </w:p>
        </w:tc>
      </w:tr>
    </w:tbl>
    <w:p w14:paraId="1B7568EF" w14:textId="77777777" w:rsidR="00D87E91" w:rsidRPr="00F21B89" w:rsidRDefault="00D87E91" w:rsidP="00934B05">
      <w:pPr>
        <w:jc w:val="both"/>
        <w:rPr>
          <w:rFonts w:ascii="Arial" w:hAnsi="Arial" w:cs="Arial"/>
          <w:sz w:val="18"/>
          <w:szCs w:val="18"/>
        </w:rPr>
      </w:pPr>
    </w:p>
    <w:p w14:paraId="2494FF8D" w14:textId="64270638" w:rsidR="004B151A" w:rsidRPr="00F21B89" w:rsidRDefault="004B151A" w:rsidP="00812838">
      <w:pPr>
        <w:jc w:val="both"/>
        <w:rPr>
          <w:rFonts w:ascii="Arial" w:hAnsi="Arial" w:cs="Arial"/>
          <w:sz w:val="18"/>
          <w:szCs w:val="18"/>
        </w:rPr>
      </w:pPr>
      <w:r w:rsidRPr="00F21B89">
        <w:rPr>
          <w:rFonts w:ascii="Arial" w:hAnsi="Arial" w:cs="Arial"/>
          <w:sz w:val="18"/>
          <w:szCs w:val="18"/>
        </w:rPr>
        <w:t xml:space="preserve">On </w:t>
      </w:r>
      <w:r w:rsidR="004C28C7" w:rsidRPr="004C28C7">
        <w:rPr>
          <w:rFonts w:ascii="Arial" w:hAnsi="Arial" w:cs="Arial"/>
          <w:sz w:val="18"/>
          <w:szCs w:val="18"/>
          <w:lang w:val="en-GB"/>
        </w:rPr>
        <w:t>9</w:t>
      </w:r>
      <w:r w:rsidRPr="00F21B89">
        <w:rPr>
          <w:rFonts w:ascii="Arial" w:hAnsi="Arial" w:cs="Arial"/>
          <w:sz w:val="18"/>
          <w:szCs w:val="18"/>
        </w:rPr>
        <w:t xml:space="preserve"> November </w:t>
      </w:r>
      <w:r w:rsidR="004C28C7" w:rsidRPr="004C28C7">
        <w:rPr>
          <w:rFonts w:ascii="Arial" w:hAnsi="Arial" w:cs="Arial"/>
          <w:sz w:val="18"/>
          <w:szCs w:val="18"/>
          <w:lang w:val="en-GB"/>
        </w:rPr>
        <w:t>2022</w:t>
      </w:r>
      <w:r w:rsidRPr="00F21B89">
        <w:rPr>
          <w:rFonts w:ascii="Arial" w:hAnsi="Arial" w:cs="Arial"/>
          <w:sz w:val="18"/>
          <w:szCs w:val="18"/>
        </w:rPr>
        <w:t xml:space="preserve">, the Board of Directors’ meeting has unanimously approved the interim dividend payment from the performance period between </w:t>
      </w:r>
      <w:r w:rsidR="004C28C7" w:rsidRPr="004C28C7">
        <w:rPr>
          <w:rFonts w:ascii="Arial" w:hAnsi="Arial" w:cs="Arial"/>
          <w:sz w:val="18"/>
          <w:szCs w:val="18"/>
          <w:lang w:val="en-GB"/>
        </w:rPr>
        <w:t>1</w:t>
      </w:r>
      <w:r w:rsidRPr="00F21B89">
        <w:rPr>
          <w:rFonts w:ascii="Arial" w:hAnsi="Arial" w:cs="Arial"/>
          <w:sz w:val="18"/>
          <w:szCs w:val="18"/>
        </w:rPr>
        <w:t xml:space="preserve"> January </w:t>
      </w:r>
      <w:r w:rsidR="004C28C7" w:rsidRPr="004C28C7">
        <w:rPr>
          <w:rFonts w:ascii="Arial" w:hAnsi="Arial" w:cs="Arial"/>
          <w:sz w:val="18"/>
          <w:szCs w:val="18"/>
          <w:lang w:val="en-GB"/>
        </w:rPr>
        <w:t>2022</w:t>
      </w:r>
      <w:r w:rsidRPr="00F21B89">
        <w:rPr>
          <w:rFonts w:ascii="Arial" w:hAnsi="Arial" w:cs="Arial"/>
          <w:sz w:val="18"/>
          <w:szCs w:val="18"/>
        </w:rPr>
        <w:t xml:space="preserve"> to </w:t>
      </w:r>
      <w:r w:rsidR="004C28C7" w:rsidRPr="004C28C7">
        <w:rPr>
          <w:rFonts w:ascii="Arial" w:hAnsi="Arial" w:cs="Arial"/>
          <w:sz w:val="18"/>
          <w:szCs w:val="18"/>
          <w:lang w:val="en-GB"/>
        </w:rPr>
        <w:t>30</w:t>
      </w:r>
      <w:r w:rsidRPr="00F21B89">
        <w:rPr>
          <w:rFonts w:ascii="Arial" w:hAnsi="Arial" w:cs="Arial"/>
          <w:sz w:val="18"/>
          <w:szCs w:val="18"/>
        </w:rPr>
        <w:t xml:space="preserve"> September </w:t>
      </w:r>
      <w:r w:rsidR="004C28C7" w:rsidRPr="004C28C7">
        <w:rPr>
          <w:rFonts w:ascii="Arial" w:hAnsi="Arial" w:cs="Arial"/>
          <w:sz w:val="18"/>
          <w:szCs w:val="18"/>
          <w:lang w:val="en-GB"/>
        </w:rPr>
        <w:t>2022</w:t>
      </w:r>
      <w:r w:rsidRPr="00F21B89">
        <w:rPr>
          <w:rFonts w:ascii="Arial" w:hAnsi="Arial" w:cs="Arial"/>
          <w:sz w:val="18"/>
          <w:szCs w:val="18"/>
        </w:rPr>
        <w:t xml:space="preserve">, at the rate of Baht </w:t>
      </w:r>
      <w:r w:rsidR="004C28C7" w:rsidRPr="004C28C7">
        <w:rPr>
          <w:rFonts w:ascii="Arial" w:hAnsi="Arial" w:cs="Arial"/>
          <w:sz w:val="18"/>
          <w:szCs w:val="18"/>
          <w:lang w:val="en-GB"/>
        </w:rPr>
        <w:t>0</w:t>
      </w:r>
      <w:r w:rsidR="0082050A" w:rsidRPr="00F21B89">
        <w:rPr>
          <w:rFonts w:ascii="Arial" w:hAnsi="Arial" w:cs="Arial"/>
          <w:sz w:val="18"/>
          <w:szCs w:val="18"/>
        </w:rPr>
        <w:t>.</w:t>
      </w:r>
      <w:r w:rsidR="004C28C7" w:rsidRPr="004C28C7">
        <w:rPr>
          <w:rFonts w:ascii="Arial" w:hAnsi="Arial" w:cs="Arial"/>
          <w:sz w:val="18"/>
          <w:szCs w:val="18"/>
          <w:lang w:val="en-GB"/>
        </w:rPr>
        <w:t>04</w:t>
      </w:r>
      <w:r w:rsidRPr="00F21B89">
        <w:rPr>
          <w:rFonts w:ascii="Arial" w:hAnsi="Arial" w:cs="Arial"/>
          <w:sz w:val="18"/>
          <w:szCs w:val="18"/>
        </w:rPr>
        <w:t xml:space="preserve"> per share totaling Baht </w:t>
      </w:r>
      <w:r w:rsidR="004C28C7" w:rsidRPr="004C28C7">
        <w:rPr>
          <w:rFonts w:ascii="Arial" w:hAnsi="Arial" w:cs="Arial"/>
          <w:sz w:val="18"/>
          <w:szCs w:val="18"/>
          <w:lang w:val="en-GB"/>
        </w:rPr>
        <w:t>40</w:t>
      </w:r>
      <w:r w:rsidRPr="00F21B89">
        <w:rPr>
          <w:rFonts w:ascii="Arial" w:hAnsi="Arial" w:cs="Arial"/>
          <w:sz w:val="18"/>
          <w:szCs w:val="18"/>
        </w:rPr>
        <w:t xml:space="preserve"> million. The dividend will be paid to shareholders </w:t>
      </w:r>
      <w:r w:rsidR="00490848" w:rsidRPr="00F21B89">
        <w:rPr>
          <w:rFonts w:ascii="Arial" w:hAnsi="Arial" w:cs="Arial"/>
          <w:sz w:val="18"/>
          <w:szCs w:val="18"/>
        </w:rPr>
        <w:t xml:space="preserve">in </w:t>
      </w:r>
      <w:r w:rsidRPr="00F21B89">
        <w:rPr>
          <w:rFonts w:ascii="Arial" w:hAnsi="Arial" w:cs="Arial"/>
          <w:sz w:val="18"/>
          <w:szCs w:val="18"/>
        </w:rPr>
        <w:t xml:space="preserve">December </w:t>
      </w:r>
      <w:r w:rsidR="004C28C7" w:rsidRPr="004C28C7">
        <w:rPr>
          <w:rFonts w:ascii="Arial" w:hAnsi="Arial" w:cs="Arial"/>
          <w:sz w:val="18"/>
          <w:szCs w:val="18"/>
          <w:lang w:val="en-GB"/>
        </w:rPr>
        <w:t>2022</w:t>
      </w:r>
      <w:r w:rsidRPr="00F21B89">
        <w:rPr>
          <w:rFonts w:ascii="Arial" w:hAnsi="Arial" w:cs="Arial"/>
          <w:sz w:val="18"/>
          <w:szCs w:val="18"/>
        </w:rPr>
        <w:t>.</w:t>
      </w:r>
    </w:p>
    <w:p w14:paraId="2E93B8DE" w14:textId="66DBB7C1" w:rsidR="00F21B89" w:rsidRPr="00F21B89" w:rsidRDefault="00F21B89" w:rsidP="00812838">
      <w:pPr>
        <w:jc w:val="both"/>
        <w:rPr>
          <w:rFonts w:ascii="Arial" w:hAnsi="Arial" w:cs="Arial"/>
          <w:sz w:val="18"/>
          <w:szCs w:val="18"/>
        </w:rPr>
      </w:pPr>
    </w:p>
    <w:p w14:paraId="1625509D" w14:textId="07B2BFEE" w:rsidR="00F21B89" w:rsidRPr="001522E9" w:rsidRDefault="00F21B89" w:rsidP="00812838">
      <w:pPr>
        <w:jc w:val="both"/>
        <w:rPr>
          <w:rFonts w:ascii="Arial" w:hAnsi="Arial" w:cs="Arial"/>
          <w:spacing w:val="-4"/>
          <w:sz w:val="18"/>
          <w:szCs w:val="18"/>
          <w:lang w:val="en-GB"/>
        </w:rPr>
      </w:pPr>
      <w:r w:rsidRPr="00F21B89">
        <w:rPr>
          <w:rFonts w:ascii="Arial" w:hAnsi="Arial" w:cs="Arial"/>
          <w:sz w:val="18"/>
          <w:szCs w:val="18"/>
          <w:lang w:val="en-GB"/>
        </w:rPr>
        <w:t>The Group grants share options to selected directors</w:t>
      </w:r>
      <w:r w:rsidR="00B221D8">
        <w:rPr>
          <w:rFonts w:ascii="Arial" w:hAnsi="Arial" w:cs="Browallia New"/>
          <w:sz w:val="18"/>
          <w:szCs w:val="22"/>
          <w:lang w:val="en-GB"/>
        </w:rPr>
        <w:t>, managements</w:t>
      </w:r>
      <w:r w:rsidRPr="00F21B89">
        <w:rPr>
          <w:rFonts w:ascii="Arial" w:hAnsi="Arial" w:cs="Arial"/>
          <w:sz w:val="18"/>
          <w:szCs w:val="18"/>
          <w:lang w:val="en-GB"/>
        </w:rPr>
        <w:t>, employees, and benefactors. The exercise price of the granted options is equal to the market price</w:t>
      </w:r>
      <w:r>
        <w:rPr>
          <w:rFonts w:ascii="Arial" w:hAnsi="Arial" w:cs="Arial"/>
          <w:sz w:val="18"/>
          <w:szCs w:val="18"/>
          <w:lang w:val="en-GB"/>
        </w:rPr>
        <w:t xml:space="preserve"> at the</w:t>
      </w:r>
      <w:r w:rsidRPr="00F21B89">
        <w:rPr>
          <w:rFonts w:ascii="Arial" w:hAnsi="Arial" w:cs="Arial"/>
          <w:sz w:val="18"/>
          <w:szCs w:val="18"/>
          <w:lang w:val="en-GB"/>
        </w:rPr>
        <w:t xml:space="preserve"> initial public offering </w:t>
      </w:r>
      <w:r>
        <w:rPr>
          <w:rFonts w:ascii="Arial" w:hAnsi="Arial" w:cs="Arial"/>
          <w:sz w:val="18"/>
          <w:szCs w:val="18"/>
          <w:lang w:val="en-GB"/>
        </w:rPr>
        <w:t>date</w:t>
      </w:r>
      <w:r w:rsidRPr="00F21B89">
        <w:rPr>
          <w:rFonts w:ascii="Arial" w:hAnsi="Arial" w:cs="Arial"/>
          <w:sz w:val="18"/>
          <w:szCs w:val="18"/>
          <w:lang w:val="en-GB"/>
        </w:rPr>
        <w:t xml:space="preserve"> on the Stock Exchange of Thailand. </w:t>
      </w:r>
      <w:r w:rsidRPr="001522E9">
        <w:rPr>
          <w:rFonts w:ascii="Arial" w:hAnsi="Arial" w:cs="Arial"/>
          <w:spacing w:val="-4"/>
          <w:sz w:val="18"/>
          <w:szCs w:val="18"/>
          <w:lang w:val="en-GB"/>
        </w:rPr>
        <w:t>The options are exercisable immediately and have no legal or constructive obligation to be repurchased or settled in cash.</w:t>
      </w:r>
    </w:p>
    <w:p w14:paraId="37A5C6AE" w14:textId="6DC3E11E" w:rsidR="00F21B89" w:rsidRPr="00F21B89" w:rsidRDefault="00F21B89" w:rsidP="00812838">
      <w:pPr>
        <w:jc w:val="both"/>
        <w:rPr>
          <w:rFonts w:ascii="Arial" w:hAnsi="Arial" w:cs="Arial"/>
          <w:sz w:val="18"/>
          <w:szCs w:val="18"/>
          <w:lang w:val="en-GB"/>
        </w:rPr>
      </w:pPr>
    </w:p>
    <w:tbl>
      <w:tblPr>
        <w:tblW w:w="9460" w:type="dxa"/>
        <w:tblInd w:w="113" w:type="dxa"/>
        <w:tblLook w:val="04A0" w:firstRow="1" w:lastRow="0" w:firstColumn="1" w:lastColumn="0" w:noHBand="0" w:noVBand="1"/>
      </w:tblPr>
      <w:tblGrid>
        <w:gridCol w:w="3539"/>
        <w:gridCol w:w="1526"/>
        <w:gridCol w:w="1701"/>
        <w:gridCol w:w="2694"/>
      </w:tblGrid>
      <w:tr w:rsidR="00261F67" w:rsidRPr="00F21B89" w14:paraId="31888B32" w14:textId="77777777" w:rsidTr="001522E9">
        <w:trPr>
          <w:trHeight w:val="678"/>
        </w:trPr>
        <w:tc>
          <w:tcPr>
            <w:tcW w:w="3539" w:type="dxa"/>
            <w:vMerge w:val="restart"/>
            <w:tcBorders>
              <w:top w:val="single" w:sz="4" w:space="0" w:color="auto"/>
              <w:left w:val="single" w:sz="4" w:space="0" w:color="auto"/>
              <w:bottom w:val="single" w:sz="4" w:space="0" w:color="auto"/>
              <w:right w:val="single" w:sz="4" w:space="0" w:color="auto"/>
            </w:tcBorders>
            <w:vAlign w:val="center"/>
            <w:hideMark/>
          </w:tcPr>
          <w:p w14:paraId="722E27B5" w14:textId="1AF4B70F" w:rsidR="00261F67" w:rsidRPr="00F21B89" w:rsidRDefault="00261F67">
            <w:pPr>
              <w:jc w:val="center"/>
              <w:rPr>
                <w:rFonts w:ascii="Arial" w:eastAsia="Times New Roman" w:hAnsi="Arial" w:cs="Arial"/>
                <w:b/>
                <w:bCs/>
                <w:color w:val="000000"/>
                <w:sz w:val="18"/>
                <w:szCs w:val="18"/>
                <w:lang w:val="en-GB" w:eastAsia="en-GB"/>
              </w:rPr>
            </w:pPr>
            <w:r w:rsidRPr="00F21B89">
              <w:rPr>
                <w:rFonts w:ascii="Arial" w:hAnsi="Arial" w:cs="Arial"/>
                <w:b/>
                <w:bCs/>
                <w:sz w:val="18"/>
                <w:szCs w:val="18"/>
                <w:lang w:val="en-GB"/>
              </w:rPr>
              <w:t>Share options</w:t>
            </w:r>
          </w:p>
        </w:tc>
        <w:tc>
          <w:tcPr>
            <w:tcW w:w="1526" w:type="dxa"/>
            <w:tcBorders>
              <w:top w:val="single" w:sz="4" w:space="0" w:color="auto"/>
              <w:left w:val="nil"/>
              <w:bottom w:val="single" w:sz="4" w:space="0" w:color="auto"/>
              <w:right w:val="single" w:sz="4" w:space="0" w:color="auto"/>
            </w:tcBorders>
            <w:vAlign w:val="center"/>
            <w:hideMark/>
          </w:tcPr>
          <w:p w14:paraId="6FB633A7" w14:textId="489D8E25" w:rsidR="00261F67" w:rsidRPr="00F21B89" w:rsidRDefault="00261F67">
            <w:pPr>
              <w:jc w:val="center"/>
              <w:rPr>
                <w:rFonts w:ascii="Arial" w:eastAsia="Times New Roman" w:hAnsi="Arial" w:cs="Arial"/>
                <w:b/>
                <w:bCs/>
                <w:color w:val="000000"/>
                <w:sz w:val="18"/>
                <w:szCs w:val="18"/>
                <w:lang w:val="en-GB" w:eastAsia="en-GB"/>
              </w:rPr>
            </w:pPr>
            <w:r w:rsidRPr="00F21B89">
              <w:rPr>
                <w:rFonts w:ascii="Arial" w:eastAsia="Times New Roman" w:hAnsi="Arial" w:cs="Arial"/>
                <w:b/>
                <w:bCs/>
                <w:color w:val="000000"/>
                <w:sz w:val="18"/>
                <w:szCs w:val="18"/>
                <w:lang w:val="en-GB" w:eastAsia="en-GB"/>
              </w:rPr>
              <w:t>No. of share</w:t>
            </w:r>
          </w:p>
        </w:tc>
        <w:tc>
          <w:tcPr>
            <w:tcW w:w="1701" w:type="dxa"/>
            <w:tcBorders>
              <w:top w:val="single" w:sz="4" w:space="0" w:color="auto"/>
              <w:left w:val="nil"/>
              <w:bottom w:val="single" w:sz="4" w:space="0" w:color="auto"/>
              <w:right w:val="single" w:sz="4" w:space="0" w:color="auto"/>
            </w:tcBorders>
            <w:vAlign w:val="center"/>
            <w:hideMark/>
          </w:tcPr>
          <w:p w14:paraId="3AC73E06" w14:textId="77777777" w:rsidR="00261F67" w:rsidRPr="00F21B89" w:rsidRDefault="00261F67" w:rsidP="00F21B89">
            <w:pPr>
              <w:jc w:val="center"/>
              <w:rPr>
                <w:rFonts w:ascii="Arial" w:eastAsia="Times New Roman" w:hAnsi="Arial" w:cs="Arial"/>
                <w:b/>
                <w:bCs/>
                <w:color w:val="000000"/>
                <w:sz w:val="18"/>
                <w:szCs w:val="18"/>
                <w:lang w:val="en-GB" w:eastAsia="en-GB"/>
              </w:rPr>
            </w:pPr>
            <w:r w:rsidRPr="00F21B89">
              <w:rPr>
                <w:rFonts w:ascii="Arial" w:eastAsia="Times New Roman" w:hAnsi="Arial" w:cs="Arial"/>
                <w:b/>
                <w:bCs/>
                <w:color w:val="000000"/>
                <w:sz w:val="18"/>
                <w:szCs w:val="18"/>
                <w:lang w:val="en-GB" w:eastAsia="en-GB"/>
              </w:rPr>
              <w:t>Par</w:t>
            </w:r>
          </w:p>
          <w:p w14:paraId="3BE872E6" w14:textId="08A331A4" w:rsidR="00261F67" w:rsidRPr="00F21B89" w:rsidRDefault="00261F67" w:rsidP="00F21B89">
            <w:pPr>
              <w:jc w:val="center"/>
              <w:rPr>
                <w:rFonts w:ascii="Arial" w:eastAsia="Times New Roman" w:hAnsi="Arial" w:cs="Arial"/>
                <w:b/>
                <w:bCs/>
                <w:color w:val="000000"/>
                <w:sz w:val="18"/>
                <w:szCs w:val="18"/>
                <w:lang w:val="en-GB" w:eastAsia="en-GB"/>
              </w:rPr>
            </w:pPr>
            <w:r w:rsidRPr="00F21B89">
              <w:rPr>
                <w:rFonts w:ascii="Arial" w:eastAsia="Times New Roman" w:hAnsi="Arial" w:cs="Arial"/>
                <w:b/>
                <w:bCs/>
                <w:color w:val="000000"/>
                <w:sz w:val="18"/>
                <w:szCs w:val="18"/>
                <w:lang w:val="en-GB" w:eastAsia="en-GB"/>
              </w:rPr>
              <w:t>value</w:t>
            </w:r>
          </w:p>
        </w:tc>
        <w:tc>
          <w:tcPr>
            <w:tcW w:w="2694" w:type="dxa"/>
            <w:vMerge w:val="restart"/>
            <w:tcBorders>
              <w:top w:val="single" w:sz="4" w:space="0" w:color="auto"/>
              <w:left w:val="nil"/>
              <w:right w:val="single" w:sz="4" w:space="0" w:color="auto"/>
            </w:tcBorders>
            <w:vAlign w:val="center"/>
            <w:hideMark/>
          </w:tcPr>
          <w:p w14:paraId="5F8CA450" w14:textId="17759DB9" w:rsidR="00261F67" w:rsidRPr="00F21B89" w:rsidRDefault="00261F67">
            <w:pPr>
              <w:jc w:val="center"/>
              <w:rPr>
                <w:rFonts w:ascii="Arial" w:eastAsia="Times New Roman" w:hAnsi="Arial" w:cs="Arial"/>
                <w:b/>
                <w:bCs/>
                <w:color w:val="000000"/>
                <w:sz w:val="18"/>
                <w:szCs w:val="18"/>
                <w:lang w:val="en-GB" w:eastAsia="en-GB"/>
              </w:rPr>
            </w:pPr>
            <w:r w:rsidRPr="00F21B89">
              <w:rPr>
                <w:rFonts w:ascii="Arial" w:hAnsi="Arial" w:cs="Arial"/>
                <w:b/>
                <w:bCs/>
                <w:sz w:val="18"/>
                <w:szCs w:val="18"/>
                <w:lang w:val="en-GB"/>
              </w:rPr>
              <w:t>Exercise price</w:t>
            </w:r>
          </w:p>
        </w:tc>
      </w:tr>
      <w:tr w:rsidR="00261F67" w:rsidRPr="00F21B89" w14:paraId="14E11E54" w14:textId="77777777" w:rsidTr="001522E9">
        <w:trPr>
          <w:trHeight w:val="397"/>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5E50D9D9" w14:textId="77777777" w:rsidR="00261F67" w:rsidRPr="00F21B89" w:rsidRDefault="00261F67">
            <w:pPr>
              <w:rPr>
                <w:rFonts w:ascii="Arial" w:eastAsia="Times New Roman" w:hAnsi="Arial" w:cs="Arial"/>
                <w:b/>
                <w:bCs/>
                <w:color w:val="000000"/>
                <w:sz w:val="18"/>
                <w:szCs w:val="18"/>
                <w:lang w:val="en-GB" w:eastAsia="en-GB"/>
              </w:rPr>
            </w:pPr>
          </w:p>
        </w:tc>
        <w:tc>
          <w:tcPr>
            <w:tcW w:w="1526" w:type="dxa"/>
            <w:tcBorders>
              <w:top w:val="nil"/>
              <w:left w:val="nil"/>
              <w:bottom w:val="single" w:sz="4" w:space="0" w:color="auto"/>
              <w:right w:val="single" w:sz="4" w:space="0" w:color="auto"/>
            </w:tcBorders>
            <w:vAlign w:val="center"/>
            <w:hideMark/>
          </w:tcPr>
          <w:p w14:paraId="5EC24E1F" w14:textId="7BB946F6" w:rsidR="00261F67" w:rsidRPr="00F21B89" w:rsidRDefault="00261F67">
            <w:pPr>
              <w:jc w:val="center"/>
              <w:rPr>
                <w:rFonts w:ascii="Arial" w:eastAsia="Times New Roman" w:hAnsi="Arial" w:cs="Arial"/>
                <w:b/>
                <w:bCs/>
                <w:color w:val="000000"/>
                <w:sz w:val="18"/>
                <w:szCs w:val="18"/>
                <w:lang w:val="en-GB" w:eastAsia="en-GB"/>
              </w:rPr>
            </w:pPr>
            <w:r w:rsidRPr="00F21B89">
              <w:rPr>
                <w:rFonts w:ascii="Arial" w:eastAsia="Times New Roman" w:hAnsi="Arial" w:cs="Arial"/>
                <w:b/>
                <w:bCs/>
                <w:color w:val="000000"/>
                <w:sz w:val="18"/>
                <w:szCs w:val="18"/>
                <w:lang w:val="en-GB" w:eastAsia="en-GB"/>
              </w:rPr>
              <w:t>(Thousand shares</w:t>
            </w:r>
            <w:r w:rsidRPr="00F21B89">
              <w:rPr>
                <w:rFonts w:ascii="Arial" w:eastAsia="Times New Roman" w:hAnsi="Arial" w:cs="Arial"/>
                <w:b/>
                <w:bCs/>
                <w:color w:val="000000"/>
                <w:sz w:val="18"/>
                <w:szCs w:val="18"/>
                <w:cs/>
                <w:lang w:val="en-GB" w:eastAsia="en-GB"/>
              </w:rPr>
              <w:t>)</w:t>
            </w:r>
          </w:p>
        </w:tc>
        <w:tc>
          <w:tcPr>
            <w:tcW w:w="1701" w:type="dxa"/>
            <w:tcBorders>
              <w:top w:val="single" w:sz="4" w:space="0" w:color="auto"/>
              <w:left w:val="nil"/>
              <w:bottom w:val="single" w:sz="4" w:space="0" w:color="auto"/>
              <w:right w:val="single" w:sz="4" w:space="0" w:color="auto"/>
            </w:tcBorders>
            <w:vAlign w:val="center"/>
            <w:hideMark/>
          </w:tcPr>
          <w:p w14:paraId="2E74919C" w14:textId="77777777" w:rsidR="00261F67" w:rsidRPr="00F21B89" w:rsidRDefault="00261F67">
            <w:pPr>
              <w:jc w:val="center"/>
              <w:rPr>
                <w:rFonts w:ascii="Arial" w:eastAsia="Times New Roman" w:hAnsi="Arial" w:cs="Arial"/>
                <w:b/>
                <w:bCs/>
                <w:color w:val="000000"/>
                <w:sz w:val="18"/>
                <w:szCs w:val="18"/>
                <w:lang w:val="en-GB" w:eastAsia="en-GB"/>
              </w:rPr>
            </w:pPr>
            <w:r w:rsidRPr="00F21B89">
              <w:rPr>
                <w:rFonts w:ascii="Arial" w:eastAsia="Times New Roman" w:hAnsi="Arial" w:cs="Arial"/>
                <w:b/>
                <w:bCs/>
                <w:color w:val="000000"/>
                <w:sz w:val="18"/>
                <w:szCs w:val="18"/>
                <w:lang w:eastAsia="en-GB"/>
              </w:rPr>
              <w:t>(Baht per share</w:t>
            </w:r>
            <w:r w:rsidRPr="00F21B89">
              <w:rPr>
                <w:rFonts w:ascii="Arial" w:eastAsia="Times New Roman" w:hAnsi="Arial" w:cs="Arial"/>
                <w:b/>
                <w:bCs/>
                <w:color w:val="000000"/>
                <w:sz w:val="18"/>
                <w:szCs w:val="18"/>
                <w:cs/>
                <w:lang w:eastAsia="en-GB"/>
              </w:rPr>
              <w:t>)</w:t>
            </w:r>
          </w:p>
        </w:tc>
        <w:tc>
          <w:tcPr>
            <w:tcW w:w="2694" w:type="dxa"/>
            <w:vMerge/>
            <w:tcBorders>
              <w:left w:val="nil"/>
              <w:bottom w:val="single" w:sz="4" w:space="0" w:color="auto"/>
              <w:right w:val="single" w:sz="4" w:space="0" w:color="auto"/>
            </w:tcBorders>
            <w:vAlign w:val="center"/>
          </w:tcPr>
          <w:p w14:paraId="5F3BD181" w14:textId="1B588860" w:rsidR="00261F67" w:rsidRPr="00F21B89" w:rsidRDefault="00261F67">
            <w:pPr>
              <w:jc w:val="center"/>
              <w:rPr>
                <w:rFonts w:ascii="Arial" w:eastAsia="Times New Roman" w:hAnsi="Arial" w:cs="Arial"/>
                <w:b/>
                <w:bCs/>
                <w:color w:val="000000"/>
                <w:sz w:val="18"/>
                <w:szCs w:val="18"/>
                <w:lang w:val="en-GB" w:eastAsia="en-GB"/>
              </w:rPr>
            </w:pPr>
          </w:p>
        </w:tc>
      </w:tr>
      <w:tr w:rsidR="00F21B89" w:rsidRPr="00F21B89" w14:paraId="706DF05E" w14:textId="77777777" w:rsidTr="001522E9">
        <w:trPr>
          <w:trHeight w:val="340"/>
        </w:trPr>
        <w:tc>
          <w:tcPr>
            <w:tcW w:w="3539" w:type="dxa"/>
            <w:tcBorders>
              <w:top w:val="nil"/>
              <w:left w:val="single" w:sz="4" w:space="0" w:color="auto"/>
              <w:bottom w:val="single" w:sz="4" w:space="0" w:color="auto"/>
              <w:right w:val="single" w:sz="4" w:space="0" w:color="auto"/>
            </w:tcBorders>
            <w:vAlign w:val="center"/>
            <w:hideMark/>
          </w:tcPr>
          <w:p w14:paraId="1B55358A" w14:textId="755CC8EF" w:rsidR="00F21B89" w:rsidRPr="00F21B89" w:rsidRDefault="004C28C7" w:rsidP="00871BB9">
            <w:pPr>
              <w:rPr>
                <w:rFonts w:ascii="Arial" w:eastAsia="Times New Roman" w:hAnsi="Arial" w:cs="Arial"/>
                <w:color w:val="000000"/>
                <w:sz w:val="18"/>
                <w:szCs w:val="18"/>
                <w:lang w:val="en-GB" w:eastAsia="en-GB"/>
              </w:rPr>
            </w:pPr>
            <w:r w:rsidRPr="004C28C7">
              <w:rPr>
                <w:rFonts w:ascii="Arial" w:eastAsia="Times New Roman" w:hAnsi="Arial" w:cs="Arial"/>
                <w:color w:val="000000"/>
                <w:sz w:val="18"/>
                <w:szCs w:val="18"/>
                <w:lang w:val="en-GB" w:eastAsia="en-GB"/>
              </w:rPr>
              <w:t>1</w:t>
            </w:r>
            <w:r w:rsidR="00F21B89" w:rsidRPr="00F21B89">
              <w:rPr>
                <w:rFonts w:ascii="Arial" w:eastAsia="Times New Roman" w:hAnsi="Arial" w:cs="Arial"/>
                <w:color w:val="000000"/>
                <w:sz w:val="18"/>
                <w:szCs w:val="18"/>
                <w:lang w:val="en-GB" w:eastAsia="en-GB"/>
              </w:rPr>
              <w:t>. Directors and related persons</w:t>
            </w:r>
          </w:p>
        </w:tc>
        <w:tc>
          <w:tcPr>
            <w:tcW w:w="1526" w:type="dxa"/>
            <w:tcBorders>
              <w:top w:val="nil"/>
              <w:left w:val="nil"/>
              <w:bottom w:val="single" w:sz="4" w:space="0" w:color="auto"/>
              <w:right w:val="single" w:sz="4" w:space="0" w:color="auto"/>
            </w:tcBorders>
            <w:noWrap/>
            <w:vAlign w:val="center"/>
            <w:hideMark/>
          </w:tcPr>
          <w:p w14:paraId="2EF3AB60" w14:textId="2F9B95D5" w:rsidR="00F21B89" w:rsidRPr="00F21B89" w:rsidRDefault="004C28C7" w:rsidP="00871BB9">
            <w:pPr>
              <w:jc w:val="right"/>
              <w:rPr>
                <w:rFonts w:ascii="Arial" w:eastAsia="Times New Roman" w:hAnsi="Arial" w:cs="Arial"/>
                <w:color w:val="000000"/>
                <w:sz w:val="18"/>
                <w:szCs w:val="18"/>
                <w:lang w:val="en-GB" w:eastAsia="en-GB"/>
              </w:rPr>
            </w:pPr>
            <w:r w:rsidRPr="004C28C7">
              <w:rPr>
                <w:rFonts w:ascii="Arial" w:eastAsia="Times New Roman" w:hAnsi="Arial" w:cs="Arial"/>
                <w:color w:val="000000"/>
                <w:sz w:val="18"/>
                <w:szCs w:val="18"/>
                <w:lang w:val="en-GB" w:eastAsia="en-GB"/>
              </w:rPr>
              <w:t>3</w:t>
            </w:r>
            <w:r w:rsidR="00F21B89" w:rsidRPr="00F21B89">
              <w:rPr>
                <w:rFonts w:ascii="Arial" w:eastAsia="Times New Roman" w:hAnsi="Arial" w:cs="Arial"/>
                <w:color w:val="000000"/>
                <w:sz w:val="18"/>
                <w:szCs w:val="18"/>
                <w:lang w:val="en-GB" w:eastAsia="en-GB"/>
              </w:rPr>
              <w:t>,</w:t>
            </w:r>
            <w:r w:rsidRPr="004C28C7">
              <w:rPr>
                <w:rFonts w:ascii="Arial" w:eastAsia="Times New Roman" w:hAnsi="Arial" w:cs="Arial"/>
                <w:color w:val="000000"/>
                <w:sz w:val="18"/>
                <w:szCs w:val="18"/>
                <w:lang w:val="en-GB" w:eastAsia="en-GB"/>
              </w:rPr>
              <w:t>150</w:t>
            </w:r>
          </w:p>
        </w:tc>
        <w:tc>
          <w:tcPr>
            <w:tcW w:w="1701" w:type="dxa"/>
            <w:tcBorders>
              <w:top w:val="nil"/>
              <w:left w:val="nil"/>
              <w:bottom w:val="single" w:sz="4" w:space="0" w:color="auto"/>
              <w:right w:val="single" w:sz="4" w:space="0" w:color="auto"/>
            </w:tcBorders>
            <w:vAlign w:val="center"/>
            <w:hideMark/>
          </w:tcPr>
          <w:p w14:paraId="55025D36" w14:textId="0710976B" w:rsidR="00F21B89" w:rsidRPr="00F21B89" w:rsidRDefault="004C28C7" w:rsidP="00871BB9">
            <w:pPr>
              <w:jc w:val="right"/>
              <w:rPr>
                <w:rFonts w:ascii="Arial" w:eastAsia="Times New Roman" w:hAnsi="Arial" w:cs="Arial"/>
                <w:color w:val="000000"/>
                <w:sz w:val="18"/>
                <w:szCs w:val="18"/>
                <w:lang w:val="en-GB" w:eastAsia="en-GB"/>
              </w:rPr>
            </w:pPr>
            <w:r w:rsidRPr="004C28C7">
              <w:rPr>
                <w:rFonts w:ascii="Arial" w:eastAsia="Times New Roman" w:hAnsi="Arial" w:cs="Arial"/>
                <w:color w:val="000000"/>
                <w:sz w:val="18"/>
                <w:szCs w:val="18"/>
                <w:lang w:val="en-GB" w:eastAsia="en-GB"/>
              </w:rPr>
              <w:t>0</w:t>
            </w:r>
            <w:r w:rsidR="00F21B89" w:rsidRPr="00F21B89">
              <w:rPr>
                <w:rFonts w:ascii="Arial" w:eastAsia="Times New Roman" w:hAnsi="Arial" w:cs="Arial"/>
                <w:color w:val="000000"/>
                <w:sz w:val="18"/>
                <w:szCs w:val="18"/>
                <w:lang w:eastAsia="en-GB"/>
              </w:rPr>
              <w:t>.</w:t>
            </w:r>
            <w:r w:rsidRPr="004C28C7">
              <w:rPr>
                <w:rFonts w:ascii="Arial" w:eastAsia="Times New Roman" w:hAnsi="Arial" w:cs="Arial"/>
                <w:color w:val="000000"/>
                <w:sz w:val="18"/>
                <w:szCs w:val="18"/>
                <w:lang w:val="en-GB" w:eastAsia="en-GB"/>
              </w:rPr>
              <w:t>5</w:t>
            </w:r>
          </w:p>
        </w:tc>
        <w:tc>
          <w:tcPr>
            <w:tcW w:w="2694" w:type="dxa"/>
            <w:tcBorders>
              <w:top w:val="nil"/>
              <w:left w:val="nil"/>
              <w:bottom w:val="single" w:sz="4" w:space="0" w:color="auto"/>
              <w:right w:val="single" w:sz="4" w:space="0" w:color="auto"/>
            </w:tcBorders>
            <w:noWrap/>
            <w:vAlign w:val="center"/>
            <w:hideMark/>
          </w:tcPr>
          <w:p w14:paraId="56BECA91" w14:textId="40CF9729" w:rsidR="00F21B89" w:rsidRPr="00F21B89" w:rsidRDefault="00F21B89" w:rsidP="00261F67">
            <w:pPr>
              <w:jc w:val="center"/>
              <w:rPr>
                <w:rFonts w:ascii="Arial" w:eastAsia="Times New Roman" w:hAnsi="Arial" w:cs="Arial"/>
                <w:color w:val="000000"/>
                <w:sz w:val="18"/>
                <w:szCs w:val="18"/>
                <w:lang w:val="en-GB" w:eastAsia="en-GB"/>
              </w:rPr>
            </w:pPr>
            <w:r w:rsidRPr="00F21B89">
              <w:rPr>
                <w:rFonts w:ascii="Arial" w:hAnsi="Arial" w:cs="Arial"/>
                <w:sz w:val="18"/>
                <w:szCs w:val="18"/>
                <w:lang w:val="en-GB"/>
              </w:rPr>
              <w:t>Market price at the initial public offering date</w:t>
            </w:r>
          </w:p>
        </w:tc>
      </w:tr>
      <w:tr w:rsidR="0037372F" w:rsidRPr="00F21B89" w14:paraId="0FFC3B98" w14:textId="77777777" w:rsidTr="001522E9">
        <w:trPr>
          <w:trHeight w:val="340"/>
        </w:trPr>
        <w:tc>
          <w:tcPr>
            <w:tcW w:w="3539" w:type="dxa"/>
            <w:tcBorders>
              <w:top w:val="nil"/>
              <w:left w:val="single" w:sz="4" w:space="0" w:color="auto"/>
              <w:bottom w:val="single" w:sz="4" w:space="0" w:color="auto"/>
              <w:right w:val="single" w:sz="4" w:space="0" w:color="auto"/>
            </w:tcBorders>
            <w:vAlign w:val="center"/>
          </w:tcPr>
          <w:p w14:paraId="4BB1603C" w14:textId="3F982DFB" w:rsidR="0037372F" w:rsidRPr="004C28C7" w:rsidRDefault="0037372F" w:rsidP="0037372F">
            <w:pPr>
              <w:rPr>
                <w:rFonts w:ascii="Arial" w:eastAsia="Times New Roman" w:hAnsi="Arial" w:cs="Arial"/>
                <w:color w:val="000000"/>
                <w:sz w:val="18"/>
                <w:szCs w:val="18"/>
                <w:lang w:val="en-GB" w:eastAsia="en-GB"/>
              </w:rPr>
            </w:pPr>
            <w:r>
              <w:rPr>
                <w:rFonts w:ascii="Arial" w:eastAsia="Times New Roman" w:hAnsi="Arial" w:cs="Arial"/>
                <w:color w:val="000000"/>
                <w:sz w:val="18"/>
                <w:szCs w:val="18"/>
                <w:lang w:eastAsia="en-GB"/>
              </w:rPr>
              <w:t>2</w:t>
            </w:r>
            <w:r w:rsidRPr="00F21B89">
              <w:rPr>
                <w:rFonts w:ascii="Arial" w:eastAsia="Times New Roman" w:hAnsi="Arial" w:cs="Arial"/>
                <w:color w:val="000000"/>
                <w:sz w:val="18"/>
                <w:szCs w:val="18"/>
                <w:lang w:val="en-GB" w:eastAsia="en-GB"/>
              </w:rPr>
              <w:t>. Managements</w:t>
            </w:r>
          </w:p>
        </w:tc>
        <w:tc>
          <w:tcPr>
            <w:tcW w:w="1526" w:type="dxa"/>
            <w:tcBorders>
              <w:top w:val="nil"/>
              <w:left w:val="nil"/>
              <w:bottom w:val="single" w:sz="4" w:space="0" w:color="auto"/>
              <w:right w:val="single" w:sz="4" w:space="0" w:color="auto"/>
            </w:tcBorders>
            <w:noWrap/>
            <w:vAlign w:val="center"/>
          </w:tcPr>
          <w:p w14:paraId="6EC5B263" w14:textId="3457E313" w:rsidR="0037372F" w:rsidRPr="004C28C7" w:rsidRDefault="0037372F" w:rsidP="0037372F">
            <w:pPr>
              <w:jc w:val="right"/>
              <w:rPr>
                <w:rFonts w:ascii="Arial" w:eastAsia="Times New Roman" w:hAnsi="Arial" w:cs="Arial"/>
                <w:color w:val="000000"/>
                <w:sz w:val="18"/>
                <w:szCs w:val="18"/>
                <w:lang w:val="en-GB" w:eastAsia="en-GB"/>
              </w:rPr>
            </w:pPr>
            <w:r w:rsidRPr="004C28C7">
              <w:rPr>
                <w:rFonts w:ascii="Arial" w:eastAsia="Times New Roman" w:hAnsi="Arial" w:cs="Arial"/>
                <w:color w:val="000000"/>
                <w:sz w:val="18"/>
                <w:szCs w:val="18"/>
                <w:lang w:val="en-GB" w:eastAsia="en-GB"/>
              </w:rPr>
              <w:t>600</w:t>
            </w:r>
          </w:p>
        </w:tc>
        <w:tc>
          <w:tcPr>
            <w:tcW w:w="1701" w:type="dxa"/>
            <w:tcBorders>
              <w:top w:val="nil"/>
              <w:left w:val="nil"/>
              <w:bottom w:val="single" w:sz="4" w:space="0" w:color="auto"/>
              <w:right w:val="single" w:sz="4" w:space="0" w:color="auto"/>
            </w:tcBorders>
            <w:vAlign w:val="center"/>
          </w:tcPr>
          <w:p w14:paraId="315982F1" w14:textId="2AAF1570" w:rsidR="0037372F" w:rsidRPr="004C28C7" w:rsidRDefault="0037372F" w:rsidP="0037372F">
            <w:pPr>
              <w:jc w:val="right"/>
              <w:rPr>
                <w:rFonts w:ascii="Arial" w:eastAsia="Times New Roman" w:hAnsi="Arial" w:cs="Arial"/>
                <w:color w:val="000000"/>
                <w:sz w:val="18"/>
                <w:szCs w:val="18"/>
                <w:lang w:val="en-GB" w:eastAsia="en-GB"/>
              </w:rPr>
            </w:pPr>
            <w:r w:rsidRPr="004C28C7">
              <w:rPr>
                <w:rFonts w:ascii="Arial" w:eastAsia="Times New Roman" w:hAnsi="Arial" w:cs="Arial"/>
                <w:color w:val="000000"/>
                <w:sz w:val="18"/>
                <w:szCs w:val="18"/>
                <w:lang w:val="en-GB" w:eastAsia="en-GB"/>
              </w:rPr>
              <w:t>0</w:t>
            </w:r>
            <w:r w:rsidRPr="00F21B89">
              <w:rPr>
                <w:rFonts w:ascii="Arial" w:eastAsia="Times New Roman" w:hAnsi="Arial" w:cs="Arial"/>
                <w:color w:val="000000"/>
                <w:sz w:val="18"/>
                <w:szCs w:val="18"/>
                <w:lang w:val="en-GB" w:eastAsia="en-GB"/>
              </w:rPr>
              <w:t>.</w:t>
            </w:r>
            <w:r w:rsidRPr="004C28C7">
              <w:rPr>
                <w:rFonts w:ascii="Arial" w:eastAsia="Times New Roman" w:hAnsi="Arial" w:cs="Arial"/>
                <w:color w:val="000000"/>
                <w:sz w:val="18"/>
                <w:szCs w:val="18"/>
                <w:lang w:val="en-GB" w:eastAsia="en-GB"/>
              </w:rPr>
              <w:t>5</w:t>
            </w:r>
          </w:p>
        </w:tc>
        <w:tc>
          <w:tcPr>
            <w:tcW w:w="2694" w:type="dxa"/>
            <w:tcBorders>
              <w:top w:val="nil"/>
              <w:left w:val="nil"/>
              <w:bottom w:val="single" w:sz="4" w:space="0" w:color="auto"/>
              <w:right w:val="single" w:sz="4" w:space="0" w:color="auto"/>
            </w:tcBorders>
            <w:noWrap/>
            <w:vAlign w:val="center"/>
          </w:tcPr>
          <w:p w14:paraId="52011E82" w14:textId="19D632BF" w:rsidR="0037372F" w:rsidRPr="00F21B89" w:rsidRDefault="0037372F" w:rsidP="0037372F">
            <w:pPr>
              <w:jc w:val="center"/>
              <w:rPr>
                <w:rFonts w:ascii="Arial" w:hAnsi="Arial" w:cs="Arial"/>
                <w:sz w:val="18"/>
                <w:szCs w:val="18"/>
                <w:lang w:val="en-GB"/>
              </w:rPr>
            </w:pPr>
            <w:r w:rsidRPr="00F21B89">
              <w:rPr>
                <w:rFonts w:ascii="Arial" w:hAnsi="Arial" w:cs="Arial"/>
                <w:sz w:val="18"/>
                <w:szCs w:val="18"/>
                <w:lang w:val="en-GB"/>
              </w:rPr>
              <w:t>Market price at the initial public offering date</w:t>
            </w:r>
          </w:p>
        </w:tc>
      </w:tr>
      <w:tr w:rsidR="00F21B89" w:rsidRPr="00F21B89" w14:paraId="152E6EA0" w14:textId="77777777" w:rsidTr="001522E9">
        <w:trPr>
          <w:trHeight w:val="340"/>
        </w:trPr>
        <w:tc>
          <w:tcPr>
            <w:tcW w:w="3539" w:type="dxa"/>
            <w:tcBorders>
              <w:top w:val="nil"/>
              <w:left w:val="single" w:sz="4" w:space="0" w:color="auto"/>
              <w:bottom w:val="single" w:sz="4" w:space="0" w:color="auto"/>
              <w:right w:val="single" w:sz="4" w:space="0" w:color="auto"/>
            </w:tcBorders>
            <w:noWrap/>
            <w:vAlign w:val="center"/>
            <w:hideMark/>
          </w:tcPr>
          <w:p w14:paraId="44AB423B" w14:textId="54FAC544" w:rsidR="00F21B89" w:rsidRPr="00F21B89" w:rsidRDefault="0037372F" w:rsidP="00871BB9">
            <w:pPr>
              <w:rPr>
                <w:rFonts w:ascii="Arial" w:eastAsia="Times New Roman" w:hAnsi="Arial" w:cs="Arial"/>
                <w:color w:val="000000"/>
                <w:sz w:val="18"/>
                <w:szCs w:val="18"/>
                <w:lang w:val="en-GB" w:eastAsia="en-GB"/>
              </w:rPr>
            </w:pPr>
            <w:r>
              <w:rPr>
                <w:rFonts w:ascii="Arial" w:eastAsia="Times New Roman" w:hAnsi="Arial" w:cs="Arial"/>
                <w:color w:val="000000"/>
                <w:sz w:val="18"/>
                <w:szCs w:val="18"/>
                <w:lang w:val="en-GB" w:eastAsia="en-GB"/>
              </w:rPr>
              <w:t>3</w:t>
            </w:r>
            <w:r w:rsidR="00F21B89" w:rsidRPr="00F21B89">
              <w:rPr>
                <w:rFonts w:ascii="Arial" w:eastAsia="Times New Roman" w:hAnsi="Arial" w:cs="Arial"/>
                <w:color w:val="000000"/>
                <w:sz w:val="18"/>
                <w:szCs w:val="18"/>
                <w:lang w:val="en-GB" w:eastAsia="en-GB"/>
              </w:rPr>
              <w:t>. Employees and related persons to staff</w:t>
            </w:r>
          </w:p>
        </w:tc>
        <w:tc>
          <w:tcPr>
            <w:tcW w:w="1526" w:type="dxa"/>
            <w:tcBorders>
              <w:top w:val="nil"/>
              <w:left w:val="nil"/>
              <w:bottom w:val="single" w:sz="4" w:space="0" w:color="auto"/>
              <w:right w:val="single" w:sz="4" w:space="0" w:color="auto"/>
            </w:tcBorders>
            <w:noWrap/>
            <w:vAlign w:val="center"/>
            <w:hideMark/>
          </w:tcPr>
          <w:p w14:paraId="7918A37A" w14:textId="52D6826E" w:rsidR="00F21B89" w:rsidRPr="00F21B89" w:rsidRDefault="004C28C7" w:rsidP="00871BB9">
            <w:pPr>
              <w:jc w:val="right"/>
              <w:rPr>
                <w:rFonts w:ascii="Arial" w:eastAsia="Times New Roman" w:hAnsi="Arial" w:cs="Arial"/>
                <w:color w:val="000000"/>
                <w:sz w:val="18"/>
                <w:szCs w:val="18"/>
                <w:lang w:val="en-GB" w:eastAsia="en-GB"/>
              </w:rPr>
            </w:pPr>
            <w:r w:rsidRPr="004C28C7">
              <w:rPr>
                <w:rFonts w:ascii="Arial" w:eastAsia="Times New Roman" w:hAnsi="Arial" w:cs="Arial"/>
                <w:color w:val="000000"/>
                <w:sz w:val="18"/>
                <w:szCs w:val="18"/>
                <w:lang w:val="en-GB" w:eastAsia="en-GB"/>
              </w:rPr>
              <w:t>26</w:t>
            </w:r>
            <w:r w:rsidR="00F21B89" w:rsidRPr="00F21B89">
              <w:rPr>
                <w:rFonts w:ascii="Arial" w:eastAsia="Times New Roman" w:hAnsi="Arial" w:cs="Arial"/>
                <w:color w:val="000000"/>
                <w:sz w:val="18"/>
                <w:szCs w:val="18"/>
                <w:lang w:val="en-GB" w:eastAsia="en-GB"/>
              </w:rPr>
              <w:t>,</w:t>
            </w:r>
            <w:r w:rsidRPr="004C28C7">
              <w:rPr>
                <w:rFonts w:ascii="Arial" w:eastAsia="Times New Roman" w:hAnsi="Arial" w:cs="Arial"/>
                <w:color w:val="000000"/>
                <w:sz w:val="18"/>
                <w:szCs w:val="18"/>
                <w:lang w:val="en-GB" w:eastAsia="en-GB"/>
              </w:rPr>
              <w:t>750</w:t>
            </w:r>
          </w:p>
        </w:tc>
        <w:tc>
          <w:tcPr>
            <w:tcW w:w="1701" w:type="dxa"/>
            <w:tcBorders>
              <w:top w:val="nil"/>
              <w:left w:val="nil"/>
              <w:bottom w:val="single" w:sz="4" w:space="0" w:color="auto"/>
              <w:right w:val="single" w:sz="4" w:space="0" w:color="auto"/>
            </w:tcBorders>
            <w:vAlign w:val="center"/>
            <w:hideMark/>
          </w:tcPr>
          <w:p w14:paraId="41447B8D" w14:textId="370A02E2" w:rsidR="00F21B89" w:rsidRPr="00F21B89" w:rsidRDefault="004C28C7" w:rsidP="00871BB9">
            <w:pPr>
              <w:jc w:val="right"/>
              <w:rPr>
                <w:rFonts w:ascii="Arial" w:eastAsia="Times New Roman" w:hAnsi="Arial" w:cs="Arial"/>
                <w:color w:val="000000"/>
                <w:sz w:val="18"/>
                <w:szCs w:val="18"/>
                <w:lang w:val="en-GB" w:eastAsia="en-GB"/>
              </w:rPr>
            </w:pPr>
            <w:r w:rsidRPr="004C28C7">
              <w:rPr>
                <w:rFonts w:ascii="Arial" w:eastAsia="Times New Roman" w:hAnsi="Arial" w:cs="Arial"/>
                <w:color w:val="000000"/>
                <w:sz w:val="18"/>
                <w:szCs w:val="18"/>
                <w:lang w:val="en-GB" w:eastAsia="en-GB"/>
              </w:rPr>
              <w:t>0</w:t>
            </w:r>
            <w:r w:rsidR="00F21B89" w:rsidRPr="00F21B89">
              <w:rPr>
                <w:rFonts w:ascii="Arial" w:eastAsia="Times New Roman" w:hAnsi="Arial" w:cs="Arial"/>
                <w:color w:val="000000"/>
                <w:sz w:val="18"/>
                <w:szCs w:val="18"/>
                <w:lang w:eastAsia="en-GB"/>
              </w:rPr>
              <w:t>.</w:t>
            </w:r>
            <w:r w:rsidRPr="004C28C7">
              <w:rPr>
                <w:rFonts w:ascii="Arial" w:eastAsia="Times New Roman" w:hAnsi="Arial" w:cs="Arial"/>
                <w:color w:val="000000"/>
                <w:sz w:val="18"/>
                <w:szCs w:val="18"/>
                <w:lang w:val="en-GB" w:eastAsia="en-GB"/>
              </w:rPr>
              <w:t>5</w:t>
            </w:r>
          </w:p>
        </w:tc>
        <w:tc>
          <w:tcPr>
            <w:tcW w:w="2694" w:type="dxa"/>
            <w:tcBorders>
              <w:top w:val="nil"/>
              <w:left w:val="nil"/>
              <w:bottom w:val="single" w:sz="4" w:space="0" w:color="auto"/>
              <w:right w:val="single" w:sz="4" w:space="0" w:color="auto"/>
            </w:tcBorders>
            <w:noWrap/>
            <w:vAlign w:val="center"/>
            <w:hideMark/>
          </w:tcPr>
          <w:p w14:paraId="7B44B05A" w14:textId="05622F7C" w:rsidR="00F21B89" w:rsidRPr="00F21B89" w:rsidRDefault="00F21B89" w:rsidP="00261F67">
            <w:pPr>
              <w:jc w:val="center"/>
              <w:rPr>
                <w:rFonts w:ascii="Arial" w:eastAsia="Times New Roman" w:hAnsi="Arial" w:cs="Arial"/>
                <w:color w:val="000000"/>
                <w:sz w:val="18"/>
                <w:szCs w:val="18"/>
                <w:lang w:val="en-GB" w:eastAsia="en-GB"/>
              </w:rPr>
            </w:pPr>
            <w:r w:rsidRPr="00F21B89">
              <w:rPr>
                <w:rFonts w:ascii="Arial" w:hAnsi="Arial" w:cs="Arial"/>
                <w:sz w:val="18"/>
                <w:szCs w:val="18"/>
                <w:lang w:val="en-GB"/>
              </w:rPr>
              <w:t>Market price at the initial public offering date</w:t>
            </w:r>
          </w:p>
        </w:tc>
      </w:tr>
      <w:tr w:rsidR="00F21B89" w:rsidRPr="00F21B89" w14:paraId="0A155F86" w14:textId="77777777" w:rsidTr="001522E9">
        <w:trPr>
          <w:trHeight w:val="340"/>
        </w:trPr>
        <w:tc>
          <w:tcPr>
            <w:tcW w:w="3539" w:type="dxa"/>
            <w:tcBorders>
              <w:top w:val="nil"/>
              <w:left w:val="single" w:sz="4" w:space="0" w:color="auto"/>
              <w:bottom w:val="single" w:sz="4" w:space="0" w:color="auto"/>
              <w:right w:val="single" w:sz="4" w:space="0" w:color="auto"/>
            </w:tcBorders>
            <w:noWrap/>
            <w:vAlign w:val="center"/>
            <w:hideMark/>
          </w:tcPr>
          <w:p w14:paraId="3156A267" w14:textId="34663FC6" w:rsidR="00F21B89" w:rsidRPr="00F21B89" w:rsidRDefault="0037372F" w:rsidP="00871BB9">
            <w:pPr>
              <w:rPr>
                <w:rFonts w:ascii="Arial" w:eastAsia="Times New Roman" w:hAnsi="Arial" w:cs="Arial"/>
                <w:color w:val="000000"/>
                <w:sz w:val="18"/>
                <w:szCs w:val="18"/>
                <w:lang w:val="en-GB" w:eastAsia="en-GB"/>
              </w:rPr>
            </w:pPr>
            <w:r>
              <w:rPr>
                <w:rFonts w:ascii="Arial" w:eastAsia="Times New Roman" w:hAnsi="Arial" w:cs="Arial"/>
                <w:color w:val="000000"/>
                <w:sz w:val="18"/>
                <w:szCs w:val="18"/>
                <w:lang w:val="en-GB" w:eastAsia="en-GB"/>
              </w:rPr>
              <w:t>4</w:t>
            </w:r>
            <w:r w:rsidR="00F21B89" w:rsidRPr="00F21B89">
              <w:rPr>
                <w:rFonts w:ascii="Arial" w:eastAsia="Times New Roman" w:hAnsi="Arial" w:cs="Arial"/>
                <w:color w:val="000000"/>
                <w:sz w:val="18"/>
                <w:szCs w:val="18"/>
                <w:lang w:val="en-GB" w:eastAsia="en-GB"/>
              </w:rPr>
              <w:t>. B</w:t>
            </w:r>
            <w:r w:rsidR="00F21B89" w:rsidRPr="00F21B89">
              <w:rPr>
                <w:rFonts w:ascii="Arial" w:hAnsi="Arial" w:cs="Arial"/>
                <w:sz w:val="18"/>
                <w:szCs w:val="18"/>
                <w:lang w:val="en-GB"/>
              </w:rPr>
              <w:t>enefactors</w:t>
            </w:r>
          </w:p>
        </w:tc>
        <w:tc>
          <w:tcPr>
            <w:tcW w:w="1526" w:type="dxa"/>
            <w:tcBorders>
              <w:top w:val="nil"/>
              <w:left w:val="nil"/>
              <w:bottom w:val="single" w:sz="4" w:space="0" w:color="auto"/>
              <w:right w:val="single" w:sz="4" w:space="0" w:color="auto"/>
            </w:tcBorders>
            <w:noWrap/>
            <w:vAlign w:val="center"/>
            <w:hideMark/>
          </w:tcPr>
          <w:p w14:paraId="63A11EAF" w14:textId="38DCBA5B" w:rsidR="00F21B89" w:rsidRPr="00F21B89" w:rsidRDefault="004C28C7" w:rsidP="00871BB9">
            <w:pPr>
              <w:jc w:val="right"/>
              <w:rPr>
                <w:rFonts w:ascii="Arial" w:eastAsia="Times New Roman" w:hAnsi="Arial" w:cs="Arial"/>
                <w:color w:val="000000"/>
                <w:sz w:val="18"/>
                <w:szCs w:val="18"/>
                <w:lang w:val="en-GB" w:eastAsia="en-GB"/>
              </w:rPr>
            </w:pPr>
            <w:r w:rsidRPr="004C28C7">
              <w:rPr>
                <w:rFonts w:ascii="Arial" w:eastAsia="Times New Roman" w:hAnsi="Arial" w:cs="Arial"/>
                <w:color w:val="000000"/>
                <w:sz w:val="18"/>
                <w:szCs w:val="18"/>
                <w:lang w:val="en-GB" w:eastAsia="en-GB"/>
              </w:rPr>
              <w:t>45</w:t>
            </w:r>
            <w:r w:rsidR="00F21B89" w:rsidRPr="00F21B89">
              <w:rPr>
                <w:rFonts w:ascii="Arial" w:eastAsia="Times New Roman" w:hAnsi="Arial" w:cs="Arial"/>
                <w:color w:val="000000"/>
                <w:sz w:val="18"/>
                <w:szCs w:val="18"/>
                <w:lang w:val="en-GB" w:eastAsia="en-GB"/>
              </w:rPr>
              <w:t>,</w:t>
            </w:r>
            <w:r w:rsidRPr="004C28C7">
              <w:rPr>
                <w:rFonts w:ascii="Arial" w:eastAsia="Times New Roman" w:hAnsi="Arial" w:cs="Arial"/>
                <w:color w:val="000000"/>
                <w:sz w:val="18"/>
                <w:szCs w:val="18"/>
                <w:lang w:val="en-GB" w:eastAsia="en-GB"/>
              </w:rPr>
              <w:t>750</w:t>
            </w:r>
          </w:p>
        </w:tc>
        <w:tc>
          <w:tcPr>
            <w:tcW w:w="1701" w:type="dxa"/>
            <w:tcBorders>
              <w:top w:val="nil"/>
              <w:left w:val="nil"/>
              <w:bottom w:val="single" w:sz="4" w:space="0" w:color="auto"/>
              <w:right w:val="single" w:sz="4" w:space="0" w:color="auto"/>
            </w:tcBorders>
            <w:vAlign w:val="center"/>
            <w:hideMark/>
          </w:tcPr>
          <w:p w14:paraId="3723148A" w14:textId="3FC91427" w:rsidR="00F21B89" w:rsidRPr="00F21B89" w:rsidRDefault="004C28C7" w:rsidP="00871BB9">
            <w:pPr>
              <w:jc w:val="right"/>
              <w:rPr>
                <w:rFonts w:ascii="Arial" w:eastAsia="Times New Roman" w:hAnsi="Arial" w:cs="Arial"/>
                <w:color w:val="000000"/>
                <w:sz w:val="18"/>
                <w:szCs w:val="18"/>
                <w:lang w:val="en-GB" w:eastAsia="en-GB"/>
              </w:rPr>
            </w:pPr>
            <w:r w:rsidRPr="004C28C7">
              <w:rPr>
                <w:rFonts w:ascii="Arial" w:eastAsia="Times New Roman" w:hAnsi="Arial" w:cs="Arial"/>
                <w:color w:val="000000"/>
                <w:sz w:val="18"/>
                <w:szCs w:val="18"/>
                <w:lang w:val="en-GB" w:eastAsia="en-GB"/>
              </w:rPr>
              <w:t>0</w:t>
            </w:r>
            <w:r w:rsidR="00F21B89" w:rsidRPr="00F21B89">
              <w:rPr>
                <w:rFonts w:ascii="Arial" w:eastAsia="Times New Roman" w:hAnsi="Arial" w:cs="Arial"/>
                <w:color w:val="000000"/>
                <w:sz w:val="18"/>
                <w:szCs w:val="18"/>
                <w:lang w:val="en-GB" w:eastAsia="en-GB"/>
              </w:rPr>
              <w:t>.</w:t>
            </w:r>
            <w:r w:rsidRPr="004C28C7">
              <w:rPr>
                <w:rFonts w:ascii="Arial" w:eastAsia="Times New Roman" w:hAnsi="Arial" w:cs="Arial"/>
                <w:color w:val="000000"/>
                <w:sz w:val="18"/>
                <w:szCs w:val="18"/>
                <w:lang w:val="en-GB" w:eastAsia="en-GB"/>
              </w:rPr>
              <w:t>5</w:t>
            </w:r>
          </w:p>
        </w:tc>
        <w:tc>
          <w:tcPr>
            <w:tcW w:w="2694" w:type="dxa"/>
            <w:tcBorders>
              <w:top w:val="nil"/>
              <w:left w:val="nil"/>
              <w:bottom w:val="single" w:sz="4" w:space="0" w:color="auto"/>
              <w:right w:val="single" w:sz="4" w:space="0" w:color="auto"/>
            </w:tcBorders>
            <w:noWrap/>
            <w:vAlign w:val="center"/>
            <w:hideMark/>
          </w:tcPr>
          <w:p w14:paraId="57D7BA5D" w14:textId="5FB34F79" w:rsidR="00F21B89" w:rsidRPr="00F21B89" w:rsidRDefault="00F21B89" w:rsidP="00261F67">
            <w:pPr>
              <w:jc w:val="center"/>
              <w:rPr>
                <w:rFonts w:ascii="Arial" w:eastAsia="Times New Roman" w:hAnsi="Arial" w:cs="Arial"/>
                <w:color w:val="000000"/>
                <w:sz w:val="18"/>
                <w:szCs w:val="18"/>
                <w:lang w:val="en-GB" w:eastAsia="en-GB"/>
              </w:rPr>
            </w:pPr>
            <w:r w:rsidRPr="00F21B89">
              <w:rPr>
                <w:rFonts w:ascii="Arial" w:hAnsi="Arial" w:cs="Arial"/>
                <w:sz w:val="18"/>
                <w:szCs w:val="18"/>
                <w:lang w:val="en-GB"/>
              </w:rPr>
              <w:t>Market price at the initial public offering date</w:t>
            </w:r>
          </w:p>
        </w:tc>
      </w:tr>
      <w:tr w:rsidR="00F21B89" w:rsidRPr="00F21B89" w14:paraId="547AE0DA" w14:textId="77777777" w:rsidTr="001522E9">
        <w:trPr>
          <w:trHeight w:val="340"/>
        </w:trPr>
        <w:tc>
          <w:tcPr>
            <w:tcW w:w="3539" w:type="dxa"/>
            <w:tcBorders>
              <w:top w:val="single" w:sz="4" w:space="0" w:color="auto"/>
              <w:left w:val="nil"/>
              <w:right w:val="nil"/>
            </w:tcBorders>
            <w:noWrap/>
            <w:vAlign w:val="center"/>
            <w:hideMark/>
          </w:tcPr>
          <w:p w14:paraId="1FFE531B" w14:textId="2712A40B" w:rsidR="00F21B89" w:rsidRPr="00F21B89" w:rsidRDefault="00F21B89" w:rsidP="00871BB9">
            <w:pPr>
              <w:rPr>
                <w:rFonts w:ascii="Arial" w:eastAsia="Times New Roman" w:hAnsi="Arial" w:cs="Arial"/>
                <w:b/>
                <w:bCs/>
                <w:color w:val="000000"/>
                <w:sz w:val="18"/>
                <w:szCs w:val="18"/>
                <w:lang w:val="en-GB" w:eastAsia="en-GB"/>
              </w:rPr>
            </w:pPr>
            <w:r w:rsidRPr="00F21B89">
              <w:rPr>
                <w:rFonts w:ascii="Arial" w:eastAsia="Times New Roman" w:hAnsi="Arial" w:cs="Arial"/>
                <w:b/>
                <w:bCs/>
                <w:color w:val="000000"/>
                <w:sz w:val="18"/>
                <w:szCs w:val="18"/>
                <w:lang w:val="en-GB" w:eastAsia="en-GB"/>
              </w:rPr>
              <w:t>Total</w:t>
            </w:r>
          </w:p>
        </w:tc>
        <w:tc>
          <w:tcPr>
            <w:tcW w:w="1526" w:type="dxa"/>
            <w:tcBorders>
              <w:top w:val="single" w:sz="4" w:space="0" w:color="auto"/>
              <w:left w:val="nil"/>
              <w:bottom w:val="single" w:sz="4" w:space="0" w:color="auto"/>
              <w:right w:val="nil"/>
            </w:tcBorders>
            <w:noWrap/>
            <w:vAlign w:val="center"/>
            <w:hideMark/>
          </w:tcPr>
          <w:p w14:paraId="7AC7090C" w14:textId="435D7926" w:rsidR="00F21B89" w:rsidRPr="00F21B89" w:rsidRDefault="004C28C7" w:rsidP="00871BB9">
            <w:pPr>
              <w:jc w:val="right"/>
              <w:rPr>
                <w:rFonts w:ascii="Arial" w:eastAsia="Times New Roman" w:hAnsi="Arial" w:cs="Arial"/>
                <w:b/>
                <w:bCs/>
                <w:color w:val="000000"/>
                <w:sz w:val="18"/>
                <w:szCs w:val="18"/>
                <w:lang w:val="en-GB" w:eastAsia="en-GB"/>
              </w:rPr>
            </w:pPr>
            <w:r w:rsidRPr="004C28C7">
              <w:rPr>
                <w:rFonts w:ascii="Arial" w:eastAsia="Times New Roman" w:hAnsi="Arial" w:cs="Arial"/>
                <w:b/>
                <w:bCs/>
                <w:color w:val="000000"/>
                <w:sz w:val="18"/>
                <w:szCs w:val="18"/>
                <w:lang w:val="en-GB" w:eastAsia="en-GB"/>
              </w:rPr>
              <w:t>76</w:t>
            </w:r>
            <w:r w:rsidR="00F21B89" w:rsidRPr="00F21B89">
              <w:rPr>
                <w:rFonts w:ascii="Arial" w:eastAsia="Times New Roman" w:hAnsi="Arial" w:cs="Arial"/>
                <w:b/>
                <w:bCs/>
                <w:color w:val="000000"/>
                <w:sz w:val="18"/>
                <w:szCs w:val="18"/>
                <w:lang w:val="en-GB" w:eastAsia="en-GB"/>
              </w:rPr>
              <w:t>,</w:t>
            </w:r>
            <w:r w:rsidRPr="004C28C7">
              <w:rPr>
                <w:rFonts w:ascii="Arial" w:eastAsia="Times New Roman" w:hAnsi="Arial" w:cs="Arial"/>
                <w:b/>
                <w:bCs/>
                <w:color w:val="000000"/>
                <w:sz w:val="18"/>
                <w:szCs w:val="18"/>
                <w:lang w:val="en-GB" w:eastAsia="en-GB"/>
              </w:rPr>
              <w:t>250</w:t>
            </w:r>
          </w:p>
        </w:tc>
        <w:tc>
          <w:tcPr>
            <w:tcW w:w="1701" w:type="dxa"/>
            <w:tcBorders>
              <w:top w:val="single" w:sz="4" w:space="0" w:color="auto"/>
              <w:left w:val="nil"/>
              <w:bottom w:val="nil"/>
              <w:right w:val="nil"/>
            </w:tcBorders>
            <w:vAlign w:val="center"/>
            <w:hideMark/>
          </w:tcPr>
          <w:p w14:paraId="40B3142F" w14:textId="372C2963" w:rsidR="00F21B89" w:rsidRPr="00F21B89" w:rsidRDefault="00F21B89" w:rsidP="00871BB9">
            <w:pPr>
              <w:jc w:val="right"/>
              <w:rPr>
                <w:rFonts w:ascii="Arial" w:eastAsia="Times New Roman" w:hAnsi="Arial" w:cs="Arial"/>
                <w:i/>
                <w:iCs/>
                <w:color w:val="000000"/>
                <w:sz w:val="18"/>
                <w:szCs w:val="18"/>
                <w:lang w:val="en-GB" w:eastAsia="en-GB"/>
              </w:rPr>
            </w:pPr>
          </w:p>
        </w:tc>
        <w:tc>
          <w:tcPr>
            <w:tcW w:w="2694" w:type="dxa"/>
            <w:tcBorders>
              <w:top w:val="single" w:sz="4" w:space="0" w:color="auto"/>
              <w:left w:val="nil"/>
              <w:bottom w:val="nil"/>
              <w:right w:val="nil"/>
            </w:tcBorders>
            <w:vAlign w:val="center"/>
            <w:hideMark/>
          </w:tcPr>
          <w:p w14:paraId="311A2E9C" w14:textId="343C8512" w:rsidR="00F21B89" w:rsidRPr="00F21B89" w:rsidRDefault="00F21B89" w:rsidP="00871BB9">
            <w:pPr>
              <w:jc w:val="right"/>
              <w:rPr>
                <w:rFonts w:ascii="Arial" w:eastAsia="Times New Roman" w:hAnsi="Arial" w:cs="Arial"/>
                <w:i/>
                <w:iCs/>
                <w:color w:val="000000"/>
                <w:sz w:val="18"/>
                <w:szCs w:val="18"/>
                <w:lang w:val="en-GB" w:eastAsia="en-GB"/>
              </w:rPr>
            </w:pPr>
          </w:p>
        </w:tc>
      </w:tr>
    </w:tbl>
    <w:p w14:paraId="0EA028EC" w14:textId="77777777" w:rsidR="00F21B89" w:rsidRPr="00C15FFF" w:rsidRDefault="00F21B89" w:rsidP="00812838">
      <w:pPr>
        <w:jc w:val="both"/>
        <w:rPr>
          <w:rFonts w:ascii="Arial" w:hAnsi="Arial" w:cs="Cordia New"/>
          <w:sz w:val="18"/>
          <w:szCs w:val="18"/>
          <w:lang w:val="en-GB"/>
        </w:rPr>
      </w:pPr>
    </w:p>
    <w:sectPr w:rsidR="00F21B89" w:rsidRPr="00C15FFF" w:rsidSect="0082264D">
      <w:headerReference w:type="default" r:id="rId8"/>
      <w:footerReference w:type="default" r:id="rId9"/>
      <w:pgSz w:w="11909" w:h="16834" w:code="9"/>
      <w:pgMar w:top="1440" w:right="720" w:bottom="720" w:left="1728" w:header="706" w:footer="706" w:gutter="0"/>
      <w:paperSrc w:first="15" w:other="15"/>
      <w:pgNumType w:start="1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7F548" w14:textId="77777777" w:rsidR="00EE143C" w:rsidRDefault="00EE143C">
      <w:r>
        <w:separator/>
      </w:r>
    </w:p>
  </w:endnote>
  <w:endnote w:type="continuationSeparator" w:id="0">
    <w:p w14:paraId="249B70CD" w14:textId="77777777" w:rsidR="00EE143C" w:rsidRDefault="00EE1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nk Free">
    <w:panose1 w:val="03080402000500000000"/>
    <w:charset w:val="00"/>
    <w:family w:val="script"/>
    <w:pitch w:val="variable"/>
    <w:sig w:usb0="8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mo">
    <w:altName w:val="Times New Roman"/>
    <w:charset w:val="00"/>
    <w:family w:val="auto"/>
    <w:pitch w:val="default"/>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2C377" w14:textId="77777777" w:rsidR="00513C61" w:rsidRPr="00440AD4" w:rsidRDefault="00513C61" w:rsidP="00B53927">
    <w:pPr>
      <w:pStyle w:val="Footer"/>
      <w:pBdr>
        <w:top w:val="single" w:sz="8" w:space="1" w:color="auto"/>
      </w:pBdr>
      <w:jc w:val="right"/>
      <w:rPr>
        <w:rFonts w:ascii="Arial" w:hAnsi="Arial" w:cs="Arial"/>
        <w:sz w:val="18"/>
        <w:szCs w:val="18"/>
        <w:lang w:val="en-GB"/>
      </w:rPr>
    </w:pPr>
    <w:r w:rsidRPr="00440AD4">
      <w:rPr>
        <w:rFonts w:ascii="Arial" w:hAnsi="Arial" w:cs="Arial"/>
        <w:sz w:val="18"/>
        <w:szCs w:val="18"/>
        <w:lang w:val="en-GB"/>
      </w:rPr>
      <w:fldChar w:fldCharType="begin"/>
    </w:r>
    <w:r w:rsidRPr="00440AD4">
      <w:rPr>
        <w:rFonts w:ascii="Arial" w:hAnsi="Arial" w:cs="Arial"/>
        <w:sz w:val="18"/>
        <w:szCs w:val="18"/>
        <w:lang w:val="en-GB"/>
      </w:rPr>
      <w:instrText xml:space="preserve"> PAGE   \* MERGEFORMAT </w:instrText>
    </w:r>
    <w:r w:rsidRPr="00440AD4">
      <w:rPr>
        <w:rFonts w:ascii="Arial" w:hAnsi="Arial" w:cs="Arial"/>
        <w:sz w:val="18"/>
        <w:szCs w:val="18"/>
        <w:lang w:val="en-GB"/>
      </w:rPr>
      <w:fldChar w:fldCharType="separate"/>
    </w:r>
    <w:r w:rsidRPr="00440AD4">
      <w:rPr>
        <w:rFonts w:ascii="Arial" w:hAnsi="Arial" w:cs="Arial"/>
        <w:noProof/>
        <w:sz w:val="18"/>
        <w:szCs w:val="18"/>
        <w:lang w:val="en-GB"/>
      </w:rPr>
      <w:t>1</w:t>
    </w:r>
    <w:r w:rsidRPr="00440AD4">
      <w:rPr>
        <w:rFonts w:ascii="Arial" w:hAnsi="Arial"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1CDF7" w14:textId="77777777" w:rsidR="00EE143C" w:rsidRDefault="00EE143C">
      <w:r>
        <w:separator/>
      </w:r>
    </w:p>
  </w:footnote>
  <w:footnote w:type="continuationSeparator" w:id="0">
    <w:p w14:paraId="0D7F0DDA" w14:textId="77777777" w:rsidR="00EE143C" w:rsidRDefault="00EE1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5A539" w14:textId="715DCF6F" w:rsidR="00513C61" w:rsidRPr="00BC3CE0" w:rsidRDefault="00513C61" w:rsidP="00B53927">
    <w:pPr>
      <w:pStyle w:val="a"/>
      <w:ind w:right="0"/>
      <w:jc w:val="both"/>
      <w:rPr>
        <w:rFonts w:ascii="Arial" w:eastAsia="BrowalliaUPC" w:hAnsi="Arial" w:cs="Arial"/>
        <w:b/>
        <w:bCs/>
        <w:color w:val="000000"/>
        <w:sz w:val="18"/>
        <w:szCs w:val="18"/>
      </w:rPr>
    </w:pPr>
    <w:r w:rsidRPr="00BC3CE0">
      <w:rPr>
        <w:rFonts w:ascii="Arial" w:eastAsia="BrowalliaUPC" w:hAnsi="Arial" w:cs="Arial"/>
        <w:b/>
        <w:bCs/>
        <w:color w:val="000000"/>
        <w:sz w:val="18"/>
        <w:szCs w:val="18"/>
      </w:rPr>
      <w:t>D.T.C. Enterprise</w:t>
    </w:r>
    <w:r>
      <w:rPr>
        <w:rFonts w:ascii="Arial" w:eastAsia="BrowalliaUPC" w:hAnsi="Arial" w:cs="Arial"/>
        <w:b/>
        <w:bCs/>
        <w:color w:val="000000"/>
        <w:sz w:val="18"/>
        <w:szCs w:val="18"/>
      </w:rPr>
      <w:t xml:space="preserve"> Public</w:t>
    </w:r>
    <w:r w:rsidRPr="00BC3CE0">
      <w:rPr>
        <w:rFonts w:ascii="Arial" w:eastAsia="BrowalliaUPC" w:hAnsi="Arial" w:cs="Arial"/>
        <w:color w:val="000000"/>
        <w:sz w:val="18"/>
        <w:szCs w:val="18"/>
      </w:rPr>
      <w:t xml:space="preserve"> </w:t>
    </w:r>
    <w:r w:rsidRPr="00BC3CE0">
      <w:rPr>
        <w:rFonts w:ascii="Arial" w:eastAsia="BrowalliaUPC" w:hAnsi="Arial" w:cs="Arial"/>
        <w:b/>
        <w:bCs/>
        <w:color w:val="000000"/>
        <w:sz w:val="18"/>
        <w:szCs w:val="18"/>
      </w:rPr>
      <w:t xml:space="preserve">Company Limited </w:t>
    </w:r>
  </w:p>
  <w:p w14:paraId="6D304B5A" w14:textId="77777777" w:rsidR="00513C61" w:rsidRPr="00BC3CE0" w:rsidRDefault="00513C61" w:rsidP="008E20D7">
    <w:pPr>
      <w:pStyle w:val="a"/>
      <w:pBdr>
        <w:bottom w:val="single" w:sz="8" w:space="1" w:color="auto"/>
      </w:pBdr>
      <w:ind w:right="0"/>
      <w:jc w:val="both"/>
      <w:rPr>
        <w:rFonts w:ascii="Arial" w:eastAsia="BrowalliaUPC" w:hAnsi="Arial" w:cs="Arial"/>
        <w:b/>
        <w:bCs/>
        <w:color w:val="000000"/>
        <w:sz w:val="18"/>
        <w:szCs w:val="18"/>
      </w:rPr>
    </w:pPr>
    <w:r w:rsidRPr="00BC3CE0">
      <w:rPr>
        <w:rFonts w:ascii="Arial" w:eastAsia="BrowalliaUPC" w:hAnsi="Arial" w:cs="Arial"/>
        <w:b/>
        <w:bCs/>
        <w:color w:val="000000"/>
        <w:sz w:val="18"/>
        <w:szCs w:val="18"/>
      </w:rPr>
      <w:t>Condensed notes to the interim financial information (Unaudited)</w:t>
    </w:r>
  </w:p>
  <w:p w14:paraId="69B56ED7" w14:textId="0CE31C01" w:rsidR="00513C61" w:rsidRPr="00BC3CE0" w:rsidRDefault="00513C61" w:rsidP="008C75E7">
    <w:pPr>
      <w:pStyle w:val="a"/>
      <w:pBdr>
        <w:bottom w:val="single" w:sz="8" w:space="1" w:color="auto"/>
      </w:pBdr>
      <w:ind w:right="0"/>
      <w:jc w:val="both"/>
      <w:rPr>
        <w:rFonts w:ascii="Arial" w:eastAsia="BrowalliaUPC" w:hAnsi="Arial" w:cs="Arial"/>
        <w:b/>
        <w:bCs/>
        <w:color w:val="000000"/>
        <w:sz w:val="18"/>
        <w:szCs w:val="18"/>
        <w:lang w:val="en-GB"/>
      </w:rPr>
    </w:pPr>
    <w:r w:rsidRPr="00BC3CE0">
      <w:rPr>
        <w:rFonts w:ascii="Arial" w:eastAsia="BrowalliaUPC" w:hAnsi="Arial" w:cs="Arial"/>
        <w:b/>
        <w:bCs/>
        <w:color w:val="000000"/>
        <w:sz w:val="18"/>
        <w:szCs w:val="18"/>
      </w:rPr>
      <w:t xml:space="preserve">For the interim period ended </w:t>
    </w:r>
    <w:r w:rsidR="008D13FF" w:rsidRPr="008D13FF">
      <w:rPr>
        <w:rFonts w:ascii="Arial" w:eastAsia="BrowalliaUPC" w:hAnsi="Arial" w:cs="Arial"/>
        <w:b/>
        <w:bCs/>
        <w:color w:val="000000"/>
        <w:sz w:val="18"/>
        <w:szCs w:val="18"/>
        <w:lang w:val="en-GB"/>
      </w:rPr>
      <w:t>30</w:t>
    </w:r>
    <w:r>
      <w:rPr>
        <w:rFonts w:ascii="Arial" w:eastAsia="BrowalliaUPC" w:hAnsi="Arial" w:cs="Arial"/>
        <w:b/>
        <w:bCs/>
        <w:color w:val="000000"/>
        <w:sz w:val="18"/>
        <w:szCs w:val="18"/>
      </w:rPr>
      <w:t xml:space="preserve"> </w:t>
    </w:r>
    <w:r w:rsidR="00990FD0">
      <w:rPr>
        <w:rFonts w:ascii="Arial" w:eastAsia="BrowalliaUPC" w:hAnsi="Arial" w:cs="Arial"/>
        <w:b/>
        <w:bCs/>
        <w:color w:val="000000"/>
        <w:sz w:val="18"/>
        <w:szCs w:val="18"/>
      </w:rPr>
      <w:t>September</w:t>
    </w:r>
    <w:r w:rsidRPr="00BC3CE0">
      <w:rPr>
        <w:rFonts w:ascii="Arial" w:eastAsia="BrowalliaUPC" w:hAnsi="Arial" w:cs="Arial"/>
        <w:b/>
        <w:bCs/>
        <w:color w:val="000000"/>
        <w:sz w:val="18"/>
        <w:szCs w:val="18"/>
      </w:rPr>
      <w:t xml:space="preserve"> </w:t>
    </w:r>
    <w:r w:rsidR="008D13FF" w:rsidRPr="008D13FF">
      <w:rPr>
        <w:rFonts w:ascii="Arial" w:eastAsia="BrowalliaUPC" w:hAnsi="Arial" w:cs="Arial"/>
        <w:b/>
        <w:bCs/>
        <w:color w:val="000000"/>
        <w:sz w:val="18"/>
        <w:szCs w:val="18"/>
        <w:lang w:val="en-GB"/>
      </w:rPr>
      <w:t>2022</w:t>
    </w:r>
  </w:p>
  <w:p w14:paraId="39FBD2D1" w14:textId="77777777" w:rsidR="00513C61" w:rsidRPr="00BC3CE0" w:rsidRDefault="00513C61" w:rsidP="008E20D7">
    <w:pPr>
      <w:pStyle w:val="a"/>
      <w:ind w:right="0"/>
      <w:jc w:val="both"/>
      <w:rPr>
        <w:rFonts w:ascii="Arial" w:eastAsia="BrowalliaUPC"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31CACFC"/>
    <w:lvl w:ilvl="0">
      <w:start w:val="1"/>
      <w:numFmt w:val="bullet"/>
      <w:pStyle w:val="block"/>
      <w:lvlText w:val=""/>
      <w:lvlJc w:val="left"/>
      <w:pPr>
        <w:tabs>
          <w:tab w:val="num" w:pos="360"/>
        </w:tabs>
        <w:ind w:left="360" w:hanging="360"/>
      </w:pPr>
      <w:rPr>
        <w:rFonts w:ascii="PMingLiU" w:hAnsi="PMingLiU" w:hint="default"/>
      </w:rPr>
    </w:lvl>
  </w:abstractNum>
  <w:abstractNum w:abstractNumId="1" w15:restartNumberingAfterBreak="0">
    <w:nsid w:val="05611738"/>
    <w:multiLevelType w:val="hybridMultilevel"/>
    <w:tmpl w:val="2B500AC0"/>
    <w:lvl w:ilvl="0" w:tplc="4454C6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FA712D"/>
    <w:multiLevelType w:val="hybridMultilevel"/>
    <w:tmpl w:val="FE1E5B06"/>
    <w:lvl w:ilvl="0" w:tplc="5E52DDDE">
      <w:start w:val="12"/>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997048"/>
    <w:multiLevelType w:val="hybridMultilevel"/>
    <w:tmpl w:val="C22803BE"/>
    <w:lvl w:ilvl="0" w:tplc="5C328884">
      <w:start w:val="15"/>
      <w:numFmt w:val="bullet"/>
      <w:lvlText w:val=""/>
      <w:lvlJc w:val="left"/>
      <w:pPr>
        <w:ind w:left="720" w:hanging="360"/>
      </w:pPr>
      <w:rPr>
        <w:rFonts w:ascii="Symbol" w:eastAsia="Ink Free"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6B64F0"/>
    <w:multiLevelType w:val="hybridMultilevel"/>
    <w:tmpl w:val="C772FFC8"/>
    <w:lvl w:ilvl="0" w:tplc="38AC881A">
      <w:start w:val="15"/>
      <w:numFmt w:val="bullet"/>
      <w:lvlText w:val=""/>
      <w:lvlJc w:val="left"/>
      <w:pPr>
        <w:ind w:left="720" w:hanging="360"/>
      </w:pPr>
      <w:rPr>
        <w:rFonts w:ascii="Symbol" w:eastAsia="Ink Free"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CB2C61"/>
    <w:multiLevelType w:val="hybridMultilevel"/>
    <w:tmpl w:val="7BB65FF6"/>
    <w:lvl w:ilvl="0" w:tplc="0450E1EA">
      <w:start w:val="4"/>
      <w:numFmt w:val="bullet"/>
      <w:lvlText w:val=""/>
      <w:lvlJc w:val="left"/>
      <w:pPr>
        <w:ind w:left="900" w:hanging="360"/>
      </w:pPr>
      <w:rPr>
        <w:rFonts w:ascii="Symbol" w:eastAsia="Courier New" w:hAnsi="Symbo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6" w15:restartNumberingAfterBreak="0">
    <w:nsid w:val="22967F4F"/>
    <w:multiLevelType w:val="hybridMultilevel"/>
    <w:tmpl w:val="D92CE6B4"/>
    <w:lvl w:ilvl="0" w:tplc="5E52DDDE">
      <w:start w:val="12"/>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C77211"/>
    <w:multiLevelType w:val="hybridMultilevel"/>
    <w:tmpl w:val="C6D0BB62"/>
    <w:lvl w:ilvl="0" w:tplc="E10055EC">
      <w:start w:val="4"/>
      <w:numFmt w:val="bullet"/>
      <w:lvlText w:val=""/>
      <w:lvlJc w:val="left"/>
      <w:pPr>
        <w:ind w:left="900" w:hanging="360"/>
      </w:pPr>
      <w:rPr>
        <w:rFonts w:ascii="Symbol" w:eastAsia="Courier New" w:hAnsi="Symbo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8" w15:restartNumberingAfterBreak="0">
    <w:nsid w:val="2A03608E"/>
    <w:multiLevelType w:val="hybridMultilevel"/>
    <w:tmpl w:val="DBF27E72"/>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A0416CA"/>
    <w:multiLevelType w:val="singleLevel"/>
    <w:tmpl w:val="F710A990"/>
    <w:lvl w:ilvl="0">
      <w:start w:val="11"/>
      <w:numFmt w:val="decimal"/>
      <w:pStyle w:val="ListBullet"/>
      <w:lvlText w:val="%1"/>
      <w:lvlJc w:val="left"/>
      <w:pPr>
        <w:tabs>
          <w:tab w:val="num" w:pos="360"/>
        </w:tabs>
        <w:ind w:left="360" w:hanging="360"/>
      </w:pPr>
      <w:rPr>
        <w:rFonts w:hint="default"/>
        <w:cs w:val="0"/>
        <w:lang w:bidi="th-TH"/>
      </w:rPr>
    </w:lvl>
  </w:abstractNum>
  <w:abstractNum w:abstractNumId="10" w15:restartNumberingAfterBreak="0">
    <w:nsid w:val="2B702401"/>
    <w:multiLevelType w:val="hybridMultilevel"/>
    <w:tmpl w:val="96A0E486"/>
    <w:lvl w:ilvl="0" w:tplc="5E52DDDE">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796655"/>
    <w:multiLevelType w:val="hybridMultilevel"/>
    <w:tmpl w:val="3884B1B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510D51"/>
    <w:multiLevelType w:val="hybridMultilevel"/>
    <w:tmpl w:val="1E146E1A"/>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2CC3F0F"/>
    <w:multiLevelType w:val="hybridMultilevel"/>
    <w:tmpl w:val="B6F8CADC"/>
    <w:lvl w:ilvl="0" w:tplc="5E52DDDE">
      <w:start w:val="6"/>
      <w:numFmt w:val="bullet"/>
      <w:lvlText w:val="-"/>
      <w:lvlJc w:val="left"/>
      <w:pPr>
        <w:ind w:left="720" w:hanging="360"/>
      </w:pPr>
      <w:rPr>
        <w:rFonts w:ascii="Arial" w:eastAsia="Ink Free"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0F70A1"/>
    <w:multiLevelType w:val="hybridMultilevel"/>
    <w:tmpl w:val="34A4D92A"/>
    <w:lvl w:ilvl="0" w:tplc="5E52DDDE">
      <w:start w:val="6"/>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1D5EE8"/>
    <w:multiLevelType w:val="hybridMultilevel"/>
    <w:tmpl w:val="621655E2"/>
    <w:lvl w:ilvl="0" w:tplc="5E52DDDE">
      <w:start w:val="6"/>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015E61"/>
    <w:multiLevelType w:val="hybridMultilevel"/>
    <w:tmpl w:val="FA68EFD0"/>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5B922F4C"/>
    <w:multiLevelType w:val="hybridMultilevel"/>
    <w:tmpl w:val="82380C40"/>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79D333E"/>
    <w:multiLevelType w:val="hybridMultilevel"/>
    <w:tmpl w:val="93E06B9A"/>
    <w:lvl w:ilvl="0" w:tplc="443AE924">
      <w:start w:val="18"/>
      <w:numFmt w:val="bullet"/>
      <w:lvlText w:val="-"/>
      <w:lvlJc w:val="left"/>
      <w:pPr>
        <w:ind w:left="720" w:hanging="360"/>
      </w:pPr>
      <w:rPr>
        <w:rFonts w:ascii="PMingLiU" w:eastAsia="Ink Free" w:hAnsi="PMingLiU" w:cs="PMingLiU" w:hint="default"/>
      </w:rPr>
    </w:lvl>
    <w:lvl w:ilvl="1" w:tplc="08090003" w:tentative="1">
      <w:start w:val="1"/>
      <w:numFmt w:val="bullet"/>
      <w:lvlText w:val="o"/>
      <w:lvlJc w:val="left"/>
      <w:pPr>
        <w:ind w:left="1440" w:hanging="360"/>
      </w:pPr>
      <w:rPr>
        <w:rFonts w:ascii="Arimo" w:hAnsi="Arimo" w:cs="Arimo" w:hint="default"/>
      </w:rPr>
    </w:lvl>
    <w:lvl w:ilvl="2" w:tplc="08090005" w:tentative="1">
      <w:start w:val="1"/>
      <w:numFmt w:val="bullet"/>
      <w:lvlText w:val=""/>
      <w:lvlJc w:val="left"/>
      <w:pPr>
        <w:ind w:left="2160" w:hanging="360"/>
      </w:pPr>
      <w:rPr>
        <w:rFonts w:ascii="Courier New" w:hAnsi="Courier New" w:hint="default"/>
      </w:rPr>
    </w:lvl>
    <w:lvl w:ilvl="3" w:tplc="08090001" w:tentative="1">
      <w:start w:val="1"/>
      <w:numFmt w:val="bullet"/>
      <w:lvlText w:val=""/>
      <w:lvlJc w:val="left"/>
      <w:pPr>
        <w:ind w:left="2880" w:hanging="360"/>
      </w:pPr>
      <w:rPr>
        <w:rFonts w:ascii="PMingLiU" w:hAnsi="PMingLiU" w:hint="default"/>
      </w:rPr>
    </w:lvl>
    <w:lvl w:ilvl="4" w:tplc="08090003" w:tentative="1">
      <w:start w:val="1"/>
      <w:numFmt w:val="bullet"/>
      <w:lvlText w:val="o"/>
      <w:lvlJc w:val="left"/>
      <w:pPr>
        <w:ind w:left="3600" w:hanging="360"/>
      </w:pPr>
      <w:rPr>
        <w:rFonts w:ascii="Arimo" w:hAnsi="Arimo" w:cs="Arimo" w:hint="default"/>
      </w:rPr>
    </w:lvl>
    <w:lvl w:ilvl="5" w:tplc="08090005" w:tentative="1">
      <w:start w:val="1"/>
      <w:numFmt w:val="bullet"/>
      <w:lvlText w:val=""/>
      <w:lvlJc w:val="left"/>
      <w:pPr>
        <w:ind w:left="4320" w:hanging="360"/>
      </w:pPr>
      <w:rPr>
        <w:rFonts w:ascii="Courier New" w:hAnsi="Courier New" w:hint="default"/>
      </w:rPr>
    </w:lvl>
    <w:lvl w:ilvl="6" w:tplc="08090001" w:tentative="1">
      <w:start w:val="1"/>
      <w:numFmt w:val="bullet"/>
      <w:lvlText w:val=""/>
      <w:lvlJc w:val="left"/>
      <w:pPr>
        <w:ind w:left="5040" w:hanging="360"/>
      </w:pPr>
      <w:rPr>
        <w:rFonts w:ascii="PMingLiU" w:hAnsi="PMingLiU" w:hint="default"/>
      </w:rPr>
    </w:lvl>
    <w:lvl w:ilvl="7" w:tplc="08090003" w:tentative="1">
      <w:start w:val="1"/>
      <w:numFmt w:val="bullet"/>
      <w:lvlText w:val="o"/>
      <w:lvlJc w:val="left"/>
      <w:pPr>
        <w:ind w:left="5760" w:hanging="360"/>
      </w:pPr>
      <w:rPr>
        <w:rFonts w:ascii="Arimo" w:hAnsi="Arimo" w:cs="Arimo" w:hint="default"/>
      </w:rPr>
    </w:lvl>
    <w:lvl w:ilvl="8" w:tplc="08090005" w:tentative="1">
      <w:start w:val="1"/>
      <w:numFmt w:val="bullet"/>
      <w:lvlText w:val=""/>
      <w:lvlJc w:val="left"/>
      <w:pPr>
        <w:ind w:left="6480" w:hanging="360"/>
      </w:pPr>
      <w:rPr>
        <w:rFonts w:ascii="Courier New" w:hAnsi="Courier New" w:hint="default"/>
      </w:rPr>
    </w:lvl>
  </w:abstractNum>
  <w:num w:numId="1">
    <w:abstractNumId w:val="9"/>
  </w:num>
  <w:num w:numId="2">
    <w:abstractNumId w:val="0"/>
  </w:num>
  <w:num w:numId="3">
    <w:abstractNumId w:val="18"/>
  </w:num>
  <w:num w:numId="4">
    <w:abstractNumId w:val="7"/>
  </w:num>
  <w:num w:numId="5">
    <w:abstractNumId w:val="5"/>
  </w:num>
  <w:num w:numId="6">
    <w:abstractNumId w:val="14"/>
  </w:num>
  <w:num w:numId="7">
    <w:abstractNumId w:val="8"/>
  </w:num>
  <w:num w:numId="8">
    <w:abstractNumId w:val="10"/>
  </w:num>
  <w:num w:numId="9">
    <w:abstractNumId w:val="16"/>
  </w:num>
  <w:num w:numId="10">
    <w:abstractNumId w:val="15"/>
  </w:num>
  <w:num w:numId="11">
    <w:abstractNumId w:val="11"/>
  </w:num>
  <w:num w:numId="12">
    <w:abstractNumId w:val="17"/>
  </w:num>
  <w:num w:numId="13">
    <w:abstractNumId w:val="12"/>
  </w:num>
  <w:num w:numId="14">
    <w:abstractNumId w:val="6"/>
  </w:num>
  <w:num w:numId="15">
    <w:abstractNumId w:val="2"/>
  </w:num>
  <w:num w:numId="16">
    <w:abstractNumId w:val="13"/>
  </w:num>
  <w:num w:numId="17">
    <w:abstractNumId w:val="1"/>
  </w:num>
  <w:num w:numId="18">
    <w:abstractNumId w:val="4"/>
  </w:num>
  <w:num w:numId="19">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5EAE"/>
    <w:rsid w:val="00000411"/>
    <w:rsid w:val="000013D9"/>
    <w:rsid w:val="00001BB1"/>
    <w:rsid w:val="00005511"/>
    <w:rsid w:val="000069D7"/>
    <w:rsid w:val="0001046E"/>
    <w:rsid w:val="000104D9"/>
    <w:rsid w:val="00011C9B"/>
    <w:rsid w:val="00013978"/>
    <w:rsid w:val="000146DC"/>
    <w:rsid w:val="00014DD4"/>
    <w:rsid w:val="000157E0"/>
    <w:rsid w:val="00015A9C"/>
    <w:rsid w:val="00015ECB"/>
    <w:rsid w:val="000163F9"/>
    <w:rsid w:val="00016C4F"/>
    <w:rsid w:val="000172B8"/>
    <w:rsid w:val="0001779D"/>
    <w:rsid w:val="000205BF"/>
    <w:rsid w:val="00022482"/>
    <w:rsid w:val="0002331A"/>
    <w:rsid w:val="0002370A"/>
    <w:rsid w:val="0002374F"/>
    <w:rsid w:val="00024FAA"/>
    <w:rsid w:val="00024FE3"/>
    <w:rsid w:val="00026568"/>
    <w:rsid w:val="00026DD9"/>
    <w:rsid w:val="0003053C"/>
    <w:rsid w:val="00031367"/>
    <w:rsid w:val="000319C6"/>
    <w:rsid w:val="00032601"/>
    <w:rsid w:val="0003262F"/>
    <w:rsid w:val="00032A83"/>
    <w:rsid w:val="000335D7"/>
    <w:rsid w:val="000344EB"/>
    <w:rsid w:val="00034A6D"/>
    <w:rsid w:val="00035C1C"/>
    <w:rsid w:val="0003646E"/>
    <w:rsid w:val="00036668"/>
    <w:rsid w:val="00037E5A"/>
    <w:rsid w:val="000408FF"/>
    <w:rsid w:val="000419BE"/>
    <w:rsid w:val="00041CCF"/>
    <w:rsid w:val="00041D05"/>
    <w:rsid w:val="00042089"/>
    <w:rsid w:val="00043144"/>
    <w:rsid w:val="000446F4"/>
    <w:rsid w:val="000449B0"/>
    <w:rsid w:val="00044F7E"/>
    <w:rsid w:val="00046485"/>
    <w:rsid w:val="00046D9F"/>
    <w:rsid w:val="00047ED5"/>
    <w:rsid w:val="00050074"/>
    <w:rsid w:val="00050185"/>
    <w:rsid w:val="00050B8E"/>
    <w:rsid w:val="000519DE"/>
    <w:rsid w:val="00051AA5"/>
    <w:rsid w:val="00051D5F"/>
    <w:rsid w:val="00052263"/>
    <w:rsid w:val="00052328"/>
    <w:rsid w:val="00052636"/>
    <w:rsid w:val="000528C7"/>
    <w:rsid w:val="0005341B"/>
    <w:rsid w:val="000537D6"/>
    <w:rsid w:val="00053C75"/>
    <w:rsid w:val="00053FB4"/>
    <w:rsid w:val="000541EC"/>
    <w:rsid w:val="000548DE"/>
    <w:rsid w:val="00055451"/>
    <w:rsid w:val="00056DD7"/>
    <w:rsid w:val="00057302"/>
    <w:rsid w:val="00057319"/>
    <w:rsid w:val="00057B2E"/>
    <w:rsid w:val="00061631"/>
    <w:rsid w:val="00061846"/>
    <w:rsid w:val="000622E2"/>
    <w:rsid w:val="000643D1"/>
    <w:rsid w:val="000645A5"/>
    <w:rsid w:val="00064C64"/>
    <w:rsid w:val="000650BA"/>
    <w:rsid w:val="000651FF"/>
    <w:rsid w:val="0006621A"/>
    <w:rsid w:val="00066599"/>
    <w:rsid w:val="000667F0"/>
    <w:rsid w:val="000668F5"/>
    <w:rsid w:val="00067141"/>
    <w:rsid w:val="00067C10"/>
    <w:rsid w:val="000707ED"/>
    <w:rsid w:val="00071BA1"/>
    <w:rsid w:val="00071F38"/>
    <w:rsid w:val="00072DB0"/>
    <w:rsid w:val="00073268"/>
    <w:rsid w:val="00073C72"/>
    <w:rsid w:val="00074545"/>
    <w:rsid w:val="00074E51"/>
    <w:rsid w:val="0007562B"/>
    <w:rsid w:val="000764AF"/>
    <w:rsid w:val="000766E8"/>
    <w:rsid w:val="000767DA"/>
    <w:rsid w:val="00076B06"/>
    <w:rsid w:val="000775FC"/>
    <w:rsid w:val="000800F4"/>
    <w:rsid w:val="00080BE0"/>
    <w:rsid w:val="0008134D"/>
    <w:rsid w:val="000815F5"/>
    <w:rsid w:val="0008272E"/>
    <w:rsid w:val="0008370E"/>
    <w:rsid w:val="0008636A"/>
    <w:rsid w:val="0008700A"/>
    <w:rsid w:val="00090289"/>
    <w:rsid w:val="000903AA"/>
    <w:rsid w:val="000934FF"/>
    <w:rsid w:val="00093AED"/>
    <w:rsid w:val="00093EAD"/>
    <w:rsid w:val="00093F4B"/>
    <w:rsid w:val="000942B7"/>
    <w:rsid w:val="00095A51"/>
    <w:rsid w:val="00095F77"/>
    <w:rsid w:val="000964D4"/>
    <w:rsid w:val="0009717D"/>
    <w:rsid w:val="00097472"/>
    <w:rsid w:val="000A15A0"/>
    <w:rsid w:val="000A1CCD"/>
    <w:rsid w:val="000A1D6E"/>
    <w:rsid w:val="000A25D1"/>
    <w:rsid w:val="000A2FB3"/>
    <w:rsid w:val="000A325D"/>
    <w:rsid w:val="000A354B"/>
    <w:rsid w:val="000A3782"/>
    <w:rsid w:val="000A3DFD"/>
    <w:rsid w:val="000A527F"/>
    <w:rsid w:val="000A537A"/>
    <w:rsid w:val="000A5602"/>
    <w:rsid w:val="000A566A"/>
    <w:rsid w:val="000A689E"/>
    <w:rsid w:val="000A69B6"/>
    <w:rsid w:val="000A78E7"/>
    <w:rsid w:val="000A7BB2"/>
    <w:rsid w:val="000B0870"/>
    <w:rsid w:val="000B24E2"/>
    <w:rsid w:val="000B3823"/>
    <w:rsid w:val="000B3CE5"/>
    <w:rsid w:val="000B414C"/>
    <w:rsid w:val="000B471D"/>
    <w:rsid w:val="000B5B82"/>
    <w:rsid w:val="000B5D80"/>
    <w:rsid w:val="000B5EDC"/>
    <w:rsid w:val="000B6B5D"/>
    <w:rsid w:val="000B6FEE"/>
    <w:rsid w:val="000B7513"/>
    <w:rsid w:val="000C0EE6"/>
    <w:rsid w:val="000C140A"/>
    <w:rsid w:val="000C1B15"/>
    <w:rsid w:val="000C3530"/>
    <w:rsid w:val="000C376B"/>
    <w:rsid w:val="000C3E81"/>
    <w:rsid w:val="000C3F15"/>
    <w:rsid w:val="000C5AF1"/>
    <w:rsid w:val="000C6A3F"/>
    <w:rsid w:val="000C6C97"/>
    <w:rsid w:val="000C71C7"/>
    <w:rsid w:val="000C7F07"/>
    <w:rsid w:val="000D1D4C"/>
    <w:rsid w:val="000D254A"/>
    <w:rsid w:val="000D3F25"/>
    <w:rsid w:val="000D6A31"/>
    <w:rsid w:val="000E1288"/>
    <w:rsid w:val="000E2037"/>
    <w:rsid w:val="000E2129"/>
    <w:rsid w:val="000E294E"/>
    <w:rsid w:val="000E2B5D"/>
    <w:rsid w:val="000E3EE0"/>
    <w:rsid w:val="000E452D"/>
    <w:rsid w:val="000E4E4E"/>
    <w:rsid w:val="000E4E8F"/>
    <w:rsid w:val="000E6DA2"/>
    <w:rsid w:val="000E70EF"/>
    <w:rsid w:val="000F1417"/>
    <w:rsid w:val="000F2B9E"/>
    <w:rsid w:val="000F4493"/>
    <w:rsid w:val="000F4527"/>
    <w:rsid w:val="000F4F29"/>
    <w:rsid w:val="000F5AF2"/>
    <w:rsid w:val="000F5E29"/>
    <w:rsid w:val="000F6831"/>
    <w:rsid w:val="000F7431"/>
    <w:rsid w:val="001001F9"/>
    <w:rsid w:val="00101300"/>
    <w:rsid w:val="00101E71"/>
    <w:rsid w:val="001026D2"/>
    <w:rsid w:val="001058D2"/>
    <w:rsid w:val="00105FEF"/>
    <w:rsid w:val="001060A8"/>
    <w:rsid w:val="00106C56"/>
    <w:rsid w:val="001100B3"/>
    <w:rsid w:val="001101C0"/>
    <w:rsid w:val="001102AC"/>
    <w:rsid w:val="001125DD"/>
    <w:rsid w:val="00112864"/>
    <w:rsid w:val="001133F5"/>
    <w:rsid w:val="001139AE"/>
    <w:rsid w:val="00114032"/>
    <w:rsid w:val="001144CB"/>
    <w:rsid w:val="0011582E"/>
    <w:rsid w:val="00115C29"/>
    <w:rsid w:val="00115E3E"/>
    <w:rsid w:val="00116D77"/>
    <w:rsid w:val="00117605"/>
    <w:rsid w:val="001179C5"/>
    <w:rsid w:val="001204F2"/>
    <w:rsid w:val="0012070A"/>
    <w:rsid w:val="00121C07"/>
    <w:rsid w:val="00122274"/>
    <w:rsid w:val="00122A8A"/>
    <w:rsid w:val="00123149"/>
    <w:rsid w:val="00124A8A"/>
    <w:rsid w:val="00125C9C"/>
    <w:rsid w:val="00126018"/>
    <w:rsid w:val="00126B58"/>
    <w:rsid w:val="0012745C"/>
    <w:rsid w:val="00131680"/>
    <w:rsid w:val="00131B3B"/>
    <w:rsid w:val="00132F0D"/>
    <w:rsid w:val="00132FD0"/>
    <w:rsid w:val="00133879"/>
    <w:rsid w:val="00133914"/>
    <w:rsid w:val="00134704"/>
    <w:rsid w:val="00134A5A"/>
    <w:rsid w:val="00135367"/>
    <w:rsid w:val="00135A99"/>
    <w:rsid w:val="00135F16"/>
    <w:rsid w:val="001364D0"/>
    <w:rsid w:val="001374E4"/>
    <w:rsid w:val="00137848"/>
    <w:rsid w:val="0014058D"/>
    <w:rsid w:val="001407A5"/>
    <w:rsid w:val="0014085F"/>
    <w:rsid w:val="00140EB3"/>
    <w:rsid w:val="00141433"/>
    <w:rsid w:val="00141980"/>
    <w:rsid w:val="0014240D"/>
    <w:rsid w:val="0014272E"/>
    <w:rsid w:val="00143C48"/>
    <w:rsid w:val="00144761"/>
    <w:rsid w:val="00144A01"/>
    <w:rsid w:val="00146338"/>
    <w:rsid w:val="001471DF"/>
    <w:rsid w:val="00147231"/>
    <w:rsid w:val="00147B73"/>
    <w:rsid w:val="00150BC9"/>
    <w:rsid w:val="001512E4"/>
    <w:rsid w:val="001522E9"/>
    <w:rsid w:val="00152A59"/>
    <w:rsid w:val="00153065"/>
    <w:rsid w:val="00153C9C"/>
    <w:rsid w:val="001544AF"/>
    <w:rsid w:val="00154689"/>
    <w:rsid w:val="0015477A"/>
    <w:rsid w:val="00156833"/>
    <w:rsid w:val="001569F3"/>
    <w:rsid w:val="0015731D"/>
    <w:rsid w:val="001575ED"/>
    <w:rsid w:val="00160FD5"/>
    <w:rsid w:val="0016146B"/>
    <w:rsid w:val="00162095"/>
    <w:rsid w:val="00162476"/>
    <w:rsid w:val="00162A32"/>
    <w:rsid w:val="0016381E"/>
    <w:rsid w:val="00164156"/>
    <w:rsid w:val="00164CBD"/>
    <w:rsid w:val="001652AE"/>
    <w:rsid w:val="00167538"/>
    <w:rsid w:val="0016781C"/>
    <w:rsid w:val="00171F66"/>
    <w:rsid w:val="00172353"/>
    <w:rsid w:val="00172C84"/>
    <w:rsid w:val="00173417"/>
    <w:rsid w:val="00174B46"/>
    <w:rsid w:val="00175D60"/>
    <w:rsid w:val="001776A9"/>
    <w:rsid w:val="00180E24"/>
    <w:rsid w:val="00181A67"/>
    <w:rsid w:val="00182749"/>
    <w:rsid w:val="001830D4"/>
    <w:rsid w:val="00184126"/>
    <w:rsid w:val="00184547"/>
    <w:rsid w:val="001846EA"/>
    <w:rsid w:val="00185D71"/>
    <w:rsid w:val="001860C2"/>
    <w:rsid w:val="0018629A"/>
    <w:rsid w:val="0018721E"/>
    <w:rsid w:val="00187BA4"/>
    <w:rsid w:val="001907C6"/>
    <w:rsid w:val="00190999"/>
    <w:rsid w:val="00190B77"/>
    <w:rsid w:val="00190C2A"/>
    <w:rsid w:val="00191172"/>
    <w:rsid w:val="00191489"/>
    <w:rsid w:val="00191538"/>
    <w:rsid w:val="00191787"/>
    <w:rsid w:val="00191BDB"/>
    <w:rsid w:val="00192E81"/>
    <w:rsid w:val="00192F05"/>
    <w:rsid w:val="00193165"/>
    <w:rsid w:val="00193D8A"/>
    <w:rsid w:val="00193E6E"/>
    <w:rsid w:val="00193EDC"/>
    <w:rsid w:val="00194A12"/>
    <w:rsid w:val="00194AD4"/>
    <w:rsid w:val="00194B51"/>
    <w:rsid w:val="00194DA7"/>
    <w:rsid w:val="00195534"/>
    <w:rsid w:val="001972F0"/>
    <w:rsid w:val="00197317"/>
    <w:rsid w:val="001979EC"/>
    <w:rsid w:val="00197E43"/>
    <w:rsid w:val="00197E96"/>
    <w:rsid w:val="001A0D90"/>
    <w:rsid w:val="001A21B6"/>
    <w:rsid w:val="001A29CB"/>
    <w:rsid w:val="001A2FCE"/>
    <w:rsid w:val="001A3BBA"/>
    <w:rsid w:val="001A4649"/>
    <w:rsid w:val="001A47C6"/>
    <w:rsid w:val="001A4AC9"/>
    <w:rsid w:val="001A4FC7"/>
    <w:rsid w:val="001A6BB5"/>
    <w:rsid w:val="001A6C57"/>
    <w:rsid w:val="001A79CE"/>
    <w:rsid w:val="001A7BB9"/>
    <w:rsid w:val="001B1124"/>
    <w:rsid w:val="001B2019"/>
    <w:rsid w:val="001B20C1"/>
    <w:rsid w:val="001B24D1"/>
    <w:rsid w:val="001B37CE"/>
    <w:rsid w:val="001B3B1C"/>
    <w:rsid w:val="001B41CA"/>
    <w:rsid w:val="001B6931"/>
    <w:rsid w:val="001B6C53"/>
    <w:rsid w:val="001B7685"/>
    <w:rsid w:val="001B7A45"/>
    <w:rsid w:val="001B7AE6"/>
    <w:rsid w:val="001B7D43"/>
    <w:rsid w:val="001B7FA0"/>
    <w:rsid w:val="001C0509"/>
    <w:rsid w:val="001C103A"/>
    <w:rsid w:val="001C1102"/>
    <w:rsid w:val="001C3AD2"/>
    <w:rsid w:val="001C3AFA"/>
    <w:rsid w:val="001C3DE8"/>
    <w:rsid w:val="001C3F7F"/>
    <w:rsid w:val="001C40D4"/>
    <w:rsid w:val="001C41F3"/>
    <w:rsid w:val="001C43DF"/>
    <w:rsid w:val="001C5102"/>
    <w:rsid w:val="001C5381"/>
    <w:rsid w:val="001C6F55"/>
    <w:rsid w:val="001C7872"/>
    <w:rsid w:val="001D0567"/>
    <w:rsid w:val="001D0DFB"/>
    <w:rsid w:val="001D24E7"/>
    <w:rsid w:val="001D3469"/>
    <w:rsid w:val="001D3574"/>
    <w:rsid w:val="001D46FB"/>
    <w:rsid w:val="001D4B35"/>
    <w:rsid w:val="001D5E6C"/>
    <w:rsid w:val="001D7719"/>
    <w:rsid w:val="001E12F6"/>
    <w:rsid w:val="001E14F0"/>
    <w:rsid w:val="001E1B94"/>
    <w:rsid w:val="001E1F3E"/>
    <w:rsid w:val="001E212B"/>
    <w:rsid w:val="001E21D7"/>
    <w:rsid w:val="001E2954"/>
    <w:rsid w:val="001E3A00"/>
    <w:rsid w:val="001E5712"/>
    <w:rsid w:val="001E5733"/>
    <w:rsid w:val="001E6991"/>
    <w:rsid w:val="001E7AB1"/>
    <w:rsid w:val="001F0B0D"/>
    <w:rsid w:val="001F2C37"/>
    <w:rsid w:val="001F5303"/>
    <w:rsid w:val="001F5FA9"/>
    <w:rsid w:val="001F63FE"/>
    <w:rsid w:val="001F72F6"/>
    <w:rsid w:val="00200230"/>
    <w:rsid w:val="0020042F"/>
    <w:rsid w:val="002007D3"/>
    <w:rsid w:val="002010D9"/>
    <w:rsid w:val="002022BD"/>
    <w:rsid w:val="002054FB"/>
    <w:rsid w:val="00205A45"/>
    <w:rsid w:val="00205BAC"/>
    <w:rsid w:val="00206DDD"/>
    <w:rsid w:val="002134DD"/>
    <w:rsid w:val="00213892"/>
    <w:rsid w:val="00214EBC"/>
    <w:rsid w:val="002157FE"/>
    <w:rsid w:val="00215EFE"/>
    <w:rsid w:val="00220263"/>
    <w:rsid w:val="002209FB"/>
    <w:rsid w:val="002214D4"/>
    <w:rsid w:val="002218C4"/>
    <w:rsid w:val="00221B55"/>
    <w:rsid w:val="00222F8C"/>
    <w:rsid w:val="002235D8"/>
    <w:rsid w:val="00224201"/>
    <w:rsid w:val="0022432C"/>
    <w:rsid w:val="00224436"/>
    <w:rsid w:val="00224865"/>
    <w:rsid w:val="00225526"/>
    <w:rsid w:val="002264B1"/>
    <w:rsid w:val="0022689A"/>
    <w:rsid w:val="0022719C"/>
    <w:rsid w:val="00227C8E"/>
    <w:rsid w:val="00227E44"/>
    <w:rsid w:val="002303C4"/>
    <w:rsid w:val="00230428"/>
    <w:rsid w:val="00230882"/>
    <w:rsid w:val="00230CA3"/>
    <w:rsid w:val="00230F26"/>
    <w:rsid w:val="00231BCC"/>
    <w:rsid w:val="002320A7"/>
    <w:rsid w:val="00232D13"/>
    <w:rsid w:val="00232FC9"/>
    <w:rsid w:val="002343B6"/>
    <w:rsid w:val="002356D2"/>
    <w:rsid w:val="00235B4C"/>
    <w:rsid w:val="00236BAF"/>
    <w:rsid w:val="00237604"/>
    <w:rsid w:val="002377BE"/>
    <w:rsid w:val="00237F48"/>
    <w:rsid w:val="00240C26"/>
    <w:rsid w:val="002410E6"/>
    <w:rsid w:val="0024159E"/>
    <w:rsid w:val="00243354"/>
    <w:rsid w:val="0024352E"/>
    <w:rsid w:val="0024370F"/>
    <w:rsid w:val="00243769"/>
    <w:rsid w:val="002443A4"/>
    <w:rsid w:val="00245943"/>
    <w:rsid w:val="002461F7"/>
    <w:rsid w:val="0024634D"/>
    <w:rsid w:val="002507C6"/>
    <w:rsid w:val="00250822"/>
    <w:rsid w:val="00251056"/>
    <w:rsid w:val="0025129E"/>
    <w:rsid w:val="00251366"/>
    <w:rsid w:val="0025136B"/>
    <w:rsid w:val="00251CF0"/>
    <w:rsid w:val="00252EBC"/>
    <w:rsid w:val="002531F2"/>
    <w:rsid w:val="0025322C"/>
    <w:rsid w:val="00254160"/>
    <w:rsid w:val="00254B80"/>
    <w:rsid w:val="00255606"/>
    <w:rsid w:val="00256AF9"/>
    <w:rsid w:val="002604A3"/>
    <w:rsid w:val="002612D0"/>
    <w:rsid w:val="00261F67"/>
    <w:rsid w:val="0026246C"/>
    <w:rsid w:val="002648F1"/>
    <w:rsid w:val="00264BA6"/>
    <w:rsid w:val="00267939"/>
    <w:rsid w:val="00270F50"/>
    <w:rsid w:val="00272A0D"/>
    <w:rsid w:val="0027339C"/>
    <w:rsid w:val="002737B7"/>
    <w:rsid w:val="00273BE4"/>
    <w:rsid w:val="0027442E"/>
    <w:rsid w:val="00275AE3"/>
    <w:rsid w:val="00276C31"/>
    <w:rsid w:val="00277000"/>
    <w:rsid w:val="002770FF"/>
    <w:rsid w:val="00277566"/>
    <w:rsid w:val="0027790E"/>
    <w:rsid w:val="00277D45"/>
    <w:rsid w:val="002800F5"/>
    <w:rsid w:val="002817D8"/>
    <w:rsid w:val="00282610"/>
    <w:rsid w:val="00284010"/>
    <w:rsid w:val="00284C3F"/>
    <w:rsid w:val="00284E31"/>
    <w:rsid w:val="00285AB6"/>
    <w:rsid w:val="00285E66"/>
    <w:rsid w:val="00286EF4"/>
    <w:rsid w:val="002871D0"/>
    <w:rsid w:val="00287EFC"/>
    <w:rsid w:val="00292922"/>
    <w:rsid w:val="00292B4F"/>
    <w:rsid w:val="00293025"/>
    <w:rsid w:val="00293968"/>
    <w:rsid w:val="0029488A"/>
    <w:rsid w:val="00295ACB"/>
    <w:rsid w:val="0029674B"/>
    <w:rsid w:val="0029776B"/>
    <w:rsid w:val="00297857"/>
    <w:rsid w:val="00297BBC"/>
    <w:rsid w:val="002A0C77"/>
    <w:rsid w:val="002A1292"/>
    <w:rsid w:val="002A1766"/>
    <w:rsid w:val="002A3316"/>
    <w:rsid w:val="002A4713"/>
    <w:rsid w:val="002A48C3"/>
    <w:rsid w:val="002A51BC"/>
    <w:rsid w:val="002A6DCD"/>
    <w:rsid w:val="002A72DE"/>
    <w:rsid w:val="002A7A9B"/>
    <w:rsid w:val="002B26D9"/>
    <w:rsid w:val="002B2965"/>
    <w:rsid w:val="002B29E5"/>
    <w:rsid w:val="002B3B99"/>
    <w:rsid w:val="002B433B"/>
    <w:rsid w:val="002B457A"/>
    <w:rsid w:val="002B4A71"/>
    <w:rsid w:val="002B4B51"/>
    <w:rsid w:val="002B7A9A"/>
    <w:rsid w:val="002C057C"/>
    <w:rsid w:val="002C07D3"/>
    <w:rsid w:val="002C0802"/>
    <w:rsid w:val="002C2FA7"/>
    <w:rsid w:val="002C3B81"/>
    <w:rsid w:val="002C3F4D"/>
    <w:rsid w:val="002C428A"/>
    <w:rsid w:val="002C4395"/>
    <w:rsid w:val="002C43FF"/>
    <w:rsid w:val="002C4E72"/>
    <w:rsid w:val="002C5544"/>
    <w:rsid w:val="002C5815"/>
    <w:rsid w:val="002C5C6D"/>
    <w:rsid w:val="002C60D2"/>
    <w:rsid w:val="002C61CC"/>
    <w:rsid w:val="002C68ED"/>
    <w:rsid w:val="002C6AD3"/>
    <w:rsid w:val="002C7534"/>
    <w:rsid w:val="002D0273"/>
    <w:rsid w:val="002D04BE"/>
    <w:rsid w:val="002D0A6B"/>
    <w:rsid w:val="002D0F21"/>
    <w:rsid w:val="002D15F8"/>
    <w:rsid w:val="002D4122"/>
    <w:rsid w:val="002D4BC1"/>
    <w:rsid w:val="002D5BEC"/>
    <w:rsid w:val="002D600E"/>
    <w:rsid w:val="002D60F6"/>
    <w:rsid w:val="002D6538"/>
    <w:rsid w:val="002E08B2"/>
    <w:rsid w:val="002E16A8"/>
    <w:rsid w:val="002E2F3F"/>
    <w:rsid w:val="002E4742"/>
    <w:rsid w:val="002E567B"/>
    <w:rsid w:val="002E62EF"/>
    <w:rsid w:val="002E6601"/>
    <w:rsid w:val="002E6B12"/>
    <w:rsid w:val="002F0CD0"/>
    <w:rsid w:val="002F1F73"/>
    <w:rsid w:val="002F2CF3"/>
    <w:rsid w:val="002F2EFC"/>
    <w:rsid w:val="002F3379"/>
    <w:rsid w:val="002F35BB"/>
    <w:rsid w:val="002F525D"/>
    <w:rsid w:val="002F58B4"/>
    <w:rsid w:val="002F5973"/>
    <w:rsid w:val="002F6993"/>
    <w:rsid w:val="002F7EB0"/>
    <w:rsid w:val="003007F4"/>
    <w:rsid w:val="00301D25"/>
    <w:rsid w:val="00302F70"/>
    <w:rsid w:val="00304860"/>
    <w:rsid w:val="003104AF"/>
    <w:rsid w:val="0031083C"/>
    <w:rsid w:val="0031148D"/>
    <w:rsid w:val="00312F6D"/>
    <w:rsid w:val="00313B71"/>
    <w:rsid w:val="0031535D"/>
    <w:rsid w:val="0031571F"/>
    <w:rsid w:val="00315884"/>
    <w:rsid w:val="0031667D"/>
    <w:rsid w:val="003166CA"/>
    <w:rsid w:val="00316918"/>
    <w:rsid w:val="0032067D"/>
    <w:rsid w:val="003214CD"/>
    <w:rsid w:val="00322EC6"/>
    <w:rsid w:val="00322FB1"/>
    <w:rsid w:val="003233ED"/>
    <w:rsid w:val="0032394B"/>
    <w:rsid w:val="00324398"/>
    <w:rsid w:val="003251C0"/>
    <w:rsid w:val="003266AE"/>
    <w:rsid w:val="00327CE7"/>
    <w:rsid w:val="00327DA9"/>
    <w:rsid w:val="00330454"/>
    <w:rsid w:val="003306C4"/>
    <w:rsid w:val="003310C5"/>
    <w:rsid w:val="0033144E"/>
    <w:rsid w:val="00331E68"/>
    <w:rsid w:val="00332F35"/>
    <w:rsid w:val="00333AFC"/>
    <w:rsid w:val="00333F7B"/>
    <w:rsid w:val="0033406C"/>
    <w:rsid w:val="00335749"/>
    <w:rsid w:val="00335CCC"/>
    <w:rsid w:val="003362E0"/>
    <w:rsid w:val="00336829"/>
    <w:rsid w:val="00336C78"/>
    <w:rsid w:val="00336C98"/>
    <w:rsid w:val="00337173"/>
    <w:rsid w:val="00337428"/>
    <w:rsid w:val="00341BEE"/>
    <w:rsid w:val="00341F9E"/>
    <w:rsid w:val="00342EBF"/>
    <w:rsid w:val="003442A1"/>
    <w:rsid w:val="00344566"/>
    <w:rsid w:val="0034466B"/>
    <w:rsid w:val="00344F36"/>
    <w:rsid w:val="00345552"/>
    <w:rsid w:val="00346043"/>
    <w:rsid w:val="00346313"/>
    <w:rsid w:val="0034635F"/>
    <w:rsid w:val="00350EDF"/>
    <w:rsid w:val="00351FC3"/>
    <w:rsid w:val="00352E27"/>
    <w:rsid w:val="00352FED"/>
    <w:rsid w:val="00353390"/>
    <w:rsid w:val="00353976"/>
    <w:rsid w:val="00353BF6"/>
    <w:rsid w:val="00353CF2"/>
    <w:rsid w:val="00354748"/>
    <w:rsid w:val="00354754"/>
    <w:rsid w:val="00354BA7"/>
    <w:rsid w:val="00355C65"/>
    <w:rsid w:val="00355D8F"/>
    <w:rsid w:val="0035722A"/>
    <w:rsid w:val="00357A4E"/>
    <w:rsid w:val="0036066C"/>
    <w:rsid w:val="003629BC"/>
    <w:rsid w:val="00362ADB"/>
    <w:rsid w:val="003635E6"/>
    <w:rsid w:val="00364B59"/>
    <w:rsid w:val="00365524"/>
    <w:rsid w:val="003659A2"/>
    <w:rsid w:val="003659A6"/>
    <w:rsid w:val="003667B9"/>
    <w:rsid w:val="003670D8"/>
    <w:rsid w:val="00367487"/>
    <w:rsid w:val="00367651"/>
    <w:rsid w:val="003678B4"/>
    <w:rsid w:val="00367C00"/>
    <w:rsid w:val="00370832"/>
    <w:rsid w:val="00370A12"/>
    <w:rsid w:val="00371282"/>
    <w:rsid w:val="0037247B"/>
    <w:rsid w:val="00372C61"/>
    <w:rsid w:val="00372FB6"/>
    <w:rsid w:val="0037372F"/>
    <w:rsid w:val="00373C43"/>
    <w:rsid w:val="00377C24"/>
    <w:rsid w:val="003801C2"/>
    <w:rsid w:val="00380322"/>
    <w:rsid w:val="00380A37"/>
    <w:rsid w:val="0038158A"/>
    <w:rsid w:val="003840B4"/>
    <w:rsid w:val="00386036"/>
    <w:rsid w:val="0038659A"/>
    <w:rsid w:val="003865AD"/>
    <w:rsid w:val="003867B2"/>
    <w:rsid w:val="00387610"/>
    <w:rsid w:val="00391231"/>
    <w:rsid w:val="00391C75"/>
    <w:rsid w:val="0039223C"/>
    <w:rsid w:val="00392A8A"/>
    <w:rsid w:val="0039352E"/>
    <w:rsid w:val="003937C8"/>
    <w:rsid w:val="00393842"/>
    <w:rsid w:val="00393DCB"/>
    <w:rsid w:val="00393FA4"/>
    <w:rsid w:val="00394E47"/>
    <w:rsid w:val="003950AF"/>
    <w:rsid w:val="003960A9"/>
    <w:rsid w:val="003978AE"/>
    <w:rsid w:val="003A0256"/>
    <w:rsid w:val="003A0327"/>
    <w:rsid w:val="003A18EC"/>
    <w:rsid w:val="003A6667"/>
    <w:rsid w:val="003A7F3B"/>
    <w:rsid w:val="003B12F0"/>
    <w:rsid w:val="003B158D"/>
    <w:rsid w:val="003B1864"/>
    <w:rsid w:val="003B396F"/>
    <w:rsid w:val="003B3C98"/>
    <w:rsid w:val="003B5568"/>
    <w:rsid w:val="003B5AB4"/>
    <w:rsid w:val="003B603E"/>
    <w:rsid w:val="003B6820"/>
    <w:rsid w:val="003B759B"/>
    <w:rsid w:val="003B7650"/>
    <w:rsid w:val="003C1686"/>
    <w:rsid w:val="003C1808"/>
    <w:rsid w:val="003C20A2"/>
    <w:rsid w:val="003C2FB7"/>
    <w:rsid w:val="003C301B"/>
    <w:rsid w:val="003C367B"/>
    <w:rsid w:val="003C3C38"/>
    <w:rsid w:val="003C4765"/>
    <w:rsid w:val="003C5C17"/>
    <w:rsid w:val="003C5E8A"/>
    <w:rsid w:val="003C6A82"/>
    <w:rsid w:val="003C6D11"/>
    <w:rsid w:val="003C75AA"/>
    <w:rsid w:val="003C775B"/>
    <w:rsid w:val="003C79B1"/>
    <w:rsid w:val="003D018D"/>
    <w:rsid w:val="003D253D"/>
    <w:rsid w:val="003D365F"/>
    <w:rsid w:val="003D3A09"/>
    <w:rsid w:val="003D426E"/>
    <w:rsid w:val="003D472D"/>
    <w:rsid w:val="003D5359"/>
    <w:rsid w:val="003D5455"/>
    <w:rsid w:val="003D58E9"/>
    <w:rsid w:val="003D59E2"/>
    <w:rsid w:val="003D68DA"/>
    <w:rsid w:val="003D725C"/>
    <w:rsid w:val="003D75E4"/>
    <w:rsid w:val="003D75EB"/>
    <w:rsid w:val="003D7E47"/>
    <w:rsid w:val="003E129E"/>
    <w:rsid w:val="003E12DA"/>
    <w:rsid w:val="003E149C"/>
    <w:rsid w:val="003E2604"/>
    <w:rsid w:val="003E2DAB"/>
    <w:rsid w:val="003E3994"/>
    <w:rsid w:val="003E3D20"/>
    <w:rsid w:val="003E44F3"/>
    <w:rsid w:val="003E49F6"/>
    <w:rsid w:val="003E53A3"/>
    <w:rsid w:val="003E546E"/>
    <w:rsid w:val="003E5582"/>
    <w:rsid w:val="003E5CD0"/>
    <w:rsid w:val="003F0D36"/>
    <w:rsid w:val="003F5062"/>
    <w:rsid w:val="003F50DF"/>
    <w:rsid w:val="003F5300"/>
    <w:rsid w:val="003F6350"/>
    <w:rsid w:val="003F665C"/>
    <w:rsid w:val="003F6C17"/>
    <w:rsid w:val="003F7087"/>
    <w:rsid w:val="003F72B0"/>
    <w:rsid w:val="003F7622"/>
    <w:rsid w:val="004010D5"/>
    <w:rsid w:val="00401562"/>
    <w:rsid w:val="004016F9"/>
    <w:rsid w:val="004021E4"/>
    <w:rsid w:val="00402C11"/>
    <w:rsid w:val="00403F01"/>
    <w:rsid w:val="00405478"/>
    <w:rsid w:val="004074A8"/>
    <w:rsid w:val="004077BC"/>
    <w:rsid w:val="0040786A"/>
    <w:rsid w:val="00410184"/>
    <w:rsid w:val="00411007"/>
    <w:rsid w:val="0041182B"/>
    <w:rsid w:val="00411BCE"/>
    <w:rsid w:val="00411C13"/>
    <w:rsid w:val="00412489"/>
    <w:rsid w:val="00412598"/>
    <w:rsid w:val="00413E1A"/>
    <w:rsid w:val="00415790"/>
    <w:rsid w:val="00416055"/>
    <w:rsid w:val="00416253"/>
    <w:rsid w:val="00416912"/>
    <w:rsid w:val="00416E5A"/>
    <w:rsid w:val="00417D1A"/>
    <w:rsid w:val="00420CE1"/>
    <w:rsid w:val="00423062"/>
    <w:rsid w:val="00423709"/>
    <w:rsid w:val="00423AF7"/>
    <w:rsid w:val="0042467B"/>
    <w:rsid w:val="00424F46"/>
    <w:rsid w:val="00425363"/>
    <w:rsid w:val="00426537"/>
    <w:rsid w:val="004277FC"/>
    <w:rsid w:val="00431246"/>
    <w:rsid w:val="00431713"/>
    <w:rsid w:val="00432DDD"/>
    <w:rsid w:val="0043377F"/>
    <w:rsid w:val="004337CC"/>
    <w:rsid w:val="00434784"/>
    <w:rsid w:val="00435DF0"/>
    <w:rsid w:val="0043617E"/>
    <w:rsid w:val="004369B2"/>
    <w:rsid w:val="004372AB"/>
    <w:rsid w:val="00440226"/>
    <w:rsid w:val="00440AD4"/>
    <w:rsid w:val="00440AE2"/>
    <w:rsid w:val="00440E25"/>
    <w:rsid w:val="004412D8"/>
    <w:rsid w:val="0044233A"/>
    <w:rsid w:val="004424D0"/>
    <w:rsid w:val="00442AFC"/>
    <w:rsid w:val="00442B74"/>
    <w:rsid w:val="004438AF"/>
    <w:rsid w:val="004439D0"/>
    <w:rsid w:val="00445E73"/>
    <w:rsid w:val="004461A2"/>
    <w:rsid w:val="00446384"/>
    <w:rsid w:val="00446A1B"/>
    <w:rsid w:val="00447EE0"/>
    <w:rsid w:val="00451361"/>
    <w:rsid w:val="00451FDC"/>
    <w:rsid w:val="004521F6"/>
    <w:rsid w:val="004526BF"/>
    <w:rsid w:val="004527B3"/>
    <w:rsid w:val="00452FE0"/>
    <w:rsid w:val="0045518D"/>
    <w:rsid w:val="00456484"/>
    <w:rsid w:val="00461E13"/>
    <w:rsid w:val="00462126"/>
    <w:rsid w:val="00462254"/>
    <w:rsid w:val="004649AB"/>
    <w:rsid w:val="00464C39"/>
    <w:rsid w:val="00465013"/>
    <w:rsid w:val="0046698E"/>
    <w:rsid w:val="00466E19"/>
    <w:rsid w:val="00470EDA"/>
    <w:rsid w:val="004711B6"/>
    <w:rsid w:val="00471EF1"/>
    <w:rsid w:val="004720F7"/>
    <w:rsid w:val="00472115"/>
    <w:rsid w:val="004732F8"/>
    <w:rsid w:val="00475AB1"/>
    <w:rsid w:val="0047619D"/>
    <w:rsid w:val="0047656A"/>
    <w:rsid w:val="00477951"/>
    <w:rsid w:val="00477A8E"/>
    <w:rsid w:val="00477D97"/>
    <w:rsid w:val="00480157"/>
    <w:rsid w:val="00481C57"/>
    <w:rsid w:val="00482D81"/>
    <w:rsid w:val="004831AE"/>
    <w:rsid w:val="00483F79"/>
    <w:rsid w:val="00484C6C"/>
    <w:rsid w:val="004855FE"/>
    <w:rsid w:val="00485D38"/>
    <w:rsid w:val="00490688"/>
    <w:rsid w:val="00490848"/>
    <w:rsid w:val="004912BD"/>
    <w:rsid w:val="004918DA"/>
    <w:rsid w:val="0049200B"/>
    <w:rsid w:val="00492497"/>
    <w:rsid w:val="00492802"/>
    <w:rsid w:val="004928B7"/>
    <w:rsid w:val="00493002"/>
    <w:rsid w:val="004938C6"/>
    <w:rsid w:val="004939EA"/>
    <w:rsid w:val="00494425"/>
    <w:rsid w:val="004955B5"/>
    <w:rsid w:val="0049603A"/>
    <w:rsid w:val="004961E8"/>
    <w:rsid w:val="004972F2"/>
    <w:rsid w:val="004A0DD2"/>
    <w:rsid w:val="004A16D3"/>
    <w:rsid w:val="004A1CC2"/>
    <w:rsid w:val="004A5CA3"/>
    <w:rsid w:val="004A5DEC"/>
    <w:rsid w:val="004A5F2D"/>
    <w:rsid w:val="004A6261"/>
    <w:rsid w:val="004A63E1"/>
    <w:rsid w:val="004A6A56"/>
    <w:rsid w:val="004A71B9"/>
    <w:rsid w:val="004A7DCE"/>
    <w:rsid w:val="004B01B0"/>
    <w:rsid w:val="004B1148"/>
    <w:rsid w:val="004B12EF"/>
    <w:rsid w:val="004B151A"/>
    <w:rsid w:val="004B1DD2"/>
    <w:rsid w:val="004B2430"/>
    <w:rsid w:val="004B304A"/>
    <w:rsid w:val="004B3F97"/>
    <w:rsid w:val="004B63CD"/>
    <w:rsid w:val="004B63E1"/>
    <w:rsid w:val="004C10B5"/>
    <w:rsid w:val="004C12A4"/>
    <w:rsid w:val="004C1574"/>
    <w:rsid w:val="004C28C7"/>
    <w:rsid w:val="004C4EDD"/>
    <w:rsid w:val="004C53A0"/>
    <w:rsid w:val="004C547D"/>
    <w:rsid w:val="004C65D6"/>
    <w:rsid w:val="004C6FA1"/>
    <w:rsid w:val="004D12C4"/>
    <w:rsid w:val="004D26C7"/>
    <w:rsid w:val="004D3D20"/>
    <w:rsid w:val="004D46E6"/>
    <w:rsid w:val="004D5240"/>
    <w:rsid w:val="004D572C"/>
    <w:rsid w:val="004D5865"/>
    <w:rsid w:val="004D6FFF"/>
    <w:rsid w:val="004D789D"/>
    <w:rsid w:val="004D7F30"/>
    <w:rsid w:val="004E01D5"/>
    <w:rsid w:val="004E041B"/>
    <w:rsid w:val="004E1405"/>
    <w:rsid w:val="004E42FE"/>
    <w:rsid w:val="004E5F13"/>
    <w:rsid w:val="004F07B9"/>
    <w:rsid w:val="004F08DA"/>
    <w:rsid w:val="004F0A6C"/>
    <w:rsid w:val="004F11B5"/>
    <w:rsid w:val="004F1707"/>
    <w:rsid w:val="004F2280"/>
    <w:rsid w:val="004F35A0"/>
    <w:rsid w:val="004F4A60"/>
    <w:rsid w:val="004F4F78"/>
    <w:rsid w:val="004F5048"/>
    <w:rsid w:val="004F558D"/>
    <w:rsid w:val="004F57C6"/>
    <w:rsid w:val="004F61D3"/>
    <w:rsid w:val="004F66C9"/>
    <w:rsid w:val="004F75C9"/>
    <w:rsid w:val="004F7D13"/>
    <w:rsid w:val="00500392"/>
    <w:rsid w:val="00500810"/>
    <w:rsid w:val="00500A27"/>
    <w:rsid w:val="00501603"/>
    <w:rsid w:val="00501F69"/>
    <w:rsid w:val="00502430"/>
    <w:rsid w:val="005024C9"/>
    <w:rsid w:val="00502A40"/>
    <w:rsid w:val="0050349F"/>
    <w:rsid w:val="005036AC"/>
    <w:rsid w:val="00503A36"/>
    <w:rsid w:val="00503B0F"/>
    <w:rsid w:val="00504AA8"/>
    <w:rsid w:val="005052E8"/>
    <w:rsid w:val="00505920"/>
    <w:rsid w:val="005059FA"/>
    <w:rsid w:val="00505EDE"/>
    <w:rsid w:val="005068E1"/>
    <w:rsid w:val="005079AB"/>
    <w:rsid w:val="005107C0"/>
    <w:rsid w:val="00511168"/>
    <w:rsid w:val="00511591"/>
    <w:rsid w:val="00511DD2"/>
    <w:rsid w:val="00512E98"/>
    <w:rsid w:val="00513C61"/>
    <w:rsid w:val="00514378"/>
    <w:rsid w:val="005160D1"/>
    <w:rsid w:val="00516C85"/>
    <w:rsid w:val="00520928"/>
    <w:rsid w:val="00520FDD"/>
    <w:rsid w:val="0052102C"/>
    <w:rsid w:val="0052167D"/>
    <w:rsid w:val="005217A4"/>
    <w:rsid w:val="00521DD1"/>
    <w:rsid w:val="00521F35"/>
    <w:rsid w:val="00522D01"/>
    <w:rsid w:val="00523D6E"/>
    <w:rsid w:val="0052472E"/>
    <w:rsid w:val="005250D8"/>
    <w:rsid w:val="005263A6"/>
    <w:rsid w:val="005263EF"/>
    <w:rsid w:val="005275EA"/>
    <w:rsid w:val="00527DAC"/>
    <w:rsid w:val="00532E0E"/>
    <w:rsid w:val="00534C01"/>
    <w:rsid w:val="00535F01"/>
    <w:rsid w:val="00537578"/>
    <w:rsid w:val="00540B0D"/>
    <w:rsid w:val="00541521"/>
    <w:rsid w:val="0054190D"/>
    <w:rsid w:val="0054228F"/>
    <w:rsid w:val="005422C5"/>
    <w:rsid w:val="00542C0F"/>
    <w:rsid w:val="00542D50"/>
    <w:rsid w:val="00544786"/>
    <w:rsid w:val="00545541"/>
    <w:rsid w:val="00545A9A"/>
    <w:rsid w:val="005467DA"/>
    <w:rsid w:val="0055049E"/>
    <w:rsid w:val="0055132C"/>
    <w:rsid w:val="005528CA"/>
    <w:rsid w:val="00552A65"/>
    <w:rsid w:val="00553141"/>
    <w:rsid w:val="00554277"/>
    <w:rsid w:val="00554CC3"/>
    <w:rsid w:val="00554F81"/>
    <w:rsid w:val="005551CE"/>
    <w:rsid w:val="0055597A"/>
    <w:rsid w:val="00555F1D"/>
    <w:rsid w:val="00556B03"/>
    <w:rsid w:val="0055725D"/>
    <w:rsid w:val="005574FE"/>
    <w:rsid w:val="0056063D"/>
    <w:rsid w:val="005617E4"/>
    <w:rsid w:val="00561994"/>
    <w:rsid w:val="0056220D"/>
    <w:rsid w:val="00562347"/>
    <w:rsid w:val="0056246E"/>
    <w:rsid w:val="0056267B"/>
    <w:rsid w:val="00564203"/>
    <w:rsid w:val="0056514D"/>
    <w:rsid w:val="00565B58"/>
    <w:rsid w:val="00565DE6"/>
    <w:rsid w:val="005665C1"/>
    <w:rsid w:val="005666B5"/>
    <w:rsid w:val="005667D4"/>
    <w:rsid w:val="00566C32"/>
    <w:rsid w:val="00566E12"/>
    <w:rsid w:val="00567398"/>
    <w:rsid w:val="005700F9"/>
    <w:rsid w:val="00570F87"/>
    <w:rsid w:val="00571C8B"/>
    <w:rsid w:val="0057441B"/>
    <w:rsid w:val="0057517C"/>
    <w:rsid w:val="0057624A"/>
    <w:rsid w:val="0057658B"/>
    <w:rsid w:val="0057663B"/>
    <w:rsid w:val="00577A6F"/>
    <w:rsid w:val="00577C86"/>
    <w:rsid w:val="00580024"/>
    <w:rsid w:val="00581104"/>
    <w:rsid w:val="00581E38"/>
    <w:rsid w:val="00582189"/>
    <w:rsid w:val="00582220"/>
    <w:rsid w:val="00582A22"/>
    <w:rsid w:val="00582D08"/>
    <w:rsid w:val="0058381E"/>
    <w:rsid w:val="00583FB7"/>
    <w:rsid w:val="005849BA"/>
    <w:rsid w:val="00584D19"/>
    <w:rsid w:val="00584E9F"/>
    <w:rsid w:val="00586F2C"/>
    <w:rsid w:val="00587F6C"/>
    <w:rsid w:val="00591E19"/>
    <w:rsid w:val="00591F82"/>
    <w:rsid w:val="00593830"/>
    <w:rsid w:val="00593938"/>
    <w:rsid w:val="00594291"/>
    <w:rsid w:val="005948BE"/>
    <w:rsid w:val="00594A5D"/>
    <w:rsid w:val="005952F7"/>
    <w:rsid w:val="0059562F"/>
    <w:rsid w:val="00595F14"/>
    <w:rsid w:val="00595F67"/>
    <w:rsid w:val="00596EB6"/>
    <w:rsid w:val="00597736"/>
    <w:rsid w:val="005A2B61"/>
    <w:rsid w:val="005A2BA8"/>
    <w:rsid w:val="005A3124"/>
    <w:rsid w:val="005A399F"/>
    <w:rsid w:val="005A45CA"/>
    <w:rsid w:val="005A523C"/>
    <w:rsid w:val="005A596C"/>
    <w:rsid w:val="005A612E"/>
    <w:rsid w:val="005A74C8"/>
    <w:rsid w:val="005B1AB6"/>
    <w:rsid w:val="005B3309"/>
    <w:rsid w:val="005B34D8"/>
    <w:rsid w:val="005B35A5"/>
    <w:rsid w:val="005B4910"/>
    <w:rsid w:val="005B5884"/>
    <w:rsid w:val="005B658A"/>
    <w:rsid w:val="005B686F"/>
    <w:rsid w:val="005B7D5B"/>
    <w:rsid w:val="005C117A"/>
    <w:rsid w:val="005C184A"/>
    <w:rsid w:val="005C1DA5"/>
    <w:rsid w:val="005C1E87"/>
    <w:rsid w:val="005C2396"/>
    <w:rsid w:val="005C29F8"/>
    <w:rsid w:val="005C39C7"/>
    <w:rsid w:val="005C40FC"/>
    <w:rsid w:val="005C70CA"/>
    <w:rsid w:val="005C731E"/>
    <w:rsid w:val="005C785C"/>
    <w:rsid w:val="005D0000"/>
    <w:rsid w:val="005D0381"/>
    <w:rsid w:val="005D040D"/>
    <w:rsid w:val="005D07E2"/>
    <w:rsid w:val="005D104B"/>
    <w:rsid w:val="005D1A6B"/>
    <w:rsid w:val="005D253B"/>
    <w:rsid w:val="005D258A"/>
    <w:rsid w:val="005D2705"/>
    <w:rsid w:val="005D29CA"/>
    <w:rsid w:val="005D2C76"/>
    <w:rsid w:val="005D30D2"/>
    <w:rsid w:val="005D452E"/>
    <w:rsid w:val="005D47A2"/>
    <w:rsid w:val="005D4E69"/>
    <w:rsid w:val="005D591F"/>
    <w:rsid w:val="005D6BD2"/>
    <w:rsid w:val="005D6D2D"/>
    <w:rsid w:val="005D6F9B"/>
    <w:rsid w:val="005D7F3E"/>
    <w:rsid w:val="005E1BDC"/>
    <w:rsid w:val="005E1F7E"/>
    <w:rsid w:val="005E2355"/>
    <w:rsid w:val="005E2770"/>
    <w:rsid w:val="005E3218"/>
    <w:rsid w:val="005E3EA6"/>
    <w:rsid w:val="005E497E"/>
    <w:rsid w:val="005E52BA"/>
    <w:rsid w:val="005E6608"/>
    <w:rsid w:val="005E6714"/>
    <w:rsid w:val="005E71E0"/>
    <w:rsid w:val="005E73CF"/>
    <w:rsid w:val="005F0460"/>
    <w:rsid w:val="005F0F09"/>
    <w:rsid w:val="005F1F62"/>
    <w:rsid w:val="005F3B2D"/>
    <w:rsid w:val="005F42C9"/>
    <w:rsid w:val="005F4D4B"/>
    <w:rsid w:val="005F645B"/>
    <w:rsid w:val="005F69EC"/>
    <w:rsid w:val="005F6F2F"/>
    <w:rsid w:val="005F7D2A"/>
    <w:rsid w:val="0060213F"/>
    <w:rsid w:val="006023E7"/>
    <w:rsid w:val="00602758"/>
    <w:rsid w:val="0060433F"/>
    <w:rsid w:val="0060454A"/>
    <w:rsid w:val="00605374"/>
    <w:rsid w:val="00605E16"/>
    <w:rsid w:val="00605E33"/>
    <w:rsid w:val="0060653F"/>
    <w:rsid w:val="006067F5"/>
    <w:rsid w:val="00606AED"/>
    <w:rsid w:val="0061025D"/>
    <w:rsid w:val="00610CD8"/>
    <w:rsid w:val="0061122A"/>
    <w:rsid w:val="00611859"/>
    <w:rsid w:val="006118D7"/>
    <w:rsid w:val="00612045"/>
    <w:rsid w:val="006121A4"/>
    <w:rsid w:val="006127EB"/>
    <w:rsid w:val="00614BCD"/>
    <w:rsid w:val="00616810"/>
    <w:rsid w:val="00617586"/>
    <w:rsid w:val="006175CA"/>
    <w:rsid w:val="00617F7F"/>
    <w:rsid w:val="006226CA"/>
    <w:rsid w:val="0062287A"/>
    <w:rsid w:val="00622CAA"/>
    <w:rsid w:val="006238D2"/>
    <w:rsid w:val="00623CD4"/>
    <w:rsid w:val="006253C3"/>
    <w:rsid w:val="006257FF"/>
    <w:rsid w:val="00625E56"/>
    <w:rsid w:val="00627E92"/>
    <w:rsid w:val="00630830"/>
    <w:rsid w:val="00630B2A"/>
    <w:rsid w:val="00633702"/>
    <w:rsid w:val="006358A3"/>
    <w:rsid w:val="006369D5"/>
    <w:rsid w:val="00637B79"/>
    <w:rsid w:val="006402B4"/>
    <w:rsid w:val="00641A92"/>
    <w:rsid w:val="00641CA3"/>
    <w:rsid w:val="006420EF"/>
    <w:rsid w:val="00642605"/>
    <w:rsid w:val="00642A3E"/>
    <w:rsid w:val="00642A41"/>
    <w:rsid w:val="0064377C"/>
    <w:rsid w:val="00643C04"/>
    <w:rsid w:val="00645344"/>
    <w:rsid w:val="006455C3"/>
    <w:rsid w:val="00646202"/>
    <w:rsid w:val="006473FA"/>
    <w:rsid w:val="006505CB"/>
    <w:rsid w:val="00652512"/>
    <w:rsid w:val="00652C21"/>
    <w:rsid w:val="00653844"/>
    <w:rsid w:val="0065428E"/>
    <w:rsid w:val="00654450"/>
    <w:rsid w:val="00654C81"/>
    <w:rsid w:val="0065593B"/>
    <w:rsid w:val="00656275"/>
    <w:rsid w:val="006569AE"/>
    <w:rsid w:val="00660507"/>
    <w:rsid w:val="006610CB"/>
    <w:rsid w:val="00661630"/>
    <w:rsid w:val="006619C5"/>
    <w:rsid w:val="00661E33"/>
    <w:rsid w:val="00662F1F"/>
    <w:rsid w:val="0066390D"/>
    <w:rsid w:val="00664B10"/>
    <w:rsid w:val="00664C52"/>
    <w:rsid w:val="00665D05"/>
    <w:rsid w:val="00665F77"/>
    <w:rsid w:val="00666559"/>
    <w:rsid w:val="00666645"/>
    <w:rsid w:val="006667F8"/>
    <w:rsid w:val="006668CF"/>
    <w:rsid w:val="00666EB5"/>
    <w:rsid w:val="006714CA"/>
    <w:rsid w:val="00672110"/>
    <w:rsid w:val="00672761"/>
    <w:rsid w:val="00672916"/>
    <w:rsid w:val="0067349B"/>
    <w:rsid w:val="00674FB3"/>
    <w:rsid w:val="00675994"/>
    <w:rsid w:val="00675CC2"/>
    <w:rsid w:val="00677B7F"/>
    <w:rsid w:val="00677FF1"/>
    <w:rsid w:val="00680B8C"/>
    <w:rsid w:val="0068208A"/>
    <w:rsid w:val="006831AE"/>
    <w:rsid w:val="00683AC2"/>
    <w:rsid w:val="00683D03"/>
    <w:rsid w:val="006841ED"/>
    <w:rsid w:val="006844AC"/>
    <w:rsid w:val="00684512"/>
    <w:rsid w:val="006852C5"/>
    <w:rsid w:val="00685B82"/>
    <w:rsid w:val="00685E6B"/>
    <w:rsid w:val="00687BFA"/>
    <w:rsid w:val="00687C10"/>
    <w:rsid w:val="0069085F"/>
    <w:rsid w:val="00690E03"/>
    <w:rsid w:val="00692149"/>
    <w:rsid w:val="006930CF"/>
    <w:rsid w:val="00693319"/>
    <w:rsid w:val="00693594"/>
    <w:rsid w:val="00694355"/>
    <w:rsid w:val="0069670A"/>
    <w:rsid w:val="00696F2B"/>
    <w:rsid w:val="00697E57"/>
    <w:rsid w:val="006A034E"/>
    <w:rsid w:val="006A0579"/>
    <w:rsid w:val="006A0C33"/>
    <w:rsid w:val="006A1493"/>
    <w:rsid w:val="006A1DB1"/>
    <w:rsid w:val="006A3F11"/>
    <w:rsid w:val="006A517B"/>
    <w:rsid w:val="006A5A26"/>
    <w:rsid w:val="006A5E50"/>
    <w:rsid w:val="006A5EFA"/>
    <w:rsid w:val="006A5F28"/>
    <w:rsid w:val="006A6530"/>
    <w:rsid w:val="006A6B76"/>
    <w:rsid w:val="006A6E63"/>
    <w:rsid w:val="006A7152"/>
    <w:rsid w:val="006A72C5"/>
    <w:rsid w:val="006B137D"/>
    <w:rsid w:val="006B1464"/>
    <w:rsid w:val="006B1AB7"/>
    <w:rsid w:val="006B1AFF"/>
    <w:rsid w:val="006B3DC0"/>
    <w:rsid w:val="006B419A"/>
    <w:rsid w:val="006B41E3"/>
    <w:rsid w:val="006B4558"/>
    <w:rsid w:val="006B4FA4"/>
    <w:rsid w:val="006B5477"/>
    <w:rsid w:val="006B5BE1"/>
    <w:rsid w:val="006B5DA0"/>
    <w:rsid w:val="006B6488"/>
    <w:rsid w:val="006C0624"/>
    <w:rsid w:val="006C064F"/>
    <w:rsid w:val="006C0F46"/>
    <w:rsid w:val="006C2E57"/>
    <w:rsid w:val="006C393F"/>
    <w:rsid w:val="006C5165"/>
    <w:rsid w:val="006C6D28"/>
    <w:rsid w:val="006C70D0"/>
    <w:rsid w:val="006D079C"/>
    <w:rsid w:val="006D34FE"/>
    <w:rsid w:val="006D3AB4"/>
    <w:rsid w:val="006D5694"/>
    <w:rsid w:val="006D5DF5"/>
    <w:rsid w:val="006D6515"/>
    <w:rsid w:val="006D65E1"/>
    <w:rsid w:val="006D6BE1"/>
    <w:rsid w:val="006D747B"/>
    <w:rsid w:val="006D7A48"/>
    <w:rsid w:val="006D7D44"/>
    <w:rsid w:val="006D7DE6"/>
    <w:rsid w:val="006E01D0"/>
    <w:rsid w:val="006E03D1"/>
    <w:rsid w:val="006E123D"/>
    <w:rsid w:val="006E1F00"/>
    <w:rsid w:val="006E3252"/>
    <w:rsid w:val="006E4B4E"/>
    <w:rsid w:val="006E68AA"/>
    <w:rsid w:val="006E6E34"/>
    <w:rsid w:val="006E6F63"/>
    <w:rsid w:val="006E7860"/>
    <w:rsid w:val="006F00FA"/>
    <w:rsid w:val="006F0D6E"/>
    <w:rsid w:val="006F116F"/>
    <w:rsid w:val="006F1848"/>
    <w:rsid w:val="006F184F"/>
    <w:rsid w:val="006F1E44"/>
    <w:rsid w:val="006F37AC"/>
    <w:rsid w:val="006F3AEB"/>
    <w:rsid w:val="006F404B"/>
    <w:rsid w:val="006F4F20"/>
    <w:rsid w:val="006F53D1"/>
    <w:rsid w:val="006F5484"/>
    <w:rsid w:val="006F58E3"/>
    <w:rsid w:val="006F5FE8"/>
    <w:rsid w:val="006F7106"/>
    <w:rsid w:val="007015D4"/>
    <w:rsid w:val="00701FB1"/>
    <w:rsid w:val="007020B5"/>
    <w:rsid w:val="007024AC"/>
    <w:rsid w:val="00703120"/>
    <w:rsid w:val="007033BA"/>
    <w:rsid w:val="00703DA0"/>
    <w:rsid w:val="00706076"/>
    <w:rsid w:val="00706305"/>
    <w:rsid w:val="00706FB2"/>
    <w:rsid w:val="007072EE"/>
    <w:rsid w:val="007077F4"/>
    <w:rsid w:val="00710C83"/>
    <w:rsid w:val="00710D65"/>
    <w:rsid w:val="00711039"/>
    <w:rsid w:val="00711C1E"/>
    <w:rsid w:val="00713004"/>
    <w:rsid w:val="00713604"/>
    <w:rsid w:val="0071464A"/>
    <w:rsid w:val="0071473E"/>
    <w:rsid w:val="0071594C"/>
    <w:rsid w:val="00715E6F"/>
    <w:rsid w:val="00716C12"/>
    <w:rsid w:val="00716F81"/>
    <w:rsid w:val="0071764A"/>
    <w:rsid w:val="00717D50"/>
    <w:rsid w:val="00720165"/>
    <w:rsid w:val="00721077"/>
    <w:rsid w:val="007215B6"/>
    <w:rsid w:val="00722933"/>
    <w:rsid w:val="00723153"/>
    <w:rsid w:val="0072396C"/>
    <w:rsid w:val="007240B1"/>
    <w:rsid w:val="007245E3"/>
    <w:rsid w:val="00724DEA"/>
    <w:rsid w:val="00724DF9"/>
    <w:rsid w:val="0072791F"/>
    <w:rsid w:val="0073232E"/>
    <w:rsid w:val="0073320D"/>
    <w:rsid w:val="007337C0"/>
    <w:rsid w:val="0073456E"/>
    <w:rsid w:val="0073465A"/>
    <w:rsid w:val="007349DB"/>
    <w:rsid w:val="00734B26"/>
    <w:rsid w:val="00734DC1"/>
    <w:rsid w:val="00734F44"/>
    <w:rsid w:val="0073592C"/>
    <w:rsid w:val="007404AB"/>
    <w:rsid w:val="00740B4C"/>
    <w:rsid w:val="007413A6"/>
    <w:rsid w:val="007418A3"/>
    <w:rsid w:val="00741DFB"/>
    <w:rsid w:val="00741FFF"/>
    <w:rsid w:val="007433E8"/>
    <w:rsid w:val="00744321"/>
    <w:rsid w:val="00744431"/>
    <w:rsid w:val="00744911"/>
    <w:rsid w:val="0074504D"/>
    <w:rsid w:val="0074679C"/>
    <w:rsid w:val="0074712A"/>
    <w:rsid w:val="007477F7"/>
    <w:rsid w:val="00750749"/>
    <w:rsid w:val="00752F0B"/>
    <w:rsid w:val="0075305F"/>
    <w:rsid w:val="00755154"/>
    <w:rsid w:val="007559EB"/>
    <w:rsid w:val="00756089"/>
    <w:rsid w:val="00756B8A"/>
    <w:rsid w:val="0076013B"/>
    <w:rsid w:val="00760258"/>
    <w:rsid w:val="007611E1"/>
    <w:rsid w:val="00761599"/>
    <w:rsid w:val="0076186A"/>
    <w:rsid w:val="00762004"/>
    <w:rsid w:val="0076257B"/>
    <w:rsid w:val="0076335A"/>
    <w:rsid w:val="00764992"/>
    <w:rsid w:val="00765085"/>
    <w:rsid w:val="00765186"/>
    <w:rsid w:val="00765745"/>
    <w:rsid w:val="00766A3B"/>
    <w:rsid w:val="007705D1"/>
    <w:rsid w:val="00770BEA"/>
    <w:rsid w:val="007724E0"/>
    <w:rsid w:val="007734A1"/>
    <w:rsid w:val="00773834"/>
    <w:rsid w:val="00773DF8"/>
    <w:rsid w:val="007755EB"/>
    <w:rsid w:val="00775D29"/>
    <w:rsid w:val="0077768D"/>
    <w:rsid w:val="007807EB"/>
    <w:rsid w:val="00780FE3"/>
    <w:rsid w:val="0078262C"/>
    <w:rsid w:val="00782EC5"/>
    <w:rsid w:val="00783494"/>
    <w:rsid w:val="00783C7B"/>
    <w:rsid w:val="00784DC9"/>
    <w:rsid w:val="007861B1"/>
    <w:rsid w:val="00786F0B"/>
    <w:rsid w:val="0078727F"/>
    <w:rsid w:val="007872A3"/>
    <w:rsid w:val="00787ACE"/>
    <w:rsid w:val="00790B0A"/>
    <w:rsid w:val="00791873"/>
    <w:rsid w:val="00792F8F"/>
    <w:rsid w:val="0079303C"/>
    <w:rsid w:val="007947D8"/>
    <w:rsid w:val="007963C3"/>
    <w:rsid w:val="00796E7E"/>
    <w:rsid w:val="00797442"/>
    <w:rsid w:val="007977E5"/>
    <w:rsid w:val="007A0ED6"/>
    <w:rsid w:val="007A0F1B"/>
    <w:rsid w:val="007A1060"/>
    <w:rsid w:val="007A14DD"/>
    <w:rsid w:val="007A2D7A"/>
    <w:rsid w:val="007A33DB"/>
    <w:rsid w:val="007A3E3D"/>
    <w:rsid w:val="007A3F0D"/>
    <w:rsid w:val="007A44DC"/>
    <w:rsid w:val="007A4719"/>
    <w:rsid w:val="007A4C94"/>
    <w:rsid w:val="007A548A"/>
    <w:rsid w:val="007A585F"/>
    <w:rsid w:val="007A65E9"/>
    <w:rsid w:val="007A7A1B"/>
    <w:rsid w:val="007B055A"/>
    <w:rsid w:val="007B2606"/>
    <w:rsid w:val="007B278B"/>
    <w:rsid w:val="007B2ABE"/>
    <w:rsid w:val="007B3C45"/>
    <w:rsid w:val="007B41D1"/>
    <w:rsid w:val="007B49E7"/>
    <w:rsid w:val="007B4BA2"/>
    <w:rsid w:val="007B4D30"/>
    <w:rsid w:val="007B6353"/>
    <w:rsid w:val="007B7562"/>
    <w:rsid w:val="007C0065"/>
    <w:rsid w:val="007C159B"/>
    <w:rsid w:val="007C1E8D"/>
    <w:rsid w:val="007C2386"/>
    <w:rsid w:val="007C3369"/>
    <w:rsid w:val="007C3B72"/>
    <w:rsid w:val="007C3BCB"/>
    <w:rsid w:val="007C4FE8"/>
    <w:rsid w:val="007C5809"/>
    <w:rsid w:val="007C7679"/>
    <w:rsid w:val="007D0B17"/>
    <w:rsid w:val="007D2339"/>
    <w:rsid w:val="007D2974"/>
    <w:rsid w:val="007D338A"/>
    <w:rsid w:val="007D39EA"/>
    <w:rsid w:val="007D4313"/>
    <w:rsid w:val="007D4F13"/>
    <w:rsid w:val="007D6F7E"/>
    <w:rsid w:val="007E01D7"/>
    <w:rsid w:val="007E0416"/>
    <w:rsid w:val="007E1824"/>
    <w:rsid w:val="007E1A45"/>
    <w:rsid w:val="007E301C"/>
    <w:rsid w:val="007E3E9D"/>
    <w:rsid w:val="007E3ED2"/>
    <w:rsid w:val="007E50C1"/>
    <w:rsid w:val="007E669C"/>
    <w:rsid w:val="007E710B"/>
    <w:rsid w:val="007E71A2"/>
    <w:rsid w:val="007E79DA"/>
    <w:rsid w:val="007F1798"/>
    <w:rsid w:val="007F28AB"/>
    <w:rsid w:val="007F33E1"/>
    <w:rsid w:val="007F462F"/>
    <w:rsid w:val="007F4D4F"/>
    <w:rsid w:val="007F5A68"/>
    <w:rsid w:val="007F63DB"/>
    <w:rsid w:val="008004B0"/>
    <w:rsid w:val="0080050E"/>
    <w:rsid w:val="008013D6"/>
    <w:rsid w:val="00802092"/>
    <w:rsid w:val="00802398"/>
    <w:rsid w:val="008023BF"/>
    <w:rsid w:val="00803637"/>
    <w:rsid w:val="00805445"/>
    <w:rsid w:val="008062A1"/>
    <w:rsid w:val="008064BC"/>
    <w:rsid w:val="00806E02"/>
    <w:rsid w:val="00806FC3"/>
    <w:rsid w:val="008071BF"/>
    <w:rsid w:val="00807639"/>
    <w:rsid w:val="0080778F"/>
    <w:rsid w:val="008104CB"/>
    <w:rsid w:val="00811426"/>
    <w:rsid w:val="00812163"/>
    <w:rsid w:val="008123DF"/>
    <w:rsid w:val="00812838"/>
    <w:rsid w:val="00812C57"/>
    <w:rsid w:val="00813595"/>
    <w:rsid w:val="008143E5"/>
    <w:rsid w:val="00815AD9"/>
    <w:rsid w:val="00815F85"/>
    <w:rsid w:val="00816657"/>
    <w:rsid w:val="00816BE1"/>
    <w:rsid w:val="00816F64"/>
    <w:rsid w:val="008170EE"/>
    <w:rsid w:val="00817649"/>
    <w:rsid w:val="0082020B"/>
    <w:rsid w:val="0082050A"/>
    <w:rsid w:val="00820D65"/>
    <w:rsid w:val="0082264D"/>
    <w:rsid w:val="008231A4"/>
    <w:rsid w:val="008245CA"/>
    <w:rsid w:val="008249D3"/>
    <w:rsid w:val="008306F0"/>
    <w:rsid w:val="0083078E"/>
    <w:rsid w:val="008310E2"/>
    <w:rsid w:val="00831986"/>
    <w:rsid w:val="00831EBA"/>
    <w:rsid w:val="00831F85"/>
    <w:rsid w:val="008331ED"/>
    <w:rsid w:val="0083333C"/>
    <w:rsid w:val="00833570"/>
    <w:rsid w:val="008335A9"/>
    <w:rsid w:val="008341CD"/>
    <w:rsid w:val="00834F84"/>
    <w:rsid w:val="008350B4"/>
    <w:rsid w:val="008350D1"/>
    <w:rsid w:val="008358B0"/>
    <w:rsid w:val="008358C3"/>
    <w:rsid w:val="008362EB"/>
    <w:rsid w:val="00837BC4"/>
    <w:rsid w:val="00837D06"/>
    <w:rsid w:val="00840686"/>
    <w:rsid w:val="008412BC"/>
    <w:rsid w:val="00841430"/>
    <w:rsid w:val="00841D5C"/>
    <w:rsid w:val="00842257"/>
    <w:rsid w:val="00842BC8"/>
    <w:rsid w:val="00842F05"/>
    <w:rsid w:val="00843F4A"/>
    <w:rsid w:val="00843F89"/>
    <w:rsid w:val="00844419"/>
    <w:rsid w:val="00844A56"/>
    <w:rsid w:val="00844D15"/>
    <w:rsid w:val="008456E1"/>
    <w:rsid w:val="0085202C"/>
    <w:rsid w:val="0085294D"/>
    <w:rsid w:val="008531C4"/>
    <w:rsid w:val="008538E6"/>
    <w:rsid w:val="0085453C"/>
    <w:rsid w:val="00855823"/>
    <w:rsid w:val="0085599D"/>
    <w:rsid w:val="008561CE"/>
    <w:rsid w:val="00857356"/>
    <w:rsid w:val="00860B40"/>
    <w:rsid w:val="00860B5C"/>
    <w:rsid w:val="008624B8"/>
    <w:rsid w:val="00863524"/>
    <w:rsid w:val="00864107"/>
    <w:rsid w:val="008642DD"/>
    <w:rsid w:val="00864349"/>
    <w:rsid w:val="00865201"/>
    <w:rsid w:val="008657A4"/>
    <w:rsid w:val="008660B8"/>
    <w:rsid w:val="00866778"/>
    <w:rsid w:val="00866886"/>
    <w:rsid w:val="008674E9"/>
    <w:rsid w:val="00867BB3"/>
    <w:rsid w:val="00871BB9"/>
    <w:rsid w:val="00872192"/>
    <w:rsid w:val="0087449A"/>
    <w:rsid w:val="00874CF2"/>
    <w:rsid w:val="0087584E"/>
    <w:rsid w:val="00875CDC"/>
    <w:rsid w:val="00877306"/>
    <w:rsid w:val="0087798C"/>
    <w:rsid w:val="00877D34"/>
    <w:rsid w:val="00880B21"/>
    <w:rsid w:val="00880BA5"/>
    <w:rsid w:val="00880C18"/>
    <w:rsid w:val="0088154E"/>
    <w:rsid w:val="008833AD"/>
    <w:rsid w:val="00883D6F"/>
    <w:rsid w:val="00883DF3"/>
    <w:rsid w:val="008843A6"/>
    <w:rsid w:val="00884AF2"/>
    <w:rsid w:val="00884FF9"/>
    <w:rsid w:val="00886607"/>
    <w:rsid w:val="00886BD2"/>
    <w:rsid w:val="00886EBC"/>
    <w:rsid w:val="00887177"/>
    <w:rsid w:val="00887355"/>
    <w:rsid w:val="0089133A"/>
    <w:rsid w:val="008920A2"/>
    <w:rsid w:val="00892516"/>
    <w:rsid w:val="00892B7E"/>
    <w:rsid w:val="00892E06"/>
    <w:rsid w:val="00893811"/>
    <w:rsid w:val="00893A6D"/>
    <w:rsid w:val="0089591B"/>
    <w:rsid w:val="00895C14"/>
    <w:rsid w:val="00896242"/>
    <w:rsid w:val="0089727E"/>
    <w:rsid w:val="008A0439"/>
    <w:rsid w:val="008A1C56"/>
    <w:rsid w:val="008A1E85"/>
    <w:rsid w:val="008A2589"/>
    <w:rsid w:val="008A64AA"/>
    <w:rsid w:val="008A657F"/>
    <w:rsid w:val="008B00CC"/>
    <w:rsid w:val="008B02DD"/>
    <w:rsid w:val="008B1356"/>
    <w:rsid w:val="008B1499"/>
    <w:rsid w:val="008B27DF"/>
    <w:rsid w:val="008B41D0"/>
    <w:rsid w:val="008B563D"/>
    <w:rsid w:val="008B5F64"/>
    <w:rsid w:val="008B6E24"/>
    <w:rsid w:val="008C055C"/>
    <w:rsid w:val="008C082D"/>
    <w:rsid w:val="008C0DFA"/>
    <w:rsid w:val="008C27CA"/>
    <w:rsid w:val="008C34FD"/>
    <w:rsid w:val="008C42D2"/>
    <w:rsid w:val="008C5CD5"/>
    <w:rsid w:val="008C5EB8"/>
    <w:rsid w:val="008C6850"/>
    <w:rsid w:val="008C75E7"/>
    <w:rsid w:val="008D0327"/>
    <w:rsid w:val="008D04CD"/>
    <w:rsid w:val="008D0CCF"/>
    <w:rsid w:val="008D13FF"/>
    <w:rsid w:val="008D1C56"/>
    <w:rsid w:val="008D2196"/>
    <w:rsid w:val="008D2B1D"/>
    <w:rsid w:val="008D4336"/>
    <w:rsid w:val="008D5334"/>
    <w:rsid w:val="008D666B"/>
    <w:rsid w:val="008E04EF"/>
    <w:rsid w:val="008E055C"/>
    <w:rsid w:val="008E09D5"/>
    <w:rsid w:val="008E15A1"/>
    <w:rsid w:val="008E20D7"/>
    <w:rsid w:val="008E25BE"/>
    <w:rsid w:val="008E2B2E"/>
    <w:rsid w:val="008E302F"/>
    <w:rsid w:val="008E530F"/>
    <w:rsid w:val="008E78FF"/>
    <w:rsid w:val="008F0470"/>
    <w:rsid w:val="008F0CAA"/>
    <w:rsid w:val="008F1D89"/>
    <w:rsid w:val="008F36F4"/>
    <w:rsid w:val="008F3BE7"/>
    <w:rsid w:val="008F47CD"/>
    <w:rsid w:val="008F49C8"/>
    <w:rsid w:val="008F52AD"/>
    <w:rsid w:val="008F63A4"/>
    <w:rsid w:val="008F6F4A"/>
    <w:rsid w:val="008F79C5"/>
    <w:rsid w:val="009000D9"/>
    <w:rsid w:val="00900276"/>
    <w:rsid w:val="00901B1C"/>
    <w:rsid w:val="00902453"/>
    <w:rsid w:val="009025E0"/>
    <w:rsid w:val="0090351E"/>
    <w:rsid w:val="00903BA8"/>
    <w:rsid w:val="00904C98"/>
    <w:rsid w:val="00904D0B"/>
    <w:rsid w:val="0090559E"/>
    <w:rsid w:val="009063A1"/>
    <w:rsid w:val="00906B77"/>
    <w:rsid w:val="00907A21"/>
    <w:rsid w:val="00907D96"/>
    <w:rsid w:val="00910993"/>
    <w:rsid w:val="009109E3"/>
    <w:rsid w:val="00910A0A"/>
    <w:rsid w:val="00912061"/>
    <w:rsid w:val="009121B3"/>
    <w:rsid w:val="00912202"/>
    <w:rsid w:val="009125DE"/>
    <w:rsid w:val="00912F4A"/>
    <w:rsid w:val="00913E9A"/>
    <w:rsid w:val="0091407D"/>
    <w:rsid w:val="009154DA"/>
    <w:rsid w:val="0091567C"/>
    <w:rsid w:val="009162F0"/>
    <w:rsid w:val="00916489"/>
    <w:rsid w:val="00916A05"/>
    <w:rsid w:val="00916FDC"/>
    <w:rsid w:val="009170E2"/>
    <w:rsid w:val="00917635"/>
    <w:rsid w:val="00917E95"/>
    <w:rsid w:val="009212A5"/>
    <w:rsid w:val="009222B7"/>
    <w:rsid w:val="0092308A"/>
    <w:rsid w:val="00923450"/>
    <w:rsid w:val="0092347F"/>
    <w:rsid w:val="009259A5"/>
    <w:rsid w:val="00926A5E"/>
    <w:rsid w:val="0093010A"/>
    <w:rsid w:val="009307AE"/>
    <w:rsid w:val="009320D0"/>
    <w:rsid w:val="009326CC"/>
    <w:rsid w:val="00933D18"/>
    <w:rsid w:val="009342D2"/>
    <w:rsid w:val="00934B05"/>
    <w:rsid w:val="00935839"/>
    <w:rsid w:val="00935E39"/>
    <w:rsid w:val="0093686E"/>
    <w:rsid w:val="00936954"/>
    <w:rsid w:val="0093745A"/>
    <w:rsid w:val="00937E7F"/>
    <w:rsid w:val="00940B9F"/>
    <w:rsid w:val="00940D65"/>
    <w:rsid w:val="00941B4E"/>
    <w:rsid w:val="00941C6D"/>
    <w:rsid w:val="00941D6E"/>
    <w:rsid w:val="00942137"/>
    <w:rsid w:val="009421AE"/>
    <w:rsid w:val="009422F9"/>
    <w:rsid w:val="0094271E"/>
    <w:rsid w:val="0094300C"/>
    <w:rsid w:val="0094348A"/>
    <w:rsid w:val="00945A18"/>
    <w:rsid w:val="00945ECE"/>
    <w:rsid w:val="009467C5"/>
    <w:rsid w:val="00946FB1"/>
    <w:rsid w:val="00946FC5"/>
    <w:rsid w:val="00946FD2"/>
    <w:rsid w:val="009471B9"/>
    <w:rsid w:val="0094723D"/>
    <w:rsid w:val="00950608"/>
    <w:rsid w:val="00951040"/>
    <w:rsid w:val="0095170C"/>
    <w:rsid w:val="00952E9F"/>
    <w:rsid w:val="00954446"/>
    <w:rsid w:val="00954A13"/>
    <w:rsid w:val="0095667A"/>
    <w:rsid w:val="009569B3"/>
    <w:rsid w:val="00957659"/>
    <w:rsid w:val="00957ADA"/>
    <w:rsid w:val="0096001A"/>
    <w:rsid w:val="009607D0"/>
    <w:rsid w:val="0096095B"/>
    <w:rsid w:val="00960B79"/>
    <w:rsid w:val="009610D3"/>
    <w:rsid w:val="00961CB6"/>
    <w:rsid w:val="0096286B"/>
    <w:rsid w:val="00963361"/>
    <w:rsid w:val="009634FC"/>
    <w:rsid w:val="009639FA"/>
    <w:rsid w:val="00965E9F"/>
    <w:rsid w:val="0096682D"/>
    <w:rsid w:val="00966F71"/>
    <w:rsid w:val="009702CA"/>
    <w:rsid w:val="00970F19"/>
    <w:rsid w:val="00973CC2"/>
    <w:rsid w:val="0097443C"/>
    <w:rsid w:val="009751EC"/>
    <w:rsid w:val="009762BC"/>
    <w:rsid w:val="0097648A"/>
    <w:rsid w:val="00980CB4"/>
    <w:rsid w:val="00980EBB"/>
    <w:rsid w:val="00981954"/>
    <w:rsid w:val="00981B68"/>
    <w:rsid w:val="00982154"/>
    <w:rsid w:val="0098414B"/>
    <w:rsid w:val="0098451F"/>
    <w:rsid w:val="00984EEE"/>
    <w:rsid w:val="00985802"/>
    <w:rsid w:val="009866BF"/>
    <w:rsid w:val="00987170"/>
    <w:rsid w:val="009871ED"/>
    <w:rsid w:val="0098794B"/>
    <w:rsid w:val="00990FD0"/>
    <w:rsid w:val="00991E29"/>
    <w:rsid w:val="00993424"/>
    <w:rsid w:val="00994232"/>
    <w:rsid w:val="00994494"/>
    <w:rsid w:val="009944FC"/>
    <w:rsid w:val="00994D17"/>
    <w:rsid w:val="00995847"/>
    <w:rsid w:val="00997AA0"/>
    <w:rsid w:val="009A05EA"/>
    <w:rsid w:val="009A0FD6"/>
    <w:rsid w:val="009A19E8"/>
    <w:rsid w:val="009A2028"/>
    <w:rsid w:val="009A2A44"/>
    <w:rsid w:val="009A2BA4"/>
    <w:rsid w:val="009A31B2"/>
    <w:rsid w:val="009A41F8"/>
    <w:rsid w:val="009A4233"/>
    <w:rsid w:val="009A4CBA"/>
    <w:rsid w:val="009A4CBD"/>
    <w:rsid w:val="009A4EFF"/>
    <w:rsid w:val="009A5968"/>
    <w:rsid w:val="009A5FAF"/>
    <w:rsid w:val="009A7CC9"/>
    <w:rsid w:val="009A7EAD"/>
    <w:rsid w:val="009B16E2"/>
    <w:rsid w:val="009B1E51"/>
    <w:rsid w:val="009B23BA"/>
    <w:rsid w:val="009B29DD"/>
    <w:rsid w:val="009B32F9"/>
    <w:rsid w:val="009B3437"/>
    <w:rsid w:val="009B4370"/>
    <w:rsid w:val="009B7214"/>
    <w:rsid w:val="009B72A2"/>
    <w:rsid w:val="009C18FD"/>
    <w:rsid w:val="009C1EDC"/>
    <w:rsid w:val="009C250C"/>
    <w:rsid w:val="009C26E0"/>
    <w:rsid w:val="009C2782"/>
    <w:rsid w:val="009C400C"/>
    <w:rsid w:val="009C5107"/>
    <w:rsid w:val="009C55DE"/>
    <w:rsid w:val="009C5926"/>
    <w:rsid w:val="009C7114"/>
    <w:rsid w:val="009C7571"/>
    <w:rsid w:val="009C7C1A"/>
    <w:rsid w:val="009D050B"/>
    <w:rsid w:val="009D0996"/>
    <w:rsid w:val="009D0B9F"/>
    <w:rsid w:val="009D26C9"/>
    <w:rsid w:val="009D2A30"/>
    <w:rsid w:val="009D2F31"/>
    <w:rsid w:val="009D456C"/>
    <w:rsid w:val="009D5301"/>
    <w:rsid w:val="009D568A"/>
    <w:rsid w:val="009D6ECE"/>
    <w:rsid w:val="009E0AC3"/>
    <w:rsid w:val="009E217F"/>
    <w:rsid w:val="009E21DE"/>
    <w:rsid w:val="009E2434"/>
    <w:rsid w:val="009E2D9B"/>
    <w:rsid w:val="009E2DEE"/>
    <w:rsid w:val="009E4A72"/>
    <w:rsid w:val="009E530A"/>
    <w:rsid w:val="009F0771"/>
    <w:rsid w:val="009F0947"/>
    <w:rsid w:val="009F1496"/>
    <w:rsid w:val="009F2E0C"/>
    <w:rsid w:val="009F315A"/>
    <w:rsid w:val="009F315D"/>
    <w:rsid w:val="009F4A69"/>
    <w:rsid w:val="009F4D4F"/>
    <w:rsid w:val="009F51C3"/>
    <w:rsid w:val="009F622B"/>
    <w:rsid w:val="00A01CE9"/>
    <w:rsid w:val="00A01DF9"/>
    <w:rsid w:val="00A035D6"/>
    <w:rsid w:val="00A04B90"/>
    <w:rsid w:val="00A05132"/>
    <w:rsid w:val="00A0535C"/>
    <w:rsid w:val="00A053E4"/>
    <w:rsid w:val="00A05E21"/>
    <w:rsid w:val="00A060C9"/>
    <w:rsid w:val="00A06237"/>
    <w:rsid w:val="00A064FB"/>
    <w:rsid w:val="00A0682B"/>
    <w:rsid w:val="00A07FEC"/>
    <w:rsid w:val="00A112E6"/>
    <w:rsid w:val="00A123A9"/>
    <w:rsid w:val="00A133FC"/>
    <w:rsid w:val="00A13553"/>
    <w:rsid w:val="00A13AEC"/>
    <w:rsid w:val="00A15503"/>
    <w:rsid w:val="00A15683"/>
    <w:rsid w:val="00A15AE0"/>
    <w:rsid w:val="00A15BB6"/>
    <w:rsid w:val="00A15D5F"/>
    <w:rsid w:val="00A16018"/>
    <w:rsid w:val="00A161B9"/>
    <w:rsid w:val="00A161D0"/>
    <w:rsid w:val="00A1710C"/>
    <w:rsid w:val="00A172FC"/>
    <w:rsid w:val="00A175AE"/>
    <w:rsid w:val="00A17FC1"/>
    <w:rsid w:val="00A20B8B"/>
    <w:rsid w:val="00A20D13"/>
    <w:rsid w:val="00A21235"/>
    <w:rsid w:val="00A21BDC"/>
    <w:rsid w:val="00A22619"/>
    <w:rsid w:val="00A228EC"/>
    <w:rsid w:val="00A2523A"/>
    <w:rsid w:val="00A2733E"/>
    <w:rsid w:val="00A31541"/>
    <w:rsid w:val="00A315AD"/>
    <w:rsid w:val="00A31866"/>
    <w:rsid w:val="00A32520"/>
    <w:rsid w:val="00A32D81"/>
    <w:rsid w:val="00A33BE9"/>
    <w:rsid w:val="00A33E65"/>
    <w:rsid w:val="00A340B5"/>
    <w:rsid w:val="00A34DDB"/>
    <w:rsid w:val="00A351DB"/>
    <w:rsid w:val="00A35EAE"/>
    <w:rsid w:val="00A3615E"/>
    <w:rsid w:val="00A36434"/>
    <w:rsid w:val="00A36745"/>
    <w:rsid w:val="00A36F42"/>
    <w:rsid w:val="00A376B6"/>
    <w:rsid w:val="00A40E89"/>
    <w:rsid w:val="00A41BE3"/>
    <w:rsid w:val="00A44192"/>
    <w:rsid w:val="00A447E5"/>
    <w:rsid w:val="00A45936"/>
    <w:rsid w:val="00A45C0F"/>
    <w:rsid w:val="00A45D51"/>
    <w:rsid w:val="00A46A2B"/>
    <w:rsid w:val="00A47630"/>
    <w:rsid w:val="00A5108A"/>
    <w:rsid w:val="00A51324"/>
    <w:rsid w:val="00A52584"/>
    <w:rsid w:val="00A52B34"/>
    <w:rsid w:val="00A54861"/>
    <w:rsid w:val="00A5587A"/>
    <w:rsid w:val="00A5681A"/>
    <w:rsid w:val="00A576F0"/>
    <w:rsid w:val="00A6000B"/>
    <w:rsid w:val="00A61468"/>
    <w:rsid w:val="00A6197F"/>
    <w:rsid w:val="00A61E47"/>
    <w:rsid w:val="00A6266B"/>
    <w:rsid w:val="00A62DFB"/>
    <w:rsid w:val="00A630C9"/>
    <w:rsid w:val="00A64C55"/>
    <w:rsid w:val="00A64F2B"/>
    <w:rsid w:val="00A650F4"/>
    <w:rsid w:val="00A65663"/>
    <w:rsid w:val="00A658AF"/>
    <w:rsid w:val="00A65F01"/>
    <w:rsid w:val="00A66111"/>
    <w:rsid w:val="00A66157"/>
    <w:rsid w:val="00A66CDF"/>
    <w:rsid w:val="00A70084"/>
    <w:rsid w:val="00A70D29"/>
    <w:rsid w:val="00A70FA8"/>
    <w:rsid w:val="00A725CE"/>
    <w:rsid w:val="00A727C1"/>
    <w:rsid w:val="00A729DB"/>
    <w:rsid w:val="00A73FCB"/>
    <w:rsid w:val="00A75EB8"/>
    <w:rsid w:val="00A75FC3"/>
    <w:rsid w:val="00A7677C"/>
    <w:rsid w:val="00A76A5C"/>
    <w:rsid w:val="00A770E1"/>
    <w:rsid w:val="00A77733"/>
    <w:rsid w:val="00A80BD7"/>
    <w:rsid w:val="00A80E6F"/>
    <w:rsid w:val="00A815F7"/>
    <w:rsid w:val="00A824B5"/>
    <w:rsid w:val="00A831EE"/>
    <w:rsid w:val="00A832C0"/>
    <w:rsid w:val="00A844DD"/>
    <w:rsid w:val="00A85E71"/>
    <w:rsid w:val="00A86062"/>
    <w:rsid w:val="00A86486"/>
    <w:rsid w:val="00A86D40"/>
    <w:rsid w:val="00A879DF"/>
    <w:rsid w:val="00A87A68"/>
    <w:rsid w:val="00A87FB1"/>
    <w:rsid w:val="00A908C8"/>
    <w:rsid w:val="00A91651"/>
    <w:rsid w:val="00A91C31"/>
    <w:rsid w:val="00A931C8"/>
    <w:rsid w:val="00A934EF"/>
    <w:rsid w:val="00A938EA"/>
    <w:rsid w:val="00A9403B"/>
    <w:rsid w:val="00A95106"/>
    <w:rsid w:val="00A9677E"/>
    <w:rsid w:val="00A972E7"/>
    <w:rsid w:val="00AA057A"/>
    <w:rsid w:val="00AA1328"/>
    <w:rsid w:val="00AA138D"/>
    <w:rsid w:val="00AA1A96"/>
    <w:rsid w:val="00AA1FD6"/>
    <w:rsid w:val="00AA341E"/>
    <w:rsid w:val="00AA348D"/>
    <w:rsid w:val="00AA38AF"/>
    <w:rsid w:val="00AA393F"/>
    <w:rsid w:val="00AA61A1"/>
    <w:rsid w:val="00AA65D9"/>
    <w:rsid w:val="00AA7F3D"/>
    <w:rsid w:val="00AB0A9C"/>
    <w:rsid w:val="00AB0AB7"/>
    <w:rsid w:val="00AB1681"/>
    <w:rsid w:val="00AB1D66"/>
    <w:rsid w:val="00AB31CB"/>
    <w:rsid w:val="00AB3564"/>
    <w:rsid w:val="00AB3D7B"/>
    <w:rsid w:val="00AB40A2"/>
    <w:rsid w:val="00AB6585"/>
    <w:rsid w:val="00AB6D1D"/>
    <w:rsid w:val="00AB73FE"/>
    <w:rsid w:val="00AB7446"/>
    <w:rsid w:val="00AC0955"/>
    <w:rsid w:val="00AC1898"/>
    <w:rsid w:val="00AC24E9"/>
    <w:rsid w:val="00AC294E"/>
    <w:rsid w:val="00AC2DBE"/>
    <w:rsid w:val="00AC2DCD"/>
    <w:rsid w:val="00AC3505"/>
    <w:rsid w:val="00AC3642"/>
    <w:rsid w:val="00AC5113"/>
    <w:rsid w:val="00AC521F"/>
    <w:rsid w:val="00AC5376"/>
    <w:rsid w:val="00AC54DA"/>
    <w:rsid w:val="00AC5612"/>
    <w:rsid w:val="00AC6D5F"/>
    <w:rsid w:val="00AC744D"/>
    <w:rsid w:val="00AD0431"/>
    <w:rsid w:val="00AD156F"/>
    <w:rsid w:val="00AD1C73"/>
    <w:rsid w:val="00AD1D78"/>
    <w:rsid w:val="00AD2114"/>
    <w:rsid w:val="00AD2CD8"/>
    <w:rsid w:val="00AD3266"/>
    <w:rsid w:val="00AD3E4C"/>
    <w:rsid w:val="00AD61A1"/>
    <w:rsid w:val="00AD7066"/>
    <w:rsid w:val="00AE0584"/>
    <w:rsid w:val="00AE0694"/>
    <w:rsid w:val="00AE3599"/>
    <w:rsid w:val="00AE37C5"/>
    <w:rsid w:val="00AE455E"/>
    <w:rsid w:val="00AE4AEC"/>
    <w:rsid w:val="00AE57CA"/>
    <w:rsid w:val="00AE57E1"/>
    <w:rsid w:val="00AE6193"/>
    <w:rsid w:val="00AE6D38"/>
    <w:rsid w:val="00AF09E5"/>
    <w:rsid w:val="00AF09FF"/>
    <w:rsid w:val="00AF16EB"/>
    <w:rsid w:val="00AF1946"/>
    <w:rsid w:val="00AF1D4B"/>
    <w:rsid w:val="00AF26A2"/>
    <w:rsid w:val="00AF2798"/>
    <w:rsid w:val="00AF3064"/>
    <w:rsid w:val="00AF4146"/>
    <w:rsid w:val="00AF43CA"/>
    <w:rsid w:val="00AF44B7"/>
    <w:rsid w:val="00AF48F3"/>
    <w:rsid w:val="00AF4913"/>
    <w:rsid w:val="00AF5006"/>
    <w:rsid w:val="00AF5644"/>
    <w:rsid w:val="00AF5661"/>
    <w:rsid w:val="00AF74D8"/>
    <w:rsid w:val="00AF78E5"/>
    <w:rsid w:val="00AF790D"/>
    <w:rsid w:val="00AF7EC4"/>
    <w:rsid w:val="00B0039D"/>
    <w:rsid w:val="00B029D2"/>
    <w:rsid w:val="00B02A0F"/>
    <w:rsid w:val="00B02C9E"/>
    <w:rsid w:val="00B02DFF"/>
    <w:rsid w:val="00B04A7B"/>
    <w:rsid w:val="00B05675"/>
    <w:rsid w:val="00B07C4E"/>
    <w:rsid w:val="00B11988"/>
    <w:rsid w:val="00B12819"/>
    <w:rsid w:val="00B12D83"/>
    <w:rsid w:val="00B145F9"/>
    <w:rsid w:val="00B14E1F"/>
    <w:rsid w:val="00B1598B"/>
    <w:rsid w:val="00B15C8D"/>
    <w:rsid w:val="00B2094C"/>
    <w:rsid w:val="00B20A21"/>
    <w:rsid w:val="00B2176A"/>
    <w:rsid w:val="00B220CA"/>
    <w:rsid w:val="00B221D8"/>
    <w:rsid w:val="00B22852"/>
    <w:rsid w:val="00B22C48"/>
    <w:rsid w:val="00B24331"/>
    <w:rsid w:val="00B247FC"/>
    <w:rsid w:val="00B2621A"/>
    <w:rsid w:val="00B26D60"/>
    <w:rsid w:val="00B27D9F"/>
    <w:rsid w:val="00B27DFF"/>
    <w:rsid w:val="00B3076C"/>
    <w:rsid w:val="00B310BE"/>
    <w:rsid w:val="00B32027"/>
    <w:rsid w:val="00B33C8A"/>
    <w:rsid w:val="00B35358"/>
    <w:rsid w:val="00B356C2"/>
    <w:rsid w:val="00B35F95"/>
    <w:rsid w:val="00B37EE3"/>
    <w:rsid w:val="00B40412"/>
    <w:rsid w:val="00B410A2"/>
    <w:rsid w:val="00B416C2"/>
    <w:rsid w:val="00B42020"/>
    <w:rsid w:val="00B434D6"/>
    <w:rsid w:val="00B43604"/>
    <w:rsid w:val="00B43B00"/>
    <w:rsid w:val="00B4445C"/>
    <w:rsid w:val="00B45080"/>
    <w:rsid w:val="00B46733"/>
    <w:rsid w:val="00B471E2"/>
    <w:rsid w:val="00B473EA"/>
    <w:rsid w:val="00B47FCE"/>
    <w:rsid w:val="00B51204"/>
    <w:rsid w:val="00B51AF6"/>
    <w:rsid w:val="00B51D0F"/>
    <w:rsid w:val="00B5235F"/>
    <w:rsid w:val="00B52D4F"/>
    <w:rsid w:val="00B53927"/>
    <w:rsid w:val="00B5444A"/>
    <w:rsid w:val="00B5483C"/>
    <w:rsid w:val="00B55D24"/>
    <w:rsid w:val="00B55E1F"/>
    <w:rsid w:val="00B55E4E"/>
    <w:rsid w:val="00B561BA"/>
    <w:rsid w:val="00B60C7C"/>
    <w:rsid w:val="00B61138"/>
    <w:rsid w:val="00B61BD7"/>
    <w:rsid w:val="00B622CD"/>
    <w:rsid w:val="00B629FC"/>
    <w:rsid w:val="00B62AC0"/>
    <w:rsid w:val="00B62C39"/>
    <w:rsid w:val="00B631D7"/>
    <w:rsid w:val="00B6385A"/>
    <w:rsid w:val="00B63C68"/>
    <w:rsid w:val="00B642B8"/>
    <w:rsid w:val="00B64485"/>
    <w:rsid w:val="00B6569D"/>
    <w:rsid w:val="00B65D3D"/>
    <w:rsid w:val="00B6665D"/>
    <w:rsid w:val="00B67310"/>
    <w:rsid w:val="00B70393"/>
    <w:rsid w:val="00B705F7"/>
    <w:rsid w:val="00B7089D"/>
    <w:rsid w:val="00B70BF1"/>
    <w:rsid w:val="00B70CD8"/>
    <w:rsid w:val="00B717B7"/>
    <w:rsid w:val="00B725C0"/>
    <w:rsid w:val="00B7294A"/>
    <w:rsid w:val="00B72BFE"/>
    <w:rsid w:val="00B731AC"/>
    <w:rsid w:val="00B734C8"/>
    <w:rsid w:val="00B73808"/>
    <w:rsid w:val="00B7386F"/>
    <w:rsid w:val="00B74802"/>
    <w:rsid w:val="00B74FFB"/>
    <w:rsid w:val="00B75219"/>
    <w:rsid w:val="00B754E5"/>
    <w:rsid w:val="00B81585"/>
    <w:rsid w:val="00B81A84"/>
    <w:rsid w:val="00B827F9"/>
    <w:rsid w:val="00B833EE"/>
    <w:rsid w:val="00B84E1A"/>
    <w:rsid w:val="00B84EDB"/>
    <w:rsid w:val="00B866ED"/>
    <w:rsid w:val="00B86772"/>
    <w:rsid w:val="00B86E5B"/>
    <w:rsid w:val="00B901D3"/>
    <w:rsid w:val="00B90D6C"/>
    <w:rsid w:val="00B911B7"/>
    <w:rsid w:val="00B92231"/>
    <w:rsid w:val="00B943CE"/>
    <w:rsid w:val="00B94DE4"/>
    <w:rsid w:val="00B94F68"/>
    <w:rsid w:val="00B954AA"/>
    <w:rsid w:val="00B95797"/>
    <w:rsid w:val="00B9663C"/>
    <w:rsid w:val="00B97FE7"/>
    <w:rsid w:val="00BA1732"/>
    <w:rsid w:val="00BA1B15"/>
    <w:rsid w:val="00BA1D3D"/>
    <w:rsid w:val="00BA1ECA"/>
    <w:rsid w:val="00BA46AF"/>
    <w:rsid w:val="00BA4E45"/>
    <w:rsid w:val="00BA4E54"/>
    <w:rsid w:val="00BA5AB0"/>
    <w:rsid w:val="00BA5B05"/>
    <w:rsid w:val="00BA60DD"/>
    <w:rsid w:val="00BA65C7"/>
    <w:rsid w:val="00BA7E2E"/>
    <w:rsid w:val="00BB2BAC"/>
    <w:rsid w:val="00BB2FBE"/>
    <w:rsid w:val="00BB301E"/>
    <w:rsid w:val="00BB5422"/>
    <w:rsid w:val="00BB542F"/>
    <w:rsid w:val="00BB7486"/>
    <w:rsid w:val="00BC0363"/>
    <w:rsid w:val="00BC0946"/>
    <w:rsid w:val="00BC0A86"/>
    <w:rsid w:val="00BC0F24"/>
    <w:rsid w:val="00BC128A"/>
    <w:rsid w:val="00BC170F"/>
    <w:rsid w:val="00BC2368"/>
    <w:rsid w:val="00BC2BBB"/>
    <w:rsid w:val="00BC2BD1"/>
    <w:rsid w:val="00BC3CE0"/>
    <w:rsid w:val="00BC3D9A"/>
    <w:rsid w:val="00BC421F"/>
    <w:rsid w:val="00BC4A20"/>
    <w:rsid w:val="00BC4E92"/>
    <w:rsid w:val="00BC600C"/>
    <w:rsid w:val="00BC6C2A"/>
    <w:rsid w:val="00BC6EDF"/>
    <w:rsid w:val="00BC7300"/>
    <w:rsid w:val="00BC73E2"/>
    <w:rsid w:val="00BC7789"/>
    <w:rsid w:val="00BD171E"/>
    <w:rsid w:val="00BD1AFD"/>
    <w:rsid w:val="00BD3A03"/>
    <w:rsid w:val="00BD65F4"/>
    <w:rsid w:val="00BD678D"/>
    <w:rsid w:val="00BD6A94"/>
    <w:rsid w:val="00BE0816"/>
    <w:rsid w:val="00BE21A2"/>
    <w:rsid w:val="00BE2325"/>
    <w:rsid w:val="00BE23B0"/>
    <w:rsid w:val="00BE2F69"/>
    <w:rsid w:val="00BE337C"/>
    <w:rsid w:val="00BE3471"/>
    <w:rsid w:val="00BE402C"/>
    <w:rsid w:val="00BE55D1"/>
    <w:rsid w:val="00BE7E7F"/>
    <w:rsid w:val="00BE7EE5"/>
    <w:rsid w:val="00BF0661"/>
    <w:rsid w:val="00BF0810"/>
    <w:rsid w:val="00BF1553"/>
    <w:rsid w:val="00BF1B14"/>
    <w:rsid w:val="00BF2429"/>
    <w:rsid w:val="00BF261D"/>
    <w:rsid w:val="00BF2826"/>
    <w:rsid w:val="00BF2A1C"/>
    <w:rsid w:val="00BF441E"/>
    <w:rsid w:val="00BF51B5"/>
    <w:rsid w:val="00BF5673"/>
    <w:rsid w:val="00BF6138"/>
    <w:rsid w:val="00BF708C"/>
    <w:rsid w:val="00BF79EF"/>
    <w:rsid w:val="00C00CB4"/>
    <w:rsid w:val="00C01EFD"/>
    <w:rsid w:val="00C026EF"/>
    <w:rsid w:val="00C0287E"/>
    <w:rsid w:val="00C04DCB"/>
    <w:rsid w:val="00C051C8"/>
    <w:rsid w:val="00C05546"/>
    <w:rsid w:val="00C06FDC"/>
    <w:rsid w:val="00C10AA7"/>
    <w:rsid w:val="00C111B6"/>
    <w:rsid w:val="00C1186B"/>
    <w:rsid w:val="00C11A4E"/>
    <w:rsid w:val="00C12649"/>
    <w:rsid w:val="00C134C3"/>
    <w:rsid w:val="00C13EA2"/>
    <w:rsid w:val="00C15910"/>
    <w:rsid w:val="00C15960"/>
    <w:rsid w:val="00C15FFF"/>
    <w:rsid w:val="00C16559"/>
    <w:rsid w:val="00C16A41"/>
    <w:rsid w:val="00C175A2"/>
    <w:rsid w:val="00C202E6"/>
    <w:rsid w:val="00C213D0"/>
    <w:rsid w:val="00C21BAB"/>
    <w:rsid w:val="00C21D0F"/>
    <w:rsid w:val="00C22D50"/>
    <w:rsid w:val="00C2325C"/>
    <w:rsid w:val="00C23583"/>
    <w:rsid w:val="00C23593"/>
    <w:rsid w:val="00C239AF"/>
    <w:rsid w:val="00C23D13"/>
    <w:rsid w:val="00C2498C"/>
    <w:rsid w:val="00C24B31"/>
    <w:rsid w:val="00C25239"/>
    <w:rsid w:val="00C2532C"/>
    <w:rsid w:val="00C25B78"/>
    <w:rsid w:val="00C262DF"/>
    <w:rsid w:val="00C26F7E"/>
    <w:rsid w:val="00C300D7"/>
    <w:rsid w:val="00C308E0"/>
    <w:rsid w:val="00C30BE8"/>
    <w:rsid w:val="00C30D2A"/>
    <w:rsid w:val="00C30FFC"/>
    <w:rsid w:val="00C323D3"/>
    <w:rsid w:val="00C32E0F"/>
    <w:rsid w:val="00C33E53"/>
    <w:rsid w:val="00C3502B"/>
    <w:rsid w:val="00C36644"/>
    <w:rsid w:val="00C36F2F"/>
    <w:rsid w:val="00C37354"/>
    <w:rsid w:val="00C373B6"/>
    <w:rsid w:val="00C37CAE"/>
    <w:rsid w:val="00C37CC8"/>
    <w:rsid w:val="00C40005"/>
    <w:rsid w:val="00C41670"/>
    <w:rsid w:val="00C4423D"/>
    <w:rsid w:val="00C45159"/>
    <w:rsid w:val="00C45409"/>
    <w:rsid w:val="00C45F74"/>
    <w:rsid w:val="00C516A3"/>
    <w:rsid w:val="00C51D3D"/>
    <w:rsid w:val="00C51F71"/>
    <w:rsid w:val="00C5200F"/>
    <w:rsid w:val="00C526F0"/>
    <w:rsid w:val="00C52818"/>
    <w:rsid w:val="00C52C0F"/>
    <w:rsid w:val="00C52DEF"/>
    <w:rsid w:val="00C55821"/>
    <w:rsid w:val="00C55D29"/>
    <w:rsid w:val="00C56686"/>
    <w:rsid w:val="00C568EB"/>
    <w:rsid w:val="00C600F3"/>
    <w:rsid w:val="00C603A2"/>
    <w:rsid w:val="00C60A91"/>
    <w:rsid w:val="00C624AD"/>
    <w:rsid w:val="00C63680"/>
    <w:rsid w:val="00C63AA3"/>
    <w:rsid w:val="00C63B17"/>
    <w:rsid w:val="00C64997"/>
    <w:rsid w:val="00C64DFB"/>
    <w:rsid w:val="00C651C7"/>
    <w:rsid w:val="00C652D2"/>
    <w:rsid w:val="00C65C9F"/>
    <w:rsid w:val="00C666E3"/>
    <w:rsid w:val="00C66B74"/>
    <w:rsid w:val="00C711F3"/>
    <w:rsid w:val="00C718D7"/>
    <w:rsid w:val="00C719FD"/>
    <w:rsid w:val="00C71D56"/>
    <w:rsid w:val="00C721DA"/>
    <w:rsid w:val="00C72281"/>
    <w:rsid w:val="00C7308D"/>
    <w:rsid w:val="00C733BF"/>
    <w:rsid w:val="00C73D9E"/>
    <w:rsid w:val="00C73EE7"/>
    <w:rsid w:val="00C74B84"/>
    <w:rsid w:val="00C75D8D"/>
    <w:rsid w:val="00C76433"/>
    <w:rsid w:val="00C76801"/>
    <w:rsid w:val="00C76CC8"/>
    <w:rsid w:val="00C76FB9"/>
    <w:rsid w:val="00C8105A"/>
    <w:rsid w:val="00C810B5"/>
    <w:rsid w:val="00C81C22"/>
    <w:rsid w:val="00C82612"/>
    <w:rsid w:val="00C8321F"/>
    <w:rsid w:val="00C834EF"/>
    <w:rsid w:val="00C838D6"/>
    <w:rsid w:val="00C844AA"/>
    <w:rsid w:val="00C852B8"/>
    <w:rsid w:val="00C85F60"/>
    <w:rsid w:val="00C86205"/>
    <w:rsid w:val="00C86610"/>
    <w:rsid w:val="00C86801"/>
    <w:rsid w:val="00C87104"/>
    <w:rsid w:val="00C90F4E"/>
    <w:rsid w:val="00C9124D"/>
    <w:rsid w:val="00C92A52"/>
    <w:rsid w:val="00C92E27"/>
    <w:rsid w:val="00C92FEF"/>
    <w:rsid w:val="00C93FCD"/>
    <w:rsid w:val="00C94B5D"/>
    <w:rsid w:val="00C95116"/>
    <w:rsid w:val="00C95BAD"/>
    <w:rsid w:val="00C95D27"/>
    <w:rsid w:val="00C96597"/>
    <w:rsid w:val="00C96ED7"/>
    <w:rsid w:val="00C97CD2"/>
    <w:rsid w:val="00C97EA5"/>
    <w:rsid w:val="00CA0384"/>
    <w:rsid w:val="00CA061C"/>
    <w:rsid w:val="00CA1836"/>
    <w:rsid w:val="00CA1B9D"/>
    <w:rsid w:val="00CA28A5"/>
    <w:rsid w:val="00CA3DA5"/>
    <w:rsid w:val="00CA5821"/>
    <w:rsid w:val="00CA692C"/>
    <w:rsid w:val="00CB0A29"/>
    <w:rsid w:val="00CB2745"/>
    <w:rsid w:val="00CB4670"/>
    <w:rsid w:val="00CB5935"/>
    <w:rsid w:val="00CB6817"/>
    <w:rsid w:val="00CB75FD"/>
    <w:rsid w:val="00CC0D51"/>
    <w:rsid w:val="00CC39E4"/>
    <w:rsid w:val="00CC5B02"/>
    <w:rsid w:val="00CC647C"/>
    <w:rsid w:val="00CC65CB"/>
    <w:rsid w:val="00CD07F4"/>
    <w:rsid w:val="00CD0DD6"/>
    <w:rsid w:val="00CD174C"/>
    <w:rsid w:val="00CD1C43"/>
    <w:rsid w:val="00CD3E58"/>
    <w:rsid w:val="00CD4F8F"/>
    <w:rsid w:val="00CD59E2"/>
    <w:rsid w:val="00CD5C29"/>
    <w:rsid w:val="00CD5F5A"/>
    <w:rsid w:val="00CD6127"/>
    <w:rsid w:val="00CE1473"/>
    <w:rsid w:val="00CE1A20"/>
    <w:rsid w:val="00CE3398"/>
    <w:rsid w:val="00CE3A81"/>
    <w:rsid w:val="00CE3DC1"/>
    <w:rsid w:val="00CE4DB1"/>
    <w:rsid w:val="00CE5398"/>
    <w:rsid w:val="00CE5E6E"/>
    <w:rsid w:val="00CE6702"/>
    <w:rsid w:val="00CE711E"/>
    <w:rsid w:val="00CE73CD"/>
    <w:rsid w:val="00CF0959"/>
    <w:rsid w:val="00CF11DF"/>
    <w:rsid w:val="00CF18A1"/>
    <w:rsid w:val="00CF1AAD"/>
    <w:rsid w:val="00CF1DB2"/>
    <w:rsid w:val="00CF2343"/>
    <w:rsid w:val="00CF2458"/>
    <w:rsid w:val="00CF27D5"/>
    <w:rsid w:val="00CF2ABE"/>
    <w:rsid w:val="00CF2C3B"/>
    <w:rsid w:val="00CF2D12"/>
    <w:rsid w:val="00CF3CD4"/>
    <w:rsid w:val="00CF3F6A"/>
    <w:rsid w:val="00CF4684"/>
    <w:rsid w:val="00CF5D1F"/>
    <w:rsid w:val="00CF6092"/>
    <w:rsid w:val="00CF6979"/>
    <w:rsid w:val="00CF70CA"/>
    <w:rsid w:val="00CF77A0"/>
    <w:rsid w:val="00CF799C"/>
    <w:rsid w:val="00CF7B55"/>
    <w:rsid w:val="00D00612"/>
    <w:rsid w:val="00D00614"/>
    <w:rsid w:val="00D00E42"/>
    <w:rsid w:val="00D013ED"/>
    <w:rsid w:val="00D01CC6"/>
    <w:rsid w:val="00D01EFC"/>
    <w:rsid w:val="00D020CF"/>
    <w:rsid w:val="00D024EF"/>
    <w:rsid w:val="00D02AC7"/>
    <w:rsid w:val="00D036EE"/>
    <w:rsid w:val="00D04A49"/>
    <w:rsid w:val="00D06A76"/>
    <w:rsid w:val="00D06C27"/>
    <w:rsid w:val="00D06DE1"/>
    <w:rsid w:val="00D073CD"/>
    <w:rsid w:val="00D10746"/>
    <w:rsid w:val="00D10987"/>
    <w:rsid w:val="00D1123E"/>
    <w:rsid w:val="00D11E3E"/>
    <w:rsid w:val="00D11F59"/>
    <w:rsid w:val="00D123D1"/>
    <w:rsid w:val="00D126B3"/>
    <w:rsid w:val="00D13785"/>
    <w:rsid w:val="00D13832"/>
    <w:rsid w:val="00D16486"/>
    <w:rsid w:val="00D20452"/>
    <w:rsid w:val="00D20C60"/>
    <w:rsid w:val="00D21545"/>
    <w:rsid w:val="00D21C6C"/>
    <w:rsid w:val="00D21CDB"/>
    <w:rsid w:val="00D22608"/>
    <w:rsid w:val="00D22901"/>
    <w:rsid w:val="00D23699"/>
    <w:rsid w:val="00D2757B"/>
    <w:rsid w:val="00D312DA"/>
    <w:rsid w:val="00D316E1"/>
    <w:rsid w:val="00D32397"/>
    <w:rsid w:val="00D32469"/>
    <w:rsid w:val="00D336D3"/>
    <w:rsid w:val="00D33B32"/>
    <w:rsid w:val="00D3448E"/>
    <w:rsid w:val="00D34495"/>
    <w:rsid w:val="00D349D7"/>
    <w:rsid w:val="00D356D4"/>
    <w:rsid w:val="00D357B7"/>
    <w:rsid w:val="00D35BD3"/>
    <w:rsid w:val="00D35E2F"/>
    <w:rsid w:val="00D364D0"/>
    <w:rsid w:val="00D368E6"/>
    <w:rsid w:val="00D37100"/>
    <w:rsid w:val="00D40402"/>
    <w:rsid w:val="00D41138"/>
    <w:rsid w:val="00D41AF7"/>
    <w:rsid w:val="00D4353C"/>
    <w:rsid w:val="00D44803"/>
    <w:rsid w:val="00D4522C"/>
    <w:rsid w:val="00D467ED"/>
    <w:rsid w:val="00D46A4F"/>
    <w:rsid w:val="00D46CE2"/>
    <w:rsid w:val="00D472B2"/>
    <w:rsid w:val="00D47504"/>
    <w:rsid w:val="00D47B7D"/>
    <w:rsid w:val="00D5095F"/>
    <w:rsid w:val="00D52178"/>
    <w:rsid w:val="00D52547"/>
    <w:rsid w:val="00D52A83"/>
    <w:rsid w:val="00D52FF8"/>
    <w:rsid w:val="00D53349"/>
    <w:rsid w:val="00D5339F"/>
    <w:rsid w:val="00D55921"/>
    <w:rsid w:val="00D55934"/>
    <w:rsid w:val="00D55BBA"/>
    <w:rsid w:val="00D567DC"/>
    <w:rsid w:val="00D5734B"/>
    <w:rsid w:val="00D60951"/>
    <w:rsid w:val="00D61B9B"/>
    <w:rsid w:val="00D6231C"/>
    <w:rsid w:val="00D626AC"/>
    <w:rsid w:val="00D62958"/>
    <w:rsid w:val="00D63B26"/>
    <w:rsid w:val="00D64DC6"/>
    <w:rsid w:val="00D66F28"/>
    <w:rsid w:val="00D674F8"/>
    <w:rsid w:val="00D677B8"/>
    <w:rsid w:val="00D70E7F"/>
    <w:rsid w:val="00D71243"/>
    <w:rsid w:val="00D727E4"/>
    <w:rsid w:val="00D73314"/>
    <w:rsid w:val="00D734EC"/>
    <w:rsid w:val="00D73D5D"/>
    <w:rsid w:val="00D74C11"/>
    <w:rsid w:val="00D754C5"/>
    <w:rsid w:val="00D76253"/>
    <w:rsid w:val="00D76AAA"/>
    <w:rsid w:val="00D8114F"/>
    <w:rsid w:val="00D81820"/>
    <w:rsid w:val="00D82629"/>
    <w:rsid w:val="00D82BF7"/>
    <w:rsid w:val="00D82C94"/>
    <w:rsid w:val="00D83E62"/>
    <w:rsid w:val="00D84C33"/>
    <w:rsid w:val="00D8506A"/>
    <w:rsid w:val="00D860B2"/>
    <w:rsid w:val="00D861B1"/>
    <w:rsid w:val="00D8722E"/>
    <w:rsid w:val="00D87894"/>
    <w:rsid w:val="00D87A62"/>
    <w:rsid w:val="00D87E91"/>
    <w:rsid w:val="00D87FA5"/>
    <w:rsid w:val="00D9116C"/>
    <w:rsid w:val="00D917E7"/>
    <w:rsid w:val="00D91A6E"/>
    <w:rsid w:val="00D91C65"/>
    <w:rsid w:val="00D94958"/>
    <w:rsid w:val="00D9559A"/>
    <w:rsid w:val="00D95D3D"/>
    <w:rsid w:val="00DA0C2E"/>
    <w:rsid w:val="00DA25A6"/>
    <w:rsid w:val="00DA2772"/>
    <w:rsid w:val="00DA2920"/>
    <w:rsid w:val="00DA2BF3"/>
    <w:rsid w:val="00DA42AF"/>
    <w:rsid w:val="00DA4397"/>
    <w:rsid w:val="00DA4793"/>
    <w:rsid w:val="00DA491F"/>
    <w:rsid w:val="00DA53DC"/>
    <w:rsid w:val="00DA5425"/>
    <w:rsid w:val="00DA54EB"/>
    <w:rsid w:val="00DA6D28"/>
    <w:rsid w:val="00DA770A"/>
    <w:rsid w:val="00DA7A95"/>
    <w:rsid w:val="00DA7DEA"/>
    <w:rsid w:val="00DA7FA4"/>
    <w:rsid w:val="00DB0803"/>
    <w:rsid w:val="00DB08B9"/>
    <w:rsid w:val="00DB0E61"/>
    <w:rsid w:val="00DB0FB8"/>
    <w:rsid w:val="00DB1F19"/>
    <w:rsid w:val="00DB2862"/>
    <w:rsid w:val="00DB3497"/>
    <w:rsid w:val="00DB6B1A"/>
    <w:rsid w:val="00DB76CC"/>
    <w:rsid w:val="00DB78B1"/>
    <w:rsid w:val="00DB7B28"/>
    <w:rsid w:val="00DC0826"/>
    <w:rsid w:val="00DC0BC6"/>
    <w:rsid w:val="00DC0C7E"/>
    <w:rsid w:val="00DC10C3"/>
    <w:rsid w:val="00DC19A9"/>
    <w:rsid w:val="00DC33DD"/>
    <w:rsid w:val="00DC3A75"/>
    <w:rsid w:val="00DC3AAD"/>
    <w:rsid w:val="00DC70DF"/>
    <w:rsid w:val="00DD0240"/>
    <w:rsid w:val="00DD0D84"/>
    <w:rsid w:val="00DD0E76"/>
    <w:rsid w:val="00DD16CC"/>
    <w:rsid w:val="00DD1E34"/>
    <w:rsid w:val="00DD22E0"/>
    <w:rsid w:val="00DD25F0"/>
    <w:rsid w:val="00DD2831"/>
    <w:rsid w:val="00DD2C5B"/>
    <w:rsid w:val="00DD3072"/>
    <w:rsid w:val="00DD38B1"/>
    <w:rsid w:val="00DD3CC2"/>
    <w:rsid w:val="00DD3D7C"/>
    <w:rsid w:val="00DD3E5A"/>
    <w:rsid w:val="00DD42A9"/>
    <w:rsid w:val="00DD4BBD"/>
    <w:rsid w:val="00DD4BDC"/>
    <w:rsid w:val="00DD4D9F"/>
    <w:rsid w:val="00DD507F"/>
    <w:rsid w:val="00DD62C5"/>
    <w:rsid w:val="00DD6BB4"/>
    <w:rsid w:val="00DD6D62"/>
    <w:rsid w:val="00DD7A67"/>
    <w:rsid w:val="00DE0DD3"/>
    <w:rsid w:val="00DE136D"/>
    <w:rsid w:val="00DE2860"/>
    <w:rsid w:val="00DE2959"/>
    <w:rsid w:val="00DE2B48"/>
    <w:rsid w:val="00DE322E"/>
    <w:rsid w:val="00DE3429"/>
    <w:rsid w:val="00DE35BA"/>
    <w:rsid w:val="00DE40A0"/>
    <w:rsid w:val="00DE4DB4"/>
    <w:rsid w:val="00DE50A1"/>
    <w:rsid w:val="00DE7CCC"/>
    <w:rsid w:val="00DE7ECC"/>
    <w:rsid w:val="00DF00E5"/>
    <w:rsid w:val="00DF023C"/>
    <w:rsid w:val="00DF13D7"/>
    <w:rsid w:val="00DF280E"/>
    <w:rsid w:val="00DF3A7D"/>
    <w:rsid w:val="00DF40BF"/>
    <w:rsid w:val="00DF4957"/>
    <w:rsid w:val="00DF496F"/>
    <w:rsid w:val="00DF4C05"/>
    <w:rsid w:val="00DF5629"/>
    <w:rsid w:val="00DF57E2"/>
    <w:rsid w:val="00DF6A41"/>
    <w:rsid w:val="00DF7FA3"/>
    <w:rsid w:val="00E01988"/>
    <w:rsid w:val="00E01CF5"/>
    <w:rsid w:val="00E02A87"/>
    <w:rsid w:val="00E02C4F"/>
    <w:rsid w:val="00E02ED0"/>
    <w:rsid w:val="00E03050"/>
    <w:rsid w:val="00E03C39"/>
    <w:rsid w:val="00E0500A"/>
    <w:rsid w:val="00E05109"/>
    <w:rsid w:val="00E0586D"/>
    <w:rsid w:val="00E05AB1"/>
    <w:rsid w:val="00E0633E"/>
    <w:rsid w:val="00E07202"/>
    <w:rsid w:val="00E0735B"/>
    <w:rsid w:val="00E10F38"/>
    <w:rsid w:val="00E112AC"/>
    <w:rsid w:val="00E11499"/>
    <w:rsid w:val="00E11D73"/>
    <w:rsid w:val="00E126CF"/>
    <w:rsid w:val="00E13E5B"/>
    <w:rsid w:val="00E1469A"/>
    <w:rsid w:val="00E1551A"/>
    <w:rsid w:val="00E15647"/>
    <w:rsid w:val="00E161C6"/>
    <w:rsid w:val="00E16595"/>
    <w:rsid w:val="00E171A3"/>
    <w:rsid w:val="00E17A32"/>
    <w:rsid w:val="00E17C5A"/>
    <w:rsid w:val="00E17D15"/>
    <w:rsid w:val="00E204CA"/>
    <w:rsid w:val="00E213A2"/>
    <w:rsid w:val="00E255B2"/>
    <w:rsid w:val="00E25656"/>
    <w:rsid w:val="00E2599C"/>
    <w:rsid w:val="00E26951"/>
    <w:rsid w:val="00E26BD1"/>
    <w:rsid w:val="00E26DEB"/>
    <w:rsid w:val="00E27381"/>
    <w:rsid w:val="00E276B4"/>
    <w:rsid w:val="00E2785A"/>
    <w:rsid w:val="00E27D92"/>
    <w:rsid w:val="00E3171D"/>
    <w:rsid w:val="00E31991"/>
    <w:rsid w:val="00E329CA"/>
    <w:rsid w:val="00E32CB5"/>
    <w:rsid w:val="00E33CCE"/>
    <w:rsid w:val="00E33D0C"/>
    <w:rsid w:val="00E33F5A"/>
    <w:rsid w:val="00E34254"/>
    <w:rsid w:val="00E34600"/>
    <w:rsid w:val="00E34781"/>
    <w:rsid w:val="00E34CF6"/>
    <w:rsid w:val="00E3577D"/>
    <w:rsid w:val="00E35A3C"/>
    <w:rsid w:val="00E36595"/>
    <w:rsid w:val="00E41681"/>
    <w:rsid w:val="00E41BE3"/>
    <w:rsid w:val="00E4243A"/>
    <w:rsid w:val="00E432D0"/>
    <w:rsid w:val="00E43C2B"/>
    <w:rsid w:val="00E4639C"/>
    <w:rsid w:val="00E46E92"/>
    <w:rsid w:val="00E470FF"/>
    <w:rsid w:val="00E47FF4"/>
    <w:rsid w:val="00E50D78"/>
    <w:rsid w:val="00E50D7E"/>
    <w:rsid w:val="00E531C1"/>
    <w:rsid w:val="00E547E1"/>
    <w:rsid w:val="00E54863"/>
    <w:rsid w:val="00E55017"/>
    <w:rsid w:val="00E55104"/>
    <w:rsid w:val="00E55211"/>
    <w:rsid w:val="00E5530A"/>
    <w:rsid w:val="00E56132"/>
    <w:rsid w:val="00E57384"/>
    <w:rsid w:val="00E57B82"/>
    <w:rsid w:val="00E57ECC"/>
    <w:rsid w:val="00E60167"/>
    <w:rsid w:val="00E60481"/>
    <w:rsid w:val="00E60FBB"/>
    <w:rsid w:val="00E61221"/>
    <w:rsid w:val="00E6200B"/>
    <w:rsid w:val="00E6255A"/>
    <w:rsid w:val="00E62626"/>
    <w:rsid w:val="00E6309B"/>
    <w:rsid w:val="00E632E1"/>
    <w:rsid w:val="00E634BC"/>
    <w:rsid w:val="00E639D2"/>
    <w:rsid w:val="00E6433F"/>
    <w:rsid w:val="00E64532"/>
    <w:rsid w:val="00E64F9E"/>
    <w:rsid w:val="00E656A2"/>
    <w:rsid w:val="00E663A5"/>
    <w:rsid w:val="00E66D2C"/>
    <w:rsid w:val="00E66DDC"/>
    <w:rsid w:val="00E704FE"/>
    <w:rsid w:val="00E70526"/>
    <w:rsid w:val="00E71006"/>
    <w:rsid w:val="00E7175A"/>
    <w:rsid w:val="00E71AFE"/>
    <w:rsid w:val="00E72464"/>
    <w:rsid w:val="00E7271E"/>
    <w:rsid w:val="00E72BE7"/>
    <w:rsid w:val="00E75169"/>
    <w:rsid w:val="00E769F8"/>
    <w:rsid w:val="00E76EA8"/>
    <w:rsid w:val="00E77679"/>
    <w:rsid w:val="00E80018"/>
    <w:rsid w:val="00E80330"/>
    <w:rsid w:val="00E8057E"/>
    <w:rsid w:val="00E80847"/>
    <w:rsid w:val="00E8096E"/>
    <w:rsid w:val="00E8141D"/>
    <w:rsid w:val="00E81635"/>
    <w:rsid w:val="00E81CB0"/>
    <w:rsid w:val="00E82638"/>
    <w:rsid w:val="00E830EE"/>
    <w:rsid w:val="00E83DF3"/>
    <w:rsid w:val="00E8403F"/>
    <w:rsid w:val="00E84719"/>
    <w:rsid w:val="00E85073"/>
    <w:rsid w:val="00E8528E"/>
    <w:rsid w:val="00E85D28"/>
    <w:rsid w:val="00E8609A"/>
    <w:rsid w:val="00E8619C"/>
    <w:rsid w:val="00E86219"/>
    <w:rsid w:val="00E86C15"/>
    <w:rsid w:val="00E86D90"/>
    <w:rsid w:val="00E86E48"/>
    <w:rsid w:val="00E87243"/>
    <w:rsid w:val="00E87989"/>
    <w:rsid w:val="00E9092D"/>
    <w:rsid w:val="00E912BC"/>
    <w:rsid w:val="00E91704"/>
    <w:rsid w:val="00E9188E"/>
    <w:rsid w:val="00E924CD"/>
    <w:rsid w:val="00E927AD"/>
    <w:rsid w:val="00E934A5"/>
    <w:rsid w:val="00E93F58"/>
    <w:rsid w:val="00E945C1"/>
    <w:rsid w:val="00E949EB"/>
    <w:rsid w:val="00E952B8"/>
    <w:rsid w:val="00E9589F"/>
    <w:rsid w:val="00E958EF"/>
    <w:rsid w:val="00E95E3D"/>
    <w:rsid w:val="00E96050"/>
    <w:rsid w:val="00E96085"/>
    <w:rsid w:val="00E961DB"/>
    <w:rsid w:val="00E9655B"/>
    <w:rsid w:val="00E97403"/>
    <w:rsid w:val="00E975A3"/>
    <w:rsid w:val="00E977B7"/>
    <w:rsid w:val="00EA09DF"/>
    <w:rsid w:val="00EA1A40"/>
    <w:rsid w:val="00EA1AEA"/>
    <w:rsid w:val="00EA1DE3"/>
    <w:rsid w:val="00EA1E25"/>
    <w:rsid w:val="00EA1E6E"/>
    <w:rsid w:val="00EA2117"/>
    <w:rsid w:val="00EA2AFD"/>
    <w:rsid w:val="00EA2B93"/>
    <w:rsid w:val="00EA2E0D"/>
    <w:rsid w:val="00EA4126"/>
    <w:rsid w:val="00EA414D"/>
    <w:rsid w:val="00EA54FE"/>
    <w:rsid w:val="00EA5E12"/>
    <w:rsid w:val="00EB0B32"/>
    <w:rsid w:val="00EB0C5D"/>
    <w:rsid w:val="00EB0D3A"/>
    <w:rsid w:val="00EB1CD3"/>
    <w:rsid w:val="00EB237C"/>
    <w:rsid w:val="00EB246B"/>
    <w:rsid w:val="00EB2704"/>
    <w:rsid w:val="00EB294D"/>
    <w:rsid w:val="00EB32C2"/>
    <w:rsid w:val="00EB3A98"/>
    <w:rsid w:val="00EB4BC7"/>
    <w:rsid w:val="00EB599A"/>
    <w:rsid w:val="00EB6937"/>
    <w:rsid w:val="00EB6A0A"/>
    <w:rsid w:val="00EB6FFE"/>
    <w:rsid w:val="00EC024A"/>
    <w:rsid w:val="00EC17A8"/>
    <w:rsid w:val="00EC1966"/>
    <w:rsid w:val="00EC1E0E"/>
    <w:rsid w:val="00EC2863"/>
    <w:rsid w:val="00EC315D"/>
    <w:rsid w:val="00EC37CB"/>
    <w:rsid w:val="00EC3A8B"/>
    <w:rsid w:val="00EC3CE5"/>
    <w:rsid w:val="00EC41C9"/>
    <w:rsid w:val="00EC5B33"/>
    <w:rsid w:val="00EC5E48"/>
    <w:rsid w:val="00EC6792"/>
    <w:rsid w:val="00EC6DB2"/>
    <w:rsid w:val="00EC7039"/>
    <w:rsid w:val="00EC7FB9"/>
    <w:rsid w:val="00ED0004"/>
    <w:rsid w:val="00ED00CC"/>
    <w:rsid w:val="00ED01FD"/>
    <w:rsid w:val="00ED1DDB"/>
    <w:rsid w:val="00ED2656"/>
    <w:rsid w:val="00ED27CB"/>
    <w:rsid w:val="00ED2D11"/>
    <w:rsid w:val="00ED3171"/>
    <w:rsid w:val="00ED3C70"/>
    <w:rsid w:val="00ED3EB9"/>
    <w:rsid w:val="00ED40A5"/>
    <w:rsid w:val="00ED565C"/>
    <w:rsid w:val="00ED69EE"/>
    <w:rsid w:val="00ED6ECC"/>
    <w:rsid w:val="00EE0094"/>
    <w:rsid w:val="00EE143C"/>
    <w:rsid w:val="00EE1A90"/>
    <w:rsid w:val="00EE1C60"/>
    <w:rsid w:val="00EE3283"/>
    <w:rsid w:val="00EE328B"/>
    <w:rsid w:val="00EE3CAE"/>
    <w:rsid w:val="00EE3EBB"/>
    <w:rsid w:val="00EE4B0E"/>
    <w:rsid w:val="00EE4D27"/>
    <w:rsid w:val="00EE5888"/>
    <w:rsid w:val="00EE6154"/>
    <w:rsid w:val="00EE7E48"/>
    <w:rsid w:val="00EF1271"/>
    <w:rsid w:val="00EF1E3C"/>
    <w:rsid w:val="00EF21F0"/>
    <w:rsid w:val="00EF394E"/>
    <w:rsid w:val="00EF4709"/>
    <w:rsid w:val="00EF4732"/>
    <w:rsid w:val="00EF5399"/>
    <w:rsid w:val="00EF6900"/>
    <w:rsid w:val="00EF6A58"/>
    <w:rsid w:val="00F00CE3"/>
    <w:rsid w:val="00F01347"/>
    <w:rsid w:val="00F01666"/>
    <w:rsid w:val="00F0174D"/>
    <w:rsid w:val="00F018D8"/>
    <w:rsid w:val="00F0295A"/>
    <w:rsid w:val="00F02EAC"/>
    <w:rsid w:val="00F033EA"/>
    <w:rsid w:val="00F03646"/>
    <w:rsid w:val="00F0380C"/>
    <w:rsid w:val="00F048F9"/>
    <w:rsid w:val="00F04CBE"/>
    <w:rsid w:val="00F04E86"/>
    <w:rsid w:val="00F067AF"/>
    <w:rsid w:val="00F06FD1"/>
    <w:rsid w:val="00F0754C"/>
    <w:rsid w:val="00F07E64"/>
    <w:rsid w:val="00F1063B"/>
    <w:rsid w:val="00F10ED6"/>
    <w:rsid w:val="00F11388"/>
    <w:rsid w:val="00F11EEB"/>
    <w:rsid w:val="00F11FAA"/>
    <w:rsid w:val="00F12DE0"/>
    <w:rsid w:val="00F12F65"/>
    <w:rsid w:val="00F13FBC"/>
    <w:rsid w:val="00F14A74"/>
    <w:rsid w:val="00F16BCB"/>
    <w:rsid w:val="00F177F4"/>
    <w:rsid w:val="00F21B89"/>
    <w:rsid w:val="00F22AC3"/>
    <w:rsid w:val="00F24BDE"/>
    <w:rsid w:val="00F24DD8"/>
    <w:rsid w:val="00F26244"/>
    <w:rsid w:val="00F26BF9"/>
    <w:rsid w:val="00F27EA7"/>
    <w:rsid w:val="00F30DA7"/>
    <w:rsid w:val="00F3273F"/>
    <w:rsid w:val="00F32761"/>
    <w:rsid w:val="00F32A29"/>
    <w:rsid w:val="00F32D9D"/>
    <w:rsid w:val="00F35AB6"/>
    <w:rsid w:val="00F36626"/>
    <w:rsid w:val="00F36F19"/>
    <w:rsid w:val="00F4114B"/>
    <w:rsid w:val="00F416B2"/>
    <w:rsid w:val="00F41AB6"/>
    <w:rsid w:val="00F41B2A"/>
    <w:rsid w:val="00F41B31"/>
    <w:rsid w:val="00F4216A"/>
    <w:rsid w:val="00F4254A"/>
    <w:rsid w:val="00F42BAD"/>
    <w:rsid w:val="00F4396A"/>
    <w:rsid w:val="00F44646"/>
    <w:rsid w:val="00F44A62"/>
    <w:rsid w:val="00F44B4C"/>
    <w:rsid w:val="00F4510D"/>
    <w:rsid w:val="00F45CB3"/>
    <w:rsid w:val="00F465D0"/>
    <w:rsid w:val="00F46CDB"/>
    <w:rsid w:val="00F47975"/>
    <w:rsid w:val="00F50856"/>
    <w:rsid w:val="00F5091E"/>
    <w:rsid w:val="00F5170E"/>
    <w:rsid w:val="00F520B1"/>
    <w:rsid w:val="00F5216A"/>
    <w:rsid w:val="00F52782"/>
    <w:rsid w:val="00F52C57"/>
    <w:rsid w:val="00F53F5A"/>
    <w:rsid w:val="00F5491F"/>
    <w:rsid w:val="00F54B8E"/>
    <w:rsid w:val="00F56533"/>
    <w:rsid w:val="00F56657"/>
    <w:rsid w:val="00F56787"/>
    <w:rsid w:val="00F5725E"/>
    <w:rsid w:val="00F605EB"/>
    <w:rsid w:val="00F61E2A"/>
    <w:rsid w:val="00F6249B"/>
    <w:rsid w:val="00F63AFE"/>
    <w:rsid w:val="00F6469F"/>
    <w:rsid w:val="00F6473D"/>
    <w:rsid w:val="00F64B06"/>
    <w:rsid w:val="00F64EEE"/>
    <w:rsid w:val="00F64F21"/>
    <w:rsid w:val="00F650F3"/>
    <w:rsid w:val="00F654B1"/>
    <w:rsid w:val="00F66A3C"/>
    <w:rsid w:val="00F7004A"/>
    <w:rsid w:val="00F713B9"/>
    <w:rsid w:val="00F71618"/>
    <w:rsid w:val="00F72692"/>
    <w:rsid w:val="00F72B29"/>
    <w:rsid w:val="00F72BA7"/>
    <w:rsid w:val="00F74253"/>
    <w:rsid w:val="00F767BE"/>
    <w:rsid w:val="00F804A0"/>
    <w:rsid w:val="00F80CCF"/>
    <w:rsid w:val="00F81C8C"/>
    <w:rsid w:val="00F82099"/>
    <w:rsid w:val="00F83324"/>
    <w:rsid w:val="00F835ED"/>
    <w:rsid w:val="00F83B5E"/>
    <w:rsid w:val="00F84B8E"/>
    <w:rsid w:val="00F84F1C"/>
    <w:rsid w:val="00F85B7F"/>
    <w:rsid w:val="00F85BC6"/>
    <w:rsid w:val="00F86034"/>
    <w:rsid w:val="00F8630C"/>
    <w:rsid w:val="00F9058C"/>
    <w:rsid w:val="00F916B4"/>
    <w:rsid w:val="00F918D0"/>
    <w:rsid w:val="00F92B41"/>
    <w:rsid w:val="00F92CEB"/>
    <w:rsid w:val="00F936AA"/>
    <w:rsid w:val="00F937BD"/>
    <w:rsid w:val="00F93CBF"/>
    <w:rsid w:val="00F94471"/>
    <w:rsid w:val="00F9462F"/>
    <w:rsid w:val="00F96D2C"/>
    <w:rsid w:val="00F972A8"/>
    <w:rsid w:val="00F97D14"/>
    <w:rsid w:val="00FA202A"/>
    <w:rsid w:val="00FA3194"/>
    <w:rsid w:val="00FA326B"/>
    <w:rsid w:val="00FA32A2"/>
    <w:rsid w:val="00FA360C"/>
    <w:rsid w:val="00FA3778"/>
    <w:rsid w:val="00FA3925"/>
    <w:rsid w:val="00FA3968"/>
    <w:rsid w:val="00FA43FC"/>
    <w:rsid w:val="00FA5188"/>
    <w:rsid w:val="00FA651F"/>
    <w:rsid w:val="00FA66DA"/>
    <w:rsid w:val="00FA6AAD"/>
    <w:rsid w:val="00FA76E5"/>
    <w:rsid w:val="00FA7BA9"/>
    <w:rsid w:val="00FB0592"/>
    <w:rsid w:val="00FB1899"/>
    <w:rsid w:val="00FB19AD"/>
    <w:rsid w:val="00FB1AFC"/>
    <w:rsid w:val="00FB1CDE"/>
    <w:rsid w:val="00FB20F4"/>
    <w:rsid w:val="00FB24C5"/>
    <w:rsid w:val="00FB2A39"/>
    <w:rsid w:val="00FB30B0"/>
    <w:rsid w:val="00FB6332"/>
    <w:rsid w:val="00FB73B9"/>
    <w:rsid w:val="00FC0AD9"/>
    <w:rsid w:val="00FC107C"/>
    <w:rsid w:val="00FC1702"/>
    <w:rsid w:val="00FC2406"/>
    <w:rsid w:val="00FC2BFD"/>
    <w:rsid w:val="00FC453B"/>
    <w:rsid w:val="00FC4764"/>
    <w:rsid w:val="00FC476E"/>
    <w:rsid w:val="00FC5797"/>
    <w:rsid w:val="00FC590E"/>
    <w:rsid w:val="00FC6C31"/>
    <w:rsid w:val="00FC72FF"/>
    <w:rsid w:val="00FC7436"/>
    <w:rsid w:val="00FD1A74"/>
    <w:rsid w:val="00FD1AF8"/>
    <w:rsid w:val="00FD1E00"/>
    <w:rsid w:val="00FD2518"/>
    <w:rsid w:val="00FD2795"/>
    <w:rsid w:val="00FD48E4"/>
    <w:rsid w:val="00FD5578"/>
    <w:rsid w:val="00FD69A5"/>
    <w:rsid w:val="00FD73CD"/>
    <w:rsid w:val="00FE1687"/>
    <w:rsid w:val="00FE1E3F"/>
    <w:rsid w:val="00FE218E"/>
    <w:rsid w:val="00FE280C"/>
    <w:rsid w:val="00FE2C49"/>
    <w:rsid w:val="00FE3A19"/>
    <w:rsid w:val="00FE4193"/>
    <w:rsid w:val="00FE4412"/>
    <w:rsid w:val="00FE4697"/>
    <w:rsid w:val="00FE5564"/>
    <w:rsid w:val="00FE5A3F"/>
    <w:rsid w:val="00FE5DFB"/>
    <w:rsid w:val="00FE64C9"/>
    <w:rsid w:val="00FE6B53"/>
    <w:rsid w:val="00FE6CA0"/>
    <w:rsid w:val="00FE74FB"/>
    <w:rsid w:val="00FF0A58"/>
    <w:rsid w:val="00FF0DE7"/>
    <w:rsid w:val="00FF129F"/>
    <w:rsid w:val="00FF1B26"/>
    <w:rsid w:val="00FF2B65"/>
    <w:rsid w:val="00FF30B1"/>
    <w:rsid w:val="00FF3ADE"/>
    <w:rsid w:val="00FF3ED8"/>
    <w:rsid w:val="00FF4367"/>
    <w:rsid w:val="00FF451F"/>
    <w:rsid w:val="00FF48D7"/>
    <w:rsid w:val="00FF4902"/>
    <w:rsid w:val="00FF4F25"/>
    <w:rsid w:val="00FF5ECD"/>
    <w:rsid w:val="00FF60A6"/>
    <w:rsid w:val="00FF629E"/>
    <w:rsid w:val="00FF638F"/>
    <w:rsid w:val="00FF6DAE"/>
    <w:rsid w:val="00FF755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80602E"/>
  <w15:chartTrackingRefBased/>
  <w15:docId w15:val="{51CD47DC-40AF-41CF-8E30-33F0D4BF2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Ink Free" w:eastAsia="Ink Free" w:hAnsi="Ink Free" w:cs="BrowalliaUPC"/>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848"/>
    <w:rPr>
      <w:rFonts w:cs="Ink Free"/>
      <w:sz w:val="28"/>
      <w:szCs w:val="28"/>
      <w:lang w:val="en-US" w:eastAsia="en-US"/>
    </w:rPr>
  </w:style>
  <w:style w:type="paragraph" w:styleId="Heading1">
    <w:name w:val="heading 1"/>
    <w:basedOn w:val="Normal"/>
    <w:next w:val="Normal"/>
    <w:qFormat/>
    <w:rsid w:val="008143E5"/>
    <w:pPr>
      <w:spacing w:before="240"/>
      <w:outlineLvl w:val="0"/>
    </w:pPr>
    <w:rPr>
      <w:rFonts w:ascii="Cambria" w:hAnsi="Cambria"/>
      <w:b/>
      <w:bCs/>
      <w:u w:val="single"/>
      <w:lang w:eastAsia="th-TH"/>
    </w:rPr>
  </w:style>
  <w:style w:type="paragraph" w:styleId="Heading2">
    <w:name w:val="heading 2"/>
    <w:basedOn w:val="Normal"/>
    <w:next w:val="Normal"/>
    <w:qFormat/>
    <w:rsid w:val="008143E5"/>
    <w:pPr>
      <w:spacing w:before="120"/>
      <w:outlineLvl w:val="1"/>
    </w:pPr>
    <w:rPr>
      <w:rFonts w:ascii="Cambria" w:hAnsi="Cambria"/>
      <w:b/>
      <w:bCs/>
      <w:lang w:eastAsia="th-TH"/>
    </w:rPr>
  </w:style>
  <w:style w:type="paragraph" w:styleId="Heading3">
    <w:name w:val="heading 3"/>
    <w:basedOn w:val="Normal"/>
    <w:next w:val="Normal"/>
    <w:qFormat/>
    <w:rsid w:val="008143E5"/>
    <w:pPr>
      <w:ind w:left="360"/>
      <w:outlineLvl w:val="2"/>
    </w:pPr>
    <w:rPr>
      <w:rFonts w:ascii="Cambria" w:hAnsi="Cambria"/>
      <w:b/>
      <w:bCs/>
      <w:lang w:eastAsia="th-TH"/>
    </w:rPr>
  </w:style>
  <w:style w:type="paragraph" w:styleId="Heading4">
    <w:name w:val="heading 4"/>
    <w:basedOn w:val="Normal"/>
    <w:next w:val="Normal"/>
    <w:qFormat/>
    <w:rsid w:val="008143E5"/>
    <w:pPr>
      <w:keepNext/>
      <w:ind w:left="360" w:right="-691"/>
      <w:outlineLvl w:val="3"/>
    </w:pPr>
    <w:rPr>
      <w:rFonts w:eastAsia="Cambria" w:cs="Georgia"/>
      <w:b/>
      <w:bCs/>
      <w:color w:val="000000"/>
      <w:sz w:val="26"/>
      <w:szCs w:val="26"/>
    </w:rPr>
  </w:style>
  <w:style w:type="paragraph" w:styleId="Heading5">
    <w:name w:val="heading 5"/>
    <w:basedOn w:val="Normal"/>
    <w:next w:val="Normal"/>
    <w:qFormat/>
    <w:rsid w:val="008143E5"/>
    <w:pPr>
      <w:keepNext/>
      <w:jc w:val="center"/>
      <w:outlineLvl w:val="4"/>
    </w:pPr>
    <w:rPr>
      <w:rFonts w:ascii="Cambria" w:eastAsia="BrowalliaUPC" w:hAnsi="Cambria"/>
      <w:sz w:val="22"/>
      <w:szCs w:val="22"/>
      <w:u w:val="single"/>
    </w:rPr>
  </w:style>
  <w:style w:type="paragraph" w:styleId="Heading6">
    <w:name w:val="heading 6"/>
    <w:basedOn w:val="Normal"/>
    <w:next w:val="Normal"/>
    <w:qFormat/>
    <w:rsid w:val="008143E5"/>
    <w:pPr>
      <w:keepNext/>
      <w:tabs>
        <w:tab w:val="decimal" w:pos="1320"/>
      </w:tabs>
      <w:ind w:left="60" w:right="-30"/>
      <w:jc w:val="both"/>
      <w:outlineLvl w:val="5"/>
    </w:pPr>
    <w:rPr>
      <w:rFonts w:ascii="Cambria" w:hAnsi="Cambria" w:cs="BrowalliaUPC"/>
      <w:b/>
      <w:bCs/>
      <w:color w:val="000000"/>
      <w:sz w:val="20"/>
      <w:szCs w:val="20"/>
    </w:rPr>
  </w:style>
  <w:style w:type="paragraph" w:styleId="Heading7">
    <w:name w:val="heading 7"/>
    <w:basedOn w:val="Normal"/>
    <w:next w:val="Normal"/>
    <w:qFormat/>
    <w:rsid w:val="008143E5"/>
    <w:pPr>
      <w:keepNext/>
      <w:pBdr>
        <w:bottom w:val="single" w:sz="4" w:space="1" w:color="auto"/>
      </w:pBdr>
      <w:ind w:left="1260" w:right="-18"/>
      <w:jc w:val="center"/>
      <w:outlineLvl w:val="6"/>
    </w:pPr>
    <w:rPr>
      <w:rFonts w:ascii="Cambria" w:eastAsia="BrowalliaUPC" w:hAnsi="Cambria" w:cs="BrowalliaUPC"/>
      <w:b/>
      <w:bCs/>
      <w:sz w:val="20"/>
      <w:szCs w:val="20"/>
    </w:rPr>
  </w:style>
  <w:style w:type="paragraph" w:styleId="Heading8">
    <w:name w:val="heading 8"/>
    <w:basedOn w:val="Normal"/>
    <w:next w:val="Normal"/>
    <w:link w:val="Heading8Char"/>
    <w:qFormat/>
    <w:rsid w:val="008143E5"/>
    <w:pPr>
      <w:keepNext/>
      <w:jc w:val="center"/>
      <w:outlineLvl w:val="7"/>
    </w:pPr>
    <w:rPr>
      <w:rFonts w:ascii="Cambria" w:hAnsi="Cambria"/>
      <w:snapToGrid w:val="0"/>
      <w:color w:val="000000"/>
      <w:sz w:val="24"/>
      <w:szCs w:val="24"/>
      <w:u w:val="single"/>
      <w:lang w:eastAsia="th-TH"/>
    </w:rPr>
  </w:style>
  <w:style w:type="paragraph" w:styleId="Heading9">
    <w:name w:val="heading 9"/>
    <w:basedOn w:val="Normal"/>
    <w:next w:val="Normal"/>
    <w:qFormat/>
    <w:rsid w:val="008143E5"/>
    <w:pPr>
      <w:keepNext/>
      <w:tabs>
        <w:tab w:val="decimal" w:pos="1554"/>
      </w:tabs>
      <w:ind w:left="72" w:right="-58"/>
      <w:jc w:val="both"/>
      <w:outlineLvl w:val="8"/>
    </w:pPr>
    <w:rPr>
      <w:rFonts w:ascii="Cambria" w:hAnsi="Cambria" w:cs="BrowalliaUPC"/>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67349B"/>
    <w:rPr>
      <w:rFonts w:ascii="Cambria" w:hAnsi="Cambria" w:cs="Ink Free"/>
      <w:snapToGrid w:val="0"/>
      <w:color w:val="000000"/>
      <w:sz w:val="24"/>
      <w:szCs w:val="24"/>
      <w:u w:val="single"/>
      <w:lang w:val="en-US" w:eastAsia="th-TH"/>
    </w:rPr>
  </w:style>
  <w:style w:type="paragraph" w:styleId="NormalIndent">
    <w:name w:val="Normal Indent"/>
    <w:basedOn w:val="Normal"/>
    <w:rsid w:val="008143E5"/>
    <w:pPr>
      <w:ind w:left="720"/>
    </w:pPr>
    <w:rPr>
      <w:rFonts w:ascii="Cambria" w:hAnsi="Cambria"/>
      <w:lang w:eastAsia="th-TH"/>
    </w:rPr>
  </w:style>
  <w:style w:type="paragraph" w:styleId="Footer">
    <w:name w:val="footer"/>
    <w:basedOn w:val="Normal"/>
    <w:link w:val="FooterChar"/>
    <w:rsid w:val="008143E5"/>
    <w:pPr>
      <w:tabs>
        <w:tab w:val="center" w:pos="4320"/>
        <w:tab w:val="right" w:pos="8640"/>
      </w:tabs>
    </w:pPr>
    <w:rPr>
      <w:rFonts w:ascii="Cambria" w:hAnsi="Cambria"/>
      <w:lang w:eastAsia="th-TH"/>
    </w:rPr>
  </w:style>
  <w:style w:type="character" w:customStyle="1" w:styleId="FooterChar">
    <w:name w:val="Footer Char"/>
    <w:link w:val="Footer"/>
    <w:rsid w:val="0067349B"/>
    <w:rPr>
      <w:rFonts w:ascii="Cambria" w:hAnsi="Cambria" w:cs="Ink Free"/>
      <w:sz w:val="28"/>
      <w:szCs w:val="28"/>
      <w:lang w:val="en-US" w:eastAsia="th-TH"/>
    </w:rPr>
  </w:style>
  <w:style w:type="paragraph" w:styleId="Header">
    <w:name w:val="header"/>
    <w:basedOn w:val="Normal"/>
    <w:link w:val="HeaderChar"/>
    <w:rsid w:val="008143E5"/>
    <w:pPr>
      <w:tabs>
        <w:tab w:val="center" w:pos="4320"/>
        <w:tab w:val="right" w:pos="8640"/>
      </w:tabs>
    </w:pPr>
    <w:rPr>
      <w:rFonts w:ascii="Cambria" w:hAnsi="Cambria"/>
      <w:lang w:eastAsia="th-TH"/>
    </w:rPr>
  </w:style>
  <w:style w:type="character" w:customStyle="1" w:styleId="HeaderChar">
    <w:name w:val="Header Char"/>
    <w:link w:val="Header"/>
    <w:locked/>
    <w:rsid w:val="002157FE"/>
    <w:rPr>
      <w:rFonts w:ascii="Cambria" w:hAnsi="Cambria" w:cs="Ink Free"/>
      <w:sz w:val="28"/>
      <w:szCs w:val="28"/>
      <w:lang w:eastAsia="th-TH"/>
    </w:rPr>
  </w:style>
  <w:style w:type="paragraph" w:customStyle="1" w:styleId="a">
    <w:name w:val="เนื้อเรื่อง"/>
    <w:uiPriority w:val="99"/>
    <w:rsid w:val="008143E5"/>
    <w:pPr>
      <w:ind w:right="386"/>
    </w:pPr>
    <w:rPr>
      <w:rFonts w:ascii="Cambria" w:hAnsi="Cambria"/>
      <w:sz w:val="28"/>
      <w:szCs w:val="28"/>
      <w:lang w:val="en-US" w:eastAsia="th-TH"/>
    </w:rPr>
  </w:style>
  <w:style w:type="paragraph" w:customStyle="1" w:styleId="1">
    <w:name w:val="หัวเรื่อง 1"/>
    <w:basedOn w:val="Heading1"/>
    <w:rsid w:val="008143E5"/>
    <w:pPr>
      <w:outlineLvl w:val="9"/>
    </w:pPr>
  </w:style>
  <w:style w:type="paragraph" w:customStyle="1" w:styleId="2">
    <w:name w:val="หัวเรื่อง 2"/>
    <w:basedOn w:val="Heading2"/>
    <w:rsid w:val="008143E5"/>
    <w:pPr>
      <w:outlineLvl w:val="9"/>
    </w:pPr>
  </w:style>
  <w:style w:type="paragraph" w:customStyle="1" w:styleId="3">
    <w:name w:val="หัวเรื่อง 3"/>
    <w:basedOn w:val="Heading3"/>
    <w:rsid w:val="008143E5"/>
    <w:pPr>
      <w:outlineLvl w:val="9"/>
    </w:pPr>
  </w:style>
  <w:style w:type="paragraph" w:styleId="EnvelopeReturn">
    <w:name w:val="envelope return"/>
    <w:basedOn w:val="a"/>
    <w:rsid w:val="008143E5"/>
  </w:style>
  <w:style w:type="paragraph" w:styleId="EnvelopeAddress">
    <w:name w:val="envelope address"/>
    <w:basedOn w:val="Normal"/>
    <w:rsid w:val="008143E5"/>
    <w:pPr>
      <w:framePr w:w="7920" w:h="1980" w:hRule="exact" w:hSpace="180" w:wrap="auto" w:hAnchor="text" w:xAlign="center" w:yAlign="bottom"/>
      <w:ind w:left="2880"/>
    </w:pPr>
    <w:rPr>
      <w:rFonts w:ascii="Cambria" w:hAnsi="Cambria"/>
      <w:lang w:eastAsia="th-TH"/>
    </w:rPr>
  </w:style>
  <w:style w:type="paragraph" w:customStyle="1" w:styleId="a0">
    <w:name w:val="เนื้อเรื่อง กั้นหน้า"/>
    <w:basedOn w:val="NormalIndent"/>
    <w:rsid w:val="008143E5"/>
  </w:style>
  <w:style w:type="character" w:styleId="PageNumber">
    <w:name w:val="page number"/>
    <w:rsid w:val="008143E5"/>
  </w:style>
  <w:style w:type="paragraph" w:styleId="BlockText">
    <w:name w:val="Block Text"/>
    <w:basedOn w:val="Normal"/>
    <w:uiPriority w:val="99"/>
    <w:rsid w:val="008143E5"/>
    <w:pPr>
      <w:ind w:left="1440" w:right="-694"/>
      <w:jc w:val="both"/>
    </w:pPr>
    <w:rPr>
      <w:rFonts w:ascii="Cambria" w:eastAsia="BrowalliaUPC" w:hAnsi="Cambria"/>
      <w:sz w:val="24"/>
      <w:szCs w:val="24"/>
    </w:rPr>
  </w:style>
  <w:style w:type="character" w:styleId="Strong">
    <w:name w:val="Strong"/>
    <w:qFormat/>
    <w:rsid w:val="008143E5"/>
    <w:rPr>
      <w:b/>
      <w:bCs/>
    </w:rPr>
  </w:style>
  <w:style w:type="paragraph" w:styleId="BodyTextIndent">
    <w:name w:val="Body Text Indent"/>
    <w:basedOn w:val="Normal"/>
    <w:rsid w:val="008143E5"/>
    <w:pPr>
      <w:ind w:left="900"/>
      <w:jc w:val="both"/>
    </w:pPr>
    <w:rPr>
      <w:rFonts w:ascii="Cambria" w:hAnsi="Cambria"/>
      <w:spacing w:val="-2"/>
      <w:sz w:val="24"/>
      <w:szCs w:val="24"/>
      <w:lang w:val="en-GB"/>
    </w:rPr>
  </w:style>
  <w:style w:type="paragraph" w:styleId="BodyTextIndent2">
    <w:name w:val="Body Text Indent 2"/>
    <w:basedOn w:val="Normal"/>
    <w:rsid w:val="008143E5"/>
    <w:pPr>
      <w:tabs>
        <w:tab w:val="right" w:pos="7200"/>
        <w:tab w:val="right" w:pos="9000"/>
      </w:tabs>
      <w:ind w:left="1080" w:hanging="540"/>
      <w:jc w:val="both"/>
    </w:pPr>
    <w:rPr>
      <w:rFonts w:ascii="Cambria" w:eastAsia="BrowalliaUPC" w:hAnsi="Cambria" w:cs="BrowalliaUPC"/>
      <w:sz w:val="24"/>
      <w:szCs w:val="24"/>
    </w:rPr>
  </w:style>
  <w:style w:type="paragraph" w:styleId="BodyText">
    <w:name w:val="Body Text"/>
    <w:basedOn w:val="Normal"/>
    <w:link w:val="BodyTextChar"/>
    <w:rsid w:val="008143E5"/>
    <w:pPr>
      <w:jc w:val="both"/>
    </w:pPr>
    <w:rPr>
      <w:rFonts w:ascii="Cambria" w:eastAsia="Cambria" w:hAnsi="Cambria" w:cs="BrowalliaUPC"/>
      <w:sz w:val="24"/>
      <w:lang w:val="en-GB"/>
    </w:rPr>
  </w:style>
  <w:style w:type="character" w:customStyle="1" w:styleId="BodyTextChar">
    <w:name w:val="Body Text Char"/>
    <w:link w:val="BodyText"/>
    <w:rsid w:val="0067349B"/>
    <w:rPr>
      <w:rFonts w:ascii="Cambria" w:eastAsia="Cambria" w:hAnsi="Cambria"/>
      <w:sz w:val="24"/>
      <w:szCs w:val="28"/>
      <w:lang w:eastAsia="en-US"/>
    </w:rPr>
  </w:style>
  <w:style w:type="paragraph" w:styleId="BodyTextIndent3">
    <w:name w:val="Body Text Indent 3"/>
    <w:basedOn w:val="Normal"/>
    <w:rsid w:val="008143E5"/>
    <w:pPr>
      <w:tabs>
        <w:tab w:val="right" w:pos="7200"/>
        <w:tab w:val="right" w:pos="9000"/>
      </w:tabs>
      <w:ind w:left="1800"/>
      <w:jc w:val="both"/>
    </w:pPr>
    <w:rPr>
      <w:rFonts w:ascii="Cambria" w:eastAsia="BrowalliaUPC" w:hAnsi="Cambria" w:cs="BrowalliaUPC"/>
      <w:sz w:val="24"/>
      <w:szCs w:val="24"/>
    </w:rPr>
  </w:style>
  <w:style w:type="paragraph" w:styleId="List">
    <w:name w:val="List"/>
    <w:basedOn w:val="Normal"/>
    <w:rsid w:val="008143E5"/>
    <w:pPr>
      <w:ind w:left="360" w:hanging="360"/>
    </w:pPr>
    <w:rPr>
      <w:rFonts w:cs="Calibri Light"/>
      <w:lang w:val="en-GB" w:eastAsia="th-TH"/>
    </w:rPr>
  </w:style>
  <w:style w:type="paragraph" w:styleId="DocumentMap">
    <w:name w:val="Document Map"/>
    <w:basedOn w:val="Normal"/>
    <w:semiHidden/>
    <w:rsid w:val="008143E5"/>
    <w:pPr>
      <w:shd w:val="clear" w:color="auto" w:fill="000080"/>
    </w:pPr>
    <w:rPr>
      <w:rFonts w:ascii="Symbol" w:hAnsi="Symbol" w:cs="BrowalliaUPC"/>
      <w:szCs w:val="32"/>
    </w:rPr>
  </w:style>
  <w:style w:type="paragraph" w:styleId="BalloonText">
    <w:name w:val="Balloon Text"/>
    <w:basedOn w:val="Normal"/>
    <w:semiHidden/>
    <w:rsid w:val="008143E5"/>
    <w:pPr>
      <w:jc w:val="both"/>
    </w:pPr>
    <w:rPr>
      <w:rFonts w:ascii="Symbol" w:eastAsia="Wingdings" w:hAnsi="Symbol" w:cs="BrowalliaUPC"/>
      <w:sz w:val="16"/>
      <w:szCs w:val="18"/>
      <w:lang w:val="en-GB"/>
    </w:rPr>
  </w:style>
  <w:style w:type="paragraph" w:customStyle="1" w:styleId="a1">
    <w:name w:val="à¹×éÍàÃ×èÍ§"/>
    <w:basedOn w:val="Normal"/>
    <w:rsid w:val="008143E5"/>
    <w:pPr>
      <w:ind w:right="386"/>
    </w:pPr>
    <w:rPr>
      <w:rFonts w:eastAsia="Cambria" w:hAnsi="PMingLiU" w:cs="Georgia"/>
      <w:color w:val="000080"/>
      <w:lang w:val="en-GB"/>
    </w:rPr>
  </w:style>
  <w:style w:type="paragraph" w:customStyle="1" w:styleId="BodyText21">
    <w:name w:val="Body Text 21"/>
    <w:basedOn w:val="Normal"/>
    <w:rsid w:val="008143E5"/>
    <w:pPr>
      <w:jc w:val="both"/>
    </w:pPr>
    <w:rPr>
      <w:rFonts w:ascii="Cambria" w:eastAsia="Cambria" w:hAnsi="Cambria" w:cs="Cambria"/>
      <w:sz w:val="24"/>
      <w:szCs w:val="24"/>
      <w:lang w:val="en-GB"/>
    </w:rPr>
  </w:style>
  <w:style w:type="paragraph" w:customStyle="1" w:styleId="Char2CharCharCharCharChar">
    <w:name w:val="Char2 Char Char Char Char Char"/>
    <w:basedOn w:val="Normal"/>
    <w:rsid w:val="008143E5"/>
    <w:pPr>
      <w:spacing w:after="160" w:line="240" w:lineRule="exact"/>
    </w:pPr>
    <w:rPr>
      <w:rFonts w:ascii="Noto Sans Symbols" w:eastAsia="Wingdings" w:hAnsi="Noto Sans Symbols" w:cs="BrowalliaUPC"/>
      <w:sz w:val="20"/>
      <w:szCs w:val="20"/>
      <w:lang w:bidi="ar-SA"/>
    </w:rPr>
  </w:style>
  <w:style w:type="character" w:styleId="Emphasis">
    <w:name w:val="Emphasis"/>
    <w:qFormat/>
    <w:rsid w:val="008143E5"/>
    <w:rPr>
      <w:rFonts w:ascii="PMingLiU" w:hAnsi="PMingLiU"/>
      <w:noProof w:val="0"/>
      <w:sz w:val="20"/>
      <w:szCs w:val="20"/>
      <w:lang w:val="en-US"/>
    </w:rPr>
  </w:style>
  <w:style w:type="paragraph" w:styleId="ListParagraph">
    <w:name w:val="List Paragraph"/>
    <w:basedOn w:val="Normal"/>
    <w:uiPriority w:val="34"/>
    <w:qFormat/>
    <w:rsid w:val="00137848"/>
    <w:pPr>
      <w:spacing w:after="200" w:line="276" w:lineRule="auto"/>
      <w:ind w:left="720"/>
      <w:contextualSpacing/>
    </w:pPr>
    <w:rPr>
      <w:rFonts w:ascii="Segoe UI" w:eastAsia="Segoe UI" w:hAnsi="Segoe UI"/>
      <w:sz w:val="22"/>
    </w:rPr>
  </w:style>
  <w:style w:type="character" w:styleId="Hyperlink">
    <w:name w:val="Hyperlink"/>
    <w:rsid w:val="00D01EFC"/>
    <w:rPr>
      <w:color w:val="0000FF"/>
      <w:u w:val="single"/>
    </w:rPr>
  </w:style>
  <w:style w:type="paragraph" w:customStyle="1" w:styleId="7I-7H-">
    <w:name w:val="@7I-@#7H-"/>
    <w:basedOn w:val="Normal"/>
    <w:next w:val="Normal"/>
    <w:rsid w:val="005C70CA"/>
    <w:rPr>
      <w:rFonts w:ascii="PMingLiU" w:eastAsia="Wingdings" w:hAnsi="PMingLiU"/>
      <w:snapToGrid w:val="0"/>
      <w:sz w:val="24"/>
      <w:szCs w:val="24"/>
      <w:lang w:val="th-TH" w:eastAsia="th-TH"/>
    </w:rPr>
  </w:style>
  <w:style w:type="table" w:styleId="TableGrid">
    <w:name w:val="Table Grid"/>
    <w:basedOn w:val="TableNormal"/>
    <w:uiPriority w:val="59"/>
    <w:rsid w:val="00071F38"/>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เนื้อเรื่อง1"/>
    <w:basedOn w:val="Normal"/>
    <w:rsid w:val="00F47975"/>
    <w:pPr>
      <w:autoSpaceDE w:val="0"/>
      <w:autoSpaceDN w:val="0"/>
      <w:ind w:right="386"/>
    </w:pPr>
    <w:rPr>
      <w:rFonts w:ascii="PMingLiU" w:eastAsia="Cambria" w:hAnsi="PMingLiU" w:cs="BrowalliaUPC"/>
      <w:b/>
      <w:bCs/>
    </w:rPr>
  </w:style>
  <w:style w:type="character" w:styleId="CommentReference">
    <w:name w:val="annotation reference"/>
    <w:semiHidden/>
    <w:unhideWhenUsed/>
    <w:rsid w:val="00191172"/>
    <w:rPr>
      <w:sz w:val="16"/>
      <w:szCs w:val="16"/>
    </w:rPr>
  </w:style>
  <w:style w:type="paragraph" w:styleId="CommentText">
    <w:name w:val="annotation text"/>
    <w:basedOn w:val="Normal"/>
    <w:link w:val="CommentTextChar"/>
    <w:unhideWhenUsed/>
    <w:rsid w:val="00191172"/>
    <w:rPr>
      <w:sz w:val="20"/>
      <w:szCs w:val="25"/>
    </w:rPr>
  </w:style>
  <w:style w:type="character" w:customStyle="1" w:styleId="CommentTextChar">
    <w:name w:val="Comment Text Char"/>
    <w:link w:val="CommentText"/>
    <w:rsid w:val="00191172"/>
    <w:rPr>
      <w:rFonts w:cs="Ink Free"/>
      <w:szCs w:val="25"/>
    </w:rPr>
  </w:style>
  <w:style w:type="paragraph" w:styleId="CommentSubject">
    <w:name w:val="annotation subject"/>
    <w:basedOn w:val="CommentText"/>
    <w:next w:val="CommentText"/>
    <w:link w:val="CommentSubjectChar"/>
    <w:unhideWhenUsed/>
    <w:rsid w:val="00191172"/>
    <w:rPr>
      <w:b/>
      <w:bCs/>
    </w:rPr>
  </w:style>
  <w:style w:type="character" w:customStyle="1" w:styleId="CommentSubjectChar">
    <w:name w:val="Comment Subject Char"/>
    <w:link w:val="CommentSubject"/>
    <w:rsid w:val="00191172"/>
    <w:rPr>
      <w:rFonts w:cs="Ink Free"/>
      <w:b/>
      <w:bCs/>
      <w:szCs w:val="25"/>
    </w:rPr>
  </w:style>
  <w:style w:type="paragraph" w:styleId="MacroText">
    <w:name w:val="macro"/>
    <w:link w:val="MacroTextChar"/>
    <w:semiHidden/>
    <w:rsid w:val="00505EDE"/>
    <w:pPr>
      <w:tabs>
        <w:tab w:val="left" w:pos="480"/>
        <w:tab w:val="left" w:pos="960"/>
        <w:tab w:val="left" w:pos="1440"/>
        <w:tab w:val="left" w:pos="1920"/>
        <w:tab w:val="left" w:pos="2400"/>
        <w:tab w:val="left" w:pos="2880"/>
        <w:tab w:val="left" w:pos="3360"/>
        <w:tab w:val="left" w:pos="3840"/>
        <w:tab w:val="left" w:pos="4320"/>
      </w:tabs>
      <w:jc w:val="both"/>
    </w:pPr>
    <w:rPr>
      <w:rFonts w:ascii="PMingLiU" w:eastAsia="Cambria Math" w:hAnsi="PMingLiU"/>
      <w:lang w:val="en-US" w:eastAsia="en-US"/>
    </w:rPr>
  </w:style>
  <w:style w:type="character" w:customStyle="1" w:styleId="MacroTextChar">
    <w:name w:val="Macro Text Char"/>
    <w:link w:val="MacroText"/>
    <w:semiHidden/>
    <w:rsid w:val="00505EDE"/>
    <w:rPr>
      <w:rFonts w:ascii="PMingLiU" w:eastAsia="Cambria Math" w:hAnsi="PMingLiU"/>
      <w:lang w:val="en-US" w:eastAsia="en-US"/>
    </w:rPr>
  </w:style>
  <w:style w:type="paragraph" w:styleId="BodyText3">
    <w:name w:val="Body Text 3"/>
    <w:basedOn w:val="Normal"/>
    <w:next w:val="Normal"/>
    <w:link w:val="BodyText3Char"/>
    <w:rsid w:val="0067349B"/>
    <w:pPr>
      <w:jc w:val="both"/>
    </w:pPr>
    <w:rPr>
      <w:rFonts w:ascii="PMingLiU" w:eastAsia="Cambria Math" w:hAnsi="PMingLiU"/>
      <w:snapToGrid w:val="0"/>
      <w:sz w:val="24"/>
      <w:szCs w:val="24"/>
      <w:lang w:val="en-GB" w:eastAsia="th-TH"/>
    </w:rPr>
  </w:style>
  <w:style w:type="character" w:customStyle="1" w:styleId="BodyText3Char">
    <w:name w:val="Body Text 3 Char"/>
    <w:link w:val="BodyText3"/>
    <w:rsid w:val="0067349B"/>
    <w:rPr>
      <w:rFonts w:ascii="PMingLiU" w:eastAsia="Cambria Math" w:hAnsi="PMingLiU" w:cs="Ink Free"/>
      <w:snapToGrid w:val="0"/>
      <w:sz w:val="24"/>
      <w:szCs w:val="24"/>
      <w:lang w:eastAsia="th-TH"/>
    </w:rPr>
  </w:style>
  <w:style w:type="paragraph" w:customStyle="1" w:styleId="7I-7H-0">
    <w:name w:val="@7I-@#7H-"/>
    <w:basedOn w:val="Normal"/>
    <w:next w:val="Normal"/>
    <w:rsid w:val="0067349B"/>
    <w:rPr>
      <w:rFonts w:ascii="PMingLiU" w:eastAsia="Cambria Math" w:hAnsi="PMingLiU"/>
      <w:b/>
      <w:bCs/>
      <w:snapToGrid w:val="0"/>
      <w:sz w:val="24"/>
      <w:szCs w:val="24"/>
      <w:lang w:val="en-GB" w:eastAsia="th-TH"/>
    </w:rPr>
  </w:style>
  <w:style w:type="paragraph" w:styleId="BodyText2">
    <w:name w:val="Body Text 2"/>
    <w:basedOn w:val="Normal"/>
    <w:link w:val="BodyText2Char"/>
    <w:rsid w:val="0067349B"/>
    <w:pPr>
      <w:tabs>
        <w:tab w:val="left" w:pos="624"/>
        <w:tab w:val="left" w:pos="5227"/>
        <w:tab w:val="left" w:pos="6461"/>
        <w:tab w:val="left" w:pos="7709"/>
        <w:tab w:val="left" w:pos="7882"/>
        <w:tab w:val="left" w:pos="9067"/>
      </w:tabs>
      <w:jc w:val="both"/>
    </w:pPr>
    <w:rPr>
      <w:rFonts w:ascii="EucrosiaUPC" w:eastAsia="Cambria Math" w:cs="Arimo"/>
      <w:snapToGrid w:val="0"/>
      <w:color w:val="000000"/>
      <w:sz w:val="30"/>
      <w:szCs w:val="30"/>
      <w:lang w:val="en-GB" w:eastAsia="th-TH"/>
    </w:rPr>
  </w:style>
  <w:style w:type="character" w:customStyle="1" w:styleId="BodyText2Char">
    <w:name w:val="Body Text 2 Char"/>
    <w:link w:val="BodyText2"/>
    <w:rsid w:val="0067349B"/>
    <w:rPr>
      <w:rFonts w:ascii="EucrosiaUPC" w:eastAsia="Cambria Math" w:cs="Arimo"/>
      <w:snapToGrid w:val="0"/>
      <w:color w:val="000000"/>
      <w:sz w:val="30"/>
      <w:szCs w:val="30"/>
      <w:lang w:eastAsia="th-TH"/>
    </w:rPr>
  </w:style>
  <w:style w:type="paragraph" w:styleId="Caption">
    <w:name w:val="caption"/>
    <w:basedOn w:val="Normal"/>
    <w:next w:val="Normal"/>
    <w:qFormat/>
    <w:rsid w:val="0067349B"/>
    <w:pPr>
      <w:jc w:val="thaiDistribute"/>
    </w:pPr>
    <w:rPr>
      <w:rFonts w:ascii="EucrosiaUPC" w:eastAsia="Cambria Math" w:cs="Arimo"/>
      <w:sz w:val="30"/>
      <w:szCs w:val="30"/>
      <w:lang w:val="en-GB"/>
    </w:rPr>
  </w:style>
  <w:style w:type="character" w:styleId="LineNumber">
    <w:name w:val="line number"/>
    <w:rsid w:val="0067349B"/>
    <w:rPr>
      <w:rFonts w:ascii="PMingLiU" w:hAnsi="PMingLiU"/>
      <w:sz w:val="16"/>
      <w:szCs w:val="16"/>
    </w:rPr>
  </w:style>
  <w:style w:type="paragraph" w:styleId="HTMLPreformatted">
    <w:name w:val="HTML Preformatted"/>
    <w:basedOn w:val="Normal"/>
    <w:link w:val="HTMLPreformattedChar"/>
    <w:uiPriority w:val="99"/>
    <w:rsid w:val="00673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mo" w:hAnsi="Arimo" w:cs="Courier New"/>
      <w:sz w:val="20"/>
      <w:szCs w:val="20"/>
      <w:lang w:val="en-GB"/>
    </w:rPr>
  </w:style>
  <w:style w:type="character" w:customStyle="1" w:styleId="HTMLPreformattedChar">
    <w:name w:val="HTML Preformatted Char"/>
    <w:link w:val="HTMLPreformatted"/>
    <w:uiPriority w:val="99"/>
    <w:rsid w:val="0067349B"/>
    <w:rPr>
      <w:rFonts w:ascii="Courier New" w:eastAsia="Arimo" w:hAnsi="Arimo" w:cs="Courier New"/>
      <w:lang w:eastAsia="en-US"/>
    </w:rPr>
  </w:style>
  <w:style w:type="paragraph" w:customStyle="1" w:styleId="a2">
    <w:name w:val="???????????"/>
    <w:basedOn w:val="Normal"/>
    <w:rsid w:val="0067349B"/>
    <w:pPr>
      <w:ind w:right="386"/>
    </w:pPr>
    <w:rPr>
      <w:rFonts w:ascii="PMingLiU" w:eastAsia="Cambria Math" w:hAnsi="PMingLiU" w:cs="BrowalliaUPC"/>
      <w:b/>
      <w:bCs/>
      <w:lang w:val="th-TH"/>
    </w:rPr>
  </w:style>
  <w:style w:type="paragraph" w:styleId="ListBullet">
    <w:name w:val="List Bullet"/>
    <w:basedOn w:val="Normal"/>
    <w:autoRedefine/>
    <w:rsid w:val="0067349B"/>
    <w:pPr>
      <w:numPr>
        <w:numId w:val="1"/>
      </w:numPr>
      <w:jc w:val="both"/>
    </w:pPr>
    <w:rPr>
      <w:rFonts w:ascii="Cambria" w:eastAsia="Cambria Math" w:hAnsi="Cambria" w:cs="BrowalliaUPC"/>
      <w:sz w:val="24"/>
      <w:lang w:val="en-GB"/>
    </w:rPr>
  </w:style>
  <w:style w:type="paragraph" w:customStyle="1" w:styleId="Style3">
    <w:name w:val="Style3"/>
    <w:basedOn w:val="Normal"/>
    <w:rsid w:val="0067349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PMingLiU" w:eastAsia="Cambria" w:hAnsi="PMingLiU" w:cs="BrowalliaUPC"/>
      <w:sz w:val="16"/>
      <w:szCs w:val="16"/>
      <w:lang w:val="en-GB"/>
    </w:rPr>
  </w:style>
  <w:style w:type="character" w:styleId="BookTitle">
    <w:name w:val="Book Title"/>
    <w:uiPriority w:val="33"/>
    <w:qFormat/>
    <w:rsid w:val="0067349B"/>
    <w:rPr>
      <w:b/>
      <w:bCs/>
      <w:smallCaps/>
      <w:spacing w:val="5"/>
    </w:rPr>
  </w:style>
  <w:style w:type="paragraph" w:customStyle="1" w:styleId="acctfourfigures">
    <w:name w:val="acct four figures"/>
    <w:aliases w:val="a4"/>
    <w:basedOn w:val="Normal"/>
    <w:rsid w:val="0067349B"/>
    <w:pPr>
      <w:tabs>
        <w:tab w:val="decimal" w:pos="765"/>
      </w:tabs>
      <w:spacing w:line="260" w:lineRule="atLeast"/>
    </w:pPr>
    <w:rPr>
      <w:rFonts w:ascii="Cambria" w:eastAsia="Cambria" w:hAnsi="Cambria" w:cs="Cambria"/>
      <w:sz w:val="22"/>
      <w:szCs w:val="20"/>
      <w:lang w:val="en-GB" w:bidi="ar-SA"/>
    </w:rPr>
  </w:style>
  <w:style w:type="paragraph" w:customStyle="1" w:styleId="block">
    <w:name w:val="block"/>
    <w:aliases w:val="b"/>
    <w:basedOn w:val="BodyText"/>
    <w:link w:val="blockChar"/>
    <w:rsid w:val="0067349B"/>
    <w:pPr>
      <w:numPr>
        <w:numId w:val="2"/>
      </w:numPr>
      <w:tabs>
        <w:tab w:val="clear" w:pos="360"/>
      </w:tabs>
      <w:spacing w:after="260" w:line="260" w:lineRule="atLeast"/>
      <w:ind w:left="567" w:firstLine="0"/>
      <w:jc w:val="left"/>
    </w:pPr>
    <w:rPr>
      <w:rFonts w:cs="Cambria"/>
      <w:sz w:val="22"/>
      <w:szCs w:val="22"/>
      <w:lang w:bidi="ar-SA"/>
    </w:rPr>
  </w:style>
  <w:style w:type="character" w:customStyle="1" w:styleId="blockChar">
    <w:name w:val="block Char"/>
    <w:aliases w:val="b Char"/>
    <w:link w:val="block"/>
    <w:locked/>
    <w:rsid w:val="0067349B"/>
    <w:rPr>
      <w:rFonts w:ascii="Cambria" w:eastAsia="Cambria" w:hAnsi="Cambria" w:cs="Cambria"/>
      <w:sz w:val="22"/>
      <w:szCs w:val="22"/>
      <w:lang w:eastAsia="en-US" w:bidi="ar-SA"/>
    </w:rPr>
  </w:style>
  <w:style w:type="paragraph" w:customStyle="1" w:styleId="acctmergecolhdg">
    <w:name w:val="acct merge col hdg"/>
    <w:aliases w:val="mh"/>
    <w:basedOn w:val="Normal"/>
    <w:rsid w:val="0067349B"/>
    <w:pPr>
      <w:spacing w:line="260" w:lineRule="atLeast"/>
      <w:jc w:val="center"/>
    </w:pPr>
    <w:rPr>
      <w:rFonts w:ascii="Cambria" w:eastAsia="Cambria" w:hAnsi="Cambria" w:cs="Cambria"/>
      <w:b/>
      <w:sz w:val="22"/>
      <w:szCs w:val="20"/>
      <w:lang w:val="en-GB" w:bidi="ar-SA"/>
    </w:rPr>
  </w:style>
  <w:style w:type="paragraph" w:customStyle="1" w:styleId="AccPolicysubhead">
    <w:name w:val="Acc Policy sub head"/>
    <w:basedOn w:val="BodyText"/>
    <w:next w:val="BodyText"/>
    <w:link w:val="AccPolicysubheadChar"/>
    <w:autoRedefine/>
    <w:rsid w:val="0067349B"/>
    <w:pPr>
      <w:spacing w:after="120" w:line="260" w:lineRule="atLeast"/>
      <w:ind w:left="540" w:right="2"/>
      <w:jc w:val="thaiDistribute"/>
    </w:pPr>
    <w:rPr>
      <w:bCs/>
      <w:i/>
      <w:iCs/>
      <w:sz w:val="30"/>
      <w:szCs w:val="30"/>
      <w:lang w:eastAsia="en-GB"/>
    </w:rPr>
  </w:style>
  <w:style w:type="character" w:customStyle="1" w:styleId="AccPolicysubheadChar">
    <w:name w:val="Acc Policy sub head Char"/>
    <w:link w:val="AccPolicysubhead"/>
    <w:locked/>
    <w:rsid w:val="0067349B"/>
    <w:rPr>
      <w:rFonts w:ascii="Cambria" w:eastAsia="Cambria" w:hAnsi="Cambria"/>
      <w:bCs/>
      <w:i/>
      <w:iCs/>
      <w:sz w:val="30"/>
      <w:szCs w:val="30"/>
    </w:rPr>
  </w:style>
  <w:style w:type="paragraph" w:customStyle="1" w:styleId="AccPolicyalternative">
    <w:name w:val="Acc Policy alternative"/>
    <w:basedOn w:val="AccPolicysubhead"/>
    <w:link w:val="AccPolicyalternativeChar"/>
    <w:autoRedefine/>
    <w:rsid w:val="0067349B"/>
    <w:pPr>
      <w:spacing w:after="0" w:line="240" w:lineRule="auto"/>
    </w:pPr>
    <w:rPr>
      <w:rFonts w:ascii="BrowalliaUPC" w:hAnsi="BrowalliaUPC"/>
      <w:b/>
      <w:bCs w:val="0"/>
      <w:i w:val="0"/>
      <w:iCs w:val="0"/>
    </w:rPr>
  </w:style>
  <w:style w:type="character" w:customStyle="1" w:styleId="AccPolicyalternativeChar">
    <w:name w:val="Acc Policy alternative Char"/>
    <w:link w:val="AccPolicyalternative"/>
    <w:locked/>
    <w:rsid w:val="0067349B"/>
    <w:rPr>
      <w:rFonts w:ascii="BrowalliaUPC" w:eastAsia="Cambria" w:hAnsi="BrowalliaUPC"/>
      <w:b/>
      <w:sz w:val="30"/>
      <w:szCs w:val="30"/>
    </w:rPr>
  </w:style>
  <w:style w:type="paragraph" w:customStyle="1" w:styleId="Default">
    <w:name w:val="Default"/>
    <w:uiPriority w:val="99"/>
    <w:rsid w:val="0067349B"/>
    <w:pPr>
      <w:autoSpaceDE w:val="0"/>
      <w:autoSpaceDN w:val="0"/>
      <w:adjustRightInd w:val="0"/>
    </w:pPr>
    <w:rPr>
      <w:rFonts w:ascii="AngsanaUPC" w:eastAsia="Cambria" w:hAnsi="AngsanaUPC" w:cs="AngsanaUPC"/>
      <w:color w:val="000000"/>
      <w:sz w:val="24"/>
      <w:szCs w:val="24"/>
      <w:lang w:val="en-US" w:eastAsia="en-US"/>
    </w:rPr>
  </w:style>
  <w:style w:type="paragraph" w:customStyle="1" w:styleId="30">
    <w:name w:val="?????3????"/>
    <w:basedOn w:val="Normal"/>
    <w:rsid w:val="0067349B"/>
    <w:pPr>
      <w:tabs>
        <w:tab w:val="left" w:pos="360"/>
        <w:tab w:val="left" w:pos="720"/>
      </w:tabs>
    </w:pPr>
    <w:rPr>
      <w:rFonts w:ascii="Cambria" w:eastAsia="Cambria" w:hAnsi="Cambria" w:cs="Cambria"/>
      <w:sz w:val="22"/>
      <w:szCs w:val="22"/>
      <w:lang w:val="th-TH"/>
    </w:rPr>
  </w:style>
  <w:style w:type="paragraph" w:customStyle="1" w:styleId="a3">
    <w:name w:val="¢éÍ¤ÇÒÁ"/>
    <w:basedOn w:val="Normal"/>
    <w:uiPriority w:val="99"/>
    <w:rsid w:val="0067349B"/>
    <w:pPr>
      <w:tabs>
        <w:tab w:val="left" w:pos="1080"/>
      </w:tabs>
    </w:pPr>
    <w:rPr>
      <w:rFonts w:ascii="Cambria" w:eastAsia="Cambria" w:hAnsi="Cambria" w:cs="CordiaUPC"/>
      <w:sz w:val="30"/>
      <w:szCs w:val="30"/>
      <w:lang w:val="th-TH"/>
    </w:rPr>
  </w:style>
  <w:style w:type="paragraph" w:styleId="NoSpacing">
    <w:name w:val="No Spacing"/>
    <w:uiPriority w:val="1"/>
    <w:qFormat/>
    <w:rsid w:val="00367651"/>
    <w:rPr>
      <w:rFonts w:ascii="Tahoma" w:eastAsia="Tahoma" w:hAnsi="Tahoma" w:cs="Tahoma"/>
      <w:color w:val="00B050"/>
      <w:lang w:val="en-US"/>
    </w:rPr>
  </w:style>
  <w:style w:type="table" w:styleId="TableGridLight">
    <w:name w:val="Grid Table Light"/>
    <w:basedOn w:val="TableNormal"/>
    <w:uiPriority w:val="40"/>
    <w:rsid w:val="00F0174D"/>
    <w:rPr>
      <w:rFonts w:ascii="MS Mincho" w:eastAsia="MS Mincho" w:hAnsi="MS Mincho" w:cs="Ink Free"/>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wCTableText">
    <w:name w:val="PwC Table Text"/>
    <w:basedOn w:val="TableNormal"/>
    <w:uiPriority w:val="99"/>
    <w:qFormat/>
    <w:rsid w:val="003A18EC"/>
    <w:pPr>
      <w:spacing w:before="60" w:after="60"/>
    </w:pPr>
    <w:rPr>
      <w:rFonts w:ascii="Verdana" w:eastAsia="Segoe UI" w:hAnsi="Verdana" w:cs="Ink Free"/>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1">
    <w:name w:val="Style1"/>
    <w:basedOn w:val="NoSpacing"/>
    <w:autoRedefine/>
    <w:qFormat/>
    <w:rsid w:val="007E01D7"/>
    <w:pPr>
      <w:ind w:left="1134"/>
      <w:jc w:val="thaiDistribute"/>
    </w:pPr>
    <w:rPr>
      <w:rFonts w:ascii="PMingLiU" w:eastAsia="PMingLiU" w:hAnsi="PMingLiU" w:cs="PMingLiU"/>
      <w:color w:val="auto"/>
      <w:spacing w:val="-2"/>
      <w:sz w:val="18"/>
      <w:szCs w:val="18"/>
      <w:lang w:val="en-GB"/>
    </w:rPr>
  </w:style>
  <w:style w:type="paragraph" w:styleId="NormalWeb">
    <w:name w:val="Normal (Web)"/>
    <w:basedOn w:val="Normal"/>
    <w:uiPriority w:val="99"/>
    <w:semiHidden/>
    <w:unhideWhenUsed/>
    <w:rsid w:val="009C7114"/>
    <w:pPr>
      <w:spacing w:before="100" w:beforeAutospacing="1" w:after="100" w:afterAutospacing="1"/>
    </w:pPr>
    <w:rPr>
      <w:rFonts w:ascii="Cambria" w:eastAsia="Cambria" w:hAnsi="Cambria" w:cs="Cambria"/>
      <w:sz w:val="24"/>
      <w:szCs w:val="24"/>
      <w:lang w:val="en-GB" w:eastAsia="en-GB"/>
    </w:rPr>
  </w:style>
  <w:style w:type="paragraph" w:customStyle="1" w:styleId="qowt-li-10">
    <w:name w:val="qowt-li-1_0"/>
    <w:basedOn w:val="Normal"/>
    <w:rsid w:val="005107C0"/>
    <w:pPr>
      <w:spacing w:before="100" w:beforeAutospacing="1" w:after="100" w:afterAutospacing="1"/>
    </w:pPr>
    <w:rPr>
      <w:rFonts w:ascii="Cambria" w:eastAsia="Cambria" w:hAnsi="Cambria" w:cs="Cambria"/>
      <w:sz w:val="24"/>
      <w:szCs w:val="24"/>
    </w:rPr>
  </w:style>
  <w:style w:type="character" w:customStyle="1" w:styleId="HRD-FSChar">
    <w:name w:val="HRD - FS Char"/>
    <w:link w:val="HRD-FS"/>
    <w:locked/>
    <w:rsid w:val="001B7A45"/>
    <w:rPr>
      <w:rFonts w:ascii="BrowalliaUPC" w:hAnsi="BrowalliaUPC"/>
      <w:color w:val="000000"/>
      <w:szCs w:val="22"/>
      <w:lang w:val="en-US" w:eastAsia="th-TH"/>
    </w:rPr>
  </w:style>
  <w:style w:type="paragraph" w:customStyle="1" w:styleId="HRD-FS">
    <w:name w:val="HRD - FS"/>
    <w:basedOn w:val="Normal"/>
    <w:link w:val="HRD-FSChar"/>
    <w:qFormat/>
    <w:rsid w:val="001B7A45"/>
    <w:pPr>
      <w:tabs>
        <w:tab w:val="decimal" w:pos="994"/>
      </w:tabs>
      <w:ind w:left="4" w:hanging="4"/>
    </w:pPr>
    <w:rPr>
      <w:rFonts w:ascii="BrowalliaUPC" w:hAnsi="BrowalliaUPC" w:cs="BrowalliaUPC"/>
      <w:color w:val="000000"/>
      <w:sz w:val="20"/>
      <w:szCs w:val="22"/>
      <w:lang w:eastAsia="th-TH"/>
    </w:rPr>
  </w:style>
  <w:style w:type="table" w:styleId="PlainTable4">
    <w:name w:val="Plain Table 4"/>
    <w:basedOn w:val="TableNormal"/>
    <w:uiPriority w:val="44"/>
    <w:rsid w:val="00F6473D"/>
    <w:rPr>
      <w:rFonts w:ascii="Segoe UI" w:eastAsia="Segoe UI" w:hAnsi="Segoe UI" w:cs="Ink Free"/>
      <w:sz w:val="22"/>
      <w:szCs w:val="28"/>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eading">
    <w:name w:val="Heading"/>
    <w:basedOn w:val="Normal"/>
    <w:link w:val="HeadingChar"/>
    <w:rsid w:val="005E3218"/>
    <w:pPr>
      <w:tabs>
        <w:tab w:val="left" w:pos="431"/>
      </w:tabs>
      <w:ind w:left="403" w:hanging="504"/>
      <w:jc w:val="both"/>
    </w:pPr>
    <w:rPr>
      <w:rFonts w:ascii="Courier New" w:eastAsia="Courier New" w:hAnsi="Courier New" w:cs="Courier New"/>
      <w:b/>
      <w:bCs/>
      <w:color w:val="FFFFFF"/>
      <w:sz w:val="18"/>
      <w:szCs w:val="18"/>
      <w:lang w:val="en-GB"/>
    </w:rPr>
  </w:style>
  <w:style w:type="character" w:customStyle="1" w:styleId="HeadingChar">
    <w:name w:val="Heading Char"/>
    <w:link w:val="Heading"/>
    <w:rsid w:val="005E3218"/>
    <w:rPr>
      <w:rFonts w:ascii="Courier New" w:eastAsia="Courier New" w:hAnsi="Courier New" w:cs="Courier New"/>
      <w:b/>
      <w:bCs/>
      <w:color w:val="FFFFFF"/>
      <w:sz w:val="18"/>
      <w:szCs w:val="18"/>
      <w:lang w:eastAsia="en-US"/>
    </w:rPr>
  </w:style>
  <w:style w:type="character" w:customStyle="1" w:styleId="y2iqfc">
    <w:name w:val="y2iqfc"/>
    <w:basedOn w:val="DefaultParagraphFont"/>
    <w:rsid w:val="004908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78800">
      <w:bodyDiv w:val="1"/>
      <w:marLeft w:val="0"/>
      <w:marRight w:val="0"/>
      <w:marTop w:val="0"/>
      <w:marBottom w:val="0"/>
      <w:divBdr>
        <w:top w:val="none" w:sz="0" w:space="0" w:color="auto"/>
        <w:left w:val="none" w:sz="0" w:space="0" w:color="auto"/>
        <w:bottom w:val="none" w:sz="0" w:space="0" w:color="auto"/>
        <w:right w:val="none" w:sz="0" w:space="0" w:color="auto"/>
      </w:divBdr>
    </w:div>
    <w:div w:id="112864114">
      <w:bodyDiv w:val="1"/>
      <w:marLeft w:val="0"/>
      <w:marRight w:val="0"/>
      <w:marTop w:val="0"/>
      <w:marBottom w:val="0"/>
      <w:divBdr>
        <w:top w:val="none" w:sz="0" w:space="0" w:color="auto"/>
        <w:left w:val="none" w:sz="0" w:space="0" w:color="auto"/>
        <w:bottom w:val="none" w:sz="0" w:space="0" w:color="auto"/>
        <w:right w:val="none" w:sz="0" w:space="0" w:color="auto"/>
      </w:divBdr>
    </w:div>
    <w:div w:id="160629655">
      <w:bodyDiv w:val="1"/>
      <w:marLeft w:val="0"/>
      <w:marRight w:val="0"/>
      <w:marTop w:val="0"/>
      <w:marBottom w:val="0"/>
      <w:divBdr>
        <w:top w:val="none" w:sz="0" w:space="0" w:color="auto"/>
        <w:left w:val="none" w:sz="0" w:space="0" w:color="auto"/>
        <w:bottom w:val="none" w:sz="0" w:space="0" w:color="auto"/>
        <w:right w:val="none" w:sz="0" w:space="0" w:color="auto"/>
      </w:divBdr>
    </w:div>
    <w:div w:id="196896304">
      <w:bodyDiv w:val="1"/>
      <w:marLeft w:val="0"/>
      <w:marRight w:val="0"/>
      <w:marTop w:val="0"/>
      <w:marBottom w:val="0"/>
      <w:divBdr>
        <w:top w:val="none" w:sz="0" w:space="0" w:color="auto"/>
        <w:left w:val="none" w:sz="0" w:space="0" w:color="auto"/>
        <w:bottom w:val="none" w:sz="0" w:space="0" w:color="auto"/>
        <w:right w:val="none" w:sz="0" w:space="0" w:color="auto"/>
      </w:divBdr>
    </w:div>
    <w:div w:id="223370047">
      <w:bodyDiv w:val="1"/>
      <w:marLeft w:val="0"/>
      <w:marRight w:val="0"/>
      <w:marTop w:val="0"/>
      <w:marBottom w:val="0"/>
      <w:divBdr>
        <w:top w:val="none" w:sz="0" w:space="0" w:color="auto"/>
        <w:left w:val="none" w:sz="0" w:space="0" w:color="auto"/>
        <w:bottom w:val="none" w:sz="0" w:space="0" w:color="auto"/>
        <w:right w:val="none" w:sz="0" w:space="0" w:color="auto"/>
      </w:divBdr>
    </w:div>
    <w:div w:id="260770876">
      <w:bodyDiv w:val="1"/>
      <w:marLeft w:val="0"/>
      <w:marRight w:val="0"/>
      <w:marTop w:val="0"/>
      <w:marBottom w:val="0"/>
      <w:divBdr>
        <w:top w:val="none" w:sz="0" w:space="0" w:color="auto"/>
        <w:left w:val="none" w:sz="0" w:space="0" w:color="auto"/>
        <w:bottom w:val="none" w:sz="0" w:space="0" w:color="auto"/>
        <w:right w:val="none" w:sz="0" w:space="0" w:color="auto"/>
      </w:divBdr>
    </w:div>
    <w:div w:id="310326447">
      <w:bodyDiv w:val="1"/>
      <w:marLeft w:val="0"/>
      <w:marRight w:val="0"/>
      <w:marTop w:val="0"/>
      <w:marBottom w:val="0"/>
      <w:divBdr>
        <w:top w:val="none" w:sz="0" w:space="0" w:color="auto"/>
        <w:left w:val="none" w:sz="0" w:space="0" w:color="auto"/>
        <w:bottom w:val="none" w:sz="0" w:space="0" w:color="auto"/>
        <w:right w:val="none" w:sz="0" w:space="0" w:color="auto"/>
      </w:divBdr>
    </w:div>
    <w:div w:id="331763514">
      <w:bodyDiv w:val="1"/>
      <w:marLeft w:val="0"/>
      <w:marRight w:val="0"/>
      <w:marTop w:val="0"/>
      <w:marBottom w:val="0"/>
      <w:divBdr>
        <w:top w:val="none" w:sz="0" w:space="0" w:color="auto"/>
        <w:left w:val="none" w:sz="0" w:space="0" w:color="auto"/>
        <w:bottom w:val="none" w:sz="0" w:space="0" w:color="auto"/>
        <w:right w:val="none" w:sz="0" w:space="0" w:color="auto"/>
      </w:divBdr>
    </w:div>
    <w:div w:id="345405194">
      <w:bodyDiv w:val="1"/>
      <w:marLeft w:val="0"/>
      <w:marRight w:val="0"/>
      <w:marTop w:val="0"/>
      <w:marBottom w:val="0"/>
      <w:divBdr>
        <w:top w:val="none" w:sz="0" w:space="0" w:color="auto"/>
        <w:left w:val="none" w:sz="0" w:space="0" w:color="auto"/>
        <w:bottom w:val="none" w:sz="0" w:space="0" w:color="auto"/>
        <w:right w:val="none" w:sz="0" w:space="0" w:color="auto"/>
      </w:divBdr>
    </w:div>
    <w:div w:id="354619736">
      <w:bodyDiv w:val="1"/>
      <w:marLeft w:val="0"/>
      <w:marRight w:val="0"/>
      <w:marTop w:val="0"/>
      <w:marBottom w:val="0"/>
      <w:divBdr>
        <w:top w:val="none" w:sz="0" w:space="0" w:color="auto"/>
        <w:left w:val="none" w:sz="0" w:space="0" w:color="auto"/>
        <w:bottom w:val="none" w:sz="0" w:space="0" w:color="auto"/>
        <w:right w:val="none" w:sz="0" w:space="0" w:color="auto"/>
      </w:divBdr>
    </w:div>
    <w:div w:id="374888770">
      <w:bodyDiv w:val="1"/>
      <w:marLeft w:val="0"/>
      <w:marRight w:val="0"/>
      <w:marTop w:val="0"/>
      <w:marBottom w:val="0"/>
      <w:divBdr>
        <w:top w:val="none" w:sz="0" w:space="0" w:color="auto"/>
        <w:left w:val="none" w:sz="0" w:space="0" w:color="auto"/>
        <w:bottom w:val="none" w:sz="0" w:space="0" w:color="auto"/>
        <w:right w:val="none" w:sz="0" w:space="0" w:color="auto"/>
      </w:divBdr>
    </w:div>
    <w:div w:id="410277369">
      <w:bodyDiv w:val="1"/>
      <w:marLeft w:val="0"/>
      <w:marRight w:val="0"/>
      <w:marTop w:val="0"/>
      <w:marBottom w:val="0"/>
      <w:divBdr>
        <w:top w:val="none" w:sz="0" w:space="0" w:color="auto"/>
        <w:left w:val="none" w:sz="0" w:space="0" w:color="auto"/>
        <w:bottom w:val="none" w:sz="0" w:space="0" w:color="auto"/>
        <w:right w:val="none" w:sz="0" w:space="0" w:color="auto"/>
      </w:divBdr>
    </w:div>
    <w:div w:id="422188881">
      <w:bodyDiv w:val="1"/>
      <w:marLeft w:val="0"/>
      <w:marRight w:val="0"/>
      <w:marTop w:val="0"/>
      <w:marBottom w:val="0"/>
      <w:divBdr>
        <w:top w:val="none" w:sz="0" w:space="0" w:color="auto"/>
        <w:left w:val="none" w:sz="0" w:space="0" w:color="auto"/>
        <w:bottom w:val="none" w:sz="0" w:space="0" w:color="auto"/>
        <w:right w:val="none" w:sz="0" w:space="0" w:color="auto"/>
      </w:divBdr>
    </w:div>
    <w:div w:id="454645327">
      <w:bodyDiv w:val="1"/>
      <w:marLeft w:val="0"/>
      <w:marRight w:val="0"/>
      <w:marTop w:val="0"/>
      <w:marBottom w:val="0"/>
      <w:divBdr>
        <w:top w:val="none" w:sz="0" w:space="0" w:color="auto"/>
        <w:left w:val="none" w:sz="0" w:space="0" w:color="auto"/>
        <w:bottom w:val="none" w:sz="0" w:space="0" w:color="auto"/>
        <w:right w:val="none" w:sz="0" w:space="0" w:color="auto"/>
      </w:divBdr>
    </w:div>
    <w:div w:id="518397214">
      <w:bodyDiv w:val="1"/>
      <w:marLeft w:val="0"/>
      <w:marRight w:val="0"/>
      <w:marTop w:val="0"/>
      <w:marBottom w:val="0"/>
      <w:divBdr>
        <w:top w:val="none" w:sz="0" w:space="0" w:color="auto"/>
        <w:left w:val="none" w:sz="0" w:space="0" w:color="auto"/>
        <w:bottom w:val="none" w:sz="0" w:space="0" w:color="auto"/>
        <w:right w:val="none" w:sz="0" w:space="0" w:color="auto"/>
      </w:divBdr>
    </w:div>
    <w:div w:id="622422369">
      <w:bodyDiv w:val="1"/>
      <w:marLeft w:val="0"/>
      <w:marRight w:val="0"/>
      <w:marTop w:val="0"/>
      <w:marBottom w:val="0"/>
      <w:divBdr>
        <w:top w:val="none" w:sz="0" w:space="0" w:color="auto"/>
        <w:left w:val="none" w:sz="0" w:space="0" w:color="auto"/>
        <w:bottom w:val="none" w:sz="0" w:space="0" w:color="auto"/>
        <w:right w:val="none" w:sz="0" w:space="0" w:color="auto"/>
      </w:divBdr>
    </w:div>
    <w:div w:id="705369978">
      <w:bodyDiv w:val="1"/>
      <w:marLeft w:val="0"/>
      <w:marRight w:val="0"/>
      <w:marTop w:val="0"/>
      <w:marBottom w:val="0"/>
      <w:divBdr>
        <w:top w:val="none" w:sz="0" w:space="0" w:color="auto"/>
        <w:left w:val="none" w:sz="0" w:space="0" w:color="auto"/>
        <w:bottom w:val="none" w:sz="0" w:space="0" w:color="auto"/>
        <w:right w:val="none" w:sz="0" w:space="0" w:color="auto"/>
      </w:divBdr>
    </w:div>
    <w:div w:id="731460868">
      <w:bodyDiv w:val="1"/>
      <w:marLeft w:val="0"/>
      <w:marRight w:val="0"/>
      <w:marTop w:val="0"/>
      <w:marBottom w:val="0"/>
      <w:divBdr>
        <w:top w:val="none" w:sz="0" w:space="0" w:color="auto"/>
        <w:left w:val="none" w:sz="0" w:space="0" w:color="auto"/>
        <w:bottom w:val="none" w:sz="0" w:space="0" w:color="auto"/>
        <w:right w:val="none" w:sz="0" w:space="0" w:color="auto"/>
      </w:divBdr>
    </w:div>
    <w:div w:id="774328708">
      <w:bodyDiv w:val="1"/>
      <w:marLeft w:val="0"/>
      <w:marRight w:val="0"/>
      <w:marTop w:val="0"/>
      <w:marBottom w:val="0"/>
      <w:divBdr>
        <w:top w:val="none" w:sz="0" w:space="0" w:color="auto"/>
        <w:left w:val="none" w:sz="0" w:space="0" w:color="auto"/>
        <w:bottom w:val="none" w:sz="0" w:space="0" w:color="auto"/>
        <w:right w:val="none" w:sz="0" w:space="0" w:color="auto"/>
      </w:divBdr>
    </w:div>
    <w:div w:id="793796494">
      <w:bodyDiv w:val="1"/>
      <w:marLeft w:val="0"/>
      <w:marRight w:val="0"/>
      <w:marTop w:val="0"/>
      <w:marBottom w:val="0"/>
      <w:divBdr>
        <w:top w:val="none" w:sz="0" w:space="0" w:color="auto"/>
        <w:left w:val="none" w:sz="0" w:space="0" w:color="auto"/>
        <w:bottom w:val="none" w:sz="0" w:space="0" w:color="auto"/>
        <w:right w:val="none" w:sz="0" w:space="0" w:color="auto"/>
      </w:divBdr>
    </w:div>
    <w:div w:id="834999507">
      <w:bodyDiv w:val="1"/>
      <w:marLeft w:val="0"/>
      <w:marRight w:val="0"/>
      <w:marTop w:val="0"/>
      <w:marBottom w:val="0"/>
      <w:divBdr>
        <w:top w:val="none" w:sz="0" w:space="0" w:color="auto"/>
        <w:left w:val="none" w:sz="0" w:space="0" w:color="auto"/>
        <w:bottom w:val="none" w:sz="0" w:space="0" w:color="auto"/>
        <w:right w:val="none" w:sz="0" w:space="0" w:color="auto"/>
      </w:divBdr>
    </w:div>
    <w:div w:id="867640594">
      <w:bodyDiv w:val="1"/>
      <w:marLeft w:val="0"/>
      <w:marRight w:val="0"/>
      <w:marTop w:val="0"/>
      <w:marBottom w:val="0"/>
      <w:divBdr>
        <w:top w:val="none" w:sz="0" w:space="0" w:color="auto"/>
        <w:left w:val="none" w:sz="0" w:space="0" w:color="auto"/>
        <w:bottom w:val="none" w:sz="0" w:space="0" w:color="auto"/>
        <w:right w:val="none" w:sz="0" w:space="0" w:color="auto"/>
      </w:divBdr>
    </w:div>
    <w:div w:id="876435708">
      <w:bodyDiv w:val="1"/>
      <w:marLeft w:val="0"/>
      <w:marRight w:val="0"/>
      <w:marTop w:val="0"/>
      <w:marBottom w:val="0"/>
      <w:divBdr>
        <w:top w:val="none" w:sz="0" w:space="0" w:color="auto"/>
        <w:left w:val="none" w:sz="0" w:space="0" w:color="auto"/>
        <w:bottom w:val="none" w:sz="0" w:space="0" w:color="auto"/>
        <w:right w:val="none" w:sz="0" w:space="0" w:color="auto"/>
      </w:divBdr>
    </w:div>
    <w:div w:id="886642846">
      <w:bodyDiv w:val="1"/>
      <w:marLeft w:val="0"/>
      <w:marRight w:val="0"/>
      <w:marTop w:val="0"/>
      <w:marBottom w:val="0"/>
      <w:divBdr>
        <w:top w:val="none" w:sz="0" w:space="0" w:color="auto"/>
        <w:left w:val="none" w:sz="0" w:space="0" w:color="auto"/>
        <w:bottom w:val="none" w:sz="0" w:space="0" w:color="auto"/>
        <w:right w:val="none" w:sz="0" w:space="0" w:color="auto"/>
      </w:divBdr>
    </w:div>
    <w:div w:id="900025287">
      <w:bodyDiv w:val="1"/>
      <w:marLeft w:val="0"/>
      <w:marRight w:val="0"/>
      <w:marTop w:val="0"/>
      <w:marBottom w:val="0"/>
      <w:divBdr>
        <w:top w:val="none" w:sz="0" w:space="0" w:color="auto"/>
        <w:left w:val="none" w:sz="0" w:space="0" w:color="auto"/>
        <w:bottom w:val="none" w:sz="0" w:space="0" w:color="auto"/>
        <w:right w:val="none" w:sz="0" w:space="0" w:color="auto"/>
      </w:divBdr>
    </w:div>
    <w:div w:id="988485083">
      <w:bodyDiv w:val="1"/>
      <w:marLeft w:val="0"/>
      <w:marRight w:val="0"/>
      <w:marTop w:val="0"/>
      <w:marBottom w:val="0"/>
      <w:divBdr>
        <w:top w:val="none" w:sz="0" w:space="0" w:color="auto"/>
        <w:left w:val="none" w:sz="0" w:space="0" w:color="auto"/>
        <w:bottom w:val="none" w:sz="0" w:space="0" w:color="auto"/>
        <w:right w:val="none" w:sz="0" w:space="0" w:color="auto"/>
      </w:divBdr>
    </w:div>
    <w:div w:id="992493147">
      <w:bodyDiv w:val="1"/>
      <w:marLeft w:val="0"/>
      <w:marRight w:val="0"/>
      <w:marTop w:val="0"/>
      <w:marBottom w:val="0"/>
      <w:divBdr>
        <w:top w:val="none" w:sz="0" w:space="0" w:color="auto"/>
        <w:left w:val="none" w:sz="0" w:space="0" w:color="auto"/>
        <w:bottom w:val="none" w:sz="0" w:space="0" w:color="auto"/>
        <w:right w:val="none" w:sz="0" w:space="0" w:color="auto"/>
      </w:divBdr>
    </w:div>
    <w:div w:id="1008290039">
      <w:bodyDiv w:val="1"/>
      <w:marLeft w:val="0"/>
      <w:marRight w:val="0"/>
      <w:marTop w:val="0"/>
      <w:marBottom w:val="0"/>
      <w:divBdr>
        <w:top w:val="none" w:sz="0" w:space="0" w:color="auto"/>
        <w:left w:val="none" w:sz="0" w:space="0" w:color="auto"/>
        <w:bottom w:val="none" w:sz="0" w:space="0" w:color="auto"/>
        <w:right w:val="none" w:sz="0" w:space="0" w:color="auto"/>
      </w:divBdr>
    </w:div>
    <w:div w:id="1013066984">
      <w:bodyDiv w:val="1"/>
      <w:marLeft w:val="0"/>
      <w:marRight w:val="0"/>
      <w:marTop w:val="0"/>
      <w:marBottom w:val="0"/>
      <w:divBdr>
        <w:top w:val="none" w:sz="0" w:space="0" w:color="auto"/>
        <w:left w:val="none" w:sz="0" w:space="0" w:color="auto"/>
        <w:bottom w:val="none" w:sz="0" w:space="0" w:color="auto"/>
        <w:right w:val="none" w:sz="0" w:space="0" w:color="auto"/>
      </w:divBdr>
    </w:div>
    <w:div w:id="1067189319">
      <w:bodyDiv w:val="1"/>
      <w:marLeft w:val="0"/>
      <w:marRight w:val="0"/>
      <w:marTop w:val="0"/>
      <w:marBottom w:val="0"/>
      <w:divBdr>
        <w:top w:val="none" w:sz="0" w:space="0" w:color="auto"/>
        <w:left w:val="none" w:sz="0" w:space="0" w:color="auto"/>
        <w:bottom w:val="none" w:sz="0" w:space="0" w:color="auto"/>
        <w:right w:val="none" w:sz="0" w:space="0" w:color="auto"/>
      </w:divBdr>
    </w:div>
    <w:div w:id="1072584036">
      <w:bodyDiv w:val="1"/>
      <w:marLeft w:val="0"/>
      <w:marRight w:val="0"/>
      <w:marTop w:val="0"/>
      <w:marBottom w:val="0"/>
      <w:divBdr>
        <w:top w:val="none" w:sz="0" w:space="0" w:color="auto"/>
        <w:left w:val="none" w:sz="0" w:space="0" w:color="auto"/>
        <w:bottom w:val="none" w:sz="0" w:space="0" w:color="auto"/>
        <w:right w:val="none" w:sz="0" w:space="0" w:color="auto"/>
      </w:divBdr>
    </w:div>
    <w:div w:id="1075785144">
      <w:bodyDiv w:val="1"/>
      <w:marLeft w:val="0"/>
      <w:marRight w:val="0"/>
      <w:marTop w:val="0"/>
      <w:marBottom w:val="0"/>
      <w:divBdr>
        <w:top w:val="none" w:sz="0" w:space="0" w:color="auto"/>
        <w:left w:val="none" w:sz="0" w:space="0" w:color="auto"/>
        <w:bottom w:val="none" w:sz="0" w:space="0" w:color="auto"/>
        <w:right w:val="none" w:sz="0" w:space="0" w:color="auto"/>
      </w:divBdr>
    </w:div>
    <w:div w:id="1085569473">
      <w:bodyDiv w:val="1"/>
      <w:marLeft w:val="0"/>
      <w:marRight w:val="0"/>
      <w:marTop w:val="0"/>
      <w:marBottom w:val="0"/>
      <w:divBdr>
        <w:top w:val="none" w:sz="0" w:space="0" w:color="auto"/>
        <w:left w:val="none" w:sz="0" w:space="0" w:color="auto"/>
        <w:bottom w:val="none" w:sz="0" w:space="0" w:color="auto"/>
        <w:right w:val="none" w:sz="0" w:space="0" w:color="auto"/>
      </w:divBdr>
    </w:div>
    <w:div w:id="1091245325">
      <w:bodyDiv w:val="1"/>
      <w:marLeft w:val="0"/>
      <w:marRight w:val="0"/>
      <w:marTop w:val="0"/>
      <w:marBottom w:val="0"/>
      <w:divBdr>
        <w:top w:val="none" w:sz="0" w:space="0" w:color="auto"/>
        <w:left w:val="none" w:sz="0" w:space="0" w:color="auto"/>
        <w:bottom w:val="none" w:sz="0" w:space="0" w:color="auto"/>
        <w:right w:val="none" w:sz="0" w:space="0" w:color="auto"/>
      </w:divBdr>
    </w:div>
    <w:div w:id="1097754760">
      <w:bodyDiv w:val="1"/>
      <w:marLeft w:val="0"/>
      <w:marRight w:val="0"/>
      <w:marTop w:val="0"/>
      <w:marBottom w:val="0"/>
      <w:divBdr>
        <w:top w:val="none" w:sz="0" w:space="0" w:color="auto"/>
        <w:left w:val="none" w:sz="0" w:space="0" w:color="auto"/>
        <w:bottom w:val="none" w:sz="0" w:space="0" w:color="auto"/>
        <w:right w:val="none" w:sz="0" w:space="0" w:color="auto"/>
      </w:divBdr>
    </w:div>
    <w:div w:id="1122455530">
      <w:bodyDiv w:val="1"/>
      <w:marLeft w:val="0"/>
      <w:marRight w:val="0"/>
      <w:marTop w:val="0"/>
      <w:marBottom w:val="0"/>
      <w:divBdr>
        <w:top w:val="none" w:sz="0" w:space="0" w:color="auto"/>
        <w:left w:val="none" w:sz="0" w:space="0" w:color="auto"/>
        <w:bottom w:val="none" w:sz="0" w:space="0" w:color="auto"/>
        <w:right w:val="none" w:sz="0" w:space="0" w:color="auto"/>
      </w:divBdr>
    </w:div>
    <w:div w:id="1143035356">
      <w:bodyDiv w:val="1"/>
      <w:marLeft w:val="0"/>
      <w:marRight w:val="0"/>
      <w:marTop w:val="0"/>
      <w:marBottom w:val="0"/>
      <w:divBdr>
        <w:top w:val="none" w:sz="0" w:space="0" w:color="auto"/>
        <w:left w:val="none" w:sz="0" w:space="0" w:color="auto"/>
        <w:bottom w:val="none" w:sz="0" w:space="0" w:color="auto"/>
        <w:right w:val="none" w:sz="0" w:space="0" w:color="auto"/>
      </w:divBdr>
    </w:div>
    <w:div w:id="1201358667">
      <w:bodyDiv w:val="1"/>
      <w:marLeft w:val="0"/>
      <w:marRight w:val="0"/>
      <w:marTop w:val="0"/>
      <w:marBottom w:val="0"/>
      <w:divBdr>
        <w:top w:val="none" w:sz="0" w:space="0" w:color="auto"/>
        <w:left w:val="none" w:sz="0" w:space="0" w:color="auto"/>
        <w:bottom w:val="none" w:sz="0" w:space="0" w:color="auto"/>
        <w:right w:val="none" w:sz="0" w:space="0" w:color="auto"/>
      </w:divBdr>
    </w:div>
    <w:div w:id="1210843256">
      <w:bodyDiv w:val="1"/>
      <w:marLeft w:val="0"/>
      <w:marRight w:val="0"/>
      <w:marTop w:val="0"/>
      <w:marBottom w:val="0"/>
      <w:divBdr>
        <w:top w:val="none" w:sz="0" w:space="0" w:color="auto"/>
        <w:left w:val="none" w:sz="0" w:space="0" w:color="auto"/>
        <w:bottom w:val="none" w:sz="0" w:space="0" w:color="auto"/>
        <w:right w:val="none" w:sz="0" w:space="0" w:color="auto"/>
      </w:divBdr>
    </w:div>
    <w:div w:id="1232277934">
      <w:bodyDiv w:val="1"/>
      <w:marLeft w:val="0"/>
      <w:marRight w:val="0"/>
      <w:marTop w:val="0"/>
      <w:marBottom w:val="0"/>
      <w:divBdr>
        <w:top w:val="none" w:sz="0" w:space="0" w:color="auto"/>
        <w:left w:val="none" w:sz="0" w:space="0" w:color="auto"/>
        <w:bottom w:val="none" w:sz="0" w:space="0" w:color="auto"/>
        <w:right w:val="none" w:sz="0" w:space="0" w:color="auto"/>
      </w:divBdr>
    </w:div>
    <w:div w:id="1270969896">
      <w:bodyDiv w:val="1"/>
      <w:marLeft w:val="0"/>
      <w:marRight w:val="0"/>
      <w:marTop w:val="0"/>
      <w:marBottom w:val="0"/>
      <w:divBdr>
        <w:top w:val="none" w:sz="0" w:space="0" w:color="auto"/>
        <w:left w:val="none" w:sz="0" w:space="0" w:color="auto"/>
        <w:bottom w:val="none" w:sz="0" w:space="0" w:color="auto"/>
        <w:right w:val="none" w:sz="0" w:space="0" w:color="auto"/>
      </w:divBdr>
    </w:div>
    <w:div w:id="1285817183">
      <w:bodyDiv w:val="1"/>
      <w:marLeft w:val="0"/>
      <w:marRight w:val="0"/>
      <w:marTop w:val="0"/>
      <w:marBottom w:val="0"/>
      <w:divBdr>
        <w:top w:val="none" w:sz="0" w:space="0" w:color="auto"/>
        <w:left w:val="none" w:sz="0" w:space="0" w:color="auto"/>
        <w:bottom w:val="none" w:sz="0" w:space="0" w:color="auto"/>
        <w:right w:val="none" w:sz="0" w:space="0" w:color="auto"/>
      </w:divBdr>
    </w:div>
    <w:div w:id="1286275641">
      <w:bodyDiv w:val="1"/>
      <w:marLeft w:val="0"/>
      <w:marRight w:val="0"/>
      <w:marTop w:val="0"/>
      <w:marBottom w:val="0"/>
      <w:divBdr>
        <w:top w:val="none" w:sz="0" w:space="0" w:color="auto"/>
        <w:left w:val="none" w:sz="0" w:space="0" w:color="auto"/>
        <w:bottom w:val="none" w:sz="0" w:space="0" w:color="auto"/>
        <w:right w:val="none" w:sz="0" w:space="0" w:color="auto"/>
      </w:divBdr>
    </w:div>
    <w:div w:id="1303777012">
      <w:bodyDiv w:val="1"/>
      <w:marLeft w:val="0"/>
      <w:marRight w:val="0"/>
      <w:marTop w:val="0"/>
      <w:marBottom w:val="0"/>
      <w:divBdr>
        <w:top w:val="none" w:sz="0" w:space="0" w:color="auto"/>
        <w:left w:val="none" w:sz="0" w:space="0" w:color="auto"/>
        <w:bottom w:val="none" w:sz="0" w:space="0" w:color="auto"/>
        <w:right w:val="none" w:sz="0" w:space="0" w:color="auto"/>
      </w:divBdr>
    </w:div>
    <w:div w:id="1321079728">
      <w:bodyDiv w:val="1"/>
      <w:marLeft w:val="0"/>
      <w:marRight w:val="0"/>
      <w:marTop w:val="0"/>
      <w:marBottom w:val="0"/>
      <w:divBdr>
        <w:top w:val="none" w:sz="0" w:space="0" w:color="auto"/>
        <w:left w:val="none" w:sz="0" w:space="0" w:color="auto"/>
        <w:bottom w:val="none" w:sz="0" w:space="0" w:color="auto"/>
        <w:right w:val="none" w:sz="0" w:space="0" w:color="auto"/>
      </w:divBdr>
    </w:div>
    <w:div w:id="1361660762">
      <w:bodyDiv w:val="1"/>
      <w:marLeft w:val="0"/>
      <w:marRight w:val="0"/>
      <w:marTop w:val="0"/>
      <w:marBottom w:val="0"/>
      <w:divBdr>
        <w:top w:val="none" w:sz="0" w:space="0" w:color="auto"/>
        <w:left w:val="none" w:sz="0" w:space="0" w:color="auto"/>
        <w:bottom w:val="none" w:sz="0" w:space="0" w:color="auto"/>
        <w:right w:val="none" w:sz="0" w:space="0" w:color="auto"/>
      </w:divBdr>
    </w:div>
    <w:div w:id="1371413976">
      <w:bodyDiv w:val="1"/>
      <w:marLeft w:val="0"/>
      <w:marRight w:val="0"/>
      <w:marTop w:val="0"/>
      <w:marBottom w:val="0"/>
      <w:divBdr>
        <w:top w:val="none" w:sz="0" w:space="0" w:color="auto"/>
        <w:left w:val="none" w:sz="0" w:space="0" w:color="auto"/>
        <w:bottom w:val="none" w:sz="0" w:space="0" w:color="auto"/>
        <w:right w:val="none" w:sz="0" w:space="0" w:color="auto"/>
      </w:divBdr>
    </w:div>
    <w:div w:id="1375232898">
      <w:bodyDiv w:val="1"/>
      <w:marLeft w:val="0"/>
      <w:marRight w:val="0"/>
      <w:marTop w:val="0"/>
      <w:marBottom w:val="0"/>
      <w:divBdr>
        <w:top w:val="none" w:sz="0" w:space="0" w:color="auto"/>
        <w:left w:val="none" w:sz="0" w:space="0" w:color="auto"/>
        <w:bottom w:val="none" w:sz="0" w:space="0" w:color="auto"/>
        <w:right w:val="none" w:sz="0" w:space="0" w:color="auto"/>
      </w:divBdr>
    </w:div>
    <w:div w:id="1457212716">
      <w:bodyDiv w:val="1"/>
      <w:marLeft w:val="0"/>
      <w:marRight w:val="0"/>
      <w:marTop w:val="0"/>
      <w:marBottom w:val="0"/>
      <w:divBdr>
        <w:top w:val="none" w:sz="0" w:space="0" w:color="auto"/>
        <w:left w:val="none" w:sz="0" w:space="0" w:color="auto"/>
        <w:bottom w:val="none" w:sz="0" w:space="0" w:color="auto"/>
        <w:right w:val="none" w:sz="0" w:space="0" w:color="auto"/>
      </w:divBdr>
    </w:div>
    <w:div w:id="1457603691">
      <w:bodyDiv w:val="1"/>
      <w:marLeft w:val="0"/>
      <w:marRight w:val="0"/>
      <w:marTop w:val="0"/>
      <w:marBottom w:val="0"/>
      <w:divBdr>
        <w:top w:val="none" w:sz="0" w:space="0" w:color="auto"/>
        <w:left w:val="none" w:sz="0" w:space="0" w:color="auto"/>
        <w:bottom w:val="none" w:sz="0" w:space="0" w:color="auto"/>
        <w:right w:val="none" w:sz="0" w:space="0" w:color="auto"/>
      </w:divBdr>
    </w:div>
    <w:div w:id="1465345310">
      <w:bodyDiv w:val="1"/>
      <w:marLeft w:val="0"/>
      <w:marRight w:val="0"/>
      <w:marTop w:val="0"/>
      <w:marBottom w:val="0"/>
      <w:divBdr>
        <w:top w:val="none" w:sz="0" w:space="0" w:color="auto"/>
        <w:left w:val="none" w:sz="0" w:space="0" w:color="auto"/>
        <w:bottom w:val="none" w:sz="0" w:space="0" w:color="auto"/>
        <w:right w:val="none" w:sz="0" w:space="0" w:color="auto"/>
      </w:divBdr>
    </w:div>
    <w:div w:id="1542135718">
      <w:bodyDiv w:val="1"/>
      <w:marLeft w:val="0"/>
      <w:marRight w:val="0"/>
      <w:marTop w:val="0"/>
      <w:marBottom w:val="0"/>
      <w:divBdr>
        <w:top w:val="none" w:sz="0" w:space="0" w:color="auto"/>
        <w:left w:val="none" w:sz="0" w:space="0" w:color="auto"/>
        <w:bottom w:val="none" w:sz="0" w:space="0" w:color="auto"/>
        <w:right w:val="none" w:sz="0" w:space="0" w:color="auto"/>
      </w:divBdr>
    </w:div>
    <w:div w:id="1545370333">
      <w:bodyDiv w:val="1"/>
      <w:marLeft w:val="0"/>
      <w:marRight w:val="0"/>
      <w:marTop w:val="0"/>
      <w:marBottom w:val="0"/>
      <w:divBdr>
        <w:top w:val="none" w:sz="0" w:space="0" w:color="auto"/>
        <w:left w:val="none" w:sz="0" w:space="0" w:color="auto"/>
        <w:bottom w:val="none" w:sz="0" w:space="0" w:color="auto"/>
        <w:right w:val="none" w:sz="0" w:space="0" w:color="auto"/>
      </w:divBdr>
    </w:div>
    <w:div w:id="1555849972">
      <w:bodyDiv w:val="1"/>
      <w:marLeft w:val="0"/>
      <w:marRight w:val="0"/>
      <w:marTop w:val="0"/>
      <w:marBottom w:val="0"/>
      <w:divBdr>
        <w:top w:val="none" w:sz="0" w:space="0" w:color="auto"/>
        <w:left w:val="none" w:sz="0" w:space="0" w:color="auto"/>
        <w:bottom w:val="none" w:sz="0" w:space="0" w:color="auto"/>
        <w:right w:val="none" w:sz="0" w:space="0" w:color="auto"/>
      </w:divBdr>
    </w:div>
    <w:div w:id="1584217493">
      <w:bodyDiv w:val="1"/>
      <w:marLeft w:val="0"/>
      <w:marRight w:val="0"/>
      <w:marTop w:val="0"/>
      <w:marBottom w:val="0"/>
      <w:divBdr>
        <w:top w:val="none" w:sz="0" w:space="0" w:color="auto"/>
        <w:left w:val="none" w:sz="0" w:space="0" w:color="auto"/>
        <w:bottom w:val="none" w:sz="0" w:space="0" w:color="auto"/>
        <w:right w:val="none" w:sz="0" w:space="0" w:color="auto"/>
      </w:divBdr>
    </w:div>
    <w:div w:id="1632783599">
      <w:bodyDiv w:val="1"/>
      <w:marLeft w:val="0"/>
      <w:marRight w:val="0"/>
      <w:marTop w:val="0"/>
      <w:marBottom w:val="0"/>
      <w:divBdr>
        <w:top w:val="none" w:sz="0" w:space="0" w:color="auto"/>
        <w:left w:val="none" w:sz="0" w:space="0" w:color="auto"/>
        <w:bottom w:val="none" w:sz="0" w:space="0" w:color="auto"/>
        <w:right w:val="none" w:sz="0" w:space="0" w:color="auto"/>
      </w:divBdr>
    </w:div>
    <w:div w:id="1664506130">
      <w:bodyDiv w:val="1"/>
      <w:marLeft w:val="0"/>
      <w:marRight w:val="0"/>
      <w:marTop w:val="0"/>
      <w:marBottom w:val="0"/>
      <w:divBdr>
        <w:top w:val="none" w:sz="0" w:space="0" w:color="auto"/>
        <w:left w:val="none" w:sz="0" w:space="0" w:color="auto"/>
        <w:bottom w:val="none" w:sz="0" w:space="0" w:color="auto"/>
        <w:right w:val="none" w:sz="0" w:space="0" w:color="auto"/>
      </w:divBdr>
    </w:div>
    <w:div w:id="1737892118">
      <w:bodyDiv w:val="1"/>
      <w:marLeft w:val="0"/>
      <w:marRight w:val="0"/>
      <w:marTop w:val="0"/>
      <w:marBottom w:val="0"/>
      <w:divBdr>
        <w:top w:val="none" w:sz="0" w:space="0" w:color="auto"/>
        <w:left w:val="none" w:sz="0" w:space="0" w:color="auto"/>
        <w:bottom w:val="none" w:sz="0" w:space="0" w:color="auto"/>
        <w:right w:val="none" w:sz="0" w:space="0" w:color="auto"/>
      </w:divBdr>
    </w:div>
    <w:div w:id="1790858400">
      <w:bodyDiv w:val="1"/>
      <w:marLeft w:val="0"/>
      <w:marRight w:val="0"/>
      <w:marTop w:val="0"/>
      <w:marBottom w:val="0"/>
      <w:divBdr>
        <w:top w:val="none" w:sz="0" w:space="0" w:color="auto"/>
        <w:left w:val="none" w:sz="0" w:space="0" w:color="auto"/>
        <w:bottom w:val="none" w:sz="0" w:space="0" w:color="auto"/>
        <w:right w:val="none" w:sz="0" w:space="0" w:color="auto"/>
      </w:divBdr>
    </w:div>
    <w:div w:id="1807116398">
      <w:bodyDiv w:val="1"/>
      <w:marLeft w:val="0"/>
      <w:marRight w:val="0"/>
      <w:marTop w:val="0"/>
      <w:marBottom w:val="0"/>
      <w:divBdr>
        <w:top w:val="none" w:sz="0" w:space="0" w:color="auto"/>
        <w:left w:val="none" w:sz="0" w:space="0" w:color="auto"/>
        <w:bottom w:val="none" w:sz="0" w:space="0" w:color="auto"/>
        <w:right w:val="none" w:sz="0" w:space="0" w:color="auto"/>
      </w:divBdr>
    </w:div>
    <w:div w:id="1809517787">
      <w:bodyDiv w:val="1"/>
      <w:marLeft w:val="0"/>
      <w:marRight w:val="0"/>
      <w:marTop w:val="0"/>
      <w:marBottom w:val="0"/>
      <w:divBdr>
        <w:top w:val="none" w:sz="0" w:space="0" w:color="auto"/>
        <w:left w:val="none" w:sz="0" w:space="0" w:color="auto"/>
        <w:bottom w:val="none" w:sz="0" w:space="0" w:color="auto"/>
        <w:right w:val="none" w:sz="0" w:space="0" w:color="auto"/>
      </w:divBdr>
    </w:div>
    <w:div w:id="1831211176">
      <w:bodyDiv w:val="1"/>
      <w:marLeft w:val="0"/>
      <w:marRight w:val="0"/>
      <w:marTop w:val="0"/>
      <w:marBottom w:val="0"/>
      <w:divBdr>
        <w:top w:val="none" w:sz="0" w:space="0" w:color="auto"/>
        <w:left w:val="none" w:sz="0" w:space="0" w:color="auto"/>
        <w:bottom w:val="none" w:sz="0" w:space="0" w:color="auto"/>
        <w:right w:val="none" w:sz="0" w:space="0" w:color="auto"/>
      </w:divBdr>
    </w:div>
    <w:div w:id="1838182284">
      <w:bodyDiv w:val="1"/>
      <w:marLeft w:val="0"/>
      <w:marRight w:val="0"/>
      <w:marTop w:val="0"/>
      <w:marBottom w:val="0"/>
      <w:divBdr>
        <w:top w:val="none" w:sz="0" w:space="0" w:color="auto"/>
        <w:left w:val="none" w:sz="0" w:space="0" w:color="auto"/>
        <w:bottom w:val="none" w:sz="0" w:space="0" w:color="auto"/>
        <w:right w:val="none" w:sz="0" w:space="0" w:color="auto"/>
      </w:divBdr>
    </w:div>
    <w:div w:id="1860318008">
      <w:bodyDiv w:val="1"/>
      <w:marLeft w:val="0"/>
      <w:marRight w:val="0"/>
      <w:marTop w:val="0"/>
      <w:marBottom w:val="0"/>
      <w:divBdr>
        <w:top w:val="none" w:sz="0" w:space="0" w:color="auto"/>
        <w:left w:val="none" w:sz="0" w:space="0" w:color="auto"/>
        <w:bottom w:val="none" w:sz="0" w:space="0" w:color="auto"/>
        <w:right w:val="none" w:sz="0" w:space="0" w:color="auto"/>
      </w:divBdr>
    </w:div>
    <w:div w:id="1870725548">
      <w:bodyDiv w:val="1"/>
      <w:marLeft w:val="0"/>
      <w:marRight w:val="0"/>
      <w:marTop w:val="0"/>
      <w:marBottom w:val="0"/>
      <w:divBdr>
        <w:top w:val="none" w:sz="0" w:space="0" w:color="auto"/>
        <w:left w:val="none" w:sz="0" w:space="0" w:color="auto"/>
        <w:bottom w:val="none" w:sz="0" w:space="0" w:color="auto"/>
        <w:right w:val="none" w:sz="0" w:space="0" w:color="auto"/>
      </w:divBdr>
    </w:div>
    <w:div w:id="1880363047">
      <w:bodyDiv w:val="1"/>
      <w:marLeft w:val="0"/>
      <w:marRight w:val="0"/>
      <w:marTop w:val="0"/>
      <w:marBottom w:val="0"/>
      <w:divBdr>
        <w:top w:val="none" w:sz="0" w:space="0" w:color="auto"/>
        <w:left w:val="none" w:sz="0" w:space="0" w:color="auto"/>
        <w:bottom w:val="none" w:sz="0" w:space="0" w:color="auto"/>
        <w:right w:val="none" w:sz="0" w:space="0" w:color="auto"/>
      </w:divBdr>
      <w:divsChild>
        <w:div w:id="73404466">
          <w:marLeft w:val="0"/>
          <w:marRight w:val="0"/>
          <w:marTop w:val="0"/>
          <w:marBottom w:val="0"/>
          <w:divBdr>
            <w:top w:val="none" w:sz="0" w:space="0" w:color="auto"/>
            <w:left w:val="none" w:sz="0" w:space="0" w:color="auto"/>
            <w:bottom w:val="none" w:sz="0" w:space="0" w:color="auto"/>
            <w:right w:val="none" w:sz="0" w:space="0" w:color="auto"/>
          </w:divBdr>
        </w:div>
        <w:div w:id="1413162059">
          <w:marLeft w:val="0"/>
          <w:marRight w:val="0"/>
          <w:marTop w:val="0"/>
          <w:marBottom w:val="0"/>
          <w:divBdr>
            <w:top w:val="none" w:sz="0" w:space="0" w:color="auto"/>
            <w:left w:val="none" w:sz="0" w:space="0" w:color="auto"/>
            <w:bottom w:val="none" w:sz="0" w:space="0" w:color="auto"/>
            <w:right w:val="none" w:sz="0" w:space="0" w:color="auto"/>
          </w:divBdr>
        </w:div>
      </w:divsChild>
    </w:div>
    <w:div w:id="1950817352">
      <w:bodyDiv w:val="1"/>
      <w:marLeft w:val="0"/>
      <w:marRight w:val="0"/>
      <w:marTop w:val="0"/>
      <w:marBottom w:val="0"/>
      <w:divBdr>
        <w:top w:val="none" w:sz="0" w:space="0" w:color="auto"/>
        <w:left w:val="none" w:sz="0" w:space="0" w:color="auto"/>
        <w:bottom w:val="none" w:sz="0" w:space="0" w:color="auto"/>
        <w:right w:val="none" w:sz="0" w:space="0" w:color="auto"/>
      </w:divBdr>
    </w:div>
    <w:div w:id="1988628042">
      <w:bodyDiv w:val="1"/>
      <w:marLeft w:val="0"/>
      <w:marRight w:val="0"/>
      <w:marTop w:val="0"/>
      <w:marBottom w:val="0"/>
      <w:divBdr>
        <w:top w:val="none" w:sz="0" w:space="0" w:color="auto"/>
        <w:left w:val="none" w:sz="0" w:space="0" w:color="auto"/>
        <w:bottom w:val="none" w:sz="0" w:space="0" w:color="auto"/>
        <w:right w:val="none" w:sz="0" w:space="0" w:color="auto"/>
      </w:divBdr>
    </w:div>
    <w:div w:id="2021270924">
      <w:bodyDiv w:val="1"/>
      <w:marLeft w:val="0"/>
      <w:marRight w:val="0"/>
      <w:marTop w:val="0"/>
      <w:marBottom w:val="0"/>
      <w:divBdr>
        <w:top w:val="none" w:sz="0" w:space="0" w:color="auto"/>
        <w:left w:val="none" w:sz="0" w:space="0" w:color="auto"/>
        <w:bottom w:val="none" w:sz="0" w:space="0" w:color="auto"/>
        <w:right w:val="none" w:sz="0" w:space="0" w:color="auto"/>
      </w:divBdr>
    </w:div>
    <w:div w:id="2060590510">
      <w:bodyDiv w:val="1"/>
      <w:marLeft w:val="0"/>
      <w:marRight w:val="0"/>
      <w:marTop w:val="0"/>
      <w:marBottom w:val="0"/>
      <w:divBdr>
        <w:top w:val="none" w:sz="0" w:space="0" w:color="auto"/>
        <w:left w:val="none" w:sz="0" w:space="0" w:color="auto"/>
        <w:bottom w:val="none" w:sz="0" w:space="0" w:color="auto"/>
        <w:right w:val="none" w:sz="0" w:space="0" w:color="auto"/>
      </w:divBdr>
    </w:div>
    <w:div w:id="2082022911">
      <w:bodyDiv w:val="1"/>
      <w:marLeft w:val="0"/>
      <w:marRight w:val="0"/>
      <w:marTop w:val="0"/>
      <w:marBottom w:val="0"/>
      <w:divBdr>
        <w:top w:val="none" w:sz="0" w:space="0" w:color="auto"/>
        <w:left w:val="none" w:sz="0" w:space="0" w:color="auto"/>
        <w:bottom w:val="none" w:sz="0" w:space="0" w:color="auto"/>
        <w:right w:val="none" w:sz="0" w:space="0" w:color="auto"/>
      </w:divBdr>
    </w:div>
    <w:div w:id="2097551601">
      <w:bodyDiv w:val="1"/>
      <w:marLeft w:val="0"/>
      <w:marRight w:val="0"/>
      <w:marTop w:val="0"/>
      <w:marBottom w:val="0"/>
      <w:divBdr>
        <w:top w:val="none" w:sz="0" w:space="0" w:color="auto"/>
        <w:left w:val="none" w:sz="0" w:space="0" w:color="auto"/>
        <w:bottom w:val="none" w:sz="0" w:space="0" w:color="auto"/>
        <w:right w:val="none" w:sz="0" w:space="0" w:color="auto"/>
      </w:divBdr>
    </w:div>
    <w:div w:id="2110852154">
      <w:bodyDiv w:val="1"/>
      <w:marLeft w:val="0"/>
      <w:marRight w:val="0"/>
      <w:marTop w:val="0"/>
      <w:marBottom w:val="0"/>
      <w:divBdr>
        <w:top w:val="none" w:sz="0" w:space="0" w:color="auto"/>
        <w:left w:val="none" w:sz="0" w:space="0" w:color="auto"/>
        <w:bottom w:val="none" w:sz="0" w:space="0" w:color="auto"/>
        <w:right w:val="none" w:sz="0" w:space="0" w:color="auto"/>
      </w:divBdr>
    </w:div>
    <w:div w:id="214631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02B84-F48C-44A0-97A4-D3FCE9589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1923</TotalTime>
  <Pages>8</Pages>
  <Words>2726</Words>
  <Characters>15543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dc:description/>
  <cp:lastModifiedBy>Kodchawan Srikaewpraphan (TH)</cp:lastModifiedBy>
  <cp:revision>252</cp:revision>
  <cp:lastPrinted>2022-08-08T04:11:00Z</cp:lastPrinted>
  <dcterms:created xsi:type="dcterms:W3CDTF">2021-12-13T06:21:00Z</dcterms:created>
  <dcterms:modified xsi:type="dcterms:W3CDTF">2022-11-09T08:26:00Z</dcterms:modified>
</cp:coreProperties>
</file>