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026BA" w14:textId="167868F9" w:rsidR="009A0536" w:rsidRPr="007414C2" w:rsidRDefault="00711A1C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ร</w:t>
      </w:r>
      <w:r w:rsidR="009A0536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</w:t>
      </w:r>
      <w:r w:rsidR="00393472">
        <w:rPr>
          <w:rFonts w:asciiTheme="minorBidi" w:hAnsiTheme="minorBidi" w:cstheme="minorBidi" w:hint="cs"/>
          <w:b/>
          <w:bCs/>
          <w:sz w:val="28"/>
          <w:szCs w:val="28"/>
          <w:cs/>
        </w:rPr>
        <w:t>ตรวจสอบ</w:t>
      </w:r>
      <w:r w:rsidR="00B522F3">
        <w:rPr>
          <w:rFonts w:asciiTheme="minorBidi" w:hAnsiTheme="minorBidi" w:cstheme="minorBidi" w:hint="cs"/>
          <w:b/>
          <w:bCs/>
          <w:sz w:val="28"/>
          <w:szCs w:val="28"/>
          <w:cs/>
        </w:rPr>
        <w:t>ของ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ผู้สอบบัญชีรับอนุญาต</w:t>
      </w:r>
    </w:p>
    <w:p w14:paraId="68DAA514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04443411" w:rsidR="009A0536" w:rsidRPr="00B522F3" w:rsidRDefault="009A0536" w:rsidP="0036517F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522F3">
        <w:rPr>
          <w:rFonts w:asciiTheme="minorBidi" w:hAnsiTheme="minorBidi" w:cstheme="minorBidi"/>
          <w:b/>
          <w:bCs/>
          <w:sz w:val="28"/>
          <w:szCs w:val="28"/>
          <w:cs/>
        </w:rPr>
        <w:t>เสนอ</w:t>
      </w:r>
      <w:r w:rsidR="006B6760" w:rsidRPr="00B522F3">
        <w:rPr>
          <w:rFonts w:asciiTheme="minorBidi" w:hAnsiTheme="minorBidi" w:cstheme="minorBidi"/>
          <w:b/>
          <w:bCs/>
          <w:sz w:val="28"/>
          <w:szCs w:val="28"/>
          <w:cs/>
        </w:rPr>
        <w:t>ต่อ</w:t>
      </w:r>
      <w:r w:rsidR="00871C88" w:rsidRPr="00B522F3">
        <w:rPr>
          <w:rFonts w:asciiTheme="minorBidi" w:hAnsiTheme="minorBidi" w:cstheme="minorBidi"/>
          <w:b/>
          <w:bCs/>
          <w:sz w:val="28"/>
          <w:szCs w:val="28"/>
          <w:cs/>
        </w:rPr>
        <w:t xml:space="preserve"> </w:t>
      </w:r>
      <w:r w:rsidR="008F4471" w:rsidRPr="00B522F3">
        <w:rPr>
          <w:rFonts w:asciiTheme="minorBidi" w:hAnsiTheme="minorBidi" w:cstheme="minorBidi"/>
          <w:b/>
          <w:bCs/>
          <w:sz w:val="28"/>
          <w:szCs w:val="28"/>
          <w:cs/>
        </w:rPr>
        <w:t>ผู้ถือหุ้นและคณะกรรมการของ</w:t>
      </w:r>
      <w:r w:rsidR="001E164E" w:rsidRPr="00B522F3">
        <w:rPr>
          <w:rFonts w:asciiTheme="minorBidi" w:hAnsiTheme="minorBidi" w:cstheme="minorBidi" w:hint="cs"/>
          <w:b/>
          <w:bCs/>
          <w:sz w:val="28"/>
          <w:szCs w:val="28"/>
          <w:cs/>
        </w:rPr>
        <w:t>บริษัท</w:t>
      </w:r>
      <w:r w:rsidR="001E164E" w:rsidRPr="00B522F3">
        <w:rPr>
          <w:rFonts w:asciiTheme="minorBidi" w:hAnsiTheme="minorBidi" w:cstheme="minorBidi"/>
          <w:b/>
          <w:bCs/>
          <w:sz w:val="28"/>
          <w:szCs w:val="28"/>
          <w:cs/>
        </w:rPr>
        <w:t xml:space="preserve"> </w:t>
      </w:r>
      <w:r w:rsidR="001E164E" w:rsidRPr="00B522F3">
        <w:rPr>
          <w:rFonts w:asciiTheme="minorBidi" w:hAnsiTheme="minorBidi" w:cstheme="minorBidi" w:hint="cs"/>
          <w:b/>
          <w:bCs/>
          <w:sz w:val="28"/>
          <w:szCs w:val="28"/>
          <w:cs/>
        </w:rPr>
        <w:t>เพาเวอร์ไลน์</w:t>
      </w:r>
      <w:r w:rsidR="001E164E" w:rsidRPr="00B522F3">
        <w:rPr>
          <w:rFonts w:asciiTheme="minorBidi" w:hAnsiTheme="minorBidi" w:cstheme="minorBidi"/>
          <w:b/>
          <w:bCs/>
          <w:sz w:val="28"/>
          <w:szCs w:val="28"/>
          <w:cs/>
        </w:rPr>
        <w:t xml:space="preserve"> </w:t>
      </w:r>
      <w:r w:rsidR="001E164E" w:rsidRPr="00B522F3">
        <w:rPr>
          <w:rFonts w:asciiTheme="minorBidi" w:hAnsiTheme="minorBidi" w:cstheme="minorBidi" w:hint="cs"/>
          <w:b/>
          <w:bCs/>
          <w:sz w:val="28"/>
          <w:szCs w:val="28"/>
          <w:cs/>
        </w:rPr>
        <w:t>เอ็นจิเนียริ่ง</w:t>
      </w:r>
      <w:r w:rsidR="006C10BD" w:rsidRPr="00B522F3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  <w:r w:rsidR="001E164E" w:rsidRPr="00B522F3">
        <w:rPr>
          <w:rFonts w:asciiTheme="minorBidi" w:hAnsiTheme="minorBidi" w:cstheme="minorBidi" w:hint="cs"/>
          <w:b/>
          <w:bCs/>
          <w:sz w:val="28"/>
          <w:szCs w:val="28"/>
          <w:cs/>
        </w:rPr>
        <w:t>จำกัด</w:t>
      </w:r>
      <w:r w:rsidR="001E164E" w:rsidRPr="00B522F3">
        <w:rPr>
          <w:rFonts w:asciiTheme="minorBidi" w:hAnsiTheme="minorBidi" w:cstheme="minorBidi"/>
          <w:b/>
          <w:bCs/>
          <w:sz w:val="28"/>
          <w:szCs w:val="28"/>
          <w:cs/>
        </w:rPr>
        <w:t xml:space="preserve"> (</w:t>
      </w:r>
      <w:r w:rsidR="001E164E" w:rsidRPr="00B522F3">
        <w:rPr>
          <w:rFonts w:asciiTheme="minorBidi" w:hAnsiTheme="minorBidi" w:cstheme="minorBidi" w:hint="cs"/>
          <w:b/>
          <w:bCs/>
          <w:sz w:val="28"/>
          <w:szCs w:val="28"/>
          <w:cs/>
        </w:rPr>
        <w:t>มหาชน</w:t>
      </w:r>
      <w:r w:rsidR="001E164E" w:rsidRPr="00B522F3">
        <w:rPr>
          <w:rFonts w:asciiTheme="minorBidi" w:hAnsiTheme="minorBidi" w:cstheme="minorBidi"/>
          <w:b/>
          <w:bCs/>
          <w:sz w:val="28"/>
          <w:szCs w:val="28"/>
          <w:cs/>
        </w:rPr>
        <w:t>)</w:t>
      </w:r>
    </w:p>
    <w:p w14:paraId="28A43005" w14:textId="544E926A" w:rsidR="009A0536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6553D841" w14:textId="5BAE4BB9" w:rsidR="00B522F3" w:rsidRPr="00B522F3" w:rsidRDefault="00B522F3" w:rsidP="00145F98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522F3">
        <w:rPr>
          <w:rFonts w:asciiTheme="minorBidi" w:hAnsiTheme="minorBidi" w:cstheme="minorBidi" w:hint="cs"/>
          <w:b/>
          <w:bCs/>
          <w:sz w:val="28"/>
          <w:szCs w:val="28"/>
          <w:cs/>
        </w:rPr>
        <w:t>ความเห็น</w:t>
      </w:r>
    </w:p>
    <w:p w14:paraId="5E2A9E30" w14:textId="77777777" w:rsidR="00B522F3" w:rsidRPr="007414C2" w:rsidRDefault="00B522F3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20356E17" w14:textId="32725249" w:rsidR="00B522F3" w:rsidRPr="00DA5B58" w:rsidRDefault="00B522F3" w:rsidP="00B522F3">
      <w:pPr>
        <w:autoSpaceDE w:val="0"/>
        <w:autoSpaceDN w:val="0"/>
        <w:adjustRightInd w:val="0"/>
        <w:spacing w:before="0" w:after="0" w:line="240" w:lineRule="auto"/>
        <w:ind w:left="18" w:right="-21" w:hanging="9"/>
        <w:rPr>
          <w:rFonts w:asciiTheme="minorBidi" w:eastAsia="Times New Roman" w:hAnsiTheme="minorBidi" w:cstheme="minorBidi"/>
          <w:color w:val="000000"/>
          <w:sz w:val="28"/>
          <w:cs/>
        </w:rPr>
      </w:pP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>ข้าพเจ้าได้ตรวจสอบงบการเงินรวมของ</w:t>
      </w:r>
      <w:r>
        <w:rPr>
          <w:rFonts w:asciiTheme="minorBidi" w:eastAsia="Times New Roman" w:hAnsiTheme="minorBidi" w:cstheme="minorBidi" w:hint="cs"/>
          <w:color w:val="000000"/>
          <w:sz w:val="28"/>
          <w:cs/>
        </w:rPr>
        <w:t>บริษัท เพาเวอร์ไลน์ เอ็นจิเนียริ่ง จำกัด (มหาชน)</w:t>
      </w:r>
      <w:r w:rsidRPr="00DA5B58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 </w:t>
      </w: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>และบริษัทย่อย (</w:t>
      </w:r>
      <w:r w:rsidR="005A52BF">
        <w:rPr>
          <w:rFonts w:asciiTheme="minorBidi" w:eastAsia="Times New Roman" w:hAnsiTheme="minorBidi" w:cstheme="minorBidi"/>
          <w:color w:val="000000"/>
          <w:sz w:val="28"/>
        </w:rPr>
        <w:t>“</w:t>
      </w: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>กลุ่มบริษัท</w:t>
      </w:r>
      <w:r w:rsidR="005A52BF">
        <w:rPr>
          <w:rFonts w:asciiTheme="minorBidi" w:eastAsia="Times New Roman" w:hAnsiTheme="minorBidi" w:cstheme="minorBidi"/>
          <w:color w:val="000000"/>
          <w:sz w:val="28"/>
        </w:rPr>
        <w:t>”</w:t>
      </w: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>)</w:t>
      </w:r>
      <w:r w:rsidRPr="00DA5B58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Pr="00DA5B58">
        <w:rPr>
          <w:rFonts w:asciiTheme="minorBidi" w:eastAsia="Times New Roman" w:hAnsiTheme="minorBidi" w:cstheme="minorBidi" w:hint="cs"/>
          <w:color w:val="000000"/>
          <w:sz w:val="28"/>
          <w:cs/>
        </w:rPr>
        <w:t>และของเฉพาะ</w:t>
      </w:r>
      <w:r>
        <w:rPr>
          <w:rFonts w:asciiTheme="minorBidi" w:eastAsia="Times New Roman" w:hAnsiTheme="minorBidi" w:cstheme="minorBidi" w:hint="cs"/>
          <w:color w:val="000000"/>
          <w:sz w:val="28"/>
          <w:cs/>
        </w:rPr>
        <w:t>บริษัท เพาเวอร์ไลน์ เอ็นจิเนียริ่ง จำกัด (มหาชน)</w:t>
      </w:r>
      <w:r w:rsidRPr="00DA5B58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 </w:t>
      </w: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>(</w:t>
      </w:r>
      <w:r w:rsidR="005A52BF">
        <w:rPr>
          <w:rFonts w:asciiTheme="minorBidi" w:eastAsia="Times New Roman" w:hAnsiTheme="minorBidi" w:cstheme="minorBidi"/>
          <w:color w:val="000000"/>
          <w:sz w:val="28"/>
        </w:rPr>
        <w:t>“</w:t>
      </w:r>
      <w:r w:rsidRPr="00DA5B58">
        <w:rPr>
          <w:rFonts w:asciiTheme="minorBidi" w:eastAsia="Times New Roman" w:hAnsiTheme="minorBidi" w:cstheme="minorBidi" w:hint="cs"/>
          <w:color w:val="000000"/>
          <w:sz w:val="28"/>
          <w:cs/>
        </w:rPr>
        <w:t>บริษัท</w:t>
      </w:r>
      <w:r w:rsidR="005A52BF">
        <w:rPr>
          <w:rFonts w:asciiTheme="minorBidi" w:eastAsia="Times New Roman" w:hAnsiTheme="minorBidi" w:cstheme="minorBidi"/>
          <w:color w:val="000000"/>
          <w:sz w:val="28"/>
        </w:rPr>
        <w:t>”</w:t>
      </w: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 xml:space="preserve">) </w:t>
      </w:r>
      <w:r w:rsidRPr="00DA5B58">
        <w:rPr>
          <w:rFonts w:asciiTheme="minorBidi" w:eastAsia="Times New Roman" w:hAnsiTheme="minorBidi" w:cstheme="minorBidi" w:hint="cs"/>
          <w:color w:val="000000"/>
          <w:sz w:val="28"/>
          <w:cs/>
        </w:rPr>
        <w:t>ตามลำดับ</w:t>
      </w: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 xml:space="preserve"> ซึ่งประกอบด้วยงบแสดงฐานะการเงินรวมและงบแสดงฐานะการเงินเฉพาะกิจการ</w:t>
      </w:r>
      <w:r w:rsidRPr="00DA5B58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>ณ</w:t>
      </w:r>
      <w:r w:rsidRPr="00DA5B58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>วันที่</w:t>
      </w:r>
      <w:r w:rsidRPr="00DA5B58">
        <w:rPr>
          <w:rFonts w:asciiTheme="minorBidi" w:eastAsia="Times New Roman" w:hAnsiTheme="minorBidi" w:cstheme="minorBidi"/>
          <w:color w:val="000000"/>
          <w:sz w:val="28"/>
        </w:rPr>
        <w:t xml:space="preserve"> 31 </w:t>
      </w:r>
      <w:r w:rsidRPr="00DA5B58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ธันวาคม </w:t>
      </w:r>
      <w:r w:rsidRPr="00DA5B58">
        <w:rPr>
          <w:rFonts w:asciiTheme="minorBidi" w:eastAsia="Times New Roman" w:hAnsiTheme="minorBidi" w:cstheme="minorBidi"/>
          <w:color w:val="000000"/>
          <w:sz w:val="28"/>
        </w:rPr>
        <w:t>256</w:t>
      </w:r>
      <w:r>
        <w:rPr>
          <w:rFonts w:asciiTheme="minorBidi" w:eastAsia="Times New Roman" w:hAnsiTheme="minorBidi" w:cstheme="minorBidi"/>
          <w:color w:val="000000"/>
          <w:sz w:val="28"/>
        </w:rPr>
        <w:t>5</w:t>
      </w:r>
      <w:r w:rsidRPr="00DA5B58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 </w:t>
      </w: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DA5B58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Pr="00DA5B58">
        <w:rPr>
          <w:rFonts w:asciiTheme="minorBidi" w:eastAsia="Times New Roman" w:hAnsiTheme="minorBidi" w:cstheme="minorBidi"/>
          <w:color w:val="000000"/>
          <w:spacing w:val="-4"/>
          <w:sz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 w:rsidR="00683D3F">
        <w:rPr>
          <w:rFonts w:asciiTheme="minorBidi" w:eastAsia="Times New Roman" w:hAnsiTheme="minorBidi" w:cstheme="minorBidi"/>
          <w:color w:val="000000"/>
          <w:spacing w:val="-4"/>
          <w:sz w:val="28"/>
        </w:rPr>
        <w:br/>
      </w:r>
      <w:r w:rsidRPr="00DA5B58">
        <w:rPr>
          <w:rFonts w:asciiTheme="minorBidi" w:eastAsia="Times New Roman" w:hAnsiTheme="minorBidi" w:cstheme="minorBidi"/>
          <w:color w:val="000000"/>
          <w:spacing w:val="-4"/>
          <w:sz w:val="28"/>
          <w:cs/>
        </w:rPr>
        <w:t>งบกระแสเงินสดรวม</w:t>
      </w: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>และงบกระแสเงินสดเฉพาะกิจการ</w:t>
      </w:r>
      <w:r w:rsidRPr="00DA5B58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 </w:t>
      </w: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>สำหรับปีสิ้นสุดวันเดียวกัน</w:t>
      </w:r>
      <w:r w:rsidRPr="00DA5B58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 และ</w:t>
      </w: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>หมายเหตุ</w:t>
      </w:r>
      <w:r w:rsidRPr="00DA5B58">
        <w:rPr>
          <w:rFonts w:asciiTheme="minorBidi" w:eastAsia="Times New Roman" w:hAnsiTheme="minorBidi" w:cstheme="minorBidi" w:hint="cs"/>
          <w:color w:val="000000"/>
          <w:sz w:val="28"/>
          <w:cs/>
        </w:rPr>
        <w:t>ประกอบงบการเงินรวมถึง</w:t>
      </w: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>สรุปนโยบายการบัญชีที่สำคัญ</w:t>
      </w:r>
    </w:p>
    <w:p w14:paraId="3CCD18E9" w14:textId="77777777" w:rsidR="00B522F3" w:rsidRPr="00DA5B58" w:rsidRDefault="00B522F3" w:rsidP="00B522F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23417119" w14:textId="7DE1C8C3" w:rsidR="00B522F3" w:rsidRPr="00DA5B58" w:rsidRDefault="00B522F3" w:rsidP="00B522F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A5B58">
        <w:rPr>
          <w:rFonts w:asciiTheme="minorBidi" w:hAnsiTheme="minorBidi" w:cstheme="minorBidi"/>
          <w:sz w:val="28"/>
          <w:szCs w:val="28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</w:t>
      </w:r>
      <w:r w:rsidRPr="00DA5B58">
        <w:rPr>
          <w:rFonts w:asciiTheme="minorBidi" w:hAnsiTheme="minorBidi" w:cstheme="minorBidi"/>
          <w:sz w:val="28"/>
          <w:szCs w:val="28"/>
        </w:rPr>
        <w:br/>
      </w:r>
      <w:r w:rsidRPr="00DA5B58">
        <w:rPr>
          <w:rFonts w:asciiTheme="minorBidi" w:hAnsiTheme="minorBidi" w:cstheme="minorBidi"/>
          <w:sz w:val="28"/>
          <w:szCs w:val="28"/>
          <w:cs/>
        </w:rPr>
        <w:t xml:space="preserve">ของกลุ่มบริษัทและบริษัท ตามลำดับ ณ วันที่ </w:t>
      </w:r>
      <w:r w:rsidRPr="00DA5B58">
        <w:rPr>
          <w:rFonts w:asciiTheme="minorBidi" w:hAnsiTheme="minorBidi" w:cstheme="minorBidi"/>
          <w:sz w:val="28"/>
          <w:szCs w:val="28"/>
        </w:rPr>
        <w:t>31</w:t>
      </w:r>
      <w:r w:rsidRPr="00DA5B58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DA5B58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5</w:t>
      </w:r>
      <w:r w:rsidRPr="00DA5B58">
        <w:rPr>
          <w:rFonts w:asciiTheme="minorBidi" w:hAnsiTheme="minorBidi" w:cstheme="minorBidi"/>
          <w:sz w:val="28"/>
          <w:szCs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09C8661" w14:textId="77777777" w:rsidR="00B522F3" w:rsidRPr="00DA5B58" w:rsidRDefault="00B522F3" w:rsidP="00B522F3">
      <w:pPr>
        <w:pStyle w:val="Default"/>
        <w:jc w:val="thaiDistribute"/>
        <w:rPr>
          <w:rFonts w:asciiTheme="minorBidi" w:hAnsiTheme="minorBidi" w:cstheme="minorBidi"/>
          <w:sz w:val="28"/>
        </w:rPr>
      </w:pPr>
    </w:p>
    <w:p w14:paraId="2FDBF6DB" w14:textId="77777777" w:rsidR="00B522F3" w:rsidRPr="00DA5B58" w:rsidRDefault="00B522F3" w:rsidP="00B522F3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DA5B58">
        <w:rPr>
          <w:rFonts w:asciiTheme="minorBidi" w:hAnsiTheme="minorBidi" w:cstheme="minorBidi"/>
          <w:b/>
          <w:bCs/>
          <w:sz w:val="28"/>
          <w:szCs w:val="28"/>
          <w:cs/>
        </w:rPr>
        <w:t>เกณฑ์ในการแสดงความเห็น</w:t>
      </w:r>
    </w:p>
    <w:p w14:paraId="2499EB34" w14:textId="77777777" w:rsidR="00B522F3" w:rsidRDefault="00B522F3" w:rsidP="00B522F3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FE0F3D8" w14:textId="7D6C2BC5" w:rsidR="00B522F3" w:rsidRPr="00646325" w:rsidRDefault="00B522F3" w:rsidP="00B522F3">
      <w:pPr>
        <w:spacing w:before="0" w:after="0" w:line="240" w:lineRule="auto"/>
        <w:ind w:left="9" w:right="-30" w:firstLine="7"/>
        <w:rPr>
          <w:rFonts w:asciiTheme="minorBidi" w:eastAsia="Times New Roman" w:hAnsiTheme="minorBidi" w:cstheme="minorBidi"/>
          <w:color w:val="000000"/>
          <w:sz w:val="28"/>
          <w:rtl/>
          <w:cs/>
        </w:rPr>
      </w:pPr>
      <w:r w:rsidRPr="00646325">
        <w:rPr>
          <w:rFonts w:asciiTheme="minorBidi" w:eastAsia="Times New Roman" w:hAnsiTheme="minorBidi" w:cstheme="minorBidi"/>
          <w:color w:val="000000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</w:t>
      </w:r>
      <w:r w:rsidRPr="00137262">
        <w:rPr>
          <w:rFonts w:asciiTheme="minorBidi" w:eastAsia="Times New Roman" w:hAnsiTheme="minorBidi" w:cstheme="minorBidi"/>
          <w:color w:val="000000"/>
          <w:sz w:val="28"/>
          <w:cs/>
        </w:rPr>
        <w:t>ใน</w:t>
      </w:r>
      <w:r w:rsidRPr="00137262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วรรค </w:t>
      </w:r>
      <w:r w:rsidRPr="00137262">
        <w:rPr>
          <w:rFonts w:asciiTheme="minorBidi" w:eastAsia="Times New Roman" w:hAnsiTheme="minorBidi" w:cstheme="minorBidi"/>
          <w:color w:val="000000"/>
          <w:sz w:val="28"/>
          <w:cs/>
        </w:rPr>
        <w:br/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</w:t>
      </w:r>
      <w:r w:rsidRPr="00646325">
        <w:rPr>
          <w:rFonts w:asciiTheme="minorBidi" w:eastAsia="Times New Roman" w:hAnsiTheme="minorBidi" w:cstheme="minorBidi"/>
          <w:color w:val="000000"/>
          <w:sz w:val="28"/>
          <w:cs/>
        </w:rPr>
        <w:t>าพเจ้ามีความเป็นอิสระจากกลุ่มบริษัทและบริษัทตาม</w:t>
      </w:r>
      <w:r w:rsidR="00092440">
        <w:rPr>
          <w:rFonts w:asciiTheme="minorBidi" w:eastAsia="Times New Roman" w:hAnsiTheme="minorBidi" w:cstheme="minorBidi" w:hint="cs"/>
          <w:color w:val="000000"/>
          <w:sz w:val="28"/>
          <w:cs/>
        </w:rPr>
        <w:t>ประมวล</w:t>
      </w:r>
      <w:r w:rsidRPr="00646325">
        <w:rPr>
          <w:rFonts w:asciiTheme="minorBidi" w:eastAsia="Times New Roman" w:hAnsiTheme="minorBidi" w:cstheme="minorBidi"/>
          <w:color w:val="000000"/>
          <w:sz w:val="28"/>
          <w:cs/>
        </w:rPr>
        <w:t>จรรยาบรรณของผู้ประกอบวิชาชีพบัญชี</w:t>
      </w:r>
      <w:r w:rsidR="008F14EC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 รวมถึง</w:t>
      </w:r>
      <w:r w:rsidR="00BA5725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="008F14EC">
        <w:rPr>
          <w:rFonts w:asciiTheme="minorBidi" w:eastAsia="Times New Roman" w:hAnsiTheme="minorBidi" w:cstheme="minorBidi" w:hint="cs"/>
          <w:color w:val="000000"/>
          <w:sz w:val="28"/>
          <w:cs/>
        </w:rPr>
        <w:t>มาตรฐานเรื่องความเป็นอิสระ</w:t>
      </w:r>
      <w:r w:rsidR="00882AE9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 </w:t>
      </w:r>
      <w:r w:rsidRPr="00646325">
        <w:rPr>
          <w:rFonts w:asciiTheme="minorBidi" w:eastAsia="Times New Roman" w:hAnsiTheme="minorBidi" w:cstheme="minorBidi"/>
          <w:color w:val="000000"/>
          <w:sz w:val="28"/>
          <w:cs/>
        </w:rPr>
        <w:t>ที่กำหนดโดยสภาวิชาชีพบัญชี</w:t>
      </w:r>
      <w:r w:rsidR="00882AE9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 </w:t>
      </w:r>
      <w:r w:rsidR="00882AE9">
        <w:rPr>
          <w:rFonts w:asciiTheme="minorBidi" w:eastAsia="Times New Roman" w:hAnsiTheme="minorBidi" w:cstheme="minorBidi"/>
          <w:color w:val="000000"/>
          <w:sz w:val="28"/>
        </w:rPr>
        <w:t>(</w:t>
      </w:r>
      <w:r w:rsidR="00882AE9">
        <w:rPr>
          <w:rFonts w:asciiTheme="minorBidi" w:eastAsia="Times New Roman" w:hAnsiTheme="minorBidi" w:cstheme="minorBidi" w:hint="cs"/>
          <w:color w:val="000000"/>
          <w:sz w:val="28"/>
          <w:cs/>
        </w:rPr>
        <w:t>ประมวลจรรยาบรรณของผู้ประกอบวิชาชีพบัญชี</w:t>
      </w:r>
      <w:r w:rsidR="00882AE9">
        <w:rPr>
          <w:rFonts w:asciiTheme="minorBidi" w:eastAsia="Times New Roman" w:hAnsiTheme="minorBidi" w:cstheme="minorBidi"/>
          <w:color w:val="000000"/>
          <w:sz w:val="28"/>
        </w:rPr>
        <w:t>)</w:t>
      </w:r>
      <w:r w:rsidR="000B0050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Pr="00646325">
        <w:rPr>
          <w:rFonts w:asciiTheme="minorBidi" w:eastAsia="Times New Roman" w:hAnsiTheme="minorBidi" w:cstheme="minorBidi" w:hint="cs"/>
          <w:color w:val="000000"/>
          <w:sz w:val="28"/>
          <w:cs/>
        </w:rPr>
        <w:t>ใ</w:t>
      </w:r>
      <w:r w:rsidRPr="00646325">
        <w:rPr>
          <w:rFonts w:asciiTheme="minorBidi" w:eastAsia="Times New Roman" w:hAnsiTheme="minorBidi" w:cstheme="minorBidi"/>
          <w:color w:val="000000"/>
          <w:sz w:val="28"/>
          <w:cs/>
        </w:rPr>
        <w:t>นส่วนที่เกี่ยวข้องกับการตรวจสอบ</w:t>
      </w:r>
      <w:r w:rsidR="00E91DB6">
        <w:rPr>
          <w:rFonts w:asciiTheme="minorBidi" w:eastAsia="Times New Roman" w:hAnsiTheme="minorBidi" w:cstheme="minorBidi"/>
          <w:color w:val="000000"/>
          <w:sz w:val="28"/>
        </w:rPr>
        <w:br/>
      </w:r>
      <w:r w:rsidRPr="00646325">
        <w:rPr>
          <w:rFonts w:asciiTheme="minorBidi" w:eastAsia="Times New Roman" w:hAnsiTheme="minorBidi" w:cstheme="minorBidi"/>
          <w:color w:val="000000"/>
          <w:sz w:val="28"/>
          <w:cs/>
        </w:rPr>
        <w:t>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646325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Pr="00646325">
        <w:rPr>
          <w:rFonts w:asciiTheme="minorBidi" w:eastAsia="Times New Roman" w:hAnsiTheme="minorBidi" w:cstheme="minorBidi"/>
          <w:color w:val="000000"/>
          <w:sz w:val="28"/>
          <w:cs/>
        </w:rPr>
        <w:t xml:space="preserve">ๆ </w:t>
      </w:r>
      <w:r w:rsidR="00114977">
        <w:rPr>
          <w:rFonts w:asciiTheme="minorBidi" w:eastAsia="Times New Roman" w:hAnsiTheme="minorBidi" w:cstheme="minorBidi" w:hint="cs"/>
          <w:color w:val="000000"/>
          <w:sz w:val="28"/>
          <w:cs/>
        </w:rPr>
        <w:t>ตามประมวลจรรยาบรรณของผู้ประกอบวิชาชีพบัญชี</w:t>
      </w:r>
      <w:r w:rsidRPr="00646325">
        <w:rPr>
          <w:rFonts w:asciiTheme="minorBidi" w:eastAsia="Times New Roman" w:hAnsiTheme="minorBidi" w:cstheme="minorBidi"/>
          <w:color w:val="000000"/>
          <w:sz w:val="28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3F78A06" w14:textId="77777777" w:rsidR="00B522F3" w:rsidRDefault="00B522F3" w:rsidP="00B522F3">
      <w:pPr>
        <w:spacing w:before="0" w:after="0" w:line="240" w:lineRule="auto"/>
        <w:ind w:left="9" w:right="-30" w:firstLine="7"/>
        <w:rPr>
          <w:rFonts w:asciiTheme="minorBidi" w:eastAsia="Times New Roman" w:hAnsiTheme="minorBidi"/>
          <w:color w:val="000000"/>
          <w:sz w:val="28"/>
          <w:cs/>
        </w:rPr>
      </w:pPr>
      <w:r>
        <w:rPr>
          <w:rFonts w:asciiTheme="minorBidi" w:eastAsia="Times New Roman" w:hAnsiTheme="minorBidi"/>
          <w:color w:val="000000"/>
          <w:sz w:val="28"/>
          <w:cs/>
        </w:rPr>
        <w:br w:type="page"/>
      </w:r>
    </w:p>
    <w:p w14:paraId="4ED45509" w14:textId="77777777" w:rsidR="00B522F3" w:rsidRPr="007414C2" w:rsidRDefault="00B522F3" w:rsidP="00B522F3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เรื่องสำคัญในการตรวจสอบ</w:t>
      </w:r>
    </w:p>
    <w:p w14:paraId="42CF14A2" w14:textId="77777777" w:rsidR="00B522F3" w:rsidRPr="00727D09" w:rsidRDefault="00B522F3" w:rsidP="00B522F3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1D5766F1" w14:textId="77777777" w:rsidR="00B522F3" w:rsidRDefault="00B522F3" w:rsidP="00B522F3">
      <w:pPr>
        <w:spacing w:before="0" w:after="0" w:line="240" w:lineRule="auto"/>
        <w:ind w:left="18" w:hanging="9"/>
        <w:rPr>
          <w:rFonts w:asciiTheme="minorBidi" w:eastAsia="Times New Roman" w:hAnsiTheme="minorBidi" w:cstheme="minorBidi"/>
          <w:color w:val="000000"/>
          <w:sz w:val="28"/>
        </w:rPr>
      </w:pPr>
      <w:r w:rsidRPr="009E4189">
        <w:rPr>
          <w:rFonts w:asciiTheme="minorBidi" w:eastAsia="Times New Roman" w:hAnsiTheme="minorBidi" w:cstheme="minorBidi"/>
          <w:color w:val="000000"/>
          <w:sz w:val="28"/>
          <w:cs/>
        </w:rPr>
        <w:t>เรื่องสำคัญในการตรวจสอบคือเรื่องต่าง</w:t>
      </w:r>
      <w:r w:rsidRPr="009E4189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 </w:t>
      </w:r>
      <w:r w:rsidRPr="009E4189">
        <w:rPr>
          <w:rFonts w:asciiTheme="minorBidi" w:eastAsia="Times New Roman" w:hAnsiTheme="minorBidi" w:cstheme="minorBidi"/>
          <w:color w:val="000000"/>
          <w:sz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</w:t>
      </w:r>
      <w:r>
        <w:rPr>
          <w:rFonts w:asciiTheme="minorBidi" w:eastAsia="Times New Roman" w:hAnsiTheme="minorBidi" w:cstheme="minorBidi" w:hint="cs"/>
          <w:color w:val="000000"/>
          <w:sz w:val="28"/>
          <w:cs/>
        </w:rPr>
        <w:t>งวด</w:t>
      </w:r>
      <w:r w:rsidRPr="009E4189">
        <w:rPr>
          <w:rFonts w:asciiTheme="minorBidi" w:eastAsia="Times New Roman" w:hAnsiTheme="minorBidi" w:cstheme="minorBidi"/>
          <w:color w:val="000000"/>
          <w:sz w:val="28"/>
          <w:cs/>
        </w:rPr>
        <w:t>ปัจจุบัน ข้าพเจ้าได้นำเรื่องเหล่านี้มาพิจารณาในบริบทของ</w:t>
      </w:r>
      <w:r w:rsidRPr="00397A47">
        <w:rPr>
          <w:rFonts w:asciiTheme="minorBidi" w:eastAsia="Times New Roman" w:hAnsiTheme="minorBidi" w:cstheme="minorBidi"/>
          <w:color w:val="000000"/>
          <w:sz w:val="28"/>
          <w:cs/>
        </w:rPr>
        <w:t>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5C60E124" w14:textId="6D9AC343" w:rsidR="00B522F3" w:rsidRDefault="00B522F3" w:rsidP="00B522F3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color w:val="000000"/>
          <w:sz w:val="28"/>
          <w:cs/>
        </w:rPr>
      </w:pPr>
    </w:p>
    <w:tbl>
      <w:tblPr>
        <w:tblStyle w:val="TableGrid"/>
        <w:tblW w:w="0" w:type="auto"/>
        <w:tblInd w:w="22" w:type="dxa"/>
        <w:tblLook w:val="04A0" w:firstRow="1" w:lastRow="0" w:firstColumn="1" w:lastColumn="0" w:noHBand="0" w:noVBand="1"/>
      </w:tblPr>
      <w:tblGrid>
        <w:gridCol w:w="4689"/>
        <w:gridCol w:w="4690"/>
      </w:tblGrid>
      <w:tr w:rsidR="00B522F3" w14:paraId="538F322A" w14:textId="77777777" w:rsidTr="008920FC">
        <w:trPr>
          <w:tblHeader/>
        </w:trPr>
        <w:tc>
          <w:tcPr>
            <w:tcW w:w="4689" w:type="dxa"/>
          </w:tcPr>
          <w:p w14:paraId="0BA9F746" w14:textId="77777777" w:rsidR="00B522F3" w:rsidRDefault="00B522F3" w:rsidP="008920FC">
            <w:pPr>
              <w:spacing w:before="0" w:after="0" w:line="240" w:lineRule="auto"/>
              <w:ind w:left="0" w:firstLine="0"/>
              <w:rPr>
                <w:rFonts w:asciiTheme="minorBidi" w:eastAsia="Times New Roman" w:hAnsiTheme="minorBidi" w:cstheme="minorBidi"/>
                <w:color w:val="000000"/>
                <w:sz w:val="28"/>
              </w:rPr>
            </w:pPr>
            <w:r w:rsidRPr="00397A47">
              <w:rPr>
                <w:rFonts w:asciiTheme="minorBidi" w:hAnsiTheme="minorBidi" w:cstheme="minorBidi"/>
                <w:b/>
                <w:bCs/>
                <w:sz w:val="28"/>
                <w:cs/>
              </w:rPr>
              <w:t>เรื่องสำคัญในการตรวจสอบ</w:t>
            </w:r>
          </w:p>
        </w:tc>
        <w:tc>
          <w:tcPr>
            <w:tcW w:w="4690" w:type="dxa"/>
          </w:tcPr>
          <w:p w14:paraId="12800010" w14:textId="77777777" w:rsidR="00B522F3" w:rsidRDefault="00B522F3" w:rsidP="008920FC">
            <w:pPr>
              <w:spacing w:before="0" w:after="0" w:line="240" w:lineRule="auto"/>
              <w:ind w:left="0" w:firstLine="0"/>
              <w:rPr>
                <w:rFonts w:asciiTheme="minorBidi" w:eastAsia="Times New Roman" w:hAnsiTheme="minorBidi" w:cstheme="minorBidi"/>
                <w:color w:val="000000"/>
                <w:sz w:val="28"/>
              </w:rPr>
            </w:pPr>
            <w:r w:rsidRPr="00397A47">
              <w:rPr>
                <w:rFonts w:asciiTheme="minorBidi" w:hAnsiTheme="minorBidi" w:cstheme="minorBidi"/>
                <w:b/>
                <w:bCs/>
                <w:sz w:val="28"/>
                <w:cs/>
              </w:rPr>
              <w:t>ได้ตรวจสอบเรื่องดังกล่าวอย่างไร</w:t>
            </w:r>
          </w:p>
        </w:tc>
      </w:tr>
      <w:tr w:rsidR="00B522F3" w14:paraId="0446187F" w14:textId="77777777" w:rsidTr="008920FC">
        <w:tc>
          <w:tcPr>
            <w:tcW w:w="9379" w:type="dxa"/>
            <w:gridSpan w:val="2"/>
          </w:tcPr>
          <w:p w14:paraId="6DF5A84A" w14:textId="77777777" w:rsidR="00B522F3" w:rsidRPr="00ED69E7" w:rsidRDefault="00B522F3" w:rsidP="008920FC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color w:val="000000"/>
                <w:cs/>
              </w:rPr>
            </w:pPr>
            <w:r w:rsidRPr="00ED69E7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t>การรับรู้รายได้</w:t>
            </w:r>
          </w:p>
        </w:tc>
      </w:tr>
      <w:tr w:rsidR="00B522F3" w14:paraId="0C4FF89F" w14:textId="77777777" w:rsidTr="008920FC">
        <w:tc>
          <w:tcPr>
            <w:tcW w:w="4689" w:type="dxa"/>
          </w:tcPr>
          <w:p w14:paraId="10266C1F" w14:textId="3A835584" w:rsidR="00B522F3" w:rsidRPr="00A11CDD" w:rsidRDefault="00B522F3" w:rsidP="008920FC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</w:pPr>
            <w:r w:rsidRPr="00A11CDD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 xml:space="preserve">กลุ่มบริษัทฯ รับรู้รายได้จากการรับเหมาก่อสร้างตามอัตราส่วนของงานก่อสร้างที่แล้วเสร็จจากการประเมินของวิศวกร โดยกลุ่มบริษัทฯ ได้เปิดเผยนโยบายการรับรู้รายได้จากการรับเหมาก่อสร้าง ไว้ในหมายเหตุประกอบงบการเงินข้อ </w:t>
            </w:r>
            <w:r w:rsidR="00431F76" w:rsidRPr="00A11CDD">
              <w:rPr>
                <w:rFonts w:asciiTheme="minorBidi" w:hAnsiTheme="minorBidi" w:cstheme="minorBidi"/>
                <w:iCs/>
                <w:color w:val="000000"/>
                <w:sz w:val="28"/>
              </w:rPr>
              <w:t>4.21</w:t>
            </w:r>
            <w:r w:rsidRPr="00A11CDD">
              <w:rPr>
                <w:rFonts w:asciiTheme="minorBidi" w:hAnsiTheme="minorBidi" w:cstheme="minorBidi"/>
                <w:iCs/>
                <w:color w:val="000000"/>
                <w:sz w:val="28"/>
              </w:rPr>
              <w:t xml:space="preserve"> </w:t>
            </w:r>
            <w:r w:rsidR="00C4220B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(</w:t>
            </w:r>
            <w:r w:rsidRPr="00A11CDD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เนื่องจากรายได้จากการรับเหมาก่อสร้างที่กลุ่มบริษัทฯ รับรู้ในงบกำไรขาดทุนเบ็ดเสร็จรวมเป็นจำนวนเงินที่มีสาระสำคัญ และกระบวนการในการวัดมูลค่า รวมถึงรอบระยะ</w:t>
            </w:r>
            <w:r w:rsidR="00125E0C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เ</w:t>
            </w:r>
            <w:r w:rsidRPr="00A11CDD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วลาที่เหมาะสมในการรับรู้รายได้นั้นเป็นเรื่องที่ต้องใช้ดุลยพินิจของผู้บริหารในการประเมินขั้นความสำเร็จของงาน</w:t>
            </w:r>
            <w:r w:rsidR="00065F0F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)</w:t>
            </w:r>
            <w:r w:rsidRPr="00A11CDD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 xml:space="preserve"> ดังนั้น ข้าพเจ้าจึงพิจารณาว่าการรับรู้รายได้จากการก่อสร้างเป็นรายการที่มีผลกระทบต่องบการเงินโดยรวมอย่างเป็นสาระสำคัญเป็นเรื่องสำคัญในการตรวจสอบ</w:t>
            </w:r>
          </w:p>
          <w:p w14:paraId="2D0EACA4" w14:textId="77777777" w:rsidR="00B522F3" w:rsidRPr="00B522F3" w:rsidRDefault="00B522F3" w:rsidP="008920FC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iCs/>
                <w:sz w:val="28"/>
                <w:highlight w:val="yellow"/>
              </w:rPr>
            </w:pPr>
          </w:p>
          <w:p w14:paraId="2701DF14" w14:textId="5AB05783" w:rsidR="00B522F3" w:rsidRPr="00B522F3" w:rsidRDefault="00B522F3" w:rsidP="008920FC">
            <w:pPr>
              <w:spacing w:before="0" w:after="0" w:line="240" w:lineRule="auto"/>
              <w:ind w:left="9" w:right="93" w:firstLine="0"/>
              <w:jc w:val="left"/>
              <w:outlineLvl w:val="0"/>
              <w:rPr>
                <w:rFonts w:asciiTheme="minorBidi" w:hAnsiTheme="minorBidi" w:cstheme="minorBidi"/>
                <w:sz w:val="28"/>
                <w:highlight w:val="yellow"/>
              </w:rPr>
            </w:pPr>
          </w:p>
        </w:tc>
        <w:tc>
          <w:tcPr>
            <w:tcW w:w="4690" w:type="dxa"/>
          </w:tcPr>
          <w:p w14:paraId="7151964B" w14:textId="77777777" w:rsidR="00507459" w:rsidRPr="00F66214" w:rsidRDefault="00507459" w:rsidP="00507459">
            <w:pPr>
              <w:pStyle w:val="BodyText"/>
              <w:jc w:val="thaiDistribute"/>
              <w:rPr>
                <w:rFonts w:asciiTheme="minorBidi" w:eastAsia="Times New Roman" w:hAnsiTheme="minorBidi" w:cstheme="minorBidi"/>
                <w:i/>
                <w:szCs w:val="28"/>
                <w:cs/>
              </w:rPr>
            </w:pPr>
            <w:r w:rsidRPr="00F66214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การตรวจสอบของข้าพเจ้ารวมถึง</w:t>
            </w:r>
          </w:p>
          <w:p w14:paraId="6BEE5EFB" w14:textId="1452D8F6" w:rsidR="00F66214" w:rsidRPr="00F66214" w:rsidRDefault="00566274" w:rsidP="004C7765">
            <w:pPr>
              <w:pStyle w:val="BodyText2"/>
              <w:numPr>
                <w:ilvl w:val="0"/>
                <w:numId w:val="8"/>
              </w:numPr>
              <w:spacing w:before="0" w:after="0" w:line="240" w:lineRule="auto"/>
              <w:rPr>
                <w:spacing w:val="-4"/>
                <w:sz w:val="28"/>
              </w:rPr>
            </w:pPr>
            <w:r>
              <w:rPr>
                <w:rFonts w:hint="cs"/>
                <w:spacing w:val="-4"/>
                <w:sz w:val="28"/>
                <w:cs/>
              </w:rPr>
              <w:t>การ</w:t>
            </w:r>
            <w:r w:rsidR="00F66214" w:rsidRPr="00F66214">
              <w:rPr>
                <w:spacing w:val="-4"/>
                <w:sz w:val="28"/>
                <w:cs/>
              </w:rPr>
              <w:t>สอบถามฝ่ายบริหาร</w:t>
            </w:r>
            <w:r w:rsidR="00F66214" w:rsidRPr="00F66214">
              <w:rPr>
                <w:rFonts w:hint="cs"/>
                <w:spacing w:val="-4"/>
                <w:sz w:val="28"/>
                <w:cs/>
              </w:rPr>
              <w:t>และวิศวกรของโครงการ</w:t>
            </w:r>
            <w:r w:rsidR="00F66214" w:rsidRPr="00F66214">
              <w:rPr>
                <w:spacing w:val="-4"/>
                <w:sz w:val="28"/>
                <w:cs/>
              </w:rPr>
              <w:t>ที่รับผิดชอบและทำความเข้าใจกระบวนการที่กลุ่มบริษัท</w:t>
            </w:r>
            <w:r w:rsidR="00F66214" w:rsidRPr="00F66214">
              <w:rPr>
                <w:rFonts w:hint="cs"/>
                <w:spacing w:val="-4"/>
                <w:sz w:val="28"/>
                <w:cs/>
              </w:rPr>
              <w:t xml:space="preserve">ฯ </w:t>
            </w:r>
            <w:r w:rsidR="00F66214" w:rsidRPr="00F66214">
              <w:rPr>
                <w:spacing w:val="-4"/>
                <w:sz w:val="28"/>
                <w:cs/>
              </w:rPr>
              <w:t>ใช้ประเมินขั้นความสำเร็จของงานก่อสร้าง</w:t>
            </w:r>
          </w:p>
          <w:p w14:paraId="7120A815" w14:textId="14D6552A" w:rsidR="00F66214" w:rsidRPr="00F66214" w:rsidRDefault="00712F2C" w:rsidP="004C7765">
            <w:pPr>
              <w:pStyle w:val="BodyText2"/>
              <w:numPr>
                <w:ilvl w:val="0"/>
                <w:numId w:val="8"/>
              </w:numPr>
              <w:spacing w:before="0" w:after="0" w:line="240" w:lineRule="auto"/>
              <w:rPr>
                <w:spacing w:val="-4"/>
                <w:sz w:val="28"/>
              </w:rPr>
            </w:pPr>
            <w:r>
              <w:rPr>
                <w:rFonts w:hint="cs"/>
                <w:spacing w:val="-4"/>
                <w:sz w:val="28"/>
                <w:cs/>
              </w:rPr>
              <w:t>การ</w:t>
            </w:r>
            <w:r w:rsidR="00F66214" w:rsidRPr="00F66214">
              <w:rPr>
                <w:spacing w:val="-4"/>
                <w:sz w:val="28"/>
                <w:cs/>
              </w:rPr>
              <w:t>ประเมินความเหมาะสมและทดสอบระบบการควบคุมภายใน</w:t>
            </w:r>
            <w:r w:rsidR="006F4D8E">
              <w:rPr>
                <w:rFonts w:hint="cs"/>
                <w:spacing w:val="-4"/>
                <w:sz w:val="28"/>
                <w:cs/>
              </w:rPr>
              <w:t>ของกลุ่มบริษัท</w:t>
            </w:r>
            <w:r w:rsidR="00F66214" w:rsidRPr="00F66214">
              <w:rPr>
                <w:spacing w:val="-4"/>
                <w:sz w:val="28"/>
                <w:cs/>
              </w:rPr>
              <w:t>ที่เกี่ยวข้องกับวิธีการที่ฝ่ายบริหาร</w:t>
            </w:r>
            <w:r w:rsidR="00F66214" w:rsidRPr="00F66214">
              <w:rPr>
                <w:rFonts w:hint="cs"/>
                <w:spacing w:val="-4"/>
                <w:sz w:val="28"/>
                <w:cs/>
              </w:rPr>
              <w:t>และวิศวกรของโครงการ</w:t>
            </w:r>
            <w:r w:rsidR="00F66214" w:rsidRPr="00F66214">
              <w:rPr>
                <w:spacing w:val="-4"/>
                <w:sz w:val="28"/>
                <w:cs/>
              </w:rPr>
              <w:t>ใช้ในการติดตามและพิจารณาควา</w:t>
            </w:r>
            <w:r w:rsidR="00F66214">
              <w:rPr>
                <w:rFonts w:hint="cs"/>
                <w:spacing w:val="-4"/>
                <w:sz w:val="28"/>
                <w:cs/>
              </w:rPr>
              <w:t>ม</w:t>
            </w:r>
            <w:r w:rsidR="00F66214" w:rsidRPr="00F66214">
              <w:rPr>
                <w:spacing w:val="-4"/>
                <w:sz w:val="28"/>
                <w:cs/>
              </w:rPr>
              <w:t>สมเหตุสมผลของการประเมินขั้นความสำเร็จของงานก่อสร้า</w:t>
            </w:r>
            <w:r w:rsidR="00F66214" w:rsidRPr="00F66214">
              <w:rPr>
                <w:rFonts w:hint="cs"/>
                <w:spacing w:val="-4"/>
                <w:sz w:val="28"/>
                <w:cs/>
              </w:rPr>
              <w:t>ง</w:t>
            </w:r>
            <w:r w:rsidR="00783256">
              <w:rPr>
                <w:rFonts w:hint="cs"/>
                <w:spacing w:val="-4"/>
                <w:sz w:val="28"/>
                <w:cs/>
              </w:rPr>
              <w:t xml:space="preserve"> </w:t>
            </w:r>
          </w:p>
          <w:p w14:paraId="3C7A2842" w14:textId="7CE35100" w:rsidR="00F66214" w:rsidRPr="00F66214" w:rsidRDefault="005B3855" w:rsidP="004C7765">
            <w:pPr>
              <w:pStyle w:val="BodyText2"/>
              <w:numPr>
                <w:ilvl w:val="0"/>
                <w:numId w:val="8"/>
              </w:numPr>
              <w:spacing w:before="0" w:after="0" w:line="240" w:lineRule="auto"/>
              <w:rPr>
                <w:spacing w:val="-4"/>
                <w:sz w:val="28"/>
              </w:rPr>
            </w:pPr>
            <w:r>
              <w:rPr>
                <w:rFonts w:hint="cs"/>
                <w:spacing w:val="-4"/>
                <w:sz w:val="28"/>
                <w:cs/>
              </w:rPr>
              <w:t>การ</w:t>
            </w:r>
            <w:r w:rsidR="00F66214" w:rsidRPr="00F66214">
              <w:rPr>
                <w:spacing w:val="-4"/>
                <w:sz w:val="28"/>
                <w:cs/>
              </w:rPr>
              <w:t>ประเมินและทดสอบความมีประสิทธิภาพของระบบการควบคุมภายใน</w:t>
            </w:r>
            <w:r w:rsidR="00572EF8">
              <w:rPr>
                <w:rFonts w:hint="cs"/>
                <w:spacing w:val="-4"/>
                <w:sz w:val="28"/>
                <w:cs/>
              </w:rPr>
              <w:t>ของกลุ่มบริษัท</w:t>
            </w:r>
            <w:r w:rsidR="00F66214" w:rsidRPr="00F66214">
              <w:rPr>
                <w:spacing w:val="-4"/>
                <w:sz w:val="28"/>
                <w:cs/>
              </w:rPr>
              <w:t>ที่เกี่ยวข้องกับ</w:t>
            </w:r>
            <w:r w:rsidR="00F66214" w:rsidRPr="00F66214">
              <w:rPr>
                <w:rFonts w:hint="cs"/>
                <w:spacing w:val="-4"/>
                <w:sz w:val="28"/>
                <w:cs/>
              </w:rPr>
              <w:t>การจัดซื้อ</w:t>
            </w:r>
            <w:r w:rsidR="00F66214" w:rsidRPr="00F66214">
              <w:rPr>
                <w:rFonts w:hint="cs"/>
                <w:color w:val="000000"/>
                <w:sz w:val="28"/>
                <w:cs/>
              </w:rPr>
              <w:t>จัดจ้างและการบันทึกต้นทุนของงานก่อสร้าง</w:t>
            </w:r>
            <w:r w:rsidR="00F66214" w:rsidRPr="00F66214">
              <w:rPr>
                <w:spacing w:val="2"/>
                <w:sz w:val="28"/>
                <w:cs/>
              </w:rPr>
              <w:t xml:space="preserve"> </w:t>
            </w:r>
            <w:r w:rsidR="00F66214" w:rsidRPr="00F66214">
              <w:rPr>
                <w:color w:val="000000"/>
                <w:sz w:val="28"/>
                <w:cs/>
              </w:rPr>
              <w:t xml:space="preserve">โดยการสอบถามผู้รับผิดชอบ ทำความเข้าใจ </w:t>
            </w:r>
            <w:r w:rsidR="00F66214" w:rsidRPr="00F66214">
              <w:rPr>
                <w:spacing w:val="2"/>
                <w:sz w:val="28"/>
                <w:cs/>
              </w:rPr>
              <w:t>และ</w:t>
            </w:r>
            <w:r w:rsidR="00F66214" w:rsidRPr="00F66214">
              <w:rPr>
                <w:rFonts w:hint="cs"/>
                <w:spacing w:val="2"/>
                <w:sz w:val="28"/>
                <w:cs/>
              </w:rPr>
              <w:t>สุ่มเลือก</w:t>
            </w:r>
            <w:r w:rsidR="00F66214" w:rsidRPr="00F66214">
              <w:rPr>
                <w:spacing w:val="2"/>
                <w:sz w:val="28"/>
                <w:cs/>
              </w:rPr>
              <w:t>ตัวอย่างมา</w:t>
            </w:r>
            <w:r w:rsidR="00F66214" w:rsidRPr="00F66214">
              <w:rPr>
                <w:spacing w:val="-2"/>
                <w:sz w:val="28"/>
                <w:cs/>
              </w:rPr>
              <w:t>ทดสอบการปฏิบัติตามการควบคุมที่บริษัทฯ ออกแบบไว้</w:t>
            </w:r>
          </w:p>
          <w:p w14:paraId="401B35F1" w14:textId="678EC6D6" w:rsidR="00F66214" w:rsidRPr="00F66214" w:rsidRDefault="001211E0" w:rsidP="004C7765">
            <w:pPr>
              <w:pStyle w:val="BodyText2"/>
              <w:numPr>
                <w:ilvl w:val="0"/>
                <w:numId w:val="8"/>
              </w:numPr>
              <w:spacing w:before="0" w:after="0" w:line="240" w:lineRule="auto"/>
              <w:rPr>
                <w:spacing w:val="-4"/>
                <w:sz w:val="28"/>
              </w:rPr>
            </w:pPr>
            <w:r>
              <w:rPr>
                <w:rFonts w:hint="cs"/>
                <w:spacing w:val="-4"/>
                <w:sz w:val="28"/>
                <w:cs/>
              </w:rPr>
              <w:t>การ</w:t>
            </w:r>
            <w:r w:rsidR="00F66214" w:rsidRPr="00F66214">
              <w:rPr>
                <w:rFonts w:hint="cs"/>
                <w:spacing w:val="-4"/>
                <w:sz w:val="28"/>
                <w:cs/>
              </w:rPr>
              <w:t>สุ่มเลือกตัวอย่างเพื่อตรวจสอบต้นทุนจากการรับเหมาก่อสร้างที่เกิดขึ้นจริงกับเอกสารประกอบรายการ</w:t>
            </w:r>
          </w:p>
          <w:p w14:paraId="4DD782CD" w14:textId="4C931C0A" w:rsidR="00F66214" w:rsidRPr="00F66214" w:rsidRDefault="002F3896" w:rsidP="004C7765">
            <w:pPr>
              <w:pStyle w:val="BodyText2"/>
              <w:numPr>
                <w:ilvl w:val="0"/>
                <w:numId w:val="8"/>
              </w:numPr>
              <w:spacing w:before="0" w:after="0" w:line="240" w:lineRule="auto"/>
              <w:rPr>
                <w:spacing w:val="-4"/>
                <w:sz w:val="28"/>
              </w:rPr>
            </w:pPr>
            <w:r>
              <w:rPr>
                <w:rFonts w:hint="cs"/>
                <w:sz w:val="28"/>
                <w:cs/>
              </w:rPr>
              <w:t>การ</w:t>
            </w:r>
            <w:r w:rsidR="00F66214" w:rsidRPr="00F66214">
              <w:rPr>
                <w:sz w:val="28"/>
                <w:cs/>
              </w:rPr>
              <w:t>สุ่ม</w:t>
            </w:r>
            <w:r w:rsidR="00F66214" w:rsidRPr="00F66214">
              <w:rPr>
                <w:rFonts w:hint="cs"/>
                <w:sz w:val="28"/>
                <w:cs/>
              </w:rPr>
              <w:t>เลือกตัวอย่าง</w:t>
            </w:r>
            <w:r w:rsidR="00F66214" w:rsidRPr="00F66214">
              <w:rPr>
                <w:sz w:val="28"/>
                <w:cs/>
              </w:rPr>
              <w:t>สัญญารับเหมาก่อสร้างและอ่านสัญญาดังกล่าวเพื่อพิจารณาเงื่อนไขต่างๆที่เกี่ยวข้อง</w:t>
            </w:r>
          </w:p>
          <w:p w14:paraId="5B042CFF" w14:textId="3EEA89BF" w:rsidR="00F66214" w:rsidRPr="00F66214" w:rsidRDefault="002F3896" w:rsidP="004C7765">
            <w:pPr>
              <w:pStyle w:val="BodyText2"/>
              <w:numPr>
                <w:ilvl w:val="0"/>
                <w:numId w:val="8"/>
              </w:numPr>
              <w:spacing w:before="0" w:after="0" w:line="240" w:lineRule="auto"/>
              <w:rPr>
                <w:spacing w:val="-4"/>
                <w:sz w:val="28"/>
              </w:rPr>
            </w:pPr>
            <w:r>
              <w:rPr>
                <w:rFonts w:hint="cs"/>
                <w:spacing w:val="-4"/>
                <w:sz w:val="28"/>
                <w:cs/>
              </w:rPr>
              <w:t>การ</w:t>
            </w:r>
            <w:r w:rsidR="00F66214" w:rsidRPr="00F66214">
              <w:rPr>
                <w:rFonts w:hint="cs"/>
                <w:spacing w:val="-4"/>
                <w:sz w:val="28"/>
                <w:cs/>
              </w:rPr>
              <w:t>สุ่มเลือกตัวอย่างตรวจสอบรายการเปลี่ยนแปลงของสัญญาในระหว่างปีกับเอกสารประกอบรายการ</w:t>
            </w:r>
          </w:p>
          <w:p w14:paraId="20C5B02B" w14:textId="73541E40" w:rsidR="00F66214" w:rsidRPr="004C7765" w:rsidRDefault="002D76DC" w:rsidP="004C7765">
            <w:pPr>
              <w:pStyle w:val="BodyText2"/>
              <w:numPr>
                <w:ilvl w:val="0"/>
                <w:numId w:val="8"/>
              </w:numPr>
              <w:spacing w:before="0" w:after="0" w:line="240" w:lineRule="auto"/>
              <w:rPr>
                <w:spacing w:val="-4"/>
                <w:sz w:val="28"/>
              </w:rPr>
            </w:pPr>
            <w:r>
              <w:rPr>
                <w:rFonts w:hint="cs"/>
                <w:sz w:val="28"/>
                <w:cs/>
              </w:rPr>
              <w:t>การ</w:t>
            </w:r>
            <w:r w:rsidR="00F66214" w:rsidRPr="00F66214">
              <w:rPr>
                <w:sz w:val="28"/>
                <w:cs/>
              </w:rPr>
              <w:t xml:space="preserve">ประเมินความรู้ความสามารถของวิศวกร </w:t>
            </w:r>
            <w:r w:rsidR="00F66214" w:rsidRPr="00F66214">
              <w:rPr>
                <w:rFonts w:hint="cs"/>
                <w:spacing w:val="-4"/>
                <w:sz w:val="28"/>
                <w:cs/>
              </w:rPr>
              <w:t>และสุ่มเลือกตัวอย่างสัญญารับเหมาก่อสร้างเพื่อ</w:t>
            </w:r>
            <w:r w:rsidR="00F66214" w:rsidRPr="00F66214">
              <w:rPr>
                <w:sz w:val="28"/>
                <w:cs/>
              </w:rPr>
              <w:t>สอบทานการประเมินขั้นความสำเร็จของงาน รวมทั้งเข้าสังเกตการณ์สถานที่ก่อสร้างร่วมกับวิศวกรของโครงการ</w:t>
            </w:r>
          </w:p>
          <w:p w14:paraId="357165AA" w14:textId="49387483" w:rsidR="004C7765" w:rsidRPr="002B71F1" w:rsidRDefault="00811926" w:rsidP="004C7765">
            <w:pPr>
              <w:pStyle w:val="BodyText2"/>
              <w:numPr>
                <w:ilvl w:val="0"/>
                <w:numId w:val="8"/>
              </w:numPr>
              <w:spacing w:before="0" w:after="0" w:line="240" w:lineRule="auto"/>
              <w:rPr>
                <w:spacing w:val="-4"/>
                <w:sz w:val="28"/>
              </w:rPr>
            </w:pPr>
            <w:r w:rsidRPr="002B71F1">
              <w:rPr>
                <w:rFonts w:hint="cs"/>
                <w:sz w:val="28"/>
                <w:cs/>
              </w:rPr>
              <w:lastRenderedPageBreak/>
              <w:t>การ</w:t>
            </w:r>
            <w:r w:rsidR="004C7765" w:rsidRPr="002B71F1">
              <w:rPr>
                <w:sz w:val="28"/>
                <w:cs/>
              </w:rPr>
              <w:t>สอบทานการประมาณการต้นทุนการก่อสร้างโดยพิจารณาจากความคืบหน้าของการก่อสร้าง และต้นทุนที่เกิดขึ้นจริง</w:t>
            </w:r>
          </w:p>
          <w:p w14:paraId="5A5602A6" w14:textId="0BE7FF59" w:rsidR="004C7765" w:rsidRPr="002B71F1" w:rsidRDefault="00E21319" w:rsidP="004C7765">
            <w:pPr>
              <w:pStyle w:val="BodyText2"/>
              <w:numPr>
                <w:ilvl w:val="0"/>
                <w:numId w:val="8"/>
              </w:numPr>
              <w:spacing w:before="0" w:after="0" w:line="240" w:lineRule="auto"/>
              <w:rPr>
                <w:spacing w:val="-4"/>
                <w:sz w:val="28"/>
              </w:rPr>
            </w:pPr>
            <w:r w:rsidRPr="002B71F1">
              <w:rPr>
                <w:rFonts w:hint="cs"/>
                <w:spacing w:val="-4"/>
                <w:sz w:val="28"/>
                <w:cs/>
              </w:rPr>
              <w:t>การ</w:t>
            </w:r>
            <w:r w:rsidR="004C7765" w:rsidRPr="002B71F1">
              <w:rPr>
                <w:rFonts w:hint="cs"/>
                <w:spacing w:val="-4"/>
                <w:sz w:val="28"/>
                <w:cs/>
              </w:rPr>
              <w:t>วิเคราะห์เปรียบเทียบขั้นความสำเร็จของงานที่ประมาณโดยวิศวกรของโครงการกับขั้นความสำเร็จของงานที่เกิดจากต้นทุนก่อสร้างที่เกิดขึ้นจริงจนถึงวันสิ้นรอบระยะเวลาบัญชีกับประมาณการต้นทุนการก่อสร้างและตรวจสอบสาเหตุของผลต่างของสองวิธี</w:t>
            </w:r>
          </w:p>
          <w:p w14:paraId="42FB156A" w14:textId="043A3E23" w:rsidR="004C7765" w:rsidRPr="002B71F1" w:rsidRDefault="00CD7FF8" w:rsidP="004C7765">
            <w:pPr>
              <w:pStyle w:val="BodyText2"/>
              <w:numPr>
                <w:ilvl w:val="0"/>
                <w:numId w:val="8"/>
              </w:numPr>
              <w:spacing w:before="0" w:after="0" w:line="240" w:lineRule="auto"/>
              <w:rPr>
                <w:spacing w:val="-4"/>
                <w:sz w:val="28"/>
              </w:rPr>
            </w:pPr>
            <w:r w:rsidRPr="002B71F1">
              <w:rPr>
                <w:rFonts w:hint="cs"/>
                <w:sz w:val="28"/>
                <w:cs/>
              </w:rPr>
              <w:t>การ</w:t>
            </w:r>
            <w:r w:rsidR="004C7765" w:rsidRPr="002B71F1">
              <w:rPr>
                <w:sz w:val="28"/>
                <w:cs/>
              </w:rPr>
              <w:t>วิเคราะห์เปรียบเทียบอัตรากำไรขั้นต้นเพื่อตรวจสอบความผิดปกติที่อาจเกิดขึ้น</w:t>
            </w:r>
          </w:p>
          <w:p w14:paraId="062D20CC" w14:textId="1CB8369C" w:rsidR="00B522F3" w:rsidRPr="00071ECE" w:rsidRDefault="00A74D62" w:rsidP="00750F92">
            <w:pPr>
              <w:pStyle w:val="BodyText2"/>
              <w:numPr>
                <w:ilvl w:val="0"/>
                <w:numId w:val="8"/>
              </w:numPr>
              <w:spacing w:before="0" w:after="0" w:line="240" w:lineRule="auto"/>
              <w:rPr>
                <w:rFonts w:asciiTheme="minorBidi" w:eastAsia="Times New Roman" w:hAnsiTheme="minorBidi" w:cstheme="minorBidi"/>
                <w:i/>
                <w:cs/>
              </w:rPr>
            </w:pPr>
            <w:r w:rsidRPr="002B71F1">
              <w:rPr>
                <w:rFonts w:hint="cs"/>
                <w:sz w:val="28"/>
                <w:cs/>
              </w:rPr>
              <w:t>ประเมินความเพียงพอของการเปิดเผยข้อมูลของกลุ่มบริษัทตามมาตรฐานการรายงานทางการเงิน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73019C50" w14:textId="77777777" w:rsidR="00B522F3" w:rsidRDefault="00B522F3" w:rsidP="00B522F3">
      <w:pPr>
        <w:autoSpaceDE w:val="0"/>
        <w:autoSpaceDN w:val="0"/>
        <w:adjustRightInd w:val="0"/>
        <w:spacing w:before="0" w:after="0" w:line="240" w:lineRule="auto"/>
        <w:ind w:left="0" w:firstLine="0"/>
        <w:rPr>
          <w:rFonts w:asciiTheme="minorBidi" w:hAnsiTheme="minorBidi" w:cstheme="minorBidi"/>
          <w:b/>
          <w:bCs/>
          <w:sz w:val="28"/>
        </w:rPr>
      </w:pPr>
    </w:p>
    <w:p w14:paraId="218801EC" w14:textId="77777777" w:rsidR="008263CF" w:rsidRPr="007414C2" w:rsidRDefault="008263CF" w:rsidP="008263CF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ข้อมูลและเหตุการณ์ที่เน้น</w:t>
      </w:r>
    </w:p>
    <w:p w14:paraId="79BE8FED" w14:textId="77777777" w:rsidR="008263CF" w:rsidRPr="00965A77" w:rsidRDefault="008263CF" w:rsidP="008263CF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EA46518" w14:textId="516C4D5B" w:rsidR="008263CF" w:rsidRPr="008263CF" w:rsidRDefault="008263CF" w:rsidP="008263CF">
      <w:pPr>
        <w:pStyle w:val="Default"/>
        <w:jc w:val="thaiDistribute"/>
        <w:rPr>
          <w:rFonts w:asciiTheme="minorBidi" w:eastAsia="Cordia New" w:hAnsiTheme="minorBidi" w:cstheme="minorBidi"/>
          <w:sz w:val="28"/>
          <w:szCs w:val="28"/>
          <w:lang w:eastAsia="zh-CN"/>
        </w:rPr>
      </w:pPr>
      <w:r w:rsidRPr="008263CF">
        <w:rPr>
          <w:rFonts w:asciiTheme="minorBidi" w:hAnsiTheme="minorBidi" w:cstheme="minorBidi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ข้าพเจ้าขอให้สังเกตหมายเหตุประกอบข้อมูลทางการเงินข้อ </w:t>
      </w:r>
      <w:r w:rsidRPr="008263CF">
        <w:rPr>
          <w:rFonts w:asciiTheme="minorBidi" w:hAnsiTheme="minorBidi" w:cstheme="minorBidi"/>
          <w:sz w:val="28"/>
          <w:szCs w:val="28"/>
        </w:rPr>
        <w:t>3</w:t>
      </w:r>
      <w:r w:rsidRPr="008263C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263CF">
        <w:rPr>
          <w:rFonts w:asciiTheme="minorBidi" w:hAnsiTheme="minorBidi" w:cstheme="minorBidi"/>
          <w:sz w:val="28"/>
          <w:szCs w:val="28"/>
          <w:cs/>
        </w:rPr>
        <w:t>ซึ่งระบุว่า</w:t>
      </w:r>
      <w:r w:rsidRPr="008263CF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>งบแสดงฐานะการเงิน</w:t>
      </w:r>
      <w:r w:rsidRPr="008263CF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>รวม</w:t>
      </w:r>
      <w:r w:rsidRPr="008263CF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 xml:space="preserve"> ณ วันที่ </w:t>
      </w:r>
      <w:r w:rsidRPr="008263CF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 xml:space="preserve">31 </w:t>
      </w:r>
      <w:r w:rsidRPr="008263CF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t xml:space="preserve">ธันวาคม </w:t>
      </w:r>
      <w:r w:rsidRPr="008263CF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 xml:space="preserve">2564 </w:t>
      </w:r>
      <w:r w:rsidRPr="008263CF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>ที่แสดงเป็นข้อมูลเปรียบเทียบได้ถูกปรับปรุงรายการค่าเผื่อผลขาดทุนจากการด้อยค่า</w:t>
      </w:r>
      <w:r w:rsidR="00FA3E37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>เงิน</w:t>
      </w:r>
      <w:r w:rsidRPr="008263CF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>ลงทุนในการร่วมค้าในงบการเงินรวม</w:t>
      </w:r>
      <w:r w:rsidRPr="008263CF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 xml:space="preserve"> </w:t>
      </w:r>
      <w:r w:rsidRPr="008263CF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br/>
      </w:r>
      <w:r w:rsidRPr="008263CF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>โดยมีผลทำให้เงินลงทุนในการร่วมค้าและกำไรสะสมในงบแสดงฐานะการเงินรวมลดลงสุทธิจำนวน</w:t>
      </w:r>
      <w:r w:rsidRPr="008263CF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 xml:space="preserve"> 29.80 </w:t>
      </w:r>
      <w:r w:rsidRPr="008263CF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 xml:space="preserve">ล้านบาท </w:t>
      </w:r>
      <w:r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br/>
      </w:r>
      <w:r w:rsidRPr="008263CF">
        <w:rPr>
          <w:rFonts w:asciiTheme="minorBidi" w:eastAsia="Calibri" w:hAnsiTheme="minorBidi" w:cstheme="minorBidi"/>
          <w:sz w:val="28"/>
          <w:szCs w:val="28"/>
          <w:cs/>
        </w:rPr>
        <w:t>ทั้งนี้</w:t>
      </w:r>
      <w:r w:rsidRPr="008263CF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ข้าพเจ้า</w:t>
      </w:r>
      <w:r w:rsidR="005F5A2C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>มิได้</w:t>
      </w:r>
      <w:r w:rsidR="00962828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>แสดงความเห็นอย่างมีเงื่อนไข</w:t>
      </w:r>
      <w:r w:rsidR="008920FC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>ใน</w:t>
      </w:r>
      <w:r w:rsidRPr="008263CF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เรื่องนี้</w:t>
      </w:r>
    </w:p>
    <w:p w14:paraId="039FB8FA" w14:textId="4D3D8D12" w:rsidR="008263CF" w:rsidRDefault="008263CF" w:rsidP="00B522F3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05C84501" w14:textId="77777777" w:rsidR="008263CF" w:rsidRPr="00222F55" w:rsidRDefault="008263CF" w:rsidP="008263CF">
      <w:pPr>
        <w:autoSpaceDE w:val="0"/>
        <w:autoSpaceDN w:val="0"/>
        <w:adjustRightInd w:val="0"/>
        <w:spacing w:before="0" w:after="0" w:line="240" w:lineRule="auto"/>
        <w:ind w:left="0" w:firstLine="7"/>
        <w:rPr>
          <w:rFonts w:asciiTheme="minorBidi" w:eastAsia="Times New Roman" w:hAnsiTheme="minorBidi" w:cstheme="minorBidi"/>
          <w:color w:val="000000"/>
          <w:sz w:val="28"/>
          <w:cs/>
        </w:rPr>
      </w:pPr>
      <w:r w:rsidRPr="00222F55">
        <w:rPr>
          <w:rFonts w:asciiTheme="minorBidi" w:hAnsiTheme="minorBidi" w:cstheme="minorBidi" w:hint="cs"/>
          <w:b/>
          <w:bCs/>
          <w:sz w:val="28"/>
          <w:cs/>
        </w:rPr>
        <w:t>เรื่องอื่น</w:t>
      </w:r>
    </w:p>
    <w:p w14:paraId="6F0BE43E" w14:textId="77777777" w:rsidR="008263CF" w:rsidRPr="00222F55" w:rsidRDefault="008263CF" w:rsidP="008263CF">
      <w:pPr>
        <w:autoSpaceDE w:val="0"/>
        <w:autoSpaceDN w:val="0"/>
        <w:adjustRightInd w:val="0"/>
        <w:spacing w:before="0" w:after="0" w:line="240" w:lineRule="auto"/>
        <w:ind w:left="0" w:firstLine="7"/>
        <w:rPr>
          <w:rFonts w:asciiTheme="minorBidi" w:eastAsia="Times New Roman" w:hAnsiTheme="minorBidi" w:cstheme="minorBidi"/>
          <w:color w:val="000000"/>
          <w:sz w:val="28"/>
        </w:rPr>
      </w:pPr>
    </w:p>
    <w:p w14:paraId="36401729" w14:textId="2BA02C5A" w:rsidR="008263CF" w:rsidRDefault="008263CF" w:rsidP="008263CF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  <w:r w:rsidRPr="002E7067">
        <w:rPr>
          <w:rFonts w:asciiTheme="minorBidi" w:eastAsia="Cordia New" w:hAnsiTheme="minorBidi" w:cs="Cordia New"/>
          <w:spacing w:val="-2"/>
          <w:sz w:val="28"/>
          <w:szCs w:val="28"/>
          <w:cs/>
          <w:lang w:eastAsia="zh-CN"/>
        </w:rPr>
        <w:t>งบการเงินรวมของ</w:t>
      </w:r>
      <w:r w:rsidRPr="002E7067">
        <w:rPr>
          <w:rFonts w:asciiTheme="minorBidi" w:hAnsiTheme="minorBidi" w:cstheme="minorBidi" w:hint="cs"/>
          <w:spacing w:val="-2"/>
          <w:sz w:val="28"/>
          <w:szCs w:val="28"/>
          <w:cs/>
        </w:rPr>
        <w:t>บริษัท</w:t>
      </w:r>
      <w:r w:rsidRPr="002E7067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2E7067">
        <w:rPr>
          <w:rFonts w:asciiTheme="minorBidi" w:hAnsiTheme="minorBidi" w:cstheme="minorBidi" w:hint="cs"/>
          <w:spacing w:val="-2"/>
          <w:sz w:val="28"/>
          <w:szCs w:val="28"/>
          <w:cs/>
        </w:rPr>
        <w:t>เพาเวอร์ไลน์</w:t>
      </w:r>
      <w:r w:rsidRPr="002E7067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2E7067">
        <w:rPr>
          <w:rFonts w:asciiTheme="minorBidi" w:hAnsiTheme="minorBidi" w:cstheme="minorBidi" w:hint="cs"/>
          <w:spacing w:val="-2"/>
          <w:sz w:val="28"/>
          <w:szCs w:val="28"/>
          <w:cs/>
        </w:rPr>
        <w:t>เอ็นจิเนียริ่ง จำกัด</w:t>
      </w:r>
      <w:r w:rsidRPr="002E7067">
        <w:rPr>
          <w:rFonts w:asciiTheme="minorBidi" w:hAnsiTheme="minorBidi" w:cstheme="minorBidi"/>
          <w:spacing w:val="-2"/>
          <w:sz w:val="28"/>
          <w:szCs w:val="28"/>
          <w:cs/>
        </w:rPr>
        <w:t xml:space="preserve"> (</w:t>
      </w:r>
      <w:r w:rsidRPr="002E7067">
        <w:rPr>
          <w:rFonts w:asciiTheme="minorBidi" w:hAnsiTheme="minorBidi" w:cstheme="minorBidi" w:hint="cs"/>
          <w:spacing w:val="-2"/>
          <w:sz w:val="28"/>
          <w:szCs w:val="28"/>
          <w:cs/>
        </w:rPr>
        <w:t>มหาชน</w:t>
      </w:r>
      <w:r w:rsidRPr="002E7067">
        <w:rPr>
          <w:rFonts w:asciiTheme="minorBidi" w:hAnsiTheme="minorBidi" w:cstheme="minorBidi"/>
          <w:spacing w:val="-2"/>
          <w:sz w:val="28"/>
          <w:szCs w:val="28"/>
          <w:cs/>
        </w:rPr>
        <w:t>)</w:t>
      </w:r>
      <w:r w:rsidRPr="002E7067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2E7067">
        <w:rPr>
          <w:rFonts w:asciiTheme="minorBidi" w:eastAsia="Cordia New" w:hAnsiTheme="minorBidi" w:cs="Cordia New"/>
          <w:spacing w:val="-2"/>
          <w:sz w:val="28"/>
          <w:szCs w:val="28"/>
          <w:cs/>
          <w:lang w:eastAsia="zh-CN"/>
        </w:rPr>
        <w:t>และบริษัทย่อย</w:t>
      </w:r>
      <w:r w:rsidRPr="002E7067">
        <w:rPr>
          <w:rFonts w:asciiTheme="minorBidi" w:eastAsia="Cordia New" w:hAnsiTheme="minorBidi" w:cs="Cordia New" w:hint="cs"/>
          <w:spacing w:val="-2"/>
          <w:sz w:val="28"/>
          <w:szCs w:val="28"/>
          <w:cs/>
          <w:lang w:eastAsia="zh-CN"/>
        </w:rPr>
        <w:t xml:space="preserve"> </w:t>
      </w:r>
      <w:r w:rsidRPr="002E7067">
        <w:rPr>
          <w:rFonts w:asciiTheme="minorBidi" w:eastAsia="Cordia New" w:hAnsiTheme="minorBidi" w:cs="Cordia New"/>
          <w:spacing w:val="-2"/>
          <w:sz w:val="28"/>
          <w:szCs w:val="28"/>
          <w:cs/>
          <w:lang w:eastAsia="zh-CN"/>
        </w:rPr>
        <w:t>และ</w:t>
      </w:r>
      <w:r w:rsidRPr="002E7067">
        <w:rPr>
          <w:rFonts w:asciiTheme="minorBidi" w:eastAsia="Cordia New" w:hAnsiTheme="minorBidi" w:cs="Cordia New" w:hint="cs"/>
          <w:spacing w:val="-2"/>
          <w:sz w:val="28"/>
          <w:szCs w:val="28"/>
          <w:cs/>
          <w:lang w:eastAsia="zh-CN"/>
        </w:rPr>
        <w:t>งบ</w:t>
      </w:r>
      <w:r>
        <w:rPr>
          <w:rFonts w:asciiTheme="minorBidi" w:eastAsia="Cordia New" w:hAnsiTheme="minorBidi" w:cs="Cordia New" w:hint="cs"/>
          <w:spacing w:val="-2"/>
          <w:sz w:val="28"/>
          <w:szCs w:val="28"/>
          <w:cs/>
          <w:lang w:eastAsia="zh-CN"/>
        </w:rPr>
        <w:t>การเงิน</w:t>
      </w:r>
      <w:r w:rsidRPr="002E7067">
        <w:rPr>
          <w:rFonts w:asciiTheme="minorBidi" w:eastAsia="Cordia New" w:hAnsiTheme="minorBidi" w:cs="Cordia New"/>
          <w:spacing w:val="-2"/>
          <w:sz w:val="28"/>
          <w:szCs w:val="28"/>
          <w:cs/>
          <w:lang w:eastAsia="zh-CN"/>
        </w:rPr>
        <w:t>เฉพาะกิจการของ</w:t>
      </w:r>
      <w:r>
        <w:rPr>
          <w:rFonts w:asciiTheme="minorBidi" w:eastAsia="Cordia New" w:hAnsiTheme="minorBidi" w:cs="Cordia New"/>
          <w:spacing w:val="-2"/>
          <w:sz w:val="28"/>
          <w:szCs w:val="28"/>
          <w:lang w:eastAsia="zh-CN"/>
        </w:rPr>
        <w:br/>
      </w:r>
      <w:r w:rsidRPr="002E7067">
        <w:rPr>
          <w:rFonts w:asciiTheme="minorBidi" w:hAnsiTheme="minorBidi" w:cstheme="minorBidi" w:hint="cs"/>
          <w:spacing w:val="-2"/>
          <w:sz w:val="28"/>
          <w:szCs w:val="28"/>
          <w:cs/>
        </w:rPr>
        <w:t>บริษัท</w:t>
      </w:r>
      <w:r w:rsidRPr="002E7067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2E7067">
        <w:rPr>
          <w:rFonts w:asciiTheme="minorBidi" w:hAnsiTheme="minorBidi" w:cstheme="minorBidi" w:hint="cs"/>
          <w:spacing w:val="-2"/>
          <w:sz w:val="28"/>
          <w:szCs w:val="28"/>
          <w:cs/>
        </w:rPr>
        <w:t>เพาเวอร์ไลน์</w:t>
      </w:r>
      <w:r w:rsidRPr="001E164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E164E">
        <w:rPr>
          <w:rFonts w:asciiTheme="minorBidi" w:hAnsiTheme="minorBidi" w:cstheme="minorBidi" w:hint="cs"/>
          <w:sz w:val="28"/>
          <w:szCs w:val="28"/>
          <w:cs/>
        </w:rPr>
        <w:t>เอ็นจิเนียริ่ง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1E164E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1E164E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1E164E">
        <w:rPr>
          <w:rFonts w:asciiTheme="minorBidi" w:hAnsiTheme="minorBidi" w:cstheme="minorBidi" w:hint="cs"/>
          <w:sz w:val="28"/>
          <w:szCs w:val="28"/>
          <w:cs/>
        </w:rPr>
        <w:t>มหาชน</w:t>
      </w:r>
      <w:r w:rsidRPr="001E164E">
        <w:rPr>
          <w:rFonts w:asciiTheme="minorBidi" w:hAnsiTheme="minorBidi" w:cstheme="minorBidi"/>
          <w:sz w:val="28"/>
          <w:szCs w:val="28"/>
          <w:cs/>
        </w:rPr>
        <w:t>)</w:t>
      </w:r>
      <w:r>
        <w:rPr>
          <w:rFonts w:asciiTheme="minorBidi" w:hAnsiTheme="minorBidi" w:cstheme="minorBidi"/>
          <w:sz w:val="28"/>
          <w:szCs w:val="28"/>
        </w:rPr>
        <w:t xml:space="preserve"> </w:t>
      </w:r>
      <w:r w:rsidRPr="0061691A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Pr="0061691A">
        <w:rPr>
          <w:rFonts w:asciiTheme="minorBidi" w:hAnsiTheme="minorBidi" w:cstheme="minorBidi"/>
          <w:sz w:val="28"/>
          <w:szCs w:val="28"/>
        </w:rPr>
        <w:t xml:space="preserve"> 31</w:t>
      </w:r>
      <w:r w:rsidRPr="0061691A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Pr="0061691A">
        <w:rPr>
          <w:rFonts w:asciiTheme="minorBidi" w:hAnsiTheme="minorBidi" w:cstheme="minorBidi"/>
          <w:sz w:val="28"/>
          <w:szCs w:val="28"/>
        </w:rPr>
        <w:t xml:space="preserve"> 256</w:t>
      </w:r>
      <w:r>
        <w:rPr>
          <w:rFonts w:asciiTheme="minorBidi" w:hAnsiTheme="minorBidi" w:cstheme="minorBidi"/>
          <w:sz w:val="28"/>
          <w:szCs w:val="28"/>
        </w:rPr>
        <w:t>4</w:t>
      </w:r>
      <w:r w:rsidRPr="0061691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90A6F">
        <w:rPr>
          <w:rFonts w:asciiTheme="minorBidi" w:hAnsiTheme="minorBidi" w:cstheme="minorBidi"/>
          <w:sz w:val="28"/>
          <w:szCs w:val="28"/>
        </w:rPr>
        <w:t>(</w:t>
      </w:r>
      <w:r w:rsidR="007E277F">
        <w:rPr>
          <w:rFonts w:asciiTheme="minorBidi" w:hAnsiTheme="minorBidi" w:cstheme="minorBidi" w:hint="cs"/>
          <w:sz w:val="28"/>
          <w:szCs w:val="28"/>
          <w:cs/>
        </w:rPr>
        <w:t>ก่อนปรับปรุง</w:t>
      </w:r>
      <w:r w:rsidR="00D3375B">
        <w:rPr>
          <w:rFonts w:asciiTheme="minorBidi" w:hAnsiTheme="minorBidi" w:cstheme="minorBidi" w:hint="cs"/>
          <w:sz w:val="28"/>
          <w:szCs w:val="28"/>
          <w:cs/>
        </w:rPr>
        <w:t>ย้อนหลังตาม</w:t>
      </w:r>
      <w:r w:rsidR="00415F3A">
        <w:rPr>
          <w:rFonts w:asciiTheme="minorBidi" w:hAnsiTheme="minorBidi" w:cstheme="minorBidi" w:hint="cs"/>
          <w:sz w:val="28"/>
          <w:szCs w:val="28"/>
          <w:cs/>
        </w:rPr>
        <w:t>ที่กล่าวไว้ในวรรค</w:t>
      </w:r>
      <w:r w:rsidR="00AA7755">
        <w:rPr>
          <w:rFonts w:asciiTheme="minorBidi" w:hAnsiTheme="minorBidi" w:cstheme="minorBidi" w:hint="cs"/>
          <w:sz w:val="28"/>
          <w:szCs w:val="28"/>
          <w:cs/>
        </w:rPr>
        <w:t>ข้อมูลและเหตุการณ์ที่เน้น</w:t>
      </w:r>
      <w:r w:rsidR="00090A6F">
        <w:rPr>
          <w:rFonts w:asciiTheme="minorBidi" w:hAnsiTheme="minorBidi" w:cstheme="minorBidi"/>
          <w:sz w:val="28"/>
          <w:szCs w:val="28"/>
        </w:rPr>
        <w:t xml:space="preserve">) </w:t>
      </w:r>
      <w:r w:rsidR="00AA7755">
        <w:rPr>
          <w:rFonts w:asciiTheme="minorBidi" w:hAnsiTheme="minorBidi" w:cstheme="minorBidi" w:hint="cs"/>
          <w:sz w:val="28"/>
          <w:szCs w:val="28"/>
          <w:cs/>
        </w:rPr>
        <w:t>ตรวจสอบโดยผู้สอบบัญชีอื่น</w:t>
      </w:r>
      <w:r w:rsidRPr="0061691A">
        <w:rPr>
          <w:rFonts w:asciiTheme="minorBidi" w:hAnsiTheme="minorBidi" w:cstheme="minorBidi" w:hint="cs"/>
          <w:sz w:val="28"/>
          <w:szCs w:val="28"/>
          <w:cs/>
        </w:rPr>
        <w:t>ที่</w:t>
      </w:r>
      <w:r w:rsidRPr="0061691A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แสดงเป็นข้อมูลเปรียบเทียบตรวจสอบโดยผู้สอบบัญชีอื่น </w:t>
      </w:r>
      <w:r w:rsidR="00AA7755">
        <w:rPr>
          <w:rFonts w:asciiTheme="minorBidi" w:eastAsia="Cordia New" w:hAnsiTheme="minorBidi" w:cs="Cordia New"/>
          <w:sz w:val="28"/>
          <w:szCs w:val="28"/>
          <w:cs/>
          <w:lang w:eastAsia="zh-CN"/>
        </w:rPr>
        <w:br/>
      </w:r>
      <w:r w:rsidRPr="0061691A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ซึ่งแสดงความเห็นอย่างไม่มีเงื่อนไขตามรายงานลงวันที่ </w:t>
      </w:r>
      <w:r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28 </w:t>
      </w:r>
      <w:r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กุมภาพันธ์ </w:t>
      </w:r>
      <w:r>
        <w:rPr>
          <w:rFonts w:asciiTheme="minorBidi" w:eastAsia="Cordia New" w:hAnsiTheme="minorBidi" w:cs="Cordia New"/>
          <w:sz w:val="28"/>
          <w:szCs w:val="28"/>
          <w:lang w:eastAsia="zh-CN"/>
        </w:rPr>
        <w:t>2565</w:t>
      </w:r>
      <w:r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</w:p>
    <w:p w14:paraId="4D59B6D7" w14:textId="77777777" w:rsidR="008263CF" w:rsidRDefault="008263CF" w:rsidP="00B522F3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FD69DE1" w14:textId="4B1BC6A0" w:rsidR="00B522F3" w:rsidRPr="007414C2" w:rsidRDefault="00B522F3" w:rsidP="00B522F3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ข้อมูล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อื่น</w:t>
      </w:r>
    </w:p>
    <w:p w14:paraId="07737B1C" w14:textId="77777777" w:rsidR="00B522F3" w:rsidRPr="008A2FC1" w:rsidRDefault="00B522F3" w:rsidP="00B522F3">
      <w:pPr>
        <w:pStyle w:val="Default"/>
        <w:jc w:val="thaiDistribute"/>
        <w:rPr>
          <w:rFonts w:asciiTheme="minorBidi" w:hAnsiTheme="minorBidi" w:cstheme="minorBidi"/>
          <w:b/>
          <w:bCs/>
          <w:sz w:val="20"/>
          <w:szCs w:val="20"/>
        </w:rPr>
      </w:pPr>
    </w:p>
    <w:p w14:paraId="7446A7C0" w14:textId="77777777" w:rsidR="00B522F3" w:rsidRPr="008524E2" w:rsidRDefault="00B522F3" w:rsidP="00B522F3">
      <w:pPr>
        <w:autoSpaceDE w:val="0"/>
        <w:autoSpaceDN w:val="0"/>
        <w:adjustRightInd w:val="0"/>
        <w:spacing w:before="0" w:after="0" w:line="240" w:lineRule="auto"/>
        <w:ind w:left="18" w:firstLine="7"/>
        <w:rPr>
          <w:rFonts w:asciiTheme="minorBidi" w:eastAsia="Times New Roman" w:hAnsiTheme="minorBidi" w:cstheme="minorBidi"/>
          <w:color w:val="000000"/>
          <w:sz w:val="28"/>
        </w:rPr>
      </w:pP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ผู้บริหารเป็นผู้รับผิดชอบต่อข้อมูลอื่น</w:t>
      </w:r>
      <w:r w:rsidRPr="008524E2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ข้อมูลอื่นประกอบด้วยข้อมูลซึ่งรวมอยู่ในรายงานประจำปี</w:t>
      </w:r>
      <w:r w:rsidRPr="008524E2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8524E2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ซึ่งคาดว่ารายงานประจำปีจะถูกจัดเตรียม</w:t>
      </w:r>
      <w:r>
        <w:rPr>
          <w:rFonts w:asciiTheme="minorBidi" w:eastAsia="Times New Roman" w:hAnsiTheme="minorBidi" w:cstheme="minorBidi"/>
          <w:color w:val="000000"/>
          <w:sz w:val="28"/>
          <w:cs/>
        </w:rPr>
        <w:br/>
      </w: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ให้ข้าพเจ้าภายหลังวันที่ในรายงานของผู้สอบบัญชีนี้</w:t>
      </w:r>
    </w:p>
    <w:p w14:paraId="559E74FF" w14:textId="77777777" w:rsidR="00B522F3" w:rsidRPr="008A2FC1" w:rsidRDefault="00B522F3" w:rsidP="00B522F3">
      <w:pPr>
        <w:autoSpaceDE w:val="0"/>
        <w:autoSpaceDN w:val="0"/>
        <w:adjustRightInd w:val="0"/>
        <w:spacing w:before="0" w:after="0" w:line="240" w:lineRule="auto"/>
        <w:ind w:left="18" w:firstLine="7"/>
        <w:rPr>
          <w:rFonts w:asciiTheme="minorBidi" w:eastAsia="Times New Roman" w:hAnsiTheme="minorBidi" w:cstheme="minorBidi"/>
          <w:color w:val="000000"/>
          <w:sz w:val="20"/>
          <w:szCs w:val="20"/>
        </w:rPr>
      </w:pPr>
    </w:p>
    <w:p w14:paraId="3AFB4B68" w14:textId="77777777" w:rsidR="00B522F3" w:rsidRDefault="00B522F3" w:rsidP="00B522F3">
      <w:pPr>
        <w:autoSpaceDE w:val="0"/>
        <w:autoSpaceDN w:val="0"/>
        <w:adjustRightInd w:val="0"/>
        <w:spacing w:before="0" w:after="0" w:line="240" w:lineRule="auto"/>
        <w:ind w:left="18" w:firstLine="7"/>
        <w:rPr>
          <w:rFonts w:asciiTheme="minorBidi" w:eastAsia="Times New Roman" w:hAnsiTheme="minorBidi" w:cstheme="minorBidi"/>
          <w:color w:val="000000"/>
          <w:sz w:val="28"/>
        </w:rPr>
      </w:pP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8524E2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</w:p>
    <w:p w14:paraId="5588966B" w14:textId="77777777" w:rsidR="00B522F3" w:rsidRPr="008A2FC1" w:rsidRDefault="00B522F3" w:rsidP="00B522F3">
      <w:pPr>
        <w:autoSpaceDE w:val="0"/>
        <w:autoSpaceDN w:val="0"/>
        <w:adjustRightInd w:val="0"/>
        <w:spacing w:before="0" w:after="0" w:line="240" w:lineRule="auto"/>
        <w:ind w:left="18" w:firstLine="7"/>
        <w:rPr>
          <w:rFonts w:asciiTheme="minorBidi" w:eastAsia="Times New Roman" w:hAnsiTheme="minorBidi" w:cstheme="minorBidi"/>
          <w:color w:val="000000"/>
          <w:sz w:val="20"/>
          <w:szCs w:val="20"/>
        </w:rPr>
      </w:pPr>
    </w:p>
    <w:p w14:paraId="73FF6534" w14:textId="77777777" w:rsidR="00B522F3" w:rsidRPr="008524E2" w:rsidRDefault="00B522F3" w:rsidP="00B522F3">
      <w:pPr>
        <w:spacing w:before="0" w:after="0" w:line="240" w:lineRule="auto"/>
        <w:ind w:left="9" w:right="-21" w:firstLine="0"/>
        <w:rPr>
          <w:rFonts w:asciiTheme="minorBidi" w:eastAsia="Times New Roman" w:hAnsiTheme="minorBidi" w:cstheme="minorBidi"/>
          <w:color w:val="000000"/>
          <w:sz w:val="28"/>
        </w:rPr>
      </w:pPr>
      <w:r w:rsidRPr="00A813CD">
        <w:rPr>
          <w:rFonts w:asciiTheme="minorBidi" w:hAnsiTheme="minorBidi" w:cstheme="minorBidi"/>
          <w:sz w:val="28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A813CD">
        <w:rPr>
          <w:rFonts w:asciiTheme="minorBidi" w:hAnsiTheme="minorBidi" w:cstheme="minorBidi"/>
          <w:sz w:val="28"/>
        </w:rPr>
        <w:t xml:space="preserve"> </w:t>
      </w:r>
      <w:r w:rsidRPr="00A813CD">
        <w:rPr>
          <w:rFonts w:asciiTheme="minorBidi" w:hAnsiTheme="minorBidi" w:cstheme="minorBidi"/>
          <w:sz w:val="28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A813CD">
        <w:rPr>
          <w:rFonts w:asciiTheme="minorBidi" w:hAnsiTheme="minorBidi" w:cstheme="minorBidi"/>
          <w:sz w:val="28"/>
        </w:rPr>
        <w:t xml:space="preserve"> </w:t>
      </w:r>
      <w:r w:rsidRPr="00A813CD">
        <w:rPr>
          <w:rFonts w:asciiTheme="minorBidi" w:hAnsiTheme="minorBidi" w:cstheme="minorBidi"/>
          <w:sz w:val="28"/>
          <w:cs/>
        </w:rPr>
        <w:t>หรือปรากฏว่าข้อมูลอื่นมีการแสดงข้อมูลที่ขัดต่อข้อเท็จจริงอันเป็น</w:t>
      </w: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สาระสำคัญหรือไม่</w:t>
      </w:r>
      <w:r w:rsidRPr="008524E2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</w:p>
    <w:p w14:paraId="27DA7008" w14:textId="77777777" w:rsidR="00B522F3" w:rsidRPr="008A2FC1" w:rsidRDefault="00B522F3" w:rsidP="00B522F3">
      <w:pPr>
        <w:pStyle w:val="Default"/>
        <w:jc w:val="thaiDistribute"/>
        <w:rPr>
          <w:rFonts w:asciiTheme="minorBidi" w:hAnsiTheme="minorBidi" w:cstheme="minorBidi"/>
          <w:b/>
          <w:bCs/>
          <w:sz w:val="20"/>
          <w:szCs w:val="20"/>
        </w:rPr>
      </w:pPr>
    </w:p>
    <w:p w14:paraId="0208AB5E" w14:textId="77777777" w:rsidR="00B522F3" w:rsidRPr="0029017C" w:rsidRDefault="00B522F3" w:rsidP="00B522F3">
      <w:pPr>
        <w:pStyle w:val="Default"/>
        <w:ind w:left="18"/>
        <w:jc w:val="thaiDistribute"/>
        <w:rPr>
          <w:rFonts w:asciiTheme="minorBidi" w:hAnsiTheme="minorBidi" w:cstheme="minorBidi"/>
          <w:sz w:val="28"/>
          <w:szCs w:val="28"/>
        </w:rPr>
      </w:pPr>
      <w:r w:rsidRPr="0029017C">
        <w:rPr>
          <w:rFonts w:asciiTheme="minorBidi" w:hAnsiTheme="minorBidi" w:cstheme="minorBidi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1A2DB10" w14:textId="77777777" w:rsidR="00B522F3" w:rsidRPr="006F3F3A" w:rsidRDefault="00B522F3" w:rsidP="00B522F3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0"/>
          <w:szCs w:val="20"/>
        </w:rPr>
      </w:pPr>
    </w:p>
    <w:p w14:paraId="7FBACB34" w14:textId="77777777" w:rsidR="00B522F3" w:rsidRPr="008524E2" w:rsidRDefault="00B522F3" w:rsidP="00B522F3">
      <w:pPr>
        <w:spacing w:before="0" w:after="0" w:line="240" w:lineRule="auto"/>
        <w:ind w:hanging="425"/>
        <w:rPr>
          <w:rFonts w:asciiTheme="minorBidi" w:hAnsiTheme="minorBidi" w:cstheme="minorBidi"/>
          <w:b/>
          <w:bCs/>
          <w:sz w:val="28"/>
        </w:rPr>
      </w:pPr>
      <w:r w:rsidRPr="008524E2">
        <w:rPr>
          <w:rFonts w:asciiTheme="minorBidi" w:hAnsiTheme="minorBidi" w:cstheme="minorBidi"/>
          <w:b/>
          <w:bCs/>
          <w:sz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3C128B4B" w14:textId="77777777" w:rsidR="00B522F3" w:rsidRPr="008A2FC1" w:rsidRDefault="00B522F3" w:rsidP="00B522F3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0"/>
          <w:szCs w:val="20"/>
        </w:rPr>
      </w:pPr>
    </w:p>
    <w:p w14:paraId="2E768A66" w14:textId="77777777" w:rsidR="00B522F3" w:rsidRPr="008524E2" w:rsidRDefault="00B522F3" w:rsidP="00B522F3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8"/>
        </w:rPr>
      </w:pP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4A82FD8" w14:textId="77777777" w:rsidR="00B522F3" w:rsidRPr="008A2FC1" w:rsidRDefault="00B522F3" w:rsidP="00B522F3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0"/>
          <w:szCs w:val="20"/>
        </w:rPr>
      </w:pPr>
    </w:p>
    <w:p w14:paraId="13401B35" w14:textId="77777777" w:rsidR="00B522F3" w:rsidRPr="008524E2" w:rsidRDefault="00B522F3" w:rsidP="00B522F3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8"/>
        </w:rPr>
      </w:pP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D607A67" w14:textId="77777777" w:rsidR="00B522F3" w:rsidRPr="008A2FC1" w:rsidRDefault="00B522F3" w:rsidP="00B522F3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0"/>
          <w:szCs w:val="20"/>
        </w:rPr>
      </w:pPr>
    </w:p>
    <w:p w14:paraId="19447319" w14:textId="77777777" w:rsidR="00B522F3" w:rsidRDefault="00B522F3" w:rsidP="00B522F3">
      <w:pPr>
        <w:spacing w:before="0" w:after="0" w:line="240" w:lineRule="auto"/>
        <w:ind w:left="0" w:right="-12" w:firstLine="0"/>
        <w:rPr>
          <w:rFonts w:asciiTheme="minorBidi" w:hAnsiTheme="minorBidi" w:cstheme="minorBidi"/>
          <w:b/>
          <w:bCs/>
          <w:sz w:val="28"/>
        </w:rPr>
      </w:pP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720049F7" w14:textId="77777777" w:rsidR="00B522F3" w:rsidRPr="008A2FC1" w:rsidRDefault="00B522F3" w:rsidP="00B522F3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0"/>
          <w:szCs w:val="20"/>
        </w:rPr>
      </w:pPr>
    </w:p>
    <w:p w14:paraId="1022784D" w14:textId="77777777" w:rsidR="00B522F3" w:rsidRPr="007414C2" w:rsidRDefault="00B522F3" w:rsidP="00B522F3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ความ</w:t>
      </w:r>
      <w:r w:rsidRPr="008524E2">
        <w:rPr>
          <w:rFonts w:asciiTheme="minorBidi" w:hAnsiTheme="minorBidi" w:cstheme="minorBidi"/>
          <w:b/>
          <w:bCs/>
          <w:sz w:val="28"/>
          <w:szCs w:val="28"/>
          <w:cs/>
        </w:rPr>
        <w:t>รับผิดชอบของผู้สอบบัญชีต่อการตรวจสอบงบการเงินรวมและงบการเงินเฉพาะกิจการ</w:t>
      </w:r>
    </w:p>
    <w:p w14:paraId="156DE749" w14:textId="77777777" w:rsidR="00B522F3" w:rsidRPr="008A2FC1" w:rsidRDefault="00B522F3" w:rsidP="00B522F3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0"/>
          <w:szCs w:val="20"/>
        </w:rPr>
      </w:pPr>
    </w:p>
    <w:p w14:paraId="344E8FAC" w14:textId="77777777" w:rsidR="00B522F3" w:rsidRDefault="00B522F3" w:rsidP="00B522F3">
      <w:pPr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</w:t>
      </w:r>
      <w:r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4EA7D25" w14:textId="77777777" w:rsidR="00B522F3" w:rsidRPr="008A2FC1" w:rsidRDefault="00B522F3" w:rsidP="00B522F3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0"/>
          <w:szCs w:val="20"/>
        </w:rPr>
      </w:pPr>
    </w:p>
    <w:p w14:paraId="72CFCF1A" w14:textId="77777777" w:rsidR="00B522F3" w:rsidRPr="008524E2" w:rsidRDefault="00B522F3" w:rsidP="00B522F3">
      <w:pPr>
        <w:spacing w:before="0" w:after="0" w:line="240" w:lineRule="auto"/>
        <w:ind w:left="0" w:firstLine="0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3073846" w14:textId="6F507D81" w:rsidR="00B522F3" w:rsidRPr="009C7EDD" w:rsidRDefault="00B522F3" w:rsidP="009C7EDD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240" w:lineRule="auto"/>
        <w:ind w:left="346" w:right="-23" w:hanging="335"/>
        <w:rPr>
          <w:rFonts w:asciiTheme="minorBidi" w:hAnsiTheme="minorBidi" w:cstheme="minorBidi"/>
          <w:sz w:val="28"/>
          <w:cs/>
        </w:rPr>
      </w:pPr>
      <w:r w:rsidRPr="008524E2">
        <w:rPr>
          <w:rFonts w:asciiTheme="minorBidi" w:hAnsiTheme="minorBidi" w:cstheme="minorBidi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Pr="008524E2">
        <w:rPr>
          <w:rFonts w:asciiTheme="minorBidi" w:hAnsiTheme="minorBidi" w:cstheme="minorBidi"/>
          <w:spacing w:val="-4"/>
          <w:sz w:val="28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8524E2">
        <w:rPr>
          <w:rFonts w:asciiTheme="minorBidi" w:hAnsiTheme="minorBidi" w:cstheme="minorBidi"/>
          <w:sz w:val="28"/>
          <w:cs/>
        </w:rPr>
        <w:t>ที่เกิดจาก</w:t>
      </w:r>
      <w:r w:rsidRPr="008524E2">
        <w:rPr>
          <w:rFonts w:asciiTheme="minorBidi" w:hAnsiTheme="minorBidi" w:cstheme="minorBidi"/>
          <w:sz w:val="28"/>
          <w:cs/>
        </w:rPr>
        <w:lastRenderedPageBreak/>
        <w:t>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706D51B" w14:textId="77777777" w:rsidR="00B522F3" w:rsidRPr="008524E2" w:rsidRDefault="00B522F3" w:rsidP="00B522F3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0" w:after="0" w:line="240" w:lineRule="auto"/>
        <w:ind w:left="342" w:right="-21" w:hanging="333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ของกลุ่มบริษัทและบริษัท</w:t>
      </w:r>
    </w:p>
    <w:p w14:paraId="5C2A5A6D" w14:textId="77777777" w:rsidR="00B522F3" w:rsidRPr="008524E2" w:rsidRDefault="00B522F3" w:rsidP="00B522F3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0" w:after="0" w:line="240" w:lineRule="auto"/>
        <w:ind w:left="342" w:right="-21" w:hanging="333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 xml:space="preserve">และการเปิดเผยข้อมูลที่เกี่ยวข้องซึ่งจัดทำขึ้นโดยผู้บริหาร </w:t>
      </w:r>
    </w:p>
    <w:p w14:paraId="5FDBFDE8" w14:textId="77777777" w:rsidR="00B522F3" w:rsidRPr="008524E2" w:rsidRDefault="00B522F3" w:rsidP="00B522F3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0" w:after="0" w:line="240" w:lineRule="auto"/>
        <w:ind w:left="342" w:right="-21" w:hanging="333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</w:t>
      </w:r>
      <w:r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 xml:space="preserve">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15A8A638" w14:textId="77777777" w:rsidR="00B522F3" w:rsidRPr="008524E2" w:rsidRDefault="00B522F3" w:rsidP="00B522F3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0" w:after="0" w:line="240" w:lineRule="auto"/>
        <w:ind w:left="342" w:right="-21" w:hanging="333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1FD6C44" w14:textId="73D82845" w:rsidR="00B522F3" w:rsidRPr="008524E2" w:rsidRDefault="00E15EE6" w:rsidP="00B522F3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0" w:after="0" w:line="240" w:lineRule="auto"/>
        <w:ind w:left="342" w:right="-21" w:hanging="333"/>
        <w:rPr>
          <w:rFonts w:asciiTheme="minorBidi" w:hAnsiTheme="minorBidi" w:cstheme="minorBidi"/>
          <w:sz w:val="28"/>
        </w:rPr>
      </w:pPr>
      <w:r>
        <w:rPr>
          <w:rFonts w:asciiTheme="minorBidi" w:hAnsiTheme="minorBidi" w:cstheme="minorBidi" w:hint="cs"/>
          <w:sz w:val="28"/>
          <w:cs/>
        </w:rPr>
        <w:t>การ</w:t>
      </w:r>
      <w:r w:rsidR="00B522F3" w:rsidRPr="008524E2">
        <w:rPr>
          <w:rFonts w:asciiTheme="minorBidi" w:hAnsiTheme="minorBidi" w:cstheme="minorBidi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B522F3">
        <w:rPr>
          <w:rFonts w:asciiTheme="minorBidi" w:hAnsiTheme="minorBidi" w:cstheme="minorBidi"/>
          <w:sz w:val="28"/>
        </w:rPr>
        <w:br/>
      </w:r>
      <w:r w:rsidR="00B522F3" w:rsidRPr="008524E2">
        <w:rPr>
          <w:rFonts w:asciiTheme="minorBidi" w:hAnsiTheme="minorBidi" w:cstheme="minorBidi"/>
          <w:sz w:val="28"/>
          <w:cs/>
        </w:rPr>
        <w:t>ทางธุรกิจภายในกลุ่มบริษัทเพื่อแสดงความเห็นต่องบการเงินรวม ข้าพเจ้ารับผิดชอบต่อการกำหนดแนวทาง</w:t>
      </w:r>
      <w:r w:rsidR="00B522F3">
        <w:rPr>
          <w:rFonts w:asciiTheme="minorBidi" w:hAnsiTheme="minorBidi" w:cstheme="minorBidi"/>
          <w:sz w:val="28"/>
        </w:rPr>
        <w:br/>
      </w:r>
      <w:r w:rsidR="00B522F3" w:rsidRPr="008524E2">
        <w:rPr>
          <w:rFonts w:asciiTheme="minorBidi" w:hAnsiTheme="minorBidi" w:cstheme="minorBidi"/>
          <w:sz w:val="28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22F2FD6" w14:textId="77777777" w:rsidR="00B522F3" w:rsidRPr="008524E2" w:rsidRDefault="00B522F3" w:rsidP="00B522F3">
      <w:pPr>
        <w:tabs>
          <w:tab w:val="left" w:pos="720"/>
        </w:tabs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</w:rPr>
      </w:pPr>
    </w:p>
    <w:p w14:paraId="174B1B5C" w14:textId="77777777" w:rsidR="00B522F3" w:rsidRPr="008524E2" w:rsidRDefault="00B522F3" w:rsidP="00B522F3">
      <w:pPr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</w:t>
      </w:r>
      <w:r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7655125" w14:textId="77777777" w:rsidR="00B522F3" w:rsidRPr="008524E2" w:rsidRDefault="00B522F3" w:rsidP="00B522F3">
      <w:pPr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</w:rPr>
      </w:pPr>
    </w:p>
    <w:p w14:paraId="44E6BF2C" w14:textId="77777777" w:rsidR="00B522F3" w:rsidRPr="008524E2" w:rsidRDefault="00B522F3" w:rsidP="00B522F3">
      <w:pPr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>
        <w:rPr>
          <w:rFonts w:asciiTheme="minorBidi" w:hAnsiTheme="minorBidi" w:cstheme="minorBidi"/>
          <w:sz w:val="28"/>
        </w:rPr>
        <w:br/>
      </w:r>
      <w:r w:rsidRPr="00A813CD">
        <w:rPr>
          <w:rFonts w:asciiTheme="minorBidi" w:hAnsiTheme="minorBidi" w:cstheme="minorBidi"/>
          <w:sz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Pr="00A813CD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BE35549" w14:textId="7DEBB6DE" w:rsidR="00B522F3" w:rsidRDefault="00B522F3" w:rsidP="009C7EDD">
      <w:pPr>
        <w:spacing w:before="0" w:after="0" w:line="240" w:lineRule="auto"/>
        <w:ind w:left="0" w:right="-21" w:firstLine="0"/>
        <w:rPr>
          <w:rFonts w:asciiTheme="minorBidi" w:hAnsiTheme="minorBidi" w:cstheme="minorBidi"/>
          <w:sz w:val="28"/>
          <w:cs/>
        </w:rPr>
      </w:pPr>
    </w:p>
    <w:p w14:paraId="4BB4C197" w14:textId="77777777" w:rsidR="00C12EDF" w:rsidRDefault="00C12EDF">
      <w:pPr>
        <w:spacing w:before="0" w:after="0" w:line="240" w:lineRule="auto"/>
        <w:ind w:left="0" w:firstLine="0"/>
        <w:jc w:val="left"/>
        <w:rPr>
          <w:rFonts w:asciiTheme="minorBidi" w:hAnsiTheme="minorBidi" w:cstheme="minorBidi"/>
          <w:sz w:val="28"/>
          <w:cs/>
        </w:rPr>
      </w:pPr>
      <w:r>
        <w:rPr>
          <w:rFonts w:asciiTheme="minorBidi" w:hAnsiTheme="minorBidi" w:cstheme="minorBidi"/>
          <w:sz w:val="28"/>
          <w:cs/>
        </w:rPr>
        <w:br w:type="page"/>
      </w:r>
    </w:p>
    <w:p w14:paraId="6B4BB34C" w14:textId="21CFE048" w:rsidR="00B522F3" w:rsidRPr="008524E2" w:rsidRDefault="00B522F3" w:rsidP="00B522F3">
      <w:pPr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งบการเงินรวมและงบการเงินเฉพาะกิจการใน</w:t>
      </w:r>
      <w:r>
        <w:rPr>
          <w:rFonts w:asciiTheme="minorBidi" w:hAnsiTheme="minorBidi" w:cstheme="minorBidi" w:hint="cs"/>
          <w:sz w:val="28"/>
          <w:cs/>
        </w:rPr>
        <w:t>งวด</w:t>
      </w:r>
      <w:r w:rsidRPr="008524E2">
        <w:rPr>
          <w:rFonts w:asciiTheme="minorBidi" w:hAnsiTheme="minorBidi" w:cstheme="minorBidi"/>
          <w:sz w:val="28"/>
          <w:cs/>
        </w:rPr>
        <w:t>ปัจจุบันและกำหนดเป็นเรื่องสำคัญในการตรวจสอบ ข้าพเจ้าได้อธิบาย</w:t>
      </w:r>
      <w:r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 xml:space="preserve"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9B381E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 xml:space="preserve">จากการสื่อสารดังกล่าว </w:t>
      </w:r>
    </w:p>
    <w:p w14:paraId="522A6C62" w14:textId="77777777" w:rsidR="00B522F3" w:rsidRDefault="00B522F3" w:rsidP="00B522F3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408CDC85" w14:textId="77777777" w:rsidR="00B522F3" w:rsidRDefault="00B522F3" w:rsidP="00B522F3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76F4A9E3" w14:textId="77777777" w:rsidR="00B522F3" w:rsidRDefault="00B522F3" w:rsidP="00B522F3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232665EC" w14:textId="77777777" w:rsidR="00B522F3" w:rsidRPr="00074960" w:rsidRDefault="00B522F3" w:rsidP="00B522F3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</w:p>
    <w:p w14:paraId="1320DD56" w14:textId="77777777" w:rsidR="00B522F3" w:rsidRPr="00074960" w:rsidRDefault="00B522F3" w:rsidP="00B522F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</w:rPr>
        <w:t>(</w:t>
      </w:r>
      <w:r>
        <w:rPr>
          <w:rFonts w:asciiTheme="minorBidi" w:hAnsiTheme="minorBidi" w:cstheme="minorBidi" w:hint="cs"/>
          <w:sz w:val="28"/>
          <w:szCs w:val="28"/>
          <w:cs/>
        </w:rPr>
        <w:t>ปิตินันท์ ลีลาเมธวัฒน์</w:t>
      </w:r>
      <w:r w:rsidRPr="00074960">
        <w:rPr>
          <w:rFonts w:asciiTheme="minorBidi" w:hAnsiTheme="minorBidi" w:cstheme="minorBidi"/>
          <w:sz w:val="28"/>
          <w:szCs w:val="28"/>
          <w:cs/>
        </w:rPr>
        <w:t>)</w:t>
      </w:r>
    </w:p>
    <w:p w14:paraId="6ED7F478" w14:textId="77777777" w:rsidR="00B522F3" w:rsidRPr="00074960" w:rsidRDefault="00B522F3" w:rsidP="00B522F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6DCAA3B1" w14:textId="77777777" w:rsidR="00B522F3" w:rsidRPr="00074960" w:rsidRDefault="00B522F3" w:rsidP="00B522F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>
        <w:rPr>
          <w:rFonts w:asciiTheme="minorBidi" w:hAnsiTheme="minorBidi" w:cstheme="minorBidi"/>
          <w:sz w:val="28"/>
          <w:szCs w:val="28"/>
        </w:rPr>
        <w:t>11133</w:t>
      </w:r>
    </w:p>
    <w:p w14:paraId="11F6A022" w14:textId="77777777" w:rsidR="00B522F3" w:rsidRPr="00074960" w:rsidRDefault="00B522F3" w:rsidP="00B522F3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0"/>
          <w:szCs w:val="20"/>
        </w:rPr>
      </w:pPr>
    </w:p>
    <w:p w14:paraId="3D6A024E" w14:textId="77777777" w:rsidR="00B522F3" w:rsidRPr="00074960" w:rsidRDefault="00B522F3" w:rsidP="00B522F3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6E74EE4" w14:textId="77777777" w:rsidR="00B522F3" w:rsidRPr="00074960" w:rsidRDefault="00B522F3" w:rsidP="00B522F3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12CA5187" w14:textId="2FFB6C38" w:rsidR="00B522F3" w:rsidRPr="007414C2" w:rsidRDefault="00B522F3" w:rsidP="00B522F3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2403B7">
        <w:rPr>
          <w:rFonts w:asciiTheme="minorBidi" w:hAnsiTheme="minorBidi" w:cstheme="minorBidi"/>
          <w:sz w:val="28"/>
          <w:szCs w:val="28"/>
        </w:rPr>
        <w:t>2</w:t>
      </w:r>
      <w:r w:rsidR="007014CA">
        <w:rPr>
          <w:rFonts w:asciiTheme="minorBidi" w:hAnsiTheme="minorBidi" w:cstheme="minorBidi"/>
          <w:sz w:val="28"/>
          <w:szCs w:val="28"/>
        </w:rPr>
        <w:t>7</w:t>
      </w:r>
      <w:r w:rsidRPr="002403B7">
        <w:rPr>
          <w:rFonts w:asciiTheme="minorBidi" w:hAnsiTheme="minorBidi" w:cstheme="minorBidi" w:hint="cs"/>
          <w:sz w:val="28"/>
          <w:szCs w:val="28"/>
          <w:cs/>
        </w:rPr>
        <w:t xml:space="preserve"> กุมภาพันธ์</w:t>
      </w:r>
      <w:r w:rsidRPr="002403B7">
        <w:rPr>
          <w:rFonts w:asciiTheme="minorBidi" w:hAnsiTheme="minorBidi" w:cstheme="minorBidi"/>
          <w:sz w:val="28"/>
          <w:szCs w:val="28"/>
        </w:rPr>
        <w:t xml:space="preserve"> 256</w:t>
      </w:r>
      <w:r w:rsidR="009A7E91">
        <w:rPr>
          <w:rFonts w:asciiTheme="minorBidi" w:hAnsiTheme="minorBidi" w:cstheme="minorBidi"/>
          <w:sz w:val="28"/>
          <w:szCs w:val="28"/>
        </w:rPr>
        <w:t>6</w:t>
      </w:r>
    </w:p>
    <w:p w14:paraId="247E0960" w14:textId="3C77D525" w:rsidR="00B06044" w:rsidRDefault="00B06044" w:rsidP="00C11194">
      <w:pPr>
        <w:pStyle w:val="Default"/>
        <w:jc w:val="thaiDistribute"/>
        <w:rPr>
          <w:rFonts w:asciiTheme="minorBidi" w:eastAsia="Cordia New" w:hAnsiTheme="minorBidi" w:cs="Cordia New"/>
          <w:sz w:val="28"/>
          <w:szCs w:val="28"/>
          <w:lang w:eastAsia="zh-CN"/>
        </w:rPr>
      </w:pPr>
    </w:p>
    <w:p w14:paraId="62A5139C" w14:textId="0365A57A" w:rsidR="009A0536" w:rsidRPr="007414C2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</w:p>
    <w:sectPr w:rsidR="009A0536" w:rsidRPr="007414C2" w:rsidSect="00D15BD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864" w:footer="432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47857" w14:textId="77777777" w:rsidR="00233730" w:rsidRDefault="00233730" w:rsidP="00481C04">
      <w:pPr>
        <w:spacing w:before="0" w:after="0" w:line="240" w:lineRule="auto"/>
      </w:pPr>
      <w:r>
        <w:separator/>
      </w:r>
    </w:p>
  </w:endnote>
  <w:endnote w:type="continuationSeparator" w:id="0">
    <w:p w14:paraId="5291E2B4" w14:textId="77777777" w:rsidR="00233730" w:rsidRDefault="00233730" w:rsidP="00481C04">
      <w:pPr>
        <w:spacing w:before="0" w:after="0" w:line="240" w:lineRule="auto"/>
      </w:pPr>
      <w:r>
        <w:continuationSeparator/>
      </w:r>
    </w:p>
  </w:endnote>
  <w:endnote w:type="continuationNotice" w:id="1">
    <w:p w14:paraId="088B9EE0" w14:textId="77777777" w:rsidR="00233730" w:rsidRDefault="0023373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Bidi" w:hAnsiTheme="minorBidi" w:cstheme="minorBidi"/>
        <w:sz w:val="28"/>
        <w:szCs w:val="28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C2235D" w:rsidRDefault="00A03B00" w:rsidP="00A03B00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C2235D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C2235D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C2235D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C2235D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C2235D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F9F50" w14:textId="7360DC71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</w:t>
    </w:r>
    <w:r w:rsidRPr="001D363B">
      <w:rPr>
        <w:rFonts w:asciiTheme="minorBidi" w:hAnsiTheme="minorBidi" w:cstheme="minorBidi"/>
        <w:sz w:val="24"/>
        <w:szCs w:val="24"/>
        <w:cs/>
      </w:rPr>
      <w:t xml:space="preserve">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176920">
    <w:pPr>
      <w:pStyle w:val="Footer"/>
      <w:ind w:left="0" w:firstLine="0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0" w:name="OLE_LINK288"/>
    <w:bookmarkStart w:id="1" w:name="OLE_LINK289"/>
    <w:bookmarkStart w:id="2" w:name="OLE_LINK290"/>
    <w:bookmarkStart w:id="3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0"/>
    <w:bookmarkEnd w:id="1"/>
    <w:bookmarkEnd w:id="2"/>
    <w:bookmarkEnd w:id="3"/>
    <w:r w:rsidRPr="000B62E6">
      <w:rPr>
        <w:rFonts w:asciiTheme="minorBidi" w:hAnsiTheme="minorBidi" w:cstheme="minorBidi"/>
        <w:cs/>
      </w:rPr>
      <w:t>ซึ่งเป็น</w:t>
    </w:r>
    <w:bookmarkStart w:id="4" w:name="OLE_LINK301"/>
    <w:bookmarkStart w:id="5" w:name="OLE_LINK302"/>
    <w:bookmarkStart w:id="6" w:name="OLE_LINK303"/>
    <w:bookmarkStart w:id="7" w:name="OLE_LINK304"/>
    <w:bookmarkStart w:id="8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4"/>
    <w:bookmarkEnd w:id="5"/>
    <w:bookmarkEnd w:id="6"/>
    <w:bookmarkEnd w:id="7"/>
    <w:bookmarkEnd w:id="8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D23F3" w14:textId="77777777" w:rsidR="00233730" w:rsidRDefault="00233730" w:rsidP="00481C04">
      <w:pPr>
        <w:spacing w:before="0" w:after="0" w:line="240" w:lineRule="auto"/>
      </w:pPr>
      <w:r>
        <w:separator/>
      </w:r>
    </w:p>
  </w:footnote>
  <w:footnote w:type="continuationSeparator" w:id="0">
    <w:p w14:paraId="6B75E215" w14:textId="77777777" w:rsidR="00233730" w:rsidRDefault="00233730" w:rsidP="00481C04">
      <w:pPr>
        <w:spacing w:before="0" w:after="0" w:line="240" w:lineRule="auto"/>
      </w:pPr>
      <w:r>
        <w:continuationSeparator/>
      </w:r>
    </w:p>
  </w:footnote>
  <w:footnote w:type="continuationNotice" w:id="1">
    <w:p w14:paraId="580B017E" w14:textId="77777777" w:rsidR="00233730" w:rsidRDefault="0023373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B0E66" w14:textId="77777777" w:rsidR="00176920" w:rsidRPr="009C6A47" w:rsidRDefault="00176920" w:rsidP="00176920">
    <w:pPr>
      <w:pStyle w:val="Header"/>
      <w:tabs>
        <w:tab w:val="clear" w:pos="4513"/>
        <w:tab w:val="left" w:pos="855"/>
        <w:tab w:val="left" w:pos="3870"/>
        <w:tab w:val="center" w:pos="4680"/>
        <w:tab w:val="right" w:pos="9360"/>
      </w:tabs>
      <w:spacing w:line="276" w:lineRule="auto"/>
      <w:ind w:left="0" w:firstLine="0"/>
      <w:rPr>
        <w:rFonts w:ascii="Cordia New" w:hAnsi="Cordia New" w:cs="Cordia New"/>
        <w:noProof/>
        <w:sz w:val="28"/>
        <w:szCs w:val="28"/>
        <w:lang w:val="x-none" w:eastAsia="x-none"/>
      </w:rPr>
    </w:pPr>
    <w:r>
      <w:rPr>
        <w:noProof/>
        <w:szCs w:val="25"/>
      </w:rPr>
      <w:drawing>
        <wp:anchor distT="0" distB="0" distL="114300" distR="114300" simplePos="0" relativeHeight="251658241" behindDoc="0" locked="0" layoutInCell="1" allowOverlap="1" wp14:anchorId="2CC8EF01" wp14:editId="3385D381">
          <wp:simplePos x="0" y="0"/>
          <wp:positionH relativeFrom="page">
            <wp:posOffset>6082030</wp:posOffset>
          </wp:positionH>
          <wp:positionV relativeFrom="page">
            <wp:posOffset>28575</wp:posOffset>
          </wp:positionV>
          <wp:extent cx="1436370" cy="751840"/>
          <wp:effectExtent l="0" t="0" r="0" b="0"/>
          <wp:wrapNone/>
          <wp:docPr id="7" name="Picture 7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Logo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C6A47">
      <w:rPr>
        <w:rFonts w:ascii="Cordia New" w:hAnsi="Cordia New" w:cs="Cordia New"/>
        <w:noProof/>
        <w:sz w:val="28"/>
        <w:szCs w:val="28"/>
        <w:cs/>
        <w:lang w:val="x-none" w:eastAsia="x-none"/>
      </w:rPr>
      <w:t>บริษัท</w:t>
    </w:r>
    <w:r w:rsidRPr="009C6A47">
      <w:rPr>
        <w:rFonts w:ascii="Cordia New" w:hAnsi="Cordia New" w:cs="Cordia New"/>
        <w:sz w:val="28"/>
        <w:szCs w:val="28"/>
        <w:cs/>
      </w:rPr>
      <w:t xml:space="preserve"> </w:t>
    </w:r>
    <w:r w:rsidRPr="009C6A47">
      <w:rPr>
        <w:rFonts w:ascii="Cordia New" w:hAnsi="Cordia New" w:cs="Cordia New"/>
        <w:sz w:val="28"/>
        <w:szCs w:val="28"/>
        <w:cs/>
      </w:rPr>
      <w:t xml:space="preserve">พีเคเอฟ ออดิท </w:t>
    </w:r>
    <w:r w:rsidRPr="009C6A47">
      <w:rPr>
        <w:rFonts w:ascii="Cordia New" w:hAnsi="Cordia New" w:cs="Cordia New"/>
        <w:sz w:val="28"/>
        <w:szCs w:val="28"/>
        <w:lang w:val="en-GB"/>
      </w:rPr>
      <w:t>(</w:t>
    </w:r>
    <w:r w:rsidRPr="009C6A47">
      <w:rPr>
        <w:rFonts w:ascii="Cordia New" w:hAnsi="Cordia New" w:cs="Cordia New"/>
        <w:sz w:val="28"/>
        <w:szCs w:val="28"/>
        <w:cs/>
        <w:lang w:val="en-GB"/>
      </w:rPr>
      <w:t>ประเทศไทย</w:t>
    </w:r>
    <w:r w:rsidRPr="009C6A47">
      <w:rPr>
        <w:rFonts w:ascii="Cordia New" w:hAnsi="Cordia New" w:cs="Cordia New"/>
        <w:sz w:val="28"/>
        <w:szCs w:val="28"/>
        <w:lang w:val="en-GB"/>
      </w:rPr>
      <w:t xml:space="preserve">) </w:t>
    </w:r>
    <w:r w:rsidRPr="009C6A47">
      <w:rPr>
        <w:rFonts w:ascii="Cordia New" w:hAnsi="Cordia New" w:cs="Cordia New"/>
        <w:sz w:val="28"/>
        <w:szCs w:val="28"/>
        <w:cs/>
        <w:lang w:val="en-GB"/>
      </w:rPr>
      <w:t>จำกัด</w:t>
    </w:r>
    <w:r w:rsidRPr="009C6A47">
      <w:rPr>
        <w:rFonts w:ascii="Cordia New" w:hAnsi="Cordia New" w:cs="Cordia New"/>
        <w:noProof/>
        <w:sz w:val="28"/>
        <w:szCs w:val="28"/>
        <w:lang w:val="x-none" w:eastAsia="x-none"/>
      </w:rPr>
      <w:t xml:space="preserve"> </w:t>
    </w:r>
  </w:p>
  <w:p w14:paraId="0FC41C93" w14:textId="300FC30C" w:rsidR="00176920" w:rsidRDefault="00176920" w:rsidP="00176920">
    <w:pPr>
      <w:pStyle w:val="Header"/>
      <w:tabs>
        <w:tab w:val="clear" w:pos="4513"/>
        <w:tab w:val="clear" w:pos="9026"/>
        <w:tab w:val="left" w:pos="855"/>
        <w:tab w:val="left" w:pos="3870"/>
        <w:tab w:val="center" w:pos="4680"/>
        <w:tab w:val="right" w:pos="9360"/>
      </w:tabs>
      <w:spacing w:line="276" w:lineRule="auto"/>
      <w:ind w:left="0" w:firstLine="0"/>
      <w:jc w:val="left"/>
      <w:rPr>
        <w:rFonts w:asciiTheme="minorBidi" w:hAnsiTheme="minorBidi" w:cstheme="minorBidi"/>
        <w:noProof/>
        <w:sz w:val="16"/>
        <w:szCs w:val="16"/>
        <w:lang w:val="x-none" w:eastAsia="x-none"/>
      </w:rPr>
    </w:pPr>
  </w:p>
  <w:p w14:paraId="67BA6C43" w14:textId="77777777" w:rsidR="00176920" w:rsidRPr="00176920" w:rsidRDefault="00176920" w:rsidP="00176920">
    <w:pPr>
      <w:pStyle w:val="Header"/>
      <w:tabs>
        <w:tab w:val="clear" w:pos="4513"/>
        <w:tab w:val="clear" w:pos="9026"/>
        <w:tab w:val="left" w:pos="855"/>
        <w:tab w:val="left" w:pos="3870"/>
        <w:tab w:val="center" w:pos="4680"/>
        <w:tab w:val="right" w:pos="9360"/>
      </w:tabs>
      <w:spacing w:line="276" w:lineRule="auto"/>
      <w:ind w:left="0" w:firstLine="0"/>
      <w:jc w:val="left"/>
      <w:rPr>
        <w:rFonts w:asciiTheme="minorBidi" w:hAnsiTheme="minorBidi" w:cstheme="minorBidi"/>
        <w:noProof/>
        <w:sz w:val="16"/>
        <w:szCs w:val="16"/>
        <w:lang w:val="x-none" w:eastAsia="x-non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ECEA7" w14:textId="77777777" w:rsidR="00176920" w:rsidRPr="009C6A47" w:rsidRDefault="00176920" w:rsidP="00176920">
    <w:pPr>
      <w:pStyle w:val="Header"/>
      <w:tabs>
        <w:tab w:val="clear" w:pos="4513"/>
        <w:tab w:val="left" w:pos="855"/>
        <w:tab w:val="left" w:pos="3870"/>
        <w:tab w:val="center" w:pos="4680"/>
        <w:tab w:val="right" w:pos="9360"/>
      </w:tabs>
      <w:spacing w:line="276" w:lineRule="auto"/>
      <w:ind w:left="0" w:firstLine="0"/>
      <w:rPr>
        <w:rFonts w:ascii="Cordia New" w:hAnsi="Cordia New" w:cs="Cordia New"/>
        <w:noProof/>
        <w:sz w:val="28"/>
        <w:szCs w:val="28"/>
        <w:lang w:val="x-none" w:eastAsia="x-none"/>
      </w:rPr>
    </w:pPr>
    <w:r>
      <w:rPr>
        <w:noProof/>
        <w:szCs w:val="25"/>
      </w:rPr>
      <w:drawing>
        <wp:anchor distT="0" distB="0" distL="114300" distR="114300" simplePos="0" relativeHeight="251658240" behindDoc="0" locked="0" layoutInCell="1" allowOverlap="1" wp14:anchorId="2DC4CF7D" wp14:editId="7258B12B">
          <wp:simplePos x="0" y="0"/>
          <wp:positionH relativeFrom="page">
            <wp:posOffset>6082030</wp:posOffset>
          </wp:positionH>
          <wp:positionV relativeFrom="page">
            <wp:posOffset>28575</wp:posOffset>
          </wp:positionV>
          <wp:extent cx="1436370" cy="751840"/>
          <wp:effectExtent l="0" t="0" r="0" b="0"/>
          <wp:wrapNone/>
          <wp:docPr id="8" name="Picture 8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Logo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C6A47">
      <w:rPr>
        <w:rFonts w:ascii="Cordia New" w:hAnsi="Cordia New" w:cs="Cordia New"/>
        <w:noProof/>
        <w:sz w:val="28"/>
        <w:szCs w:val="28"/>
        <w:cs/>
        <w:lang w:val="x-none" w:eastAsia="x-none"/>
      </w:rPr>
      <w:t>บริษัท</w:t>
    </w:r>
    <w:r w:rsidRPr="009C6A47">
      <w:rPr>
        <w:rFonts w:ascii="Cordia New" w:hAnsi="Cordia New" w:cs="Cordia New"/>
        <w:sz w:val="28"/>
        <w:szCs w:val="28"/>
        <w:cs/>
      </w:rPr>
      <w:t xml:space="preserve"> พีเค</w:t>
    </w:r>
    <w:r w:rsidRPr="009C6A47">
      <w:rPr>
        <w:rFonts w:ascii="Cordia New" w:hAnsi="Cordia New" w:cs="Cordia New"/>
        <w:sz w:val="28"/>
        <w:szCs w:val="28"/>
        <w:cs/>
      </w:rPr>
      <w:t xml:space="preserve">เอฟ ออดิท </w:t>
    </w:r>
    <w:r w:rsidRPr="009C6A47">
      <w:rPr>
        <w:rFonts w:ascii="Cordia New" w:hAnsi="Cordia New" w:cs="Cordia New"/>
        <w:sz w:val="28"/>
        <w:szCs w:val="28"/>
        <w:lang w:val="en-GB"/>
      </w:rPr>
      <w:t>(</w:t>
    </w:r>
    <w:r w:rsidRPr="009C6A47">
      <w:rPr>
        <w:rFonts w:ascii="Cordia New" w:hAnsi="Cordia New" w:cs="Cordia New"/>
        <w:sz w:val="28"/>
        <w:szCs w:val="28"/>
        <w:cs/>
        <w:lang w:val="en-GB"/>
      </w:rPr>
      <w:t>ประเทศไทย</w:t>
    </w:r>
    <w:r w:rsidRPr="009C6A47">
      <w:rPr>
        <w:rFonts w:ascii="Cordia New" w:hAnsi="Cordia New" w:cs="Cordia New"/>
        <w:sz w:val="28"/>
        <w:szCs w:val="28"/>
        <w:lang w:val="en-GB"/>
      </w:rPr>
      <w:t xml:space="preserve">) </w:t>
    </w:r>
    <w:r w:rsidRPr="009C6A47">
      <w:rPr>
        <w:rFonts w:ascii="Cordia New" w:hAnsi="Cordia New" w:cs="Cordia New"/>
        <w:sz w:val="28"/>
        <w:szCs w:val="28"/>
        <w:cs/>
        <w:lang w:val="en-GB"/>
      </w:rPr>
      <w:t>จำกัด</w:t>
    </w:r>
    <w:r w:rsidRPr="009C6A47">
      <w:rPr>
        <w:rFonts w:ascii="Cordia New" w:hAnsi="Cordia New" w:cs="Cordia New"/>
        <w:noProof/>
        <w:sz w:val="28"/>
        <w:szCs w:val="28"/>
        <w:lang w:val="x-none" w:eastAsia="x-none"/>
      </w:rPr>
      <w:t xml:space="preserve"> </w:t>
    </w:r>
  </w:p>
  <w:p w14:paraId="496AAC8B" w14:textId="77777777" w:rsidR="00176920" w:rsidRPr="00176920" w:rsidRDefault="00176920" w:rsidP="00176920">
    <w:pPr>
      <w:pStyle w:val="Header"/>
      <w:tabs>
        <w:tab w:val="clear" w:pos="4513"/>
        <w:tab w:val="clear" w:pos="9026"/>
        <w:tab w:val="left" w:pos="855"/>
        <w:tab w:val="left" w:pos="3870"/>
        <w:tab w:val="center" w:pos="4680"/>
        <w:tab w:val="right" w:pos="9360"/>
      </w:tabs>
      <w:spacing w:line="276" w:lineRule="auto"/>
      <w:ind w:left="0" w:firstLine="0"/>
      <w:jc w:val="left"/>
      <w:rPr>
        <w:rFonts w:asciiTheme="minorBidi" w:hAnsiTheme="minorBidi" w:cstheme="minorBidi"/>
        <w:noProof/>
        <w:sz w:val="16"/>
        <w:szCs w:val="16"/>
        <w:lang w:val="x-none" w:eastAsia="x-none"/>
      </w:rPr>
    </w:pPr>
  </w:p>
  <w:p w14:paraId="1C6A1C1A" w14:textId="77777777" w:rsidR="00176920" w:rsidRPr="00176920" w:rsidRDefault="00176920" w:rsidP="00176920">
    <w:pPr>
      <w:pStyle w:val="Header"/>
      <w:tabs>
        <w:tab w:val="clear" w:pos="4513"/>
        <w:tab w:val="clear" w:pos="9026"/>
        <w:tab w:val="left" w:pos="855"/>
        <w:tab w:val="left" w:pos="3870"/>
        <w:tab w:val="center" w:pos="4680"/>
        <w:tab w:val="right" w:pos="9360"/>
      </w:tabs>
      <w:spacing w:line="276" w:lineRule="auto"/>
      <w:ind w:left="0" w:firstLine="0"/>
      <w:jc w:val="left"/>
      <w:rPr>
        <w:rFonts w:asciiTheme="minorBidi" w:hAnsiTheme="minorBidi" w:cstheme="minorBidi"/>
        <w:noProof/>
        <w:sz w:val="16"/>
        <w:szCs w:val="16"/>
        <w:lang w:val="x-none"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D76BA"/>
    <w:multiLevelType w:val="hybridMultilevel"/>
    <w:tmpl w:val="9E2C9A0E"/>
    <w:lvl w:ilvl="0" w:tplc="AAF2BBF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2E646B7E"/>
    <w:multiLevelType w:val="singleLevel"/>
    <w:tmpl w:val="50F651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4CEA7E79"/>
    <w:multiLevelType w:val="hybridMultilevel"/>
    <w:tmpl w:val="C13A4C88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541E384E"/>
    <w:multiLevelType w:val="singleLevel"/>
    <w:tmpl w:val="0A8E4D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8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0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 w16cid:durableId="1047996128">
    <w:abstractNumId w:val="7"/>
  </w:num>
  <w:num w:numId="2" w16cid:durableId="2122065624">
    <w:abstractNumId w:val="2"/>
  </w:num>
  <w:num w:numId="3" w16cid:durableId="2048723878">
    <w:abstractNumId w:val="3"/>
  </w:num>
  <w:num w:numId="4" w16cid:durableId="165438698">
    <w:abstractNumId w:val="8"/>
  </w:num>
  <w:num w:numId="5" w16cid:durableId="479615594">
    <w:abstractNumId w:val="11"/>
  </w:num>
  <w:num w:numId="6" w16cid:durableId="2005231822">
    <w:abstractNumId w:val="1"/>
  </w:num>
  <w:num w:numId="7" w16cid:durableId="1528060774">
    <w:abstractNumId w:val="10"/>
  </w:num>
  <w:num w:numId="8" w16cid:durableId="1694645157">
    <w:abstractNumId w:val="6"/>
  </w:num>
  <w:num w:numId="9" w16cid:durableId="1915434742">
    <w:abstractNumId w:val="4"/>
  </w:num>
  <w:num w:numId="10" w16cid:durableId="1167479810">
    <w:abstractNumId w:val="12"/>
  </w:num>
  <w:num w:numId="11" w16cid:durableId="416169832">
    <w:abstractNumId w:val="9"/>
  </w:num>
  <w:num w:numId="12" w16cid:durableId="1375734803">
    <w:abstractNumId w:val="0"/>
  </w:num>
  <w:num w:numId="13" w16cid:durableId="2859352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02353"/>
    <w:rsid w:val="00010471"/>
    <w:rsid w:val="00010C3A"/>
    <w:rsid w:val="000118E6"/>
    <w:rsid w:val="00012084"/>
    <w:rsid w:val="00013DAA"/>
    <w:rsid w:val="00014BC7"/>
    <w:rsid w:val="00014DAC"/>
    <w:rsid w:val="000175E4"/>
    <w:rsid w:val="000177C9"/>
    <w:rsid w:val="0002483F"/>
    <w:rsid w:val="00024D68"/>
    <w:rsid w:val="00026739"/>
    <w:rsid w:val="000279B3"/>
    <w:rsid w:val="00027FED"/>
    <w:rsid w:val="000302B8"/>
    <w:rsid w:val="00032B99"/>
    <w:rsid w:val="00032C2E"/>
    <w:rsid w:val="00033261"/>
    <w:rsid w:val="000359AA"/>
    <w:rsid w:val="000365A2"/>
    <w:rsid w:val="0003739A"/>
    <w:rsid w:val="000378C8"/>
    <w:rsid w:val="0004264A"/>
    <w:rsid w:val="000426C6"/>
    <w:rsid w:val="000439B8"/>
    <w:rsid w:val="0004464F"/>
    <w:rsid w:val="000464A4"/>
    <w:rsid w:val="0006032D"/>
    <w:rsid w:val="000604BE"/>
    <w:rsid w:val="00065160"/>
    <w:rsid w:val="00065F0F"/>
    <w:rsid w:val="00066FBF"/>
    <w:rsid w:val="00067F09"/>
    <w:rsid w:val="00071BDF"/>
    <w:rsid w:val="00071ECE"/>
    <w:rsid w:val="00072B8F"/>
    <w:rsid w:val="00072D72"/>
    <w:rsid w:val="00074960"/>
    <w:rsid w:val="000760E8"/>
    <w:rsid w:val="00077C9C"/>
    <w:rsid w:val="000840B9"/>
    <w:rsid w:val="00086443"/>
    <w:rsid w:val="000867B1"/>
    <w:rsid w:val="00087852"/>
    <w:rsid w:val="00090A6F"/>
    <w:rsid w:val="00090F99"/>
    <w:rsid w:val="000912A6"/>
    <w:rsid w:val="000912BF"/>
    <w:rsid w:val="00092440"/>
    <w:rsid w:val="000924C2"/>
    <w:rsid w:val="0009365A"/>
    <w:rsid w:val="00093E04"/>
    <w:rsid w:val="00096FB5"/>
    <w:rsid w:val="000A04DF"/>
    <w:rsid w:val="000A6124"/>
    <w:rsid w:val="000A668C"/>
    <w:rsid w:val="000A7E37"/>
    <w:rsid w:val="000B0050"/>
    <w:rsid w:val="000B27AC"/>
    <w:rsid w:val="000B3091"/>
    <w:rsid w:val="000B69D9"/>
    <w:rsid w:val="000B7510"/>
    <w:rsid w:val="000B7C33"/>
    <w:rsid w:val="000C0BCF"/>
    <w:rsid w:val="000C3839"/>
    <w:rsid w:val="000C4291"/>
    <w:rsid w:val="000D09E7"/>
    <w:rsid w:val="000D20F9"/>
    <w:rsid w:val="000D7077"/>
    <w:rsid w:val="000E1EC6"/>
    <w:rsid w:val="000E204E"/>
    <w:rsid w:val="000E39FE"/>
    <w:rsid w:val="000E47D4"/>
    <w:rsid w:val="000E5BB0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05346"/>
    <w:rsid w:val="00106B74"/>
    <w:rsid w:val="00110A4D"/>
    <w:rsid w:val="00112250"/>
    <w:rsid w:val="001122A2"/>
    <w:rsid w:val="0011338F"/>
    <w:rsid w:val="001137F5"/>
    <w:rsid w:val="00113C68"/>
    <w:rsid w:val="00114977"/>
    <w:rsid w:val="00120209"/>
    <w:rsid w:val="001211E0"/>
    <w:rsid w:val="001230E6"/>
    <w:rsid w:val="0012413E"/>
    <w:rsid w:val="001249ED"/>
    <w:rsid w:val="00125025"/>
    <w:rsid w:val="00125E0C"/>
    <w:rsid w:val="00126908"/>
    <w:rsid w:val="00131027"/>
    <w:rsid w:val="00135474"/>
    <w:rsid w:val="00135C94"/>
    <w:rsid w:val="00137671"/>
    <w:rsid w:val="00137B9D"/>
    <w:rsid w:val="00143292"/>
    <w:rsid w:val="00145F98"/>
    <w:rsid w:val="00146C6F"/>
    <w:rsid w:val="0015137D"/>
    <w:rsid w:val="00152BF4"/>
    <w:rsid w:val="00153FD7"/>
    <w:rsid w:val="001552D6"/>
    <w:rsid w:val="00155803"/>
    <w:rsid w:val="00156481"/>
    <w:rsid w:val="00156596"/>
    <w:rsid w:val="001621D0"/>
    <w:rsid w:val="0016293D"/>
    <w:rsid w:val="00162B01"/>
    <w:rsid w:val="001637A0"/>
    <w:rsid w:val="0016418E"/>
    <w:rsid w:val="001645EE"/>
    <w:rsid w:val="001662F5"/>
    <w:rsid w:val="00172A09"/>
    <w:rsid w:val="00172D94"/>
    <w:rsid w:val="00174BE4"/>
    <w:rsid w:val="00176920"/>
    <w:rsid w:val="00183433"/>
    <w:rsid w:val="00184C51"/>
    <w:rsid w:val="0018553B"/>
    <w:rsid w:val="00191030"/>
    <w:rsid w:val="001932B1"/>
    <w:rsid w:val="00193780"/>
    <w:rsid w:val="00195C82"/>
    <w:rsid w:val="00196D0C"/>
    <w:rsid w:val="001A067C"/>
    <w:rsid w:val="001A277F"/>
    <w:rsid w:val="001A3F9B"/>
    <w:rsid w:val="001A487F"/>
    <w:rsid w:val="001A6ECB"/>
    <w:rsid w:val="001A6FB6"/>
    <w:rsid w:val="001B2112"/>
    <w:rsid w:val="001B4269"/>
    <w:rsid w:val="001C138E"/>
    <w:rsid w:val="001C2C11"/>
    <w:rsid w:val="001D2126"/>
    <w:rsid w:val="001D2CB4"/>
    <w:rsid w:val="001D350A"/>
    <w:rsid w:val="001D3C06"/>
    <w:rsid w:val="001D4ADD"/>
    <w:rsid w:val="001D603C"/>
    <w:rsid w:val="001D6CE0"/>
    <w:rsid w:val="001D756E"/>
    <w:rsid w:val="001E0337"/>
    <w:rsid w:val="001E088F"/>
    <w:rsid w:val="001E0C6A"/>
    <w:rsid w:val="001E164E"/>
    <w:rsid w:val="001E2420"/>
    <w:rsid w:val="001E3B6B"/>
    <w:rsid w:val="001E647F"/>
    <w:rsid w:val="001E773E"/>
    <w:rsid w:val="001F182F"/>
    <w:rsid w:val="001F1EF9"/>
    <w:rsid w:val="001F5004"/>
    <w:rsid w:val="001F53D3"/>
    <w:rsid w:val="002006F1"/>
    <w:rsid w:val="00203856"/>
    <w:rsid w:val="0020462E"/>
    <w:rsid w:val="00207384"/>
    <w:rsid w:val="002079F3"/>
    <w:rsid w:val="00210ACA"/>
    <w:rsid w:val="00211F44"/>
    <w:rsid w:val="002127A4"/>
    <w:rsid w:val="00212CDF"/>
    <w:rsid w:val="00212F7D"/>
    <w:rsid w:val="002144DE"/>
    <w:rsid w:val="00216013"/>
    <w:rsid w:val="00217409"/>
    <w:rsid w:val="00222120"/>
    <w:rsid w:val="00223B84"/>
    <w:rsid w:val="002245D2"/>
    <w:rsid w:val="00225B4B"/>
    <w:rsid w:val="00230FE4"/>
    <w:rsid w:val="00233730"/>
    <w:rsid w:val="00235871"/>
    <w:rsid w:val="00236F83"/>
    <w:rsid w:val="00240CD6"/>
    <w:rsid w:val="0024359E"/>
    <w:rsid w:val="00243A5B"/>
    <w:rsid w:val="00244E15"/>
    <w:rsid w:val="00246284"/>
    <w:rsid w:val="002503F5"/>
    <w:rsid w:val="00251A34"/>
    <w:rsid w:val="0025533C"/>
    <w:rsid w:val="00256581"/>
    <w:rsid w:val="00257E23"/>
    <w:rsid w:val="00260857"/>
    <w:rsid w:val="00261D57"/>
    <w:rsid w:val="00262BA6"/>
    <w:rsid w:val="00267AEC"/>
    <w:rsid w:val="00270011"/>
    <w:rsid w:val="0027105A"/>
    <w:rsid w:val="002717BC"/>
    <w:rsid w:val="00271C81"/>
    <w:rsid w:val="0028021F"/>
    <w:rsid w:val="00281248"/>
    <w:rsid w:val="002813FD"/>
    <w:rsid w:val="00287160"/>
    <w:rsid w:val="00287390"/>
    <w:rsid w:val="00293DCA"/>
    <w:rsid w:val="002A0D15"/>
    <w:rsid w:val="002A1B37"/>
    <w:rsid w:val="002A4E5C"/>
    <w:rsid w:val="002B29B0"/>
    <w:rsid w:val="002B306E"/>
    <w:rsid w:val="002B3284"/>
    <w:rsid w:val="002B71F1"/>
    <w:rsid w:val="002B7C76"/>
    <w:rsid w:val="002C0723"/>
    <w:rsid w:val="002C1896"/>
    <w:rsid w:val="002C28B5"/>
    <w:rsid w:val="002C342D"/>
    <w:rsid w:val="002D06D8"/>
    <w:rsid w:val="002D1979"/>
    <w:rsid w:val="002D226C"/>
    <w:rsid w:val="002D2690"/>
    <w:rsid w:val="002D2DBC"/>
    <w:rsid w:val="002D4F3C"/>
    <w:rsid w:val="002D5964"/>
    <w:rsid w:val="002D76DC"/>
    <w:rsid w:val="002E38FD"/>
    <w:rsid w:val="002E448F"/>
    <w:rsid w:val="002E470E"/>
    <w:rsid w:val="002E58EF"/>
    <w:rsid w:val="002E7067"/>
    <w:rsid w:val="002F1CD9"/>
    <w:rsid w:val="002F3896"/>
    <w:rsid w:val="002F42D0"/>
    <w:rsid w:val="00300D0E"/>
    <w:rsid w:val="003060C9"/>
    <w:rsid w:val="00307B6F"/>
    <w:rsid w:val="00313ABB"/>
    <w:rsid w:val="00313F76"/>
    <w:rsid w:val="00314750"/>
    <w:rsid w:val="00316CF9"/>
    <w:rsid w:val="00317BDB"/>
    <w:rsid w:val="00320BA5"/>
    <w:rsid w:val="0032391E"/>
    <w:rsid w:val="00326B6B"/>
    <w:rsid w:val="00326E90"/>
    <w:rsid w:val="0033332F"/>
    <w:rsid w:val="003347D9"/>
    <w:rsid w:val="00335B3C"/>
    <w:rsid w:val="003407E2"/>
    <w:rsid w:val="003423B8"/>
    <w:rsid w:val="0035293C"/>
    <w:rsid w:val="00352D30"/>
    <w:rsid w:val="00354448"/>
    <w:rsid w:val="00354777"/>
    <w:rsid w:val="00355309"/>
    <w:rsid w:val="00363708"/>
    <w:rsid w:val="00363C8C"/>
    <w:rsid w:val="0036517F"/>
    <w:rsid w:val="00366530"/>
    <w:rsid w:val="00371DB6"/>
    <w:rsid w:val="00371ECB"/>
    <w:rsid w:val="0037633D"/>
    <w:rsid w:val="003811A8"/>
    <w:rsid w:val="003815A0"/>
    <w:rsid w:val="0038349F"/>
    <w:rsid w:val="00383E1A"/>
    <w:rsid w:val="00384972"/>
    <w:rsid w:val="00384B08"/>
    <w:rsid w:val="003859CB"/>
    <w:rsid w:val="00391620"/>
    <w:rsid w:val="00391915"/>
    <w:rsid w:val="003931D5"/>
    <w:rsid w:val="0039320D"/>
    <w:rsid w:val="00393472"/>
    <w:rsid w:val="003956E4"/>
    <w:rsid w:val="003959B5"/>
    <w:rsid w:val="00395CDC"/>
    <w:rsid w:val="0039759F"/>
    <w:rsid w:val="003A081A"/>
    <w:rsid w:val="003A1971"/>
    <w:rsid w:val="003A438F"/>
    <w:rsid w:val="003B0CD2"/>
    <w:rsid w:val="003B2819"/>
    <w:rsid w:val="003B37F6"/>
    <w:rsid w:val="003B3B49"/>
    <w:rsid w:val="003B3F32"/>
    <w:rsid w:val="003B793C"/>
    <w:rsid w:val="003B7F38"/>
    <w:rsid w:val="003C0359"/>
    <w:rsid w:val="003C2C1E"/>
    <w:rsid w:val="003C667A"/>
    <w:rsid w:val="003C6A9D"/>
    <w:rsid w:val="003C6D90"/>
    <w:rsid w:val="003C79ED"/>
    <w:rsid w:val="003D2549"/>
    <w:rsid w:val="003D3D1F"/>
    <w:rsid w:val="003D41F6"/>
    <w:rsid w:val="003D5CB8"/>
    <w:rsid w:val="003D7D97"/>
    <w:rsid w:val="003E1DEA"/>
    <w:rsid w:val="003E20DB"/>
    <w:rsid w:val="003E4830"/>
    <w:rsid w:val="003E6387"/>
    <w:rsid w:val="003E6A4E"/>
    <w:rsid w:val="003F20A6"/>
    <w:rsid w:val="003F3DBD"/>
    <w:rsid w:val="003F42A3"/>
    <w:rsid w:val="003F531A"/>
    <w:rsid w:val="003F5C1D"/>
    <w:rsid w:val="00401D35"/>
    <w:rsid w:val="00406298"/>
    <w:rsid w:val="004078CD"/>
    <w:rsid w:val="00410319"/>
    <w:rsid w:val="00412A11"/>
    <w:rsid w:val="00413032"/>
    <w:rsid w:val="0041371E"/>
    <w:rsid w:val="004137FF"/>
    <w:rsid w:val="00414E6C"/>
    <w:rsid w:val="00415837"/>
    <w:rsid w:val="00415F3A"/>
    <w:rsid w:val="00420C15"/>
    <w:rsid w:val="004248E5"/>
    <w:rsid w:val="00424F13"/>
    <w:rsid w:val="00430380"/>
    <w:rsid w:val="00431F76"/>
    <w:rsid w:val="00436364"/>
    <w:rsid w:val="004370F3"/>
    <w:rsid w:val="00440A01"/>
    <w:rsid w:val="00442D23"/>
    <w:rsid w:val="00442E35"/>
    <w:rsid w:val="00445858"/>
    <w:rsid w:val="004468DA"/>
    <w:rsid w:val="00446D47"/>
    <w:rsid w:val="00446FFF"/>
    <w:rsid w:val="00451189"/>
    <w:rsid w:val="0045277A"/>
    <w:rsid w:val="00452BA2"/>
    <w:rsid w:val="00452E65"/>
    <w:rsid w:val="00455176"/>
    <w:rsid w:val="004626CB"/>
    <w:rsid w:val="00464018"/>
    <w:rsid w:val="00464119"/>
    <w:rsid w:val="00464AB1"/>
    <w:rsid w:val="00466BB4"/>
    <w:rsid w:val="004670D8"/>
    <w:rsid w:val="0046777A"/>
    <w:rsid w:val="00471CFD"/>
    <w:rsid w:val="0047226F"/>
    <w:rsid w:val="00473003"/>
    <w:rsid w:val="0047752B"/>
    <w:rsid w:val="00481C04"/>
    <w:rsid w:val="004822B3"/>
    <w:rsid w:val="004835CA"/>
    <w:rsid w:val="0048425E"/>
    <w:rsid w:val="00487EFC"/>
    <w:rsid w:val="00490284"/>
    <w:rsid w:val="00493241"/>
    <w:rsid w:val="00495EDA"/>
    <w:rsid w:val="0049608B"/>
    <w:rsid w:val="004978E9"/>
    <w:rsid w:val="004A1311"/>
    <w:rsid w:val="004A7591"/>
    <w:rsid w:val="004B1D75"/>
    <w:rsid w:val="004B3312"/>
    <w:rsid w:val="004B5E6C"/>
    <w:rsid w:val="004B67C4"/>
    <w:rsid w:val="004C042F"/>
    <w:rsid w:val="004C3155"/>
    <w:rsid w:val="004C5F8F"/>
    <w:rsid w:val="004C6AF8"/>
    <w:rsid w:val="004C7177"/>
    <w:rsid w:val="004C7765"/>
    <w:rsid w:val="004D2205"/>
    <w:rsid w:val="004D3477"/>
    <w:rsid w:val="004D38C9"/>
    <w:rsid w:val="004D572B"/>
    <w:rsid w:val="004D5D79"/>
    <w:rsid w:val="004D6FBA"/>
    <w:rsid w:val="004E1081"/>
    <w:rsid w:val="004E1204"/>
    <w:rsid w:val="004E47C7"/>
    <w:rsid w:val="004E6180"/>
    <w:rsid w:val="004F388D"/>
    <w:rsid w:val="004F79E3"/>
    <w:rsid w:val="004F7C17"/>
    <w:rsid w:val="00500577"/>
    <w:rsid w:val="005015CF"/>
    <w:rsid w:val="005039E1"/>
    <w:rsid w:val="00504A66"/>
    <w:rsid w:val="005073B0"/>
    <w:rsid w:val="00507459"/>
    <w:rsid w:val="00511AD8"/>
    <w:rsid w:val="005125BE"/>
    <w:rsid w:val="00515989"/>
    <w:rsid w:val="00516DC8"/>
    <w:rsid w:val="005200DC"/>
    <w:rsid w:val="00520DED"/>
    <w:rsid w:val="00522711"/>
    <w:rsid w:val="00525E02"/>
    <w:rsid w:val="0053026C"/>
    <w:rsid w:val="005308A1"/>
    <w:rsid w:val="0053188C"/>
    <w:rsid w:val="005320C9"/>
    <w:rsid w:val="005343FD"/>
    <w:rsid w:val="00536D15"/>
    <w:rsid w:val="00537CF6"/>
    <w:rsid w:val="00542989"/>
    <w:rsid w:val="00542CB5"/>
    <w:rsid w:val="00543538"/>
    <w:rsid w:val="00543AE5"/>
    <w:rsid w:val="00543AF9"/>
    <w:rsid w:val="00545C4E"/>
    <w:rsid w:val="0054769C"/>
    <w:rsid w:val="00553A6B"/>
    <w:rsid w:val="00556065"/>
    <w:rsid w:val="00556E18"/>
    <w:rsid w:val="00556FCA"/>
    <w:rsid w:val="005609C1"/>
    <w:rsid w:val="005620F4"/>
    <w:rsid w:val="005660FA"/>
    <w:rsid w:val="00566274"/>
    <w:rsid w:val="00567922"/>
    <w:rsid w:val="00570BD4"/>
    <w:rsid w:val="00571C0F"/>
    <w:rsid w:val="00572EF8"/>
    <w:rsid w:val="00580B77"/>
    <w:rsid w:val="005837A6"/>
    <w:rsid w:val="00583FDC"/>
    <w:rsid w:val="00586286"/>
    <w:rsid w:val="00586D35"/>
    <w:rsid w:val="005870CB"/>
    <w:rsid w:val="00587D52"/>
    <w:rsid w:val="0059152F"/>
    <w:rsid w:val="005A10A4"/>
    <w:rsid w:val="005A16FC"/>
    <w:rsid w:val="005A306A"/>
    <w:rsid w:val="005A52BF"/>
    <w:rsid w:val="005B3855"/>
    <w:rsid w:val="005B531B"/>
    <w:rsid w:val="005B65D7"/>
    <w:rsid w:val="005B6E0A"/>
    <w:rsid w:val="005B7CFC"/>
    <w:rsid w:val="005C09C3"/>
    <w:rsid w:val="005C485D"/>
    <w:rsid w:val="005C5336"/>
    <w:rsid w:val="005C542E"/>
    <w:rsid w:val="005D08F4"/>
    <w:rsid w:val="005D5BA1"/>
    <w:rsid w:val="005D6013"/>
    <w:rsid w:val="005D62A5"/>
    <w:rsid w:val="005E079E"/>
    <w:rsid w:val="005E1111"/>
    <w:rsid w:val="005E1ECE"/>
    <w:rsid w:val="005E5D8F"/>
    <w:rsid w:val="005F02D6"/>
    <w:rsid w:val="005F02F1"/>
    <w:rsid w:val="005F0DF1"/>
    <w:rsid w:val="005F2FE9"/>
    <w:rsid w:val="005F43F7"/>
    <w:rsid w:val="005F5912"/>
    <w:rsid w:val="005F5A2C"/>
    <w:rsid w:val="005F70F6"/>
    <w:rsid w:val="00600036"/>
    <w:rsid w:val="00600217"/>
    <w:rsid w:val="006030C7"/>
    <w:rsid w:val="00603848"/>
    <w:rsid w:val="00604D84"/>
    <w:rsid w:val="00605352"/>
    <w:rsid w:val="00605669"/>
    <w:rsid w:val="00605FBA"/>
    <w:rsid w:val="00607353"/>
    <w:rsid w:val="0060746C"/>
    <w:rsid w:val="006077DE"/>
    <w:rsid w:val="0061246E"/>
    <w:rsid w:val="00613A66"/>
    <w:rsid w:val="00614D1B"/>
    <w:rsid w:val="00615805"/>
    <w:rsid w:val="0061691A"/>
    <w:rsid w:val="00616A9F"/>
    <w:rsid w:val="006170BD"/>
    <w:rsid w:val="006172FF"/>
    <w:rsid w:val="00617749"/>
    <w:rsid w:val="00617897"/>
    <w:rsid w:val="00622E5E"/>
    <w:rsid w:val="00622EC2"/>
    <w:rsid w:val="00623F82"/>
    <w:rsid w:val="00625F72"/>
    <w:rsid w:val="00630029"/>
    <w:rsid w:val="00630186"/>
    <w:rsid w:val="00631ACE"/>
    <w:rsid w:val="006334F4"/>
    <w:rsid w:val="0063452A"/>
    <w:rsid w:val="006353A9"/>
    <w:rsid w:val="00635FEC"/>
    <w:rsid w:val="00636848"/>
    <w:rsid w:val="00637D32"/>
    <w:rsid w:val="006406F1"/>
    <w:rsid w:val="00641993"/>
    <w:rsid w:val="0064468B"/>
    <w:rsid w:val="0064480A"/>
    <w:rsid w:val="00646C16"/>
    <w:rsid w:val="0065174C"/>
    <w:rsid w:val="00651EE3"/>
    <w:rsid w:val="006523A7"/>
    <w:rsid w:val="0065381A"/>
    <w:rsid w:val="006557C3"/>
    <w:rsid w:val="0065758B"/>
    <w:rsid w:val="00657A45"/>
    <w:rsid w:val="00663B95"/>
    <w:rsid w:val="00663C40"/>
    <w:rsid w:val="00666B8B"/>
    <w:rsid w:val="00667FED"/>
    <w:rsid w:val="00671D9C"/>
    <w:rsid w:val="0067381D"/>
    <w:rsid w:val="006738C7"/>
    <w:rsid w:val="0067465C"/>
    <w:rsid w:val="00677733"/>
    <w:rsid w:val="00680248"/>
    <w:rsid w:val="00680879"/>
    <w:rsid w:val="006818BE"/>
    <w:rsid w:val="00682993"/>
    <w:rsid w:val="00683D3F"/>
    <w:rsid w:val="00686415"/>
    <w:rsid w:val="00686EA1"/>
    <w:rsid w:val="00690E60"/>
    <w:rsid w:val="00692D72"/>
    <w:rsid w:val="00692FC4"/>
    <w:rsid w:val="00693712"/>
    <w:rsid w:val="00694422"/>
    <w:rsid w:val="0069501E"/>
    <w:rsid w:val="00696694"/>
    <w:rsid w:val="0069751E"/>
    <w:rsid w:val="00697882"/>
    <w:rsid w:val="006A1FEE"/>
    <w:rsid w:val="006A5561"/>
    <w:rsid w:val="006B1FC9"/>
    <w:rsid w:val="006B23BF"/>
    <w:rsid w:val="006B3039"/>
    <w:rsid w:val="006B57CB"/>
    <w:rsid w:val="006B5CA3"/>
    <w:rsid w:val="006B6760"/>
    <w:rsid w:val="006B79DD"/>
    <w:rsid w:val="006C10BD"/>
    <w:rsid w:val="006C3D85"/>
    <w:rsid w:val="006C5230"/>
    <w:rsid w:val="006C572A"/>
    <w:rsid w:val="006C62BC"/>
    <w:rsid w:val="006D079C"/>
    <w:rsid w:val="006D1630"/>
    <w:rsid w:val="006D252C"/>
    <w:rsid w:val="006D4A8E"/>
    <w:rsid w:val="006E0931"/>
    <w:rsid w:val="006E1C7F"/>
    <w:rsid w:val="006E504F"/>
    <w:rsid w:val="006E725C"/>
    <w:rsid w:val="006F2561"/>
    <w:rsid w:val="006F38D1"/>
    <w:rsid w:val="006F4D8E"/>
    <w:rsid w:val="006F71CC"/>
    <w:rsid w:val="006F767E"/>
    <w:rsid w:val="006F79A9"/>
    <w:rsid w:val="007007AF"/>
    <w:rsid w:val="007014CA"/>
    <w:rsid w:val="00702C3E"/>
    <w:rsid w:val="007048FB"/>
    <w:rsid w:val="007053AD"/>
    <w:rsid w:val="00707582"/>
    <w:rsid w:val="00711971"/>
    <w:rsid w:val="00711A1C"/>
    <w:rsid w:val="00712B45"/>
    <w:rsid w:val="00712F2C"/>
    <w:rsid w:val="007133E6"/>
    <w:rsid w:val="00715809"/>
    <w:rsid w:val="00717158"/>
    <w:rsid w:val="0071726B"/>
    <w:rsid w:val="00717BE0"/>
    <w:rsid w:val="00721C32"/>
    <w:rsid w:val="0072284E"/>
    <w:rsid w:val="007232ED"/>
    <w:rsid w:val="00723E59"/>
    <w:rsid w:val="00725196"/>
    <w:rsid w:val="007252F4"/>
    <w:rsid w:val="0072742B"/>
    <w:rsid w:val="00727D09"/>
    <w:rsid w:val="0073022B"/>
    <w:rsid w:val="00730ED3"/>
    <w:rsid w:val="007367CE"/>
    <w:rsid w:val="00737B1D"/>
    <w:rsid w:val="0074074A"/>
    <w:rsid w:val="007414C2"/>
    <w:rsid w:val="0074406E"/>
    <w:rsid w:val="007475BD"/>
    <w:rsid w:val="00747AF6"/>
    <w:rsid w:val="00750F92"/>
    <w:rsid w:val="00752E42"/>
    <w:rsid w:val="0075309D"/>
    <w:rsid w:val="00753EF4"/>
    <w:rsid w:val="007554D3"/>
    <w:rsid w:val="0075562C"/>
    <w:rsid w:val="007578B2"/>
    <w:rsid w:val="00763830"/>
    <w:rsid w:val="00765411"/>
    <w:rsid w:val="0076696C"/>
    <w:rsid w:val="00770022"/>
    <w:rsid w:val="00770C63"/>
    <w:rsid w:val="00770C6A"/>
    <w:rsid w:val="007710EB"/>
    <w:rsid w:val="00775DE8"/>
    <w:rsid w:val="00775E6E"/>
    <w:rsid w:val="007768AC"/>
    <w:rsid w:val="00777129"/>
    <w:rsid w:val="007816CA"/>
    <w:rsid w:val="00783256"/>
    <w:rsid w:val="00787010"/>
    <w:rsid w:val="00787284"/>
    <w:rsid w:val="007878C2"/>
    <w:rsid w:val="0079248A"/>
    <w:rsid w:val="00792D46"/>
    <w:rsid w:val="00793669"/>
    <w:rsid w:val="00793D0A"/>
    <w:rsid w:val="00795DFF"/>
    <w:rsid w:val="007973EC"/>
    <w:rsid w:val="007A43AC"/>
    <w:rsid w:val="007A4CEC"/>
    <w:rsid w:val="007A6A16"/>
    <w:rsid w:val="007A70CA"/>
    <w:rsid w:val="007A7177"/>
    <w:rsid w:val="007B0634"/>
    <w:rsid w:val="007B0B35"/>
    <w:rsid w:val="007B1902"/>
    <w:rsid w:val="007B1D79"/>
    <w:rsid w:val="007B37E8"/>
    <w:rsid w:val="007B4044"/>
    <w:rsid w:val="007B716E"/>
    <w:rsid w:val="007B729A"/>
    <w:rsid w:val="007C0B3D"/>
    <w:rsid w:val="007C287A"/>
    <w:rsid w:val="007C330F"/>
    <w:rsid w:val="007C4513"/>
    <w:rsid w:val="007C4F7F"/>
    <w:rsid w:val="007C6065"/>
    <w:rsid w:val="007D2CAE"/>
    <w:rsid w:val="007D36A1"/>
    <w:rsid w:val="007D64B9"/>
    <w:rsid w:val="007D66F0"/>
    <w:rsid w:val="007D79D4"/>
    <w:rsid w:val="007E2232"/>
    <w:rsid w:val="007E277F"/>
    <w:rsid w:val="007E27A9"/>
    <w:rsid w:val="007E675F"/>
    <w:rsid w:val="007E7D24"/>
    <w:rsid w:val="007F2AB1"/>
    <w:rsid w:val="007F45F5"/>
    <w:rsid w:val="007F5238"/>
    <w:rsid w:val="007F568E"/>
    <w:rsid w:val="007F6C28"/>
    <w:rsid w:val="00801345"/>
    <w:rsid w:val="00801891"/>
    <w:rsid w:val="00802BC3"/>
    <w:rsid w:val="0080583D"/>
    <w:rsid w:val="00811847"/>
    <w:rsid w:val="00811926"/>
    <w:rsid w:val="008203B2"/>
    <w:rsid w:val="008232E8"/>
    <w:rsid w:val="008241AA"/>
    <w:rsid w:val="008249FC"/>
    <w:rsid w:val="00824A9E"/>
    <w:rsid w:val="00824BA4"/>
    <w:rsid w:val="008263CF"/>
    <w:rsid w:val="00831FAC"/>
    <w:rsid w:val="00833641"/>
    <w:rsid w:val="00834389"/>
    <w:rsid w:val="00842B6B"/>
    <w:rsid w:val="00843CAD"/>
    <w:rsid w:val="00846EB6"/>
    <w:rsid w:val="008513AC"/>
    <w:rsid w:val="00856534"/>
    <w:rsid w:val="0086280A"/>
    <w:rsid w:val="00864D72"/>
    <w:rsid w:val="008660D5"/>
    <w:rsid w:val="00867B04"/>
    <w:rsid w:val="00870530"/>
    <w:rsid w:val="00870AC9"/>
    <w:rsid w:val="00871C88"/>
    <w:rsid w:val="00872B42"/>
    <w:rsid w:val="00873DAA"/>
    <w:rsid w:val="00875301"/>
    <w:rsid w:val="00875E0E"/>
    <w:rsid w:val="00882AE9"/>
    <w:rsid w:val="00883741"/>
    <w:rsid w:val="008851C5"/>
    <w:rsid w:val="0088789E"/>
    <w:rsid w:val="008920FC"/>
    <w:rsid w:val="00892A30"/>
    <w:rsid w:val="008949F0"/>
    <w:rsid w:val="008954DB"/>
    <w:rsid w:val="00896520"/>
    <w:rsid w:val="00896D0B"/>
    <w:rsid w:val="00896E32"/>
    <w:rsid w:val="008A4116"/>
    <w:rsid w:val="008A6F23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B7FAA"/>
    <w:rsid w:val="008C5762"/>
    <w:rsid w:val="008C5BD0"/>
    <w:rsid w:val="008C5E89"/>
    <w:rsid w:val="008C600F"/>
    <w:rsid w:val="008C6B50"/>
    <w:rsid w:val="008D015B"/>
    <w:rsid w:val="008D39CA"/>
    <w:rsid w:val="008D3AE3"/>
    <w:rsid w:val="008D3AE9"/>
    <w:rsid w:val="008D5782"/>
    <w:rsid w:val="008D73C8"/>
    <w:rsid w:val="008D7EE1"/>
    <w:rsid w:val="008E11B8"/>
    <w:rsid w:val="008E2F52"/>
    <w:rsid w:val="008E3B91"/>
    <w:rsid w:val="008E47BF"/>
    <w:rsid w:val="008E5C58"/>
    <w:rsid w:val="008F14EC"/>
    <w:rsid w:val="008F4471"/>
    <w:rsid w:val="008F6521"/>
    <w:rsid w:val="008F7394"/>
    <w:rsid w:val="008F7B3E"/>
    <w:rsid w:val="00902A09"/>
    <w:rsid w:val="00903E26"/>
    <w:rsid w:val="00905563"/>
    <w:rsid w:val="00907B04"/>
    <w:rsid w:val="0091194A"/>
    <w:rsid w:val="009126B0"/>
    <w:rsid w:val="00913B5F"/>
    <w:rsid w:val="009152B1"/>
    <w:rsid w:val="00920202"/>
    <w:rsid w:val="00921789"/>
    <w:rsid w:val="00921EA1"/>
    <w:rsid w:val="00922387"/>
    <w:rsid w:val="009233B0"/>
    <w:rsid w:val="009239CE"/>
    <w:rsid w:val="00930B8A"/>
    <w:rsid w:val="00931103"/>
    <w:rsid w:val="00931AE9"/>
    <w:rsid w:val="00934B42"/>
    <w:rsid w:val="00937456"/>
    <w:rsid w:val="00940DFA"/>
    <w:rsid w:val="00941F87"/>
    <w:rsid w:val="00942510"/>
    <w:rsid w:val="00947FAA"/>
    <w:rsid w:val="009501E6"/>
    <w:rsid w:val="009515AE"/>
    <w:rsid w:val="00951EE5"/>
    <w:rsid w:val="00953E51"/>
    <w:rsid w:val="00954FE1"/>
    <w:rsid w:val="00955726"/>
    <w:rsid w:val="00957495"/>
    <w:rsid w:val="00957D05"/>
    <w:rsid w:val="0096036A"/>
    <w:rsid w:val="009627DC"/>
    <w:rsid w:val="00962828"/>
    <w:rsid w:val="009629B2"/>
    <w:rsid w:val="009634EB"/>
    <w:rsid w:val="0096352A"/>
    <w:rsid w:val="009636E6"/>
    <w:rsid w:val="00964CD0"/>
    <w:rsid w:val="00965A77"/>
    <w:rsid w:val="00970381"/>
    <w:rsid w:val="00972321"/>
    <w:rsid w:val="009839C9"/>
    <w:rsid w:val="00987CD8"/>
    <w:rsid w:val="00990DF1"/>
    <w:rsid w:val="0099498E"/>
    <w:rsid w:val="0099553C"/>
    <w:rsid w:val="009959EC"/>
    <w:rsid w:val="0099625F"/>
    <w:rsid w:val="009A0536"/>
    <w:rsid w:val="009A3570"/>
    <w:rsid w:val="009A36E5"/>
    <w:rsid w:val="009A3BF4"/>
    <w:rsid w:val="009A584A"/>
    <w:rsid w:val="009A6DD5"/>
    <w:rsid w:val="009A7E91"/>
    <w:rsid w:val="009B0F3F"/>
    <w:rsid w:val="009B381E"/>
    <w:rsid w:val="009B3FB9"/>
    <w:rsid w:val="009B5C62"/>
    <w:rsid w:val="009C2FF6"/>
    <w:rsid w:val="009C3380"/>
    <w:rsid w:val="009C501B"/>
    <w:rsid w:val="009C565E"/>
    <w:rsid w:val="009C5B62"/>
    <w:rsid w:val="009C7EDD"/>
    <w:rsid w:val="009D0FC3"/>
    <w:rsid w:val="009D1349"/>
    <w:rsid w:val="009D2DBB"/>
    <w:rsid w:val="009D3B94"/>
    <w:rsid w:val="009D3FA2"/>
    <w:rsid w:val="009D558F"/>
    <w:rsid w:val="009D6AD5"/>
    <w:rsid w:val="009D6E5A"/>
    <w:rsid w:val="009D78A8"/>
    <w:rsid w:val="009E3766"/>
    <w:rsid w:val="009E4452"/>
    <w:rsid w:val="009E4DF5"/>
    <w:rsid w:val="009E51B6"/>
    <w:rsid w:val="009E535A"/>
    <w:rsid w:val="009E7079"/>
    <w:rsid w:val="009E79D5"/>
    <w:rsid w:val="009F30C8"/>
    <w:rsid w:val="009F38A8"/>
    <w:rsid w:val="009F5912"/>
    <w:rsid w:val="009F5F2D"/>
    <w:rsid w:val="00A007C5"/>
    <w:rsid w:val="00A0292A"/>
    <w:rsid w:val="00A0380A"/>
    <w:rsid w:val="00A039FA"/>
    <w:rsid w:val="00A03B00"/>
    <w:rsid w:val="00A0409F"/>
    <w:rsid w:val="00A066A4"/>
    <w:rsid w:val="00A07AE8"/>
    <w:rsid w:val="00A11C6B"/>
    <w:rsid w:val="00A11CDD"/>
    <w:rsid w:val="00A12871"/>
    <w:rsid w:val="00A137A4"/>
    <w:rsid w:val="00A1476C"/>
    <w:rsid w:val="00A152F3"/>
    <w:rsid w:val="00A16B52"/>
    <w:rsid w:val="00A2194F"/>
    <w:rsid w:val="00A230FF"/>
    <w:rsid w:val="00A235A8"/>
    <w:rsid w:val="00A276E4"/>
    <w:rsid w:val="00A27A9B"/>
    <w:rsid w:val="00A3109A"/>
    <w:rsid w:val="00A310A0"/>
    <w:rsid w:val="00A31A11"/>
    <w:rsid w:val="00A31B9B"/>
    <w:rsid w:val="00A32DB2"/>
    <w:rsid w:val="00A351DC"/>
    <w:rsid w:val="00A35EEF"/>
    <w:rsid w:val="00A36DF7"/>
    <w:rsid w:val="00A42A95"/>
    <w:rsid w:val="00A432C9"/>
    <w:rsid w:val="00A43B41"/>
    <w:rsid w:val="00A43F47"/>
    <w:rsid w:val="00A45EC6"/>
    <w:rsid w:val="00A51D3A"/>
    <w:rsid w:val="00A5208E"/>
    <w:rsid w:val="00A5438A"/>
    <w:rsid w:val="00A54F3F"/>
    <w:rsid w:val="00A555B5"/>
    <w:rsid w:val="00A57BAA"/>
    <w:rsid w:val="00A64093"/>
    <w:rsid w:val="00A70046"/>
    <w:rsid w:val="00A70EF6"/>
    <w:rsid w:val="00A71486"/>
    <w:rsid w:val="00A724E6"/>
    <w:rsid w:val="00A7368E"/>
    <w:rsid w:val="00A73812"/>
    <w:rsid w:val="00A74819"/>
    <w:rsid w:val="00A74D62"/>
    <w:rsid w:val="00A76A1F"/>
    <w:rsid w:val="00A8129A"/>
    <w:rsid w:val="00A82C2A"/>
    <w:rsid w:val="00A84D14"/>
    <w:rsid w:val="00A85981"/>
    <w:rsid w:val="00A87254"/>
    <w:rsid w:val="00A90907"/>
    <w:rsid w:val="00A92665"/>
    <w:rsid w:val="00A946D2"/>
    <w:rsid w:val="00A94887"/>
    <w:rsid w:val="00A96F79"/>
    <w:rsid w:val="00AA4C9E"/>
    <w:rsid w:val="00AA5681"/>
    <w:rsid w:val="00AA5C3D"/>
    <w:rsid w:val="00AA6F51"/>
    <w:rsid w:val="00AA7755"/>
    <w:rsid w:val="00AB08A3"/>
    <w:rsid w:val="00AB0D56"/>
    <w:rsid w:val="00AB1498"/>
    <w:rsid w:val="00AB2493"/>
    <w:rsid w:val="00AB5CBD"/>
    <w:rsid w:val="00AB6A07"/>
    <w:rsid w:val="00AB7D99"/>
    <w:rsid w:val="00AD09E4"/>
    <w:rsid w:val="00AD5E06"/>
    <w:rsid w:val="00AD7E80"/>
    <w:rsid w:val="00AE1866"/>
    <w:rsid w:val="00AE58E5"/>
    <w:rsid w:val="00AE59F0"/>
    <w:rsid w:val="00AE5A2D"/>
    <w:rsid w:val="00AE5C29"/>
    <w:rsid w:val="00AE6455"/>
    <w:rsid w:val="00AE7E60"/>
    <w:rsid w:val="00AF0217"/>
    <w:rsid w:val="00AF0457"/>
    <w:rsid w:val="00AF3271"/>
    <w:rsid w:val="00AF3847"/>
    <w:rsid w:val="00AF74C9"/>
    <w:rsid w:val="00B004DE"/>
    <w:rsid w:val="00B0090A"/>
    <w:rsid w:val="00B03D62"/>
    <w:rsid w:val="00B043C4"/>
    <w:rsid w:val="00B04ED6"/>
    <w:rsid w:val="00B055F0"/>
    <w:rsid w:val="00B06044"/>
    <w:rsid w:val="00B122C9"/>
    <w:rsid w:val="00B12BA7"/>
    <w:rsid w:val="00B137ED"/>
    <w:rsid w:val="00B15490"/>
    <w:rsid w:val="00B21E11"/>
    <w:rsid w:val="00B22662"/>
    <w:rsid w:val="00B23BE5"/>
    <w:rsid w:val="00B247BE"/>
    <w:rsid w:val="00B24F09"/>
    <w:rsid w:val="00B269BF"/>
    <w:rsid w:val="00B27B6E"/>
    <w:rsid w:val="00B30317"/>
    <w:rsid w:val="00B313B8"/>
    <w:rsid w:val="00B31682"/>
    <w:rsid w:val="00B334DC"/>
    <w:rsid w:val="00B34EF2"/>
    <w:rsid w:val="00B35AE6"/>
    <w:rsid w:val="00B35DF1"/>
    <w:rsid w:val="00B36133"/>
    <w:rsid w:val="00B366FD"/>
    <w:rsid w:val="00B37579"/>
    <w:rsid w:val="00B37586"/>
    <w:rsid w:val="00B40B5D"/>
    <w:rsid w:val="00B41769"/>
    <w:rsid w:val="00B42107"/>
    <w:rsid w:val="00B520EE"/>
    <w:rsid w:val="00B522F3"/>
    <w:rsid w:val="00B53283"/>
    <w:rsid w:val="00B53E32"/>
    <w:rsid w:val="00B55768"/>
    <w:rsid w:val="00B55E9E"/>
    <w:rsid w:val="00B57D38"/>
    <w:rsid w:val="00B60343"/>
    <w:rsid w:val="00B603C2"/>
    <w:rsid w:val="00B6341D"/>
    <w:rsid w:val="00B642A8"/>
    <w:rsid w:val="00B64EC8"/>
    <w:rsid w:val="00B65BF0"/>
    <w:rsid w:val="00B66353"/>
    <w:rsid w:val="00B714D9"/>
    <w:rsid w:val="00B731DA"/>
    <w:rsid w:val="00B733B4"/>
    <w:rsid w:val="00B746CB"/>
    <w:rsid w:val="00B74FF3"/>
    <w:rsid w:val="00B75013"/>
    <w:rsid w:val="00B76EDB"/>
    <w:rsid w:val="00B77B63"/>
    <w:rsid w:val="00B80A0B"/>
    <w:rsid w:val="00B84D91"/>
    <w:rsid w:val="00B85635"/>
    <w:rsid w:val="00B86A76"/>
    <w:rsid w:val="00B90AAF"/>
    <w:rsid w:val="00B90C06"/>
    <w:rsid w:val="00B911E7"/>
    <w:rsid w:val="00B91AFF"/>
    <w:rsid w:val="00B94AED"/>
    <w:rsid w:val="00B94CF6"/>
    <w:rsid w:val="00B95ADB"/>
    <w:rsid w:val="00B97F98"/>
    <w:rsid w:val="00BA025D"/>
    <w:rsid w:val="00BA0FE2"/>
    <w:rsid w:val="00BA41C5"/>
    <w:rsid w:val="00BA5725"/>
    <w:rsid w:val="00BB5DA4"/>
    <w:rsid w:val="00BB685E"/>
    <w:rsid w:val="00BC0FF3"/>
    <w:rsid w:val="00BC2409"/>
    <w:rsid w:val="00BC7B43"/>
    <w:rsid w:val="00BD0C11"/>
    <w:rsid w:val="00BD3C34"/>
    <w:rsid w:val="00BD6D07"/>
    <w:rsid w:val="00BE20CD"/>
    <w:rsid w:val="00BE3BAE"/>
    <w:rsid w:val="00BE4CE4"/>
    <w:rsid w:val="00BE7580"/>
    <w:rsid w:val="00BE792B"/>
    <w:rsid w:val="00BE79A3"/>
    <w:rsid w:val="00BF036B"/>
    <w:rsid w:val="00BF2C3D"/>
    <w:rsid w:val="00BF3FA6"/>
    <w:rsid w:val="00BF7F58"/>
    <w:rsid w:val="00C00C87"/>
    <w:rsid w:val="00C01A86"/>
    <w:rsid w:val="00C03373"/>
    <w:rsid w:val="00C03A58"/>
    <w:rsid w:val="00C04C47"/>
    <w:rsid w:val="00C05350"/>
    <w:rsid w:val="00C05885"/>
    <w:rsid w:val="00C058E2"/>
    <w:rsid w:val="00C07044"/>
    <w:rsid w:val="00C07776"/>
    <w:rsid w:val="00C11194"/>
    <w:rsid w:val="00C11D42"/>
    <w:rsid w:val="00C11FBF"/>
    <w:rsid w:val="00C12DF6"/>
    <w:rsid w:val="00C12EDF"/>
    <w:rsid w:val="00C137B8"/>
    <w:rsid w:val="00C13B53"/>
    <w:rsid w:val="00C160BB"/>
    <w:rsid w:val="00C208B0"/>
    <w:rsid w:val="00C21540"/>
    <w:rsid w:val="00C2235D"/>
    <w:rsid w:val="00C305B8"/>
    <w:rsid w:val="00C35ACD"/>
    <w:rsid w:val="00C37064"/>
    <w:rsid w:val="00C4191D"/>
    <w:rsid w:val="00C4220B"/>
    <w:rsid w:val="00C4369A"/>
    <w:rsid w:val="00C43CD3"/>
    <w:rsid w:val="00C44C2F"/>
    <w:rsid w:val="00C462DA"/>
    <w:rsid w:val="00C5005A"/>
    <w:rsid w:val="00C50F3D"/>
    <w:rsid w:val="00C51D57"/>
    <w:rsid w:val="00C52933"/>
    <w:rsid w:val="00C533C5"/>
    <w:rsid w:val="00C55C92"/>
    <w:rsid w:val="00C55F86"/>
    <w:rsid w:val="00C569F8"/>
    <w:rsid w:val="00C63514"/>
    <w:rsid w:val="00C65242"/>
    <w:rsid w:val="00C65260"/>
    <w:rsid w:val="00C65540"/>
    <w:rsid w:val="00C6707A"/>
    <w:rsid w:val="00C6767B"/>
    <w:rsid w:val="00C67E61"/>
    <w:rsid w:val="00C70500"/>
    <w:rsid w:val="00C72030"/>
    <w:rsid w:val="00C72F67"/>
    <w:rsid w:val="00C730B3"/>
    <w:rsid w:val="00C735DF"/>
    <w:rsid w:val="00C75674"/>
    <w:rsid w:val="00C81578"/>
    <w:rsid w:val="00C8208A"/>
    <w:rsid w:val="00C83368"/>
    <w:rsid w:val="00C83E42"/>
    <w:rsid w:val="00C846CB"/>
    <w:rsid w:val="00C84A3D"/>
    <w:rsid w:val="00C85DBA"/>
    <w:rsid w:val="00C8731C"/>
    <w:rsid w:val="00C87C56"/>
    <w:rsid w:val="00C93315"/>
    <w:rsid w:val="00C94B8A"/>
    <w:rsid w:val="00C95731"/>
    <w:rsid w:val="00C97ABD"/>
    <w:rsid w:val="00CA04DE"/>
    <w:rsid w:val="00CA0625"/>
    <w:rsid w:val="00CA3AF3"/>
    <w:rsid w:val="00CA5050"/>
    <w:rsid w:val="00CA6242"/>
    <w:rsid w:val="00CA66D6"/>
    <w:rsid w:val="00CB4F5F"/>
    <w:rsid w:val="00CB5D39"/>
    <w:rsid w:val="00CB677F"/>
    <w:rsid w:val="00CB743F"/>
    <w:rsid w:val="00CB7504"/>
    <w:rsid w:val="00CC143B"/>
    <w:rsid w:val="00CC75C7"/>
    <w:rsid w:val="00CD35C1"/>
    <w:rsid w:val="00CD3FEC"/>
    <w:rsid w:val="00CD41F3"/>
    <w:rsid w:val="00CD5296"/>
    <w:rsid w:val="00CD7FF8"/>
    <w:rsid w:val="00CE0495"/>
    <w:rsid w:val="00CE0861"/>
    <w:rsid w:val="00CE2B2C"/>
    <w:rsid w:val="00CE49B5"/>
    <w:rsid w:val="00CE5031"/>
    <w:rsid w:val="00CE58DE"/>
    <w:rsid w:val="00CE6E32"/>
    <w:rsid w:val="00CF03C2"/>
    <w:rsid w:val="00CF2949"/>
    <w:rsid w:val="00CF3ACC"/>
    <w:rsid w:val="00CF6E22"/>
    <w:rsid w:val="00CF7223"/>
    <w:rsid w:val="00CF7328"/>
    <w:rsid w:val="00CF76CF"/>
    <w:rsid w:val="00D01E6A"/>
    <w:rsid w:val="00D07AD7"/>
    <w:rsid w:val="00D101D3"/>
    <w:rsid w:val="00D12179"/>
    <w:rsid w:val="00D122F0"/>
    <w:rsid w:val="00D12C8B"/>
    <w:rsid w:val="00D14315"/>
    <w:rsid w:val="00D1432E"/>
    <w:rsid w:val="00D150F0"/>
    <w:rsid w:val="00D155AD"/>
    <w:rsid w:val="00D15BD0"/>
    <w:rsid w:val="00D16006"/>
    <w:rsid w:val="00D16B51"/>
    <w:rsid w:val="00D16D9C"/>
    <w:rsid w:val="00D21C04"/>
    <w:rsid w:val="00D226D5"/>
    <w:rsid w:val="00D234BA"/>
    <w:rsid w:val="00D23584"/>
    <w:rsid w:val="00D248B2"/>
    <w:rsid w:val="00D26F89"/>
    <w:rsid w:val="00D304E0"/>
    <w:rsid w:val="00D313BB"/>
    <w:rsid w:val="00D3184C"/>
    <w:rsid w:val="00D31B37"/>
    <w:rsid w:val="00D3375B"/>
    <w:rsid w:val="00D34D0D"/>
    <w:rsid w:val="00D36020"/>
    <w:rsid w:val="00D36502"/>
    <w:rsid w:val="00D36C27"/>
    <w:rsid w:val="00D37180"/>
    <w:rsid w:val="00D4067D"/>
    <w:rsid w:val="00D42A2F"/>
    <w:rsid w:val="00D450EE"/>
    <w:rsid w:val="00D47D6D"/>
    <w:rsid w:val="00D53717"/>
    <w:rsid w:val="00D54429"/>
    <w:rsid w:val="00D54E5A"/>
    <w:rsid w:val="00D56028"/>
    <w:rsid w:val="00D5632D"/>
    <w:rsid w:val="00D5637A"/>
    <w:rsid w:val="00D60D4E"/>
    <w:rsid w:val="00D63871"/>
    <w:rsid w:val="00D67D93"/>
    <w:rsid w:val="00D71168"/>
    <w:rsid w:val="00D716A7"/>
    <w:rsid w:val="00D756F5"/>
    <w:rsid w:val="00D75772"/>
    <w:rsid w:val="00D75D97"/>
    <w:rsid w:val="00D772D5"/>
    <w:rsid w:val="00D80929"/>
    <w:rsid w:val="00D80FC8"/>
    <w:rsid w:val="00D87639"/>
    <w:rsid w:val="00D9015D"/>
    <w:rsid w:val="00D90E37"/>
    <w:rsid w:val="00D93675"/>
    <w:rsid w:val="00D94246"/>
    <w:rsid w:val="00D96B33"/>
    <w:rsid w:val="00D979FD"/>
    <w:rsid w:val="00D97A45"/>
    <w:rsid w:val="00DA113C"/>
    <w:rsid w:val="00DA38BC"/>
    <w:rsid w:val="00DA6216"/>
    <w:rsid w:val="00DA6978"/>
    <w:rsid w:val="00DA6E92"/>
    <w:rsid w:val="00DA7E1A"/>
    <w:rsid w:val="00DB1579"/>
    <w:rsid w:val="00DB3158"/>
    <w:rsid w:val="00DB375C"/>
    <w:rsid w:val="00DB3E28"/>
    <w:rsid w:val="00DC1701"/>
    <w:rsid w:val="00DD20D1"/>
    <w:rsid w:val="00DD44DF"/>
    <w:rsid w:val="00DD71DF"/>
    <w:rsid w:val="00DE0505"/>
    <w:rsid w:val="00DE0556"/>
    <w:rsid w:val="00DE0ED4"/>
    <w:rsid w:val="00DE306A"/>
    <w:rsid w:val="00DE52F0"/>
    <w:rsid w:val="00DE61F5"/>
    <w:rsid w:val="00DE7876"/>
    <w:rsid w:val="00DF51BD"/>
    <w:rsid w:val="00DF5286"/>
    <w:rsid w:val="00DF5A15"/>
    <w:rsid w:val="00DF7D82"/>
    <w:rsid w:val="00E007F4"/>
    <w:rsid w:val="00E02BE1"/>
    <w:rsid w:val="00E030C9"/>
    <w:rsid w:val="00E03F0F"/>
    <w:rsid w:val="00E05732"/>
    <w:rsid w:val="00E0651F"/>
    <w:rsid w:val="00E06BC0"/>
    <w:rsid w:val="00E1192F"/>
    <w:rsid w:val="00E11D53"/>
    <w:rsid w:val="00E12DE5"/>
    <w:rsid w:val="00E141F3"/>
    <w:rsid w:val="00E15EE6"/>
    <w:rsid w:val="00E20554"/>
    <w:rsid w:val="00E212FD"/>
    <w:rsid w:val="00E21319"/>
    <w:rsid w:val="00E23E31"/>
    <w:rsid w:val="00E25C53"/>
    <w:rsid w:val="00E27063"/>
    <w:rsid w:val="00E27FE3"/>
    <w:rsid w:val="00E32ABE"/>
    <w:rsid w:val="00E3431F"/>
    <w:rsid w:val="00E34A3D"/>
    <w:rsid w:val="00E34E27"/>
    <w:rsid w:val="00E357A1"/>
    <w:rsid w:val="00E36B60"/>
    <w:rsid w:val="00E41705"/>
    <w:rsid w:val="00E41D22"/>
    <w:rsid w:val="00E42135"/>
    <w:rsid w:val="00E44786"/>
    <w:rsid w:val="00E46980"/>
    <w:rsid w:val="00E46AFA"/>
    <w:rsid w:val="00E46BEF"/>
    <w:rsid w:val="00E46CDD"/>
    <w:rsid w:val="00E50C3C"/>
    <w:rsid w:val="00E53547"/>
    <w:rsid w:val="00E537A3"/>
    <w:rsid w:val="00E541E4"/>
    <w:rsid w:val="00E55848"/>
    <w:rsid w:val="00E562BE"/>
    <w:rsid w:val="00E57A87"/>
    <w:rsid w:val="00E6431A"/>
    <w:rsid w:val="00E64498"/>
    <w:rsid w:val="00E650A5"/>
    <w:rsid w:val="00E67CBA"/>
    <w:rsid w:val="00E71A0D"/>
    <w:rsid w:val="00E71B6A"/>
    <w:rsid w:val="00E721D7"/>
    <w:rsid w:val="00E748CB"/>
    <w:rsid w:val="00E7605D"/>
    <w:rsid w:val="00E77E87"/>
    <w:rsid w:val="00E8133A"/>
    <w:rsid w:val="00E82D81"/>
    <w:rsid w:val="00E8380E"/>
    <w:rsid w:val="00E842BB"/>
    <w:rsid w:val="00E84F11"/>
    <w:rsid w:val="00E877EA"/>
    <w:rsid w:val="00E902A0"/>
    <w:rsid w:val="00E90394"/>
    <w:rsid w:val="00E9147B"/>
    <w:rsid w:val="00E91C3B"/>
    <w:rsid w:val="00E91DB6"/>
    <w:rsid w:val="00E939C0"/>
    <w:rsid w:val="00E93B41"/>
    <w:rsid w:val="00E9534F"/>
    <w:rsid w:val="00E9564B"/>
    <w:rsid w:val="00E95D84"/>
    <w:rsid w:val="00E97572"/>
    <w:rsid w:val="00E97977"/>
    <w:rsid w:val="00EA02A0"/>
    <w:rsid w:val="00EA1B23"/>
    <w:rsid w:val="00EA262C"/>
    <w:rsid w:val="00EA31CE"/>
    <w:rsid w:val="00EA3BCF"/>
    <w:rsid w:val="00EA417A"/>
    <w:rsid w:val="00EA473F"/>
    <w:rsid w:val="00EA49F6"/>
    <w:rsid w:val="00EA5310"/>
    <w:rsid w:val="00EA67DE"/>
    <w:rsid w:val="00EA747F"/>
    <w:rsid w:val="00EB1D1A"/>
    <w:rsid w:val="00EB5A41"/>
    <w:rsid w:val="00EC68B8"/>
    <w:rsid w:val="00EC755D"/>
    <w:rsid w:val="00ED14AC"/>
    <w:rsid w:val="00ED158F"/>
    <w:rsid w:val="00ED2609"/>
    <w:rsid w:val="00ED5235"/>
    <w:rsid w:val="00EE00FE"/>
    <w:rsid w:val="00EE054D"/>
    <w:rsid w:val="00EE2790"/>
    <w:rsid w:val="00EE2B0C"/>
    <w:rsid w:val="00EE4333"/>
    <w:rsid w:val="00EE551C"/>
    <w:rsid w:val="00EE5DD9"/>
    <w:rsid w:val="00EE7676"/>
    <w:rsid w:val="00EF04B2"/>
    <w:rsid w:val="00EF0A09"/>
    <w:rsid w:val="00EF0E5D"/>
    <w:rsid w:val="00EF36E6"/>
    <w:rsid w:val="00EF4B94"/>
    <w:rsid w:val="00EF5B73"/>
    <w:rsid w:val="00F01F79"/>
    <w:rsid w:val="00F0326E"/>
    <w:rsid w:val="00F03A8F"/>
    <w:rsid w:val="00F03DF3"/>
    <w:rsid w:val="00F06F7E"/>
    <w:rsid w:val="00F12D0A"/>
    <w:rsid w:val="00F13ACA"/>
    <w:rsid w:val="00F1419C"/>
    <w:rsid w:val="00F142FF"/>
    <w:rsid w:val="00F15686"/>
    <w:rsid w:val="00F156E3"/>
    <w:rsid w:val="00F15E51"/>
    <w:rsid w:val="00F17CD5"/>
    <w:rsid w:val="00F238D7"/>
    <w:rsid w:val="00F2588F"/>
    <w:rsid w:val="00F27FD8"/>
    <w:rsid w:val="00F31C91"/>
    <w:rsid w:val="00F3202C"/>
    <w:rsid w:val="00F3412E"/>
    <w:rsid w:val="00F41502"/>
    <w:rsid w:val="00F43351"/>
    <w:rsid w:val="00F5027A"/>
    <w:rsid w:val="00F5031F"/>
    <w:rsid w:val="00F551E0"/>
    <w:rsid w:val="00F608FF"/>
    <w:rsid w:val="00F64691"/>
    <w:rsid w:val="00F648A7"/>
    <w:rsid w:val="00F64EE8"/>
    <w:rsid w:val="00F66214"/>
    <w:rsid w:val="00F66F8C"/>
    <w:rsid w:val="00F67E4E"/>
    <w:rsid w:val="00F70143"/>
    <w:rsid w:val="00F734C8"/>
    <w:rsid w:val="00F749FD"/>
    <w:rsid w:val="00F77801"/>
    <w:rsid w:val="00F77AA0"/>
    <w:rsid w:val="00F82F6C"/>
    <w:rsid w:val="00F830E5"/>
    <w:rsid w:val="00F858A6"/>
    <w:rsid w:val="00F91E8B"/>
    <w:rsid w:val="00F921C1"/>
    <w:rsid w:val="00F92F9D"/>
    <w:rsid w:val="00F937D1"/>
    <w:rsid w:val="00F94733"/>
    <w:rsid w:val="00F95480"/>
    <w:rsid w:val="00F97442"/>
    <w:rsid w:val="00F97CEC"/>
    <w:rsid w:val="00F97DF3"/>
    <w:rsid w:val="00FA168E"/>
    <w:rsid w:val="00FA3E37"/>
    <w:rsid w:val="00FA7A2E"/>
    <w:rsid w:val="00FB1D8B"/>
    <w:rsid w:val="00FB1F85"/>
    <w:rsid w:val="00FB28C1"/>
    <w:rsid w:val="00FB2A69"/>
    <w:rsid w:val="00FB460D"/>
    <w:rsid w:val="00FB4D8F"/>
    <w:rsid w:val="00FB5486"/>
    <w:rsid w:val="00FB7313"/>
    <w:rsid w:val="00FC15DE"/>
    <w:rsid w:val="00FC3A19"/>
    <w:rsid w:val="00FC3D48"/>
    <w:rsid w:val="00FC4F59"/>
    <w:rsid w:val="00FC6753"/>
    <w:rsid w:val="00FD15DF"/>
    <w:rsid w:val="00FD4F5F"/>
    <w:rsid w:val="00FD5142"/>
    <w:rsid w:val="00FE00E3"/>
    <w:rsid w:val="00FE358E"/>
    <w:rsid w:val="00FE523D"/>
    <w:rsid w:val="00FE59C3"/>
    <w:rsid w:val="00FE5AFA"/>
    <w:rsid w:val="00FE63DF"/>
    <w:rsid w:val="00FE683F"/>
    <w:rsid w:val="00FF0DD4"/>
    <w:rsid w:val="00FF15B3"/>
    <w:rsid w:val="00FF231F"/>
    <w:rsid w:val="00FF23D1"/>
    <w:rsid w:val="00FF471C"/>
    <w:rsid w:val="00FF61A1"/>
    <w:rsid w:val="00FF7924"/>
    <w:rsid w:val="00FF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A5EC2BC7-799E-45DD-8D4E-925902FAE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35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5FE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5FE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5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5FEC"/>
    <w:rPr>
      <w:b/>
      <w:bCs/>
      <w:szCs w:val="25"/>
    </w:rPr>
  </w:style>
  <w:style w:type="paragraph" w:styleId="Revision">
    <w:name w:val="Revision"/>
    <w:hidden/>
    <w:uiPriority w:val="99"/>
    <w:semiHidden/>
    <w:rsid w:val="00875301"/>
    <w:rPr>
      <w:sz w:val="22"/>
      <w:szCs w:val="28"/>
    </w:rPr>
  </w:style>
  <w:style w:type="paragraph" w:styleId="ListParagraph">
    <w:name w:val="List Paragraph"/>
    <w:basedOn w:val="Normal"/>
    <w:uiPriority w:val="34"/>
    <w:qFormat/>
    <w:rsid w:val="00B522F3"/>
    <w:pPr>
      <w:spacing w:before="0" w:after="200" w:line="276" w:lineRule="auto"/>
      <w:ind w:left="720" w:firstLine="0"/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BDEFE5E-55C5-4B0A-8574-4AEC62A51AEE}">
  <we:reference id="f12c312d-282a-4734-8843-05915fdfef0b" version="4.0.0.8" store="EXCatalog" storeType="EXCatalog"/>
  <we:alternateReferences>
    <we:reference id="WA104178141" version="4.0.0.8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0cfe45-b63d-47e0-b03f-45ca46e624cb">
      <Terms xmlns="http://schemas.microsoft.com/office/infopath/2007/PartnerControls"/>
    </lcf76f155ced4ddcb4097134ff3c332f>
    <TaxCatchAll xmlns="b9b706f1-6c21-42cd-a4b1-45fc02afcaf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CB1DA2D7379749BD7C338AC09B1CB6" ma:contentTypeVersion="14" ma:contentTypeDescription="Create a new document." ma:contentTypeScope="" ma:versionID="fa0201e50146b7b64b39d1b40eefa8a5">
  <xsd:schema xmlns:xsd="http://www.w3.org/2001/XMLSchema" xmlns:xs="http://www.w3.org/2001/XMLSchema" xmlns:p="http://schemas.microsoft.com/office/2006/metadata/properties" xmlns:ns2="df0cfe45-b63d-47e0-b03f-45ca46e624cb" xmlns:ns3="b9b706f1-6c21-42cd-a4b1-45fc02afcaf3" targetNamespace="http://schemas.microsoft.com/office/2006/metadata/properties" ma:root="true" ma:fieldsID="a9910dd090a5f270d7b43b6cd57c3f83" ns2:_="" ns3:_="">
    <xsd:import namespace="df0cfe45-b63d-47e0-b03f-45ca46e624cb"/>
    <xsd:import namespace="b9b706f1-6c21-42cd-a4b1-45fc02afca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cfe45-b63d-47e0-b03f-45ca46e62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c103446-2719-4809-b4e3-0fead43c83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b706f1-6c21-42cd-a4b1-45fc02afcaf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3a9142b-b1bb-4ef3-84e2-e65320c17ad4}" ma:internalName="TaxCatchAll" ma:showField="CatchAllData" ma:web="b9b706f1-6c21-42cd-a4b1-45fc02afca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1CB752-DD43-4A7C-90A5-8852B36E24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A73733-2DF1-4B0D-9994-0EF6C087E571}">
  <ds:schemaRefs>
    <ds:schemaRef ds:uri="http://purl.org/dc/elements/1.1/"/>
    <ds:schemaRef ds:uri="http://purl.org/dc/dcmitype/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df0cfe45-b63d-47e0-b03f-45ca46e624cb"/>
    <ds:schemaRef ds:uri="http://schemas.microsoft.com/office/2006/documentManagement/types"/>
    <ds:schemaRef ds:uri="http://schemas.microsoft.com/office/2006/metadata/properties"/>
    <ds:schemaRef ds:uri="b9b706f1-6c21-42cd-a4b1-45fc02afcaf3"/>
  </ds:schemaRefs>
</ds:datastoreItem>
</file>

<file path=customXml/itemProps3.xml><?xml version="1.0" encoding="utf-8"?>
<ds:datastoreItem xmlns:ds="http://schemas.openxmlformats.org/officeDocument/2006/customXml" ds:itemID="{F1051ED8-3C2E-490C-9D10-24E0322F42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0cfe45-b63d-47e0-b03f-45ca46e624cb"/>
    <ds:schemaRef ds:uri="b9b706f1-6c21-42cd-a4b1-45fc02afca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E2B265-0882-4E58-8F1F-B91C41FEFC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2356</Words>
  <Characters>9303</Characters>
  <Application>Microsoft Office Word</Application>
  <DocSecurity>0</DocSecurity>
  <Lines>77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11636</CharactersWithSpaces>
  <SharedDoc>false</SharedDoc>
  <HLinks>
    <vt:vector size="12" baseType="variant">
      <vt:variant>
        <vt:i4>1966096</vt:i4>
      </vt:variant>
      <vt:variant>
        <vt:i4>6</vt:i4>
      </vt:variant>
      <vt:variant>
        <vt:i4>0</vt:i4>
      </vt:variant>
      <vt:variant>
        <vt:i4>5</vt:i4>
      </vt:variant>
      <vt:variant>
        <vt:lpwstr>http://www.pkfthailand.asia/</vt:lpwstr>
      </vt:variant>
      <vt:variant>
        <vt:lpwstr/>
      </vt:variant>
      <vt:variant>
        <vt:i4>7143505</vt:i4>
      </vt:variant>
      <vt:variant>
        <vt:i4>3</vt:i4>
      </vt:variant>
      <vt:variant>
        <vt:i4>0</vt:i4>
      </vt:variant>
      <vt:variant>
        <vt:i4>5</vt:i4>
      </vt:variant>
      <vt:variant>
        <vt:lpwstr>mailto:info@pkfthailand.asia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Ratchanok</dc:creator>
  <cp:keywords/>
  <cp:lastModifiedBy>Pasinee Nawasiri</cp:lastModifiedBy>
  <cp:revision>28</cp:revision>
  <cp:lastPrinted>2023-01-11T08:07:00Z</cp:lastPrinted>
  <dcterms:created xsi:type="dcterms:W3CDTF">2023-01-10T06:01:00Z</dcterms:created>
  <dcterms:modified xsi:type="dcterms:W3CDTF">2023-02-24T15:35:00Z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0x01010065CB1DA2D7379749BD7C338AC09B1CB6</vt:lpwstr>
  </property>
  <property fmtid="{D5CDD505-2E9C-101B-9397-08002B2CF9AE}" pid="3" name="MediaServiceImageTags">
    <vt:lpwstr/>
  </property>
</Properties>
</file>